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49DF2" w14:textId="27EA6852" w:rsidR="00F11ED4" w:rsidRDefault="00902AE5">
      <w:pPr>
        <w:rPr>
          <w:rFonts w:ascii="Times New Roman" w:hAnsi="Times New Roman" w:cs="Times New Roman"/>
          <w:b/>
          <w:bCs/>
          <w:sz w:val="48"/>
          <w:szCs w:val="48"/>
        </w:rPr>
      </w:pPr>
      <w:r w:rsidRPr="00902AE5">
        <w:rPr>
          <w:rFonts w:ascii="Times New Roman" w:hAnsi="Times New Roman" w:cs="Times New Roman"/>
          <w:b/>
          <w:bCs/>
          <w:sz w:val="48"/>
          <w:szCs w:val="48"/>
        </w:rPr>
        <w:t>Customer Segmentation Using Clustering Techniques</w:t>
      </w:r>
      <w:r>
        <w:rPr>
          <w:rFonts w:ascii="Times New Roman" w:hAnsi="Times New Roman" w:cs="Times New Roman"/>
          <w:b/>
          <w:bCs/>
          <w:sz w:val="48"/>
          <w:szCs w:val="48"/>
        </w:rPr>
        <w:t xml:space="preserve"> Report</w:t>
      </w:r>
    </w:p>
    <w:p w14:paraId="29163626" w14:textId="792C4912" w:rsidR="00902AE5" w:rsidRDefault="00902AE5">
      <w:pPr>
        <w:rPr>
          <w:rFonts w:ascii="Times New Roman" w:hAnsi="Times New Roman" w:cs="Times New Roman"/>
          <w:b/>
          <w:bCs/>
          <w:sz w:val="40"/>
          <w:szCs w:val="40"/>
        </w:rPr>
      </w:pPr>
      <w:r w:rsidRPr="00902AE5">
        <w:rPr>
          <w:rFonts w:ascii="Times New Roman" w:hAnsi="Times New Roman" w:cs="Times New Roman"/>
          <w:b/>
          <w:bCs/>
          <w:sz w:val="40"/>
          <w:szCs w:val="40"/>
        </w:rPr>
        <w:t>Data Analysis and Data Science Task – 3</w:t>
      </w:r>
    </w:p>
    <w:p w14:paraId="5651D51C" w14:textId="77777777" w:rsidR="00902AE5" w:rsidRPr="00902AE5" w:rsidRDefault="00902AE5" w:rsidP="00902AE5">
      <w:pPr>
        <w:rPr>
          <w:rFonts w:ascii="Times New Roman" w:hAnsi="Times New Roman" w:cs="Times New Roman"/>
          <w:b/>
          <w:bCs/>
          <w:sz w:val="32"/>
          <w:szCs w:val="32"/>
        </w:rPr>
      </w:pPr>
      <w:r w:rsidRPr="00902AE5">
        <w:rPr>
          <w:rFonts w:ascii="Times New Roman" w:hAnsi="Times New Roman" w:cs="Times New Roman"/>
          <w:b/>
          <w:bCs/>
          <w:sz w:val="32"/>
          <w:szCs w:val="32"/>
        </w:rPr>
        <w:t>1. Introduction</w:t>
      </w:r>
    </w:p>
    <w:p w14:paraId="1C6987EA" w14:textId="77777777" w:rsidR="00902AE5" w:rsidRPr="00902AE5" w:rsidRDefault="00902AE5" w:rsidP="00902AE5">
      <w:pPr>
        <w:jc w:val="both"/>
        <w:rPr>
          <w:rFonts w:ascii="Times New Roman" w:hAnsi="Times New Roman" w:cs="Times New Roman"/>
          <w:sz w:val="28"/>
          <w:szCs w:val="28"/>
        </w:rPr>
      </w:pPr>
      <w:r w:rsidRPr="00902AE5">
        <w:rPr>
          <w:rFonts w:ascii="Times New Roman" w:hAnsi="Times New Roman" w:cs="Times New Roman"/>
          <w:sz w:val="28"/>
          <w:szCs w:val="28"/>
        </w:rPr>
        <w:t xml:space="preserve">Customer segmentation is a strategic approach that enables businesses to group customers based on similar characteristics, such as purchasing </w:t>
      </w:r>
      <w:proofErr w:type="spellStart"/>
      <w:r w:rsidRPr="00902AE5">
        <w:rPr>
          <w:rFonts w:ascii="Times New Roman" w:hAnsi="Times New Roman" w:cs="Times New Roman"/>
          <w:sz w:val="28"/>
          <w:szCs w:val="28"/>
        </w:rPr>
        <w:t>behavior</w:t>
      </w:r>
      <w:proofErr w:type="spellEnd"/>
      <w:r w:rsidRPr="00902AE5">
        <w:rPr>
          <w:rFonts w:ascii="Times New Roman" w:hAnsi="Times New Roman" w:cs="Times New Roman"/>
          <w:sz w:val="28"/>
          <w:szCs w:val="28"/>
        </w:rPr>
        <w:t>. It helps in personalizing marketing strategies, improving customer service, and ultimately boosting sales. This report outlines the methodology and findings of a clustering analysis conducted using Python to segment customers.</w:t>
      </w:r>
    </w:p>
    <w:p w14:paraId="76D21771" w14:textId="77777777" w:rsidR="00902AE5" w:rsidRPr="00902AE5" w:rsidRDefault="00902AE5" w:rsidP="00902AE5">
      <w:pPr>
        <w:rPr>
          <w:rFonts w:ascii="Times New Roman" w:hAnsi="Times New Roman" w:cs="Times New Roman"/>
          <w:b/>
          <w:bCs/>
          <w:sz w:val="32"/>
          <w:szCs w:val="32"/>
        </w:rPr>
      </w:pPr>
      <w:r w:rsidRPr="00902AE5">
        <w:rPr>
          <w:rFonts w:ascii="Times New Roman" w:hAnsi="Times New Roman" w:cs="Times New Roman"/>
          <w:b/>
          <w:bCs/>
          <w:sz w:val="32"/>
          <w:szCs w:val="32"/>
        </w:rPr>
        <w:t>2. Objective</w:t>
      </w:r>
    </w:p>
    <w:p w14:paraId="74DA3499" w14:textId="77777777" w:rsidR="00902AE5" w:rsidRPr="00902AE5" w:rsidRDefault="00902AE5" w:rsidP="00902AE5">
      <w:pPr>
        <w:jc w:val="both"/>
        <w:rPr>
          <w:rFonts w:ascii="Times New Roman" w:hAnsi="Times New Roman" w:cs="Times New Roman"/>
          <w:sz w:val="28"/>
          <w:szCs w:val="28"/>
        </w:rPr>
      </w:pPr>
      <w:r w:rsidRPr="00902AE5">
        <w:rPr>
          <w:rFonts w:ascii="Times New Roman" w:hAnsi="Times New Roman" w:cs="Times New Roman"/>
          <w:sz w:val="28"/>
          <w:szCs w:val="28"/>
        </w:rPr>
        <w:t>The primary objective is to segment customers based on their age, annual income, and spending score using clustering algorithms. By identifying distinct groups within the customer base, businesses can tailor marketing efforts and optimize product offerings to different segments.</w:t>
      </w:r>
    </w:p>
    <w:p w14:paraId="5D9839F0" w14:textId="77777777" w:rsidR="00902AE5" w:rsidRPr="00902AE5" w:rsidRDefault="00902AE5" w:rsidP="00902AE5">
      <w:pPr>
        <w:rPr>
          <w:rFonts w:ascii="Times New Roman" w:hAnsi="Times New Roman" w:cs="Times New Roman"/>
          <w:b/>
          <w:bCs/>
          <w:sz w:val="32"/>
          <w:szCs w:val="32"/>
        </w:rPr>
      </w:pPr>
      <w:r w:rsidRPr="00902AE5">
        <w:rPr>
          <w:rFonts w:ascii="Times New Roman" w:hAnsi="Times New Roman" w:cs="Times New Roman"/>
          <w:b/>
          <w:bCs/>
          <w:sz w:val="32"/>
          <w:szCs w:val="32"/>
        </w:rPr>
        <w:t>3. Dataset Overview</w:t>
      </w:r>
    </w:p>
    <w:p w14:paraId="33F38B0C" w14:textId="77777777" w:rsidR="00902AE5" w:rsidRPr="00902AE5" w:rsidRDefault="00902AE5" w:rsidP="00902AE5">
      <w:pPr>
        <w:numPr>
          <w:ilvl w:val="0"/>
          <w:numId w:val="9"/>
        </w:numPr>
        <w:rPr>
          <w:rFonts w:ascii="Times New Roman" w:hAnsi="Times New Roman" w:cs="Times New Roman"/>
          <w:sz w:val="28"/>
          <w:szCs w:val="28"/>
        </w:rPr>
      </w:pPr>
      <w:r w:rsidRPr="00902AE5">
        <w:rPr>
          <w:rFonts w:ascii="Times New Roman" w:hAnsi="Times New Roman" w:cs="Times New Roman"/>
          <w:b/>
          <w:bCs/>
          <w:sz w:val="28"/>
          <w:szCs w:val="28"/>
        </w:rPr>
        <w:t>Dataset Name:</w:t>
      </w:r>
      <w:r w:rsidRPr="00902AE5">
        <w:rPr>
          <w:rFonts w:ascii="Times New Roman" w:hAnsi="Times New Roman" w:cs="Times New Roman"/>
          <w:sz w:val="28"/>
          <w:szCs w:val="28"/>
        </w:rPr>
        <w:t xml:space="preserve"> customer_data.csv</w:t>
      </w:r>
    </w:p>
    <w:p w14:paraId="212A238D" w14:textId="77777777" w:rsidR="00902AE5" w:rsidRPr="00902AE5" w:rsidRDefault="00902AE5" w:rsidP="00902AE5">
      <w:pPr>
        <w:numPr>
          <w:ilvl w:val="0"/>
          <w:numId w:val="9"/>
        </w:numPr>
        <w:rPr>
          <w:rFonts w:ascii="Times New Roman" w:hAnsi="Times New Roman" w:cs="Times New Roman"/>
          <w:b/>
          <w:bCs/>
          <w:sz w:val="28"/>
          <w:szCs w:val="28"/>
        </w:rPr>
      </w:pPr>
      <w:r w:rsidRPr="00902AE5">
        <w:rPr>
          <w:rFonts w:ascii="Times New Roman" w:hAnsi="Times New Roman" w:cs="Times New Roman"/>
          <w:b/>
          <w:bCs/>
          <w:sz w:val="28"/>
          <w:szCs w:val="28"/>
        </w:rPr>
        <w:t>Columns:</w:t>
      </w:r>
    </w:p>
    <w:p w14:paraId="68A2AA0B" w14:textId="77777777" w:rsidR="00902AE5" w:rsidRPr="00902AE5" w:rsidRDefault="00902AE5" w:rsidP="00902AE5">
      <w:pPr>
        <w:numPr>
          <w:ilvl w:val="1"/>
          <w:numId w:val="9"/>
        </w:numPr>
        <w:rPr>
          <w:rFonts w:ascii="Times New Roman" w:hAnsi="Times New Roman" w:cs="Times New Roman"/>
          <w:sz w:val="28"/>
          <w:szCs w:val="28"/>
        </w:rPr>
      </w:pPr>
      <w:r w:rsidRPr="00902AE5">
        <w:rPr>
          <w:rFonts w:ascii="Times New Roman" w:hAnsi="Times New Roman" w:cs="Times New Roman"/>
          <w:sz w:val="28"/>
          <w:szCs w:val="28"/>
        </w:rPr>
        <w:t>Customer ID – Unique identifier for each customer.</w:t>
      </w:r>
    </w:p>
    <w:p w14:paraId="43624F53" w14:textId="77777777" w:rsidR="00902AE5" w:rsidRPr="00902AE5" w:rsidRDefault="00902AE5" w:rsidP="00902AE5">
      <w:pPr>
        <w:numPr>
          <w:ilvl w:val="1"/>
          <w:numId w:val="9"/>
        </w:numPr>
        <w:rPr>
          <w:rFonts w:ascii="Times New Roman" w:hAnsi="Times New Roman" w:cs="Times New Roman"/>
          <w:sz w:val="28"/>
          <w:szCs w:val="28"/>
        </w:rPr>
      </w:pPr>
      <w:r w:rsidRPr="00902AE5">
        <w:rPr>
          <w:rFonts w:ascii="Times New Roman" w:hAnsi="Times New Roman" w:cs="Times New Roman"/>
          <w:sz w:val="28"/>
          <w:szCs w:val="28"/>
        </w:rPr>
        <w:t>Age – Age of the customer.</w:t>
      </w:r>
    </w:p>
    <w:p w14:paraId="2D89E923" w14:textId="77777777" w:rsidR="00902AE5" w:rsidRPr="00902AE5" w:rsidRDefault="00902AE5" w:rsidP="00902AE5">
      <w:pPr>
        <w:numPr>
          <w:ilvl w:val="1"/>
          <w:numId w:val="9"/>
        </w:numPr>
        <w:rPr>
          <w:rFonts w:ascii="Times New Roman" w:hAnsi="Times New Roman" w:cs="Times New Roman"/>
          <w:sz w:val="28"/>
          <w:szCs w:val="28"/>
        </w:rPr>
      </w:pPr>
      <w:r w:rsidRPr="00902AE5">
        <w:rPr>
          <w:rFonts w:ascii="Times New Roman" w:hAnsi="Times New Roman" w:cs="Times New Roman"/>
          <w:sz w:val="28"/>
          <w:szCs w:val="28"/>
        </w:rPr>
        <w:t>Annual Income – Customer’s yearly income (in currency units).</w:t>
      </w:r>
    </w:p>
    <w:p w14:paraId="1EC1B038" w14:textId="77777777" w:rsidR="00902AE5" w:rsidRPr="00902AE5" w:rsidRDefault="00902AE5" w:rsidP="00902AE5">
      <w:pPr>
        <w:numPr>
          <w:ilvl w:val="1"/>
          <w:numId w:val="9"/>
        </w:numPr>
        <w:rPr>
          <w:rFonts w:ascii="Times New Roman" w:hAnsi="Times New Roman" w:cs="Times New Roman"/>
          <w:b/>
          <w:bCs/>
          <w:sz w:val="40"/>
          <w:szCs w:val="40"/>
        </w:rPr>
      </w:pPr>
      <w:r w:rsidRPr="00902AE5">
        <w:rPr>
          <w:rFonts w:ascii="Times New Roman" w:hAnsi="Times New Roman" w:cs="Times New Roman"/>
          <w:sz w:val="28"/>
          <w:szCs w:val="28"/>
        </w:rPr>
        <w:t xml:space="preserve">Spending Score – Score based on customer spending </w:t>
      </w:r>
      <w:proofErr w:type="spellStart"/>
      <w:r w:rsidRPr="00902AE5">
        <w:rPr>
          <w:rFonts w:ascii="Times New Roman" w:hAnsi="Times New Roman" w:cs="Times New Roman"/>
          <w:sz w:val="28"/>
          <w:szCs w:val="28"/>
        </w:rPr>
        <w:t>behavior</w:t>
      </w:r>
      <w:proofErr w:type="spellEnd"/>
      <w:r w:rsidRPr="00902AE5">
        <w:rPr>
          <w:rFonts w:ascii="Times New Roman" w:hAnsi="Times New Roman" w:cs="Times New Roman"/>
          <w:sz w:val="40"/>
          <w:szCs w:val="40"/>
        </w:rPr>
        <w:t>.</w:t>
      </w:r>
    </w:p>
    <w:p w14:paraId="7B7995FC" w14:textId="77777777" w:rsidR="00902AE5" w:rsidRPr="00902AE5" w:rsidRDefault="00902AE5" w:rsidP="00902AE5">
      <w:pPr>
        <w:ind w:left="1440"/>
        <w:rPr>
          <w:rFonts w:ascii="Times New Roman" w:hAnsi="Times New Roman" w:cs="Times New Roman"/>
          <w:b/>
          <w:bCs/>
          <w:sz w:val="40"/>
          <w:szCs w:val="40"/>
        </w:rPr>
      </w:pPr>
    </w:p>
    <w:p w14:paraId="41D942F3" w14:textId="77777777" w:rsidR="00902AE5" w:rsidRPr="00902AE5" w:rsidRDefault="00902AE5" w:rsidP="00902AE5">
      <w:pPr>
        <w:rPr>
          <w:rFonts w:ascii="Times New Roman" w:hAnsi="Times New Roman" w:cs="Times New Roman"/>
          <w:b/>
          <w:bCs/>
          <w:sz w:val="32"/>
          <w:szCs w:val="32"/>
        </w:rPr>
      </w:pPr>
      <w:r w:rsidRPr="00902AE5">
        <w:rPr>
          <w:rFonts w:ascii="Times New Roman" w:hAnsi="Times New Roman" w:cs="Times New Roman"/>
          <w:b/>
          <w:bCs/>
          <w:sz w:val="32"/>
          <w:szCs w:val="32"/>
        </w:rPr>
        <w:t>4. Methodology</w:t>
      </w:r>
    </w:p>
    <w:p w14:paraId="46EA393F" w14:textId="77777777" w:rsidR="00902AE5" w:rsidRPr="00902AE5" w:rsidRDefault="00902AE5" w:rsidP="00902AE5">
      <w:pPr>
        <w:rPr>
          <w:rFonts w:ascii="Times New Roman" w:hAnsi="Times New Roman" w:cs="Times New Roman"/>
          <w:b/>
          <w:bCs/>
          <w:sz w:val="28"/>
          <w:szCs w:val="28"/>
        </w:rPr>
      </w:pPr>
      <w:r w:rsidRPr="00902AE5">
        <w:rPr>
          <w:rFonts w:ascii="Times New Roman" w:hAnsi="Times New Roman" w:cs="Times New Roman"/>
          <w:b/>
          <w:bCs/>
          <w:sz w:val="28"/>
          <w:szCs w:val="28"/>
        </w:rPr>
        <w:t>Step 1: Loading and Inspecting the Data</w:t>
      </w:r>
    </w:p>
    <w:p w14:paraId="22A2FEFB" w14:textId="77777777" w:rsidR="00902AE5" w:rsidRPr="00902AE5" w:rsidRDefault="00902AE5" w:rsidP="00902AE5">
      <w:pPr>
        <w:numPr>
          <w:ilvl w:val="0"/>
          <w:numId w:val="10"/>
        </w:numPr>
        <w:rPr>
          <w:rFonts w:ascii="Times New Roman" w:hAnsi="Times New Roman" w:cs="Times New Roman"/>
          <w:sz w:val="28"/>
          <w:szCs w:val="28"/>
        </w:rPr>
      </w:pPr>
      <w:r w:rsidRPr="00902AE5">
        <w:rPr>
          <w:rFonts w:ascii="Times New Roman" w:hAnsi="Times New Roman" w:cs="Times New Roman"/>
          <w:sz w:val="28"/>
          <w:szCs w:val="28"/>
        </w:rPr>
        <w:t>Imported the dataset using Pandas.</w:t>
      </w:r>
    </w:p>
    <w:p w14:paraId="621C9589" w14:textId="77777777" w:rsidR="00902AE5" w:rsidRPr="00902AE5" w:rsidRDefault="00902AE5" w:rsidP="00902AE5">
      <w:pPr>
        <w:numPr>
          <w:ilvl w:val="0"/>
          <w:numId w:val="10"/>
        </w:numPr>
        <w:rPr>
          <w:rFonts w:ascii="Times New Roman" w:hAnsi="Times New Roman" w:cs="Times New Roman"/>
          <w:sz w:val="28"/>
          <w:szCs w:val="28"/>
        </w:rPr>
      </w:pPr>
      <w:r w:rsidRPr="00902AE5">
        <w:rPr>
          <w:rFonts w:ascii="Times New Roman" w:hAnsi="Times New Roman" w:cs="Times New Roman"/>
          <w:sz w:val="28"/>
          <w:szCs w:val="28"/>
        </w:rPr>
        <w:t>Checked dataset shape, missing values, duplicates, and data types.</w:t>
      </w:r>
    </w:p>
    <w:p w14:paraId="7DA18501" w14:textId="77777777" w:rsidR="00902AE5" w:rsidRDefault="00902AE5" w:rsidP="00902AE5">
      <w:pPr>
        <w:numPr>
          <w:ilvl w:val="0"/>
          <w:numId w:val="10"/>
        </w:numPr>
        <w:rPr>
          <w:rFonts w:ascii="Times New Roman" w:hAnsi="Times New Roman" w:cs="Times New Roman"/>
          <w:sz w:val="28"/>
          <w:szCs w:val="28"/>
        </w:rPr>
      </w:pPr>
      <w:r w:rsidRPr="00902AE5">
        <w:rPr>
          <w:rFonts w:ascii="Times New Roman" w:hAnsi="Times New Roman" w:cs="Times New Roman"/>
          <w:sz w:val="28"/>
          <w:szCs w:val="28"/>
        </w:rPr>
        <w:t>Performed descriptive statistics to understand data distribution.</w:t>
      </w:r>
    </w:p>
    <w:p w14:paraId="62F5D901" w14:textId="77777777" w:rsidR="00902AE5" w:rsidRPr="00902AE5" w:rsidRDefault="00902AE5" w:rsidP="00902AE5">
      <w:pPr>
        <w:rPr>
          <w:rFonts w:ascii="Times New Roman" w:hAnsi="Times New Roman" w:cs="Times New Roman"/>
          <w:sz w:val="28"/>
          <w:szCs w:val="28"/>
        </w:rPr>
      </w:pPr>
    </w:p>
    <w:p w14:paraId="38786835" w14:textId="77777777" w:rsidR="00902AE5" w:rsidRPr="00902AE5" w:rsidRDefault="00902AE5" w:rsidP="00902AE5">
      <w:pPr>
        <w:rPr>
          <w:rFonts w:ascii="Times New Roman" w:hAnsi="Times New Roman" w:cs="Times New Roman"/>
          <w:b/>
          <w:bCs/>
          <w:sz w:val="32"/>
          <w:szCs w:val="32"/>
        </w:rPr>
      </w:pPr>
      <w:r w:rsidRPr="00902AE5">
        <w:rPr>
          <w:rFonts w:ascii="Times New Roman" w:hAnsi="Times New Roman" w:cs="Times New Roman"/>
          <w:b/>
          <w:bCs/>
          <w:sz w:val="32"/>
          <w:szCs w:val="32"/>
        </w:rPr>
        <w:lastRenderedPageBreak/>
        <w:t>Step 2: Data Preprocessing</w:t>
      </w:r>
    </w:p>
    <w:p w14:paraId="7E428201" w14:textId="77777777" w:rsidR="00902AE5" w:rsidRPr="00902AE5" w:rsidRDefault="00902AE5" w:rsidP="00902AE5">
      <w:pPr>
        <w:numPr>
          <w:ilvl w:val="0"/>
          <w:numId w:val="11"/>
        </w:numPr>
        <w:jc w:val="both"/>
        <w:rPr>
          <w:rFonts w:ascii="Times New Roman" w:hAnsi="Times New Roman" w:cs="Times New Roman"/>
          <w:sz w:val="28"/>
          <w:szCs w:val="28"/>
        </w:rPr>
      </w:pPr>
      <w:r w:rsidRPr="00902AE5">
        <w:rPr>
          <w:rFonts w:ascii="Times New Roman" w:hAnsi="Times New Roman" w:cs="Times New Roman"/>
          <w:sz w:val="28"/>
          <w:szCs w:val="28"/>
        </w:rPr>
        <w:t xml:space="preserve">Used </w:t>
      </w:r>
      <w:proofErr w:type="spellStart"/>
      <w:r w:rsidRPr="00902AE5">
        <w:rPr>
          <w:rFonts w:ascii="Times New Roman" w:hAnsi="Times New Roman" w:cs="Times New Roman"/>
          <w:sz w:val="28"/>
          <w:szCs w:val="28"/>
        </w:rPr>
        <w:t>StandardScaler</w:t>
      </w:r>
      <w:proofErr w:type="spellEnd"/>
      <w:r w:rsidRPr="00902AE5">
        <w:rPr>
          <w:rFonts w:ascii="Times New Roman" w:hAnsi="Times New Roman" w:cs="Times New Roman"/>
          <w:sz w:val="28"/>
          <w:szCs w:val="28"/>
        </w:rPr>
        <w:t xml:space="preserve"> from </w:t>
      </w:r>
      <w:proofErr w:type="spellStart"/>
      <w:proofErr w:type="gramStart"/>
      <w:r w:rsidRPr="00902AE5">
        <w:rPr>
          <w:rFonts w:ascii="Times New Roman" w:hAnsi="Times New Roman" w:cs="Times New Roman"/>
          <w:sz w:val="28"/>
          <w:szCs w:val="28"/>
        </w:rPr>
        <w:t>sklearn.preprocessing</w:t>
      </w:r>
      <w:proofErr w:type="spellEnd"/>
      <w:proofErr w:type="gramEnd"/>
      <w:r w:rsidRPr="00902AE5">
        <w:rPr>
          <w:rFonts w:ascii="Times New Roman" w:hAnsi="Times New Roman" w:cs="Times New Roman"/>
          <w:sz w:val="28"/>
          <w:szCs w:val="28"/>
        </w:rPr>
        <w:t xml:space="preserve"> to scale features.</w:t>
      </w:r>
    </w:p>
    <w:p w14:paraId="58826EE0" w14:textId="77777777" w:rsidR="00902AE5" w:rsidRPr="00902AE5" w:rsidRDefault="00902AE5" w:rsidP="00902AE5">
      <w:pPr>
        <w:numPr>
          <w:ilvl w:val="0"/>
          <w:numId w:val="11"/>
        </w:numPr>
        <w:jc w:val="both"/>
        <w:rPr>
          <w:rFonts w:ascii="Times New Roman" w:hAnsi="Times New Roman" w:cs="Times New Roman"/>
          <w:sz w:val="28"/>
          <w:szCs w:val="28"/>
        </w:rPr>
      </w:pPr>
      <w:r w:rsidRPr="00902AE5">
        <w:rPr>
          <w:rFonts w:ascii="Times New Roman" w:hAnsi="Times New Roman" w:cs="Times New Roman"/>
          <w:sz w:val="28"/>
          <w:szCs w:val="28"/>
        </w:rPr>
        <w:t>Ensured all numerical variables (age, income, score) are on a comparable scale.</w:t>
      </w:r>
    </w:p>
    <w:p w14:paraId="1EE473CC" w14:textId="77777777" w:rsidR="00902AE5" w:rsidRPr="00902AE5" w:rsidRDefault="00902AE5" w:rsidP="00902AE5">
      <w:pPr>
        <w:numPr>
          <w:ilvl w:val="0"/>
          <w:numId w:val="11"/>
        </w:numPr>
        <w:jc w:val="both"/>
        <w:rPr>
          <w:rFonts w:ascii="Times New Roman" w:hAnsi="Times New Roman" w:cs="Times New Roman"/>
          <w:sz w:val="28"/>
          <w:szCs w:val="28"/>
        </w:rPr>
      </w:pPr>
      <w:r w:rsidRPr="00902AE5">
        <w:rPr>
          <w:rFonts w:ascii="Times New Roman" w:hAnsi="Times New Roman" w:cs="Times New Roman"/>
          <w:sz w:val="28"/>
          <w:szCs w:val="28"/>
        </w:rPr>
        <w:t>This step improves the performance of clustering algorithms.</w:t>
      </w:r>
    </w:p>
    <w:p w14:paraId="3D3B2C94" w14:textId="77777777" w:rsidR="00902AE5" w:rsidRPr="00902AE5" w:rsidRDefault="00902AE5" w:rsidP="00902AE5">
      <w:pPr>
        <w:rPr>
          <w:rFonts w:ascii="Times New Roman" w:hAnsi="Times New Roman" w:cs="Times New Roman"/>
          <w:b/>
          <w:bCs/>
          <w:sz w:val="32"/>
          <w:szCs w:val="32"/>
        </w:rPr>
      </w:pPr>
      <w:r w:rsidRPr="00902AE5">
        <w:rPr>
          <w:rFonts w:ascii="Times New Roman" w:hAnsi="Times New Roman" w:cs="Times New Roman"/>
          <w:b/>
          <w:bCs/>
          <w:sz w:val="32"/>
          <w:szCs w:val="32"/>
        </w:rPr>
        <w:t>Step 3: Determining Optimal Number of Clusters</w:t>
      </w:r>
    </w:p>
    <w:p w14:paraId="222A10F2" w14:textId="77777777" w:rsidR="00902AE5" w:rsidRPr="00902AE5" w:rsidRDefault="00902AE5" w:rsidP="00902AE5">
      <w:pPr>
        <w:numPr>
          <w:ilvl w:val="0"/>
          <w:numId w:val="12"/>
        </w:numPr>
        <w:rPr>
          <w:rFonts w:ascii="Times New Roman" w:hAnsi="Times New Roman" w:cs="Times New Roman"/>
          <w:b/>
          <w:bCs/>
          <w:sz w:val="28"/>
          <w:szCs w:val="28"/>
        </w:rPr>
      </w:pPr>
      <w:r w:rsidRPr="00902AE5">
        <w:rPr>
          <w:rFonts w:ascii="Times New Roman" w:hAnsi="Times New Roman" w:cs="Times New Roman"/>
          <w:b/>
          <w:bCs/>
          <w:sz w:val="28"/>
          <w:szCs w:val="28"/>
        </w:rPr>
        <w:t>Employed Elbow Method:</w:t>
      </w:r>
    </w:p>
    <w:p w14:paraId="42D8CBF6" w14:textId="77777777" w:rsidR="00902AE5" w:rsidRPr="00902AE5" w:rsidRDefault="00902AE5" w:rsidP="00902AE5">
      <w:pPr>
        <w:numPr>
          <w:ilvl w:val="1"/>
          <w:numId w:val="12"/>
        </w:numPr>
        <w:rPr>
          <w:rFonts w:ascii="Times New Roman" w:hAnsi="Times New Roman" w:cs="Times New Roman"/>
          <w:sz w:val="28"/>
          <w:szCs w:val="28"/>
        </w:rPr>
      </w:pPr>
      <w:r w:rsidRPr="00902AE5">
        <w:rPr>
          <w:rFonts w:ascii="Times New Roman" w:hAnsi="Times New Roman" w:cs="Times New Roman"/>
          <w:sz w:val="28"/>
          <w:szCs w:val="28"/>
        </w:rPr>
        <w:t>Calculated WCSS (Within-Cluster Sum of Squares) for a range of clusters.</w:t>
      </w:r>
    </w:p>
    <w:p w14:paraId="1215711D" w14:textId="77777777" w:rsidR="00902AE5" w:rsidRPr="00902AE5" w:rsidRDefault="00902AE5" w:rsidP="00902AE5">
      <w:pPr>
        <w:numPr>
          <w:ilvl w:val="1"/>
          <w:numId w:val="12"/>
        </w:numPr>
        <w:rPr>
          <w:rFonts w:ascii="Times New Roman" w:hAnsi="Times New Roman" w:cs="Times New Roman"/>
          <w:sz w:val="28"/>
          <w:szCs w:val="28"/>
        </w:rPr>
      </w:pPr>
      <w:r w:rsidRPr="00902AE5">
        <w:rPr>
          <w:rFonts w:ascii="Times New Roman" w:hAnsi="Times New Roman" w:cs="Times New Roman"/>
          <w:sz w:val="28"/>
          <w:szCs w:val="28"/>
        </w:rPr>
        <w:t>Plotted number of clusters vs. WCSS to find the 'elbow point'.</w:t>
      </w:r>
    </w:p>
    <w:p w14:paraId="5BA129B8" w14:textId="77777777" w:rsidR="00902AE5" w:rsidRPr="00902AE5" w:rsidRDefault="00902AE5" w:rsidP="00902AE5">
      <w:pPr>
        <w:numPr>
          <w:ilvl w:val="0"/>
          <w:numId w:val="12"/>
        </w:numPr>
        <w:rPr>
          <w:rFonts w:ascii="Times New Roman" w:hAnsi="Times New Roman" w:cs="Times New Roman"/>
          <w:sz w:val="28"/>
          <w:szCs w:val="28"/>
        </w:rPr>
      </w:pPr>
      <w:r w:rsidRPr="00902AE5">
        <w:rPr>
          <w:rFonts w:ascii="Times New Roman" w:hAnsi="Times New Roman" w:cs="Times New Roman"/>
          <w:sz w:val="28"/>
          <w:szCs w:val="28"/>
        </w:rPr>
        <w:t>Used Silhouette Score for further validation.</w:t>
      </w:r>
    </w:p>
    <w:p w14:paraId="50CA5CEC" w14:textId="77777777" w:rsidR="00902AE5" w:rsidRPr="00902AE5" w:rsidRDefault="00902AE5" w:rsidP="00902AE5">
      <w:pPr>
        <w:rPr>
          <w:rFonts w:ascii="Times New Roman" w:hAnsi="Times New Roman" w:cs="Times New Roman"/>
          <w:b/>
          <w:bCs/>
          <w:sz w:val="32"/>
          <w:szCs w:val="32"/>
        </w:rPr>
      </w:pPr>
      <w:r w:rsidRPr="00902AE5">
        <w:rPr>
          <w:rFonts w:ascii="Times New Roman" w:hAnsi="Times New Roman" w:cs="Times New Roman"/>
          <w:b/>
          <w:bCs/>
          <w:sz w:val="32"/>
          <w:szCs w:val="32"/>
        </w:rPr>
        <w:t>Step 4: Applying K-Means Clustering</w:t>
      </w:r>
    </w:p>
    <w:p w14:paraId="7E5BA4D8" w14:textId="77777777" w:rsidR="00902AE5" w:rsidRPr="00902AE5" w:rsidRDefault="00902AE5" w:rsidP="00902AE5">
      <w:pPr>
        <w:numPr>
          <w:ilvl w:val="0"/>
          <w:numId w:val="13"/>
        </w:numPr>
        <w:rPr>
          <w:rFonts w:ascii="Times New Roman" w:hAnsi="Times New Roman" w:cs="Times New Roman"/>
          <w:sz w:val="28"/>
          <w:szCs w:val="28"/>
        </w:rPr>
      </w:pPr>
      <w:r w:rsidRPr="00902AE5">
        <w:rPr>
          <w:rFonts w:ascii="Times New Roman" w:hAnsi="Times New Roman" w:cs="Times New Roman"/>
          <w:sz w:val="28"/>
          <w:szCs w:val="28"/>
        </w:rPr>
        <w:t>Based on the Elbow Method, selected optimal k value.</w:t>
      </w:r>
    </w:p>
    <w:p w14:paraId="1CCFEDE1" w14:textId="77777777" w:rsidR="00902AE5" w:rsidRPr="00902AE5" w:rsidRDefault="00902AE5" w:rsidP="00902AE5">
      <w:pPr>
        <w:numPr>
          <w:ilvl w:val="0"/>
          <w:numId w:val="13"/>
        </w:numPr>
        <w:rPr>
          <w:rFonts w:ascii="Times New Roman" w:hAnsi="Times New Roman" w:cs="Times New Roman"/>
          <w:sz w:val="28"/>
          <w:szCs w:val="28"/>
        </w:rPr>
      </w:pPr>
      <w:r w:rsidRPr="00902AE5">
        <w:rPr>
          <w:rFonts w:ascii="Times New Roman" w:hAnsi="Times New Roman" w:cs="Times New Roman"/>
          <w:sz w:val="28"/>
          <w:szCs w:val="28"/>
        </w:rPr>
        <w:t xml:space="preserve">Applied </w:t>
      </w:r>
      <w:proofErr w:type="spellStart"/>
      <w:r w:rsidRPr="00902AE5">
        <w:rPr>
          <w:rFonts w:ascii="Times New Roman" w:hAnsi="Times New Roman" w:cs="Times New Roman"/>
          <w:sz w:val="28"/>
          <w:szCs w:val="28"/>
        </w:rPr>
        <w:t>KMeans</w:t>
      </w:r>
      <w:proofErr w:type="spellEnd"/>
      <w:r w:rsidRPr="00902AE5">
        <w:rPr>
          <w:rFonts w:ascii="Times New Roman" w:hAnsi="Times New Roman" w:cs="Times New Roman"/>
          <w:sz w:val="28"/>
          <w:szCs w:val="28"/>
        </w:rPr>
        <w:t xml:space="preserve"> from </w:t>
      </w:r>
      <w:proofErr w:type="spellStart"/>
      <w:proofErr w:type="gramStart"/>
      <w:r w:rsidRPr="00902AE5">
        <w:rPr>
          <w:rFonts w:ascii="Times New Roman" w:hAnsi="Times New Roman" w:cs="Times New Roman"/>
          <w:sz w:val="28"/>
          <w:szCs w:val="28"/>
        </w:rPr>
        <w:t>sklearn.cluster</w:t>
      </w:r>
      <w:proofErr w:type="spellEnd"/>
      <w:proofErr w:type="gramEnd"/>
      <w:r w:rsidRPr="00902AE5">
        <w:rPr>
          <w:rFonts w:ascii="Times New Roman" w:hAnsi="Times New Roman" w:cs="Times New Roman"/>
          <w:sz w:val="28"/>
          <w:szCs w:val="28"/>
        </w:rPr>
        <w:t>.</w:t>
      </w:r>
    </w:p>
    <w:p w14:paraId="3B85618F" w14:textId="320EEE01" w:rsidR="00902AE5" w:rsidRPr="00902AE5" w:rsidRDefault="00902AE5" w:rsidP="00902AE5">
      <w:pPr>
        <w:numPr>
          <w:ilvl w:val="0"/>
          <w:numId w:val="13"/>
        </w:numPr>
        <w:rPr>
          <w:rFonts w:ascii="Times New Roman" w:hAnsi="Times New Roman" w:cs="Times New Roman"/>
          <w:sz w:val="28"/>
          <w:szCs w:val="28"/>
        </w:rPr>
      </w:pPr>
      <w:r w:rsidRPr="00902AE5">
        <w:rPr>
          <w:rFonts w:ascii="Times New Roman" w:hAnsi="Times New Roman" w:cs="Times New Roman"/>
          <w:sz w:val="28"/>
          <w:szCs w:val="28"/>
        </w:rPr>
        <w:t>Added a new column to the dataset with assigned cluster labels.</w:t>
      </w:r>
    </w:p>
    <w:p w14:paraId="605B4E62" w14:textId="77777777" w:rsidR="00902AE5" w:rsidRPr="00902AE5" w:rsidRDefault="00902AE5" w:rsidP="00902AE5">
      <w:pPr>
        <w:rPr>
          <w:rFonts w:ascii="Times New Roman" w:hAnsi="Times New Roman" w:cs="Times New Roman"/>
          <w:b/>
          <w:bCs/>
          <w:sz w:val="32"/>
          <w:szCs w:val="32"/>
        </w:rPr>
      </w:pPr>
      <w:r w:rsidRPr="00902AE5">
        <w:rPr>
          <w:rFonts w:ascii="Times New Roman" w:hAnsi="Times New Roman" w:cs="Times New Roman"/>
          <w:b/>
          <w:bCs/>
          <w:sz w:val="32"/>
          <w:szCs w:val="32"/>
        </w:rPr>
        <w:t>5. Data Visualization</w:t>
      </w:r>
    </w:p>
    <w:p w14:paraId="29DADC5F" w14:textId="77777777" w:rsidR="00902AE5" w:rsidRPr="00902AE5" w:rsidRDefault="00902AE5" w:rsidP="00902AE5">
      <w:pPr>
        <w:rPr>
          <w:rFonts w:ascii="Times New Roman" w:hAnsi="Times New Roman" w:cs="Times New Roman"/>
          <w:b/>
          <w:bCs/>
          <w:sz w:val="28"/>
          <w:szCs w:val="28"/>
        </w:rPr>
      </w:pPr>
      <w:r w:rsidRPr="00902AE5">
        <w:rPr>
          <w:rFonts w:ascii="Times New Roman" w:hAnsi="Times New Roman" w:cs="Times New Roman"/>
          <w:b/>
          <w:bCs/>
          <w:sz w:val="28"/>
          <w:szCs w:val="28"/>
        </w:rPr>
        <w:t>2D Scatter Plot</w:t>
      </w:r>
    </w:p>
    <w:p w14:paraId="4C44E906" w14:textId="77777777" w:rsidR="00902AE5" w:rsidRPr="00902AE5" w:rsidRDefault="00902AE5" w:rsidP="00902AE5">
      <w:pPr>
        <w:numPr>
          <w:ilvl w:val="0"/>
          <w:numId w:val="14"/>
        </w:numPr>
        <w:rPr>
          <w:rFonts w:ascii="Times New Roman" w:hAnsi="Times New Roman" w:cs="Times New Roman"/>
          <w:sz w:val="28"/>
          <w:szCs w:val="28"/>
        </w:rPr>
      </w:pPr>
      <w:r w:rsidRPr="00902AE5">
        <w:rPr>
          <w:rFonts w:ascii="Times New Roman" w:hAnsi="Times New Roman" w:cs="Times New Roman"/>
          <w:sz w:val="28"/>
          <w:szCs w:val="28"/>
        </w:rPr>
        <w:t>Used PCA to reduce dimensions for visualization.</w:t>
      </w:r>
    </w:p>
    <w:p w14:paraId="0AAC7415" w14:textId="77777777" w:rsidR="00902AE5" w:rsidRPr="00902AE5" w:rsidRDefault="00902AE5" w:rsidP="00902AE5">
      <w:pPr>
        <w:numPr>
          <w:ilvl w:val="0"/>
          <w:numId w:val="14"/>
        </w:numPr>
        <w:rPr>
          <w:rFonts w:ascii="Times New Roman" w:hAnsi="Times New Roman" w:cs="Times New Roman"/>
          <w:sz w:val="28"/>
          <w:szCs w:val="28"/>
        </w:rPr>
      </w:pPr>
      <w:r w:rsidRPr="00902AE5">
        <w:rPr>
          <w:rFonts w:ascii="Times New Roman" w:hAnsi="Times New Roman" w:cs="Times New Roman"/>
          <w:sz w:val="28"/>
          <w:szCs w:val="28"/>
        </w:rPr>
        <w:t xml:space="preserve">Created a scatter plot with different </w:t>
      </w:r>
      <w:proofErr w:type="spellStart"/>
      <w:r w:rsidRPr="00902AE5">
        <w:rPr>
          <w:rFonts w:ascii="Times New Roman" w:hAnsi="Times New Roman" w:cs="Times New Roman"/>
          <w:sz w:val="28"/>
          <w:szCs w:val="28"/>
        </w:rPr>
        <w:t>colors</w:t>
      </w:r>
      <w:proofErr w:type="spellEnd"/>
      <w:r w:rsidRPr="00902AE5">
        <w:rPr>
          <w:rFonts w:ascii="Times New Roman" w:hAnsi="Times New Roman" w:cs="Times New Roman"/>
          <w:sz w:val="28"/>
          <w:szCs w:val="28"/>
        </w:rPr>
        <w:t xml:space="preserve"> for each cluster.</w:t>
      </w:r>
    </w:p>
    <w:p w14:paraId="14EE087F" w14:textId="77777777" w:rsidR="00902AE5" w:rsidRPr="00902AE5" w:rsidRDefault="00902AE5" w:rsidP="00902AE5">
      <w:pPr>
        <w:numPr>
          <w:ilvl w:val="0"/>
          <w:numId w:val="14"/>
        </w:numPr>
        <w:rPr>
          <w:rFonts w:ascii="Times New Roman" w:hAnsi="Times New Roman" w:cs="Times New Roman"/>
          <w:sz w:val="28"/>
          <w:szCs w:val="28"/>
        </w:rPr>
      </w:pPr>
      <w:r w:rsidRPr="00902AE5">
        <w:rPr>
          <w:rFonts w:ascii="Times New Roman" w:hAnsi="Times New Roman" w:cs="Times New Roman"/>
          <w:sz w:val="28"/>
          <w:szCs w:val="28"/>
        </w:rPr>
        <w:t>Helped in observing how clearly the customer segments were formed.</w:t>
      </w:r>
    </w:p>
    <w:p w14:paraId="0AC8B2D4" w14:textId="77777777" w:rsidR="00902AE5" w:rsidRPr="00902AE5" w:rsidRDefault="00902AE5" w:rsidP="00902AE5">
      <w:pPr>
        <w:rPr>
          <w:rFonts w:ascii="Times New Roman" w:hAnsi="Times New Roman" w:cs="Times New Roman"/>
          <w:b/>
          <w:bCs/>
          <w:sz w:val="28"/>
          <w:szCs w:val="28"/>
        </w:rPr>
      </w:pPr>
      <w:r w:rsidRPr="00902AE5">
        <w:rPr>
          <w:rFonts w:ascii="Times New Roman" w:hAnsi="Times New Roman" w:cs="Times New Roman"/>
          <w:b/>
          <w:bCs/>
          <w:sz w:val="28"/>
          <w:szCs w:val="28"/>
        </w:rPr>
        <w:t>Pair Plot</w:t>
      </w:r>
    </w:p>
    <w:p w14:paraId="50811574" w14:textId="77777777" w:rsidR="00902AE5" w:rsidRPr="00902AE5" w:rsidRDefault="00902AE5" w:rsidP="00902AE5">
      <w:pPr>
        <w:numPr>
          <w:ilvl w:val="0"/>
          <w:numId w:val="15"/>
        </w:numPr>
        <w:rPr>
          <w:rFonts w:ascii="Times New Roman" w:hAnsi="Times New Roman" w:cs="Times New Roman"/>
          <w:sz w:val="28"/>
          <w:szCs w:val="28"/>
        </w:rPr>
      </w:pPr>
      <w:r w:rsidRPr="00902AE5">
        <w:rPr>
          <w:rFonts w:ascii="Times New Roman" w:hAnsi="Times New Roman" w:cs="Times New Roman"/>
          <w:sz w:val="28"/>
          <w:szCs w:val="28"/>
        </w:rPr>
        <w:t>Visualized the pairwise relationships between age, income, and spending score within clusters.</w:t>
      </w:r>
    </w:p>
    <w:p w14:paraId="0320E3F4" w14:textId="77777777" w:rsidR="00902AE5" w:rsidRPr="00902AE5" w:rsidRDefault="00902AE5" w:rsidP="00902AE5">
      <w:pPr>
        <w:rPr>
          <w:rFonts w:ascii="Times New Roman" w:hAnsi="Times New Roman" w:cs="Times New Roman"/>
          <w:b/>
          <w:bCs/>
          <w:sz w:val="28"/>
          <w:szCs w:val="28"/>
        </w:rPr>
      </w:pPr>
      <w:r w:rsidRPr="00902AE5">
        <w:rPr>
          <w:rFonts w:ascii="Times New Roman" w:hAnsi="Times New Roman" w:cs="Times New Roman"/>
          <w:b/>
          <w:bCs/>
          <w:sz w:val="28"/>
          <w:szCs w:val="28"/>
        </w:rPr>
        <w:t>Cluster Centroids</w:t>
      </w:r>
    </w:p>
    <w:p w14:paraId="1FD5AED5" w14:textId="77777777" w:rsidR="00902AE5" w:rsidRPr="00902AE5" w:rsidRDefault="00902AE5" w:rsidP="00902AE5">
      <w:pPr>
        <w:numPr>
          <w:ilvl w:val="0"/>
          <w:numId w:val="16"/>
        </w:numPr>
        <w:rPr>
          <w:rFonts w:ascii="Times New Roman" w:hAnsi="Times New Roman" w:cs="Times New Roman"/>
          <w:sz w:val="28"/>
          <w:szCs w:val="28"/>
        </w:rPr>
      </w:pPr>
      <w:r w:rsidRPr="00902AE5">
        <w:rPr>
          <w:rFonts w:ascii="Times New Roman" w:hAnsi="Times New Roman" w:cs="Times New Roman"/>
          <w:sz w:val="28"/>
          <w:szCs w:val="28"/>
        </w:rPr>
        <w:t>Visualized centroids of each cluster to understand the characteristics of each customer group.</w:t>
      </w:r>
    </w:p>
    <w:p w14:paraId="63A0D4C8" w14:textId="77777777" w:rsidR="00902AE5" w:rsidRPr="00902AE5" w:rsidRDefault="00902AE5" w:rsidP="00902AE5">
      <w:pPr>
        <w:rPr>
          <w:rFonts w:ascii="Times New Roman" w:hAnsi="Times New Roman" w:cs="Times New Roman"/>
          <w:b/>
          <w:bCs/>
          <w:sz w:val="32"/>
          <w:szCs w:val="32"/>
        </w:rPr>
      </w:pPr>
      <w:r w:rsidRPr="00902AE5">
        <w:rPr>
          <w:rFonts w:ascii="Times New Roman" w:hAnsi="Times New Roman" w:cs="Times New Roman"/>
          <w:b/>
          <w:bCs/>
          <w:sz w:val="32"/>
          <w:szCs w:val="32"/>
        </w:rPr>
        <w:t>Elbow Curve</w:t>
      </w:r>
    </w:p>
    <w:p w14:paraId="2C0FDE5D" w14:textId="77777777" w:rsidR="00902AE5" w:rsidRDefault="00902AE5" w:rsidP="00902AE5">
      <w:pPr>
        <w:numPr>
          <w:ilvl w:val="0"/>
          <w:numId w:val="17"/>
        </w:numPr>
        <w:rPr>
          <w:rFonts w:ascii="Times New Roman" w:hAnsi="Times New Roman" w:cs="Times New Roman"/>
          <w:sz w:val="28"/>
          <w:szCs w:val="28"/>
        </w:rPr>
      </w:pPr>
      <w:r w:rsidRPr="00902AE5">
        <w:rPr>
          <w:rFonts w:ascii="Times New Roman" w:hAnsi="Times New Roman" w:cs="Times New Roman"/>
          <w:sz w:val="28"/>
          <w:szCs w:val="28"/>
        </w:rPr>
        <w:t>Presented the Elbow Method graph showing optimal cluster number.</w:t>
      </w:r>
    </w:p>
    <w:p w14:paraId="6E748ACE" w14:textId="77777777" w:rsidR="00902AE5" w:rsidRPr="00902AE5" w:rsidRDefault="00902AE5" w:rsidP="00902AE5">
      <w:pPr>
        <w:rPr>
          <w:rFonts w:ascii="Times New Roman" w:hAnsi="Times New Roman" w:cs="Times New Roman"/>
          <w:b/>
          <w:bCs/>
          <w:sz w:val="28"/>
          <w:szCs w:val="28"/>
        </w:rPr>
      </w:pPr>
      <w:r w:rsidRPr="00902AE5">
        <w:rPr>
          <w:rFonts w:ascii="Times New Roman" w:hAnsi="Times New Roman" w:cs="Times New Roman"/>
          <w:b/>
          <w:bCs/>
          <w:sz w:val="28"/>
          <w:szCs w:val="28"/>
        </w:rPr>
        <w:lastRenderedPageBreak/>
        <w:t>6. Deliverables</w:t>
      </w:r>
    </w:p>
    <w:p w14:paraId="07FDFB0C" w14:textId="77777777" w:rsidR="00902AE5" w:rsidRPr="00902AE5" w:rsidRDefault="00902AE5" w:rsidP="00902AE5">
      <w:pPr>
        <w:numPr>
          <w:ilvl w:val="0"/>
          <w:numId w:val="18"/>
        </w:numPr>
        <w:rPr>
          <w:rFonts w:ascii="Times New Roman" w:hAnsi="Times New Roman" w:cs="Times New Roman"/>
          <w:sz w:val="28"/>
          <w:szCs w:val="28"/>
        </w:rPr>
      </w:pPr>
      <w:r w:rsidRPr="00902AE5">
        <w:rPr>
          <w:rFonts w:ascii="Times New Roman" w:hAnsi="Times New Roman" w:cs="Times New Roman"/>
          <w:b/>
          <w:bCs/>
          <w:sz w:val="28"/>
          <w:szCs w:val="28"/>
        </w:rPr>
        <w:t>Clustered Dataset:</w:t>
      </w:r>
    </w:p>
    <w:p w14:paraId="3594B8BA" w14:textId="77777777" w:rsidR="00902AE5" w:rsidRPr="00902AE5" w:rsidRDefault="00902AE5" w:rsidP="00902AE5">
      <w:pPr>
        <w:numPr>
          <w:ilvl w:val="1"/>
          <w:numId w:val="18"/>
        </w:numPr>
        <w:rPr>
          <w:rFonts w:ascii="Times New Roman" w:hAnsi="Times New Roman" w:cs="Times New Roman"/>
          <w:sz w:val="28"/>
          <w:szCs w:val="28"/>
        </w:rPr>
      </w:pPr>
      <w:r w:rsidRPr="00902AE5">
        <w:rPr>
          <w:rFonts w:ascii="Times New Roman" w:hAnsi="Times New Roman" w:cs="Times New Roman"/>
          <w:sz w:val="28"/>
          <w:szCs w:val="28"/>
        </w:rPr>
        <w:t>Includes cluster labels for each customer.</w:t>
      </w:r>
    </w:p>
    <w:p w14:paraId="257F8858" w14:textId="77777777" w:rsidR="00902AE5" w:rsidRPr="00902AE5" w:rsidRDefault="00902AE5" w:rsidP="00902AE5">
      <w:pPr>
        <w:numPr>
          <w:ilvl w:val="0"/>
          <w:numId w:val="18"/>
        </w:numPr>
        <w:rPr>
          <w:rFonts w:ascii="Times New Roman" w:hAnsi="Times New Roman" w:cs="Times New Roman"/>
          <w:sz w:val="28"/>
          <w:szCs w:val="28"/>
        </w:rPr>
      </w:pPr>
      <w:r w:rsidRPr="00902AE5">
        <w:rPr>
          <w:rFonts w:ascii="Times New Roman" w:hAnsi="Times New Roman" w:cs="Times New Roman"/>
          <w:b/>
          <w:bCs/>
          <w:sz w:val="28"/>
          <w:szCs w:val="28"/>
        </w:rPr>
        <w:t>Visualizations:</w:t>
      </w:r>
    </w:p>
    <w:p w14:paraId="289E6A77" w14:textId="77777777" w:rsidR="00902AE5" w:rsidRPr="00902AE5" w:rsidRDefault="00902AE5" w:rsidP="00902AE5">
      <w:pPr>
        <w:numPr>
          <w:ilvl w:val="1"/>
          <w:numId w:val="18"/>
        </w:numPr>
        <w:rPr>
          <w:rFonts w:ascii="Times New Roman" w:hAnsi="Times New Roman" w:cs="Times New Roman"/>
          <w:sz w:val="28"/>
          <w:szCs w:val="28"/>
        </w:rPr>
      </w:pPr>
      <w:r w:rsidRPr="00902AE5">
        <w:rPr>
          <w:rFonts w:ascii="Times New Roman" w:hAnsi="Times New Roman" w:cs="Times New Roman"/>
          <w:sz w:val="28"/>
          <w:szCs w:val="28"/>
        </w:rPr>
        <w:t>Scatter plots, Elbow Curve, and Pair Plots.</w:t>
      </w:r>
    </w:p>
    <w:p w14:paraId="6067308B" w14:textId="77777777" w:rsidR="00902AE5" w:rsidRPr="00902AE5" w:rsidRDefault="00902AE5" w:rsidP="00902AE5">
      <w:pPr>
        <w:numPr>
          <w:ilvl w:val="0"/>
          <w:numId w:val="18"/>
        </w:numPr>
        <w:rPr>
          <w:rFonts w:ascii="Times New Roman" w:hAnsi="Times New Roman" w:cs="Times New Roman"/>
          <w:sz w:val="28"/>
          <w:szCs w:val="28"/>
        </w:rPr>
      </w:pPr>
      <w:r w:rsidRPr="00902AE5">
        <w:rPr>
          <w:rFonts w:ascii="Times New Roman" w:hAnsi="Times New Roman" w:cs="Times New Roman"/>
          <w:b/>
          <w:bCs/>
          <w:sz w:val="28"/>
          <w:szCs w:val="28"/>
        </w:rPr>
        <w:t>Recommendation Report:</w:t>
      </w:r>
    </w:p>
    <w:p w14:paraId="71BE321D" w14:textId="77777777" w:rsidR="00902AE5" w:rsidRPr="00902AE5" w:rsidRDefault="00902AE5" w:rsidP="00902AE5">
      <w:pPr>
        <w:numPr>
          <w:ilvl w:val="1"/>
          <w:numId w:val="18"/>
        </w:numPr>
        <w:rPr>
          <w:rFonts w:ascii="Times New Roman" w:hAnsi="Times New Roman" w:cs="Times New Roman"/>
          <w:sz w:val="28"/>
          <w:szCs w:val="28"/>
        </w:rPr>
      </w:pPr>
      <w:r w:rsidRPr="00902AE5">
        <w:rPr>
          <w:rFonts w:ascii="Times New Roman" w:hAnsi="Times New Roman" w:cs="Times New Roman"/>
          <w:sz w:val="28"/>
          <w:szCs w:val="28"/>
        </w:rPr>
        <w:t>Actionable insights for business strategies based on clusters.</w:t>
      </w:r>
    </w:p>
    <w:p w14:paraId="28367AB6" w14:textId="77777777" w:rsidR="00902AE5" w:rsidRPr="00902AE5" w:rsidRDefault="00902AE5" w:rsidP="00902AE5">
      <w:pPr>
        <w:rPr>
          <w:rFonts w:ascii="Times New Roman" w:hAnsi="Times New Roman" w:cs="Times New Roman"/>
          <w:b/>
          <w:bCs/>
          <w:sz w:val="28"/>
          <w:szCs w:val="28"/>
        </w:rPr>
      </w:pPr>
      <w:r w:rsidRPr="00902AE5">
        <w:rPr>
          <w:rFonts w:ascii="Times New Roman" w:hAnsi="Times New Roman" w:cs="Times New Roman"/>
          <w:b/>
          <w:bCs/>
          <w:sz w:val="28"/>
          <w:szCs w:val="28"/>
        </w:rPr>
        <w:t>7. Recommendations &amp; Insights</w:t>
      </w:r>
    </w:p>
    <w:p w14:paraId="4D0E6990" w14:textId="77777777" w:rsidR="00902AE5" w:rsidRPr="00902AE5" w:rsidRDefault="00902AE5" w:rsidP="00902AE5">
      <w:pPr>
        <w:numPr>
          <w:ilvl w:val="0"/>
          <w:numId w:val="19"/>
        </w:numPr>
        <w:rPr>
          <w:rFonts w:ascii="Times New Roman" w:hAnsi="Times New Roman" w:cs="Times New Roman"/>
          <w:sz w:val="28"/>
          <w:szCs w:val="28"/>
        </w:rPr>
      </w:pPr>
      <w:r w:rsidRPr="00902AE5">
        <w:rPr>
          <w:rFonts w:ascii="Times New Roman" w:hAnsi="Times New Roman" w:cs="Times New Roman"/>
          <w:b/>
          <w:bCs/>
          <w:sz w:val="28"/>
          <w:szCs w:val="28"/>
        </w:rPr>
        <w:t>High-Income, High-Spending Cluster:</w:t>
      </w:r>
    </w:p>
    <w:p w14:paraId="3CF4A429" w14:textId="77777777" w:rsidR="00902AE5" w:rsidRPr="00902AE5" w:rsidRDefault="00902AE5" w:rsidP="00902AE5">
      <w:pPr>
        <w:numPr>
          <w:ilvl w:val="1"/>
          <w:numId w:val="19"/>
        </w:numPr>
        <w:rPr>
          <w:rFonts w:ascii="Times New Roman" w:hAnsi="Times New Roman" w:cs="Times New Roman"/>
          <w:sz w:val="28"/>
          <w:szCs w:val="28"/>
        </w:rPr>
      </w:pPr>
      <w:r w:rsidRPr="00902AE5">
        <w:rPr>
          <w:rFonts w:ascii="Times New Roman" w:hAnsi="Times New Roman" w:cs="Times New Roman"/>
          <w:sz w:val="28"/>
          <w:szCs w:val="28"/>
        </w:rPr>
        <w:t>Target this group for premium products and loyalty programs.</w:t>
      </w:r>
    </w:p>
    <w:p w14:paraId="104A937C" w14:textId="77777777" w:rsidR="00902AE5" w:rsidRPr="00902AE5" w:rsidRDefault="00902AE5" w:rsidP="00902AE5">
      <w:pPr>
        <w:numPr>
          <w:ilvl w:val="0"/>
          <w:numId w:val="19"/>
        </w:numPr>
        <w:rPr>
          <w:rFonts w:ascii="Times New Roman" w:hAnsi="Times New Roman" w:cs="Times New Roman"/>
          <w:sz w:val="28"/>
          <w:szCs w:val="28"/>
        </w:rPr>
      </w:pPr>
      <w:r w:rsidRPr="00902AE5">
        <w:rPr>
          <w:rFonts w:ascii="Times New Roman" w:hAnsi="Times New Roman" w:cs="Times New Roman"/>
          <w:b/>
          <w:bCs/>
          <w:sz w:val="28"/>
          <w:szCs w:val="28"/>
        </w:rPr>
        <w:t>Young Customers with Moderate Income and Spending:</w:t>
      </w:r>
    </w:p>
    <w:p w14:paraId="1808C6AE" w14:textId="77777777" w:rsidR="00902AE5" w:rsidRPr="00902AE5" w:rsidRDefault="00902AE5" w:rsidP="00902AE5">
      <w:pPr>
        <w:numPr>
          <w:ilvl w:val="1"/>
          <w:numId w:val="19"/>
        </w:numPr>
        <w:rPr>
          <w:rFonts w:ascii="Times New Roman" w:hAnsi="Times New Roman" w:cs="Times New Roman"/>
          <w:sz w:val="28"/>
          <w:szCs w:val="28"/>
        </w:rPr>
      </w:pPr>
      <w:r w:rsidRPr="00902AE5">
        <w:rPr>
          <w:rFonts w:ascii="Times New Roman" w:hAnsi="Times New Roman" w:cs="Times New Roman"/>
          <w:sz w:val="28"/>
          <w:szCs w:val="28"/>
        </w:rPr>
        <w:t>Focus on trendy, budget-friendly options and digital campaigns.</w:t>
      </w:r>
    </w:p>
    <w:p w14:paraId="23BAB164" w14:textId="77777777" w:rsidR="00902AE5" w:rsidRPr="00902AE5" w:rsidRDefault="00902AE5" w:rsidP="00902AE5">
      <w:pPr>
        <w:numPr>
          <w:ilvl w:val="0"/>
          <w:numId w:val="19"/>
        </w:numPr>
        <w:rPr>
          <w:rFonts w:ascii="Times New Roman" w:hAnsi="Times New Roman" w:cs="Times New Roman"/>
          <w:sz w:val="28"/>
          <w:szCs w:val="28"/>
        </w:rPr>
      </w:pPr>
      <w:r w:rsidRPr="00902AE5">
        <w:rPr>
          <w:rFonts w:ascii="Times New Roman" w:hAnsi="Times New Roman" w:cs="Times New Roman"/>
          <w:b/>
          <w:bCs/>
          <w:sz w:val="28"/>
          <w:szCs w:val="28"/>
        </w:rPr>
        <w:t>Low-Income, Low-Spending Cluster:</w:t>
      </w:r>
    </w:p>
    <w:p w14:paraId="4C341B4D" w14:textId="77777777" w:rsidR="00902AE5" w:rsidRPr="00902AE5" w:rsidRDefault="00902AE5" w:rsidP="00902AE5">
      <w:pPr>
        <w:numPr>
          <w:ilvl w:val="1"/>
          <w:numId w:val="19"/>
        </w:numPr>
        <w:rPr>
          <w:rFonts w:ascii="Times New Roman" w:hAnsi="Times New Roman" w:cs="Times New Roman"/>
          <w:sz w:val="28"/>
          <w:szCs w:val="28"/>
        </w:rPr>
      </w:pPr>
      <w:r w:rsidRPr="00902AE5">
        <w:rPr>
          <w:rFonts w:ascii="Times New Roman" w:hAnsi="Times New Roman" w:cs="Times New Roman"/>
          <w:sz w:val="28"/>
          <w:szCs w:val="28"/>
        </w:rPr>
        <w:t>Promote discounts or entry-level products to encourage spending.</w:t>
      </w:r>
    </w:p>
    <w:p w14:paraId="060827E0" w14:textId="77777777" w:rsidR="00902AE5" w:rsidRPr="00902AE5" w:rsidRDefault="00902AE5" w:rsidP="00902AE5">
      <w:pPr>
        <w:numPr>
          <w:ilvl w:val="0"/>
          <w:numId w:val="19"/>
        </w:numPr>
        <w:rPr>
          <w:rFonts w:ascii="Times New Roman" w:hAnsi="Times New Roman" w:cs="Times New Roman"/>
          <w:sz w:val="28"/>
          <w:szCs w:val="28"/>
        </w:rPr>
      </w:pPr>
      <w:r w:rsidRPr="00902AE5">
        <w:rPr>
          <w:rFonts w:ascii="Times New Roman" w:hAnsi="Times New Roman" w:cs="Times New Roman"/>
          <w:b/>
          <w:bCs/>
          <w:sz w:val="28"/>
          <w:szCs w:val="28"/>
        </w:rPr>
        <w:t>Older Age Group with Steady Income:</w:t>
      </w:r>
    </w:p>
    <w:p w14:paraId="01EE7A1F" w14:textId="77777777" w:rsidR="00902AE5" w:rsidRPr="00902AE5" w:rsidRDefault="00902AE5" w:rsidP="00902AE5">
      <w:pPr>
        <w:numPr>
          <w:ilvl w:val="1"/>
          <w:numId w:val="19"/>
        </w:numPr>
        <w:rPr>
          <w:rFonts w:ascii="Times New Roman" w:hAnsi="Times New Roman" w:cs="Times New Roman"/>
          <w:sz w:val="28"/>
          <w:szCs w:val="28"/>
        </w:rPr>
      </w:pPr>
      <w:r w:rsidRPr="00902AE5">
        <w:rPr>
          <w:rFonts w:ascii="Times New Roman" w:hAnsi="Times New Roman" w:cs="Times New Roman"/>
          <w:sz w:val="28"/>
          <w:szCs w:val="28"/>
        </w:rPr>
        <w:t>Provide value-focused offerings and personalized services.</w:t>
      </w:r>
    </w:p>
    <w:p w14:paraId="51490D17" w14:textId="77777777" w:rsidR="00902AE5" w:rsidRPr="00902AE5" w:rsidRDefault="00902AE5" w:rsidP="00902AE5">
      <w:pPr>
        <w:rPr>
          <w:rFonts w:ascii="Times New Roman" w:hAnsi="Times New Roman" w:cs="Times New Roman"/>
          <w:b/>
          <w:bCs/>
          <w:sz w:val="28"/>
          <w:szCs w:val="28"/>
        </w:rPr>
      </w:pPr>
      <w:r w:rsidRPr="00902AE5">
        <w:rPr>
          <w:rFonts w:ascii="Times New Roman" w:hAnsi="Times New Roman" w:cs="Times New Roman"/>
          <w:b/>
          <w:bCs/>
          <w:sz w:val="28"/>
          <w:szCs w:val="28"/>
        </w:rPr>
        <w:t>8. Expected Outcomes</w:t>
      </w:r>
    </w:p>
    <w:p w14:paraId="7A8810E1" w14:textId="77777777" w:rsidR="00902AE5" w:rsidRPr="00902AE5" w:rsidRDefault="00902AE5" w:rsidP="00902AE5">
      <w:pPr>
        <w:numPr>
          <w:ilvl w:val="0"/>
          <w:numId w:val="20"/>
        </w:numPr>
        <w:rPr>
          <w:rFonts w:ascii="Times New Roman" w:hAnsi="Times New Roman" w:cs="Times New Roman"/>
          <w:sz w:val="28"/>
          <w:szCs w:val="28"/>
        </w:rPr>
      </w:pPr>
      <w:r w:rsidRPr="00902AE5">
        <w:rPr>
          <w:rFonts w:ascii="Times New Roman" w:hAnsi="Times New Roman" w:cs="Times New Roman"/>
          <w:sz w:val="28"/>
          <w:szCs w:val="28"/>
        </w:rPr>
        <w:t>Clear segmentation of customers into meaningful groups.</w:t>
      </w:r>
    </w:p>
    <w:p w14:paraId="50FC8CA9" w14:textId="77777777" w:rsidR="00902AE5" w:rsidRPr="00902AE5" w:rsidRDefault="00902AE5" w:rsidP="00902AE5">
      <w:pPr>
        <w:numPr>
          <w:ilvl w:val="0"/>
          <w:numId w:val="20"/>
        </w:numPr>
        <w:rPr>
          <w:rFonts w:ascii="Times New Roman" w:hAnsi="Times New Roman" w:cs="Times New Roman"/>
          <w:sz w:val="28"/>
          <w:szCs w:val="28"/>
        </w:rPr>
      </w:pPr>
      <w:r w:rsidRPr="00902AE5">
        <w:rPr>
          <w:rFonts w:ascii="Times New Roman" w:hAnsi="Times New Roman" w:cs="Times New Roman"/>
          <w:sz w:val="28"/>
          <w:szCs w:val="28"/>
        </w:rPr>
        <w:t>Visual representation of customer clusters.</w:t>
      </w:r>
    </w:p>
    <w:p w14:paraId="03AD123B" w14:textId="77777777" w:rsidR="00902AE5" w:rsidRPr="00902AE5" w:rsidRDefault="00902AE5" w:rsidP="00902AE5">
      <w:pPr>
        <w:numPr>
          <w:ilvl w:val="0"/>
          <w:numId w:val="20"/>
        </w:numPr>
        <w:rPr>
          <w:rFonts w:ascii="Times New Roman" w:hAnsi="Times New Roman" w:cs="Times New Roman"/>
          <w:sz w:val="28"/>
          <w:szCs w:val="28"/>
        </w:rPr>
      </w:pPr>
      <w:r w:rsidRPr="00902AE5">
        <w:rPr>
          <w:rFonts w:ascii="Times New Roman" w:hAnsi="Times New Roman" w:cs="Times New Roman"/>
          <w:sz w:val="28"/>
          <w:szCs w:val="28"/>
        </w:rPr>
        <w:t>Enhanced decision-making through data-driven customer insights.</w:t>
      </w:r>
    </w:p>
    <w:p w14:paraId="21A104F4" w14:textId="77777777" w:rsidR="00902AE5" w:rsidRPr="00902AE5" w:rsidRDefault="00902AE5" w:rsidP="00902AE5">
      <w:pPr>
        <w:numPr>
          <w:ilvl w:val="0"/>
          <w:numId w:val="20"/>
        </w:numPr>
        <w:rPr>
          <w:rFonts w:ascii="Times New Roman" w:hAnsi="Times New Roman" w:cs="Times New Roman"/>
          <w:sz w:val="28"/>
          <w:szCs w:val="28"/>
        </w:rPr>
      </w:pPr>
      <w:r w:rsidRPr="00902AE5">
        <w:rPr>
          <w:rFonts w:ascii="Times New Roman" w:hAnsi="Times New Roman" w:cs="Times New Roman"/>
          <w:sz w:val="28"/>
          <w:szCs w:val="28"/>
        </w:rPr>
        <w:t>Better targeting, marketing, and resource allocation.</w:t>
      </w:r>
    </w:p>
    <w:p w14:paraId="3E59E74F" w14:textId="77777777" w:rsidR="00902AE5" w:rsidRDefault="00902AE5" w:rsidP="00902AE5">
      <w:pPr>
        <w:rPr>
          <w:rFonts w:ascii="Times New Roman" w:hAnsi="Times New Roman" w:cs="Times New Roman"/>
          <w:sz w:val="28"/>
          <w:szCs w:val="28"/>
        </w:rPr>
      </w:pPr>
    </w:p>
    <w:p w14:paraId="05F29BF4" w14:textId="77777777" w:rsidR="00902AE5" w:rsidRDefault="00902AE5" w:rsidP="00902AE5">
      <w:pPr>
        <w:rPr>
          <w:rFonts w:ascii="Times New Roman" w:hAnsi="Times New Roman" w:cs="Times New Roman"/>
          <w:sz w:val="28"/>
          <w:szCs w:val="28"/>
        </w:rPr>
      </w:pPr>
    </w:p>
    <w:p w14:paraId="39755203" w14:textId="77777777" w:rsidR="00902AE5" w:rsidRDefault="00902AE5" w:rsidP="00902AE5">
      <w:pPr>
        <w:rPr>
          <w:rFonts w:ascii="Times New Roman" w:hAnsi="Times New Roman" w:cs="Times New Roman"/>
          <w:sz w:val="28"/>
          <w:szCs w:val="28"/>
        </w:rPr>
      </w:pPr>
    </w:p>
    <w:p w14:paraId="4D5403E8" w14:textId="77777777" w:rsidR="00902AE5" w:rsidRDefault="00902AE5" w:rsidP="00902AE5">
      <w:pPr>
        <w:rPr>
          <w:rFonts w:ascii="Times New Roman" w:hAnsi="Times New Roman" w:cs="Times New Roman"/>
          <w:sz w:val="28"/>
          <w:szCs w:val="28"/>
        </w:rPr>
      </w:pPr>
    </w:p>
    <w:p w14:paraId="05306CC2" w14:textId="77777777" w:rsidR="00902AE5" w:rsidRDefault="00902AE5" w:rsidP="00902AE5">
      <w:pPr>
        <w:rPr>
          <w:rFonts w:ascii="Times New Roman" w:hAnsi="Times New Roman" w:cs="Times New Roman"/>
          <w:sz w:val="28"/>
          <w:szCs w:val="28"/>
        </w:rPr>
      </w:pPr>
    </w:p>
    <w:p w14:paraId="14FD8C90" w14:textId="77777777" w:rsidR="00902AE5" w:rsidRDefault="00902AE5" w:rsidP="00902AE5">
      <w:pPr>
        <w:rPr>
          <w:rFonts w:ascii="Times New Roman" w:hAnsi="Times New Roman" w:cs="Times New Roman"/>
          <w:sz w:val="28"/>
          <w:szCs w:val="28"/>
        </w:rPr>
      </w:pPr>
    </w:p>
    <w:p w14:paraId="2EF652C5" w14:textId="25B5469F" w:rsidR="00902AE5" w:rsidRPr="00902AE5" w:rsidRDefault="00902AE5" w:rsidP="00902AE5">
      <w:pPr>
        <w:rPr>
          <w:rFonts w:ascii="Times New Roman" w:hAnsi="Times New Roman" w:cs="Times New Roman"/>
          <w:b/>
          <w:bCs/>
          <w:sz w:val="28"/>
          <w:szCs w:val="28"/>
        </w:rPr>
      </w:pPr>
      <w:r w:rsidRPr="00902AE5">
        <w:rPr>
          <w:rFonts w:ascii="Times New Roman" w:hAnsi="Times New Roman" w:cs="Times New Roman"/>
          <w:b/>
          <w:bCs/>
          <w:sz w:val="28"/>
          <w:szCs w:val="28"/>
        </w:rPr>
        <w:lastRenderedPageBreak/>
        <w:t>RESULTS:</w:t>
      </w:r>
    </w:p>
    <w:p w14:paraId="03D64828" w14:textId="6267818D" w:rsidR="00902AE5" w:rsidRDefault="003F0480">
      <w:pPr>
        <w:rPr>
          <w:rFonts w:ascii="Times New Roman" w:hAnsi="Times New Roman" w:cs="Times New Roman"/>
          <w:b/>
          <w:bCs/>
          <w:sz w:val="40"/>
          <w:szCs w:val="40"/>
        </w:rPr>
      </w:pPr>
      <w:r w:rsidRPr="003F0480">
        <w:rPr>
          <w:rFonts w:ascii="Times New Roman" w:hAnsi="Times New Roman" w:cs="Times New Roman"/>
          <w:b/>
          <w:bCs/>
          <w:sz w:val="40"/>
          <w:szCs w:val="40"/>
        </w:rPr>
        <w:drawing>
          <wp:inline distT="0" distB="0" distL="0" distR="0" wp14:anchorId="37E1F31D" wp14:editId="3FB0E810">
            <wp:extent cx="6012180" cy="3985260"/>
            <wp:effectExtent l="0" t="0" r="7620" b="0"/>
            <wp:docPr id="75874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44510" name=""/>
                    <pic:cNvPicPr/>
                  </pic:nvPicPr>
                  <pic:blipFill>
                    <a:blip r:embed="rId5"/>
                    <a:stretch>
                      <a:fillRect/>
                    </a:stretch>
                  </pic:blipFill>
                  <pic:spPr>
                    <a:xfrm>
                      <a:off x="0" y="0"/>
                      <a:ext cx="6012180" cy="3985260"/>
                    </a:xfrm>
                    <a:prstGeom prst="rect">
                      <a:avLst/>
                    </a:prstGeom>
                  </pic:spPr>
                </pic:pic>
              </a:graphicData>
            </a:graphic>
          </wp:inline>
        </w:drawing>
      </w:r>
    </w:p>
    <w:p w14:paraId="0D5013F2" w14:textId="12F0D953" w:rsidR="003F0480" w:rsidRDefault="003F0480">
      <w:pPr>
        <w:rPr>
          <w:rFonts w:ascii="Times New Roman" w:hAnsi="Times New Roman" w:cs="Times New Roman"/>
          <w:b/>
          <w:bCs/>
          <w:sz w:val="40"/>
          <w:szCs w:val="40"/>
        </w:rPr>
      </w:pPr>
      <w:r w:rsidRPr="003F0480">
        <w:rPr>
          <w:rFonts w:ascii="Times New Roman" w:hAnsi="Times New Roman" w:cs="Times New Roman"/>
          <w:b/>
          <w:bCs/>
          <w:sz w:val="40"/>
          <w:szCs w:val="40"/>
        </w:rPr>
        <w:drawing>
          <wp:inline distT="0" distB="0" distL="0" distR="0" wp14:anchorId="3CCDEF56" wp14:editId="6A7CAA2F">
            <wp:extent cx="5731510" cy="4351020"/>
            <wp:effectExtent l="0" t="0" r="2540" b="0"/>
            <wp:docPr id="1815361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61974" name=""/>
                    <pic:cNvPicPr/>
                  </pic:nvPicPr>
                  <pic:blipFill>
                    <a:blip r:embed="rId6"/>
                    <a:stretch>
                      <a:fillRect/>
                    </a:stretch>
                  </pic:blipFill>
                  <pic:spPr>
                    <a:xfrm>
                      <a:off x="0" y="0"/>
                      <a:ext cx="5731510" cy="4351020"/>
                    </a:xfrm>
                    <a:prstGeom prst="rect">
                      <a:avLst/>
                    </a:prstGeom>
                  </pic:spPr>
                </pic:pic>
              </a:graphicData>
            </a:graphic>
          </wp:inline>
        </w:drawing>
      </w:r>
    </w:p>
    <w:p w14:paraId="5038151F" w14:textId="16E44F64" w:rsidR="003F0480" w:rsidRDefault="003F0480">
      <w:pPr>
        <w:rPr>
          <w:rFonts w:ascii="Times New Roman" w:hAnsi="Times New Roman" w:cs="Times New Roman"/>
          <w:b/>
          <w:bCs/>
          <w:sz w:val="40"/>
          <w:szCs w:val="40"/>
        </w:rPr>
      </w:pPr>
      <w:r w:rsidRPr="003F0480">
        <w:rPr>
          <w:rFonts w:ascii="Times New Roman" w:hAnsi="Times New Roman" w:cs="Times New Roman"/>
          <w:b/>
          <w:bCs/>
          <w:sz w:val="40"/>
          <w:szCs w:val="40"/>
        </w:rPr>
        <w:lastRenderedPageBreak/>
        <w:drawing>
          <wp:inline distT="0" distB="0" distL="0" distR="0" wp14:anchorId="4FC65DDC" wp14:editId="5A93F54E">
            <wp:extent cx="4023360" cy="2468880"/>
            <wp:effectExtent l="0" t="0" r="0" b="7620"/>
            <wp:docPr id="903250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250193" name=""/>
                    <pic:cNvPicPr/>
                  </pic:nvPicPr>
                  <pic:blipFill>
                    <a:blip r:embed="rId7"/>
                    <a:stretch>
                      <a:fillRect/>
                    </a:stretch>
                  </pic:blipFill>
                  <pic:spPr>
                    <a:xfrm>
                      <a:off x="0" y="0"/>
                      <a:ext cx="4023722" cy="2469102"/>
                    </a:xfrm>
                    <a:prstGeom prst="rect">
                      <a:avLst/>
                    </a:prstGeom>
                  </pic:spPr>
                </pic:pic>
              </a:graphicData>
            </a:graphic>
          </wp:inline>
        </w:drawing>
      </w:r>
    </w:p>
    <w:p w14:paraId="3E40BB1B" w14:textId="77777777" w:rsidR="003F0480" w:rsidRDefault="003F0480">
      <w:pPr>
        <w:rPr>
          <w:rFonts w:ascii="Times New Roman" w:hAnsi="Times New Roman" w:cs="Times New Roman"/>
          <w:b/>
          <w:bCs/>
          <w:sz w:val="40"/>
          <w:szCs w:val="40"/>
        </w:rPr>
      </w:pPr>
    </w:p>
    <w:p w14:paraId="54B482BF" w14:textId="41ACD567" w:rsidR="003F0480" w:rsidRDefault="003F0480">
      <w:pPr>
        <w:rPr>
          <w:rFonts w:ascii="Times New Roman" w:hAnsi="Times New Roman" w:cs="Times New Roman"/>
          <w:b/>
          <w:bCs/>
          <w:sz w:val="40"/>
          <w:szCs w:val="40"/>
        </w:rPr>
      </w:pPr>
      <w:r w:rsidRPr="003F0480">
        <w:rPr>
          <w:rFonts w:ascii="Times New Roman" w:hAnsi="Times New Roman" w:cs="Times New Roman"/>
          <w:b/>
          <w:bCs/>
          <w:sz w:val="40"/>
          <w:szCs w:val="40"/>
        </w:rPr>
        <w:drawing>
          <wp:inline distT="0" distB="0" distL="0" distR="0" wp14:anchorId="1E83BA98" wp14:editId="6E41B85A">
            <wp:extent cx="6118860" cy="5227320"/>
            <wp:effectExtent l="0" t="0" r="0" b="0"/>
            <wp:docPr id="2107442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42222" name=""/>
                    <pic:cNvPicPr/>
                  </pic:nvPicPr>
                  <pic:blipFill>
                    <a:blip r:embed="rId8"/>
                    <a:stretch>
                      <a:fillRect/>
                    </a:stretch>
                  </pic:blipFill>
                  <pic:spPr>
                    <a:xfrm>
                      <a:off x="0" y="0"/>
                      <a:ext cx="6118860" cy="5227320"/>
                    </a:xfrm>
                    <a:prstGeom prst="rect">
                      <a:avLst/>
                    </a:prstGeom>
                  </pic:spPr>
                </pic:pic>
              </a:graphicData>
            </a:graphic>
          </wp:inline>
        </w:drawing>
      </w:r>
    </w:p>
    <w:p w14:paraId="22884549" w14:textId="77777777" w:rsidR="003F0480" w:rsidRDefault="003F0480">
      <w:pPr>
        <w:rPr>
          <w:rFonts w:ascii="Times New Roman" w:hAnsi="Times New Roman" w:cs="Times New Roman"/>
          <w:b/>
          <w:bCs/>
          <w:sz w:val="40"/>
          <w:szCs w:val="40"/>
        </w:rPr>
      </w:pPr>
    </w:p>
    <w:p w14:paraId="29DBCCF1" w14:textId="3038294D" w:rsidR="003F0480" w:rsidRDefault="003F0480">
      <w:pPr>
        <w:rPr>
          <w:rFonts w:ascii="Times New Roman" w:hAnsi="Times New Roman" w:cs="Times New Roman"/>
          <w:b/>
          <w:bCs/>
          <w:sz w:val="40"/>
          <w:szCs w:val="40"/>
        </w:rPr>
      </w:pPr>
      <w:r>
        <w:rPr>
          <w:noProof/>
        </w:rPr>
        <w:lastRenderedPageBreak/>
        <w:drawing>
          <wp:inline distT="0" distB="0" distL="0" distR="0" wp14:anchorId="3291DF5E" wp14:editId="62BA4394">
            <wp:extent cx="6057900" cy="5459730"/>
            <wp:effectExtent l="0" t="0" r="0" b="7620"/>
            <wp:docPr id="97533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5459730"/>
                    </a:xfrm>
                    <a:prstGeom prst="rect">
                      <a:avLst/>
                    </a:prstGeom>
                    <a:noFill/>
                    <a:ln>
                      <a:noFill/>
                    </a:ln>
                  </pic:spPr>
                </pic:pic>
              </a:graphicData>
            </a:graphic>
          </wp:inline>
        </w:drawing>
      </w:r>
    </w:p>
    <w:p w14:paraId="10A67F08" w14:textId="77777777" w:rsidR="003F0480" w:rsidRDefault="003F0480">
      <w:pPr>
        <w:rPr>
          <w:rFonts w:ascii="Times New Roman" w:hAnsi="Times New Roman" w:cs="Times New Roman"/>
          <w:b/>
          <w:bCs/>
          <w:sz w:val="40"/>
          <w:szCs w:val="40"/>
        </w:rPr>
      </w:pPr>
    </w:p>
    <w:p w14:paraId="1AA0C422" w14:textId="1DE930D1" w:rsidR="003F0480" w:rsidRPr="00902AE5" w:rsidRDefault="003F0480">
      <w:pPr>
        <w:rPr>
          <w:rFonts w:ascii="Times New Roman" w:hAnsi="Times New Roman" w:cs="Times New Roman"/>
          <w:b/>
          <w:bCs/>
          <w:sz w:val="40"/>
          <w:szCs w:val="40"/>
        </w:rPr>
      </w:pPr>
      <w:r w:rsidRPr="003F0480">
        <w:rPr>
          <w:rFonts w:ascii="Times New Roman" w:hAnsi="Times New Roman" w:cs="Times New Roman"/>
          <w:b/>
          <w:bCs/>
          <w:sz w:val="40"/>
          <w:szCs w:val="40"/>
        </w:rPr>
        <w:drawing>
          <wp:inline distT="0" distB="0" distL="0" distR="0" wp14:anchorId="1602799A" wp14:editId="43815603">
            <wp:extent cx="5731510" cy="2673985"/>
            <wp:effectExtent l="0" t="0" r="2540" b="0"/>
            <wp:docPr id="69565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659384" name=""/>
                    <pic:cNvPicPr/>
                  </pic:nvPicPr>
                  <pic:blipFill>
                    <a:blip r:embed="rId10"/>
                    <a:stretch>
                      <a:fillRect/>
                    </a:stretch>
                  </pic:blipFill>
                  <pic:spPr>
                    <a:xfrm>
                      <a:off x="0" y="0"/>
                      <a:ext cx="5731510" cy="2673985"/>
                    </a:xfrm>
                    <a:prstGeom prst="rect">
                      <a:avLst/>
                    </a:prstGeom>
                  </pic:spPr>
                </pic:pic>
              </a:graphicData>
            </a:graphic>
          </wp:inline>
        </w:drawing>
      </w:r>
    </w:p>
    <w:sectPr w:rsidR="003F0480" w:rsidRPr="00902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620E"/>
    <w:multiLevelType w:val="multilevel"/>
    <w:tmpl w:val="012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C0469"/>
    <w:multiLevelType w:val="multilevel"/>
    <w:tmpl w:val="9920E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034D1"/>
    <w:multiLevelType w:val="multilevel"/>
    <w:tmpl w:val="D8CC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F5CA4"/>
    <w:multiLevelType w:val="multilevel"/>
    <w:tmpl w:val="A4CEF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22D10"/>
    <w:multiLevelType w:val="multilevel"/>
    <w:tmpl w:val="DA48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C571D"/>
    <w:multiLevelType w:val="multilevel"/>
    <w:tmpl w:val="5B1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E44D5"/>
    <w:multiLevelType w:val="multilevel"/>
    <w:tmpl w:val="B4E8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535B9"/>
    <w:multiLevelType w:val="multilevel"/>
    <w:tmpl w:val="85660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65024"/>
    <w:multiLevelType w:val="multilevel"/>
    <w:tmpl w:val="515EF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E007F"/>
    <w:multiLevelType w:val="multilevel"/>
    <w:tmpl w:val="7DE6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D7C18"/>
    <w:multiLevelType w:val="multilevel"/>
    <w:tmpl w:val="FAF06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086553"/>
    <w:multiLevelType w:val="multilevel"/>
    <w:tmpl w:val="F122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B97F5E"/>
    <w:multiLevelType w:val="multilevel"/>
    <w:tmpl w:val="F83A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4A73CC"/>
    <w:multiLevelType w:val="multilevel"/>
    <w:tmpl w:val="2E30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543C6"/>
    <w:multiLevelType w:val="multilevel"/>
    <w:tmpl w:val="9130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F435E"/>
    <w:multiLevelType w:val="multilevel"/>
    <w:tmpl w:val="41AE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B4EA8"/>
    <w:multiLevelType w:val="multilevel"/>
    <w:tmpl w:val="880EF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080EE5"/>
    <w:multiLevelType w:val="multilevel"/>
    <w:tmpl w:val="240C4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2364A"/>
    <w:multiLevelType w:val="multilevel"/>
    <w:tmpl w:val="C9069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958BE"/>
    <w:multiLevelType w:val="multilevel"/>
    <w:tmpl w:val="7BD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165454">
    <w:abstractNumId w:val="19"/>
  </w:num>
  <w:num w:numId="2" w16cid:durableId="302196927">
    <w:abstractNumId w:val="10"/>
  </w:num>
  <w:num w:numId="3" w16cid:durableId="216161747">
    <w:abstractNumId w:val="6"/>
  </w:num>
  <w:num w:numId="4" w16cid:durableId="1648970136">
    <w:abstractNumId w:val="14"/>
  </w:num>
  <w:num w:numId="5" w16cid:durableId="2121563400">
    <w:abstractNumId w:val="3"/>
  </w:num>
  <w:num w:numId="6" w16cid:durableId="1342968888">
    <w:abstractNumId w:val="1"/>
  </w:num>
  <w:num w:numId="7" w16cid:durableId="1806653864">
    <w:abstractNumId w:val="12"/>
  </w:num>
  <w:num w:numId="8" w16cid:durableId="341666237">
    <w:abstractNumId w:val="11"/>
  </w:num>
  <w:num w:numId="9" w16cid:durableId="1874341918">
    <w:abstractNumId w:val="18"/>
  </w:num>
  <w:num w:numId="10" w16cid:durableId="362941384">
    <w:abstractNumId w:val="13"/>
  </w:num>
  <w:num w:numId="11" w16cid:durableId="377433455">
    <w:abstractNumId w:val="4"/>
  </w:num>
  <w:num w:numId="12" w16cid:durableId="1770269059">
    <w:abstractNumId w:val="8"/>
  </w:num>
  <w:num w:numId="13" w16cid:durableId="1689798125">
    <w:abstractNumId w:val="9"/>
  </w:num>
  <w:num w:numId="14" w16cid:durableId="373778284">
    <w:abstractNumId w:val="17"/>
  </w:num>
  <w:num w:numId="15" w16cid:durableId="913321226">
    <w:abstractNumId w:val="15"/>
  </w:num>
  <w:num w:numId="16" w16cid:durableId="2144417925">
    <w:abstractNumId w:val="5"/>
  </w:num>
  <w:num w:numId="17" w16cid:durableId="1615676792">
    <w:abstractNumId w:val="2"/>
  </w:num>
  <w:num w:numId="18" w16cid:durableId="545603774">
    <w:abstractNumId w:val="7"/>
  </w:num>
  <w:num w:numId="19" w16cid:durableId="697581496">
    <w:abstractNumId w:val="16"/>
  </w:num>
  <w:num w:numId="20" w16cid:durableId="1187448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AB5"/>
    <w:rsid w:val="003F0480"/>
    <w:rsid w:val="00664AB5"/>
    <w:rsid w:val="00902AE5"/>
    <w:rsid w:val="00E57C19"/>
    <w:rsid w:val="00F11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3739"/>
  <w15:chartTrackingRefBased/>
  <w15:docId w15:val="{5A7BA810-9574-4660-9CF6-A0E4D13D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A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64A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64A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02A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A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64AB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64AB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64AB5"/>
    <w:rPr>
      <w:b/>
      <w:bCs/>
    </w:rPr>
  </w:style>
  <w:style w:type="paragraph" w:styleId="NormalWeb">
    <w:name w:val="Normal (Web)"/>
    <w:basedOn w:val="Normal"/>
    <w:uiPriority w:val="99"/>
    <w:semiHidden/>
    <w:unhideWhenUsed/>
    <w:rsid w:val="00664A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64A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1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1ED4"/>
    <w:rPr>
      <w:rFonts w:ascii="Courier New" w:eastAsia="Times New Roman" w:hAnsi="Courier New" w:cs="Courier New"/>
      <w:sz w:val="20"/>
      <w:szCs w:val="20"/>
      <w:lang w:eastAsia="en-IN"/>
    </w:rPr>
  </w:style>
  <w:style w:type="paragraph" w:styleId="ListParagraph">
    <w:name w:val="List Paragraph"/>
    <w:basedOn w:val="Normal"/>
    <w:uiPriority w:val="34"/>
    <w:qFormat/>
    <w:rsid w:val="00F11ED4"/>
    <w:pPr>
      <w:ind w:left="720"/>
      <w:contextualSpacing/>
    </w:pPr>
  </w:style>
  <w:style w:type="character" w:customStyle="1" w:styleId="Heading4Char">
    <w:name w:val="Heading 4 Char"/>
    <w:basedOn w:val="DefaultParagraphFont"/>
    <w:link w:val="Heading4"/>
    <w:uiPriority w:val="9"/>
    <w:semiHidden/>
    <w:rsid w:val="00902AE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5058">
      <w:bodyDiv w:val="1"/>
      <w:marLeft w:val="0"/>
      <w:marRight w:val="0"/>
      <w:marTop w:val="0"/>
      <w:marBottom w:val="0"/>
      <w:divBdr>
        <w:top w:val="none" w:sz="0" w:space="0" w:color="auto"/>
        <w:left w:val="none" w:sz="0" w:space="0" w:color="auto"/>
        <w:bottom w:val="none" w:sz="0" w:space="0" w:color="auto"/>
        <w:right w:val="none" w:sz="0" w:space="0" w:color="auto"/>
      </w:divBdr>
    </w:div>
    <w:div w:id="73549481">
      <w:bodyDiv w:val="1"/>
      <w:marLeft w:val="0"/>
      <w:marRight w:val="0"/>
      <w:marTop w:val="0"/>
      <w:marBottom w:val="0"/>
      <w:divBdr>
        <w:top w:val="none" w:sz="0" w:space="0" w:color="auto"/>
        <w:left w:val="none" w:sz="0" w:space="0" w:color="auto"/>
        <w:bottom w:val="none" w:sz="0" w:space="0" w:color="auto"/>
        <w:right w:val="none" w:sz="0" w:space="0" w:color="auto"/>
      </w:divBdr>
    </w:div>
    <w:div w:id="170727414">
      <w:bodyDiv w:val="1"/>
      <w:marLeft w:val="0"/>
      <w:marRight w:val="0"/>
      <w:marTop w:val="0"/>
      <w:marBottom w:val="0"/>
      <w:divBdr>
        <w:top w:val="none" w:sz="0" w:space="0" w:color="auto"/>
        <w:left w:val="none" w:sz="0" w:space="0" w:color="auto"/>
        <w:bottom w:val="none" w:sz="0" w:space="0" w:color="auto"/>
        <w:right w:val="none" w:sz="0" w:space="0" w:color="auto"/>
      </w:divBdr>
      <w:divsChild>
        <w:div w:id="1415203046">
          <w:marLeft w:val="0"/>
          <w:marRight w:val="0"/>
          <w:marTop w:val="0"/>
          <w:marBottom w:val="0"/>
          <w:divBdr>
            <w:top w:val="none" w:sz="0" w:space="0" w:color="auto"/>
            <w:left w:val="none" w:sz="0" w:space="0" w:color="auto"/>
            <w:bottom w:val="none" w:sz="0" w:space="0" w:color="auto"/>
            <w:right w:val="none" w:sz="0" w:space="0" w:color="auto"/>
          </w:divBdr>
        </w:div>
        <w:div w:id="637296058">
          <w:marLeft w:val="0"/>
          <w:marRight w:val="0"/>
          <w:marTop w:val="0"/>
          <w:marBottom w:val="0"/>
          <w:divBdr>
            <w:top w:val="none" w:sz="0" w:space="0" w:color="auto"/>
            <w:left w:val="none" w:sz="0" w:space="0" w:color="auto"/>
            <w:bottom w:val="none" w:sz="0" w:space="0" w:color="auto"/>
            <w:right w:val="none" w:sz="0" w:space="0" w:color="auto"/>
          </w:divBdr>
          <w:divsChild>
            <w:div w:id="1143735517">
              <w:marLeft w:val="0"/>
              <w:marRight w:val="0"/>
              <w:marTop w:val="0"/>
              <w:marBottom w:val="0"/>
              <w:divBdr>
                <w:top w:val="none" w:sz="0" w:space="0" w:color="auto"/>
                <w:left w:val="none" w:sz="0" w:space="0" w:color="auto"/>
                <w:bottom w:val="none" w:sz="0" w:space="0" w:color="auto"/>
                <w:right w:val="none" w:sz="0" w:space="0" w:color="auto"/>
              </w:divBdr>
            </w:div>
          </w:divsChild>
        </w:div>
        <w:div w:id="1143235796">
          <w:marLeft w:val="0"/>
          <w:marRight w:val="0"/>
          <w:marTop w:val="0"/>
          <w:marBottom w:val="0"/>
          <w:divBdr>
            <w:top w:val="none" w:sz="0" w:space="0" w:color="auto"/>
            <w:left w:val="none" w:sz="0" w:space="0" w:color="auto"/>
            <w:bottom w:val="none" w:sz="0" w:space="0" w:color="auto"/>
            <w:right w:val="none" w:sz="0" w:space="0" w:color="auto"/>
          </w:divBdr>
          <w:divsChild>
            <w:div w:id="1488597120">
              <w:marLeft w:val="0"/>
              <w:marRight w:val="0"/>
              <w:marTop w:val="0"/>
              <w:marBottom w:val="0"/>
              <w:divBdr>
                <w:top w:val="none" w:sz="0" w:space="0" w:color="auto"/>
                <w:left w:val="none" w:sz="0" w:space="0" w:color="auto"/>
                <w:bottom w:val="none" w:sz="0" w:space="0" w:color="auto"/>
                <w:right w:val="none" w:sz="0" w:space="0" w:color="auto"/>
              </w:divBdr>
            </w:div>
          </w:divsChild>
        </w:div>
        <w:div w:id="1481000148">
          <w:marLeft w:val="0"/>
          <w:marRight w:val="0"/>
          <w:marTop w:val="0"/>
          <w:marBottom w:val="0"/>
          <w:divBdr>
            <w:top w:val="none" w:sz="0" w:space="0" w:color="auto"/>
            <w:left w:val="none" w:sz="0" w:space="0" w:color="auto"/>
            <w:bottom w:val="none" w:sz="0" w:space="0" w:color="auto"/>
            <w:right w:val="none" w:sz="0" w:space="0" w:color="auto"/>
          </w:divBdr>
          <w:divsChild>
            <w:div w:id="8725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1592">
      <w:bodyDiv w:val="1"/>
      <w:marLeft w:val="0"/>
      <w:marRight w:val="0"/>
      <w:marTop w:val="0"/>
      <w:marBottom w:val="0"/>
      <w:divBdr>
        <w:top w:val="none" w:sz="0" w:space="0" w:color="auto"/>
        <w:left w:val="none" w:sz="0" w:space="0" w:color="auto"/>
        <w:bottom w:val="none" w:sz="0" w:space="0" w:color="auto"/>
        <w:right w:val="none" w:sz="0" w:space="0" w:color="auto"/>
      </w:divBdr>
    </w:div>
    <w:div w:id="203832569">
      <w:bodyDiv w:val="1"/>
      <w:marLeft w:val="0"/>
      <w:marRight w:val="0"/>
      <w:marTop w:val="0"/>
      <w:marBottom w:val="0"/>
      <w:divBdr>
        <w:top w:val="none" w:sz="0" w:space="0" w:color="auto"/>
        <w:left w:val="none" w:sz="0" w:space="0" w:color="auto"/>
        <w:bottom w:val="none" w:sz="0" w:space="0" w:color="auto"/>
        <w:right w:val="none" w:sz="0" w:space="0" w:color="auto"/>
      </w:divBdr>
    </w:div>
    <w:div w:id="442263720">
      <w:bodyDiv w:val="1"/>
      <w:marLeft w:val="0"/>
      <w:marRight w:val="0"/>
      <w:marTop w:val="0"/>
      <w:marBottom w:val="0"/>
      <w:divBdr>
        <w:top w:val="none" w:sz="0" w:space="0" w:color="auto"/>
        <w:left w:val="none" w:sz="0" w:space="0" w:color="auto"/>
        <w:bottom w:val="none" w:sz="0" w:space="0" w:color="auto"/>
        <w:right w:val="none" w:sz="0" w:space="0" w:color="auto"/>
      </w:divBdr>
    </w:div>
    <w:div w:id="659620856">
      <w:bodyDiv w:val="1"/>
      <w:marLeft w:val="0"/>
      <w:marRight w:val="0"/>
      <w:marTop w:val="0"/>
      <w:marBottom w:val="0"/>
      <w:divBdr>
        <w:top w:val="none" w:sz="0" w:space="0" w:color="auto"/>
        <w:left w:val="none" w:sz="0" w:space="0" w:color="auto"/>
        <w:bottom w:val="none" w:sz="0" w:space="0" w:color="auto"/>
        <w:right w:val="none" w:sz="0" w:space="0" w:color="auto"/>
      </w:divBdr>
    </w:div>
    <w:div w:id="712771287">
      <w:bodyDiv w:val="1"/>
      <w:marLeft w:val="0"/>
      <w:marRight w:val="0"/>
      <w:marTop w:val="0"/>
      <w:marBottom w:val="0"/>
      <w:divBdr>
        <w:top w:val="none" w:sz="0" w:space="0" w:color="auto"/>
        <w:left w:val="none" w:sz="0" w:space="0" w:color="auto"/>
        <w:bottom w:val="none" w:sz="0" w:space="0" w:color="auto"/>
        <w:right w:val="none" w:sz="0" w:space="0" w:color="auto"/>
      </w:divBdr>
    </w:div>
    <w:div w:id="834564112">
      <w:bodyDiv w:val="1"/>
      <w:marLeft w:val="0"/>
      <w:marRight w:val="0"/>
      <w:marTop w:val="0"/>
      <w:marBottom w:val="0"/>
      <w:divBdr>
        <w:top w:val="none" w:sz="0" w:space="0" w:color="auto"/>
        <w:left w:val="none" w:sz="0" w:space="0" w:color="auto"/>
        <w:bottom w:val="none" w:sz="0" w:space="0" w:color="auto"/>
        <w:right w:val="none" w:sz="0" w:space="0" w:color="auto"/>
      </w:divBdr>
    </w:div>
    <w:div w:id="958221226">
      <w:bodyDiv w:val="1"/>
      <w:marLeft w:val="0"/>
      <w:marRight w:val="0"/>
      <w:marTop w:val="0"/>
      <w:marBottom w:val="0"/>
      <w:divBdr>
        <w:top w:val="none" w:sz="0" w:space="0" w:color="auto"/>
        <w:left w:val="none" w:sz="0" w:space="0" w:color="auto"/>
        <w:bottom w:val="none" w:sz="0" w:space="0" w:color="auto"/>
        <w:right w:val="none" w:sz="0" w:space="0" w:color="auto"/>
      </w:divBdr>
    </w:div>
    <w:div w:id="1033505554">
      <w:bodyDiv w:val="1"/>
      <w:marLeft w:val="0"/>
      <w:marRight w:val="0"/>
      <w:marTop w:val="0"/>
      <w:marBottom w:val="0"/>
      <w:divBdr>
        <w:top w:val="none" w:sz="0" w:space="0" w:color="auto"/>
        <w:left w:val="none" w:sz="0" w:space="0" w:color="auto"/>
        <w:bottom w:val="none" w:sz="0" w:space="0" w:color="auto"/>
        <w:right w:val="none" w:sz="0" w:space="0" w:color="auto"/>
      </w:divBdr>
    </w:div>
    <w:div w:id="1104963217">
      <w:bodyDiv w:val="1"/>
      <w:marLeft w:val="0"/>
      <w:marRight w:val="0"/>
      <w:marTop w:val="0"/>
      <w:marBottom w:val="0"/>
      <w:divBdr>
        <w:top w:val="none" w:sz="0" w:space="0" w:color="auto"/>
        <w:left w:val="none" w:sz="0" w:space="0" w:color="auto"/>
        <w:bottom w:val="none" w:sz="0" w:space="0" w:color="auto"/>
        <w:right w:val="none" w:sz="0" w:space="0" w:color="auto"/>
      </w:divBdr>
    </w:div>
    <w:div w:id="1134719678">
      <w:bodyDiv w:val="1"/>
      <w:marLeft w:val="0"/>
      <w:marRight w:val="0"/>
      <w:marTop w:val="0"/>
      <w:marBottom w:val="0"/>
      <w:divBdr>
        <w:top w:val="none" w:sz="0" w:space="0" w:color="auto"/>
        <w:left w:val="none" w:sz="0" w:space="0" w:color="auto"/>
        <w:bottom w:val="none" w:sz="0" w:space="0" w:color="auto"/>
        <w:right w:val="none" w:sz="0" w:space="0" w:color="auto"/>
      </w:divBdr>
    </w:div>
    <w:div w:id="1518694645">
      <w:bodyDiv w:val="1"/>
      <w:marLeft w:val="0"/>
      <w:marRight w:val="0"/>
      <w:marTop w:val="0"/>
      <w:marBottom w:val="0"/>
      <w:divBdr>
        <w:top w:val="none" w:sz="0" w:space="0" w:color="auto"/>
        <w:left w:val="none" w:sz="0" w:space="0" w:color="auto"/>
        <w:bottom w:val="none" w:sz="0" w:space="0" w:color="auto"/>
        <w:right w:val="none" w:sz="0" w:space="0" w:color="auto"/>
      </w:divBdr>
    </w:div>
    <w:div w:id="1652639194">
      <w:bodyDiv w:val="1"/>
      <w:marLeft w:val="0"/>
      <w:marRight w:val="0"/>
      <w:marTop w:val="0"/>
      <w:marBottom w:val="0"/>
      <w:divBdr>
        <w:top w:val="none" w:sz="0" w:space="0" w:color="auto"/>
        <w:left w:val="none" w:sz="0" w:space="0" w:color="auto"/>
        <w:bottom w:val="none" w:sz="0" w:space="0" w:color="auto"/>
        <w:right w:val="none" w:sz="0" w:space="0" w:color="auto"/>
      </w:divBdr>
      <w:divsChild>
        <w:div w:id="1960214379">
          <w:marLeft w:val="0"/>
          <w:marRight w:val="0"/>
          <w:marTop w:val="0"/>
          <w:marBottom w:val="0"/>
          <w:divBdr>
            <w:top w:val="none" w:sz="0" w:space="0" w:color="auto"/>
            <w:left w:val="none" w:sz="0" w:space="0" w:color="auto"/>
            <w:bottom w:val="none" w:sz="0" w:space="0" w:color="auto"/>
            <w:right w:val="none" w:sz="0" w:space="0" w:color="auto"/>
          </w:divBdr>
        </w:div>
        <w:div w:id="1442148122">
          <w:marLeft w:val="0"/>
          <w:marRight w:val="0"/>
          <w:marTop w:val="0"/>
          <w:marBottom w:val="0"/>
          <w:divBdr>
            <w:top w:val="none" w:sz="0" w:space="0" w:color="auto"/>
            <w:left w:val="none" w:sz="0" w:space="0" w:color="auto"/>
            <w:bottom w:val="none" w:sz="0" w:space="0" w:color="auto"/>
            <w:right w:val="none" w:sz="0" w:space="0" w:color="auto"/>
          </w:divBdr>
        </w:div>
      </w:divsChild>
    </w:div>
    <w:div w:id="1924025649">
      <w:bodyDiv w:val="1"/>
      <w:marLeft w:val="0"/>
      <w:marRight w:val="0"/>
      <w:marTop w:val="0"/>
      <w:marBottom w:val="0"/>
      <w:divBdr>
        <w:top w:val="none" w:sz="0" w:space="0" w:color="auto"/>
        <w:left w:val="none" w:sz="0" w:space="0" w:color="auto"/>
        <w:bottom w:val="none" w:sz="0" w:space="0" w:color="auto"/>
        <w:right w:val="none" w:sz="0" w:space="0" w:color="auto"/>
      </w:divBdr>
    </w:div>
    <w:div w:id="2087723183">
      <w:bodyDiv w:val="1"/>
      <w:marLeft w:val="0"/>
      <w:marRight w:val="0"/>
      <w:marTop w:val="0"/>
      <w:marBottom w:val="0"/>
      <w:divBdr>
        <w:top w:val="none" w:sz="0" w:space="0" w:color="auto"/>
        <w:left w:val="none" w:sz="0" w:space="0" w:color="auto"/>
        <w:bottom w:val="none" w:sz="0" w:space="0" w:color="auto"/>
        <w:right w:val="none" w:sz="0" w:space="0" w:color="auto"/>
      </w:divBdr>
      <w:divsChild>
        <w:div w:id="383406672">
          <w:marLeft w:val="0"/>
          <w:marRight w:val="0"/>
          <w:marTop w:val="0"/>
          <w:marBottom w:val="0"/>
          <w:divBdr>
            <w:top w:val="none" w:sz="0" w:space="0" w:color="auto"/>
            <w:left w:val="none" w:sz="0" w:space="0" w:color="auto"/>
            <w:bottom w:val="none" w:sz="0" w:space="0" w:color="auto"/>
            <w:right w:val="none" w:sz="0" w:space="0" w:color="auto"/>
          </w:divBdr>
        </w:div>
        <w:div w:id="982928707">
          <w:marLeft w:val="0"/>
          <w:marRight w:val="0"/>
          <w:marTop w:val="0"/>
          <w:marBottom w:val="0"/>
          <w:divBdr>
            <w:top w:val="none" w:sz="0" w:space="0" w:color="auto"/>
            <w:left w:val="none" w:sz="0" w:space="0" w:color="auto"/>
            <w:bottom w:val="none" w:sz="0" w:space="0" w:color="auto"/>
            <w:right w:val="none" w:sz="0" w:space="0" w:color="auto"/>
          </w:divBdr>
          <w:divsChild>
            <w:div w:id="1616594116">
              <w:marLeft w:val="0"/>
              <w:marRight w:val="0"/>
              <w:marTop w:val="0"/>
              <w:marBottom w:val="0"/>
              <w:divBdr>
                <w:top w:val="none" w:sz="0" w:space="0" w:color="auto"/>
                <w:left w:val="none" w:sz="0" w:space="0" w:color="auto"/>
                <w:bottom w:val="none" w:sz="0" w:space="0" w:color="auto"/>
                <w:right w:val="none" w:sz="0" w:space="0" w:color="auto"/>
              </w:divBdr>
            </w:div>
          </w:divsChild>
        </w:div>
        <w:div w:id="702873888">
          <w:marLeft w:val="0"/>
          <w:marRight w:val="0"/>
          <w:marTop w:val="0"/>
          <w:marBottom w:val="0"/>
          <w:divBdr>
            <w:top w:val="none" w:sz="0" w:space="0" w:color="auto"/>
            <w:left w:val="none" w:sz="0" w:space="0" w:color="auto"/>
            <w:bottom w:val="none" w:sz="0" w:space="0" w:color="auto"/>
            <w:right w:val="none" w:sz="0" w:space="0" w:color="auto"/>
          </w:divBdr>
          <w:divsChild>
            <w:div w:id="798570628">
              <w:marLeft w:val="0"/>
              <w:marRight w:val="0"/>
              <w:marTop w:val="0"/>
              <w:marBottom w:val="0"/>
              <w:divBdr>
                <w:top w:val="none" w:sz="0" w:space="0" w:color="auto"/>
                <w:left w:val="none" w:sz="0" w:space="0" w:color="auto"/>
                <w:bottom w:val="none" w:sz="0" w:space="0" w:color="auto"/>
                <w:right w:val="none" w:sz="0" w:space="0" w:color="auto"/>
              </w:divBdr>
            </w:div>
          </w:divsChild>
        </w:div>
        <w:div w:id="531039671">
          <w:marLeft w:val="0"/>
          <w:marRight w:val="0"/>
          <w:marTop w:val="0"/>
          <w:marBottom w:val="0"/>
          <w:divBdr>
            <w:top w:val="none" w:sz="0" w:space="0" w:color="auto"/>
            <w:left w:val="none" w:sz="0" w:space="0" w:color="auto"/>
            <w:bottom w:val="none" w:sz="0" w:space="0" w:color="auto"/>
            <w:right w:val="none" w:sz="0" w:space="0" w:color="auto"/>
          </w:divBdr>
          <w:divsChild>
            <w:div w:id="696546473">
              <w:marLeft w:val="0"/>
              <w:marRight w:val="0"/>
              <w:marTop w:val="0"/>
              <w:marBottom w:val="0"/>
              <w:divBdr>
                <w:top w:val="none" w:sz="0" w:space="0" w:color="auto"/>
                <w:left w:val="none" w:sz="0" w:space="0" w:color="auto"/>
                <w:bottom w:val="none" w:sz="0" w:space="0" w:color="auto"/>
                <w:right w:val="none" w:sz="0" w:space="0" w:color="auto"/>
              </w:divBdr>
            </w:div>
          </w:divsChild>
        </w:div>
        <w:div w:id="2037464363">
          <w:marLeft w:val="0"/>
          <w:marRight w:val="0"/>
          <w:marTop w:val="0"/>
          <w:marBottom w:val="0"/>
          <w:divBdr>
            <w:top w:val="none" w:sz="0" w:space="0" w:color="auto"/>
            <w:left w:val="none" w:sz="0" w:space="0" w:color="auto"/>
            <w:bottom w:val="none" w:sz="0" w:space="0" w:color="auto"/>
            <w:right w:val="none" w:sz="0" w:space="0" w:color="auto"/>
          </w:divBdr>
          <w:divsChild>
            <w:div w:id="1067724393">
              <w:marLeft w:val="0"/>
              <w:marRight w:val="0"/>
              <w:marTop w:val="0"/>
              <w:marBottom w:val="0"/>
              <w:divBdr>
                <w:top w:val="none" w:sz="0" w:space="0" w:color="auto"/>
                <w:left w:val="none" w:sz="0" w:space="0" w:color="auto"/>
                <w:bottom w:val="none" w:sz="0" w:space="0" w:color="auto"/>
                <w:right w:val="none" w:sz="0" w:space="0" w:color="auto"/>
              </w:divBdr>
            </w:div>
          </w:divsChild>
        </w:div>
        <w:div w:id="935020872">
          <w:marLeft w:val="0"/>
          <w:marRight w:val="0"/>
          <w:marTop w:val="0"/>
          <w:marBottom w:val="0"/>
          <w:divBdr>
            <w:top w:val="none" w:sz="0" w:space="0" w:color="auto"/>
            <w:left w:val="none" w:sz="0" w:space="0" w:color="auto"/>
            <w:bottom w:val="none" w:sz="0" w:space="0" w:color="auto"/>
            <w:right w:val="none" w:sz="0" w:space="0" w:color="auto"/>
          </w:divBdr>
        </w:div>
      </w:divsChild>
    </w:div>
    <w:div w:id="2100561776">
      <w:bodyDiv w:val="1"/>
      <w:marLeft w:val="0"/>
      <w:marRight w:val="0"/>
      <w:marTop w:val="0"/>
      <w:marBottom w:val="0"/>
      <w:divBdr>
        <w:top w:val="none" w:sz="0" w:space="0" w:color="auto"/>
        <w:left w:val="none" w:sz="0" w:space="0" w:color="auto"/>
        <w:bottom w:val="none" w:sz="0" w:space="0" w:color="auto"/>
        <w:right w:val="none" w:sz="0" w:space="0" w:color="auto"/>
      </w:divBdr>
    </w:div>
    <w:div w:id="212765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XII B</dc:creator>
  <cp:keywords/>
  <dc:description/>
  <cp:lastModifiedBy>Bapure R</cp:lastModifiedBy>
  <cp:revision>2</cp:revision>
  <dcterms:created xsi:type="dcterms:W3CDTF">2025-04-07T15:41:00Z</dcterms:created>
  <dcterms:modified xsi:type="dcterms:W3CDTF">2025-04-07T15:41:00Z</dcterms:modified>
</cp:coreProperties>
</file>