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teacher donates organs in Jiangsu</w:t>
        <w:br/>
        <w:t xml:space="preserve">        </w:t>
      </w:r>
    </w:p>
    <w:p>
      <w:r>
        <w:t>2017-10-13</w:t>
      </w:r>
    </w:p>
    <w:p>
      <w:r>
        <w:br/>
        <w:t xml:space="preserve">            </w:t>
        <w:br/>
        <w:t xml:space="preserve">            Xinhua/chinadaily.com.cn |</w:t>
        <w:br/>
        <w:t xml:space="preserve">            Updated: 2017-10-13 11:42</w:t>
        <w:br/>
        <w:t xml:space="preserve">          </w:t>
      </w:r>
    </w:p>
    <w:p>
      <w:r>
        <w:br/>
        <w:t xml:space="preserve"> </w:t>
        <w:br/>
        <w:t>A 41-year-old US teacher donated his organs in East China's Jiangsu province on Wednesday.</w:t>
        <w:br/>
        <w:t>Amery Scott from Washington was an English teacher in Changshu City, Jiangsu. He suffered a stroke on the night of Oct 1 and was pronounced brain dead on Tuesday.</w:t>
        <w:br/>
        <w:t>His kidney and corneas have been given to Chinese patients, said Guo Qiang, a doctor with the First Affiliated Hospital of Soochow University, in the city of Suzhou, Jiangsu.</w:t>
        <w:br/>
        <w:t>On Oct 1, China's National Day, Scott posted a picture of himself holding a small Chinese national flag on his WeChat Moments and wrote, "My greatest hope today is that the country I come from and the country that is my current home together continue to grow in peace and prosperity, Happy National Day!"</w:t>
        <w:br/>
        <w:t>Scott agreed to donate his organs when he applied for a driving license in the US, said Scott's mom, adding his son had made the right decision.</w:t>
        <w:br/>
        <w:t>"Scott fell in love with China and we know that he would have wanted to help in any way possible, right up to the end," wrote a Facebook user Marry Williamson who said it was a message from Scott's mom from an interview.</w:t>
        <w:br/>
        <w:t>According to Suzhou's Red Cross Society, Scott was the 41st organ donor in the city of Suzhou and the first foreign donor in the history of the province.</w:t>
        <w:br/>
        <w:t>Scott's story went viral as the world's organ donors are still in high demand, wrote another Scott's friend.</w:t>
        <w:br/>
        <w:t>Only 3 in every 100 million people now voluntarily contribute their organs for transplant in China, according to media reports.</w:t>
      </w:r>
    </w:p>
    <w:p>
      <w:r>
        <w:t>http://www.chinadaily.com.cn/a/201710/13/WS5a0bfee5a31061a738405fa9.html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