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Xi meets with US Secretary of Defense</w:t>
      </w:r>
    </w:p>
    <w:p>
      <w:r>
        <w:t>2018-06-27</w:t>
      </w:r>
    </w:p>
    <w:p>
      <w:r>
        <w:br/>
        <w:t xml:space="preserve">            </w:t>
        <w:br/>
        <w:t xml:space="preserve">             Xinhua |</w:t>
        <w:br/>
        <w:t xml:space="preserve">            Updated: 2018-06-27 23:08</w:t>
        <w:br/>
        <w:t xml:space="preserve">          </w:t>
      </w:r>
    </w:p>
    <w:p>
      <w:r>
        <w:br/>
        <w:t>BEIJING - Chinese President Xi Jinping on Wednesday met with visiting US Secretary of Defense James Mattis in Beijing.</w:t>
        <w:br/>
        <w:t>Xi said the world is undergoing major developments, transformation and adjustment. The trends of world multi-polarization and economic globalization are developing in depth, and countries have become even more interdependent.</w:t>
        <w:br/>
        <w:t>The Chinese people are building a great modern socialist country, but China will stay on the path of peaceful development, Xi said, adding that China will neither pursue the path of expansionism and colonialism, nor cause chaos to the world.</w:t>
        <w:br/>
        <w:t>Xi said China-US relations are one of the most important bilateral ties in the world.</w:t>
      </w:r>
    </w:p>
    <w:p>
      <w:r>
        <w:t>http://www.chinadaily.com.cn/a/201806/27/WS5b33a858a3103349141df527.html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