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E990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1318FC6B"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3DC0985A"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0A183A2" w14:textId="77777777" w:rsidR="007717C3" w:rsidRDefault="0083018A">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06</w:t>
            </w:r>
            <w:r>
              <w:rPr>
                <w:rFonts w:ascii="標楷體" w:eastAsia="標楷體" w:hAnsi="標楷體"/>
                <w:b/>
              </w:rPr>
              <w:t>月</w:t>
            </w:r>
            <w:r>
              <w:rPr>
                <w:rFonts w:ascii="標楷體" w:eastAsia="標楷體" w:hAnsi="標楷體"/>
                <w:b/>
              </w:rPr>
              <w:t>23</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F43B238"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43643BE7"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09841E7"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2C251B21" w14:textId="77777777" w:rsidR="007717C3" w:rsidRDefault="0083018A">
            <w:r>
              <w:rPr>
                <w:rFonts w:ascii="標楷體" w:eastAsia="標楷體" w:hAnsi="標楷體"/>
                <w:b/>
              </w:rPr>
              <w:t>收件編號：</w:t>
            </w:r>
            <w:r>
              <w:rPr>
                <w:rFonts w:ascii="標楷體" w:eastAsia="標楷體" w:hAnsi="標楷體"/>
                <w:b/>
              </w:rPr>
              <w:t xml:space="preserve">003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268E7D28" w14:textId="77777777" w:rsidR="007717C3" w:rsidRDefault="0083018A">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003</w:t>
            </w:r>
            <w:r>
              <w:rPr>
                <w:rFonts w:ascii="標楷體" w:eastAsia="標楷體" w:hAnsi="標楷體"/>
                <w:b/>
              </w:rPr>
              <w:t>號</w:t>
            </w:r>
          </w:p>
        </w:tc>
      </w:tr>
      <w:tr w:rsidR="00820B02" w:rsidRPr="002B7F11" w14:paraId="07AB9FD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75AD49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29BD171"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EBEDBA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AFD7C6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99A09A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5713924"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3A9DC0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66A594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8F09C4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1A7A68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9797A9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E1FFA68" w14:textId="77777777" w:rsidR="007717C3" w:rsidRDefault="0083018A">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BD658ED" w14:textId="77777777" w:rsidR="007717C3" w:rsidRDefault="0083018A">
            <w:pPr>
              <w:jc w:val="center"/>
            </w:pPr>
            <w:r>
              <w:rPr>
                <w:rFonts w:ascii="標楷體" w:eastAsia="標楷體" w:hAnsi="標楷體"/>
              </w:rPr>
              <w:t>鄭佩珊</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91E3A37" w14:textId="77777777" w:rsidR="007717C3" w:rsidRDefault="0083018A">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7AC19B5" w14:textId="77777777" w:rsidR="007717C3" w:rsidRDefault="0083018A">
            <w:pPr>
              <w:jc w:val="center"/>
            </w:pPr>
            <w:r>
              <w:rPr>
                <w:rFonts w:ascii="標楷體" w:eastAsia="標楷體" w:hAnsi="標楷體"/>
              </w:rPr>
              <w:t>72.10.11</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0632AC5" w14:textId="77777777" w:rsidR="007717C3" w:rsidRDefault="0083018A">
            <w:pPr>
              <w:jc w:val="center"/>
            </w:pPr>
            <w:r>
              <w:rPr>
                <w:rFonts w:ascii="標楷體" w:eastAsia="標楷體" w:hAnsi="標楷體"/>
              </w:rPr>
              <w:t>H398405911</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76C7E43"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1834C11C" w14:textId="77777777" w:rsidR="007717C3" w:rsidRDefault="0083018A">
            <w:r>
              <w:rPr>
                <w:rFonts w:ascii="標楷體" w:eastAsia="標楷體" w:hAnsi="標楷體"/>
              </w:rPr>
              <w:t>基隆市中正區和平路</w:t>
            </w:r>
            <w:r>
              <w:rPr>
                <w:rFonts w:ascii="標楷體" w:eastAsia="標楷體" w:hAnsi="標楷體"/>
              </w:rPr>
              <w:t>106</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E11F45" w14:textId="77777777" w:rsidR="007717C3" w:rsidRDefault="0083018A">
            <w:pPr>
              <w:jc w:val="center"/>
            </w:pPr>
            <w:r>
              <w:rPr>
                <w:rFonts w:ascii="標楷體" w:eastAsia="標楷體" w:hAnsi="標楷體"/>
              </w:rPr>
              <w:t>0970803988</w:t>
            </w:r>
          </w:p>
        </w:tc>
      </w:tr>
      <w:tr w:rsidR="007717C3" w14:paraId="49C94394" w14:textId="77777777">
        <w:tc>
          <w:tcPr>
            <w:tcW w:w="900" w:type="dxa"/>
            <w:tcBorders>
              <w:top w:val="single" w:sz="2" w:space="0" w:color="auto"/>
              <w:left w:val="single" w:sz="2" w:space="0" w:color="auto"/>
              <w:right w:val="single" w:sz="2" w:space="0" w:color="auto"/>
            </w:tcBorders>
          </w:tcPr>
          <w:p w14:paraId="74603171" w14:textId="77777777" w:rsidR="007717C3" w:rsidRDefault="0083018A">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2955A64D" w14:textId="77777777" w:rsidR="007717C3" w:rsidRDefault="0083018A">
            <w:pPr>
              <w:jc w:val="center"/>
            </w:pPr>
            <w:r>
              <w:rPr>
                <w:rFonts w:ascii="標楷體" w:eastAsia="標楷體" w:hAnsi="標楷體"/>
              </w:rPr>
              <w:t>莊建宏</w:t>
            </w:r>
          </w:p>
        </w:tc>
        <w:tc>
          <w:tcPr>
            <w:tcW w:w="567" w:type="dxa"/>
            <w:tcBorders>
              <w:top w:val="single" w:sz="2" w:space="0" w:color="auto"/>
              <w:left w:val="single" w:sz="2" w:space="0" w:color="auto"/>
              <w:right w:val="single" w:sz="2" w:space="0" w:color="auto"/>
            </w:tcBorders>
          </w:tcPr>
          <w:p w14:paraId="55D9A154" w14:textId="77777777" w:rsidR="007717C3" w:rsidRDefault="0083018A">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190EE6B0" w14:textId="77777777" w:rsidR="007717C3" w:rsidRDefault="0083018A">
            <w:pPr>
              <w:jc w:val="center"/>
            </w:pPr>
            <w:r>
              <w:rPr>
                <w:rFonts w:ascii="標楷體" w:eastAsia="標楷體" w:hAnsi="標楷體"/>
              </w:rPr>
              <w:t>35.10.14</w:t>
            </w:r>
          </w:p>
        </w:tc>
        <w:tc>
          <w:tcPr>
            <w:tcW w:w="1276" w:type="dxa"/>
            <w:tcBorders>
              <w:top w:val="single" w:sz="2" w:space="0" w:color="auto"/>
              <w:left w:val="single" w:sz="2" w:space="0" w:color="auto"/>
              <w:right w:val="single" w:sz="2" w:space="0" w:color="auto"/>
            </w:tcBorders>
          </w:tcPr>
          <w:p w14:paraId="6BB4B93D" w14:textId="77777777" w:rsidR="007717C3" w:rsidRDefault="0083018A">
            <w:pPr>
              <w:jc w:val="center"/>
            </w:pPr>
            <w:r>
              <w:rPr>
                <w:rFonts w:ascii="標楷體" w:eastAsia="標楷體" w:hAnsi="標楷體"/>
              </w:rPr>
              <w:t>Q421018496</w:t>
            </w:r>
          </w:p>
        </w:tc>
        <w:tc>
          <w:tcPr>
            <w:tcW w:w="567" w:type="dxa"/>
            <w:tcBorders>
              <w:top w:val="single" w:sz="2" w:space="0" w:color="auto"/>
              <w:left w:val="single" w:sz="2" w:space="0" w:color="auto"/>
              <w:right w:val="single" w:sz="2" w:space="0" w:color="auto"/>
            </w:tcBorders>
          </w:tcPr>
          <w:p w14:paraId="0F33480F" w14:textId="77777777" w:rsidR="007717C3" w:rsidRDefault="007717C3">
            <w:pPr>
              <w:jc w:val="center"/>
            </w:pPr>
          </w:p>
        </w:tc>
        <w:tc>
          <w:tcPr>
            <w:tcW w:w="3925" w:type="dxa"/>
            <w:gridSpan w:val="2"/>
            <w:tcBorders>
              <w:top w:val="single" w:sz="2" w:space="0" w:color="auto"/>
              <w:left w:val="single" w:sz="2" w:space="0" w:color="auto"/>
              <w:right w:val="single" w:sz="2" w:space="0" w:color="auto"/>
            </w:tcBorders>
          </w:tcPr>
          <w:p w14:paraId="3D601455" w14:textId="77777777" w:rsidR="007717C3" w:rsidRDefault="0083018A">
            <w:r>
              <w:rPr>
                <w:rFonts w:ascii="標楷體" w:eastAsia="標楷體" w:hAnsi="標楷體"/>
              </w:rPr>
              <w:t>新竹市東區東大路</w:t>
            </w:r>
            <w:r>
              <w:rPr>
                <w:rFonts w:ascii="標楷體" w:eastAsia="標楷體" w:hAnsi="標楷體"/>
              </w:rPr>
              <w:t>107</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9F8D327" w14:textId="77777777" w:rsidR="007717C3" w:rsidRDefault="0083018A">
            <w:pPr>
              <w:jc w:val="center"/>
            </w:pPr>
            <w:r>
              <w:rPr>
                <w:rFonts w:ascii="標楷體" w:eastAsia="標楷體" w:hAnsi="標楷體"/>
              </w:rPr>
              <w:t>0961154973</w:t>
            </w:r>
          </w:p>
        </w:tc>
      </w:tr>
      <w:tr w:rsidR="00F01A9A" w:rsidRPr="002B7F11" w14:paraId="2B759CB7"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9325863" w14:textId="77777777" w:rsidR="007717C3" w:rsidRDefault="0083018A">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r>
              <w:rPr>
                <w:rFonts w:ascii="標楷體" w:eastAsia="標楷體" w:hAnsi="標楷體"/>
              </w:rPr>
              <w:t>(</w:t>
            </w:r>
            <w:r>
              <w:rPr>
                <w:rFonts w:ascii="標楷體" w:eastAsia="標楷體" w:hAnsi="標楷體"/>
              </w:rPr>
              <w:t>星期三</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4A152BCC"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A09EEA6" w14:textId="77777777" w:rsidR="007717C3" w:rsidRDefault="0083018A">
            <w:pPr>
              <w:spacing w:line="480" w:lineRule="exact"/>
            </w:pPr>
            <w:r>
              <w:rPr>
                <w:rFonts w:ascii="標楷體" w:eastAsia="標楷體" w:hAnsi="標楷體"/>
                <w:sz w:val="32"/>
              </w:rPr>
              <w:t xml:space="preserve">    </w:t>
            </w:r>
            <w:r>
              <w:rPr>
                <w:rFonts w:ascii="標楷體" w:eastAsia="標楷體" w:hAnsi="標楷體"/>
                <w:sz w:val="32"/>
              </w:rPr>
              <w:t>聲請人鄭佩珊稱於</w:t>
            </w:r>
            <w:r>
              <w:rPr>
                <w:rFonts w:ascii="標楷體" w:eastAsia="標楷體" w:hAnsi="標楷體"/>
                <w:sz w:val="32"/>
              </w:rPr>
              <w:t>112.02.20</w:t>
            </w:r>
            <w:r>
              <w:rPr>
                <w:rFonts w:ascii="標楷體" w:eastAsia="標楷體" w:hAnsi="標楷體"/>
                <w:sz w:val="32"/>
              </w:rPr>
              <w:t>，駕駛</w:t>
            </w:r>
            <w:r>
              <w:rPr>
                <w:rFonts w:ascii="標楷體" w:eastAsia="標楷體" w:hAnsi="標楷體"/>
                <w:sz w:val="32"/>
              </w:rPr>
              <w:t>VSV-788/</w:t>
            </w:r>
            <w:r>
              <w:rPr>
                <w:rFonts w:ascii="標楷體" w:eastAsia="標楷體" w:hAnsi="標楷體"/>
                <w:sz w:val="32"/>
              </w:rPr>
              <w:t>自用小客車在基隆市中正區義三路與復興路口處與對造人莊建宏駕駛車號</w:t>
            </w:r>
            <w:r>
              <w:rPr>
                <w:rFonts w:ascii="標楷體" w:eastAsia="標楷體" w:hAnsi="標楷體"/>
                <w:sz w:val="32"/>
              </w:rPr>
              <w:t>IUP-660/IUP-660</w:t>
            </w:r>
            <w:r>
              <w:rPr>
                <w:rFonts w:ascii="標楷體" w:eastAsia="標楷體" w:hAnsi="標楷體"/>
                <w:sz w:val="32"/>
              </w:rPr>
              <w:t>發生交通事故，導致雙方受有體傷及車損，經基隆市政府警察局中正分局中正交通分隊轉介調解。</w:t>
            </w:r>
          </w:p>
        </w:tc>
      </w:tr>
      <w:tr w:rsidR="00F01A9A" w:rsidRPr="002B7F11" w14:paraId="4DA9AD4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93E149E"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394F8AB0"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168E891"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0AEB481" w14:textId="77777777" w:rsidR="00F01A9A" w:rsidRPr="002B7F11" w:rsidRDefault="00F01A9A">
            <w:pPr>
              <w:spacing w:line="0" w:lineRule="atLeast"/>
              <w:jc w:val="both"/>
              <w:rPr>
                <w:rFonts w:ascii="標楷體" w:eastAsia="標楷體" w:hAnsi="標楷體"/>
              </w:rPr>
            </w:pPr>
          </w:p>
        </w:tc>
      </w:tr>
      <w:tr w:rsidR="00F01A9A" w:rsidRPr="002B7F11" w14:paraId="2AFCC751"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B884E67"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7349A15"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中華民國112年03月08日</w:t>
            </w:r>
          </w:p>
          <w:p w14:paraId="3808219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40AF428D"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E7729C5"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7C8A3F02"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5EA024C3"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1E9902C7"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6F0C40D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41F786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065BDA06"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0CC7C54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66E868B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7D055312"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4A000" w14:textId="77777777" w:rsidR="00896D91" w:rsidRDefault="00896D91" w:rsidP="002B7F11">
      <w:r>
        <w:separator/>
      </w:r>
    </w:p>
  </w:endnote>
  <w:endnote w:type="continuationSeparator" w:id="0">
    <w:p w14:paraId="41852DF7"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0D4A5" w14:textId="77777777" w:rsidR="00896D91" w:rsidRDefault="00896D91" w:rsidP="002B7F11">
      <w:r>
        <w:separator/>
      </w:r>
    </w:p>
  </w:footnote>
  <w:footnote w:type="continuationSeparator" w:id="0">
    <w:p w14:paraId="7621885B"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17C3"/>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018A"/>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FF1EE3"/>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