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E1F5D1" w14:textId="77777777" w:rsidR="00B9590D" w:rsidRDefault="00B9590D">
      <w:pPr>
        <w:pStyle w:val="1"/>
        <w:rPr>
          <w:rFonts w:ascii="Times New Roman" w:hAnsi="Times New Roman" w:cs="Times New Roman"/>
        </w:rPr>
      </w:pPr>
      <w:bookmarkStart w:id="0" w:name="_lg2g31jdywaq" w:colFirst="0" w:colLast="0"/>
      <w:bookmarkEnd w:id="0"/>
    </w:p>
    <w:p w14:paraId="44B58F54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3CA4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044858CB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3CA4">
        <w:rPr>
          <w:rFonts w:ascii="Times New Roman" w:hAnsi="Times New Roman" w:cs="Times New Roman"/>
          <w:sz w:val="28"/>
          <w:szCs w:val="28"/>
        </w:rPr>
        <w:t>Факультет прикладної математики та інформатики</w:t>
      </w:r>
    </w:p>
    <w:p w14:paraId="66831DF7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216BBD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F17C9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B069F7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DDEA71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77D65B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672AB6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DE7729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E4114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63664B" w14:textId="1DEFD7AA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316229" w14:textId="77777777" w:rsidR="0027413B" w:rsidRDefault="0027413B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5836C5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39F024" w14:textId="77777777" w:rsidR="00B9590D" w:rsidRPr="001C3CA4" w:rsidRDefault="00B9590D" w:rsidP="00B9590D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8BE8758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Програмна інженерія</w:t>
      </w:r>
    </w:p>
    <w:p w14:paraId="205B14E3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3CFABD" w14:textId="75275121" w:rsidR="00B9590D" w:rsidRPr="001C3CA4" w:rsidRDefault="0040468E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№6</w:t>
      </w:r>
    </w:p>
    <w:p w14:paraId="7B6C204A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106C24" w14:textId="740E0D25" w:rsidR="00B9590D" w:rsidRPr="00C718E5" w:rsidRDefault="00B9590D" w:rsidP="0027413B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3CA4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="0040468E">
        <w:rPr>
          <w:rFonts w:ascii="Times New Roman" w:hAnsi="Times New Roman" w:cs="Times New Roman"/>
          <w:b/>
          <w:bCs/>
          <w:sz w:val="28"/>
          <w:szCs w:val="28"/>
        </w:rPr>
        <w:t>Аутентифікація</w:t>
      </w:r>
      <w:proofErr w:type="spellEnd"/>
      <w:r w:rsidR="0040468E">
        <w:rPr>
          <w:rFonts w:ascii="Times New Roman" w:hAnsi="Times New Roman" w:cs="Times New Roman"/>
          <w:b/>
          <w:bCs/>
          <w:sz w:val="28"/>
          <w:szCs w:val="28"/>
        </w:rPr>
        <w:t xml:space="preserve"> та авторизація з використанням </w:t>
      </w:r>
      <w:r w:rsidR="0040468E">
        <w:rPr>
          <w:rFonts w:ascii="Times New Roman" w:hAnsi="Times New Roman" w:cs="Times New Roman"/>
          <w:b/>
          <w:bCs/>
          <w:sz w:val="28"/>
          <w:szCs w:val="28"/>
          <w:lang w:val="en-US"/>
        </w:rPr>
        <w:t>ASP</w:t>
      </w:r>
      <w:r w:rsidR="0040468E" w:rsidRPr="0040468E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 w:rsidR="0040468E">
        <w:rPr>
          <w:rFonts w:ascii="Times New Roman" w:hAnsi="Times New Roman" w:cs="Times New Roman"/>
          <w:b/>
          <w:bCs/>
          <w:sz w:val="28"/>
          <w:szCs w:val="28"/>
          <w:lang w:val="en-US"/>
        </w:rPr>
        <w:t>NET</w:t>
      </w:r>
      <w:r w:rsidR="0040468E" w:rsidRPr="004046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0468E">
        <w:rPr>
          <w:rFonts w:ascii="Times New Roman" w:hAnsi="Times New Roman" w:cs="Times New Roman"/>
          <w:b/>
          <w:bCs/>
          <w:sz w:val="28"/>
          <w:szCs w:val="28"/>
          <w:lang w:val="en-US"/>
        </w:rPr>
        <w:t>Identity</w:t>
      </w:r>
      <w:r w:rsidRPr="00C718E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C3CA4">
        <w:rPr>
          <w:rFonts w:ascii="Times New Roman" w:hAnsi="Times New Roman" w:cs="Times New Roman"/>
          <w:sz w:val="28"/>
          <w:szCs w:val="28"/>
        </w:rPr>
        <w:t>"</w:t>
      </w:r>
    </w:p>
    <w:p w14:paraId="31115F7F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894A61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F72A67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228FFC" w14:textId="6089FDCA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DA0C45" w14:textId="50157D65" w:rsidR="0027413B" w:rsidRDefault="0027413B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786CB9" w14:textId="77777777" w:rsidR="0027413B" w:rsidRPr="001C3CA4" w:rsidRDefault="0027413B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FA6382" w14:textId="77777777" w:rsidR="00B9590D" w:rsidRPr="001C3CA4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8C8251A" w14:textId="7D5F7143" w:rsidR="00B9590D" w:rsidRPr="001C3CA4" w:rsidRDefault="0040468E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9590D" w:rsidRPr="001C3CA4">
        <w:rPr>
          <w:rFonts w:ascii="Times New Roman" w:hAnsi="Times New Roman" w:cs="Times New Roman"/>
          <w:sz w:val="28"/>
          <w:szCs w:val="28"/>
        </w:rPr>
        <w:t>Викона</w:t>
      </w:r>
      <w:r w:rsidR="00B9590D">
        <w:rPr>
          <w:rFonts w:ascii="Times New Roman" w:hAnsi="Times New Roman" w:cs="Times New Roman"/>
          <w:sz w:val="28"/>
          <w:szCs w:val="28"/>
        </w:rPr>
        <w:t>ли</w:t>
      </w:r>
      <w:r w:rsidR="00B9590D" w:rsidRPr="001C3CA4">
        <w:rPr>
          <w:rFonts w:ascii="Times New Roman" w:hAnsi="Times New Roman" w:cs="Times New Roman"/>
          <w:sz w:val="28"/>
          <w:szCs w:val="28"/>
        </w:rPr>
        <w:t>:</w:t>
      </w:r>
    </w:p>
    <w:p w14:paraId="11443D1A" w14:textId="77777777" w:rsidR="00B9590D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Бішко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Володимир, </w:t>
      </w:r>
    </w:p>
    <w:p w14:paraId="01E8BC15" w14:textId="77777777" w:rsidR="00B9590D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Бутвинник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Юрій, </w:t>
      </w:r>
    </w:p>
    <w:p w14:paraId="5884167E" w14:textId="77777777" w:rsidR="00B9590D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Христина, </w:t>
      </w:r>
    </w:p>
    <w:p w14:paraId="5E5FC7B3" w14:textId="77777777" w:rsidR="00B9590D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Магдич Роман, </w:t>
      </w:r>
    </w:p>
    <w:p w14:paraId="1B7D0C66" w14:textId="77777777" w:rsidR="00B9590D" w:rsidRPr="001C3CA4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Петришин Люба</w:t>
      </w:r>
    </w:p>
    <w:p w14:paraId="27516DE3" w14:textId="77777777" w:rsidR="00B9590D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C3CA4">
        <w:rPr>
          <w:rFonts w:ascii="Times New Roman" w:hAnsi="Times New Roman" w:cs="Times New Roman"/>
          <w:sz w:val="28"/>
          <w:szCs w:val="28"/>
        </w:rPr>
        <w:t>Група ПМІ-3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79F16638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EB5A7F" w14:textId="77777777" w:rsidR="00B9590D" w:rsidRPr="001C3CA4" w:rsidRDefault="00B9590D" w:rsidP="00B9590D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BFB800C" w14:textId="5A1B46F7" w:rsidR="00B9590D" w:rsidRDefault="00B9590D" w:rsidP="00B9590D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37E5BC1" w14:textId="77777777" w:rsidR="0040468E" w:rsidRDefault="0040468E" w:rsidP="00B9590D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A6C11E4" w14:textId="77777777" w:rsidR="00B9590D" w:rsidRPr="001C3CA4" w:rsidRDefault="00B9590D" w:rsidP="00B9590D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EF7473F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3CA4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5E10856" w14:textId="77777777" w:rsidR="00B9590D" w:rsidRDefault="00B9590D">
      <w:pPr>
        <w:pStyle w:val="1"/>
        <w:rPr>
          <w:rFonts w:ascii="Times New Roman" w:hAnsi="Times New Roman" w:cs="Times New Roman"/>
        </w:rPr>
      </w:pPr>
    </w:p>
    <w:p w14:paraId="6CE9BA67" w14:textId="6E77B8F6" w:rsidR="000D1A1D" w:rsidRDefault="0040468E" w:rsidP="0040468E">
      <w:pPr>
        <w:tabs>
          <w:tab w:val="left" w:pos="1248"/>
        </w:tabs>
        <w:spacing w:before="12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0468E">
        <w:rPr>
          <w:rFonts w:ascii="Times New Roman" w:hAnsi="Times New Roman" w:cs="Times New Roman"/>
          <w:sz w:val="28"/>
          <w:szCs w:val="28"/>
        </w:rPr>
        <w:t>У межах виконання запланованого етапу розробки б</w:t>
      </w:r>
      <w:r>
        <w:rPr>
          <w:rFonts w:ascii="Times New Roman" w:hAnsi="Times New Roman" w:cs="Times New Roman"/>
          <w:sz w:val="28"/>
          <w:szCs w:val="28"/>
        </w:rPr>
        <w:t xml:space="preserve">уло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спроєктовано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впроваджено</w:t>
      </w:r>
      <w:r w:rsidRPr="00404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0468E">
        <w:rPr>
          <w:rFonts w:ascii="Times New Roman" w:hAnsi="Times New Roman" w:cs="Times New Roman"/>
          <w:sz w:val="28"/>
          <w:szCs w:val="28"/>
        </w:rPr>
        <w:t>комплексну підсистему автентифікації, авторизації т</w:t>
      </w:r>
      <w:r>
        <w:rPr>
          <w:rFonts w:ascii="Times New Roman" w:hAnsi="Times New Roman" w:cs="Times New Roman"/>
          <w:sz w:val="28"/>
          <w:szCs w:val="28"/>
        </w:rPr>
        <w:t>а керування обліковими записами</w:t>
      </w:r>
      <w:r w:rsidRPr="00404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0468E">
        <w:rPr>
          <w:rFonts w:ascii="Times New Roman" w:hAnsi="Times New Roman" w:cs="Times New Roman"/>
          <w:sz w:val="28"/>
          <w:szCs w:val="28"/>
        </w:rPr>
        <w:t>користувачів.</w:t>
      </w:r>
    </w:p>
    <w:p w14:paraId="00B3A63E" w14:textId="77777777" w:rsidR="0040468E" w:rsidRPr="0040468E" w:rsidRDefault="0040468E" w:rsidP="0040468E">
      <w:pPr>
        <w:tabs>
          <w:tab w:val="left" w:pos="1248"/>
        </w:tabs>
        <w:spacing w:before="120" w:after="120"/>
        <w:rPr>
          <w:rFonts w:ascii="Times New Roman" w:hAnsi="Times New Roman" w:cs="Times New Roman"/>
          <w:b/>
          <w:sz w:val="32"/>
          <w:szCs w:val="32"/>
        </w:rPr>
      </w:pPr>
      <w:r w:rsidRPr="0040468E">
        <w:rPr>
          <w:rFonts w:ascii="Times New Roman" w:hAnsi="Times New Roman" w:cs="Times New Roman"/>
          <w:b/>
          <w:sz w:val="32"/>
          <w:szCs w:val="32"/>
        </w:rPr>
        <w:t xml:space="preserve">1. Архітектурне налаштування та інтеграція </w:t>
      </w:r>
      <w:proofErr w:type="spellStart"/>
      <w:r w:rsidRPr="0040468E">
        <w:rPr>
          <w:rFonts w:ascii="Times New Roman" w:hAnsi="Times New Roman" w:cs="Times New Roman"/>
          <w:b/>
          <w:sz w:val="32"/>
          <w:szCs w:val="32"/>
        </w:rPr>
        <w:t>фреймворку</w:t>
      </w:r>
      <w:proofErr w:type="spellEnd"/>
    </w:p>
    <w:p w14:paraId="06FD40B0" w14:textId="77777777" w:rsidR="0040468E" w:rsidRPr="0040468E" w:rsidRDefault="0040468E" w:rsidP="0040468E">
      <w:pPr>
        <w:tabs>
          <w:tab w:val="left" w:pos="1248"/>
        </w:tabs>
        <w:spacing w:before="120" w:after="120"/>
        <w:rPr>
          <w:rFonts w:ascii="Times New Roman" w:hAnsi="Times New Roman" w:cs="Times New Roman"/>
          <w:b/>
          <w:sz w:val="28"/>
          <w:szCs w:val="28"/>
        </w:rPr>
      </w:pPr>
      <w:r w:rsidRPr="0040468E">
        <w:rPr>
          <w:rFonts w:ascii="Times New Roman" w:hAnsi="Times New Roman" w:cs="Times New Roman"/>
          <w:b/>
          <w:sz w:val="28"/>
          <w:szCs w:val="28"/>
        </w:rPr>
        <w:t xml:space="preserve">1.1. Підключення ASP.NET </w:t>
      </w:r>
      <w:proofErr w:type="spellStart"/>
      <w:r w:rsidRPr="0040468E">
        <w:rPr>
          <w:rFonts w:ascii="Times New Roman" w:hAnsi="Times New Roman" w:cs="Times New Roman"/>
          <w:b/>
          <w:sz w:val="28"/>
          <w:szCs w:val="28"/>
        </w:rPr>
        <w:t>Core</w:t>
      </w:r>
      <w:proofErr w:type="spellEnd"/>
      <w:r w:rsidRPr="0040468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0468E">
        <w:rPr>
          <w:rFonts w:ascii="Times New Roman" w:hAnsi="Times New Roman" w:cs="Times New Roman"/>
          <w:b/>
          <w:sz w:val="28"/>
          <w:szCs w:val="28"/>
        </w:rPr>
        <w:t>Identity</w:t>
      </w:r>
      <w:proofErr w:type="spellEnd"/>
    </w:p>
    <w:p w14:paraId="6DD0DFB7" w14:textId="0D664107" w:rsidR="0040468E" w:rsidRDefault="0040468E" w:rsidP="0040468E">
      <w:pPr>
        <w:tabs>
          <w:tab w:val="left" w:pos="124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40468E">
        <w:rPr>
          <w:rFonts w:ascii="Times New Roman" w:hAnsi="Times New Roman" w:cs="Times New Roman"/>
          <w:sz w:val="28"/>
          <w:szCs w:val="28"/>
        </w:rPr>
        <w:t xml:space="preserve">Для побудови надійної архітектури безпеки було інтегровано стандартний </w:t>
      </w:r>
      <w:proofErr w:type="spellStart"/>
      <w:r w:rsidRPr="0040468E">
        <w:rPr>
          <w:rFonts w:ascii="Times New Roman" w:hAnsi="Times New Roman" w:cs="Times New Roman"/>
          <w:sz w:val="28"/>
          <w:szCs w:val="28"/>
        </w:rPr>
        <w:t>екосистемний</w:t>
      </w:r>
      <w:proofErr w:type="spellEnd"/>
      <w:r w:rsidRPr="00404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468E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40468E">
        <w:rPr>
          <w:rFonts w:ascii="Times New Roman" w:hAnsi="Times New Roman" w:cs="Times New Roman"/>
          <w:sz w:val="28"/>
          <w:szCs w:val="28"/>
        </w:rPr>
        <w:t xml:space="preserve"> ASP.NET </w:t>
      </w:r>
      <w:proofErr w:type="spellStart"/>
      <w:r w:rsidRPr="0040468E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404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468E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40468E">
        <w:rPr>
          <w:rFonts w:ascii="Times New Roman" w:hAnsi="Times New Roman" w:cs="Times New Roman"/>
          <w:sz w:val="28"/>
          <w:szCs w:val="28"/>
        </w:rPr>
        <w:t xml:space="preserve">. Взаємодію з базою даних реалізовано за допомогою пакета інструментів </w:t>
      </w:r>
      <w:proofErr w:type="spellStart"/>
      <w:r w:rsidRPr="0040468E">
        <w:rPr>
          <w:rFonts w:ascii="Times New Roman" w:hAnsi="Times New Roman" w:cs="Times New Roman"/>
          <w:sz w:val="28"/>
          <w:szCs w:val="28"/>
        </w:rPr>
        <w:t>Microsoft.AspNetCore.Identity.EntityFrameworkCore</w:t>
      </w:r>
      <w:proofErr w:type="spellEnd"/>
      <w:r w:rsidRPr="0040468E">
        <w:rPr>
          <w:rFonts w:ascii="Times New Roman" w:hAnsi="Times New Roman" w:cs="Times New Roman"/>
          <w:sz w:val="28"/>
          <w:szCs w:val="28"/>
        </w:rPr>
        <w:t xml:space="preserve">. Замість базового контексту даних було застосовано спеціалізований клас </w:t>
      </w:r>
      <w:proofErr w:type="spellStart"/>
      <w:r w:rsidRPr="0040468E">
        <w:rPr>
          <w:rFonts w:ascii="Times New Roman" w:hAnsi="Times New Roman" w:cs="Times New Roman"/>
          <w:sz w:val="28"/>
          <w:szCs w:val="28"/>
        </w:rPr>
        <w:t>IdentityDbContext</w:t>
      </w:r>
      <w:proofErr w:type="spellEnd"/>
      <w:r w:rsidRPr="0040468E">
        <w:rPr>
          <w:rFonts w:ascii="Times New Roman" w:hAnsi="Times New Roman" w:cs="Times New Roman"/>
          <w:sz w:val="28"/>
          <w:szCs w:val="28"/>
        </w:rPr>
        <w:t xml:space="preserve">, що дозволило безпосередньо на рівні ORM підтримати всі необхідні сутності: користувачів, ролі, </w:t>
      </w:r>
      <w:proofErr w:type="spellStart"/>
      <w:r w:rsidRPr="0040468E">
        <w:rPr>
          <w:rFonts w:ascii="Times New Roman" w:hAnsi="Times New Roman" w:cs="Times New Roman"/>
          <w:sz w:val="28"/>
          <w:szCs w:val="28"/>
        </w:rPr>
        <w:t>токени</w:t>
      </w:r>
      <w:proofErr w:type="spellEnd"/>
      <w:r w:rsidRPr="0040468E">
        <w:rPr>
          <w:rFonts w:ascii="Times New Roman" w:hAnsi="Times New Roman" w:cs="Times New Roman"/>
          <w:sz w:val="28"/>
          <w:szCs w:val="28"/>
        </w:rPr>
        <w:t xml:space="preserve"> та заявки (</w:t>
      </w:r>
      <w:proofErr w:type="spellStart"/>
      <w:r w:rsidRPr="0040468E">
        <w:rPr>
          <w:rFonts w:ascii="Times New Roman" w:hAnsi="Times New Roman" w:cs="Times New Roman"/>
          <w:sz w:val="28"/>
          <w:szCs w:val="28"/>
        </w:rPr>
        <w:t>claims</w:t>
      </w:r>
      <w:proofErr w:type="spellEnd"/>
      <w:r w:rsidRPr="0040468E">
        <w:rPr>
          <w:rFonts w:ascii="Times New Roman" w:hAnsi="Times New Roman" w:cs="Times New Roman"/>
          <w:sz w:val="28"/>
          <w:szCs w:val="28"/>
        </w:rPr>
        <w:t xml:space="preserve">). Конфігурація базових сервісів виконана у файлі інсталяції додатка </w:t>
      </w:r>
      <w:proofErr w:type="spellStart"/>
      <w:r w:rsidRPr="0040468E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40468E">
        <w:rPr>
          <w:rFonts w:ascii="Times New Roman" w:hAnsi="Times New Roman" w:cs="Times New Roman"/>
          <w:sz w:val="28"/>
          <w:szCs w:val="28"/>
        </w:rPr>
        <w:t xml:space="preserve"> за допомогою методу </w:t>
      </w:r>
      <w:proofErr w:type="spellStart"/>
      <w:r w:rsidRPr="0040468E">
        <w:rPr>
          <w:rFonts w:ascii="Times New Roman" w:hAnsi="Times New Roman" w:cs="Times New Roman"/>
          <w:sz w:val="28"/>
          <w:szCs w:val="28"/>
        </w:rPr>
        <w:t>AddIdentity</w:t>
      </w:r>
      <w:proofErr w:type="spellEnd"/>
      <w:r w:rsidRPr="0040468E">
        <w:rPr>
          <w:rFonts w:ascii="Times New Roman" w:hAnsi="Times New Roman" w:cs="Times New Roman"/>
          <w:sz w:val="28"/>
          <w:szCs w:val="28"/>
        </w:rPr>
        <w:t xml:space="preserve">. Це розгортає в DI-контейнері готову інфраструктуру для безпечного менеджменту паролів, генерації унікальних криптографічних </w:t>
      </w:r>
      <w:proofErr w:type="spellStart"/>
      <w:r w:rsidRPr="0040468E">
        <w:rPr>
          <w:rFonts w:ascii="Times New Roman" w:hAnsi="Times New Roman" w:cs="Times New Roman"/>
          <w:sz w:val="28"/>
          <w:szCs w:val="28"/>
        </w:rPr>
        <w:t>токенів</w:t>
      </w:r>
      <w:proofErr w:type="spellEnd"/>
      <w:r w:rsidRPr="0040468E">
        <w:rPr>
          <w:rFonts w:ascii="Times New Roman" w:hAnsi="Times New Roman" w:cs="Times New Roman"/>
          <w:sz w:val="28"/>
          <w:szCs w:val="28"/>
        </w:rPr>
        <w:t xml:space="preserve"> та управління сесіями.</w:t>
      </w:r>
    </w:p>
    <w:p w14:paraId="6DCF9926" w14:textId="6D54EB39" w:rsidR="0040468E" w:rsidRPr="0040468E" w:rsidRDefault="0040468E" w:rsidP="0040468E">
      <w:pPr>
        <w:tabs>
          <w:tab w:val="left" w:pos="1248"/>
        </w:tabs>
        <w:rPr>
          <w:rFonts w:ascii="Times New Roman" w:hAnsi="Times New Roman" w:cs="Times New Roman"/>
          <w:b/>
          <w:sz w:val="28"/>
          <w:szCs w:val="28"/>
        </w:rPr>
      </w:pPr>
      <w:r w:rsidRPr="0040468E">
        <w:rPr>
          <w:rFonts w:ascii="Times New Roman" w:hAnsi="Times New Roman" w:cs="Times New Roman"/>
          <w:b/>
          <w:sz w:val="28"/>
          <w:szCs w:val="28"/>
        </w:rPr>
        <w:t>1.2. Ініціалізація бази даних ролями (</w:t>
      </w:r>
      <w:proofErr w:type="spellStart"/>
      <w:r w:rsidRPr="0040468E">
        <w:rPr>
          <w:rFonts w:ascii="Times New Roman" w:hAnsi="Times New Roman" w:cs="Times New Roman"/>
          <w:b/>
          <w:sz w:val="28"/>
          <w:szCs w:val="28"/>
        </w:rPr>
        <w:t>Data</w:t>
      </w:r>
      <w:proofErr w:type="spellEnd"/>
      <w:r w:rsidRPr="0040468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0468E">
        <w:rPr>
          <w:rFonts w:ascii="Times New Roman" w:hAnsi="Times New Roman" w:cs="Times New Roman"/>
          <w:b/>
          <w:sz w:val="28"/>
          <w:szCs w:val="28"/>
        </w:rPr>
        <w:t>Seeding</w:t>
      </w:r>
      <w:proofErr w:type="spellEnd"/>
      <w:r w:rsidRPr="0040468E">
        <w:rPr>
          <w:rFonts w:ascii="Times New Roman" w:hAnsi="Times New Roman" w:cs="Times New Roman"/>
          <w:b/>
          <w:sz w:val="28"/>
          <w:szCs w:val="28"/>
        </w:rPr>
        <w:t>)</w:t>
      </w:r>
    </w:p>
    <w:p w14:paraId="542B3098" w14:textId="16F7475B" w:rsidR="0040468E" w:rsidRPr="0040468E" w:rsidRDefault="0040468E" w:rsidP="0040468E">
      <w:pPr>
        <w:tabs>
          <w:tab w:val="left" w:pos="124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40468E">
        <w:rPr>
          <w:rFonts w:ascii="Times New Roman" w:hAnsi="Times New Roman" w:cs="Times New Roman"/>
          <w:sz w:val="28"/>
          <w:szCs w:val="28"/>
        </w:rPr>
        <w:t xml:space="preserve">З метою автоматизації розгортання </w:t>
      </w:r>
      <w:proofErr w:type="spellStart"/>
      <w:r w:rsidRPr="0040468E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40468E">
        <w:rPr>
          <w:rFonts w:ascii="Times New Roman" w:hAnsi="Times New Roman" w:cs="Times New Roman"/>
          <w:sz w:val="28"/>
          <w:szCs w:val="28"/>
        </w:rPr>
        <w:t xml:space="preserve"> та забезпе</w:t>
      </w:r>
      <w:r>
        <w:rPr>
          <w:rFonts w:ascii="Times New Roman" w:hAnsi="Times New Roman" w:cs="Times New Roman"/>
          <w:sz w:val="28"/>
          <w:szCs w:val="28"/>
        </w:rPr>
        <w:t xml:space="preserve">чення цілісності структури прав </w:t>
      </w:r>
      <w:r w:rsidRPr="0040468E">
        <w:rPr>
          <w:rFonts w:ascii="Times New Roman" w:hAnsi="Times New Roman" w:cs="Times New Roman"/>
          <w:sz w:val="28"/>
          <w:szCs w:val="28"/>
        </w:rPr>
        <w:t>доступу було розроблено механізм початкового заповнення</w:t>
      </w:r>
      <w:r>
        <w:rPr>
          <w:rFonts w:ascii="Times New Roman" w:hAnsi="Times New Roman" w:cs="Times New Roman"/>
          <w:sz w:val="28"/>
          <w:szCs w:val="28"/>
        </w:rPr>
        <w:t xml:space="preserve"> бази даних (</w:t>
      </w:r>
      <w:proofErr w:type="spellStart"/>
      <w:r>
        <w:rPr>
          <w:rFonts w:ascii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Seeding</w:t>
      </w:r>
      <w:proofErr w:type="spellEnd"/>
      <w:r>
        <w:rPr>
          <w:rFonts w:ascii="Times New Roman" w:hAnsi="Times New Roman" w:cs="Times New Roman"/>
          <w:sz w:val="28"/>
          <w:szCs w:val="28"/>
        </w:rPr>
        <w:t>). Під</w:t>
      </w:r>
      <w:r w:rsidRPr="00404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0468E">
        <w:rPr>
          <w:rFonts w:ascii="Times New Roman" w:hAnsi="Times New Roman" w:cs="Times New Roman"/>
          <w:sz w:val="28"/>
          <w:szCs w:val="28"/>
        </w:rPr>
        <w:t xml:space="preserve">час запуску </w:t>
      </w:r>
      <w:proofErr w:type="spellStart"/>
      <w:r w:rsidRPr="0040468E">
        <w:rPr>
          <w:rFonts w:ascii="Times New Roman" w:hAnsi="Times New Roman" w:cs="Times New Roman"/>
          <w:sz w:val="28"/>
          <w:szCs w:val="28"/>
        </w:rPr>
        <w:t>вебдодатка</w:t>
      </w:r>
      <w:proofErr w:type="spellEnd"/>
      <w:r w:rsidRPr="0040468E">
        <w:rPr>
          <w:rFonts w:ascii="Times New Roman" w:hAnsi="Times New Roman" w:cs="Times New Roman"/>
          <w:sz w:val="28"/>
          <w:szCs w:val="28"/>
        </w:rPr>
        <w:t xml:space="preserve"> система автоматично перевіря</w:t>
      </w:r>
      <w:r>
        <w:rPr>
          <w:rFonts w:ascii="Times New Roman" w:hAnsi="Times New Roman" w:cs="Times New Roman"/>
          <w:sz w:val="28"/>
          <w:szCs w:val="28"/>
        </w:rPr>
        <w:t>є актуальний стан сховища за д</w:t>
      </w:r>
      <w:r w:rsidRPr="0040468E">
        <w:rPr>
          <w:rFonts w:ascii="Times New Roman" w:hAnsi="Times New Roman" w:cs="Times New Roman"/>
          <w:sz w:val="28"/>
          <w:szCs w:val="28"/>
        </w:rPr>
        <w:t xml:space="preserve">опомогою впровадженого сервісу </w:t>
      </w:r>
      <w:proofErr w:type="spellStart"/>
      <w:r w:rsidRPr="0040468E">
        <w:rPr>
          <w:rFonts w:ascii="Times New Roman" w:hAnsi="Times New Roman" w:cs="Times New Roman"/>
          <w:sz w:val="28"/>
          <w:szCs w:val="28"/>
        </w:rPr>
        <w:t>RoleManager</w:t>
      </w:r>
      <w:proofErr w:type="spellEnd"/>
      <w:r w:rsidRPr="0040468E">
        <w:rPr>
          <w:rFonts w:ascii="Times New Roman" w:hAnsi="Times New Roman" w:cs="Times New Roman"/>
          <w:sz w:val="28"/>
          <w:szCs w:val="28"/>
        </w:rPr>
        <w:t>.</w:t>
      </w:r>
    </w:p>
    <w:p w14:paraId="66AB0A92" w14:textId="33C1DF15" w:rsidR="0040468E" w:rsidRPr="0040468E" w:rsidRDefault="0040468E" w:rsidP="0040468E">
      <w:pPr>
        <w:tabs>
          <w:tab w:val="left" w:pos="124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40468E">
        <w:rPr>
          <w:rFonts w:ascii="Times New Roman" w:hAnsi="Times New Roman" w:cs="Times New Roman"/>
          <w:sz w:val="28"/>
          <w:szCs w:val="28"/>
        </w:rPr>
        <w:t>У разі відсутності базових системних ролей (зокрема, «</w:t>
      </w:r>
      <w:proofErr w:type="spellStart"/>
      <w:r w:rsidRPr="0040468E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0468E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та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hAnsi="Times New Roman" w:cs="Times New Roman"/>
          <w:sz w:val="28"/>
          <w:szCs w:val="28"/>
        </w:rPr>
        <w:t>»), система ініціює їх</w:t>
      </w:r>
      <w:r w:rsidRPr="0040468E">
        <w:rPr>
          <w:rFonts w:ascii="Times New Roman" w:hAnsi="Times New Roman" w:cs="Times New Roman"/>
          <w:sz w:val="28"/>
          <w:szCs w:val="28"/>
        </w:rPr>
        <w:t xml:space="preserve"> </w:t>
      </w:r>
      <w:r w:rsidRPr="0040468E">
        <w:rPr>
          <w:rFonts w:ascii="Times New Roman" w:hAnsi="Times New Roman" w:cs="Times New Roman"/>
          <w:sz w:val="28"/>
          <w:szCs w:val="28"/>
        </w:rPr>
        <w:t xml:space="preserve">створення та </w:t>
      </w:r>
      <w:proofErr w:type="spellStart"/>
      <w:r w:rsidRPr="0040468E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40468E">
        <w:rPr>
          <w:rFonts w:ascii="Times New Roman" w:hAnsi="Times New Roman" w:cs="Times New Roman"/>
          <w:sz w:val="28"/>
          <w:szCs w:val="28"/>
        </w:rPr>
        <w:t xml:space="preserve"> записує в таблицю </w:t>
      </w:r>
      <w:proofErr w:type="spellStart"/>
      <w:r w:rsidRPr="0040468E">
        <w:rPr>
          <w:rFonts w:ascii="Times New Roman" w:hAnsi="Times New Roman" w:cs="Times New Roman"/>
          <w:sz w:val="28"/>
          <w:szCs w:val="28"/>
        </w:rPr>
        <w:t>AspNetRoles</w:t>
      </w:r>
      <w:proofErr w:type="spellEnd"/>
      <w:r w:rsidRPr="0040468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C16259" w14:textId="77777777" w:rsidR="0040468E" w:rsidRPr="0040468E" w:rsidRDefault="0040468E" w:rsidP="0040468E">
      <w:pPr>
        <w:tabs>
          <w:tab w:val="left" w:pos="1248"/>
        </w:tabs>
        <w:rPr>
          <w:rFonts w:ascii="Times New Roman" w:hAnsi="Times New Roman" w:cs="Times New Roman"/>
          <w:b/>
          <w:sz w:val="28"/>
          <w:szCs w:val="28"/>
        </w:rPr>
      </w:pPr>
      <w:r w:rsidRPr="0040468E">
        <w:rPr>
          <w:rFonts w:ascii="Times New Roman" w:hAnsi="Times New Roman" w:cs="Times New Roman"/>
          <w:b/>
          <w:sz w:val="28"/>
          <w:szCs w:val="28"/>
        </w:rPr>
        <w:t>1.3. Розширення стандартної моделі користувача</w:t>
      </w:r>
    </w:p>
    <w:p w14:paraId="40B056D0" w14:textId="51A3213E" w:rsidR="0040468E" w:rsidRPr="0040468E" w:rsidRDefault="0040468E" w:rsidP="0040468E">
      <w:pPr>
        <w:spacing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        </w:t>
      </w:r>
      <w:r w:rsidRPr="0040468E">
        <w:rPr>
          <w:rFonts w:ascii="Times New Roman" w:eastAsia="Times New Roman" w:hAnsi="Times New Roman" w:cs="Times New Roman"/>
          <w:sz w:val="28"/>
          <w:szCs w:val="24"/>
        </w:rPr>
        <w:t xml:space="preserve">Стандартну модель </w:t>
      </w:r>
      <w:proofErr w:type="spellStart"/>
      <w:r w:rsidRPr="0040468E">
        <w:rPr>
          <w:rFonts w:ascii="Times New Roman" w:eastAsia="Times New Roman" w:hAnsi="Times New Roman" w:cs="Times New Roman"/>
          <w:sz w:val="28"/>
          <w:szCs w:val="24"/>
        </w:rPr>
        <w:t>IdentityUser</w:t>
      </w:r>
      <w:proofErr w:type="spellEnd"/>
      <w:r w:rsidRPr="0040468E">
        <w:rPr>
          <w:rFonts w:ascii="Times New Roman" w:eastAsia="Times New Roman" w:hAnsi="Times New Roman" w:cs="Times New Roman"/>
          <w:sz w:val="28"/>
          <w:szCs w:val="24"/>
        </w:rPr>
        <w:t xml:space="preserve"> було розширено шляхом створення власного класу (наприклад, </w:t>
      </w:r>
      <w:proofErr w:type="spellStart"/>
      <w:r w:rsidRPr="0040468E">
        <w:rPr>
          <w:rFonts w:ascii="Times New Roman" w:eastAsia="Times New Roman" w:hAnsi="Times New Roman" w:cs="Times New Roman"/>
          <w:sz w:val="28"/>
          <w:szCs w:val="24"/>
        </w:rPr>
        <w:t>ApplicationUser</w:t>
      </w:r>
      <w:proofErr w:type="spellEnd"/>
      <w:r w:rsidRPr="0040468E">
        <w:rPr>
          <w:rFonts w:ascii="Times New Roman" w:eastAsia="Times New Roman" w:hAnsi="Times New Roman" w:cs="Times New Roman"/>
          <w:sz w:val="28"/>
          <w:szCs w:val="24"/>
        </w:rPr>
        <w:t xml:space="preserve">). Це дозволило додати специфічні для </w:t>
      </w:r>
      <w:proofErr w:type="spellStart"/>
      <w:r w:rsidRPr="0040468E">
        <w:rPr>
          <w:rFonts w:ascii="Times New Roman" w:eastAsia="Times New Roman" w:hAnsi="Times New Roman" w:cs="Times New Roman"/>
          <w:sz w:val="28"/>
          <w:szCs w:val="24"/>
        </w:rPr>
        <w:t>проєкту</w:t>
      </w:r>
      <w:proofErr w:type="spellEnd"/>
      <w:r w:rsidRPr="0040468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40468E">
        <w:rPr>
          <w:rFonts w:ascii="Times New Roman" w:eastAsia="Times New Roman" w:hAnsi="Times New Roman" w:cs="Times New Roman"/>
          <w:sz w:val="28"/>
          <w:szCs w:val="24"/>
        </w:rPr>
        <w:t>BrainBurst</w:t>
      </w:r>
      <w:proofErr w:type="spellEnd"/>
      <w:r w:rsidRPr="0040468E">
        <w:rPr>
          <w:rFonts w:ascii="Times New Roman" w:eastAsia="Times New Roman" w:hAnsi="Times New Roman" w:cs="Times New Roman"/>
          <w:sz w:val="28"/>
          <w:szCs w:val="24"/>
        </w:rPr>
        <w:t xml:space="preserve"> поля, які не входять у стандартний пакет (ім'я, прізвище, дата реєстрації, статистика пройдених тестів тощо). Нова модель успішно </w:t>
      </w:r>
      <w:proofErr w:type="spellStart"/>
      <w:r w:rsidRPr="0040468E">
        <w:rPr>
          <w:rFonts w:ascii="Times New Roman" w:eastAsia="Times New Roman" w:hAnsi="Times New Roman" w:cs="Times New Roman"/>
          <w:sz w:val="28"/>
          <w:szCs w:val="24"/>
        </w:rPr>
        <w:t>змаплена</w:t>
      </w:r>
      <w:proofErr w:type="spellEnd"/>
      <w:r w:rsidRPr="0040468E">
        <w:rPr>
          <w:rFonts w:ascii="Times New Roman" w:eastAsia="Times New Roman" w:hAnsi="Times New Roman" w:cs="Times New Roman"/>
          <w:sz w:val="28"/>
          <w:szCs w:val="24"/>
        </w:rPr>
        <w:t xml:space="preserve"> в таблицю </w:t>
      </w:r>
      <w:proofErr w:type="spellStart"/>
      <w:r w:rsidRPr="0040468E">
        <w:rPr>
          <w:rFonts w:ascii="Times New Roman" w:eastAsia="Times New Roman" w:hAnsi="Times New Roman" w:cs="Times New Roman"/>
          <w:sz w:val="28"/>
          <w:szCs w:val="24"/>
        </w:rPr>
        <w:t>AspNetUsers</w:t>
      </w:r>
      <w:proofErr w:type="spellEnd"/>
      <w:r w:rsidRPr="0040468E">
        <w:rPr>
          <w:rFonts w:ascii="Times New Roman" w:eastAsia="Times New Roman" w:hAnsi="Times New Roman" w:cs="Times New Roman"/>
          <w:sz w:val="28"/>
          <w:szCs w:val="24"/>
        </w:rPr>
        <w:t xml:space="preserve"> через </w:t>
      </w:r>
      <w:proofErr w:type="spellStart"/>
      <w:r w:rsidRPr="0040468E">
        <w:rPr>
          <w:rFonts w:ascii="Times New Roman" w:eastAsia="Times New Roman" w:hAnsi="Times New Roman" w:cs="Times New Roman"/>
          <w:sz w:val="28"/>
          <w:szCs w:val="24"/>
        </w:rPr>
        <w:t>Entity</w:t>
      </w:r>
      <w:proofErr w:type="spellEnd"/>
      <w:r w:rsidRPr="0040468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40468E">
        <w:rPr>
          <w:rFonts w:ascii="Times New Roman" w:eastAsia="Times New Roman" w:hAnsi="Times New Roman" w:cs="Times New Roman"/>
          <w:sz w:val="28"/>
          <w:szCs w:val="24"/>
        </w:rPr>
        <w:t>Framework</w:t>
      </w:r>
      <w:proofErr w:type="spellEnd"/>
      <w:r w:rsidRPr="0040468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40468E">
        <w:rPr>
          <w:rFonts w:ascii="Times New Roman" w:eastAsia="Times New Roman" w:hAnsi="Times New Roman" w:cs="Times New Roman"/>
          <w:sz w:val="28"/>
          <w:szCs w:val="24"/>
        </w:rPr>
        <w:t>Core</w:t>
      </w:r>
      <w:proofErr w:type="spellEnd"/>
      <w:r w:rsidRPr="0040468E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01FF9820" w14:textId="7A3F30A5" w:rsidR="0040468E" w:rsidRDefault="0040468E" w:rsidP="0040468E">
      <w:pPr>
        <w:tabs>
          <w:tab w:val="left" w:pos="1248"/>
        </w:tabs>
        <w:rPr>
          <w:rFonts w:ascii="Times New Roman" w:hAnsi="Times New Roman" w:cs="Times New Roman"/>
          <w:sz w:val="32"/>
          <w:szCs w:val="28"/>
        </w:rPr>
      </w:pPr>
    </w:p>
    <w:p w14:paraId="653A2413" w14:textId="2795A97B" w:rsidR="0040468E" w:rsidRDefault="0040468E" w:rsidP="0040468E">
      <w:pPr>
        <w:tabs>
          <w:tab w:val="left" w:pos="1248"/>
        </w:tabs>
        <w:rPr>
          <w:rFonts w:ascii="Times New Roman" w:hAnsi="Times New Roman" w:cs="Times New Roman"/>
          <w:b/>
          <w:sz w:val="32"/>
          <w:szCs w:val="28"/>
        </w:rPr>
      </w:pPr>
      <w:r w:rsidRPr="0040468E">
        <w:rPr>
          <w:rFonts w:ascii="Times New Roman" w:hAnsi="Times New Roman" w:cs="Times New Roman"/>
          <w:b/>
          <w:sz w:val="32"/>
          <w:szCs w:val="28"/>
        </w:rPr>
        <w:t>2. Безпека сесій та контроль доступу</w:t>
      </w:r>
      <w:bookmarkStart w:id="1" w:name="_GoBack"/>
      <w:bookmarkEnd w:id="1"/>
    </w:p>
    <w:p w14:paraId="3393892F" w14:textId="3E029E13" w:rsidR="0040468E" w:rsidRDefault="0040468E" w:rsidP="0040468E">
      <w:pPr>
        <w:rPr>
          <w:rFonts w:ascii="Times New Roman" w:hAnsi="Times New Roman" w:cs="Times New Roman"/>
          <w:sz w:val="32"/>
          <w:szCs w:val="28"/>
        </w:rPr>
      </w:pPr>
    </w:p>
    <w:p w14:paraId="510945A9" w14:textId="4EB3C18C" w:rsidR="0040468E" w:rsidRPr="0040468E" w:rsidRDefault="0040468E" w:rsidP="0040468E">
      <w:pPr>
        <w:rPr>
          <w:rFonts w:ascii="Times New Roman" w:hAnsi="Times New Roman" w:cs="Times New Roman"/>
          <w:b/>
          <w:sz w:val="28"/>
          <w:szCs w:val="28"/>
        </w:rPr>
      </w:pPr>
      <w:r w:rsidRPr="0040468E">
        <w:rPr>
          <w:rFonts w:ascii="Times New Roman" w:hAnsi="Times New Roman" w:cs="Times New Roman"/>
          <w:b/>
          <w:sz w:val="28"/>
          <w:szCs w:val="28"/>
        </w:rPr>
        <w:t>2</w:t>
      </w:r>
      <w:r w:rsidRPr="0040468E">
        <w:rPr>
          <w:rFonts w:ascii="Times New Roman" w:hAnsi="Times New Roman" w:cs="Times New Roman"/>
          <w:b/>
          <w:sz w:val="28"/>
          <w:szCs w:val="28"/>
        </w:rPr>
        <w:t>.1. Сценарій реєстрації користувачів</w:t>
      </w:r>
    </w:p>
    <w:p w14:paraId="41CE470E" w14:textId="2D9B20A5" w:rsidR="0040468E" w:rsidRDefault="007803F4" w:rsidP="004046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40468E" w:rsidRPr="0040468E">
        <w:rPr>
          <w:rFonts w:ascii="Times New Roman" w:hAnsi="Times New Roman" w:cs="Times New Roman"/>
          <w:sz w:val="28"/>
          <w:szCs w:val="28"/>
        </w:rPr>
        <w:t xml:space="preserve">Перевірка виконується у два етапи: клієнтська </w:t>
      </w:r>
      <w:proofErr w:type="spellStart"/>
      <w:r w:rsidR="0040468E" w:rsidRPr="0040468E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="0040468E" w:rsidRPr="0040468E">
        <w:rPr>
          <w:rFonts w:ascii="Times New Roman" w:hAnsi="Times New Roman" w:cs="Times New Roman"/>
          <w:sz w:val="28"/>
          <w:szCs w:val="28"/>
        </w:rPr>
        <w:t xml:space="preserve"> (за допомогою бібліотек </w:t>
      </w:r>
      <w:proofErr w:type="spellStart"/>
      <w:r w:rsidR="0040468E" w:rsidRPr="0040468E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="0040468E" w:rsidRPr="00404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468E" w:rsidRPr="0040468E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="0040468E" w:rsidRPr="0040468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40468E" w:rsidRPr="0040468E">
        <w:rPr>
          <w:rFonts w:ascii="Times New Roman" w:hAnsi="Times New Roman" w:cs="Times New Roman"/>
          <w:sz w:val="28"/>
          <w:szCs w:val="28"/>
        </w:rPr>
        <w:t>Unobtrusive</w:t>
      </w:r>
      <w:proofErr w:type="spellEnd"/>
      <w:r w:rsidR="0040468E" w:rsidRPr="00404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468E" w:rsidRPr="0040468E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="0040468E" w:rsidRPr="0040468E">
        <w:rPr>
          <w:rFonts w:ascii="Times New Roman" w:hAnsi="Times New Roman" w:cs="Times New Roman"/>
          <w:sz w:val="28"/>
          <w:szCs w:val="28"/>
        </w:rPr>
        <w:t xml:space="preserve">) миттєво підказує користувачеві про помилки без перезавантаження сторінки, а серверна перевірка через </w:t>
      </w:r>
      <w:proofErr w:type="spellStart"/>
      <w:r w:rsidR="0040468E" w:rsidRPr="0040468E">
        <w:rPr>
          <w:rFonts w:ascii="Times New Roman" w:hAnsi="Times New Roman" w:cs="Times New Roman"/>
          <w:sz w:val="28"/>
          <w:szCs w:val="28"/>
        </w:rPr>
        <w:t>ModelState.IsValid</w:t>
      </w:r>
      <w:proofErr w:type="spellEnd"/>
      <w:r w:rsidR="0040468E" w:rsidRPr="0040468E">
        <w:rPr>
          <w:rFonts w:ascii="Times New Roman" w:hAnsi="Times New Roman" w:cs="Times New Roman"/>
          <w:sz w:val="28"/>
          <w:szCs w:val="28"/>
        </w:rPr>
        <w:t xml:space="preserve"> відсікає скомпрометовані або некоректні запити. Безпечний запис у базу здійснюється через </w:t>
      </w:r>
      <w:proofErr w:type="spellStart"/>
      <w:r w:rsidR="0040468E" w:rsidRPr="0040468E">
        <w:rPr>
          <w:rFonts w:ascii="Times New Roman" w:hAnsi="Times New Roman" w:cs="Times New Roman"/>
          <w:sz w:val="28"/>
          <w:szCs w:val="28"/>
        </w:rPr>
        <w:t>UserManager.CreateAsync</w:t>
      </w:r>
      <w:proofErr w:type="spellEnd"/>
      <w:r w:rsidR="0040468E" w:rsidRPr="0040468E">
        <w:rPr>
          <w:rFonts w:ascii="Times New Roman" w:hAnsi="Times New Roman" w:cs="Times New Roman"/>
          <w:sz w:val="28"/>
          <w:szCs w:val="28"/>
        </w:rPr>
        <w:t>, який проводить автоматичне криптографічне хешування пароля за стандартами PBKDF2.</w:t>
      </w:r>
    </w:p>
    <w:p w14:paraId="12F700C9" w14:textId="77777777" w:rsidR="0040468E" w:rsidRDefault="0040468E" w:rsidP="0040468E">
      <w:pPr>
        <w:rPr>
          <w:rFonts w:ascii="Times New Roman" w:hAnsi="Times New Roman" w:cs="Times New Roman"/>
          <w:sz w:val="28"/>
          <w:szCs w:val="28"/>
        </w:rPr>
      </w:pPr>
    </w:p>
    <w:p w14:paraId="152AB3E8" w14:textId="77777777" w:rsidR="0040468E" w:rsidRDefault="0040468E" w:rsidP="0040468E">
      <w:pPr>
        <w:rPr>
          <w:rFonts w:ascii="Times New Roman" w:hAnsi="Times New Roman" w:cs="Times New Roman"/>
          <w:sz w:val="28"/>
          <w:szCs w:val="28"/>
        </w:rPr>
      </w:pPr>
    </w:p>
    <w:p w14:paraId="37751906" w14:textId="77777777" w:rsidR="0040468E" w:rsidRDefault="0040468E" w:rsidP="0040468E">
      <w:pPr>
        <w:rPr>
          <w:rFonts w:ascii="Times New Roman" w:hAnsi="Times New Roman" w:cs="Times New Roman"/>
          <w:sz w:val="28"/>
          <w:szCs w:val="28"/>
        </w:rPr>
      </w:pPr>
    </w:p>
    <w:p w14:paraId="7BE0DF21" w14:textId="1B293E13" w:rsidR="0040468E" w:rsidRPr="0040468E" w:rsidRDefault="0040468E" w:rsidP="0040468E">
      <w:pPr>
        <w:rPr>
          <w:rFonts w:ascii="Times New Roman" w:hAnsi="Times New Roman" w:cs="Times New Roman"/>
          <w:b/>
          <w:sz w:val="28"/>
          <w:szCs w:val="28"/>
        </w:rPr>
      </w:pPr>
      <w:r w:rsidRPr="0040468E">
        <w:rPr>
          <w:rFonts w:ascii="Times New Roman" w:hAnsi="Times New Roman" w:cs="Times New Roman"/>
          <w:b/>
          <w:sz w:val="28"/>
          <w:szCs w:val="28"/>
        </w:rPr>
        <w:t>2</w:t>
      </w:r>
      <w:r w:rsidRPr="0040468E">
        <w:rPr>
          <w:rFonts w:ascii="Times New Roman" w:hAnsi="Times New Roman" w:cs="Times New Roman"/>
          <w:b/>
          <w:sz w:val="28"/>
          <w:szCs w:val="28"/>
        </w:rPr>
        <w:t>.2. Верифікація облікових записів (Підтвердження реєстрації)</w:t>
      </w:r>
    </w:p>
    <w:p w14:paraId="5CD0189C" w14:textId="258D7744" w:rsidR="0040468E" w:rsidRPr="0040468E" w:rsidRDefault="007803F4" w:rsidP="004046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40468E" w:rsidRPr="0040468E">
        <w:rPr>
          <w:rFonts w:ascii="Times New Roman" w:hAnsi="Times New Roman" w:cs="Times New Roman"/>
          <w:sz w:val="28"/>
          <w:szCs w:val="28"/>
        </w:rPr>
        <w:t xml:space="preserve">З метою захисту від масових автоматичних реєстрацій </w:t>
      </w:r>
      <w:r w:rsidR="0040468E">
        <w:rPr>
          <w:rFonts w:ascii="Times New Roman" w:hAnsi="Times New Roman" w:cs="Times New Roman"/>
          <w:sz w:val="28"/>
          <w:szCs w:val="28"/>
        </w:rPr>
        <w:t xml:space="preserve">інтегровано систему верифікації </w:t>
      </w:r>
      <w:r w:rsidR="0040468E" w:rsidRPr="0040468E">
        <w:rPr>
          <w:rFonts w:ascii="Times New Roman" w:hAnsi="Times New Roman" w:cs="Times New Roman"/>
          <w:sz w:val="28"/>
          <w:szCs w:val="28"/>
        </w:rPr>
        <w:t>профілів. Після успішного збереження користувача з</w:t>
      </w:r>
      <w:r w:rsidR="0040468E">
        <w:rPr>
          <w:rFonts w:ascii="Times New Roman" w:hAnsi="Times New Roman" w:cs="Times New Roman"/>
          <w:sz w:val="28"/>
          <w:szCs w:val="28"/>
        </w:rPr>
        <w:t xml:space="preserve">а допомогою додатка генерується </w:t>
      </w:r>
      <w:r w:rsidR="0040468E" w:rsidRPr="0040468E">
        <w:rPr>
          <w:rFonts w:ascii="Times New Roman" w:hAnsi="Times New Roman" w:cs="Times New Roman"/>
          <w:sz w:val="28"/>
          <w:szCs w:val="28"/>
        </w:rPr>
        <w:t>у</w:t>
      </w:r>
      <w:r w:rsidR="0040468E">
        <w:rPr>
          <w:rFonts w:ascii="Times New Roman" w:hAnsi="Times New Roman" w:cs="Times New Roman"/>
          <w:sz w:val="28"/>
          <w:szCs w:val="28"/>
        </w:rPr>
        <w:t xml:space="preserve">нікальний захищений </w:t>
      </w:r>
      <w:proofErr w:type="spellStart"/>
      <w:r w:rsidR="0040468E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="0040468E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="0040468E" w:rsidRPr="0040468E">
        <w:rPr>
          <w:rFonts w:ascii="Times New Roman" w:hAnsi="Times New Roman" w:cs="Times New Roman"/>
          <w:sz w:val="28"/>
          <w:szCs w:val="28"/>
        </w:rPr>
        <w:t>UserManager.GenerateEmailConfirmationTokenAsync</w:t>
      </w:r>
      <w:proofErr w:type="spellEnd"/>
      <w:r w:rsidR="0040468E" w:rsidRPr="0040468E">
        <w:rPr>
          <w:rFonts w:ascii="Times New Roman" w:hAnsi="Times New Roman" w:cs="Times New Roman"/>
          <w:sz w:val="28"/>
          <w:szCs w:val="28"/>
        </w:rPr>
        <w:t>.</w:t>
      </w:r>
    </w:p>
    <w:p w14:paraId="51775F8B" w14:textId="3F65E478" w:rsidR="0040468E" w:rsidRPr="007803F4" w:rsidRDefault="007803F4" w:rsidP="0040468E">
      <w:pPr>
        <w:rPr>
          <w:rFonts w:ascii="Times New Roman" w:hAnsi="Times New Roman" w:cs="Times New Roman"/>
          <w:b/>
          <w:sz w:val="28"/>
          <w:szCs w:val="28"/>
        </w:rPr>
      </w:pPr>
      <w:r w:rsidRPr="007803F4">
        <w:rPr>
          <w:rFonts w:ascii="Times New Roman" w:hAnsi="Times New Roman" w:cs="Times New Roman"/>
          <w:b/>
          <w:sz w:val="28"/>
          <w:szCs w:val="28"/>
        </w:rPr>
        <w:t>2</w:t>
      </w:r>
      <w:r w:rsidR="0040468E" w:rsidRPr="007803F4">
        <w:rPr>
          <w:rFonts w:ascii="Times New Roman" w:hAnsi="Times New Roman" w:cs="Times New Roman"/>
          <w:b/>
          <w:sz w:val="28"/>
          <w:szCs w:val="28"/>
        </w:rPr>
        <w:t xml:space="preserve">.3. </w:t>
      </w:r>
      <w:proofErr w:type="spellStart"/>
      <w:r w:rsidR="0040468E" w:rsidRPr="007803F4">
        <w:rPr>
          <w:rFonts w:ascii="Times New Roman" w:hAnsi="Times New Roman" w:cs="Times New Roman"/>
          <w:b/>
          <w:sz w:val="28"/>
          <w:szCs w:val="28"/>
        </w:rPr>
        <w:t>Аутентифікація</w:t>
      </w:r>
      <w:proofErr w:type="spellEnd"/>
      <w:r w:rsidR="0040468E" w:rsidRPr="007803F4">
        <w:rPr>
          <w:rFonts w:ascii="Times New Roman" w:hAnsi="Times New Roman" w:cs="Times New Roman"/>
          <w:b/>
          <w:sz w:val="28"/>
          <w:szCs w:val="28"/>
        </w:rPr>
        <w:t xml:space="preserve"> (Вхід у систему)</w:t>
      </w:r>
    </w:p>
    <w:p w14:paraId="00C9B3A1" w14:textId="6D76A3D4" w:rsidR="0040468E" w:rsidRPr="0040468E" w:rsidRDefault="007803F4" w:rsidP="004046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40468E" w:rsidRPr="0040468E">
        <w:rPr>
          <w:rFonts w:ascii="Times New Roman" w:hAnsi="Times New Roman" w:cs="Times New Roman"/>
          <w:sz w:val="28"/>
          <w:szCs w:val="28"/>
        </w:rPr>
        <w:t xml:space="preserve">Процедура авторизації базується на </w:t>
      </w:r>
      <w:proofErr w:type="spellStart"/>
      <w:r w:rsidR="0040468E" w:rsidRPr="0040468E">
        <w:rPr>
          <w:rFonts w:ascii="Times New Roman" w:hAnsi="Times New Roman" w:cs="Times New Roman"/>
          <w:sz w:val="28"/>
          <w:szCs w:val="28"/>
        </w:rPr>
        <w:t>LoginViewModel</w:t>
      </w:r>
      <w:proofErr w:type="spellEnd"/>
      <w:r w:rsidR="0040468E" w:rsidRPr="0040468E">
        <w:rPr>
          <w:rFonts w:ascii="Times New Roman" w:hAnsi="Times New Roman" w:cs="Times New Roman"/>
          <w:sz w:val="28"/>
          <w:szCs w:val="28"/>
        </w:rPr>
        <w:t>, яка а</w:t>
      </w:r>
      <w:r>
        <w:rPr>
          <w:rFonts w:ascii="Times New Roman" w:hAnsi="Times New Roman" w:cs="Times New Roman"/>
          <w:sz w:val="28"/>
          <w:szCs w:val="28"/>
        </w:rPr>
        <w:t xml:space="preserve">кумулює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пароль та ознаку </w:t>
      </w:r>
      <w:r w:rsidR="0040468E" w:rsidRPr="0040468E">
        <w:rPr>
          <w:rFonts w:ascii="Times New Roman" w:hAnsi="Times New Roman" w:cs="Times New Roman"/>
          <w:sz w:val="28"/>
          <w:szCs w:val="28"/>
        </w:rPr>
        <w:t>довготривалої сесії. Безпосередній процес перев</w:t>
      </w:r>
      <w:r>
        <w:rPr>
          <w:rFonts w:ascii="Times New Roman" w:hAnsi="Times New Roman" w:cs="Times New Roman"/>
          <w:sz w:val="28"/>
          <w:szCs w:val="28"/>
        </w:rPr>
        <w:t xml:space="preserve">ірки автентичності покладено на </w:t>
      </w:r>
      <w:r w:rsidR="0040468E" w:rsidRPr="0040468E">
        <w:rPr>
          <w:rFonts w:ascii="Times New Roman" w:hAnsi="Times New Roman" w:cs="Times New Roman"/>
          <w:sz w:val="28"/>
          <w:szCs w:val="28"/>
        </w:rPr>
        <w:t xml:space="preserve">впроваджений сервіс </w:t>
      </w:r>
      <w:proofErr w:type="spellStart"/>
      <w:r w:rsidR="0040468E" w:rsidRPr="0040468E">
        <w:rPr>
          <w:rFonts w:ascii="Times New Roman" w:hAnsi="Times New Roman" w:cs="Times New Roman"/>
          <w:sz w:val="28"/>
          <w:szCs w:val="28"/>
        </w:rPr>
        <w:t>SignInManager</w:t>
      </w:r>
      <w:proofErr w:type="spellEnd"/>
      <w:r w:rsidR="0040468E" w:rsidRPr="0040468E">
        <w:rPr>
          <w:rFonts w:ascii="Times New Roman" w:hAnsi="Times New Roman" w:cs="Times New Roman"/>
          <w:sz w:val="28"/>
          <w:szCs w:val="28"/>
        </w:rPr>
        <w:t xml:space="preserve"> та його метод </w:t>
      </w:r>
      <w:proofErr w:type="spellStart"/>
      <w:r w:rsidR="0040468E" w:rsidRPr="0040468E">
        <w:rPr>
          <w:rFonts w:ascii="Times New Roman" w:hAnsi="Times New Roman" w:cs="Times New Roman"/>
          <w:sz w:val="28"/>
          <w:szCs w:val="28"/>
        </w:rPr>
        <w:t>PasswordSignInAsync</w:t>
      </w:r>
      <w:proofErr w:type="spellEnd"/>
      <w:r w:rsidR="0040468E" w:rsidRPr="0040468E">
        <w:rPr>
          <w:rFonts w:ascii="Times New Roman" w:hAnsi="Times New Roman" w:cs="Times New Roman"/>
          <w:sz w:val="28"/>
          <w:szCs w:val="28"/>
        </w:rPr>
        <w:t>.</w:t>
      </w:r>
    </w:p>
    <w:p w14:paraId="278E9AA1" w14:textId="42B81D40" w:rsidR="0040468E" w:rsidRPr="007803F4" w:rsidRDefault="007803F4" w:rsidP="0040468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="0040468E" w:rsidRPr="007803F4">
        <w:rPr>
          <w:rFonts w:ascii="Times New Roman" w:hAnsi="Times New Roman" w:cs="Times New Roman"/>
          <w:b/>
          <w:sz w:val="28"/>
          <w:szCs w:val="28"/>
        </w:rPr>
        <w:t>.4. Відновлення доступу до облікового запису</w:t>
      </w:r>
    </w:p>
    <w:p w14:paraId="22DE32A0" w14:textId="4C8580E6" w:rsidR="0040468E" w:rsidRPr="0040468E" w:rsidRDefault="007803F4" w:rsidP="004046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40468E" w:rsidRPr="0040468E">
        <w:rPr>
          <w:rFonts w:ascii="Times New Roman" w:hAnsi="Times New Roman" w:cs="Times New Roman"/>
          <w:sz w:val="28"/>
          <w:szCs w:val="28"/>
        </w:rPr>
        <w:t>Спочатку користувач вказує сві</w:t>
      </w:r>
      <w:r>
        <w:rPr>
          <w:rFonts w:ascii="Times New Roman" w:hAnsi="Times New Roman" w:cs="Times New Roman"/>
          <w:sz w:val="28"/>
          <w:szCs w:val="28"/>
        </w:rPr>
        <w:t xml:space="preserve">й зареєстрований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Система </w:t>
      </w:r>
      <w:proofErr w:type="spellStart"/>
      <w:r w:rsidR="0040468E" w:rsidRPr="0040468E">
        <w:rPr>
          <w:rFonts w:ascii="Times New Roman" w:hAnsi="Times New Roman" w:cs="Times New Roman"/>
          <w:sz w:val="28"/>
          <w:szCs w:val="28"/>
        </w:rPr>
        <w:t>верифікує</w:t>
      </w:r>
      <w:proofErr w:type="spellEnd"/>
      <w:r w:rsidR="0040468E" w:rsidRPr="0040468E">
        <w:rPr>
          <w:rFonts w:ascii="Times New Roman" w:hAnsi="Times New Roman" w:cs="Times New Roman"/>
          <w:sz w:val="28"/>
          <w:szCs w:val="28"/>
        </w:rPr>
        <w:t xml:space="preserve"> його наявність і генерує одноразовий </w:t>
      </w:r>
      <w:proofErr w:type="spellStart"/>
      <w:r w:rsidR="0040468E" w:rsidRPr="0040468E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="0040468E" w:rsidRPr="0040468E">
        <w:rPr>
          <w:rFonts w:ascii="Times New Roman" w:hAnsi="Times New Roman" w:cs="Times New Roman"/>
          <w:sz w:val="28"/>
          <w:szCs w:val="28"/>
        </w:rPr>
        <w:t xml:space="preserve"> скидання через</w:t>
      </w:r>
    </w:p>
    <w:p w14:paraId="4148DE7F" w14:textId="27DBC750" w:rsidR="0040468E" w:rsidRPr="0040468E" w:rsidRDefault="0040468E" w:rsidP="0040468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468E">
        <w:rPr>
          <w:rFonts w:ascii="Times New Roman" w:hAnsi="Times New Roman" w:cs="Times New Roman"/>
          <w:sz w:val="28"/>
          <w:szCs w:val="28"/>
        </w:rPr>
        <w:t>GeneratePasswordResetTokenAsync</w:t>
      </w:r>
      <w:proofErr w:type="spellEnd"/>
      <w:r w:rsidRPr="0040468E">
        <w:rPr>
          <w:rFonts w:ascii="Times New Roman" w:hAnsi="Times New Roman" w:cs="Times New Roman"/>
          <w:sz w:val="28"/>
          <w:szCs w:val="28"/>
        </w:rPr>
        <w:t>(), який прив</w:t>
      </w:r>
      <w:r w:rsidR="007803F4" w:rsidRPr="007803F4">
        <w:rPr>
          <w:rFonts w:ascii="Times New Roman" w:hAnsi="Times New Roman" w:cs="Times New Roman"/>
          <w:sz w:val="28"/>
          <w:szCs w:val="28"/>
        </w:rPr>
        <w:t>’</w:t>
      </w:r>
      <w:r w:rsidRPr="0040468E">
        <w:rPr>
          <w:rFonts w:ascii="Times New Roman" w:hAnsi="Times New Roman" w:cs="Times New Roman"/>
          <w:sz w:val="28"/>
          <w:szCs w:val="28"/>
        </w:rPr>
        <w:t>язується до конкретного профілю із</w:t>
      </w:r>
    </w:p>
    <w:p w14:paraId="238C74B9" w14:textId="77777777" w:rsidR="0040468E" w:rsidRPr="0040468E" w:rsidRDefault="0040468E" w:rsidP="0040468E">
      <w:pPr>
        <w:rPr>
          <w:rFonts w:ascii="Times New Roman" w:hAnsi="Times New Roman" w:cs="Times New Roman"/>
          <w:sz w:val="28"/>
          <w:szCs w:val="28"/>
        </w:rPr>
      </w:pPr>
      <w:r w:rsidRPr="0040468E">
        <w:rPr>
          <w:rFonts w:ascii="Times New Roman" w:hAnsi="Times New Roman" w:cs="Times New Roman"/>
          <w:sz w:val="28"/>
          <w:szCs w:val="28"/>
        </w:rPr>
        <w:t>обмеженим часом дії.</w:t>
      </w:r>
    </w:p>
    <w:p w14:paraId="05771C1E" w14:textId="205A0352" w:rsidR="007803F4" w:rsidRDefault="007803F4" w:rsidP="0040468E">
      <w:pPr>
        <w:rPr>
          <w:rFonts w:ascii="Times New Roman" w:hAnsi="Times New Roman" w:cs="Times New Roman"/>
          <w:sz w:val="28"/>
          <w:szCs w:val="28"/>
        </w:rPr>
      </w:pPr>
      <w:r w:rsidRPr="007803F4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40468E" w:rsidRPr="0040468E">
        <w:rPr>
          <w:rFonts w:ascii="Times New Roman" w:hAnsi="Times New Roman" w:cs="Times New Roman"/>
          <w:sz w:val="28"/>
          <w:szCs w:val="28"/>
        </w:rPr>
        <w:t>На другому кроці користувач через форму введення новог</w:t>
      </w:r>
      <w:r>
        <w:rPr>
          <w:rFonts w:ascii="Times New Roman" w:hAnsi="Times New Roman" w:cs="Times New Roman"/>
          <w:sz w:val="28"/>
          <w:szCs w:val="28"/>
        </w:rPr>
        <w:t xml:space="preserve">о пароля надсилає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нову</w:t>
      </w:r>
      <w:r w:rsidRPr="007803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0468E" w:rsidRPr="0040468E">
        <w:rPr>
          <w:rFonts w:ascii="Times New Roman" w:hAnsi="Times New Roman" w:cs="Times New Roman"/>
          <w:sz w:val="28"/>
          <w:szCs w:val="28"/>
        </w:rPr>
        <w:t xml:space="preserve">комбінацію символів. Метод </w:t>
      </w:r>
      <w:proofErr w:type="spellStart"/>
      <w:r w:rsidR="0040468E" w:rsidRPr="0040468E">
        <w:rPr>
          <w:rFonts w:ascii="Times New Roman" w:hAnsi="Times New Roman" w:cs="Times New Roman"/>
          <w:sz w:val="28"/>
          <w:szCs w:val="28"/>
        </w:rPr>
        <w:t>UserManager.ResetP</w:t>
      </w:r>
      <w:r>
        <w:rPr>
          <w:rFonts w:ascii="Times New Roman" w:hAnsi="Times New Roman" w:cs="Times New Roman"/>
          <w:sz w:val="28"/>
          <w:szCs w:val="28"/>
        </w:rPr>
        <w:t>asswordAsync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виконує комплексну</w:t>
      </w:r>
      <w:r w:rsidRPr="007803F4">
        <w:rPr>
          <w:rFonts w:ascii="Times New Roman" w:hAnsi="Times New Roman" w:cs="Times New Roman"/>
          <w:sz w:val="28"/>
          <w:szCs w:val="28"/>
        </w:rPr>
        <w:t xml:space="preserve"> </w:t>
      </w:r>
      <w:r w:rsidR="0040468E" w:rsidRPr="0040468E">
        <w:rPr>
          <w:rFonts w:ascii="Times New Roman" w:hAnsi="Times New Roman" w:cs="Times New Roman"/>
          <w:sz w:val="28"/>
          <w:szCs w:val="28"/>
        </w:rPr>
        <w:t xml:space="preserve">перевірку: якщо </w:t>
      </w:r>
      <w:proofErr w:type="spellStart"/>
      <w:r w:rsidR="0040468E" w:rsidRPr="0040468E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="0040468E" w:rsidRPr="0040468E">
        <w:rPr>
          <w:rFonts w:ascii="Times New Roman" w:hAnsi="Times New Roman" w:cs="Times New Roman"/>
          <w:sz w:val="28"/>
          <w:szCs w:val="28"/>
        </w:rPr>
        <w:t xml:space="preserve"> не змін</w:t>
      </w:r>
      <w:r>
        <w:rPr>
          <w:rFonts w:ascii="Times New Roman" w:hAnsi="Times New Roman" w:cs="Times New Roman"/>
          <w:sz w:val="28"/>
          <w:szCs w:val="28"/>
        </w:rPr>
        <w:t>ений, не застарів та відповідає користувачеві, старий хеш</w:t>
      </w:r>
      <w:r w:rsidRPr="007803F4">
        <w:rPr>
          <w:rFonts w:ascii="Times New Roman" w:hAnsi="Times New Roman" w:cs="Times New Roman"/>
          <w:sz w:val="28"/>
          <w:szCs w:val="28"/>
        </w:rPr>
        <w:t xml:space="preserve"> </w:t>
      </w:r>
      <w:r w:rsidR="0040468E" w:rsidRPr="0040468E">
        <w:rPr>
          <w:rFonts w:ascii="Times New Roman" w:hAnsi="Times New Roman" w:cs="Times New Roman"/>
          <w:sz w:val="28"/>
          <w:szCs w:val="28"/>
        </w:rPr>
        <w:t>пароля в базі даних замінюється на новий,</w:t>
      </w:r>
    </w:p>
    <w:p w14:paraId="4F3B9DEA" w14:textId="41FB64FE" w:rsidR="007803F4" w:rsidRPr="007803F4" w:rsidRDefault="007803F4" w:rsidP="007803F4">
      <w:pPr>
        <w:keepNext/>
        <w:spacing w:before="360"/>
        <w:rPr>
          <w:rFonts w:ascii="Times New Roman" w:hAnsi="Times New Roman" w:cs="Times New Roman"/>
          <w:color w:val="000000" w:themeColor="text1"/>
          <w:sz w:val="32"/>
          <w:szCs w:val="28"/>
          <w:lang w:val="ru-RU"/>
        </w:rPr>
      </w:pPr>
      <w:r w:rsidRPr="007803F4">
        <w:rPr>
          <w:rFonts w:ascii="Times New Roman" w:hAnsi="Times New Roman" w:cs="Times New Roman"/>
          <w:b/>
          <w:color w:val="000000" w:themeColor="text1"/>
          <w:sz w:val="32"/>
          <w:szCs w:val="28"/>
          <w:lang w:val="ru-RU"/>
        </w:rPr>
        <w:t xml:space="preserve">4. </w:t>
      </w:r>
      <w:proofErr w:type="spellStart"/>
      <w:r w:rsidRPr="007803F4">
        <w:rPr>
          <w:rFonts w:ascii="Times New Roman" w:hAnsi="Times New Roman" w:cs="Times New Roman"/>
          <w:b/>
          <w:color w:val="000000" w:themeColor="text1"/>
          <w:sz w:val="32"/>
          <w:szCs w:val="28"/>
          <w:lang w:val="ru-RU"/>
        </w:rPr>
        <w:t>Матриця</w:t>
      </w:r>
      <w:proofErr w:type="spellEnd"/>
      <w:r w:rsidRPr="007803F4">
        <w:rPr>
          <w:rFonts w:ascii="Times New Roman" w:hAnsi="Times New Roman" w:cs="Times New Roman"/>
          <w:b/>
          <w:color w:val="000000" w:themeColor="text1"/>
          <w:sz w:val="32"/>
          <w:szCs w:val="28"/>
          <w:lang w:val="ru-RU"/>
        </w:rPr>
        <w:t xml:space="preserve"> </w:t>
      </w:r>
      <w:proofErr w:type="spellStart"/>
      <w:r w:rsidRPr="007803F4">
        <w:rPr>
          <w:rFonts w:ascii="Times New Roman" w:hAnsi="Times New Roman" w:cs="Times New Roman"/>
          <w:b/>
          <w:color w:val="000000" w:themeColor="text1"/>
          <w:sz w:val="32"/>
          <w:szCs w:val="28"/>
          <w:lang w:val="ru-RU"/>
        </w:rPr>
        <w:t>розмежування</w:t>
      </w:r>
      <w:proofErr w:type="spellEnd"/>
      <w:r w:rsidRPr="007803F4">
        <w:rPr>
          <w:rFonts w:ascii="Times New Roman" w:hAnsi="Times New Roman" w:cs="Times New Roman"/>
          <w:b/>
          <w:color w:val="000000" w:themeColor="text1"/>
          <w:sz w:val="32"/>
          <w:szCs w:val="28"/>
          <w:lang w:val="ru-RU"/>
        </w:rPr>
        <w:t xml:space="preserve"> прав доступу до </w:t>
      </w:r>
      <w:proofErr w:type="spellStart"/>
      <w:r w:rsidRPr="007803F4">
        <w:rPr>
          <w:rFonts w:ascii="Times New Roman" w:hAnsi="Times New Roman" w:cs="Times New Roman"/>
          <w:b/>
          <w:color w:val="000000" w:themeColor="text1"/>
          <w:sz w:val="32"/>
          <w:szCs w:val="28"/>
          <w:lang w:val="ru-RU"/>
        </w:rPr>
        <w:t>функціоналу</w:t>
      </w:r>
      <w:proofErr w:type="spellEnd"/>
    </w:p>
    <w:p w14:paraId="3D25F44C" w14:textId="77777777" w:rsidR="007803F4" w:rsidRPr="007803F4" w:rsidRDefault="007803F4" w:rsidP="007803F4">
      <w:pPr>
        <w:rPr>
          <w:rFonts w:ascii="Times New Roman" w:hAnsi="Times New Roman" w:cs="Times New Roman"/>
          <w:sz w:val="28"/>
          <w:szCs w:val="28"/>
        </w:rPr>
      </w:pPr>
      <w:r w:rsidRPr="007803F4">
        <w:rPr>
          <w:rFonts w:ascii="Times New Roman" w:hAnsi="Times New Roman" w:cs="Times New Roman"/>
          <w:sz w:val="28"/>
          <w:szCs w:val="28"/>
        </w:rPr>
        <w:t xml:space="preserve">Нижче наведено структуровану матрицю доступу, яка демонструє розподіл дозволів для основних ролей та прецедентів використання платформи </w:t>
      </w:r>
      <w:proofErr w:type="spellStart"/>
      <w:r w:rsidRPr="007803F4">
        <w:rPr>
          <w:rFonts w:ascii="Times New Roman" w:hAnsi="Times New Roman" w:cs="Times New Roman"/>
          <w:sz w:val="28"/>
          <w:szCs w:val="28"/>
        </w:rPr>
        <w:t>BrainBurst</w:t>
      </w:r>
      <w:proofErr w:type="spellEnd"/>
      <w:r w:rsidRPr="007803F4">
        <w:rPr>
          <w:rFonts w:ascii="Times New Roman" w:hAnsi="Times New Roman" w:cs="Times New Roman"/>
          <w:sz w:val="28"/>
          <w:szCs w:val="28"/>
        </w:rPr>
        <w:t>, що були настроєні на рівні політик та атрибутів авторизації: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016"/>
        <w:gridCol w:w="2016"/>
        <w:gridCol w:w="2016"/>
      </w:tblGrid>
      <w:tr w:rsidR="007803F4" w:rsidRPr="007803F4" w14:paraId="4FBC0C3A" w14:textId="77777777" w:rsidTr="000632EF">
        <w:trPr>
          <w:jc w:val="center"/>
        </w:trPr>
        <w:tc>
          <w:tcPr>
            <w:tcW w:w="3600" w:type="dxa"/>
            <w:shd w:val="clear" w:color="auto" w:fill="1B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9DCBA" w14:textId="77777777" w:rsidR="007803F4" w:rsidRPr="007803F4" w:rsidRDefault="007803F4" w:rsidP="000632EF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803F4">
              <w:rPr>
                <w:rFonts w:ascii="Times New Roman" w:hAnsi="Times New Roman" w:cs="Times New Roman"/>
                <w:b/>
                <w:color w:val="FFFFFF"/>
                <w:sz w:val="24"/>
                <w:szCs w:val="28"/>
              </w:rPr>
              <w:t>Прецедент використання (</w:t>
            </w:r>
            <w:proofErr w:type="spellStart"/>
            <w:r w:rsidRPr="007803F4">
              <w:rPr>
                <w:rFonts w:ascii="Times New Roman" w:hAnsi="Times New Roman" w:cs="Times New Roman"/>
                <w:b/>
                <w:color w:val="FFFFFF"/>
                <w:sz w:val="24"/>
                <w:szCs w:val="28"/>
              </w:rPr>
              <w:t>Use-Case</w:t>
            </w:r>
            <w:proofErr w:type="spellEnd"/>
            <w:r w:rsidRPr="007803F4">
              <w:rPr>
                <w:rFonts w:ascii="Times New Roman" w:hAnsi="Times New Roman" w:cs="Times New Roman"/>
                <w:b/>
                <w:color w:val="FFFFFF"/>
                <w:sz w:val="24"/>
                <w:szCs w:val="28"/>
              </w:rPr>
              <w:t>)</w:t>
            </w:r>
          </w:p>
        </w:tc>
        <w:tc>
          <w:tcPr>
            <w:tcW w:w="2016" w:type="dxa"/>
            <w:shd w:val="clear" w:color="auto" w:fill="1B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35B299" w14:textId="77777777" w:rsidR="007803F4" w:rsidRPr="007803F4" w:rsidRDefault="007803F4" w:rsidP="000632EF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803F4">
              <w:rPr>
                <w:rFonts w:ascii="Times New Roman" w:hAnsi="Times New Roman" w:cs="Times New Roman"/>
                <w:b/>
                <w:color w:val="FFFFFF"/>
                <w:sz w:val="24"/>
                <w:szCs w:val="28"/>
              </w:rPr>
              <w:t>Гість</w:t>
            </w:r>
            <w:r w:rsidRPr="007803F4">
              <w:rPr>
                <w:rFonts w:ascii="Times New Roman" w:hAnsi="Times New Roman" w:cs="Times New Roman"/>
                <w:b/>
                <w:color w:val="FFFFFF"/>
                <w:sz w:val="24"/>
                <w:szCs w:val="28"/>
              </w:rPr>
              <w:br/>
              <w:t>(Неавторизований)</w:t>
            </w:r>
          </w:p>
        </w:tc>
        <w:tc>
          <w:tcPr>
            <w:tcW w:w="2016" w:type="dxa"/>
            <w:shd w:val="clear" w:color="auto" w:fill="1B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116821" w14:textId="77777777" w:rsidR="007803F4" w:rsidRPr="007803F4" w:rsidRDefault="007803F4" w:rsidP="000632EF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803F4">
              <w:rPr>
                <w:rFonts w:ascii="Times New Roman" w:hAnsi="Times New Roman" w:cs="Times New Roman"/>
                <w:b/>
                <w:color w:val="FFFFFF"/>
                <w:sz w:val="24"/>
                <w:szCs w:val="28"/>
              </w:rPr>
              <w:t>Користувач</w:t>
            </w:r>
            <w:r w:rsidRPr="007803F4">
              <w:rPr>
                <w:rFonts w:ascii="Times New Roman" w:hAnsi="Times New Roman" w:cs="Times New Roman"/>
                <w:b/>
                <w:color w:val="FFFFFF"/>
                <w:sz w:val="24"/>
                <w:szCs w:val="28"/>
              </w:rPr>
              <w:br/>
              <w:t>(</w:t>
            </w:r>
            <w:proofErr w:type="spellStart"/>
            <w:r w:rsidRPr="007803F4">
              <w:rPr>
                <w:rFonts w:ascii="Times New Roman" w:hAnsi="Times New Roman" w:cs="Times New Roman"/>
                <w:b/>
                <w:color w:val="FFFFFF"/>
                <w:sz w:val="24"/>
                <w:szCs w:val="28"/>
              </w:rPr>
              <w:t>Role</w:t>
            </w:r>
            <w:proofErr w:type="spellEnd"/>
            <w:r w:rsidRPr="007803F4">
              <w:rPr>
                <w:rFonts w:ascii="Times New Roman" w:hAnsi="Times New Roman" w:cs="Times New Roman"/>
                <w:b/>
                <w:color w:val="FFFFFF"/>
                <w:sz w:val="24"/>
                <w:szCs w:val="28"/>
              </w:rPr>
              <w:t xml:space="preserve">: </w:t>
            </w:r>
            <w:proofErr w:type="spellStart"/>
            <w:r w:rsidRPr="007803F4">
              <w:rPr>
                <w:rFonts w:ascii="Times New Roman" w:hAnsi="Times New Roman" w:cs="Times New Roman"/>
                <w:b/>
                <w:color w:val="FFFFFF"/>
                <w:sz w:val="24"/>
                <w:szCs w:val="28"/>
              </w:rPr>
              <w:t>User</w:t>
            </w:r>
            <w:proofErr w:type="spellEnd"/>
            <w:r w:rsidRPr="007803F4">
              <w:rPr>
                <w:rFonts w:ascii="Times New Roman" w:hAnsi="Times New Roman" w:cs="Times New Roman"/>
                <w:b/>
                <w:color w:val="FFFFFF"/>
                <w:sz w:val="24"/>
                <w:szCs w:val="28"/>
              </w:rPr>
              <w:t>)</w:t>
            </w:r>
          </w:p>
        </w:tc>
        <w:tc>
          <w:tcPr>
            <w:tcW w:w="2016" w:type="dxa"/>
            <w:shd w:val="clear" w:color="auto" w:fill="1B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D49DF2" w14:textId="77777777" w:rsidR="007803F4" w:rsidRPr="007803F4" w:rsidRDefault="007803F4" w:rsidP="000632EF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803F4">
              <w:rPr>
                <w:rFonts w:ascii="Times New Roman" w:hAnsi="Times New Roman" w:cs="Times New Roman"/>
                <w:b/>
                <w:color w:val="FFFFFF"/>
                <w:sz w:val="24"/>
                <w:szCs w:val="28"/>
              </w:rPr>
              <w:t>Адміністратор</w:t>
            </w:r>
            <w:r w:rsidRPr="007803F4">
              <w:rPr>
                <w:rFonts w:ascii="Times New Roman" w:hAnsi="Times New Roman" w:cs="Times New Roman"/>
                <w:b/>
                <w:color w:val="FFFFFF"/>
                <w:sz w:val="24"/>
                <w:szCs w:val="28"/>
              </w:rPr>
              <w:br/>
              <w:t>(</w:t>
            </w:r>
            <w:proofErr w:type="spellStart"/>
            <w:r w:rsidRPr="007803F4">
              <w:rPr>
                <w:rFonts w:ascii="Times New Roman" w:hAnsi="Times New Roman" w:cs="Times New Roman"/>
                <w:b/>
                <w:color w:val="FFFFFF"/>
                <w:sz w:val="24"/>
                <w:szCs w:val="28"/>
              </w:rPr>
              <w:t>Role</w:t>
            </w:r>
            <w:proofErr w:type="spellEnd"/>
            <w:r w:rsidRPr="007803F4">
              <w:rPr>
                <w:rFonts w:ascii="Times New Roman" w:hAnsi="Times New Roman" w:cs="Times New Roman"/>
                <w:b/>
                <w:color w:val="FFFFFF"/>
                <w:sz w:val="24"/>
                <w:szCs w:val="28"/>
              </w:rPr>
              <w:t xml:space="preserve">: </w:t>
            </w:r>
            <w:proofErr w:type="spellStart"/>
            <w:r w:rsidRPr="007803F4">
              <w:rPr>
                <w:rFonts w:ascii="Times New Roman" w:hAnsi="Times New Roman" w:cs="Times New Roman"/>
                <w:b/>
                <w:color w:val="FFFFFF"/>
                <w:sz w:val="24"/>
                <w:szCs w:val="28"/>
              </w:rPr>
              <w:t>Admin</w:t>
            </w:r>
            <w:proofErr w:type="spellEnd"/>
            <w:r w:rsidRPr="007803F4">
              <w:rPr>
                <w:rFonts w:ascii="Times New Roman" w:hAnsi="Times New Roman" w:cs="Times New Roman"/>
                <w:b/>
                <w:color w:val="FFFFFF"/>
                <w:sz w:val="24"/>
                <w:szCs w:val="28"/>
              </w:rPr>
              <w:t>)</w:t>
            </w:r>
          </w:p>
        </w:tc>
      </w:tr>
      <w:tr w:rsidR="007803F4" w:rsidRPr="007803F4" w14:paraId="040D76B2" w14:textId="77777777" w:rsidTr="000632EF">
        <w:trPr>
          <w:jc w:val="center"/>
        </w:trPr>
        <w:tc>
          <w:tcPr>
            <w:tcW w:w="36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DF990" w14:textId="77777777" w:rsidR="007803F4" w:rsidRPr="007803F4" w:rsidRDefault="007803F4" w:rsidP="000632EF">
            <w:pPr>
              <w:spacing w:after="40"/>
              <w:rPr>
                <w:rFonts w:ascii="Times New Roman" w:hAnsi="Times New Roman" w:cs="Times New Roman"/>
                <w:sz w:val="24"/>
                <w:szCs w:val="28"/>
              </w:rPr>
            </w:pPr>
            <w:r w:rsidRPr="007803F4">
              <w:rPr>
                <w:rFonts w:ascii="Times New Roman" w:hAnsi="Times New Roman" w:cs="Times New Roman"/>
                <w:sz w:val="24"/>
                <w:szCs w:val="28"/>
              </w:rPr>
              <w:t xml:space="preserve">Реєстрація, автентифікація, відновлення пароля, </w:t>
            </w:r>
            <w:proofErr w:type="spellStart"/>
            <w:r w:rsidRPr="007803F4">
              <w:rPr>
                <w:rFonts w:ascii="Times New Roman" w:hAnsi="Times New Roman" w:cs="Times New Roman"/>
                <w:sz w:val="24"/>
                <w:szCs w:val="28"/>
              </w:rPr>
              <w:t>Landing</w:t>
            </w:r>
            <w:proofErr w:type="spellEnd"/>
            <w:r w:rsidRPr="007803F4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7803F4">
              <w:rPr>
                <w:rFonts w:ascii="Times New Roman" w:hAnsi="Times New Roman" w:cs="Times New Roman"/>
                <w:sz w:val="24"/>
                <w:szCs w:val="28"/>
              </w:rPr>
              <w:t>Page</w:t>
            </w:r>
            <w:proofErr w:type="spellEnd"/>
          </w:p>
        </w:tc>
        <w:tc>
          <w:tcPr>
            <w:tcW w:w="2016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CC0A1E" w14:textId="77777777" w:rsidR="007803F4" w:rsidRPr="007803F4" w:rsidRDefault="007803F4" w:rsidP="000632EF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803F4">
              <w:rPr>
                <w:rFonts w:ascii="Times New Roman" w:hAnsi="Times New Roman" w:cs="Times New Roman"/>
                <w:color w:val="146414"/>
                <w:sz w:val="24"/>
                <w:szCs w:val="28"/>
              </w:rPr>
              <w:t>Дозволено</w:t>
            </w:r>
          </w:p>
        </w:tc>
        <w:tc>
          <w:tcPr>
            <w:tcW w:w="2016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ACDDAA" w14:textId="77777777" w:rsidR="007803F4" w:rsidRPr="007803F4" w:rsidRDefault="007803F4" w:rsidP="000632EF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803F4">
              <w:rPr>
                <w:rFonts w:ascii="Times New Roman" w:hAnsi="Times New Roman" w:cs="Times New Roman"/>
                <w:color w:val="146414"/>
                <w:sz w:val="24"/>
                <w:szCs w:val="28"/>
              </w:rPr>
              <w:t>Дозволено</w:t>
            </w:r>
          </w:p>
        </w:tc>
        <w:tc>
          <w:tcPr>
            <w:tcW w:w="2016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C0A883" w14:textId="77777777" w:rsidR="007803F4" w:rsidRPr="007803F4" w:rsidRDefault="007803F4" w:rsidP="000632EF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803F4">
              <w:rPr>
                <w:rFonts w:ascii="Times New Roman" w:hAnsi="Times New Roman" w:cs="Times New Roman"/>
                <w:color w:val="146414"/>
                <w:sz w:val="24"/>
                <w:szCs w:val="28"/>
              </w:rPr>
              <w:t>Дозволено</w:t>
            </w:r>
          </w:p>
        </w:tc>
      </w:tr>
      <w:tr w:rsidR="007803F4" w:rsidRPr="007803F4" w14:paraId="3944BB7D" w14:textId="77777777" w:rsidTr="000632EF">
        <w:trPr>
          <w:jc w:val="center"/>
        </w:trPr>
        <w:tc>
          <w:tcPr>
            <w:tcW w:w="3600" w:type="dxa"/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8F3A9F" w14:textId="77777777" w:rsidR="007803F4" w:rsidRPr="007803F4" w:rsidRDefault="007803F4" w:rsidP="000632EF">
            <w:pPr>
              <w:spacing w:after="4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7803F4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Перегляд </w:t>
            </w:r>
            <w:proofErr w:type="spellStart"/>
            <w:r w:rsidRPr="007803F4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власного</w:t>
            </w:r>
            <w:proofErr w:type="spellEnd"/>
            <w:r w:rsidRPr="007803F4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7803F4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профілю</w:t>
            </w:r>
            <w:proofErr w:type="spellEnd"/>
            <w:r w:rsidRPr="007803F4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, </w:t>
            </w:r>
            <w:proofErr w:type="spellStart"/>
            <w:r w:rsidRPr="007803F4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проходження</w:t>
            </w:r>
            <w:proofErr w:type="spellEnd"/>
            <w:r w:rsidRPr="007803F4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7803F4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тестів</w:t>
            </w:r>
            <w:proofErr w:type="spellEnd"/>
            <w:r w:rsidRPr="007803F4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, </w:t>
            </w:r>
            <w:proofErr w:type="spellStart"/>
            <w:r w:rsidRPr="007803F4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особиста</w:t>
            </w:r>
            <w:proofErr w:type="spellEnd"/>
            <w:r w:rsidRPr="007803F4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статистика</w:t>
            </w:r>
          </w:p>
        </w:tc>
        <w:tc>
          <w:tcPr>
            <w:tcW w:w="2016" w:type="dxa"/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8A2D3" w14:textId="77777777" w:rsidR="007803F4" w:rsidRPr="007803F4" w:rsidRDefault="007803F4" w:rsidP="000632EF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803F4">
              <w:rPr>
                <w:rFonts w:ascii="Times New Roman" w:hAnsi="Times New Roman" w:cs="Times New Roman"/>
                <w:color w:val="961414"/>
                <w:sz w:val="24"/>
                <w:szCs w:val="28"/>
              </w:rPr>
              <w:t>Заборонено (</w:t>
            </w:r>
            <w:proofErr w:type="spellStart"/>
            <w:r w:rsidRPr="007803F4">
              <w:rPr>
                <w:rFonts w:ascii="Times New Roman" w:hAnsi="Times New Roman" w:cs="Times New Roman"/>
                <w:color w:val="961414"/>
                <w:sz w:val="24"/>
                <w:szCs w:val="28"/>
              </w:rPr>
              <w:t>Redirect</w:t>
            </w:r>
            <w:proofErr w:type="spellEnd"/>
            <w:r w:rsidRPr="007803F4">
              <w:rPr>
                <w:rFonts w:ascii="Times New Roman" w:hAnsi="Times New Roman" w:cs="Times New Roman"/>
                <w:color w:val="961414"/>
                <w:sz w:val="24"/>
                <w:szCs w:val="28"/>
              </w:rPr>
              <w:t>)</w:t>
            </w:r>
          </w:p>
        </w:tc>
        <w:tc>
          <w:tcPr>
            <w:tcW w:w="2016" w:type="dxa"/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B7A47" w14:textId="77777777" w:rsidR="007803F4" w:rsidRPr="007803F4" w:rsidRDefault="007803F4" w:rsidP="000632EF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803F4">
              <w:rPr>
                <w:rFonts w:ascii="Times New Roman" w:hAnsi="Times New Roman" w:cs="Times New Roman"/>
                <w:color w:val="146414"/>
                <w:sz w:val="24"/>
                <w:szCs w:val="28"/>
              </w:rPr>
              <w:t>Дозволено</w:t>
            </w:r>
          </w:p>
        </w:tc>
        <w:tc>
          <w:tcPr>
            <w:tcW w:w="2016" w:type="dxa"/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2ED8EC" w14:textId="77777777" w:rsidR="007803F4" w:rsidRPr="007803F4" w:rsidRDefault="007803F4" w:rsidP="000632EF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803F4">
              <w:rPr>
                <w:rFonts w:ascii="Times New Roman" w:hAnsi="Times New Roman" w:cs="Times New Roman"/>
                <w:color w:val="146414"/>
                <w:sz w:val="24"/>
                <w:szCs w:val="28"/>
              </w:rPr>
              <w:t>Дозволено</w:t>
            </w:r>
          </w:p>
        </w:tc>
      </w:tr>
      <w:tr w:rsidR="007803F4" w:rsidRPr="007803F4" w14:paraId="0091B0F6" w14:textId="77777777" w:rsidTr="000632EF">
        <w:trPr>
          <w:jc w:val="center"/>
        </w:trPr>
        <w:tc>
          <w:tcPr>
            <w:tcW w:w="36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D977AA" w14:textId="77777777" w:rsidR="007803F4" w:rsidRPr="007803F4" w:rsidRDefault="007803F4" w:rsidP="000632EF">
            <w:pPr>
              <w:spacing w:after="4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spellStart"/>
            <w:r w:rsidRPr="007803F4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Керування</w:t>
            </w:r>
            <w:proofErr w:type="spellEnd"/>
            <w:r w:rsidRPr="007803F4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7803F4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картками</w:t>
            </w:r>
            <w:proofErr w:type="spellEnd"/>
            <w:r w:rsidRPr="007803F4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, </w:t>
            </w:r>
            <w:proofErr w:type="spellStart"/>
            <w:r w:rsidRPr="007803F4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редагування</w:t>
            </w:r>
            <w:proofErr w:type="spellEnd"/>
            <w:r w:rsidRPr="007803F4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контенту, </w:t>
            </w:r>
            <w:proofErr w:type="spellStart"/>
            <w:r w:rsidRPr="007803F4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модерація</w:t>
            </w:r>
            <w:proofErr w:type="spellEnd"/>
            <w:r w:rsidRPr="007803F4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7803F4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користувачів</w:t>
            </w:r>
            <w:proofErr w:type="spellEnd"/>
          </w:p>
        </w:tc>
        <w:tc>
          <w:tcPr>
            <w:tcW w:w="2016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D072A6" w14:textId="77777777" w:rsidR="007803F4" w:rsidRPr="007803F4" w:rsidRDefault="007803F4" w:rsidP="000632EF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803F4">
              <w:rPr>
                <w:rFonts w:ascii="Times New Roman" w:hAnsi="Times New Roman" w:cs="Times New Roman"/>
                <w:color w:val="961414"/>
                <w:sz w:val="24"/>
                <w:szCs w:val="28"/>
              </w:rPr>
              <w:t>Заборонено (</w:t>
            </w:r>
            <w:proofErr w:type="spellStart"/>
            <w:r w:rsidRPr="007803F4">
              <w:rPr>
                <w:rFonts w:ascii="Times New Roman" w:hAnsi="Times New Roman" w:cs="Times New Roman"/>
                <w:color w:val="961414"/>
                <w:sz w:val="24"/>
                <w:szCs w:val="28"/>
              </w:rPr>
              <w:t>Redirect</w:t>
            </w:r>
            <w:proofErr w:type="spellEnd"/>
            <w:r w:rsidRPr="007803F4">
              <w:rPr>
                <w:rFonts w:ascii="Times New Roman" w:hAnsi="Times New Roman" w:cs="Times New Roman"/>
                <w:color w:val="961414"/>
                <w:sz w:val="24"/>
                <w:szCs w:val="28"/>
              </w:rPr>
              <w:t>)</w:t>
            </w:r>
          </w:p>
        </w:tc>
        <w:tc>
          <w:tcPr>
            <w:tcW w:w="2016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CB257F" w14:textId="77777777" w:rsidR="007803F4" w:rsidRPr="007803F4" w:rsidRDefault="007803F4" w:rsidP="000632EF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803F4">
              <w:rPr>
                <w:rFonts w:ascii="Times New Roman" w:hAnsi="Times New Roman" w:cs="Times New Roman"/>
                <w:color w:val="961414"/>
                <w:sz w:val="24"/>
                <w:szCs w:val="28"/>
              </w:rPr>
              <w:t xml:space="preserve">Заборонено (Access </w:t>
            </w:r>
            <w:proofErr w:type="spellStart"/>
            <w:r w:rsidRPr="007803F4">
              <w:rPr>
                <w:rFonts w:ascii="Times New Roman" w:hAnsi="Times New Roman" w:cs="Times New Roman"/>
                <w:color w:val="961414"/>
                <w:sz w:val="24"/>
                <w:szCs w:val="28"/>
              </w:rPr>
              <w:t>Denied</w:t>
            </w:r>
            <w:proofErr w:type="spellEnd"/>
            <w:r w:rsidRPr="007803F4">
              <w:rPr>
                <w:rFonts w:ascii="Times New Roman" w:hAnsi="Times New Roman" w:cs="Times New Roman"/>
                <w:color w:val="961414"/>
                <w:sz w:val="24"/>
                <w:szCs w:val="28"/>
              </w:rPr>
              <w:t>)</w:t>
            </w:r>
          </w:p>
        </w:tc>
        <w:tc>
          <w:tcPr>
            <w:tcW w:w="2016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A2EC9" w14:textId="77777777" w:rsidR="007803F4" w:rsidRPr="007803F4" w:rsidRDefault="007803F4" w:rsidP="000632EF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803F4">
              <w:rPr>
                <w:rFonts w:ascii="Times New Roman" w:hAnsi="Times New Roman" w:cs="Times New Roman"/>
                <w:color w:val="146414"/>
                <w:sz w:val="24"/>
                <w:szCs w:val="28"/>
              </w:rPr>
              <w:t>Дозволено</w:t>
            </w:r>
          </w:p>
        </w:tc>
      </w:tr>
    </w:tbl>
    <w:p w14:paraId="7F20179C" w14:textId="77777777" w:rsidR="0040468E" w:rsidRPr="007803F4" w:rsidRDefault="0040468E" w:rsidP="007803F4">
      <w:pPr>
        <w:rPr>
          <w:rFonts w:ascii="Times New Roman" w:hAnsi="Times New Roman" w:cs="Times New Roman"/>
          <w:sz w:val="28"/>
          <w:szCs w:val="28"/>
        </w:rPr>
      </w:pPr>
    </w:p>
    <w:sectPr w:rsidR="0040468E" w:rsidRPr="007803F4" w:rsidSect="007803F4">
      <w:pgSz w:w="12240" w:h="15840"/>
      <w:pgMar w:top="142" w:right="900" w:bottom="284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A3B15E6-262D-45FC-82EB-1437B48B413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61C46E0-7D9E-4B0C-96C6-2C54E4874A7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97DBC"/>
    <w:multiLevelType w:val="multilevel"/>
    <w:tmpl w:val="B2AE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B0F2B"/>
    <w:multiLevelType w:val="hybridMultilevel"/>
    <w:tmpl w:val="30D6FD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017BA"/>
    <w:multiLevelType w:val="multilevel"/>
    <w:tmpl w:val="C014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9138B"/>
    <w:multiLevelType w:val="hybridMultilevel"/>
    <w:tmpl w:val="CBA89880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053FF"/>
    <w:multiLevelType w:val="hybridMultilevel"/>
    <w:tmpl w:val="6E90E8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790402"/>
    <w:multiLevelType w:val="multilevel"/>
    <w:tmpl w:val="D1485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F32752"/>
    <w:multiLevelType w:val="multilevel"/>
    <w:tmpl w:val="6BE6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B6330"/>
    <w:multiLevelType w:val="multilevel"/>
    <w:tmpl w:val="E8D6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909A8"/>
    <w:multiLevelType w:val="multilevel"/>
    <w:tmpl w:val="565A2C5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82A5D9E"/>
    <w:multiLevelType w:val="multilevel"/>
    <w:tmpl w:val="6E8C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A4F50"/>
    <w:multiLevelType w:val="multilevel"/>
    <w:tmpl w:val="7780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C2F2D"/>
    <w:multiLevelType w:val="multilevel"/>
    <w:tmpl w:val="1BCE167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5AB781E"/>
    <w:multiLevelType w:val="multilevel"/>
    <w:tmpl w:val="B1EC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949A7"/>
    <w:multiLevelType w:val="multilevel"/>
    <w:tmpl w:val="A858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81F36"/>
    <w:multiLevelType w:val="multilevel"/>
    <w:tmpl w:val="30BAD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E01717"/>
    <w:multiLevelType w:val="multilevel"/>
    <w:tmpl w:val="1BD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704FFF"/>
    <w:multiLevelType w:val="multilevel"/>
    <w:tmpl w:val="5CA4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61499"/>
    <w:multiLevelType w:val="multilevel"/>
    <w:tmpl w:val="DDCA3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0344E1"/>
    <w:multiLevelType w:val="multilevel"/>
    <w:tmpl w:val="545C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417FEF"/>
    <w:multiLevelType w:val="multilevel"/>
    <w:tmpl w:val="6F4639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65E01CC"/>
    <w:multiLevelType w:val="multilevel"/>
    <w:tmpl w:val="55C8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A1451"/>
    <w:multiLevelType w:val="hybridMultilevel"/>
    <w:tmpl w:val="13785E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231FA0"/>
    <w:multiLevelType w:val="multilevel"/>
    <w:tmpl w:val="DC683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E066A5"/>
    <w:multiLevelType w:val="multilevel"/>
    <w:tmpl w:val="2FD8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75C0B"/>
    <w:multiLevelType w:val="multilevel"/>
    <w:tmpl w:val="C2C8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12699"/>
    <w:multiLevelType w:val="multilevel"/>
    <w:tmpl w:val="E8CA4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9E4E78"/>
    <w:multiLevelType w:val="multilevel"/>
    <w:tmpl w:val="4E58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8"/>
  </w:num>
  <w:num w:numId="3">
    <w:abstractNumId w:val="11"/>
  </w:num>
  <w:num w:numId="4">
    <w:abstractNumId w:val="14"/>
  </w:num>
  <w:num w:numId="5">
    <w:abstractNumId w:val="10"/>
  </w:num>
  <w:num w:numId="6">
    <w:abstractNumId w:val="4"/>
  </w:num>
  <w:num w:numId="7">
    <w:abstractNumId w:val="21"/>
  </w:num>
  <w:num w:numId="8">
    <w:abstractNumId w:val="3"/>
  </w:num>
  <w:num w:numId="9">
    <w:abstractNumId w:val="5"/>
  </w:num>
  <w:num w:numId="10">
    <w:abstractNumId w:val="26"/>
  </w:num>
  <w:num w:numId="11">
    <w:abstractNumId w:val="2"/>
  </w:num>
  <w:num w:numId="12">
    <w:abstractNumId w:val="1"/>
  </w:num>
  <w:num w:numId="13">
    <w:abstractNumId w:val="25"/>
  </w:num>
  <w:num w:numId="14">
    <w:abstractNumId w:val="22"/>
  </w:num>
  <w:num w:numId="15">
    <w:abstractNumId w:val="7"/>
  </w:num>
  <w:num w:numId="16">
    <w:abstractNumId w:val="17"/>
  </w:num>
  <w:num w:numId="17">
    <w:abstractNumId w:val="0"/>
  </w:num>
  <w:num w:numId="18">
    <w:abstractNumId w:val="6"/>
  </w:num>
  <w:num w:numId="19">
    <w:abstractNumId w:val="9"/>
  </w:num>
  <w:num w:numId="20">
    <w:abstractNumId w:val="16"/>
  </w:num>
  <w:num w:numId="21">
    <w:abstractNumId w:val="13"/>
  </w:num>
  <w:num w:numId="22">
    <w:abstractNumId w:val="23"/>
  </w:num>
  <w:num w:numId="23">
    <w:abstractNumId w:val="20"/>
  </w:num>
  <w:num w:numId="24">
    <w:abstractNumId w:val="24"/>
  </w:num>
  <w:num w:numId="25">
    <w:abstractNumId w:val="15"/>
  </w:num>
  <w:num w:numId="26">
    <w:abstractNumId w:val="12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96A"/>
    <w:rsid w:val="0003536E"/>
    <w:rsid w:val="00046C35"/>
    <w:rsid w:val="000D1A1D"/>
    <w:rsid w:val="00241E71"/>
    <w:rsid w:val="00266AD8"/>
    <w:rsid w:val="0027413B"/>
    <w:rsid w:val="00326ED9"/>
    <w:rsid w:val="003C1D72"/>
    <w:rsid w:val="0040468E"/>
    <w:rsid w:val="004479FA"/>
    <w:rsid w:val="005D6C48"/>
    <w:rsid w:val="00700CAD"/>
    <w:rsid w:val="00723EDD"/>
    <w:rsid w:val="007803F4"/>
    <w:rsid w:val="00A0787B"/>
    <w:rsid w:val="00B9590D"/>
    <w:rsid w:val="00CB496A"/>
    <w:rsid w:val="00CB5530"/>
    <w:rsid w:val="00F839D7"/>
    <w:rsid w:val="00FB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E92C1"/>
  <w15:docId w15:val="{022CF60D-CF85-4D76-B90F-4D11B590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266AD8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326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26E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2969</Words>
  <Characters>1693</Characters>
  <Application>Microsoft Office Word</Application>
  <DocSecurity>0</DocSecurity>
  <Lines>14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Khrystyna</dc:creator>
  <cp:lastModifiedBy>Магдич Роман</cp:lastModifiedBy>
  <cp:revision>4</cp:revision>
  <dcterms:created xsi:type="dcterms:W3CDTF">2026-05-07T16:32:00Z</dcterms:created>
  <dcterms:modified xsi:type="dcterms:W3CDTF">2026-05-18T12:44:00Z</dcterms:modified>
</cp:coreProperties>
</file>