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49EADC19" w:rsidR="00E177AB" w:rsidRPr="00B30362" w:rsidRDefault="00047383">
      <w:pPr>
        <w:rPr>
          <w:rFonts w:ascii="Calibri" w:hAnsi="Calibri" w:cs="Calibri"/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u w:val="single"/>
          <w:lang w:val="en-US"/>
        </w:rPr>
        <w:br/>
      </w:r>
      <w:r>
        <w:rPr>
          <w:rFonts w:ascii="Calibri" w:hAnsi="Calibri" w:cs="Calibri"/>
          <w:b/>
          <w:bCs/>
          <w:sz w:val="28"/>
          <w:szCs w:val="28"/>
          <w:lang w:val="en-US"/>
        </w:rPr>
        <w:t>Telefonica O2 Germany GmbH &amp; Co. OHG</w:t>
      </w:r>
    </w:p>
    <w:p w14:paraId="174A627C" w14:textId="4816314A" w:rsidR="00E177AB" w:rsidRDefault="00B303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4183B66" w:rsidR="00280563" w:rsidRDefault="00B3036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90345 Nürnberg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Kündigung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539C4D4E" w:rsidR="00DB33CD" w:rsidRDefault="00F317F7">
      <w:pPr>
        <w:rPr>
          <w:rFonts w:ascii="Calibri" w:hAnsi="Calibri" w:cs="Calibri"/>
        </w:rPr>
      </w:pPr>
      <w:r>
        <w:rPr>
          <w:rFonts w:ascii="Calibri" w:hAnsi="Calibri" w:cs="Calibri"/>
        </w:rPr>
        <w:t>Hiermit kündige ich, {{Vorname}} {{ Name }}, meinen O2 {{ Vertragstyp }} Vertrag mit allen dazugehörigen Bestandteilen unter den folgenden Daten:</w:t>
      </w:r>
      <w:r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DEA7080" w14:textId="250CAD2F" w:rsidR="00BD1475" w:rsidRDefault="002E53A8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Handynummer: {{ Handynummer }} </w:t>
      </w:r>
    </w:p>
    <w:p w14:paraId="1A1FA7F0" w14:textId="056E7DBF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{%p if Handynummer_2 %}</w:t>
      </w:r>
    </w:p>
    <w:p w14:paraId="4B7A6F5D" w14:textId="5E4F5FE9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Handynummer: {{ Handynummer_2 }}</w:t>
      </w:r>
    </w:p>
    <w:p w14:paraId="330F2012" w14:textId="77777777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698B1875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 Bitte geben Sie auch beide Rufnummern zur sofortigen Portierung frei.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95241">
        <w:rPr>
          <w:rFonts w:ascii="Calibri" w:hAnsi="Calibri" w:cs="Calibri"/>
          <w:lang w:val="en-US"/>
        </w:rPr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{"name":"Kundenummer","type":"number"},</w:t>
      </w:r>
    </w:p>
    <w:p w14:paraId="2214E274" w14:textId="245FF3FA" w:rsidR="005D2FAE" w:rsidRPr="005D2FAE" w:rsidRDefault="00EF5987" w:rsidP="00EF598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{"name":"Handynummer","type":"number"},</w:t>
      </w:r>
    </w:p>
    <w:p w14:paraId="164031F1" w14:textId="229D7306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{"name":"Handynummer_2","type":"number","optional":1}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57070D18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{"name":"Kündigung nach TKG O2","version":"1.</w:t>
      </w:r>
      <w:r w:rsidR="002676D0">
        <w:rPr>
          <w:rFonts w:ascii="Calibri" w:hAnsi="Calibri" w:cs="Calibri"/>
        </w:rPr>
        <w:t>3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0D5130E9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"tags":["Kündigung","O2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303B23F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"provider":["O2"]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522C6493" w14:textId="39437E1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1F2A3B4C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["Handynummer"],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5422FA0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{"Zusatzfelder":[</w:t>
      </w:r>
    </w:p>
    <w:p w14:paraId="3AE98B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["Handynummer_2"]</w:t>
      </w:r>
    </w:p>
    <w:p w14:paraId="725BC7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A2FAE" w14:textId="77777777" w:rsidR="002D6F16" w:rsidRDefault="002D6F16">
      <w:pPr>
        <w:spacing w:after="0" w:line="240" w:lineRule="auto"/>
      </w:pPr>
      <w:r>
        <w:separator/>
      </w:r>
    </w:p>
  </w:endnote>
  <w:endnote w:type="continuationSeparator" w:id="0">
    <w:p w14:paraId="702557B8" w14:textId="77777777" w:rsidR="002D6F16" w:rsidRDefault="002D6F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FED59" w14:textId="77777777" w:rsidR="002D6F16" w:rsidRDefault="002D6F16">
      <w:pPr>
        <w:spacing w:after="0" w:line="240" w:lineRule="auto"/>
      </w:pPr>
      <w:r>
        <w:separator/>
      </w:r>
    </w:p>
  </w:footnote>
  <w:footnote w:type="continuationSeparator" w:id="0">
    <w:p w14:paraId="635FB3C2" w14:textId="77777777" w:rsidR="002D6F16" w:rsidRDefault="002D6F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36FC"/>
    <w:rsid w:val="00713E67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9B278A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5987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274</Words>
  <Characters>1567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37</cp:revision>
  <cp:lastPrinted>2025-08-19T11:55:00Z</cp:lastPrinted>
  <dcterms:created xsi:type="dcterms:W3CDTF">2026-03-23T14:45:00Z</dcterms:created>
  <dcterms:modified xsi:type="dcterms:W3CDTF">2026-04-09T11:45:00Z</dcterms:modified>
</cp:coreProperties>
</file>