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b/>
          <w:bCs/>
          <w:sz w:val="28"/>
          <w:szCs w:val="36"/>
          <w:lang w:val="en-US" w:eastAsia="zh-CN"/>
        </w:rPr>
      </w:pPr>
      <w:r>
        <w:rPr>
          <w:rFonts w:hint="default" w:asciiTheme="majorAscii" w:hAnsiTheme="majorAscii"/>
          <w:b/>
          <w:bCs/>
          <w:sz w:val="28"/>
          <w:szCs w:val="36"/>
          <w:lang w:val="en-US" w:eastAsia="zh-CN"/>
        </w:rPr>
        <w:t>程序运行说明</w:t>
      </w:r>
    </w:p>
    <w:p>
      <w:pPr>
        <w:jc w:val="left"/>
        <w:rPr>
          <w:rFonts w:hint="default" w:asciiTheme="minorAscii" w:hAnsiTheme="minorAscii"/>
          <w:i w:val="0"/>
          <w:iCs w:val="0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i w:val="0"/>
          <w:iCs w:val="0"/>
          <w:sz w:val="24"/>
          <w:szCs w:val="32"/>
          <w:lang w:val="en-US" w:eastAsia="zh-CN"/>
        </w:rPr>
        <w:t>压缩包中内容</w:t>
      </w:r>
    </w:p>
    <w:p>
      <w:pPr>
        <w:jc w:val="left"/>
        <w:rPr>
          <w:rFonts w:hint="default" w:asciiTheme="minorAscii" w:hAnsiTheme="minorAscii"/>
          <w:i w:val="0"/>
          <w:iCs w:val="0"/>
          <w:sz w:val="24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8"/>
        <w:gridCol w:w="2172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程序文件.m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包含图像处理，选点，调用编码程序。最后将所有编码存入库.mat文件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程序文件.m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MAIN2.m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对于指定的照片编号代码，对其与所有手绘图编码进行相似度对比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程序文件.m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correlationmap.m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对于库.mat文件中所有的手绘图编码进行相似度比对并且生成一张相关图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函数文件.m</w:t>
            </w:r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calculateBinaryCode</w:t>
            </w:r>
            <w:r>
              <w:rPr>
                <w:rFonts w:hint="eastAsia"/>
                <w:vertAlign w:val="baseline"/>
                <w:lang w:val="en-US" w:eastAsia="zh-CN"/>
              </w:rPr>
              <w:t>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对于所选的特征点坐标，对其附近特征区域编码后，储存到指定的库.mat文件中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函数文件.m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calculateSimilarity</w:t>
            </w:r>
            <w:r>
              <w:rPr>
                <w:rFonts w:hint="eastAsia"/>
                <w:vertAlign w:val="baseline"/>
                <w:lang w:val="en-US" w:eastAsia="zh-CN"/>
              </w:rPr>
              <w:t>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对于指定的照片编号代码，对其与所有手绘图编码进行相似度对比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函数文件.m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selectFeaturePt</w:t>
            </w:r>
            <w:r>
              <w:rPr>
                <w:rFonts w:hint="eastAsia"/>
                <w:vertAlign w:val="baseline"/>
                <w:lang w:val="en-US" w:eastAsia="zh-CN"/>
              </w:rPr>
              <w:t>.m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选取特征点坐标函数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库文件.mat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CODELIBRARY.mat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储存有已经处理好的所有照片及手绘图的编码数据，可直接用于生成相关图和相似度对比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库文件.mat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CODELIBRARYTEST.mat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空的库.mat文件，用于进行主程序测试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储存有所有的照片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储存有所有的手绘图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展示PPT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PPT由部分动画组成，请播放浏览以获取完整内容</w:t>
            </w:r>
            <w:bookmarkStart w:id="1" w:name="_GoBack"/>
            <w:bookmarkEnd w:id="1"/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i w:val="0"/>
          <w:iCs w:val="0"/>
          <w:sz w:val="24"/>
          <w:szCs w:val="32"/>
          <w:lang w:val="en-US" w:eastAsia="zh-CN"/>
        </w:rPr>
        <w:t>程序运行步骤</w:t>
      </w:r>
    </w:p>
    <w:p>
      <w:p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>
      <w:p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图像处理，选点，对图像特征区域编码并存入库文件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1.打开MAIN.mat程序，将代码开头处的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'路径'</w:t>
      </w:r>
      <w:r>
        <w:rPr>
          <w:rFonts w:hint="eastAsia"/>
          <w:sz w:val="20"/>
          <w:szCs w:val="22"/>
          <w:lang w:val="en-US" w:eastAsia="zh-CN"/>
        </w:rPr>
        <w:t>修改为照片或手绘图的文件夹位置路径。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18"/>
          <w:szCs w:val="18"/>
        </w:rPr>
      </w:pPr>
      <w:r>
        <w:rPr>
          <w:rFonts w:hint="eastAsia"/>
          <w:sz w:val="20"/>
          <w:szCs w:val="22"/>
          <w:lang w:val="en-US" w:eastAsia="zh-CN"/>
        </w:rPr>
        <w:t>例：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18"/>
          <w:szCs w:val="18"/>
          <w:lang w:val="en-US" w:eastAsia="zh-CN" w:bidi="ar"/>
        </w:rPr>
        <w:t xml:space="preserve">sourceFolderPath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'D:\桌面\昆虫翅膀\最终\maybe最终版本\A'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</w:pPr>
      <w:r>
        <w:rPr>
          <w:rFonts w:hint="eastAsia"/>
          <w:sz w:val="20"/>
          <w:szCs w:val="22"/>
          <w:lang w:val="en-US" w:eastAsia="zh-CN"/>
        </w:rPr>
        <w:t>2.修改代码40行处的标号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'B'</w:t>
      </w:r>
      <w:r>
        <w:rPr>
          <w:rFonts w:hint="eastAsia"/>
          <w:sz w:val="20"/>
          <w:szCs w:val="22"/>
          <w:lang w:val="en-US" w:eastAsia="zh-CN"/>
        </w:rPr>
        <w:t>为需要的标号，如此时在对手绘图文件夹中的图片编码，修改为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  <w:t>'B'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例：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identifier =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num2str(i)];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(对照片编码时，修改为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</w:t>
      </w:r>
      <w:r>
        <w:rPr>
          <w:rFonts w:hint="eastAsia"/>
          <w:sz w:val="20"/>
          <w:szCs w:val="22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3.运行程序，在遍历文件夹中所有图片，选取特征点后，代码会储存在</w:t>
      </w:r>
      <w:r>
        <w:rPr>
          <w:rFonts w:hint="eastAsia"/>
          <w:vertAlign w:val="baseline"/>
          <w:lang w:val="en-US" w:eastAsia="zh-CN"/>
        </w:rPr>
        <w:t>CODELIBRARYTEST.mat文件中供测试。 （已经处理好的所有照片及手绘图的编码数据储存在CODELIBRARY.mat文件中，可直接用于后续步骤生成相关图和相似度对比）</w:t>
      </w:r>
    </w:p>
    <w:p>
      <w:p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>
      <w:p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相似度对比</w:t>
      </w:r>
    </w:p>
    <w:p>
      <w:p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</w:pPr>
      <w:r>
        <w:rPr>
          <w:rFonts w:hint="eastAsia"/>
          <w:vertAlign w:val="baseline"/>
          <w:lang w:val="en-US" w:eastAsia="zh-CN"/>
        </w:rPr>
        <w:t>1.打开MAIN2.mat程序，修改程序中的库.mat文件名和照片编号。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/>
          <w:vertAlign w:val="baseline"/>
          <w:lang w:val="en-US" w:eastAsia="zh-CN"/>
        </w:rPr>
        <w:t>例：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calculateSimilarity(A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'CODELIBRARY.mat'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(对比A3和所有手绘图代码相似度)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运行生成所有的相似度百分比，并且显示其中的top3。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相关图生成</w:t>
      </w:r>
    </w:p>
    <w:p>
      <w:p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打开</w:t>
      </w:r>
      <w:r>
        <w:rPr>
          <w:rFonts w:hint="eastAsia"/>
          <w:vertAlign w:val="baseline"/>
          <w:lang w:val="en-US" w:eastAsia="zh-CN"/>
        </w:rPr>
        <w:t>Correlationmap.m程序，修改程序中的库.mat文件名（如需要）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运行生成一张关于所有手绘图代码的相关图。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C8E59"/>
    <w:multiLevelType w:val="singleLevel"/>
    <w:tmpl w:val="5F7C8E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147761"/>
    <w:multiLevelType w:val="singleLevel"/>
    <w:tmpl w:val="6E1477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0M2U0YWRkOGRkY2RjZDlhNTU5NzhhNzg0N2IwNzUifQ=="/>
  </w:docVars>
  <w:rsids>
    <w:rsidRoot w:val="00000000"/>
    <w:rsid w:val="01FF3A3F"/>
    <w:rsid w:val="09BB792F"/>
    <w:rsid w:val="0A470CEC"/>
    <w:rsid w:val="2DFA08A5"/>
    <w:rsid w:val="5DEA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2024-01-05T13:14:00Z</dcterms:created>
  <dc:creator>ZHHHHHHL</dc:creator>
  <cp:lastModifiedBy>凹凸-Decider</cp:lastModifiedBy>
  <dcterms:modified xsi:type="dcterms:W3CDTF">2024-01-05T14:18:48Z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C47C9A77010B46E5BECE04BC9E7AF25B_13</vt:lpwstr>
  </property>
</Properties>
</file>