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7910"/>
      </w:tblGrid>
      <w:tr w:rsidR="00794C9E" w:rsidRPr="00794C9E" w14:paraId="505B47CB" w14:textId="77777777" w:rsidTr="00794C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CFC63" w14:textId="77777777" w:rsidR="00794C9E" w:rsidRPr="00794C9E" w:rsidRDefault="00794C9E" w:rsidP="00794C9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794C9E">
              <w:rPr>
                <w:rFonts w:eastAsia="Times New Roman" w:cstheme="minorHAnsi"/>
                <w:color w:val="24292E"/>
              </w:rPr>
              <w:t>Zachary Hockenberry</w:t>
            </w:r>
          </w:p>
        </w:tc>
      </w:tr>
      <w:tr w:rsidR="00794C9E" w:rsidRPr="00794C9E" w14:paraId="45269EEB" w14:textId="77777777" w:rsidTr="00794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E0AD0" w14:textId="77777777" w:rsidR="00794C9E" w:rsidRPr="00794C9E" w:rsidRDefault="00794C9E" w:rsidP="00794C9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1C61F" w14:textId="77777777" w:rsidR="00794C9E" w:rsidRPr="00794C9E" w:rsidRDefault="00794C9E" w:rsidP="00794C9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  <w:p w14:paraId="312A7711" w14:textId="77777777" w:rsidR="00794C9E" w:rsidRPr="00794C9E" w:rsidRDefault="00794C9E" w:rsidP="00794C9E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794C9E" w:rsidRPr="00794C9E" w14:paraId="67ACBB13" w14:textId="77777777" w:rsidTr="00794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B6BBE" w14:textId="77777777" w:rsidR="00794C9E" w:rsidRPr="00794C9E" w:rsidRDefault="00794C9E" w:rsidP="00794C9E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15813" w14:textId="77777777" w:rsidR="00794C9E" w:rsidRPr="00794C9E" w:rsidRDefault="00794C9E" w:rsidP="00794C9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proofErr w:type="gramStart"/>
            <w:r w:rsidRPr="00794C9E">
              <w:rPr>
                <w:rFonts w:eastAsia="Times New Roman" w:cstheme="minorHAnsi"/>
                <w:color w:val="24292E"/>
              </w:rPr>
              <w:t>So</w:t>
            </w:r>
            <w:proofErr w:type="gramEnd"/>
            <w:r w:rsidRPr="00794C9E">
              <w:rPr>
                <w:rFonts w:eastAsia="Times New Roman" w:cstheme="minorHAnsi"/>
                <w:color w:val="24292E"/>
              </w:rPr>
              <w:t xml:space="preserve"> when I search AR and what it is used for, it comes up with education, communication, medicine, and entertainment. </w:t>
            </w:r>
          </w:p>
        </w:tc>
      </w:tr>
      <w:tr w:rsidR="00794C9E" w:rsidRPr="00794C9E" w14:paraId="33874D84" w14:textId="77777777" w:rsidTr="00794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1B080" w14:textId="77777777" w:rsidR="00794C9E" w:rsidRPr="00794C9E" w:rsidRDefault="00794C9E" w:rsidP="00794C9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0E38" w14:textId="77777777" w:rsidR="00794C9E" w:rsidRPr="00794C9E" w:rsidRDefault="00794C9E" w:rsidP="00794C9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794C9E">
              <w:rPr>
                <w:rFonts w:eastAsia="Times New Roman" w:cstheme="minorHAnsi"/>
                <w:color w:val="24292E"/>
              </w:rPr>
              <w:t>I feel like it would be best used for the medical world. AR allows us to see things through camera that are not actually there.</w:t>
            </w:r>
          </w:p>
        </w:tc>
      </w:tr>
      <w:tr w:rsidR="00794C9E" w:rsidRPr="00794C9E" w14:paraId="02CBB67A" w14:textId="77777777" w:rsidTr="00794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58C41" w14:textId="77777777" w:rsidR="00794C9E" w:rsidRPr="00794C9E" w:rsidRDefault="00794C9E" w:rsidP="00794C9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8883" w14:textId="77777777" w:rsidR="00794C9E" w:rsidRPr="00794C9E" w:rsidRDefault="00794C9E" w:rsidP="00794C9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794C9E">
              <w:rPr>
                <w:rFonts w:eastAsia="Times New Roman" w:cstheme="minorHAnsi"/>
                <w:color w:val="24292E"/>
              </w:rPr>
              <w:t xml:space="preserve">For example, the popular game of 2016, </w:t>
            </w:r>
            <w:proofErr w:type="spellStart"/>
            <w:r w:rsidRPr="00794C9E">
              <w:rPr>
                <w:rFonts w:eastAsia="Times New Roman" w:cstheme="minorHAnsi"/>
                <w:color w:val="24292E"/>
              </w:rPr>
              <w:t>Pokemon</w:t>
            </w:r>
            <w:proofErr w:type="spellEnd"/>
            <w:r w:rsidRPr="00794C9E">
              <w:rPr>
                <w:rFonts w:eastAsia="Times New Roman" w:cstheme="minorHAnsi"/>
                <w:color w:val="24292E"/>
              </w:rPr>
              <w:t xml:space="preserve"> Go. This game allowed the people to play a game on their phone through camera </w:t>
            </w:r>
          </w:p>
        </w:tc>
      </w:tr>
      <w:tr w:rsidR="00794C9E" w:rsidRPr="00794C9E" w14:paraId="0EA4BA18" w14:textId="77777777" w:rsidTr="00794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4123A" w14:textId="77777777" w:rsidR="00794C9E" w:rsidRPr="00794C9E" w:rsidRDefault="00794C9E" w:rsidP="00794C9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25D8" w14:textId="77777777" w:rsidR="00794C9E" w:rsidRPr="00794C9E" w:rsidRDefault="00794C9E" w:rsidP="00794C9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794C9E">
              <w:rPr>
                <w:rFonts w:eastAsia="Times New Roman" w:cstheme="minorHAnsi"/>
                <w:color w:val="24292E"/>
              </w:rPr>
              <w:t xml:space="preserve">and capture </w:t>
            </w:r>
            <w:proofErr w:type="spellStart"/>
            <w:r w:rsidRPr="00794C9E">
              <w:rPr>
                <w:rFonts w:eastAsia="Times New Roman" w:cstheme="minorHAnsi"/>
                <w:color w:val="24292E"/>
              </w:rPr>
              <w:t>pokemon</w:t>
            </w:r>
            <w:proofErr w:type="spellEnd"/>
            <w:r w:rsidRPr="00794C9E">
              <w:rPr>
                <w:rFonts w:eastAsia="Times New Roman" w:cstheme="minorHAnsi"/>
                <w:color w:val="24292E"/>
              </w:rPr>
              <w:t xml:space="preserve"> through the camera view, like the creature was </w:t>
            </w:r>
            <w:proofErr w:type="gramStart"/>
            <w:r w:rsidRPr="00794C9E">
              <w:rPr>
                <w:rFonts w:eastAsia="Times New Roman" w:cstheme="minorHAnsi"/>
                <w:color w:val="24292E"/>
              </w:rPr>
              <w:t>actually there</w:t>
            </w:r>
            <w:proofErr w:type="gramEnd"/>
            <w:r w:rsidRPr="00794C9E">
              <w:rPr>
                <w:rFonts w:eastAsia="Times New Roman" w:cstheme="minorHAnsi"/>
                <w:color w:val="24292E"/>
              </w:rPr>
              <w:t xml:space="preserve"> in real life. AR is a very cool way to </w:t>
            </w:r>
          </w:p>
        </w:tc>
      </w:tr>
      <w:tr w:rsidR="00794C9E" w:rsidRPr="00794C9E" w14:paraId="54D3D974" w14:textId="77777777" w:rsidTr="00794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3F07A" w14:textId="77777777" w:rsidR="00794C9E" w:rsidRPr="00794C9E" w:rsidRDefault="00794C9E" w:rsidP="00794C9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D5648" w14:textId="77777777" w:rsidR="00794C9E" w:rsidRPr="00794C9E" w:rsidRDefault="00794C9E" w:rsidP="00794C9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794C9E">
              <w:rPr>
                <w:rFonts w:eastAsia="Times New Roman" w:cstheme="minorHAnsi"/>
                <w:color w:val="24292E"/>
              </w:rPr>
              <w:t xml:space="preserve">connect with people, and for entertainment. The best use for this, in my opinion would be for people in college or learning </w:t>
            </w:r>
          </w:p>
        </w:tc>
      </w:tr>
      <w:tr w:rsidR="00794C9E" w:rsidRPr="00794C9E" w14:paraId="48112677" w14:textId="77777777" w:rsidTr="00794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A140D" w14:textId="77777777" w:rsidR="00794C9E" w:rsidRPr="00794C9E" w:rsidRDefault="00794C9E" w:rsidP="00794C9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0198D" w14:textId="77777777" w:rsidR="00794C9E" w:rsidRPr="00794C9E" w:rsidRDefault="00794C9E" w:rsidP="00794C9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794C9E">
              <w:rPr>
                <w:rFonts w:eastAsia="Times New Roman" w:cstheme="minorHAnsi"/>
                <w:color w:val="24292E"/>
              </w:rPr>
              <w:t xml:space="preserve">about things in the medical </w:t>
            </w:r>
            <w:proofErr w:type="spellStart"/>
            <w:r w:rsidRPr="00794C9E">
              <w:rPr>
                <w:rFonts w:eastAsia="Times New Roman" w:cstheme="minorHAnsi"/>
                <w:color w:val="24292E"/>
              </w:rPr>
              <w:t>feild</w:t>
            </w:r>
            <w:proofErr w:type="spellEnd"/>
            <w:r w:rsidRPr="00794C9E">
              <w:rPr>
                <w:rFonts w:eastAsia="Times New Roman" w:cstheme="minorHAnsi"/>
                <w:color w:val="24292E"/>
              </w:rPr>
              <w:t xml:space="preserve">. For example, </w:t>
            </w:r>
            <w:proofErr w:type="gramStart"/>
            <w:r w:rsidRPr="00794C9E">
              <w:rPr>
                <w:rFonts w:eastAsia="Times New Roman" w:cstheme="minorHAnsi"/>
                <w:color w:val="24292E"/>
              </w:rPr>
              <w:t>What</w:t>
            </w:r>
            <w:proofErr w:type="gramEnd"/>
            <w:r w:rsidRPr="00794C9E">
              <w:rPr>
                <w:rFonts w:eastAsia="Times New Roman" w:cstheme="minorHAnsi"/>
                <w:color w:val="24292E"/>
              </w:rPr>
              <w:t xml:space="preserve"> if you took a test through your phone camera and had to select the right </w:t>
            </w:r>
          </w:p>
        </w:tc>
      </w:tr>
      <w:tr w:rsidR="00794C9E" w:rsidRPr="00794C9E" w14:paraId="6A60B88A" w14:textId="77777777" w:rsidTr="00794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80D1" w14:textId="77777777" w:rsidR="00794C9E" w:rsidRPr="00794C9E" w:rsidRDefault="00794C9E" w:rsidP="00794C9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3A6BF" w14:textId="77777777" w:rsidR="00794C9E" w:rsidRPr="00794C9E" w:rsidRDefault="00794C9E" w:rsidP="00794C9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794C9E">
              <w:rPr>
                <w:rFonts w:eastAsia="Times New Roman" w:cstheme="minorHAnsi"/>
                <w:color w:val="24292E"/>
              </w:rPr>
              <w:t xml:space="preserve">amount of fluids in a bag to use on some </w:t>
            </w:r>
            <w:proofErr w:type="gramStart"/>
            <w:r w:rsidRPr="00794C9E">
              <w:rPr>
                <w:rFonts w:eastAsia="Times New Roman" w:cstheme="minorHAnsi"/>
                <w:color w:val="24292E"/>
              </w:rPr>
              <w:t>patients, or</w:t>
            </w:r>
            <w:proofErr w:type="gramEnd"/>
            <w:r w:rsidRPr="00794C9E">
              <w:rPr>
                <w:rFonts w:eastAsia="Times New Roman" w:cstheme="minorHAnsi"/>
                <w:color w:val="24292E"/>
              </w:rPr>
              <w:t xml:space="preserve"> had to pick the right tool for a surgery that you were helping with. </w:t>
            </w:r>
          </w:p>
        </w:tc>
      </w:tr>
      <w:tr w:rsidR="00794C9E" w:rsidRPr="00794C9E" w14:paraId="6C1707FD" w14:textId="77777777" w:rsidTr="00794C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46718" w14:textId="77777777" w:rsidR="00794C9E" w:rsidRPr="00794C9E" w:rsidRDefault="00794C9E" w:rsidP="00794C9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3B8D8" w14:textId="77777777" w:rsidR="00794C9E" w:rsidRPr="00794C9E" w:rsidRDefault="00794C9E" w:rsidP="00794C9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794C9E">
              <w:rPr>
                <w:rFonts w:eastAsia="Times New Roman" w:cstheme="minorHAnsi"/>
                <w:color w:val="24292E"/>
              </w:rPr>
              <w:t xml:space="preserve">I feel like this would be very helpful to learn. It would be more </w:t>
            </w:r>
            <w:proofErr w:type="spellStart"/>
            <w:r w:rsidRPr="00794C9E">
              <w:rPr>
                <w:rFonts w:eastAsia="Times New Roman" w:cstheme="minorHAnsi"/>
                <w:color w:val="24292E"/>
              </w:rPr>
              <w:t>vissually</w:t>
            </w:r>
            <w:proofErr w:type="spellEnd"/>
            <w:r w:rsidRPr="00794C9E">
              <w:rPr>
                <w:rFonts w:eastAsia="Times New Roman" w:cstheme="minorHAnsi"/>
                <w:color w:val="24292E"/>
              </w:rPr>
              <w:t xml:space="preserve"> learning, and more hands on, without being </w:t>
            </w:r>
            <w:proofErr w:type="spellStart"/>
            <w:r w:rsidRPr="00794C9E">
              <w:rPr>
                <w:rFonts w:eastAsia="Times New Roman" w:cstheme="minorHAnsi"/>
                <w:color w:val="24292E"/>
              </w:rPr>
              <w:t>to</w:t>
            </w:r>
            <w:proofErr w:type="spellEnd"/>
            <w:r w:rsidRPr="00794C9E">
              <w:rPr>
                <w:rFonts w:eastAsia="Times New Roman" w:cstheme="minorHAnsi"/>
                <w:color w:val="24292E"/>
              </w:rPr>
              <w:t xml:space="preserve"> hands on. </w:t>
            </w:r>
          </w:p>
        </w:tc>
      </w:tr>
    </w:tbl>
    <w:p w14:paraId="4A9A66BA" w14:textId="77777777" w:rsidR="00761447" w:rsidRDefault="00794C9E">
      <w:bookmarkStart w:id="0" w:name="_GoBack"/>
      <w:bookmarkEnd w:id="0"/>
    </w:p>
    <w:sectPr w:rsidR="0076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9E"/>
    <w:rsid w:val="004F7168"/>
    <w:rsid w:val="006527DC"/>
    <w:rsid w:val="0079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206A"/>
  <w15:chartTrackingRefBased/>
  <w15:docId w15:val="{EB4350AF-94DE-42EC-B261-221424C4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3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Hockenberry, Zachary</dc:creator>
  <cp:keywords/>
  <dc:description/>
  <cp:lastModifiedBy>Hockenberry, Zachary</cp:lastModifiedBy>
  <cp:revision>1</cp:revision>
  <dcterms:created xsi:type="dcterms:W3CDTF">2020-08-24T21:30:00Z</dcterms:created>
  <dcterms:modified xsi:type="dcterms:W3CDTF">2020-08-24T21:31:00Z</dcterms:modified>
</cp:coreProperties>
</file>