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Rule="auto"/>
        <w:jc w:val="center"/>
        <w:rPr>
          <w:color w:val="1f1f1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360" w:lineRule="auto"/>
        <w:jc w:val="center"/>
        <w:rPr>
          <w:color w:val="1f1f1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360" w:lineRule="auto"/>
        <w:jc w:val="center"/>
        <w:rPr>
          <w:color w:val="1f1f1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360" w:lineRule="auto"/>
        <w:jc w:val="center"/>
        <w:rPr>
          <w:color w:val="1f1f1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360" w:lineRule="auto"/>
        <w:jc w:val="center"/>
        <w:rPr>
          <w:color w:val="1f1f1f"/>
          <w:sz w:val="60"/>
          <w:szCs w:val="60"/>
        </w:rPr>
      </w:pPr>
      <w:r w:rsidDel="00000000" w:rsidR="00000000" w:rsidRPr="00000000">
        <w:rPr>
          <w:color w:val="1f1f1f"/>
          <w:sz w:val="60"/>
          <w:szCs w:val="60"/>
          <w:rtl w:val="0"/>
        </w:rPr>
        <w:t xml:space="preserve">Mini 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z5p0fse2nn9b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480" w:lineRule="auto"/>
        <w:rPr/>
      </w:pPr>
      <w:bookmarkStart w:colFirst="0" w:colLast="0" w:name="_w711t9wzzmkq" w:id="1"/>
      <w:bookmarkEnd w:id="1"/>
      <w:r w:rsidDel="00000000" w:rsidR="00000000" w:rsidRPr="00000000">
        <w:rPr>
          <w:rtl w:val="0"/>
        </w:rPr>
        <w:t xml:space="preserve">Computer Vision Capstone Project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sw4sugv1j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and deploy a computer vision application using </w:t>
      </w: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pretrained deep learning model</w:t>
      </w:r>
      <w:r w:rsidDel="00000000" w:rsidR="00000000" w:rsidRPr="00000000">
        <w:rPr>
          <w:rtl w:val="0"/>
        </w:rPr>
        <w:t xml:space="preserve">. The final outcome must be a </w:t>
      </w:r>
      <w:r w:rsidDel="00000000" w:rsidR="00000000" w:rsidRPr="00000000">
        <w:rPr>
          <w:b w:val="1"/>
          <w:bCs w:val="1"/>
          <w:rtl w:val="0"/>
        </w:rPr>
        <w:t xml:space="preserve">working application that others can use</w:t>
      </w:r>
      <w:r w:rsidDel="00000000" w:rsidR="00000000" w:rsidRPr="00000000">
        <w:rPr>
          <w:rtl w:val="0"/>
        </w:rPr>
        <w:t xml:space="preserve">, not just a trained model.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f9cw5mmc2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Definition → Data Preparation → Model Selection → Training → Evaluation →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nbpxu5kh08c" w:id="4"/>
      <w:bookmarkEnd w:id="4"/>
      <w:r w:rsidDel="00000000" w:rsidR="00000000" w:rsidRPr="00000000">
        <w:rPr>
          <w:rtl w:val="0"/>
        </w:rPr>
        <w:t xml:space="preserve">1. Define the Problem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domain (e.g., agriculture, healthcare, retail, surveillance).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one-sentence problem statement: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</w:t>
      </w:r>
      <w:r w:rsidDel="00000000" w:rsidR="00000000" w:rsidRPr="00000000">
        <w:rPr>
          <w:b w:val="1"/>
          <w:bCs w:val="1"/>
          <w:rtl w:val="0"/>
        </w:rPr>
        <w:t xml:space="preserve">[input]</w:t>
      </w:r>
      <w:r w:rsidDel="00000000" w:rsidR="00000000" w:rsidRPr="00000000">
        <w:rPr>
          <w:rtl w:val="0"/>
        </w:rPr>
        <w:t xml:space="preserve">, the system will </w:t>
      </w:r>
      <w:r w:rsidDel="00000000" w:rsidR="00000000" w:rsidRPr="00000000">
        <w:rPr>
          <w:b w:val="1"/>
          <w:bCs w:val="1"/>
          <w:rtl w:val="0"/>
        </w:rPr>
        <w:t xml:space="preserve">[perform a task]</w:t>
      </w:r>
      <w:r w:rsidDel="00000000" w:rsidR="00000000" w:rsidRPr="00000000">
        <w:rPr>
          <w:rtl w:val="0"/>
        </w:rPr>
        <w:t xml:space="preserve"> so that </w:t>
      </w:r>
      <w:r w:rsidDel="00000000" w:rsidR="00000000" w:rsidRPr="00000000">
        <w:rPr>
          <w:b w:val="1"/>
          <w:bCs w:val="1"/>
          <w:rtl w:val="0"/>
        </w:rPr>
        <w:t xml:space="preserve">[users]</w:t>
      </w:r>
      <w:r w:rsidDel="00000000" w:rsidR="00000000" w:rsidRPr="00000000">
        <w:rPr>
          <w:rtl w:val="0"/>
        </w:rPr>
        <w:t xml:space="preserve"> can </w:t>
      </w:r>
      <w:r w:rsidDel="00000000" w:rsidR="00000000" w:rsidRPr="00000000">
        <w:rPr>
          <w:b w:val="1"/>
          <w:bCs w:val="1"/>
          <w:rtl w:val="0"/>
        </w:rPr>
        <w:t xml:space="preserve">[benefit]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lineRule="auto"/>
        <w:rPr/>
      </w:pPr>
      <w:bookmarkStart w:colFirst="0" w:colLast="0" w:name="_g7k0zeki9i2r" w:id="5"/>
      <w:bookmarkEnd w:id="5"/>
      <w:r w:rsidDel="00000000" w:rsidR="00000000" w:rsidRPr="00000000">
        <w:rPr>
          <w:rtl w:val="0"/>
        </w:rPr>
        <w:t xml:space="preserve">2. Select the Task &amp; Model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90"/>
        <w:gridCol w:w="5445"/>
        <w:tblGridChange w:id="0">
          <w:tblGrid>
            <w:gridCol w:w="3690"/>
            <w:gridCol w:w="54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Models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ResNet, EfficientNet, MobileNet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YOLO-Seg, U-Net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Activity Recognition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MediaPipe + Classifier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sjuscrdu8cx9" w:id="6"/>
      <w:bookmarkEnd w:id="6"/>
      <w:r w:rsidDel="00000000" w:rsidR="00000000" w:rsidRPr="00000000">
        <w:rPr>
          <w:rtl w:val="0"/>
        </w:rPr>
        <w:t xml:space="preserve">3. Prepare Data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datasets from Roboflow, Kaggle, Hugging Face, or similar sources.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 for </w:t>
      </w:r>
      <w:r w:rsidDel="00000000" w:rsidR="00000000" w:rsidRPr="00000000">
        <w:rPr>
          <w:b w:val="1"/>
          <w:bCs w:val="1"/>
          <w:rtl w:val="0"/>
        </w:rPr>
        <w:t xml:space="preserve">100+ samples per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 into </w:t>
      </w:r>
      <w:r w:rsidDel="00000000" w:rsidR="00000000" w:rsidRPr="00000000">
        <w:rPr>
          <w:b w:val="1"/>
          <w:bCs w:val="1"/>
          <w:rtl w:val="0"/>
        </w:rPr>
        <w:t xml:space="preserve">80% 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20% validation/test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dataset source and class distribution.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zouao2ek2ve" w:id="7"/>
      <w:bookmarkEnd w:id="7"/>
      <w:r w:rsidDel="00000000" w:rsidR="00000000" w:rsidRPr="00000000">
        <w:rPr>
          <w:rtl w:val="0"/>
        </w:rPr>
        <w:t xml:space="preserve">4. Train the Model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pretrained model</w:t>
      </w:r>
      <w:r w:rsidDel="00000000" w:rsidR="00000000" w:rsidRPr="00000000">
        <w:rPr>
          <w:rtl w:val="0"/>
        </w:rPr>
        <w:t xml:space="preserve"> (training from scratch is time-feasible).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transfer learning by replacing and fine-tuning the final layers.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on Google Colab or equivalent GPU.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final model weights.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z1sl8uemdgv" w:id="8"/>
      <w:bookmarkEnd w:id="8"/>
      <w:r w:rsidDel="00000000" w:rsidR="00000000" w:rsidRPr="00000000">
        <w:rPr>
          <w:rtl w:val="0"/>
        </w:rPr>
        <w:t xml:space="preserve">5. Evaluate Performance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 metrics: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Accuracy, F1-score, Confusion Matrix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  <w:r w:rsidDel="00000000" w:rsidR="00000000" w:rsidRPr="00000000">
        <w:rPr>
          <w:rtl w:val="0"/>
        </w:rPr>
        <w:t xml:space="preserve"> mAP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Segmentation:</w:t>
      </w:r>
      <w:r w:rsidDel="00000000" w:rsidR="00000000" w:rsidRPr="00000000">
        <w:rPr>
          <w:rtl w:val="0"/>
        </w:rPr>
        <w:t xml:space="preserve"> IoU / mAP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Recognition:</w:t>
      </w:r>
      <w:r w:rsidDel="00000000" w:rsidR="00000000" w:rsidRPr="00000000">
        <w:rPr>
          <w:rtl w:val="0"/>
        </w:rPr>
        <w:t xml:space="preserve"> Accuracy, F1-score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3–5 failure cases</w:t>
      </w:r>
      <w:r w:rsidDel="00000000" w:rsidR="00000000" w:rsidRPr="00000000">
        <w:rPr>
          <w:rtl w:val="0"/>
        </w:rPr>
        <w:t xml:space="preserve"> and explain possible causes.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91jkcd5sdro" w:id="9"/>
      <w:bookmarkEnd w:id="9"/>
      <w:r w:rsidDel="00000000" w:rsidR="00000000" w:rsidRPr="00000000">
        <w:rPr>
          <w:rtl w:val="0"/>
        </w:rPr>
        <w:t xml:space="preserve">6. Deploy the Application (Required)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using: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Gradio + Hugging Face Spaces</w:t>
      </w:r>
      <w:r w:rsidDel="00000000" w:rsidR="00000000" w:rsidRPr="00000000">
        <w:rPr>
          <w:rtl w:val="0"/>
        </w:rPr>
        <w:t xml:space="preserve"> (recommended), or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must: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trained model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user input (image/video/webcam)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predictions correctly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1pqzz2zafkg" w:id="10"/>
      <w:bookmarkEnd w:id="10"/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per the documentation standard below.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link for the code repository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a working app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and half minutes video of the app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hd w:fill="ffffff" w:val="clear"/>
        <w:spacing w:after="360" w:lineRule="auto"/>
        <w:rPr/>
      </w:pPr>
      <w:bookmarkStart w:colFirst="0" w:colLast="0" w:name="_ukbaz5jywzs3" w:id="11"/>
      <w:bookmarkEnd w:id="11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F">
      <w:pPr>
        <w:shd w:fill="ffffff" w:val="clear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table of contents (TOC) of a computer vision project documentation should typically include the following sections: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afterAutospacing="0" w:before="6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provide an overview of the project, including the motivation, goals, and objectives.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It should also discuss the related work and the contributions of the project.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clearly define the problem that the project is addressing.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Methodology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describe the methods and techniques used in the project.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It should also discuss the experimental setup and evaluation metrics.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Proposed solution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describe the proposed solution to the problem, including the main components of the solution and how they work together.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System architecture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provide a high-level overview of the system architecture, including the different components of the system and how they interact with each other.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Implementation details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provide more detailed information about the implementation of the system, including the hardware and software used.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present the results of the project, including the performance of the proposed methods and techniques.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It should also discuss the limitations of the results and suggest directions for future work.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describe how the system can be deployed in a real-world setting.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summarize the main findings of the project and discuss the implications of the work.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hd w:fill="ffffff" w:val="clear"/>
        <w:spacing w:after="440" w:before="0" w:beforeAutospacing="0" w:lineRule="auto"/>
        <w:ind w:left="144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section should list all of the references cited in the document.</w:t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Management</w:t>
        <w:tab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Communication: Use Google  Classroom to communicate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Project Management: Use either Github Task Manager or Jira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Version Control: Please use only Github or GitLab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Continuous Integration: (optional) Jenkins would be great.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Documentation: Use Overleaf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rtl w:val="0"/>
        </w:rPr>
        <w:t xml:space="preserve">Submission Materials: </w:t>
      </w:r>
      <w:r w:rsidDel="00000000" w:rsidR="00000000" w:rsidRPr="00000000">
        <w:rPr>
          <w:color w:val="ff0000"/>
          <w:rtl w:val="0"/>
        </w:rPr>
        <w:t xml:space="preserve">Github link for the code repository, document in PDF format, pre-recorded up to 1:30 minutes video of the application working the intended work.</w:t>
      </w:r>
    </w:p>
    <w:p w:rsidR="00000000" w:rsidDel="00000000" w:rsidP="00000000" w:rsidRDefault="00000000" w:rsidRPr="00000000" w14:paraId="0000005E">
      <w:pPr>
        <w:pStyle w:val="Heading2"/>
        <w:rPr>
          <w:b w:val="1"/>
          <w:bCs w:val="1"/>
        </w:rPr>
      </w:pPr>
      <w:bookmarkStart w:colFirst="0" w:colLast="0" w:name="_v3czw0hjhmqx" w:id="12"/>
      <w:bookmarkEnd w:id="12"/>
      <w:r w:rsidDel="00000000" w:rsidR="00000000" w:rsidRPr="00000000">
        <w:rPr>
          <w:b w:val="1"/>
          <w:bCs w:val="1"/>
          <w:rtl w:val="0"/>
        </w:rPr>
        <w:t xml:space="preserve">Due Date: June 27, 2026 before noon.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