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5F" w:rsidRPr="009B6D5F" w:rsidRDefault="009B6D5F" w:rsidP="009B6D5F">
      <w:pPr>
        <w:rPr>
          <w:rFonts w:ascii="Times New Roman" w:hAnsi="Times New Roman" w:cs="Times New Roman"/>
          <w:sz w:val="24"/>
          <w:szCs w:val="24"/>
        </w:rPr>
      </w:pPr>
      <w:bookmarkStart w:id="0" w:name="_GoBack"/>
      <w:bookmarkEnd w:id="0"/>
    </w:p>
    <w:p w:rsidR="00D821CB" w:rsidRPr="000C0862" w:rsidRDefault="00D821CB" w:rsidP="00D821CB">
      <w:pPr>
        <w:pStyle w:val="ListParagraph"/>
        <w:numPr>
          <w:ilvl w:val="0"/>
          <w:numId w:val="1"/>
        </w:numPr>
        <w:jc w:val="center"/>
        <w:rPr>
          <w:rFonts w:ascii="Times New Roman" w:hAnsi="Times New Roman" w:cs="Times New Roman"/>
          <w:b/>
          <w:sz w:val="24"/>
          <w:szCs w:val="24"/>
        </w:rPr>
      </w:pPr>
      <w:r w:rsidRPr="000C0862">
        <w:rPr>
          <w:rFonts w:ascii="Times New Roman" w:hAnsi="Times New Roman" w:cs="Times New Roman"/>
          <w:b/>
          <w:sz w:val="24"/>
          <w:szCs w:val="24"/>
        </w:rPr>
        <w:t>WATERFALL METHODOLOGY</w:t>
      </w:r>
    </w:p>
    <w:p w:rsidR="00D821CB" w:rsidRDefault="00D821CB" w:rsidP="00D821CB">
      <w:pPr>
        <w:jc w:val="center"/>
        <w:rPr>
          <w:rFonts w:ascii="Times New Roman" w:hAnsi="Times New Roman" w:cs="Times New Roman"/>
          <w:sz w:val="24"/>
          <w:szCs w:val="24"/>
          <w:u w:val="single"/>
        </w:rPr>
      </w:pPr>
    </w:p>
    <w:p w:rsidR="00D821CB" w:rsidRPr="000C0862" w:rsidRDefault="00D821CB" w:rsidP="000C0862">
      <w:pPr>
        <w:pStyle w:val="ListParagraph"/>
        <w:numPr>
          <w:ilvl w:val="0"/>
          <w:numId w:val="3"/>
        </w:numPr>
        <w:jc w:val="center"/>
        <w:rPr>
          <w:rFonts w:ascii="Times New Roman" w:hAnsi="Times New Roman" w:cs="Times New Roman"/>
          <w:b/>
          <w:sz w:val="24"/>
          <w:szCs w:val="24"/>
          <w:u w:val="single"/>
        </w:rPr>
      </w:pPr>
      <w:r w:rsidRPr="000C0862">
        <w:rPr>
          <w:rFonts w:ascii="Times New Roman" w:hAnsi="Times New Roman" w:cs="Times New Roman"/>
          <w:b/>
          <w:sz w:val="24"/>
          <w:szCs w:val="24"/>
          <w:u w:val="single"/>
        </w:rPr>
        <w:t>CONTEXT MODEL</w:t>
      </w:r>
      <w:r w:rsidR="006D20E1" w:rsidRPr="000C0862">
        <w:rPr>
          <w:rFonts w:ascii="Times New Roman" w:hAnsi="Times New Roman" w:cs="Times New Roman"/>
          <w:b/>
          <w:sz w:val="24"/>
          <w:szCs w:val="24"/>
          <w:u w:val="single"/>
        </w:rPr>
        <w:t>S</w:t>
      </w:r>
    </w:p>
    <w:p w:rsidR="006D20E1" w:rsidRDefault="006D20E1" w:rsidP="006D20E1">
      <w:pPr>
        <w:rPr>
          <w:rFonts w:ascii="Times New Roman" w:hAnsi="Times New Roman" w:cs="Times New Roman"/>
          <w:sz w:val="24"/>
          <w:szCs w:val="24"/>
        </w:rPr>
      </w:pPr>
      <w:r>
        <w:rPr>
          <w:rFonts w:ascii="Times New Roman" w:hAnsi="Times New Roman" w:cs="Times New Roman"/>
          <w:sz w:val="24"/>
          <w:szCs w:val="24"/>
        </w:rPr>
        <w:t>The system boundaries are decided by working to decide which functionality should be included in a system and what is provided in the system environment.</w:t>
      </w:r>
    </w:p>
    <w:p w:rsidR="006D20E1" w:rsidRDefault="006D20E1" w:rsidP="006D20E1">
      <w:pPr>
        <w:rPr>
          <w:rFonts w:ascii="Times New Roman" w:hAnsi="Times New Roman" w:cs="Times New Roman"/>
          <w:sz w:val="24"/>
          <w:szCs w:val="24"/>
        </w:rPr>
      </w:pPr>
      <w:r>
        <w:rPr>
          <w:rFonts w:ascii="Times New Roman" w:hAnsi="Times New Roman" w:cs="Times New Roman"/>
          <w:sz w:val="24"/>
          <w:szCs w:val="24"/>
        </w:rPr>
        <w:t>In this automated system, is by far replacing the usage of hand written recipes that are sometimes not reliable as they are easily lost and can change over the years, due human error when writing them down.</w:t>
      </w:r>
    </w:p>
    <w:p w:rsidR="006D20E1" w:rsidRDefault="006D20E1" w:rsidP="006D20E1">
      <w:pPr>
        <w:rPr>
          <w:rFonts w:ascii="Times New Roman" w:hAnsi="Times New Roman" w:cs="Times New Roman"/>
          <w:sz w:val="24"/>
          <w:szCs w:val="24"/>
        </w:rPr>
      </w:pPr>
      <w:r>
        <w:rPr>
          <w:rFonts w:ascii="Times New Roman" w:hAnsi="Times New Roman" w:cs="Times New Roman"/>
          <w:sz w:val="24"/>
          <w:szCs w:val="24"/>
        </w:rPr>
        <w:t>This system is intended to manage information about the old and new recipes and making them easily accessible. In the development of the system, them the focus is mainly on the user</w:t>
      </w:r>
      <w:r w:rsidR="001E64F0">
        <w:rPr>
          <w:rFonts w:ascii="Times New Roman" w:hAnsi="Times New Roman" w:cs="Times New Roman"/>
          <w:sz w:val="24"/>
          <w:szCs w:val="24"/>
        </w:rPr>
        <w:t>’</w:t>
      </w:r>
      <w:r>
        <w:rPr>
          <w:rFonts w:ascii="Times New Roman" w:hAnsi="Times New Roman" w:cs="Times New Roman"/>
          <w:sz w:val="24"/>
          <w:szCs w:val="24"/>
        </w:rPr>
        <w:t>s needs.</w:t>
      </w:r>
    </w:p>
    <w:p w:rsidR="006D20E1" w:rsidRDefault="001E64F0" w:rsidP="001E64F0">
      <w:pPr>
        <w:rPr>
          <w:rFonts w:ascii="Times New Roman" w:hAnsi="Times New Roman" w:cs="Times New Roman"/>
          <w:sz w:val="24"/>
          <w:szCs w:val="24"/>
        </w:rPr>
      </w:pPr>
      <w:r w:rsidRPr="001E64F0">
        <w:rPr>
          <w:rFonts w:ascii="Times New Roman" w:hAnsi="Times New Roman" w:cs="Times New Roman"/>
          <w:sz w:val="24"/>
          <w:szCs w:val="24"/>
        </w:rPr>
        <w:t>Context models normally show that the environm</w:t>
      </w:r>
      <w:r>
        <w:rPr>
          <w:rFonts w:ascii="Times New Roman" w:hAnsi="Times New Roman" w:cs="Times New Roman"/>
          <w:sz w:val="24"/>
          <w:szCs w:val="24"/>
        </w:rPr>
        <w:t>ent includes several other auto</w:t>
      </w:r>
      <w:r w:rsidRPr="001E64F0">
        <w:rPr>
          <w:rFonts w:ascii="Times New Roman" w:hAnsi="Times New Roman" w:cs="Times New Roman"/>
          <w:sz w:val="24"/>
          <w:szCs w:val="24"/>
        </w:rPr>
        <w:t>mated systems. However, they do not show the types of relationships between the systems in the environment and the system that is being specified.</w:t>
      </w:r>
    </w:p>
    <w:p w:rsidR="001E64F0" w:rsidRPr="001E64F0" w:rsidRDefault="001E64F0" w:rsidP="001E64F0">
      <w:pPr>
        <w:rPr>
          <w:rFonts w:ascii="Times New Roman" w:hAnsi="Times New Roman" w:cs="Times New Roman"/>
          <w:sz w:val="24"/>
          <w:szCs w:val="24"/>
        </w:rPr>
      </w:pPr>
      <w:r>
        <w:rPr>
          <w:rFonts w:ascii="Times New Roman" w:hAnsi="Times New Roman" w:cs="Times New Roman"/>
          <w:sz w:val="24"/>
          <w:szCs w:val="24"/>
        </w:rPr>
        <w:t>S</w:t>
      </w:r>
      <w:r w:rsidRPr="001E64F0">
        <w:rPr>
          <w:rFonts w:ascii="Times New Roman" w:hAnsi="Times New Roman" w:cs="Times New Roman"/>
          <w:sz w:val="24"/>
          <w:szCs w:val="24"/>
        </w:rPr>
        <w:t>imple context models are used along with other models, such as business process models. These describe human and automated processes in which particular software systems are used</w:t>
      </w:r>
      <w:r w:rsidR="00B622DA">
        <w:rPr>
          <w:rFonts w:ascii="Times New Roman" w:hAnsi="Times New Roman" w:cs="Times New Roman"/>
          <w:sz w:val="24"/>
          <w:szCs w:val="24"/>
        </w:rPr>
        <w:t>.</w:t>
      </w:r>
    </w:p>
    <w:p w:rsidR="006D20E1" w:rsidRPr="000C0862" w:rsidRDefault="006D20E1" w:rsidP="000C0862">
      <w:pPr>
        <w:pStyle w:val="ListParagraph"/>
        <w:numPr>
          <w:ilvl w:val="0"/>
          <w:numId w:val="3"/>
        </w:numPr>
        <w:jc w:val="center"/>
        <w:rPr>
          <w:rFonts w:ascii="Times New Roman" w:hAnsi="Times New Roman" w:cs="Times New Roman"/>
          <w:b/>
          <w:sz w:val="24"/>
          <w:szCs w:val="24"/>
          <w:u w:val="single"/>
        </w:rPr>
      </w:pPr>
      <w:r w:rsidRPr="000C0862">
        <w:rPr>
          <w:rFonts w:ascii="Times New Roman" w:hAnsi="Times New Roman" w:cs="Times New Roman"/>
          <w:b/>
          <w:sz w:val="24"/>
          <w:szCs w:val="24"/>
          <w:u w:val="single"/>
        </w:rPr>
        <w:t>INTERACTION MODELS</w:t>
      </w:r>
    </w:p>
    <w:p w:rsidR="00B622DA" w:rsidRDefault="00B622DA" w:rsidP="00B622DA">
      <w:pPr>
        <w:rPr>
          <w:rFonts w:ascii="Times New Roman" w:hAnsi="Times New Roman" w:cs="Times New Roman"/>
          <w:sz w:val="24"/>
          <w:szCs w:val="24"/>
        </w:rPr>
      </w:pPr>
      <w:r>
        <w:rPr>
          <w:rFonts w:ascii="Times New Roman" w:hAnsi="Times New Roman" w:cs="Times New Roman"/>
          <w:sz w:val="24"/>
          <w:szCs w:val="24"/>
        </w:rPr>
        <w:t>The different kinds interactions inclu</w:t>
      </w:r>
      <w:r w:rsidR="002D4E57">
        <w:rPr>
          <w:rFonts w:ascii="Times New Roman" w:hAnsi="Times New Roman" w:cs="Times New Roman"/>
          <w:sz w:val="24"/>
          <w:szCs w:val="24"/>
        </w:rPr>
        <w:t>de user interaction, interaction between the system and other existing systems or simply interaction between individual components of the developed system.</w:t>
      </w:r>
    </w:p>
    <w:p w:rsidR="002D4E57" w:rsidRDefault="002D4E57" w:rsidP="00B622DA">
      <w:pPr>
        <w:rPr>
          <w:rFonts w:ascii="Times New Roman" w:hAnsi="Times New Roman" w:cs="Times New Roman"/>
          <w:sz w:val="24"/>
          <w:szCs w:val="24"/>
        </w:rPr>
      </w:pPr>
      <w:r>
        <w:rPr>
          <w:rFonts w:ascii="Times New Roman" w:hAnsi="Times New Roman" w:cs="Times New Roman"/>
          <w:sz w:val="24"/>
          <w:szCs w:val="24"/>
        </w:rPr>
        <w:t>Modeling is important as it highlights the existing problems in communication or others that may arise.</w:t>
      </w:r>
    </w:p>
    <w:p w:rsidR="002804DF" w:rsidRDefault="006F199F" w:rsidP="00B622DA">
      <w:pPr>
        <w:rPr>
          <w:rFonts w:ascii="Times New Roman" w:hAnsi="Times New Roman" w:cs="Times New Roman"/>
          <w:sz w:val="24"/>
          <w:szCs w:val="24"/>
        </w:rPr>
      </w:pPr>
      <w:r>
        <w:rPr>
          <w:rFonts w:ascii="Times New Roman" w:hAnsi="Times New Roman" w:cs="Times New Roman"/>
          <w:sz w:val="24"/>
          <w:szCs w:val="24"/>
        </w:rPr>
        <w:t>Use case modeling</w:t>
      </w:r>
      <w:r w:rsidR="002804DF">
        <w:rPr>
          <w:rFonts w:ascii="Times New Roman" w:hAnsi="Times New Roman" w:cs="Times New Roman"/>
          <w:sz w:val="24"/>
          <w:szCs w:val="24"/>
        </w:rPr>
        <w:t xml:space="preserve"> – use to model interactions between the system</w:t>
      </w:r>
      <w:r>
        <w:rPr>
          <w:rFonts w:ascii="Times New Roman" w:hAnsi="Times New Roman" w:cs="Times New Roman"/>
          <w:sz w:val="24"/>
          <w:szCs w:val="24"/>
        </w:rPr>
        <w:t xml:space="preserve"> and external actors</w:t>
      </w:r>
      <w:r w:rsidR="002804DF">
        <w:rPr>
          <w:rFonts w:ascii="Times New Roman" w:hAnsi="Times New Roman" w:cs="Times New Roman"/>
          <w:sz w:val="24"/>
          <w:szCs w:val="24"/>
        </w:rPr>
        <w:t>; is a more reliable a</w:t>
      </w:r>
      <w:r>
        <w:rPr>
          <w:rFonts w:ascii="Times New Roman" w:hAnsi="Times New Roman" w:cs="Times New Roman"/>
          <w:sz w:val="24"/>
          <w:szCs w:val="24"/>
        </w:rPr>
        <w:t>pproach in interaction modeling in the system being developed.</w:t>
      </w:r>
    </w:p>
    <w:p w:rsidR="006F199F" w:rsidRDefault="006F199F" w:rsidP="00B622DA">
      <w:pPr>
        <w:rPr>
          <w:rFonts w:ascii="Times New Roman" w:hAnsi="Times New Roman" w:cs="Times New Roman"/>
          <w:sz w:val="24"/>
          <w:szCs w:val="24"/>
        </w:rPr>
      </w:pPr>
      <w:r>
        <w:rPr>
          <w:rFonts w:ascii="Times New Roman" w:hAnsi="Times New Roman" w:cs="Times New Roman"/>
          <w:sz w:val="24"/>
          <w:szCs w:val="24"/>
        </w:rPr>
        <w:t>The use case is best as it is a simple scenario that describes what a user expects from the system and that’s exactly what the user expects from our system.</w:t>
      </w:r>
    </w:p>
    <w:p w:rsidR="006F199F" w:rsidRDefault="008A2C69" w:rsidP="00B622DA">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1447800</wp:posOffset>
                </wp:positionH>
                <wp:positionV relativeFrom="paragraph">
                  <wp:posOffset>161290</wp:posOffset>
                </wp:positionV>
                <wp:extent cx="3790950" cy="828675"/>
                <wp:effectExtent l="0" t="0" r="0" b="9525"/>
                <wp:wrapNone/>
                <wp:docPr id="14" name="Group 14"/>
                <wp:cNvGraphicFramePr/>
                <a:graphic xmlns:a="http://schemas.openxmlformats.org/drawingml/2006/main">
                  <a:graphicData uri="http://schemas.microsoft.com/office/word/2010/wordprocessingGroup">
                    <wpg:wgp>
                      <wpg:cNvGrpSpPr/>
                      <wpg:grpSpPr>
                        <a:xfrm>
                          <a:off x="0" y="0"/>
                          <a:ext cx="3790950" cy="828675"/>
                          <a:chOff x="0" y="0"/>
                          <a:chExt cx="3790950" cy="828675"/>
                        </a:xfrm>
                      </wpg:grpSpPr>
                      <wpg:grpSp>
                        <wpg:cNvPr id="13" name="Group 13"/>
                        <wpg:cNvGrpSpPr/>
                        <wpg:grpSpPr>
                          <a:xfrm>
                            <a:off x="9525" y="0"/>
                            <a:ext cx="3267075" cy="523875"/>
                            <a:chOff x="0" y="0"/>
                            <a:chExt cx="3267075" cy="523875"/>
                          </a:xfrm>
                        </wpg:grpSpPr>
                        <wps:wsp>
                          <wps:cNvPr id="1" name="Oval 1"/>
                          <wps:cNvSpPr/>
                          <wps:spPr>
                            <a:xfrm>
                              <a:off x="0" y="19050"/>
                              <a:ext cx="285750" cy="5048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981325" y="0"/>
                              <a:ext cx="285750" cy="476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95275" y="26670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076450" y="2381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1200150" y="142875"/>
                              <a:ext cx="971550" cy="219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75517" w:rsidRPr="00175517" w:rsidRDefault="00175517" w:rsidP="00175517">
                                <w:pPr>
                                  <w:jc w:val="center"/>
                                  <w:rPr>
                                    <w:sz w:val="20"/>
                                    <w:szCs w:val="20"/>
                                  </w:rPr>
                                </w:pPr>
                                <w:r w:rsidRPr="00175517">
                                  <w:rPr>
                                    <w:sz w:val="20"/>
                                    <w:szCs w:val="20"/>
                                  </w:rPr>
                                  <w:t>Transfer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11"/>
                        <wps:cNvSpPr txBox="1"/>
                        <wps:spPr>
                          <a:xfrm>
                            <a:off x="0" y="542925"/>
                            <a:ext cx="466725" cy="285750"/>
                          </a:xfrm>
                          <a:prstGeom prst="rect">
                            <a:avLst/>
                          </a:prstGeom>
                          <a:solidFill>
                            <a:schemeClr val="lt1"/>
                          </a:solidFill>
                          <a:ln w="6350">
                            <a:noFill/>
                          </a:ln>
                        </wps:spPr>
                        <wps:txbx>
                          <w:txbxContent>
                            <w:p w:rsidR="00175517" w:rsidRDefault="00175517">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95575" y="504825"/>
                            <a:ext cx="1095375" cy="266700"/>
                          </a:xfrm>
                          <a:prstGeom prst="rect">
                            <a:avLst/>
                          </a:prstGeom>
                          <a:solidFill>
                            <a:schemeClr val="lt1"/>
                          </a:solidFill>
                          <a:ln w="6350">
                            <a:noFill/>
                          </a:ln>
                        </wps:spPr>
                        <wps:txbx>
                          <w:txbxContent>
                            <w:p w:rsidR="00175517" w:rsidRDefault="00175517">
                              <w:r>
                                <w:t>Recipe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 o:spid="_x0000_s1026" style="position:absolute;margin-left:114pt;margin-top:12.7pt;width:298.5pt;height:65.25pt;z-index:251666432" coordsize="37909,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">
                <v:group id="Group 13" o:spid="_x0000_s1027" style="position:absolute;left:95;width:32671;height:5238" coordsize="32670,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 o:spid="_x0000_s1028" style="position:absolute;top:190;width:285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" fillcolor="white [3201]" strokecolor="#70ad47 [3209]" strokeweight="1pt">
                    <v:stroke joinstyle="miter"/>
                  </v:oval>
                  <v:oval id="Oval 2" o:spid="_x0000_s1029" style="position:absolute;left:29813;width:285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70ad47 [3209]" strokeweight="1pt">
                    <v:stroke joinstyle="miter"/>
                  </v:oval>
                  <v:shapetype id="_x0000_t32" coordsize="21600,21600" o:spt="32" o:oned="t" path="m,l21600,21600e" filled="f">
                    <v:path arrowok="t" fillok="f" o:connecttype="none"/>
                    <o:lock v:ext="edit" shapetype="t"/>
                  </v:shapetype>
                  <v:shape id="Straight Arrow Connector 7" o:spid="_x0000_s1030" type="#_x0000_t32" style="position:absolute;left:2952;top:2667;width:8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9" o:spid="_x0000_s1031" type="#_x0000_t32" style="position:absolute;left:20764;top:2381;width:8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rect id="Rectangle 10" o:spid="_x0000_s1032" style="position:absolute;left:12001;top:1428;width:9716;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175517" w:rsidRPr="00175517" w:rsidRDefault="00175517" w:rsidP="00175517">
                          <w:pPr>
                            <w:jc w:val="center"/>
                            <w:rPr>
                              <w:sz w:val="20"/>
                              <w:szCs w:val="20"/>
                            </w:rPr>
                          </w:pPr>
                          <w:r w:rsidRPr="00175517">
                            <w:rPr>
                              <w:sz w:val="20"/>
                              <w:szCs w:val="20"/>
                            </w:rPr>
                            <w:t>Transfer data</w:t>
                          </w:r>
                        </w:p>
                      </w:txbxContent>
                    </v:textbox>
                  </v:rect>
                </v:group>
                <v:shapetype id="_x0000_t202" coordsize="21600,21600" o:spt="202" path="m,l,21600r21600,l21600,xe">
                  <v:stroke joinstyle="miter"/>
                  <v:path gradientshapeok="t" o:connecttype="rect"/>
                </v:shapetype>
                <v:shape id="Text Box 11" o:spid="_x0000_s1033" type="#_x0000_t202" style="position:absolute;top:5429;width:466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75517" w:rsidRDefault="00175517">
                        <w:r>
                          <w:t>user</w:t>
                        </w:r>
                      </w:p>
                    </w:txbxContent>
                  </v:textbox>
                </v:shape>
                <v:shape id="Text Box 12" o:spid="_x0000_s1034" type="#_x0000_t202" style="position:absolute;left:26955;top:5048;width:10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175517" w:rsidRDefault="00175517">
                        <w:r>
                          <w:t>Recipe storage</w:t>
                        </w:r>
                      </w:p>
                    </w:txbxContent>
                  </v:textbox>
                </v:shape>
              </v:group>
            </w:pict>
          </mc:Fallback>
        </mc:AlternateContent>
      </w:r>
    </w:p>
    <w:p w:rsidR="006F199F" w:rsidRDefault="006F199F" w:rsidP="00DF7DE0">
      <w:pPr>
        <w:jc w:val="center"/>
        <w:rPr>
          <w:rFonts w:ascii="Times New Roman" w:hAnsi="Times New Roman" w:cs="Times New Roman"/>
          <w:b/>
          <w:sz w:val="24"/>
          <w:szCs w:val="24"/>
          <w:u w:val="single"/>
        </w:rPr>
      </w:pPr>
    </w:p>
    <w:p w:rsidR="006F199F" w:rsidRDefault="006F199F" w:rsidP="00DF7DE0">
      <w:pPr>
        <w:jc w:val="center"/>
        <w:rPr>
          <w:rFonts w:ascii="Times New Roman" w:hAnsi="Times New Roman" w:cs="Times New Roman"/>
          <w:b/>
          <w:sz w:val="24"/>
          <w:szCs w:val="24"/>
          <w:u w:val="single"/>
        </w:rPr>
      </w:pPr>
    </w:p>
    <w:p w:rsidR="006F199F" w:rsidRDefault="006F199F" w:rsidP="00DF7DE0">
      <w:pPr>
        <w:jc w:val="center"/>
        <w:rPr>
          <w:rFonts w:ascii="Times New Roman" w:hAnsi="Times New Roman" w:cs="Times New Roman"/>
          <w:b/>
          <w:sz w:val="24"/>
          <w:szCs w:val="24"/>
          <w:u w:val="single"/>
        </w:rPr>
      </w:pPr>
    </w:p>
    <w:p w:rsidR="00DF7DE0" w:rsidRPr="000C0862" w:rsidRDefault="00DF7DE0" w:rsidP="000C0862">
      <w:pPr>
        <w:pStyle w:val="ListParagraph"/>
        <w:numPr>
          <w:ilvl w:val="0"/>
          <w:numId w:val="3"/>
        </w:numPr>
        <w:jc w:val="center"/>
        <w:rPr>
          <w:rFonts w:ascii="Times New Roman" w:hAnsi="Times New Roman" w:cs="Times New Roman"/>
          <w:b/>
          <w:sz w:val="24"/>
          <w:szCs w:val="24"/>
          <w:u w:val="single"/>
        </w:rPr>
      </w:pPr>
      <w:r w:rsidRPr="000C0862">
        <w:rPr>
          <w:rFonts w:ascii="Times New Roman" w:hAnsi="Times New Roman" w:cs="Times New Roman"/>
          <w:b/>
          <w:sz w:val="24"/>
          <w:szCs w:val="24"/>
          <w:u w:val="single"/>
        </w:rPr>
        <w:t>STRUCTURAL MODELS</w:t>
      </w:r>
    </w:p>
    <w:p w:rsidR="000E2454" w:rsidRDefault="00846736" w:rsidP="000E2454">
      <w:pPr>
        <w:tabs>
          <w:tab w:val="left" w:pos="7500"/>
        </w:tabs>
        <w:rPr>
          <w:rFonts w:ascii="Times New Roman" w:hAnsi="Times New Roman" w:cs="Times New Roman"/>
          <w:sz w:val="24"/>
          <w:szCs w:val="24"/>
        </w:rPr>
      </w:pPr>
      <w:r w:rsidRPr="00846736">
        <w:rPr>
          <w:rFonts w:ascii="Times New Roman" w:hAnsi="Times New Roman" w:cs="Times New Roman"/>
          <w:sz w:val="24"/>
          <w:szCs w:val="24"/>
        </w:rPr>
        <w:t xml:space="preserve">Structural models of software display the organization of a system in terms of the components that make up that system and their relationships. Structural models may be static models, which </w:t>
      </w:r>
      <w:r w:rsidRPr="00846736">
        <w:rPr>
          <w:rFonts w:ascii="Times New Roman" w:hAnsi="Times New Roman" w:cs="Times New Roman"/>
          <w:sz w:val="24"/>
          <w:szCs w:val="24"/>
        </w:rPr>
        <w:lastRenderedPageBreak/>
        <w:t>show the structure of the system design or dynamic models, which show the organization of the system when it is executing. These are not the same things—the dynamic organization of a system as a set of interacting threads may be very different from a static model of the system components</w:t>
      </w:r>
      <w:r w:rsidR="000E2454">
        <w:rPr>
          <w:rFonts w:ascii="Times New Roman" w:hAnsi="Times New Roman" w:cs="Times New Roman"/>
          <w:sz w:val="24"/>
          <w:szCs w:val="24"/>
        </w:rPr>
        <w:t>.</w:t>
      </w:r>
    </w:p>
    <w:p w:rsidR="00DF7DE0" w:rsidRPr="00846736" w:rsidRDefault="000E2454" w:rsidP="000E2454">
      <w:pPr>
        <w:tabs>
          <w:tab w:val="left" w:pos="7500"/>
        </w:tabs>
        <w:rPr>
          <w:rFonts w:ascii="Times New Roman" w:hAnsi="Times New Roman" w:cs="Times New Roman"/>
          <w:sz w:val="24"/>
          <w:szCs w:val="24"/>
        </w:rPr>
      </w:pPr>
      <w:r>
        <w:rPr>
          <w:rFonts w:ascii="Times New Roman" w:hAnsi="Times New Roman" w:cs="Times New Roman"/>
          <w:sz w:val="24"/>
          <w:szCs w:val="24"/>
        </w:rPr>
        <w:t>They are created when one is designing and discussing the system architecture.</w:t>
      </w:r>
    </w:p>
    <w:p w:rsidR="000E2454" w:rsidRPr="000E2454" w:rsidRDefault="000E2454" w:rsidP="000E2454">
      <w:pPr>
        <w:rPr>
          <w:rFonts w:ascii="Times New Roman" w:hAnsi="Times New Roman" w:cs="Times New Roman"/>
          <w:sz w:val="24"/>
          <w:szCs w:val="24"/>
        </w:rPr>
      </w:pPr>
      <w:r>
        <w:rPr>
          <w:rFonts w:ascii="Times New Roman" w:hAnsi="Times New Roman" w:cs="Times New Roman"/>
          <w:sz w:val="24"/>
          <w:szCs w:val="24"/>
        </w:rPr>
        <w:t xml:space="preserve">Class diagrams- </w:t>
      </w:r>
      <w:r w:rsidRPr="000E2454">
        <w:rPr>
          <w:rFonts w:ascii="Times New Roman" w:hAnsi="Times New Roman" w:cs="Times New Roman"/>
          <w:sz w:val="24"/>
          <w:szCs w:val="24"/>
        </w:rPr>
        <w:t>are used when developing an object-oriented system model to show the classes in a system and the associations between these classes</w:t>
      </w:r>
    </w:p>
    <w:p w:rsidR="000E2454" w:rsidRDefault="000E2454" w:rsidP="000E2454">
      <w:pPr>
        <w:jc w:val="center"/>
        <w:rPr>
          <w:rFonts w:ascii="Times New Roman" w:hAnsi="Times New Roman" w:cs="Times New Roman"/>
          <w:b/>
          <w:sz w:val="24"/>
          <w:szCs w:val="24"/>
          <w:u w:val="single"/>
        </w:rPr>
      </w:pPr>
    </w:p>
    <w:p w:rsidR="000E2454" w:rsidRDefault="000E2454" w:rsidP="000E2454">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g">
            <w:drawing>
              <wp:anchor distT="0" distB="0" distL="114300" distR="114300" simplePos="0" relativeHeight="251671552" behindDoc="0" locked="0" layoutInCell="1" allowOverlap="1">
                <wp:simplePos x="0" y="0"/>
                <wp:positionH relativeFrom="column">
                  <wp:posOffset>1323975</wp:posOffset>
                </wp:positionH>
                <wp:positionV relativeFrom="paragraph">
                  <wp:posOffset>69850</wp:posOffset>
                </wp:positionV>
                <wp:extent cx="3524250" cy="523875"/>
                <wp:effectExtent l="0" t="0" r="19050" b="28575"/>
                <wp:wrapNone/>
                <wp:docPr id="15" name="Group 15"/>
                <wp:cNvGraphicFramePr/>
                <a:graphic xmlns:a="http://schemas.openxmlformats.org/drawingml/2006/main">
                  <a:graphicData uri="http://schemas.microsoft.com/office/word/2010/wordprocessingGroup">
                    <wpg:wgp>
                      <wpg:cNvGrpSpPr/>
                      <wpg:grpSpPr>
                        <a:xfrm>
                          <a:off x="0" y="0"/>
                          <a:ext cx="3524250" cy="523875"/>
                          <a:chOff x="0" y="0"/>
                          <a:chExt cx="3524250" cy="523875"/>
                        </a:xfrm>
                      </wpg:grpSpPr>
                      <wps:wsp>
                        <wps:cNvPr id="3" name="Rectangle 3"/>
                        <wps:cNvSpPr/>
                        <wps:spPr>
                          <a:xfrm>
                            <a:off x="0" y="19050"/>
                            <a:ext cx="12287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E2454" w:rsidRDefault="000E2454" w:rsidP="000E2454">
                              <w:pPr>
                                <w:jc w:val="center"/>
                              </w:pPr>
                              <w:r>
                                <w:t>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95525" y="0"/>
                            <a:ext cx="12287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E2454" w:rsidRDefault="000E2454" w:rsidP="000E2454">
                              <w:pPr>
                                <w:jc w:val="center"/>
                              </w:pPr>
                              <w:r>
                                <w:t>Recipe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238250" y="285750"/>
                            <a:ext cx="10477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 o:spid="_x0000_s1035" style="position:absolute;left:0;text-align:left;margin-left:104.25pt;margin-top:5.5pt;width:277.5pt;height:41.25pt;z-index:251671552" coordsize="3524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">
                <v:rect id="Rectangle 3" o:spid="_x0000_s1036" style="position:absolute;top:190;width:1228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0E2454" w:rsidRDefault="000E2454" w:rsidP="000E2454">
                        <w:pPr>
                          <w:jc w:val="center"/>
                        </w:pPr>
                        <w:r>
                          <w:t>Recipe</w:t>
                        </w:r>
                      </w:p>
                    </w:txbxContent>
                  </v:textbox>
                </v:rect>
                <v:rect id="Rectangle 4" o:spid="_x0000_s1037" style="position:absolute;left:22955;width:1228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rsidR="000E2454" w:rsidRDefault="000E2454" w:rsidP="000E2454">
                        <w:pPr>
                          <w:jc w:val="center"/>
                        </w:pPr>
                        <w:r>
                          <w:t>Recipe record</w:t>
                        </w:r>
                      </w:p>
                    </w:txbxContent>
                  </v:textbox>
                </v:rect>
                <v:line id="Straight Connector 5" o:spid="_x0000_s1038" style="position:absolute;visibility:visible;mso-wrap-style:square" from="12382,2857" to="22860,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group>
            </w:pict>
          </mc:Fallback>
        </mc:AlternateContent>
      </w:r>
    </w:p>
    <w:p w:rsidR="000E2454" w:rsidRDefault="000E2454" w:rsidP="000E2454">
      <w:pPr>
        <w:jc w:val="center"/>
        <w:rPr>
          <w:rFonts w:ascii="Times New Roman" w:hAnsi="Times New Roman" w:cs="Times New Roman"/>
          <w:b/>
          <w:sz w:val="24"/>
          <w:szCs w:val="24"/>
          <w:u w:val="single"/>
        </w:rPr>
      </w:pPr>
    </w:p>
    <w:p w:rsidR="000E2454" w:rsidRDefault="000E2454" w:rsidP="000E2454">
      <w:pPr>
        <w:jc w:val="center"/>
        <w:rPr>
          <w:rFonts w:ascii="Times New Roman" w:hAnsi="Times New Roman" w:cs="Times New Roman"/>
          <w:b/>
          <w:sz w:val="24"/>
          <w:szCs w:val="24"/>
          <w:u w:val="single"/>
        </w:rPr>
      </w:pPr>
    </w:p>
    <w:p w:rsidR="000E2454" w:rsidRDefault="000E2454" w:rsidP="000E2454">
      <w:pPr>
        <w:jc w:val="center"/>
        <w:rPr>
          <w:rFonts w:ascii="Times New Roman" w:hAnsi="Times New Roman" w:cs="Times New Roman"/>
          <w:b/>
          <w:sz w:val="24"/>
          <w:szCs w:val="24"/>
          <w:u w:val="single"/>
        </w:rPr>
      </w:pPr>
    </w:p>
    <w:p w:rsidR="000E2454" w:rsidRDefault="000E2454" w:rsidP="000E2454">
      <w:pPr>
        <w:jc w:val="center"/>
        <w:rPr>
          <w:rFonts w:ascii="Times New Roman" w:hAnsi="Times New Roman" w:cs="Times New Roman"/>
          <w:b/>
          <w:sz w:val="24"/>
          <w:szCs w:val="24"/>
          <w:u w:val="single"/>
        </w:rPr>
      </w:pPr>
    </w:p>
    <w:p w:rsidR="000E2454" w:rsidRDefault="000E2454" w:rsidP="000E2454">
      <w:pPr>
        <w:jc w:val="center"/>
        <w:rPr>
          <w:rFonts w:ascii="Times New Roman" w:hAnsi="Times New Roman" w:cs="Times New Roman"/>
          <w:b/>
          <w:sz w:val="24"/>
          <w:szCs w:val="24"/>
          <w:u w:val="single"/>
        </w:rPr>
      </w:pPr>
    </w:p>
    <w:p w:rsidR="000E2454" w:rsidRPr="000C0862" w:rsidRDefault="000E2454" w:rsidP="000C0862">
      <w:pPr>
        <w:pStyle w:val="ListParagraph"/>
        <w:numPr>
          <w:ilvl w:val="0"/>
          <w:numId w:val="3"/>
        </w:numPr>
        <w:jc w:val="center"/>
        <w:rPr>
          <w:rFonts w:ascii="Times New Roman" w:hAnsi="Times New Roman" w:cs="Times New Roman"/>
          <w:b/>
          <w:sz w:val="24"/>
          <w:szCs w:val="24"/>
          <w:u w:val="single"/>
        </w:rPr>
      </w:pPr>
      <w:r w:rsidRPr="000C0862">
        <w:rPr>
          <w:rFonts w:ascii="Times New Roman" w:hAnsi="Times New Roman" w:cs="Times New Roman"/>
          <w:b/>
          <w:sz w:val="24"/>
          <w:szCs w:val="24"/>
          <w:u w:val="single"/>
        </w:rPr>
        <w:t>BEHAVIORAL MODELS</w:t>
      </w:r>
    </w:p>
    <w:p w:rsidR="000E2454" w:rsidRPr="000E2454" w:rsidRDefault="000E2454" w:rsidP="000E2454">
      <w:pPr>
        <w:rPr>
          <w:rFonts w:ascii="Times New Roman" w:hAnsi="Times New Roman" w:cs="Times New Roman"/>
          <w:sz w:val="24"/>
          <w:szCs w:val="24"/>
        </w:rPr>
      </w:pPr>
    </w:p>
    <w:p w:rsidR="006D20E1" w:rsidRDefault="00B233C9" w:rsidP="006D20E1">
      <w:pPr>
        <w:rPr>
          <w:rFonts w:ascii="Times New Roman" w:hAnsi="Times New Roman" w:cs="Times New Roman"/>
          <w:sz w:val="24"/>
          <w:szCs w:val="24"/>
        </w:rPr>
      </w:pPr>
      <w:r>
        <w:rPr>
          <w:rFonts w:ascii="Times New Roman" w:hAnsi="Times New Roman" w:cs="Times New Roman"/>
          <w:sz w:val="24"/>
          <w:szCs w:val="24"/>
        </w:rPr>
        <w:t>They</w:t>
      </w:r>
      <w:r w:rsidRPr="00B233C9">
        <w:rPr>
          <w:rFonts w:ascii="Times New Roman" w:hAnsi="Times New Roman" w:cs="Times New Roman"/>
          <w:sz w:val="24"/>
          <w:szCs w:val="24"/>
        </w:rPr>
        <w:t xml:space="preserve"> are models of the dynamic behavior of the system as it is executing. They show what happens or what is supposed to happen when a system responds to a stimulus from its environment</w:t>
      </w:r>
      <w:r w:rsidR="009B5751">
        <w:rPr>
          <w:rFonts w:ascii="Times New Roman" w:hAnsi="Times New Roman" w:cs="Times New Roman"/>
          <w:sz w:val="24"/>
          <w:szCs w:val="24"/>
        </w:rPr>
        <w:t>. There are two types of stimuli in this case;</w:t>
      </w:r>
    </w:p>
    <w:p w:rsidR="009B5751" w:rsidRDefault="009B5751" w:rsidP="009B57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 the information that is processed by the system</w:t>
      </w:r>
    </w:p>
    <w:p w:rsidR="009B5751" w:rsidRDefault="009B5751" w:rsidP="009B57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Events – the events that triggers the processing. Some events may be associated with the data sometimes.</w:t>
      </w:r>
    </w:p>
    <w:p w:rsidR="009B5751" w:rsidRPr="005E5D4A" w:rsidRDefault="005E5D4A" w:rsidP="005E5D4A">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simplePos x="0" y="0"/>
                <wp:positionH relativeFrom="column">
                  <wp:posOffset>1924050</wp:posOffset>
                </wp:positionH>
                <wp:positionV relativeFrom="paragraph">
                  <wp:posOffset>594360</wp:posOffset>
                </wp:positionV>
                <wp:extent cx="2495550" cy="1600200"/>
                <wp:effectExtent l="0" t="0" r="19050" b="19050"/>
                <wp:wrapNone/>
                <wp:docPr id="21" name="Group 21"/>
                <wp:cNvGraphicFramePr/>
                <a:graphic xmlns:a="http://schemas.openxmlformats.org/drawingml/2006/main">
                  <a:graphicData uri="http://schemas.microsoft.com/office/word/2010/wordprocessingGroup">
                    <wpg:wgp>
                      <wpg:cNvGrpSpPr/>
                      <wpg:grpSpPr>
                        <a:xfrm>
                          <a:off x="0" y="0"/>
                          <a:ext cx="2495550" cy="1600200"/>
                          <a:chOff x="0" y="0"/>
                          <a:chExt cx="2495550" cy="1600200"/>
                        </a:xfrm>
                      </wpg:grpSpPr>
                      <wps:wsp>
                        <wps:cNvPr id="16" name="Rectangle 16"/>
                        <wps:cNvSpPr/>
                        <wps:spPr>
                          <a:xfrm>
                            <a:off x="0" y="0"/>
                            <a:ext cx="10096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5D4A" w:rsidRDefault="005E5D4A" w:rsidP="005E5D4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714375" y="1038225"/>
                            <a:ext cx="10096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5D4A" w:rsidRDefault="005E5D4A" w:rsidP="005E5D4A">
                              <w:pPr>
                                <w:jc w:val="center"/>
                              </w:pPr>
                              <w:r>
                                <w:t>Recipe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485900" y="19050"/>
                            <a:ext cx="10096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5D4A" w:rsidRDefault="005E5D4A" w:rsidP="005E5D4A">
                              <w:pPr>
                                <w:jc w:val="center"/>
                              </w:pPr>
                              <w:r>
                                <w:t>Recipe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847725" y="57150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638300" y="57150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 o:spid="_x0000_s1039" style="position:absolute;left:0;text-align:left;margin-left:151.5pt;margin-top:46.8pt;width:196.5pt;height:126pt;z-index:251680768" coordsize="2495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">
                <v:rect id="Rectangle 16" o:spid="_x0000_s1040" style="position:absolute;width:10096;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rsidR="005E5D4A" w:rsidRDefault="005E5D4A" w:rsidP="005E5D4A">
                        <w:pPr>
                          <w:jc w:val="center"/>
                        </w:pPr>
                        <w:r>
                          <w:t>User</w:t>
                        </w:r>
                      </w:p>
                    </w:txbxContent>
                  </v:textbox>
                </v:rect>
                <v:rect id="Rectangle 17" o:spid="_x0000_s1041" style="position:absolute;left:7143;top:10382;width:10097;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rsidR="005E5D4A" w:rsidRDefault="005E5D4A" w:rsidP="005E5D4A">
                        <w:pPr>
                          <w:jc w:val="center"/>
                        </w:pPr>
                        <w:r>
                          <w:t>Recipe record</w:t>
                        </w:r>
                      </w:p>
                    </w:txbxContent>
                  </v:textbox>
                </v:rect>
                <v:rect id="Rectangle 18" o:spid="_x0000_s1042" style="position:absolute;left:14859;top:190;width:10096;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rsidR="005E5D4A" w:rsidRDefault="005E5D4A" w:rsidP="005E5D4A">
                        <w:pPr>
                          <w:jc w:val="center"/>
                        </w:pPr>
                        <w:r>
                          <w:t>Recipe output</w:t>
                        </w:r>
                      </w:p>
                    </w:txbxContent>
                  </v:textbox>
                </v:rect>
                <v:line id="Straight Connector 19" o:spid="_x0000_s1043" style="position:absolute;visibility:visible;mso-wrap-style:square" from="8477,5715" to="8477,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line id="Straight Connector 20" o:spid="_x0000_s1044" style="position:absolute;visibility:visible;mso-wrap-style:square" from="16383,5715" to="16383,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group>
            </w:pict>
          </mc:Fallback>
        </mc:AlternateContent>
      </w:r>
    </w:p>
    <w:sectPr w:rsidR="009B5751" w:rsidRPr="005E5D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D53" w:rsidRDefault="00A63D53" w:rsidP="009B6D5F">
      <w:pPr>
        <w:spacing w:after="0" w:line="240" w:lineRule="auto"/>
      </w:pPr>
      <w:r>
        <w:separator/>
      </w:r>
    </w:p>
  </w:endnote>
  <w:endnote w:type="continuationSeparator" w:id="0">
    <w:p w:rsidR="00A63D53" w:rsidRDefault="00A63D53" w:rsidP="009B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D53" w:rsidRDefault="00A63D53" w:rsidP="009B6D5F">
      <w:pPr>
        <w:spacing w:after="0" w:line="240" w:lineRule="auto"/>
      </w:pPr>
      <w:r>
        <w:separator/>
      </w:r>
    </w:p>
  </w:footnote>
  <w:footnote w:type="continuationSeparator" w:id="0">
    <w:p w:rsidR="00A63D53" w:rsidRDefault="00A63D53" w:rsidP="009B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5F" w:rsidRDefault="009B6D5F">
    <w:pPr>
      <w:pStyle w:val="Header"/>
    </w:pPr>
    <w:r>
      <w:t>SCCF/02326/2021 ZAHRA ALI</w:t>
    </w:r>
  </w:p>
  <w:p w:rsidR="009B6D5F" w:rsidRDefault="009B6D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B72"/>
    <w:multiLevelType w:val="hybridMultilevel"/>
    <w:tmpl w:val="45D4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81A50"/>
    <w:multiLevelType w:val="hybridMultilevel"/>
    <w:tmpl w:val="934082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31CC6"/>
    <w:multiLevelType w:val="hybridMultilevel"/>
    <w:tmpl w:val="0316D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3D"/>
    <w:rsid w:val="000C0862"/>
    <w:rsid w:val="000E2454"/>
    <w:rsid w:val="00175517"/>
    <w:rsid w:val="001E64F0"/>
    <w:rsid w:val="002804DF"/>
    <w:rsid w:val="002A1D7D"/>
    <w:rsid w:val="002D4E57"/>
    <w:rsid w:val="005E5D4A"/>
    <w:rsid w:val="006D20E1"/>
    <w:rsid w:val="006F199F"/>
    <w:rsid w:val="00834D3D"/>
    <w:rsid w:val="00846736"/>
    <w:rsid w:val="008A2C69"/>
    <w:rsid w:val="009B5751"/>
    <w:rsid w:val="009B6D5F"/>
    <w:rsid w:val="00A116B9"/>
    <w:rsid w:val="00A63D53"/>
    <w:rsid w:val="00B233C9"/>
    <w:rsid w:val="00B622DA"/>
    <w:rsid w:val="00D821CB"/>
    <w:rsid w:val="00D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3341"/>
  <w15:chartTrackingRefBased/>
  <w15:docId w15:val="{7729E88B-F3AB-4650-A9A6-77656090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1CB"/>
    <w:pPr>
      <w:ind w:left="720"/>
      <w:contextualSpacing/>
    </w:pPr>
  </w:style>
  <w:style w:type="paragraph" w:styleId="Header">
    <w:name w:val="header"/>
    <w:basedOn w:val="Normal"/>
    <w:link w:val="HeaderChar"/>
    <w:uiPriority w:val="99"/>
    <w:unhideWhenUsed/>
    <w:rsid w:val="009B6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5F"/>
  </w:style>
  <w:style w:type="paragraph" w:styleId="Footer">
    <w:name w:val="footer"/>
    <w:basedOn w:val="Normal"/>
    <w:link w:val="FooterChar"/>
    <w:uiPriority w:val="99"/>
    <w:unhideWhenUsed/>
    <w:rsid w:val="009B6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2023-05-10T18:53:00Z</dcterms:created>
  <dcterms:modified xsi:type="dcterms:W3CDTF">2023-05-10T20:49:00Z</dcterms:modified>
</cp:coreProperties>
</file>