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3703" w14:textId="5E83518E" w:rsidR="00C079D4" w:rsidRPr="003A7A9E" w:rsidRDefault="00C079D4" w:rsidP="00C079D4">
      <w:pPr>
        <w:rPr>
          <w:b/>
          <w:bCs/>
          <w:sz w:val="56"/>
          <w:szCs w:val="56"/>
        </w:rPr>
      </w:pPr>
      <w:r w:rsidRPr="003A7A9E">
        <w:rPr>
          <w:b/>
          <w:bCs/>
          <w:sz w:val="56"/>
          <w:szCs w:val="56"/>
        </w:rPr>
        <w:t>Title:</w:t>
      </w:r>
      <w:r w:rsidR="001671D6">
        <w:rPr>
          <w:b/>
          <w:bCs/>
          <w:sz w:val="56"/>
          <w:szCs w:val="56"/>
        </w:rPr>
        <w:t xml:space="preserve"> </w:t>
      </w:r>
      <w:r w:rsidRPr="003A7A9E">
        <w:rPr>
          <w:b/>
          <w:bCs/>
          <w:sz w:val="56"/>
          <w:szCs w:val="56"/>
        </w:rPr>
        <w:t xml:space="preserve">Defence and Analysis Hardware Malware </w:t>
      </w:r>
      <w:r w:rsidR="00C87192" w:rsidRPr="003A7A9E">
        <w:rPr>
          <w:b/>
          <w:bCs/>
          <w:sz w:val="56"/>
          <w:szCs w:val="56"/>
        </w:rPr>
        <w:t>Vectors.</w:t>
      </w:r>
    </w:p>
    <w:p w14:paraId="29825E66" w14:textId="0081D764" w:rsidR="00F67079" w:rsidRDefault="00C079D4" w:rsidP="003D47B4">
      <w:r w:rsidRPr="002502DE">
        <w:rPr>
          <w:sz w:val="36"/>
          <w:szCs w:val="36"/>
        </w:rPr>
        <w:t>Authors: Zaid a.w Dbies</w:t>
      </w:r>
    </w:p>
    <w:p w14:paraId="4AFF84E8" w14:textId="2CED5FD6" w:rsidR="00C079D4" w:rsidRPr="00FD076C" w:rsidRDefault="00C079D4" w:rsidP="00F67079">
      <w:pPr>
        <w:rPr>
          <w:sz w:val="56"/>
          <w:szCs w:val="56"/>
        </w:rPr>
      </w:pPr>
      <w:r w:rsidRPr="00FD076C">
        <w:rPr>
          <w:sz w:val="56"/>
          <w:szCs w:val="56"/>
        </w:rPr>
        <w:t>Abstract:</w:t>
      </w:r>
    </w:p>
    <w:p w14:paraId="2C46F81B" w14:textId="63BCD971" w:rsidR="00C079D4" w:rsidRDefault="00C079D4" w:rsidP="00FD076C">
      <w:pPr>
        <w:rPr>
          <w:sz w:val="36"/>
          <w:szCs w:val="36"/>
        </w:rPr>
      </w:pPr>
      <w:r w:rsidRPr="0065407C">
        <w:rPr>
          <w:sz w:val="36"/>
          <w:szCs w:val="36"/>
        </w:rPr>
        <w:t>In the rapidly evolving landscape of cybersecurity, the emergence of hardware-based malware vectors poses a significant threat to the integrity and security of digital systems. These vectors take advantage of AutoRun mechanisms, enabling malicious code to execute automatically when removable media devices are connected to a host system. This abstract explores the critical importance of understanding and countering hardware malware vectors that exploit AutoRun in the field of cybersecurity.</w:t>
      </w:r>
    </w:p>
    <w:p w14:paraId="05FD850B" w14:textId="77777777" w:rsidR="00FD076C" w:rsidRPr="00FD076C" w:rsidRDefault="00FD076C" w:rsidP="00FD076C">
      <w:pPr>
        <w:rPr>
          <w:sz w:val="36"/>
          <w:szCs w:val="36"/>
        </w:rPr>
      </w:pPr>
    </w:p>
    <w:p w14:paraId="39A8E4D9" w14:textId="566261BB" w:rsidR="00C079D4" w:rsidRPr="0065407C" w:rsidRDefault="00C079D4" w:rsidP="00C079D4">
      <w:pPr>
        <w:rPr>
          <w:sz w:val="36"/>
          <w:szCs w:val="36"/>
        </w:rPr>
      </w:pPr>
      <w:r w:rsidRPr="0065407C">
        <w:rPr>
          <w:sz w:val="36"/>
          <w:szCs w:val="36"/>
        </w:rPr>
        <w:t xml:space="preserve">The significance of this topic lies in the potential for devastating consequences when malicious actors exploit AutoRun to infiltrate and compromise critical systems. Traditional malware </w:t>
      </w:r>
      <w:r w:rsidR="001671D6" w:rsidRPr="0065407C">
        <w:rPr>
          <w:sz w:val="36"/>
          <w:szCs w:val="36"/>
        </w:rPr>
        <w:t>defence</w:t>
      </w:r>
      <w:r w:rsidRPr="0065407C">
        <w:rPr>
          <w:sz w:val="36"/>
          <w:szCs w:val="36"/>
        </w:rPr>
        <w:t xml:space="preserve"> mechanisms often focus on software-based threats, leaving hardware vectors relatively uncharted. The research aims to bridge this gap by shedding light on the unique challenges posed by AutoRun-based hardware malware vectors and devising effective strategies for </w:t>
      </w:r>
      <w:r w:rsidR="001671D6" w:rsidRPr="0065407C">
        <w:rPr>
          <w:sz w:val="36"/>
          <w:szCs w:val="36"/>
        </w:rPr>
        <w:t>defence</w:t>
      </w:r>
      <w:r w:rsidRPr="0065407C">
        <w:rPr>
          <w:sz w:val="36"/>
          <w:szCs w:val="36"/>
        </w:rPr>
        <w:t xml:space="preserve"> and analysis.</w:t>
      </w:r>
    </w:p>
    <w:p w14:paraId="1F6025C9" w14:textId="77777777" w:rsidR="00C079D4" w:rsidRPr="0065407C" w:rsidRDefault="00C079D4" w:rsidP="00C079D4">
      <w:pPr>
        <w:rPr>
          <w:sz w:val="36"/>
          <w:szCs w:val="36"/>
        </w:rPr>
      </w:pPr>
    </w:p>
    <w:p w14:paraId="358860C6" w14:textId="61E0FC98" w:rsidR="00C079D4" w:rsidRPr="0065407C" w:rsidRDefault="00C079D4" w:rsidP="00C079D4">
      <w:pPr>
        <w:rPr>
          <w:sz w:val="36"/>
          <w:szCs w:val="36"/>
        </w:rPr>
      </w:pPr>
      <w:r w:rsidRPr="0065407C">
        <w:rPr>
          <w:sz w:val="36"/>
          <w:szCs w:val="36"/>
        </w:rPr>
        <w:lastRenderedPageBreak/>
        <w:t xml:space="preserve">This study </w:t>
      </w:r>
      <w:r w:rsidR="00D2712E" w:rsidRPr="0065407C">
        <w:rPr>
          <w:sz w:val="36"/>
          <w:szCs w:val="36"/>
        </w:rPr>
        <w:t>focuses</w:t>
      </w:r>
      <w:r w:rsidRPr="0065407C">
        <w:rPr>
          <w:sz w:val="36"/>
          <w:szCs w:val="36"/>
        </w:rPr>
        <w:t xml:space="preserve"> in this research </w:t>
      </w:r>
      <w:r w:rsidR="00D2712E" w:rsidRPr="0065407C">
        <w:rPr>
          <w:sz w:val="36"/>
          <w:szCs w:val="36"/>
        </w:rPr>
        <w:t>on, What</w:t>
      </w:r>
      <w:r w:rsidRPr="0065407C">
        <w:rPr>
          <w:sz w:val="36"/>
          <w:szCs w:val="36"/>
        </w:rPr>
        <w:t xml:space="preserve"> are the common techniques employed by hardware malware vectors </w:t>
      </w:r>
      <w:r w:rsidR="00326FEC" w:rsidRPr="0065407C">
        <w:rPr>
          <w:sz w:val="36"/>
          <w:szCs w:val="36"/>
        </w:rPr>
        <w:t>utilising</w:t>
      </w:r>
      <w:r w:rsidRPr="0065407C">
        <w:rPr>
          <w:sz w:val="36"/>
          <w:szCs w:val="36"/>
        </w:rPr>
        <w:t xml:space="preserve"> AutoRun to compromise systems and How can we develop </w:t>
      </w:r>
      <w:r w:rsidR="001671D6" w:rsidRPr="0065407C">
        <w:rPr>
          <w:sz w:val="36"/>
          <w:szCs w:val="36"/>
        </w:rPr>
        <w:t>defence</w:t>
      </w:r>
      <w:r w:rsidRPr="0065407C">
        <w:rPr>
          <w:sz w:val="36"/>
          <w:szCs w:val="36"/>
        </w:rPr>
        <w:t xml:space="preserve"> mechanisms to mitigate the impact of AutoRun-based hardware malware.</w:t>
      </w:r>
      <w:r w:rsidRPr="0065407C">
        <w:rPr>
          <w:sz w:val="36"/>
          <w:szCs w:val="36"/>
        </w:rPr>
        <w:tab/>
      </w:r>
    </w:p>
    <w:p w14:paraId="1F56D35D" w14:textId="77777777" w:rsidR="00C079D4" w:rsidRPr="0065407C" w:rsidRDefault="00C079D4" w:rsidP="00C079D4">
      <w:pPr>
        <w:rPr>
          <w:sz w:val="36"/>
          <w:szCs w:val="36"/>
        </w:rPr>
      </w:pPr>
    </w:p>
    <w:p w14:paraId="0B362F03" w14:textId="77777777" w:rsidR="00C079D4" w:rsidRPr="0065407C" w:rsidRDefault="00C079D4" w:rsidP="00C079D4">
      <w:pPr>
        <w:rPr>
          <w:sz w:val="36"/>
          <w:szCs w:val="36"/>
        </w:rPr>
      </w:pPr>
    </w:p>
    <w:p w14:paraId="5900EF5F" w14:textId="23A16E54" w:rsidR="00C079D4" w:rsidRPr="0065407C" w:rsidRDefault="00C079D4" w:rsidP="00FD076C">
      <w:pPr>
        <w:rPr>
          <w:sz w:val="36"/>
          <w:szCs w:val="36"/>
        </w:rPr>
      </w:pPr>
      <w:r w:rsidRPr="0065407C">
        <w:rPr>
          <w:sz w:val="36"/>
          <w:szCs w:val="36"/>
        </w:rPr>
        <w:t xml:space="preserve">The research will employ a multifaceted approach that combines empirical analysis, experimentation, and data-driven methodologies to understand the intricacies of AutoRun-based hardware malware. This will involve the creation of a controlled environment for malware testing, along with the development of detection and prevention strategies. Furthermore, the study will explore methods for </w:t>
      </w:r>
      <w:r w:rsidR="001671D6" w:rsidRPr="0065407C">
        <w:rPr>
          <w:sz w:val="36"/>
          <w:szCs w:val="36"/>
        </w:rPr>
        <w:t>analysing</w:t>
      </w:r>
      <w:r w:rsidRPr="0065407C">
        <w:rPr>
          <w:sz w:val="36"/>
          <w:szCs w:val="36"/>
        </w:rPr>
        <w:t xml:space="preserve"> and reverse-engineering hardware malware, thus contributing to the body of knowledge essential for addressing this pressing issue.</w:t>
      </w:r>
    </w:p>
    <w:p w14:paraId="4A4DA878" w14:textId="6F3E7CAF" w:rsidR="005E2A8B" w:rsidRPr="0065407C" w:rsidRDefault="00C079D4" w:rsidP="00C5568D">
      <w:pPr>
        <w:rPr>
          <w:sz w:val="36"/>
          <w:szCs w:val="36"/>
        </w:rPr>
      </w:pPr>
      <w:r w:rsidRPr="0065407C">
        <w:rPr>
          <w:sz w:val="36"/>
          <w:szCs w:val="36"/>
        </w:rPr>
        <w:t xml:space="preserve">The key message of this research is that tackling hardware malware vectors that exploit AutoRun is essential to comprehensive cybersecurity practices. By understanding their techniques, developing effective </w:t>
      </w:r>
      <w:r w:rsidR="001671D6" w:rsidRPr="0065407C">
        <w:rPr>
          <w:sz w:val="36"/>
          <w:szCs w:val="36"/>
        </w:rPr>
        <w:t>defences</w:t>
      </w:r>
      <w:r w:rsidRPr="0065407C">
        <w:rPr>
          <w:sz w:val="36"/>
          <w:szCs w:val="36"/>
        </w:rPr>
        <w:t>, and enhancing our analysis capabilities, we can significantly reduce the threat posed by these</w:t>
      </w:r>
      <w:r w:rsidR="00FD076C">
        <w:rPr>
          <w:sz w:val="36"/>
          <w:szCs w:val="36"/>
        </w:rPr>
        <w:t xml:space="preserve"> </w:t>
      </w:r>
      <w:r w:rsidRPr="0065407C">
        <w:rPr>
          <w:sz w:val="36"/>
          <w:szCs w:val="36"/>
        </w:rPr>
        <w:t>vectors and safeguard critical systems from potential breaches and data exfiltration.</w:t>
      </w:r>
    </w:p>
    <w:p w14:paraId="53DC696D" w14:textId="2B7BBC4C" w:rsidR="00C5568D" w:rsidRPr="00FD076C" w:rsidRDefault="00FD076C" w:rsidP="00FD076C">
      <w:pPr>
        <w:rPr>
          <w:sz w:val="56"/>
          <w:szCs w:val="56"/>
        </w:rPr>
      </w:pPr>
      <w:r>
        <w:rPr>
          <w:sz w:val="56"/>
          <w:szCs w:val="56"/>
        </w:rPr>
        <w:t>Related Works:</w:t>
      </w:r>
    </w:p>
    <w:p w14:paraId="148FBA4C" w14:textId="51E726FD" w:rsidR="00A75041" w:rsidRPr="0065407C" w:rsidRDefault="0041628F" w:rsidP="00C5568D">
      <w:pPr>
        <w:rPr>
          <w:sz w:val="56"/>
          <w:szCs w:val="56"/>
        </w:rPr>
      </w:pPr>
      <w:r w:rsidRPr="0065407C">
        <w:rPr>
          <w:sz w:val="56"/>
          <w:szCs w:val="56"/>
        </w:rPr>
        <w:lastRenderedPageBreak/>
        <w:t>Research 1:</w:t>
      </w:r>
    </w:p>
    <w:p w14:paraId="3484047F" w14:textId="6529E6CC" w:rsidR="00C5568D" w:rsidRPr="0065407C" w:rsidRDefault="00E377DB" w:rsidP="00C5568D">
      <w:pPr>
        <w:rPr>
          <w:sz w:val="36"/>
          <w:szCs w:val="36"/>
          <w:lang w:val="en-US"/>
        </w:rPr>
      </w:pPr>
      <w:r w:rsidRPr="0065407C">
        <w:rPr>
          <w:sz w:val="36"/>
          <w:szCs w:val="36"/>
        </w:rPr>
        <w:t xml:space="preserve">Johnson, Lee, and Chen's research delves into the realm of firmware-level malware, elucidating the security challenges posed by these intricate vectors and proposing </w:t>
      </w:r>
      <w:r w:rsidR="001671D6" w:rsidRPr="0065407C">
        <w:rPr>
          <w:sz w:val="36"/>
          <w:szCs w:val="36"/>
        </w:rPr>
        <w:t>defence</w:t>
      </w:r>
      <w:r w:rsidRPr="0065407C">
        <w:rPr>
          <w:sz w:val="36"/>
          <w:szCs w:val="36"/>
        </w:rPr>
        <w:t xml:space="preserve"> strategies. The paper underscores the critical yet often neglected aspect of firmware-based attacks, which exploit vulnerabilities at a fundamental level, bypassing conventional security measures. By examining real-world case studies and </w:t>
      </w:r>
      <w:r w:rsidR="001671D6" w:rsidRPr="0065407C">
        <w:rPr>
          <w:sz w:val="36"/>
          <w:szCs w:val="36"/>
        </w:rPr>
        <w:t>analysing</w:t>
      </w:r>
      <w:r w:rsidRPr="0065407C">
        <w:rPr>
          <w:sz w:val="36"/>
          <w:szCs w:val="36"/>
        </w:rPr>
        <w:t xml:space="preserve"> prevalent techniques employed by firmware-level malware, the researchers highlight the sophistication and persistence of such threats. Their proposed </w:t>
      </w:r>
      <w:r w:rsidR="0065407C" w:rsidRPr="0065407C">
        <w:rPr>
          <w:sz w:val="36"/>
          <w:szCs w:val="36"/>
        </w:rPr>
        <w:t>defines</w:t>
      </w:r>
      <w:r w:rsidRPr="0065407C">
        <w:rPr>
          <w:sz w:val="36"/>
          <w:szCs w:val="36"/>
        </w:rPr>
        <w:t xml:space="preserve"> strategies encompass a multi-layered approach, incorporating secure boot mechanisms, integrity verification, and runtime monitoring to mitigate the risks posed by firmware-level attacks. The research accentuates the urgency of fortifying </w:t>
      </w:r>
      <w:r w:rsidR="0065407C" w:rsidRPr="0065407C">
        <w:rPr>
          <w:sz w:val="36"/>
          <w:szCs w:val="36"/>
        </w:rPr>
        <w:t>defences</w:t>
      </w:r>
      <w:r w:rsidRPr="0065407C">
        <w:rPr>
          <w:sz w:val="36"/>
          <w:szCs w:val="36"/>
        </w:rPr>
        <w:t xml:space="preserve"> at this foundational level to ensure robust cybersecurity measures in an increasingly connected digital landscape.</w:t>
      </w:r>
    </w:p>
    <w:p w14:paraId="5CEE0A57" w14:textId="7B2665AF" w:rsidR="00C5568D" w:rsidRPr="0065407C" w:rsidRDefault="00613791" w:rsidP="00E8727D">
      <w:pPr>
        <w:rPr>
          <w:sz w:val="36"/>
          <w:szCs w:val="36"/>
          <w:lang w:val="en-US"/>
        </w:rPr>
      </w:pPr>
      <w:r w:rsidRPr="0065407C">
        <w:rPr>
          <w:sz w:val="36"/>
          <w:szCs w:val="36"/>
          <w:lang w:val="en-US"/>
        </w:rPr>
        <w:t>Source: IEEE Transactions on Dependable and Secure Computing, 2021</w:t>
      </w:r>
      <w:r w:rsidR="00714CB8" w:rsidRPr="0065407C">
        <w:rPr>
          <w:rFonts w:hint="cs"/>
          <w:sz w:val="36"/>
          <w:szCs w:val="36"/>
          <w:rtl/>
          <w:lang w:val="en-US"/>
        </w:rPr>
        <w:t>.</w:t>
      </w:r>
    </w:p>
    <w:p w14:paraId="7D710061" w14:textId="77777777" w:rsidR="00F32693" w:rsidRDefault="00F32693" w:rsidP="00C079D4">
      <w:pPr>
        <w:rPr>
          <w:sz w:val="24"/>
          <w:szCs w:val="24"/>
        </w:rPr>
      </w:pPr>
    </w:p>
    <w:p w14:paraId="4A383D20" w14:textId="77777777" w:rsidR="00FD076C" w:rsidRDefault="00FD076C" w:rsidP="00C079D4">
      <w:pPr>
        <w:rPr>
          <w:sz w:val="24"/>
          <w:szCs w:val="24"/>
        </w:rPr>
      </w:pPr>
    </w:p>
    <w:p w14:paraId="1BBF0367" w14:textId="5064FF72" w:rsidR="00A72E80" w:rsidRPr="0065407C" w:rsidRDefault="0041628F" w:rsidP="00C079D4">
      <w:pPr>
        <w:rPr>
          <w:sz w:val="56"/>
          <w:szCs w:val="56"/>
        </w:rPr>
      </w:pPr>
      <w:r w:rsidRPr="0065407C">
        <w:rPr>
          <w:sz w:val="56"/>
          <w:szCs w:val="56"/>
        </w:rPr>
        <w:t>Research 2:</w:t>
      </w:r>
    </w:p>
    <w:p w14:paraId="76BA33F3" w14:textId="65992FB9" w:rsidR="00F32693" w:rsidRPr="0065407C" w:rsidRDefault="00847DB8" w:rsidP="00C079D4">
      <w:pPr>
        <w:rPr>
          <w:sz w:val="36"/>
          <w:szCs w:val="36"/>
          <w:rtl/>
        </w:rPr>
      </w:pPr>
      <w:r w:rsidRPr="0065407C">
        <w:rPr>
          <w:sz w:val="36"/>
          <w:szCs w:val="36"/>
        </w:rPr>
        <w:t xml:space="preserve">This paper, presented at the 350 PIERS Proceedings in 2010, discusses the security vulnerabilities associated with USB storage devices, focusing on malware and hack </w:t>
      </w:r>
      <w:r w:rsidRPr="0065407C">
        <w:rPr>
          <w:sz w:val="36"/>
          <w:szCs w:val="36"/>
        </w:rPr>
        <w:lastRenderedPageBreak/>
        <w:t xml:space="preserve">tools. The authors highlight the risks posed by malicious codes exploiting Windows Autoplay features, which automatically launch content from removable media upon insertion. The paper </w:t>
      </w:r>
      <w:r w:rsidR="00765044" w:rsidRPr="0065407C">
        <w:rPr>
          <w:sz w:val="36"/>
          <w:szCs w:val="36"/>
        </w:rPr>
        <w:t>analyses</w:t>
      </w:r>
      <w:r w:rsidRPr="0065407C">
        <w:rPr>
          <w:sz w:val="36"/>
          <w:szCs w:val="36"/>
        </w:rPr>
        <w:t xml:space="preserve"> vulnerabilities in default settings of Windows operating systems, particularly Windows XP SP2, Windows Vista, Windows 7, and Windows 2008, allowing malware from USB devices to launch attacks. The authors propose solutions in the form of ready-to-deploy scripts, aiming to optimize Windows security features without requiring complex configurations or additional license costs. The solutions cover blocking untrusted executable files, enforcing driver signing, preventing </w:t>
      </w:r>
      <w:r w:rsidR="00FA56EA" w:rsidRPr="0065407C">
        <w:rPr>
          <w:sz w:val="36"/>
          <w:szCs w:val="36"/>
        </w:rPr>
        <w:t>Auto-run</w:t>
      </w:r>
      <w:r w:rsidRPr="0065407C">
        <w:rPr>
          <w:sz w:val="36"/>
          <w:szCs w:val="36"/>
        </w:rPr>
        <w:t xml:space="preserve"> file creation, and optimizing User Account Control (UAC) and Microsoft Antimalware. The results section summarizes the changes made to Windows after implementing the proposed solutions, emphasizing the utilization of various security features to protect against malware on external USB drives. The discussion acknowledges the effectiveness of the solution package but suggests the need for a more comprehensive solution involving a new Windows security service architecture. The paper concludes with a list of references for further reading.</w:t>
      </w:r>
    </w:p>
    <w:p w14:paraId="2C048F2B" w14:textId="6CC77C54" w:rsidR="00E8727D" w:rsidRPr="0065407C" w:rsidRDefault="009F3D29" w:rsidP="009F3D29">
      <w:pPr>
        <w:pStyle w:val="ListParagraph"/>
        <w:numPr>
          <w:ilvl w:val="0"/>
          <w:numId w:val="3"/>
        </w:numPr>
        <w:rPr>
          <w:sz w:val="36"/>
          <w:szCs w:val="36"/>
          <w:lang w:val="en-US"/>
        </w:rPr>
      </w:pPr>
      <w:r w:rsidRPr="0065407C">
        <w:rPr>
          <w:sz w:val="36"/>
          <w:szCs w:val="36"/>
          <w:lang w:val="en-US"/>
        </w:rPr>
        <w:t>Limited Discussion on Social Engineering: The paper briefly mentions social engineering as a technique used by malware but doesn't delve deeply into this aspect. Social engineering is a significant threat vector, and a more in-depth discussion could enhance the paper's completeness.</w:t>
      </w:r>
    </w:p>
    <w:p w14:paraId="6BA83E91" w14:textId="6D4EE3C0" w:rsidR="00641341" w:rsidRPr="0065407C" w:rsidRDefault="00641341" w:rsidP="00A72E80">
      <w:pPr>
        <w:pStyle w:val="ListParagraph"/>
        <w:numPr>
          <w:ilvl w:val="0"/>
          <w:numId w:val="3"/>
        </w:numPr>
        <w:rPr>
          <w:sz w:val="36"/>
          <w:szCs w:val="36"/>
        </w:rPr>
      </w:pPr>
      <w:r w:rsidRPr="0065407C">
        <w:rPr>
          <w:sz w:val="36"/>
          <w:szCs w:val="36"/>
        </w:rPr>
        <w:lastRenderedPageBreak/>
        <w:t xml:space="preserve">Single-Focus on USB Devices: While USB devices are a significant concern, the paper does not discuss broader cybersecurity measures or </w:t>
      </w:r>
      <w:r w:rsidR="00765044" w:rsidRPr="0065407C">
        <w:rPr>
          <w:sz w:val="36"/>
          <w:szCs w:val="36"/>
        </w:rPr>
        <w:t>defence</w:t>
      </w:r>
      <w:r w:rsidRPr="0065407C">
        <w:rPr>
          <w:sz w:val="36"/>
          <w:szCs w:val="36"/>
        </w:rPr>
        <w:t>-in-depth strategies that organizations could adopt to enhance overall security.</w:t>
      </w:r>
    </w:p>
    <w:p w14:paraId="507F70A0" w14:textId="5BBE8F3C" w:rsidR="00A72E80" w:rsidRPr="0065407C" w:rsidRDefault="00A72E80" w:rsidP="00A72E80">
      <w:pPr>
        <w:pStyle w:val="ListParagraph"/>
        <w:rPr>
          <w:sz w:val="36"/>
          <w:szCs w:val="36"/>
        </w:rPr>
      </w:pPr>
      <w:r w:rsidRPr="0065407C">
        <w:rPr>
          <w:sz w:val="36"/>
          <w:szCs w:val="36"/>
        </w:rPr>
        <w:t>Dung Vu Pham1, Malka N. Halgamuge2, Ali Syed1, and Priyan Mendis2</w:t>
      </w:r>
    </w:p>
    <w:p w14:paraId="026A79D8" w14:textId="5FE402F6" w:rsidR="00384128" w:rsidRPr="0065407C" w:rsidRDefault="00384128" w:rsidP="00384128">
      <w:pPr>
        <w:rPr>
          <w:sz w:val="56"/>
          <w:szCs w:val="56"/>
        </w:rPr>
      </w:pPr>
      <w:r w:rsidRPr="00607D64">
        <w:rPr>
          <w:sz w:val="56"/>
          <w:szCs w:val="56"/>
        </w:rPr>
        <w:t>Research 3:</w:t>
      </w:r>
    </w:p>
    <w:p w14:paraId="214E7B17" w14:textId="1AC9E6E4" w:rsidR="00384128" w:rsidRPr="0065407C" w:rsidRDefault="00384128" w:rsidP="003A7A9E">
      <w:pPr>
        <w:rPr>
          <w:sz w:val="36"/>
          <w:szCs w:val="36"/>
        </w:rPr>
      </w:pPr>
      <w:r w:rsidRPr="0065407C">
        <w:rPr>
          <w:sz w:val="36"/>
          <w:szCs w:val="36"/>
        </w:rPr>
        <w:t xml:space="preserve">Title: </w:t>
      </w:r>
      <w:r w:rsidR="00765044" w:rsidRPr="0065407C">
        <w:rPr>
          <w:sz w:val="36"/>
          <w:szCs w:val="36"/>
        </w:rPr>
        <w:t>Defence</w:t>
      </w:r>
      <w:r w:rsidRPr="0065407C">
        <w:rPr>
          <w:sz w:val="36"/>
          <w:szCs w:val="36"/>
        </w:rPr>
        <w:t xml:space="preserve"> and analysis of hardware malware vectors</w:t>
      </w:r>
    </w:p>
    <w:p w14:paraId="5AD4DD4C" w14:textId="5F0DD027" w:rsidR="00384128" w:rsidRPr="0065407C" w:rsidRDefault="00384128" w:rsidP="00384128">
      <w:pPr>
        <w:rPr>
          <w:sz w:val="36"/>
          <w:szCs w:val="36"/>
        </w:rPr>
      </w:pPr>
      <w:r w:rsidRPr="0065407C">
        <w:rPr>
          <w:sz w:val="36"/>
          <w:szCs w:val="36"/>
        </w:rPr>
        <w:t>Source: IEEE Security &amp; Privacy Magazine, 2023</w:t>
      </w:r>
    </w:p>
    <w:p w14:paraId="333A9270" w14:textId="77777777" w:rsidR="00384128" w:rsidRPr="0065407C" w:rsidRDefault="00384128" w:rsidP="003A7A9E">
      <w:pPr>
        <w:rPr>
          <w:sz w:val="36"/>
          <w:szCs w:val="36"/>
        </w:rPr>
      </w:pPr>
    </w:p>
    <w:p w14:paraId="6910A6C1" w14:textId="3CD70AF3" w:rsidR="00384128" w:rsidRPr="0065407C" w:rsidRDefault="00384128" w:rsidP="00384128">
      <w:pPr>
        <w:rPr>
          <w:sz w:val="36"/>
          <w:szCs w:val="36"/>
        </w:rPr>
      </w:pPr>
      <w:r w:rsidRPr="0065407C">
        <w:rPr>
          <w:sz w:val="36"/>
          <w:szCs w:val="36"/>
        </w:rPr>
        <w:t>Summary:</w:t>
      </w:r>
    </w:p>
    <w:p w14:paraId="3EDA32AC" w14:textId="77777777" w:rsidR="00384128" w:rsidRPr="0065407C" w:rsidRDefault="00384128" w:rsidP="00384128">
      <w:pPr>
        <w:rPr>
          <w:sz w:val="36"/>
          <w:szCs w:val="36"/>
        </w:rPr>
      </w:pPr>
    </w:p>
    <w:p w14:paraId="53D6D44A" w14:textId="2792B714" w:rsidR="00384128" w:rsidRPr="0065407C" w:rsidRDefault="00384128" w:rsidP="00384128">
      <w:pPr>
        <w:rPr>
          <w:sz w:val="36"/>
          <w:szCs w:val="36"/>
        </w:rPr>
      </w:pPr>
      <w:r w:rsidRPr="0065407C">
        <w:rPr>
          <w:sz w:val="36"/>
          <w:szCs w:val="36"/>
        </w:rPr>
        <w:t xml:space="preserve">This paper discusses the latest trends in the field of </w:t>
      </w:r>
      <w:r w:rsidR="00765044" w:rsidRPr="0065407C">
        <w:rPr>
          <w:sz w:val="36"/>
          <w:szCs w:val="36"/>
        </w:rPr>
        <w:t>defence</w:t>
      </w:r>
      <w:r w:rsidRPr="0065407C">
        <w:rPr>
          <w:sz w:val="36"/>
          <w:szCs w:val="36"/>
        </w:rPr>
        <w:t xml:space="preserve"> and analysis of hardware malware vectors. It highlights the challenges and opportunities facing researchers and developers in this field. It provides an overview of the different methods used to defend against hardware malware, including signature-based methods, </w:t>
      </w:r>
      <w:r w:rsidR="00765044" w:rsidRPr="0065407C">
        <w:rPr>
          <w:sz w:val="36"/>
          <w:szCs w:val="36"/>
        </w:rPr>
        <w:t>behavioural</w:t>
      </w:r>
      <w:r w:rsidRPr="0065407C">
        <w:rPr>
          <w:sz w:val="36"/>
          <w:szCs w:val="36"/>
        </w:rPr>
        <w:t xml:space="preserve"> analysis, and functional analysis. It also discusses the different methods used to </w:t>
      </w:r>
      <w:r w:rsidR="00765044" w:rsidRPr="0065407C">
        <w:rPr>
          <w:sz w:val="36"/>
          <w:szCs w:val="36"/>
        </w:rPr>
        <w:t>analyse</w:t>
      </w:r>
      <w:r w:rsidRPr="0065407C">
        <w:rPr>
          <w:sz w:val="36"/>
          <w:szCs w:val="36"/>
        </w:rPr>
        <w:t xml:space="preserve"> hardware malware, including dynamic analysis, static analysis, and reverse engineering.</w:t>
      </w:r>
    </w:p>
    <w:p w14:paraId="739AF29F" w14:textId="77777777" w:rsidR="00384128" w:rsidRPr="00384128" w:rsidRDefault="00384128" w:rsidP="00384128">
      <w:pPr>
        <w:rPr>
          <w:sz w:val="24"/>
          <w:szCs w:val="24"/>
        </w:rPr>
      </w:pPr>
    </w:p>
    <w:p w14:paraId="7BC7E4AC" w14:textId="3FA0CADD" w:rsidR="00384128" w:rsidRPr="0065407C" w:rsidRDefault="00384128" w:rsidP="00384128">
      <w:pPr>
        <w:rPr>
          <w:sz w:val="56"/>
          <w:szCs w:val="56"/>
        </w:rPr>
      </w:pPr>
      <w:r w:rsidRPr="0065407C">
        <w:rPr>
          <w:sz w:val="56"/>
          <w:szCs w:val="56"/>
        </w:rPr>
        <w:t>Research 4:</w:t>
      </w:r>
    </w:p>
    <w:p w14:paraId="247EB257" w14:textId="77777777" w:rsidR="00384128" w:rsidRPr="00384128" w:rsidRDefault="00384128" w:rsidP="00384128">
      <w:pPr>
        <w:rPr>
          <w:sz w:val="24"/>
          <w:szCs w:val="24"/>
        </w:rPr>
      </w:pPr>
    </w:p>
    <w:p w14:paraId="48E1CE2F" w14:textId="3119DDBF" w:rsidR="00384128" w:rsidRPr="0065407C" w:rsidRDefault="00384128" w:rsidP="0065407C">
      <w:pPr>
        <w:rPr>
          <w:sz w:val="36"/>
          <w:szCs w:val="36"/>
        </w:rPr>
      </w:pPr>
      <w:r w:rsidRPr="0065407C">
        <w:rPr>
          <w:sz w:val="36"/>
          <w:szCs w:val="36"/>
        </w:rPr>
        <w:t xml:space="preserve">Title: Hardware malware: A survey of threats, </w:t>
      </w:r>
      <w:r w:rsidR="00765044" w:rsidRPr="0065407C">
        <w:rPr>
          <w:sz w:val="36"/>
          <w:szCs w:val="36"/>
        </w:rPr>
        <w:t>defences</w:t>
      </w:r>
      <w:r w:rsidRPr="0065407C">
        <w:rPr>
          <w:sz w:val="36"/>
          <w:szCs w:val="36"/>
        </w:rPr>
        <w:t>, and challenges</w:t>
      </w:r>
    </w:p>
    <w:p w14:paraId="19AFAF4D" w14:textId="67B1C8C2" w:rsidR="00384128" w:rsidRPr="0065407C" w:rsidRDefault="00384128" w:rsidP="00384128">
      <w:pPr>
        <w:rPr>
          <w:sz w:val="36"/>
          <w:szCs w:val="36"/>
        </w:rPr>
      </w:pPr>
      <w:r w:rsidRPr="0065407C">
        <w:rPr>
          <w:sz w:val="36"/>
          <w:szCs w:val="36"/>
        </w:rPr>
        <w:t>Source: IEEE Communications Surveys &amp; Tutorials, 2022</w:t>
      </w:r>
    </w:p>
    <w:p w14:paraId="03E4E8BB" w14:textId="77777777" w:rsidR="00384128" w:rsidRPr="0065407C" w:rsidRDefault="00384128" w:rsidP="00384128">
      <w:pPr>
        <w:rPr>
          <w:sz w:val="36"/>
          <w:szCs w:val="36"/>
        </w:rPr>
      </w:pPr>
    </w:p>
    <w:p w14:paraId="7FC0F38B" w14:textId="1AAA1EC6" w:rsidR="00384128" w:rsidRPr="0065407C" w:rsidRDefault="00384128" w:rsidP="00384128">
      <w:pPr>
        <w:rPr>
          <w:sz w:val="36"/>
          <w:szCs w:val="36"/>
        </w:rPr>
      </w:pPr>
      <w:r w:rsidRPr="0065407C">
        <w:rPr>
          <w:sz w:val="36"/>
          <w:szCs w:val="36"/>
        </w:rPr>
        <w:t>Summary:</w:t>
      </w:r>
    </w:p>
    <w:p w14:paraId="284C22BE" w14:textId="77777777" w:rsidR="00384128" w:rsidRPr="0065407C" w:rsidRDefault="00384128" w:rsidP="00384128">
      <w:pPr>
        <w:rPr>
          <w:sz w:val="36"/>
          <w:szCs w:val="36"/>
        </w:rPr>
      </w:pPr>
    </w:p>
    <w:p w14:paraId="0BDDA79F" w14:textId="798866E7" w:rsidR="00384128" w:rsidRPr="0065407C" w:rsidRDefault="00384128" w:rsidP="00384128">
      <w:pPr>
        <w:rPr>
          <w:sz w:val="36"/>
          <w:szCs w:val="36"/>
        </w:rPr>
      </w:pPr>
      <w:r w:rsidRPr="0065407C">
        <w:rPr>
          <w:sz w:val="36"/>
          <w:szCs w:val="36"/>
        </w:rPr>
        <w:t xml:space="preserve">This paper provides a comprehensive overview of hardware malware threats, available </w:t>
      </w:r>
      <w:r w:rsidR="00765044" w:rsidRPr="0065407C">
        <w:rPr>
          <w:sz w:val="36"/>
          <w:szCs w:val="36"/>
        </w:rPr>
        <w:t>defence</w:t>
      </w:r>
      <w:r w:rsidRPr="0065407C">
        <w:rPr>
          <w:sz w:val="36"/>
          <w:szCs w:val="36"/>
        </w:rPr>
        <w:t xml:space="preserve"> techniques, and challenges facing this field. It addresses different types of hardware malware, including embedded hardware malware, mobile hardware malware, and cloud hardware malware. It also discusses the different methods used to defend against hardware malware, including signature-based methods, </w:t>
      </w:r>
      <w:r w:rsidR="00765044" w:rsidRPr="0065407C">
        <w:rPr>
          <w:sz w:val="36"/>
          <w:szCs w:val="36"/>
        </w:rPr>
        <w:t>behavioural</w:t>
      </w:r>
      <w:r w:rsidRPr="0065407C">
        <w:rPr>
          <w:sz w:val="36"/>
          <w:szCs w:val="36"/>
        </w:rPr>
        <w:t xml:space="preserve"> analysis, and functional analysis.</w:t>
      </w:r>
    </w:p>
    <w:p w14:paraId="51743502" w14:textId="77777777" w:rsidR="00384128" w:rsidRDefault="00384128" w:rsidP="00384128">
      <w:pPr>
        <w:rPr>
          <w:sz w:val="24"/>
          <w:szCs w:val="24"/>
        </w:rPr>
      </w:pPr>
    </w:p>
    <w:p w14:paraId="2B483182" w14:textId="77777777" w:rsidR="00FD076C" w:rsidRDefault="00FD076C" w:rsidP="00384128">
      <w:pPr>
        <w:rPr>
          <w:sz w:val="24"/>
          <w:szCs w:val="24"/>
        </w:rPr>
      </w:pPr>
    </w:p>
    <w:p w14:paraId="15680478" w14:textId="77777777" w:rsidR="00FD076C" w:rsidRDefault="00FD076C" w:rsidP="00384128">
      <w:pPr>
        <w:rPr>
          <w:sz w:val="24"/>
          <w:szCs w:val="24"/>
        </w:rPr>
      </w:pPr>
    </w:p>
    <w:p w14:paraId="191617FB" w14:textId="77777777" w:rsidR="00FD076C" w:rsidRPr="00384128" w:rsidRDefault="00FD076C" w:rsidP="00384128">
      <w:pPr>
        <w:rPr>
          <w:sz w:val="24"/>
          <w:szCs w:val="24"/>
        </w:rPr>
      </w:pPr>
    </w:p>
    <w:p w14:paraId="2FD755B9" w14:textId="3D2B5BDD" w:rsidR="00384128" w:rsidRPr="0065407C" w:rsidRDefault="00384128" w:rsidP="0065407C">
      <w:pPr>
        <w:rPr>
          <w:sz w:val="56"/>
          <w:szCs w:val="56"/>
        </w:rPr>
      </w:pPr>
      <w:r w:rsidRPr="0065407C">
        <w:rPr>
          <w:sz w:val="56"/>
          <w:szCs w:val="56"/>
        </w:rPr>
        <w:t>Research 5:</w:t>
      </w:r>
    </w:p>
    <w:p w14:paraId="73CCBDE4" w14:textId="448BAAFC" w:rsidR="00384128" w:rsidRPr="0065407C" w:rsidRDefault="00384128" w:rsidP="0065407C">
      <w:pPr>
        <w:rPr>
          <w:sz w:val="36"/>
          <w:szCs w:val="36"/>
        </w:rPr>
      </w:pPr>
      <w:r w:rsidRPr="0065407C">
        <w:rPr>
          <w:sz w:val="36"/>
          <w:szCs w:val="36"/>
        </w:rPr>
        <w:t>Title: Hardware malware detection: A survey of methods and challenges</w:t>
      </w:r>
    </w:p>
    <w:p w14:paraId="109DC2F3" w14:textId="03C99ECD" w:rsidR="00384128" w:rsidRPr="0065407C" w:rsidRDefault="00384128" w:rsidP="00384128">
      <w:pPr>
        <w:rPr>
          <w:sz w:val="36"/>
          <w:szCs w:val="36"/>
        </w:rPr>
      </w:pPr>
      <w:r w:rsidRPr="0065407C">
        <w:rPr>
          <w:sz w:val="36"/>
          <w:szCs w:val="36"/>
        </w:rPr>
        <w:t>Source: ACM Computing Surveys, 2021</w:t>
      </w:r>
    </w:p>
    <w:p w14:paraId="17CF9B6B" w14:textId="77777777" w:rsidR="00384128" w:rsidRPr="0065407C" w:rsidRDefault="00384128" w:rsidP="00384128">
      <w:pPr>
        <w:rPr>
          <w:sz w:val="36"/>
          <w:szCs w:val="36"/>
        </w:rPr>
      </w:pPr>
    </w:p>
    <w:p w14:paraId="128A214E" w14:textId="59F9F80F" w:rsidR="00384128" w:rsidRPr="0065407C" w:rsidRDefault="00384128" w:rsidP="00384128">
      <w:pPr>
        <w:rPr>
          <w:sz w:val="36"/>
          <w:szCs w:val="36"/>
        </w:rPr>
      </w:pPr>
      <w:r w:rsidRPr="0065407C">
        <w:rPr>
          <w:sz w:val="36"/>
          <w:szCs w:val="36"/>
        </w:rPr>
        <w:lastRenderedPageBreak/>
        <w:t xml:space="preserve">This paper provides a comprehensive overview of hardware malware detection techniques. It addresses the different methods used to detect hardware malware, including signature-based methods, </w:t>
      </w:r>
      <w:r w:rsidR="00765044" w:rsidRPr="0065407C">
        <w:rPr>
          <w:sz w:val="36"/>
          <w:szCs w:val="36"/>
        </w:rPr>
        <w:t>behavioural</w:t>
      </w:r>
      <w:r w:rsidRPr="0065407C">
        <w:rPr>
          <w:sz w:val="36"/>
          <w:szCs w:val="36"/>
        </w:rPr>
        <w:t xml:space="preserve"> analysis, and functional analysis. It also discusses the challenges facing hardware malware detection, including challenges related to the diversity of hardware malware and challenges related to the hardware environment.</w:t>
      </w:r>
    </w:p>
    <w:p w14:paraId="582C611C" w14:textId="77777777" w:rsidR="00384128" w:rsidRPr="00384128" w:rsidRDefault="00384128" w:rsidP="00384128">
      <w:pPr>
        <w:rPr>
          <w:sz w:val="24"/>
          <w:szCs w:val="24"/>
        </w:rPr>
      </w:pPr>
    </w:p>
    <w:p w14:paraId="39965CB8" w14:textId="781E12A2" w:rsidR="00384128" w:rsidRPr="0065407C" w:rsidRDefault="00384128" w:rsidP="00384128">
      <w:pPr>
        <w:rPr>
          <w:sz w:val="56"/>
          <w:szCs w:val="56"/>
        </w:rPr>
      </w:pPr>
      <w:r w:rsidRPr="0065407C">
        <w:rPr>
          <w:sz w:val="56"/>
          <w:szCs w:val="56"/>
        </w:rPr>
        <w:t>General summary</w:t>
      </w:r>
    </w:p>
    <w:p w14:paraId="586FC7BF" w14:textId="77777777" w:rsidR="00384128" w:rsidRPr="00384128" w:rsidRDefault="00384128" w:rsidP="00384128">
      <w:pPr>
        <w:rPr>
          <w:sz w:val="24"/>
          <w:szCs w:val="24"/>
        </w:rPr>
      </w:pPr>
    </w:p>
    <w:p w14:paraId="534EE079" w14:textId="24D9C1B7" w:rsidR="00384128" w:rsidRPr="0065407C" w:rsidRDefault="00384128" w:rsidP="00384128">
      <w:pPr>
        <w:rPr>
          <w:sz w:val="36"/>
          <w:szCs w:val="36"/>
        </w:rPr>
      </w:pPr>
      <w:r w:rsidRPr="0065407C">
        <w:rPr>
          <w:sz w:val="36"/>
          <w:szCs w:val="36"/>
        </w:rPr>
        <w:t xml:space="preserve">The </w:t>
      </w:r>
      <w:r w:rsidR="00FD076C">
        <w:rPr>
          <w:sz w:val="36"/>
          <w:szCs w:val="36"/>
        </w:rPr>
        <w:t>5</w:t>
      </w:r>
      <w:r w:rsidRPr="0065407C">
        <w:rPr>
          <w:sz w:val="36"/>
          <w:szCs w:val="36"/>
        </w:rPr>
        <w:t xml:space="preserve"> </w:t>
      </w:r>
      <w:r w:rsidR="003B2E9B" w:rsidRPr="0065407C">
        <w:rPr>
          <w:sz w:val="36"/>
          <w:szCs w:val="36"/>
        </w:rPr>
        <w:t>research</w:t>
      </w:r>
      <w:r w:rsidRPr="0065407C">
        <w:rPr>
          <w:sz w:val="36"/>
          <w:szCs w:val="36"/>
        </w:rPr>
        <w:t xml:space="preserve"> papers mentioned above suggest that the field of </w:t>
      </w:r>
      <w:r w:rsidR="00765044" w:rsidRPr="0065407C">
        <w:rPr>
          <w:sz w:val="36"/>
          <w:szCs w:val="36"/>
        </w:rPr>
        <w:t>defence</w:t>
      </w:r>
      <w:r w:rsidRPr="0065407C">
        <w:rPr>
          <w:sz w:val="36"/>
          <w:szCs w:val="36"/>
        </w:rPr>
        <w:t xml:space="preserve"> and analysis of hardware malware vectors is a rapidly evolving field. Researchers and developers in this field face a number of challenges,</w:t>
      </w:r>
      <w:r w:rsidR="007038F6">
        <w:rPr>
          <w:rFonts w:hint="cs"/>
          <w:sz w:val="36"/>
          <w:szCs w:val="36"/>
          <w:rtl/>
        </w:rPr>
        <w:t xml:space="preserve"> </w:t>
      </w:r>
      <w:r w:rsidRPr="0065407C">
        <w:rPr>
          <w:sz w:val="36"/>
          <w:szCs w:val="36"/>
        </w:rPr>
        <w:t xml:space="preserve">including the diversity of hardware malware and the complex hardware environment. However, significant progress has been made in this field in recent years, and a variety of methods are now available to defend against and </w:t>
      </w:r>
      <w:r w:rsidR="00765044" w:rsidRPr="0065407C">
        <w:rPr>
          <w:sz w:val="36"/>
          <w:szCs w:val="36"/>
        </w:rPr>
        <w:t>analyse</w:t>
      </w:r>
      <w:r w:rsidRPr="0065407C">
        <w:rPr>
          <w:sz w:val="36"/>
          <w:szCs w:val="36"/>
        </w:rPr>
        <w:t xml:space="preserve"> hardware malware.</w:t>
      </w:r>
    </w:p>
    <w:p w14:paraId="140665FD" w14:textId="77777777" w:rsidR="00384128" w:rsidRPr="0065407C" w:rsidRDefault="00384128" w:rsidP="00384128">
      <w:pPr>
        <w:rPr>
          <w:sz w:val="36"/>
          <w:szCs w:val="36"/>
        </w:rPr>
      </w:pPr>
    </w:p>
    <w:p w14:paraId="54836131" w14:textId="341E2792" w:rsidR="00384128" w:rsidRPr="0065407C" w:rsidRDefault="00384128" w:rsidP="00384128">
      <w:pPr>
        <w:rPr>
          <w:sz w:val="36"/>
          <w:szCs w:val="36"/>
        </w:rPr>
      </w:pPr>
      <w:r w:rsidRPr="0065407C">
        <w:rPr>
          <w:sz w:val="36"/>
          <w:szCs w:val="36"/>
        </w:rPr>
        <w:t xml:space="preserve">Challenges and opportunities in the field of </w:t>
      </w:r>
      <w:r w:rsidR="00765044" w:rsidRPr="0065407C">
        <w:rPr>
          <w:sz w:val="36"/>
          <w:szCs w:val="36"/>
        </w:rPr>
        <w:t>defence</w:t>
      </w:r>
      <w:r w:rsidRPr="0065407C">
        <w:rPr>
          <w:sz w:val="36"/>
          <w:szCs w:val="36"/>
        </w:rPr>
        <w:t xml:space="preserve"> and analysis of hardware malware vectors</w:t>
      </w:r>
    </w:p>
    <w:p w14:paraId="4F347D2D" w14:textId="77777777" w:rsidR="00384128" w:rsidRPr="0065407C" w:rsidRDefault="00384128" w:rsidP="00384128">
      <w:pPr>
        <w:rPr>
          <w:sz w:val="36"/>
          <w:szCs w:val="36"/>
        </w:rPr>
      </w:pPr>
    </w:p>
    <w:p w14:paraId="2BB3022A" w14:textId="6341F88B" w:rsidR="00384128" w:rsidRPr="0065407C" w:rsidRDefault="00384128" w:rsidP="00384128">
      <w:pPr>
        <w:rPr>
          <w:sz w:val="36"/>
          <w:szCs w:val="36"/>
        </w:rPr>
      </w:pPr>
      <w:r w:rsidRPr="0065407C">
        <w:rPr>
          <w:sz w:val="36"/>
          <w:szCs w:val="36"/>
        </w:rPr>
        <w:lastRenderedPageBreak/>
        <w:t xml:space="preserve">The field of </w:t>
      </w:r>
      <w:r w:rsidR="00765044" w:rsidRPr="0065407C">
        <w:rPr>
          <w:sz w:val="36"/>
          <w:szCs w:val="36"/>
        </w:rPr>
        <w:t>defence</w:t>
      </w:r>
      <w:r w:rsidRPr="0065407C">
        <w:rPr>
          <w:sz w:val="36"/>
          <w:szCs w:val="36"/>
        </w:rPr>
        <w:t xml:space="preserve"> and analysis of hardware malware vectors faces a number of challenges, including:</w:t>
      </w:r>
    </w:p>
    <w:p w14:paraId="0D66BE6E" w14:textId="77777777" w:rsidR="00384128" w:rsidRPr="0065407C" w:rsidRDefault="00384128" w:rsidP="00384128">
      <w:pPr>
        <w:rPr>
          <w:sz w:val="36"/>
          <w:szCs w:val="36"/>
        </w:rPr>
      </w:pPr>
    </w:p>
    <w:p w14:paraId="39A44C24" w14:textId="03A97D7E" w:rsidR="00384128" w:rsidRPr="0065407C" w:rsidRDefault="00384128" w:rsidP="00384128">
      <w:pPr>
        <w:rPr>
          <w:sz w:val="36"/>
          <w:szCs w:val="36"/>
        </w:rPr>
      </w:pPr>
      <w:r w:rsidRPr="0065407C">
        <w:rPr>
          <w:sz w:val="36"/>
          <w:szCs w:val="36"/>
        </w:rPr>
        <w:t xml:space="preserve"> Diversity of hardware malware: Hardware malware varies widely in terms of form and </w:t>
      </w:r>
      <w:r w:rsidR="00765044" w:rsidRPr="0065407C">
        <w:rPr>
          <w:sz w:val="36"/>
          <w:szCs w:val="36"/>
        </w:rPr>
        <w:t>behaviour</w:t>
      </w:r>
      <w:r w:rsidRPr="0065407C">
        <w:rPr>
          <w:sz w:val="36"/>
          <w:szCs w:val="36"/>
        </w:rPr>
        <w:t>. It can be embedded malware, mobile malware, or cloud malware. It can be designed for different purposes, such as stealing data, disabling devices, or taking control of them.</w:t>
      </w:r>
    </w:p>
    <w:p w14:paraId="6F09D42C" w14:textId="321B2D65" w:rsidR="00384128" w:rsidRPr="0065407C" w:rsidRDefault="00384128" w:rsidP="00384128">
      <w:pPr>
        <w:rPr>
          <w:sz w:val="36"/>
          <w:szCs w:val="36"/>
        </w:rPr>
      </w:pPr>
      <w:r w:rsidRPr="0065407C">
        <w:rPr>
          <w:sz w:val="36"/>
          <w:szCs w:val="36"/>
        </w:rPr>
        <w:t xml:space="preserve"> Complex hardware environment: The hardware environment is characterized by many factors that can make it difficult to detect hardware malware, such as hardware speed, multitasking, and multi-core.</w:t>
      </w:r>
    </w:p>
    <w:p w14:paraId="671D86AE" w14:textId="77777777" w:rsidR="00384128" w:rsidRPr="0065407C" w:rsidRDefault="00384128" w:rsidP="00384128">
      <w:pPr>
        <w:rPr>
          <w:sz w:val="36"/>
          <w:szCs w:val="36"/>
        </w:rPr>
      </w:pPr>
    </w:p>
    <w:p w14:paraId="72C4B439" w14:textId="77777777" w:rsidR="00384128" w:rsidRPr="0065407C" w:rsidRDefault="00384128" w:rsidP="00384128">
      <w:pPr>
        <w:rPr>
          <w:sz w:val="36"/>
          <w:szCs w:val="36"/>
        </w:rPr>
      </w:pPr>
      <w:r w:rsidRPr="0065407C">
        <w:rPr>
          <w:sz w:val="36"/>
          <w:szCs w:val="36"/>
        </w:rPr>
        <w:t>However, there are also a number of opportunities in this field, including:</w:t>
      </w:r>
    </w:p>
    <w:p w14:paraId="7F42E7F0" w14:textId="77777777" w:rsidR="00384128" w:rsidRPr="0065407C" w:rsidRDefault="00384128" w:rsidP="00384128">
      <w:pPr>
        <w:rPr>
          <w:sz w:val="36"/>
          <w:szCs w:val="36"/>
        </w:rPr>
      </w:pPr>
    </w:p>
    <w:p w14:paraId="7EF050A7" w14:textId="77777777" w:rsidR="00216394" w:rsidRPr="00216394" w:rsidRDefault="00384128" w:rsidP="00384128">
      <w:pPr>
        <w:rPr>
          <w:sz w:val="40"/>
          <w:szCs w:val="40"/>
        </w:rPr>
      </w:pPr>
      <w:r w:rsidRPr="00216394">
        <w:rPr>
          <w:sz w:val="40"/>
          <w:szCs w:val="40"/>
        </w:rPr>
        <w:t xml:space="preserve"> Advances in artificial intelligence (AI) techniques:</w:t>
      </w:r>
    </w:p>
    <w:p w14:paraId="44C8DE7E" w14:textId="7C7711BC" w:rsidR="00384128" w:rsidRPr="0065407C" w:rsidRDefault="00384128" w:rsidP="00384128">
      <w:pPr>
        <w:rPr>
          <w:sz w:val="36"/>
          <w:szCs w:val="36"/>
        </w:rPr>
      </w:pPr>
      <w:r w:rsidRPr="0065407C">
        <w:rPr>
          <w:sz w:val="36"/>
          <w:szCs w:val="36"/>
        </w:rPr>
        <w:t xml:space="preserve"> AI techniques, such as machine learning and deep learning, can be used to improve the detection of hardware malware.</w:t>
      </w:r>
    </w:p>
    <w:p w14:paraId="64577702" w14:textId="77777777" w:rsidR="00216394" w:rsidRPr="00216394" w:rsidRDefault="00384128" w:rsidP="00384128">
      <w:pPr>
        <w:rPr>
          <w:sz w:val="44"/>
          <w:szCs w:val="44"/>
        </w:rPr>
      </w:pPr>
      <w:r w:rsidRPr="00216394">
        <w:rPr>
          <w:sz w:val="44"/>
          <w:szCs w:val="44"/>
        </w:rPr>
        <w:t xml:space="preserve"> Increased awareness of threats: </w:t>
      </w:r>
    </w:p>
    <w:p w14:paraId="22E5EED5" w14:textId="248F2070" w:rsidR="00AC04D8" w:rsidRPr="0065407C" w:rsidRDefault="00384128" w:rsidP="00216394">
      <w:pPr>
        <w:rPr>
          <w:sz w:val="36"/>
          <w:szCs w:val="36"/>
        </w:rPr>
      </w:pPr>
      <w:r w:rsidRPr="0065407C">
        <w:rPr>
          <w:sz w:val="36"/>
          <w:szCs w:val="36"/>
        </w:rPr>
        <w:t>With increased awareness of the threats posed by hardware malware, organizations are more likely to take preventive measures.</w:t>
      </w:r>
    </w:p>
    <w:p w14:paraId="712E6BFF" w14:textId="77777777" w:rsidR="00AC04D8" w:rsidRDefault="00AC04D8" w:rsidP="00384128">
      <w:pPr>
        <w:rPr>
          <w:sz w:val="24"/>
          <w:szCs w:val="24"/>
        </w:rPr>
      </w:pPr>
    </w:p>
    <w:p w14:paraId="7BE3C9C3" w14:textId="77777777" w:rsidR="0065407C" w:rsidRDefault="0065407C" w:rsidP="00384128">
      <w:pPr>
        <w:rPr>
          <w:sz w:val="24"/>
          <w:szCs w:val="24"/>
        </w:rPr>
      </w:pPr>
    </w:p>
    <w:p w14:paraId="3F26E49D" w14:textId="440521DE" w:rsidR="00AC04D8" w:rsidRPr="003A7A9E" w:rsidRDefault="00AC04D8" w:rsidP="00AC04D8">
      <w:pPr>
        <w:rPr>
          <w:sz w:val="56"/>
          <w:szCs w:val="56"/>
        </w:rPr>
      </w:pPr>
      <w:r w:rsidRPr="003A7A9E">
        <w:rPr>
          <w:sz w:val="56"/>
          <w:szCs w:val="56"/>
        </w:rPr>
        <w:t>INTRODUCTION:</w:t>
      </w:r>
    </w:p>
    <w:p w14:paraId="65980F0E" w14:textId="73570866" w:rsidR="00AC04D8" w:rsidRPr="003A7A9E" w:rsidRDefault="00AC04D8" w:rsidP="00AC04D8">
      <w:pPr>
        <w:rPr>
          <w:sz w:val="36"/>
          <w:szCs w:val="36"/>
        </w:rPr>
      </w:pPr>
      <w:r w:rsidRPr="003A7A9E">
        <w:rPr>
          <w:sz w:val="36"/>
          <w:szCs w:val="36"/>
        </w:rPr>
        <w:t>the pervasive use of USB drives introduces a potential gateway for malware infiltration and unauthorized system access. As the cyber realm becomes increasingly interconnected, the vulnerability of systems to malicious entities exploiting Autorun functionalities and leveraging .inf files is a growing concern. This underscores the critical need for proactive measures to secure systems against evolving threats.</w:t>
      </w:r>
    </w:p>
    <w:p w14:paraId="15868506" w14:textId="77777777" w:rsidR="00AC04D8" w:rsidRDefault="00AC04D8" w:rsidP="00AC04D8">
      <w:pPr>
        <w:rPr>
          <w:sz w:val="36"/>
          <w:szCs w:val="36"/>
        </w:rPr>
      </w:pPr>
    </w:p>
    <w:p w14:paraId="2F951294" w14:textId="77777777" w:rsidR="0065407C" w:rsidRPr="003A7A9E" w:rsidRDefault="0065407C" w:rsidP="00AC04D8">
      <w:pPr>
        <w:rPr>
          <w:sz w:val="36"/>
          <w:szCs w:val="36"/>
        </w:rPr>
      </w:pPr>
    </w:p>
    <w:p w14:paraId="64A9F119" w14:textId="77777777" w:rsidR="00AC04D8" w:rsidRPr="003A7A9E" w:rsidRDefault="00AC04D8" w:rsidP="00AC04D8">
      <w:pPr>
        <w:rPr>
          <w:sz w:val="56"/>
          <w:szCs w:val="56"/>
        </w:rPr>
      </w:pPr>
      <w:r w:rsidRPr="003A7A9E">
        <w:rPr>
          <w:sz w:val="56"/>
          <w:szCs w:val="56"/>
        </w:rPr>
        <w:t>Understanding the Challenge:</w:t>
      </w:r>
    </w:p>
    <w:p w14:paraId="66933594" w14:textId="6BE42B97" w:rsidR="00AC04D8" w:rsidRPr="003A7A9E" w:rsidRDefault="00AC04D8" w:rsidP="00AC04D8">
      <w:pPr>
        <w:rPr>
          <w:sz w:val="36"/>
          <w:szCs w:val="36"/>
        </w:rPr>
      </w:pPr>
      <w:r w:rsidRPr="003A7A9E">
        <w:rPr>
          <w:sz w:val="36"/>
          <w:szCs w:val="36"/>
        </w:rPr>
        <w:t>USB drives, while integral to modern data transfer, present a double-edged sword. The automatic execution of programs through Autorun and the exploitation of .inf files create vulnerabilities that demand immediate attention. This introduction sets the stage for a comprehensive exploration of defines mechanisms without delving into specific implementation details.</w:t>
      </w:r>
    </w:p>
    <w:p w14:paraId="387B6561" w14:textId="77777777" w:rsidR="00AC04D8" w:rsidRPr="00AC04D8" w:rsidRDefault="00AC04D8" w:rsidP="00AC04D8">
      <w:pPr>
        <w:rPr>
          <w:sz w:val="24"/>
          <w:szCs w:val="24"/>
        </w:rPr>
      </w:pPr>
    </w:p>
    <w:p w14:paraId="70ED0251" w14:textId="77777777" w:rsidR="00AC04D8" w:rsidRPr="003A7A9E" w:rsidRDefault="00AC04D8" w:rsidP="00AC04D8">
      <w:pPr>
        <w:rPr>
          <w:sz w:val="56"/>
          <w:szCs w:val="56"/>
        </w:rPr>
      </w:pPr>
      <w:r w:rsidRPr="003A7A9E">
        <w:rPr>
          <w:sz w:val="56"/>
          <w:szCs w:val="56"/>
        </w:rPr>
        <w:t>Key Objectives:</w:t>
      </w:r>
    </w:p>
    <w:p w14:paraId="4F7ED396" w14:textId="77777777" w:rsidR="00AC04D8" w:rsidRPr="003A7A9E" w:rsidRDefault="00AC04D8" w:rsidP="00AC04D8">
      <w:pPr>
        <w:rPr>
          <w:sz w:val="36"/>
          <w:szCs w:val="36"/>
        </w:rPr>
      </w:pPr>
      <w:r w:rsidRPr="003A7A9E">
        <w:rPr>
          <w:sz w:val="36"/>
          <w:szCs w:val="36"/>
        </w:rPr>
        <w:t>The primary objectives of this initiative include:</w:t>
      </w:r>
    </w:p>
    <w:p w14:paraId="4F880C90" w14:textId="77777777" w:rsidR="00AC04D8" w:rsidRPr="003A7A9E" w:rsidRDefault="00AC04D8" w:rsidP="00AC04D8">
      <w:pPr>
        <w:rPr>
          <w:sz w:val="36"/>
          <w:szCs w:val="36"/>
        </w:rPr>
      </w:pPr>
    </w:p>
    <w:p w14:paraId="3156DFCF" w14:textId="1DB082C8" w:rsidR="00AC04D8" w:rsidRPr="003A7A9E" w:rsidRDefault="00AC04D8" w:rsidP="001226D8">
      <w:pPr>
        <w:pStyle w:val="ListParagraph"/>
        <w:numPr>
          <w:ilvl w:val="0"/>
          <w:numId w:val="4"/>
        </w:numPr>
        <w:rPr>
          <w:sz w:val="36"/>
          <w:szCs w:val="36"/>
        </w:rPr>
      </w:pPr>
      <w:r w:rsidRPr="003A7A9E">
        <w:rPr>
          <w:sz w:val="36"/>
          <w:szCs w:val="36"/>
        </w:rPr>
        <w:lastRenderedPageBreak/>
        <w:t>Global Autorun Disablement: The script's objective is to globally disable Autorun functionality through strategic registry modifications. By intervening at the core of system configurations, the script aims to thwart the automatic execution of potentially malicious code when USB drives are connected.</w:t>
      </w:r>
    </w:p>
    <w:p w14:paraId="6CD4C676" w14:textId="77777777" w:rsidR="00AC04D8" w:rsidRPr="003A7A9E" w:rsidRDefault="00AC04D8" w:rsidP="00AC04D8">
      <w:pPr>
        <w:rPr>
          <w:sz w:val="36"/>
          <w:szCs w:val="36"/>
        </w:rPr>
      </w:pPr>
    </w:p>
    <w:p w14:paraId="39CE9AE6" w14:textId="4BD75FE4" w:rsidR="00AC04D8" w:rsidRPr="003A7A9E" w:rsidRDefault="00AC04D8" w:rsidP="001226D8">
      <w:pPr>
        <w:pStyle w:val="ListParagraph"/>
        <w:numPr>
          <w:ilvl w:val="0"/>
          <w:numId w:val="4"/>
        </w:numPr>
        <w:rPr>
          <w:sz w:val="36"/>
          <w:szCs w:val="36"/>
        </w:rPr>
      </w:pPr>
      <w:r w:rsidRPr="003A7A9E">
        <w:rPr>
          <w:sz w:val="36"/>
          <w:szCs w:val="36"/>
        </w:rPr>
        <w:t>Securing File Permissions: A pivotal aspect of defence involves adjusting file permissions on connected USB drives. This measure acts as a crucial line of defence, preventing unauthorized write operations and thwarting attempts to manipulate files.</w:t>
      </w:r>
    </w:p>
    <w:p w14:paraId="4619311C" w14:textId="77777777" w:rsidR="00AC04D8" w:rsidRPr="003A7A9E" w:rsidRDefault="00AC04D8" w:rsidP="00AC04D8">
      <w:pPr>
        <w:rPr>
          <w:sz w:val="36"/>
          <w:szCs w:val="36"/>
        </w:rPr>
      </w:pPr>
    </w:p>
    <w:p w14:paraId="4F7DEAEB" w14:textId="46591630" w:rsidR="00AC04D8" w:rsidRPr="003A7A9E" w:rsidRDefault="00AC04D8" w:rsidP="001226D8">
      <w:pPr>
        <w:pStyle w:val="ListParagraph"/>
        <w:numPr>
          <w:ilvl w:val="0"/>
          <w:numId w:val="4"/>
        </w:numPr>
        <w:rPr>
          <w:sz w:val="36"/>
          <w:szCs w:val="36"/>
        </w:rPr>
      </w:pPr>
      <w:r w:rsidRPr="003A7A9E">
        <w:rPr>
          <w:sz w:val="36"/>
          <w:szCs w:val="36"/>
        </w:rPr>
        <w:t>Real-time Threat Mitigation: beyond passive measures, actively monitoring and terminating processes associated with USB drives. This real-time threat mitigation ensures that the system is equipped to respond dynamically to potential security breaches.</w:t>
      </w:r>
    </w:p>
    <w:p w14:paraId="426BC056" w14:textId="77777777" w:rsidR="00AC04D8" w:rsidRPr="003A7A9E" w:rsidRDefault="00AC04D8" w:rsidP="00AC04D8">
      <w:pPr>
        <w:rPr>
          <w:sz w:val="36"/>
          <w:szCs w:val="36"/>
        </w:rPr>
      </w:pPr>
    </w:p>
    <w:p w14:paraId="3A5E0E74" w14:textId="57D71525" w:rsidR="00AC04D8" w:rsidRPr="001226D8" w:rsidRDefault="00AC04D8" w:rsidP="001226D8">
      <w:pPr>
        <w:pStyle w:val="ListParagraph"/>
        <w:numPr>
          <w:ilvl w:val="0"/>
          <w:numId w:val="4"/>
        </w:numPr>
        <w:rPr>
          <w:sz w:val="24"/>
          <w:szCs w:val="24"/>
        </w:rPr>
      </w:pPr>
      <w:r w:rsidRPr="003A7A9E">
        <w:rPr>
          <w:sz w:val="36"/>
          <w:szCs w:val="36"/>
        </w:rPr>
        <w:t>Ensuring User-friendly Execution:To ensure widespread usability, Users need only execute it when USB drives are connected, and the script intelligently</w:t>
      </w:r>
      <w:r w:rsidRPr="001226D8">
        <w:rPr>
          <w:sz w:val="24"/>
          <w:szCs w:val="24"/>
        </w:rPr>
        <w:t xml:space="preserve"> implements its protective measures without requiring intricate user intervention.</w:t>
      </w:r>
    </w:p>
    <w:p w14:paraId="455D5846" w14:textId="77777777" w:rsidR="00AC04D8" w:rsidRPr="00AC04D8" w:rsidRDefault="00AC04D8" w:rsidP="00AC04D8">
      <w:pPr>
        <w:rPr>
          <w:sz w:val="24"/>
          <w:szCs w:val="24"/>
        </w:rPr>
      </w:pPr>
    </w:p>
    <w:p w14:paraId="291050FE" w14:textId="77777777" w:rsidR="00AC04D8" w:rsidRPr="001226D8" w:rsidRDefault="00AC04D8" w:rsidP="00AC04D8">
      <w:pPr>
        <w:rPr>
          <w:sz w:val="56"/>
          <w:szCs w:val="56"/>
        </w:rPr>
      </w:pPr>
      <w:r w:rsidRPr="001226D8">
        <w:rPr>
          <w:sz w:val="56"/>
          <w:szCs w:val="56"/>
        </w:rPr>
        <w:lastRenderedPageBreak/>
        <w:t>Conclusion:</w:t>
      </w:r>
    </w:p>
    <w:p w14:paraId="6D8FA96F" w14:textId="0BC507E2" w:rsidR="00AC04D8" w:rsidRPr="001226D8" w:rsidRDefault="00AC04D8" w:rsidP="00AC04D8">
      <w:pPr>
        <w:rPr>
          <w:sz w:val="36"/>
          <w:szCs w:val="36"/>
        </w:rPr>
      </w:pPr>
      <w:r w:rsidRPr="001226D8">
        <w:rPr>
          <w:sz w:val="36"/>
          <w:szCs w:val="36"/>
        </w:rPr>
        <w:t>As USB drives continue to play a pivotal role in the exchange of digital information, the significance of securing these devices cannot be overstated. strives to empower users with a proactive toolkit against the evolving threat landscape associated with Autorun-based malware on USB drives. By prioritizing user-friendly execution, comprehensive protection, and adaptability to emerging challenges, this initiative stands as a testament to the ongoing efforts in fortifying our digital environment against cybersecurity threats.</w:t>
      </w:r>
    </w:p>
    <w:p w14:paraId="3C7C858D" w14:textId="77777777" w:rsidR="001226D8" w:rsidRDefault="001226D8" w:rsidP="00AC04D8">
      <w:pPr>
        <w:rPr>
          <w:sz w:val="24"/>
          <w:szCs w:val="24"/>
        </w:rPr>
      </w:pPr>
    </w:p>
    <w:p w14:paraId="46F4966D" w14:textId="77777777" w:rsidR="001E4AEE" w:rsidRDefault="001E4AEE" w:rsidP="00AC04D8">
      <w:pPr>
        <w:rPr>
          <w:sz w:val="24"/>
          <w:szCs w:val="24"/>
        </w:rPr>
      </w:pPr>
    </w:p>
    <w:p w14:paraId="7A76EA81" w14:textId="77777777" w:rsidR="001E4AEE" w:rsidRDefault="001E4AEE" w:rsidP="00AC04D8">
      <w:pPr>
        <w:rPr>
          <w:sz w:val="24"/>
          <w:szCs w:val="24"/>
        </w:rPr>
      </w:pPr>
    </w:p>
    <w:p w14:paraId="4BCB0AA4" w14:textId="77777777" w:rsidR="001E4AEE" w:rsidRDefault="001E4AEE" w:rsidP="00AC04D8">
      <w:pPr>
        <w:rPr>
          <w:sz w:val="24"/>
          <w:szCs w:val="24"/>
        </w:rPr>
      </w:pPr>
    </w:p>
    <w:p w14:paraId="6725D138" w14:textId="77777777" w:rsidR="001E4AEE" w:rsidRDefault="001E4AEE" w:rsidP="00AC04D8">
      <w:pPr>
        <w:rPr>
          <w:sz w:val="24"/>
          <w:szCs w:val="24"/>
        </w:rPr>
      </w:pPr>
    </w:p>
    <w:p w14:paraId="72A6BD18" w14:textId="77777777" w:rsidR="001E4AEE" w:rsidRDefault="001E4AEE" w:rsidP="00AC04D8">
      <w:pPr>
        <w:rPr>
          <w:sz w:val="24"/>
          <w:szCs w:val="24"/>
        </w:rPr>
      </w:pPr>
    </w:p>
    <w:p w14:paraId="05860BBA" w14:textId="77777777" w:rsidR="001E4AEE" w:rsidRDefault="001E4AEE" w:rsidP="00AC04D8">
      <w:pPr>
        <w:rPr>
          <w:sz w:val="24"/>
          <w:szCs w:val="24"/>
        </w:rPr>
      </w:pPr>
    </w:p>
    <w:p w14:paraId="015D4F1F" w14:textId="77777777" w:rsidR="001E4AEE" w:rsidRDefault="001E4AEE" w:rsidP="00AC04D8">
      <w:pPr>
        <w:rPr>
          <w:sz w:val="24"/>
          <w:szCs w:val="24"/>
        </w:rPr>
      </w:pPr>
    </w:p>
    <w:p w14:paraId="6AEC44F8" w14:textId="77777777" w:rsidR="001E4AEE" w:rsidRDefault="001E4AEE" w:rsidP="00AC04D8">
      <w:pPr>
        <w:rPr>
          <w:sz w:val="24"/>
          <w:szCs w:val="24"/>
        </w:rPr>
      </w:pPr>
    </w:p>
    <w:p w14:paraId="071E5697" w14:textId="77777777" w:rsidR="001E4AEE" w:rsidRDefault="001E4AEE" w:rsidP="00AC04D8">
      <w:pPr>
        <w:rPr>
          <w:sz w:val="24"/>
          <w:szCs w:val="24"/>
        </w:rPr>
      </w:pPr>
    </w:p>
    <w:p w14:paraId="0C654011" w14:textId="4AD80593" w:rsidR="00AC04D8" w:rsidRDefault="001226D8" w:rsidP="00384128">
      <w:pPr>
        <w:rPr>
          <w:sz w:val="56"/>
          <w:szCs w:val="56"/>
        </w:rPr>
      </w:pPr>
      <w:r w:rsidRPr="001226D8">
        <w:rPr>
          <w:sz w:val="56"/>
          <w:szCs w:val="56"/>
        </w:rPr>
        <w:t>METHODOLOGY</w:t>
      </w:r>
      <w:r w:rsidR="0065407C">
        <w:rPr>
          <w:sz w:val="56"/>
          <w:szCs w:val="56"/>
        </w:rPr>
        <w:t>:</w:t>
      </w:r>
    </w:p>
    <w:p w14:paraId="6B5F3684" w14:textId="1E885747" w:rsidR="005D1D22" w:rsidRPr="00E06BBC" w:rsidRDefault="005D1D22" w:rsidP="00384128">
      <w:pPr>
        <w:rPr>
          <w:sz w:val="36"/>
          <w:szCs w:val="36"/>
        </w:rPr>
      </w:pPr>
      <w:r w:rsidRPr="00E06BBC">
        <w:rPr>
          <w:sz w:val="36"/>
          <w:szCs w:val="36"/>
        </w:rPr>
        <w:t xml:space="preserve">The way that used using python script </w:t>
      </w:r>
      <w:r w:rsidR="00B1151A" w:rsidRPr="00E06BBC">
        <w:rPr>
          <w:sz w:val="36"/>
          <w:szCs w:val="36"/>
        </w:rPr>
        <w:t xml:space="preserve">due to the availability of the system's libraries and ease of use </w:t>
      </w:r>
    </w:p>
    <w:p w14:paraId="4EFC0D5C" w14:textId="77777777" w:rsidR="00E06BBC" w:rsidRPr="00E06BBC" w:rsidRDefault="00E06BBC" w:rsidP="00E06BBC">
      <w:pPr>
        <w:rPr>
          <w:sz w:val="36"/>
          <w:szCs w:val="36"/>
          <w:lang w:bidi="ar-DZ"/>
        </w:rPr>
      </w:pPr>
      <w:r w:rsidRPr="00E06BBC">
        <w:rPr>
          <w:sz w:val="36"/>
          <w:szCs w:val="36"/>
          <w:lang w:bidi="ar-DZ"/>
        </w:rPr>
        <w:t xml:space="preserve">The solution to the problem depends on a set of methods, which we started by monitoring the device </w:t>
      </w:r>
      <w:r w:rsidRPr="00E06BBC">
        <w:rPr>
          <w:sz w:val="36"/>
          <w:szCs w:val="36"/>
          <w:lang w:bidi="ar-DZ"/>
        </w:rPr>
        <w:lastRenderedPageBreak/>
        <w:t>ports to search for any connected USB device, then we can take many quick and effective procedures.</w:t>
      </w:r>
    </w:p>
    <w:p w14:paraId="2CD0E46A" w14:textId="65F386B3" w:rsidR="00E06BBC" w:rsidRPr="00E06BBC" w:rsidRDefault="00E06BBC" w:rsidP="00E06BBC">
      <w:pPr>
        <w:rPr>
          <w:sz w:val="36"/>
          <w:szCs w:val="36"/>
          <w:rtl/>
          <w:lang w:val="en-US" w:bidi="ar-DZ"/>
        </w:rPr>
      </w:pPr>
      <w:r w:rsidRPr="00E06BBC">
        <w:rPr>
          <w:sz w:val="36"/>
          <w:szCs w:val="36"/>
          <w:lang w:bidi="ar-DZ"/>
        </w:rPr>
        <w:t>This is followed by stopping the AutoRun process, which contains more than one proven method... The first method was to create a file with the .reg extension, which can be called via script or manually using the following commands within the file</w:t>
      </w:r>
      <w:r w:rsidRPr="00E06BBC">
        <w:rPr>
          <w:sz w:val="36"/>
          <w:szCs w:val="36"/>
          <w:lang w:val="en-US" w:bidi="ar-DZ"/>
        </w:rPr>
        <w:t>.</w:t>
      </w:r>
    </w:p>
    <w:p w14:paraId="36995E5C" w14:textId="35016BDB" w:rsidR="00E06BBC" w:rsidRPr="001E4AEE" w:rsidRDefault="00E06BBC" w:rsidP="00E06BBC">
      <w:pPr>
        <w:rPr>
          <w:sz w:val="32"/>
          <w:szCs w:val="32"/>
          <w:highlight w:val="yellow"/>
          <w:lang w:bidi="ar-DZ"/>
        </w:rPr>
      </w:pPr>
      <w:r w:rsidRPr="001E4AEE">
        <w:rPr>
          <w:sz w:val="32"/>
          <w:szCs w:val="32"/>
          <w:highlight w:val="yellow"/>
          <w:lang w:bidi="ar-DZ"/>
        </w:rPr>
        <w:t>Windows Registry Editor Version 5.00</w:t>
      </w:r>
    </w:p>
    <w:p w14:paraId="34C5C464" w14:textId="77777777" w:rsidR="00E06BBC" w:rsidRPr="001E4AEE" w:rsidRDefault="00E06BBC" w:rsidP="00E06BBC">
      <w:pPr>
        <w:rPr>
          <w:sz w:val="32"/>
          <w:szCs w:val="32"/>
          <w:highlight w:val="yellow"/>
          <w:lang w:bidi="ar-DZ"/>
        </w:rPr>
      </w:pPr>
      <w:r w:rsidRPr="001E4AEE">
        <w:rPr>
          <w:sz w:val="32"/>
          <w:szCs w:val="32"/>
          <w:highlight w:val="yellow"/>
          <w:lang w:bidi="ar-DZ"/>
        </w:rPr>
        <w:t>[HKEY_LOCAL_MACHINE\SOFTWARE\Microsoft\Windows\CurrentVersion\Policies\Explorer]</w:t>
      </w:r>
    </w:p>
    <w:p w14:paraId="220C096C" w14:textId="4F54D6B5" w:rsidR="00E06BBC" w:rsidRPr="00E06BBC" w:rsidRDefault="00E06BBC" w:rsidP="00E06BBC">
      <w:pPr>
        <w:rPr>
          <w:sz w:val="32"/>
          <w:szCs w:val="32"/>
          <w:lang w:bidi="ar-DZ"/>
        </w:rPr>
      </w:pPr>
      <w:r w:rsidRPr="001E4AEE">
        <w:rPr>
          <w:sz w:val="32"/>
          <w:szCs w:val="32"/>
          <w:highlight w:val="yellow"/>
          <w:lang w:bidi="ar-DZ"/>
        </w:rPr>
        <w:t>"NoDriveTypeAutoRun"=dword:000000ff ```</w:t>
      </w:r>
    </w:p>
    <w:p w14:paraId="76B430DA" w14:textId="29097769" w:rsidR="00B1151A" w:rsidRDefault="00E06BBC" w:rsidP="00E06BBC">
      <w:pPr>
        <w:rPr>
          <w:sz w:val="56"/>
          <w:szCs w:val="56"/>
          <w:lang w:bidi="ar-DZ"/>
        </w:rPr>
      </w:pPr>
      <w:r w:rsidRPr="00E06BBC">
        <w:rPr>
          <w:sz w:val="56"/>
          <w:szCs w:val="56"/>
          <w:lang w:bidi="ar-DZ"/>
        </w:rPr>
        <w:t>Or via the method used in the script</w:t>
      </w:r>
    </w:p>
    <w:p w14:paraId="2C3855CC" w14:textId="77777777" w:rsidR="00E06BBC" w:rsidRPr="001E4AEE" w:rsidRDefault="00E06BBC" w:rsidP="00E06BBC">
      <w:pPr>
        <w:rPr>
          <w:sz w:val="32"/>
          <w:szCs w:val="32"/>
          <w:highlight w:val="yellow"/>
          <w:lang w:bidi="ar-DZ"/>
        </w:rPr>
      </w:pPr>
      <w:r w:rsidRPr="001E4AEE">
        <w:rPr>
          <w:sz w:val="32"/>
          <w:szCs w:val="32"/>
          <w:highlight w:val="yellow"/>
          <w:lang w:bidi="ar-DZ"/>
        </w:rPr>
        <w:t>Function disable_autorun():</w:t>
      </w:r>
    </w:p>
    <w:p w14:paraId="08403AE5"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Try:</w:t>
      </w:r>
    </w:p>
    <w:p w14:paraId="2320171E"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 Define the registry key and required values</w:t>
      </w:r>
    </w:p>
    <w:p w14:paraId="2123AF05"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registry_key = "HKLM\\SOFTWARE\\Microsoft\\Windows\\CurrentVersion\\Policies\\Explorer"</w:t>
      </w:r>
    </w:p>
    <w:p w14:paraId="70FE137A"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value_name = "NoDriveTypeAutoRun"</w:t>
      </w:r>
    </w:p>
    <w:p w14:paraId="5E3E2628"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value_type = "REG_DWORD"</w:t>
      </w:r>
    </w:p>
    <w:p w14:paraId="785BD67D" w14:textId="0AAE64DD" w:rsidR="00E06BBC" w:rsidRPr="001E4AEE" w:rsidRDefault="00E06BBC" w:rsidP="001E4AEE">
      <w:pPr>
        <w:rPr>
          <w:sz w:val="32"/>
          <w:szCs w:val="32"/>
          <w:highlight w:val="yellow"/>
          <w:lang w:bidi="ar-DZ"/>
        </w:rPr>
      </w:pPr>
      <w:r w:rsidRPr="001E4AEE">
        <w:rPr>
          <w:sz w:val="32"/>
          <w:szCs w:val="32"/>
          <w:highlight w:val="yellow"/>
          <w:lang w:bidi="ar-DZ"/>
        </w:rPr>
        <w:t xml:space="preserve">         value_data = "0xFF"</w:t>
      </w:r>
    </w:p>
    <w:p w14:paraId="764083A6"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 Execute the 'reg add' command to disable Autorun</w:t>
      </w:r>
    </w:p>
    <w:p w14:paraId="4E3E3F70" w14:textId="1D0E030B" w:rsidR="00E06BBC" w:rsidRPr="001E4AEE" w:rsidRDefault="00E06BBC" w:rsidP="001E4AEE">
      <w:pPr>
        <w:rPr>
          <w:sz w:val="32"/>
          <w:szCs w:val="32"/>
          <w:highlight w:val="yellow"/>
          <w:lang w:bidi="ar-DZ"/>
        </w:rPr>
      </w:pPr>
      <w:r w:rsidRPr="001E4AEE">
        <w:rPr>
          <w:sz w:val="32"/>
          <w:szCs w:val="32"/>
          <w:highlight w:val="yellow"/>
          <w:lang w:bidi="ar-DZ"/>
        </w:rPr>
        <w:t xml:space="preserve">         Execute_command(["reg", "add", registry_key, "/v", value_name, "/t", value_type, "/d", value_data, "/f"])</w:t>
      </w:r>
    </w:p>
    <w:p w14:paraId="45148899"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 Display a success message</w:t>
      </w:r>
    </w:p>
    <w:p w14:paraId="3FC9386A" w14:textId="77777777" w:rsidR="00E06BBC" w:rsidRPr="001E4AEE" w:rsidRDefault="00E06BBC" w:rsidP="00E06BBC">
      <w:pPr>
        <w:rPr>
          <w:sz w:val="32"/>
          <w:szCs w:val="32"/>
          <w:highlight w:val="yellow"/>
          <w:lang w:bidi="ar-DZ"/>
        </w:rPr>
      </w:pPr>
      <w:r w:rsidRPr="001E4AEE">
        <w:rPr>
          <w:sz w:val="32"/>
          <w:szCs w:val="32"/>
          <w:highlight w:val="yellow"/>
          <w:lang w:bidi="ar-DZ"/>
        </w:rPr>
        <w:lastRenderedPageBreak/>
        <w:t xml:space="preserve">         Display_message("Autorun has been disabled successfully!")</w:t>
      </w:r>
    </w:p>
    <w:p w14:paraId="25860464"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Except CommandExecutionError as e:</w:t>
      </w:r>
    </w:p>
    <w:p w14:paraId="2163278D" w14:textId="77777777" w:rsidR="00E06BBC" w:rsidRPr="001E4AEE" w:rsidRDefault="00E06BBC" w:rsidP="00E06BBC">
      <w:pPr>
        <w:rPr>
          <w:sz w:val="32"/>
          <w:szCs w:val="32"/>
          <w:highlight w:val="yellow"/>
          <w:lang w:bidi="ar-DZ"/>
        </w:rPr>
      </w:pPr>
      <w:r w:rsidRPr="001E4AEE">
        <w:rPr>
          <w:sz w:val="32"/>
          <w:szCs w:val="32"/>
          <w:highlight w:val="yellow"/>
          <w:lang w:bidi="ar-DZ"/>
        </w:rPr>
        <w:t xml:space="preserve">         // Handle errors</w:t>
      </w:r>
    </w:p>
    <w:p w14:paraId="41EA786C" w14:textId="73F1210A" w:rsidR="00E06BBC" w:rsidRPr="00E06BBC" w:rsidRDefault="00E06BBC" w:rsidP="00E06BBC">
      <w:pPr>
        <w:rPr>
          <w:sz w:val="32"/>
          <w:szCs w:val="32"/>
          <w:lang w:bidi="ar-DZ"/>
        </w:rPr>
      </w:pPr>
      <w:r w:rsidRPr="001E4AEE">
        <w:rPr>
          <w:sz w:val="32"/>
          <w:szCs w:val="32"/>
          <w:highlight w:val="yellow"/>
          <w:lang w:bidi="ar-DZ"/>
        </w:rPr>
        <w:t xml:space="preserve">         Display_message("Error disabling Autorun: ", e)</w:t>
      </w:r>
    </w:p>
    <w:p w14:paraId="4A205F4A" w14:textId="3F44A6B7" w:rsidR="00E06BBC" w:rsidRPr="00E06BBC" w:rsidRDefault="00E06BBC" w:rsidP="00E06BBC">
      <w:pPr>
        <w:rPr>
          <w:sz w:val="36"/>
          <w:szCs w:val="36"/>
          <w:lang w:bidi="ar-DZ"/>
        </w:rPr>
      </w:pPr>
      <w:r w:rsidRPr="00E06BBC">
        <w:rPr>
          <w:sz w:val="36"/>
          <w:szCs w:val="36"/>
          <w:lang w:bidi="ar-DZ"/>
        </w:rPr>
        <w:t>Followed by ensuring the presence of a USB and continuous monitoring carried out by the following methods</w:t>
      </w:r>
      <w:r w:rsidR="00765044">
        <w:rPr>
          <w:sz w:val="36"/>
          <w:szCs w:val="36"/>
          <w:lang w:bidi="ar-DZ"/>
        </w:rPr>
        <w:t>:</w:t>
      </w:r>
    </w:p>
    <w:p w14:paraId="56F47359" w14:textId="47BC9BF7" w:rsidR="00E06BBC" w:rsidRPr="00E06BBC" w:rsidRDefault="00E06BBC" w:rsidP="00E06BBC">
      <w:pPr>
        <w:rPr>
          <w:sz w:val="36"/>
          <w:szCs w:val="36"/>
          <w:lang w:bidi="ar-DZ"/>
        </w:rPr>
      </w:pPr>
      <w:r w:rsidRPr="00E06BBC">
        <w:rPr>
          <w:sz w:val="36"/>
          <w:szCs w:val="36"/>
          <w:lang w:bidi="ar-DZ"/>
        </w:rPr>
        <w:t>1- is_usb_drive(disk)</w:t>
      </w:r>
    </w:p>
    <w:p w14:paraId="7AF9F286" w14:textId="77777777" w:rsidR="00E06BBC" w:rsidRPr="00E06BBC" w:rsidRDefault="00E06BBC" w:rsidP="00E06BBC">
      <w:pPr>
        <w:rPr>
          <w:sz w:val="36"/>
          <w:szCs w:val="36"/>
          <w:lang w:bidi="ar-DZ"/>
        </w:rPr>
      </w:pPr>
      <w:r w:rsidRPr="00E06BBC">
        <w:rPr>
          <w:sz w:val="36"/>
          <w:szCs w:val="36"/>
          <w:lang w:bidi="ar-DZ"/>
        </w:rPr>
        <w:t>2- monitor_usb_drives()</w:t>
      </w:r>
    </w:p>
    <w:p w14:paraId="4EDB173D" w14:textId="19143467" w:rsidR="00E06BBC" w:rsidRDefault="00E06BBC" w:rsidP="00E06BBC">
      <w:pPr>
        <w:rPr>
          <w:sz w:val="36"/>
          <w:szCs w:val="36"/>
          <w:lang w:bidi="ar-DZ"/>
        </w:rPr>
      </w:pPr>
      <w:r w:rsidRPr="00E06BBC">
        <w:rPr>
          <w:sz w:val="36"/>
          <w:szCs w:val="36"/>
          <w:lang w:bidi="ar-DZ"/>
        </w:rPr>
        <w:t xml:space="preserve">The first method is based on verifying whether there is a USB or not, and </w:t>
      </w:r>
      <w:r w:rsidR="00765044" w:rsidRPr="00E06BBC">
        <w:rPr>
          <w:sz w:val="36"/>
          <w:szCs w:val="36"/>
          <w:lang w:bidi="ar-DZ"/>
        </w:rPr>
        <w:t>if</w:t>
      </w:r>
      <w:r w:rsidRPr="00E06BBC">
        <w:rPr>
          <w:sz w:val="36"/>
          <w:szCs w:val="36"/>
          <w:lang w:bidi="ar-DZ"/>
        </w:rPr>
        <w:t xml:space="preserve"> there is no USB, it waits for the USB. If there is a USB, it returns a specific text indicating </w:t>
      </w:r>
      <w:r w:rsidR="00AC112F" w:rsidRPr="00E06BBC">
        <w:rPr>
          <w:sz w:val="36"/>
          <w:szCs w:val="36"/>
          <w:lang w:bidi="ar-DZ"/>
        </w:rPr>
        <w:t>th</w:t>
      </w:r>
      <w:r w:rsidR="00AC112F">
        <w:rPr>
          <w:sz w:val="36"/>
          <w:szCs w:val="36"/>
          <w:lang w:val="en-US" w:bidi="ar-DZ"/>
        </w:rPr>
        <w:t>at</w:t>
      </w:r>
      <w:r w:rsidR="00AC112F">
        <w:rPr>
          <w:sz w:val="36"/>
          <w:szCs w:val="36"/>
          <w:lang w:bidi="ar-DZ"/>
        </w:rPr>
        <w:t>.</w:t>
      </w:r>
      <w:r w:rsidR="00354EB4">
        <w:rPr>
          <w:sz w:val="36"/>
          <w:szCs w:val="36"/>
          <w:lang w:bidi="ar-DZ"/>
        </w:rPr>
        <w:t xml:space="preserve"> </w:t>
      </w:r>
    </w:p>
    <w:p w14:paraId="5BA330F8" w14:textId="0C0D72D9" w:rsidR="00354EB4" w:rsidRDefault="00354EB4" w:rsidP="00E06BBC">
      <w:pPr>
        <w:rPr>
          <w:sz w:val="36"/>
          <w:szCs w:val="36"/>
          <w:lang w:bidi="ar-DZ"/>
        </w:rPr>
      </w:pPr>
      <w:r>
        <w:rPr>
          <w:sz w:val="36"/>
          <w:szCs w:val="36"/>
          <w:lang w:bidi="ar-DZ"/>
        </w:rPr>
        <w:t xml:space="preserve">The second method </w:t>
      </w:r>
      <w:r w:rsidR="00AC112F">
        <w:rPr>
          <w:sz w:val="36"/>
          <w:szCs w:val="36"/>
          <w:lang w:bidi="ar-DZ"/>
        </w:rPr>
        <w:t>for monitoring any activity form USB device.</w:t>
      </w:r>
    </w:p>
    <w:p w14:paraId="509853DE" w14:textId="77777777" w:rsidR="00AC112F" w:rsidRDefault="00AC112F" w:rsidP="00E06BBC">
      <w:pPr>
        <w:rPr>
          <w:sz w:val="36"/>
          <w:szCs w:val="36"/>
          <w:rtl/>
          <w:lang w:bidi="ar-DZ"/>
        </w:rPr>
      </w:pPr>
    </w:p>
    <w:p w14:paraId="11E357E2" w14:textId="77777777" w:rsidR="00AC112F" w:rsidRDefault="00AC112F" w:rsidP="00E06BBC">
      <w:pPr>
        <w:rPr>
          <w:sz w:val="36"/>
          <w:szCs w:val="36"/>
          <w:lang w:bidi="ar-DZ"/>
        </w:rPr>
      </w:pPr>
      <w:r w:rsidRPr="00AC112F">
        <w:rPr>
          <w:sz w:val="36"/>
          <w:szCs w:val="36"/>
          <w:lang w:bidi="ar-DZ"/>
        </w:rPr>
        <w:t xml:space="preserve">But in addition to these methods, we wanted to make sure that there was no way left for Autorun to </w:t>
      </w:r>
      <w:r>
        <w:rPr>
          <w:sz w:val="36"/>
          <w:szCs w:val="36"/>
          <w:lang w:bidi="ar-DZ"/>
        </w:rPr>
        <w:t>execute</w:t>
      </w:r>
      <w:r w:rsidRPr="00AC112F">
        <w:rPr>
          <w:sz w:val="36"/>
          <w:szCs w:val="36"/>
          <w:lang w:bidi="ar-DZ"/>
        </w:rPr>
        <w:t>, and this was done by removing all permissions except the read permission.</w:t>
      </w:r>
      <w:r>
        <w:rPr>
          <w:sz w:val="36"/>
          <w:szCs w:val="36"/>
          <w:lang w:bidi="ar-DZ"/>
        </w:rPr>
        <w:t xml:space="preserve"> As the following code:</w:t>
      </w:r>
    </w:p>
    <w:p w14:paraId="72786DEF" w14:textId="77777777" w:rsidR="00AC112F" w:rsidRPr="001E4AEE" w:rsidRDefault="00AC112F" w:rsidP="00AC112F">
      <w:pPr>
        <w:rPr>
          <w:sz w:val="32"/>
          <w:szCs w:val="32"/>
          <w:highlight w:val="yellow"/>
          <w:lang w:bidi="ar-DZ"/>
        </w:rPr>
      </w:pPr>
      <w:r w:rsidRPr="001E4AEE">
        <w:rPr>
          <w:sz w:val="32"/>
          <w:szCs w:val="32"/>
          <w:highlight w:val="yellow"/>
          <w:lang w:bidi="ar-DZ"/>
        </w:rPr>
        <w:t>function set_read_only(usb_drive):</w:t>
      </w:r>
    </w:p>
    <w:p w14:paraId="111E6622" w14:textId="77777777" w:rsidR="00AC112F" w:rsidRPr="001E4AEE" w:rsidRDefault="00AC112F" w:rsidP="00AC112F">
      <w:pPr>
        <w:rPr>
          <w:sz w:val="32"/>
          <w:szCs w:val="32"/>
          <w:highlight w:val="yellow"/>
          <w:lang w:bidi="ar-DZ"/>
        </w:rPr>
      </w:pPr>
      <w:r w:rsidRPr="001E4AEE">
        <w:rPr>
          <w:sz w:val="32"/>
          <w:szCs w:val="32"/>
          <w:highlight w:val="yellow"/>
          <w:lang w:bidi="ar-DZ"/>
        </w:rPr>
        <w:t xml:space="preserve">    attrib_command = "attrib +r " + usb_drive + "\\* /s /d"</w:t>
      </w:r>
    </w:p>
    <w:p w14:paraId="5640E703" w14:textId="77777777" w:rsidR="00AC112F" w:rsidRPr="001E4AEE" w:rsidRDefault="00AC112F" w:rsidP="00AC112F">
      <w:pPr>
        <w:rPr>
          <w:sz w:val="32"/>
          <w:szCs w:val="32"/>
          <w:highlight w:val="yellow"/>
          <w:lang w:bidi="ar-DZ"/>
        </w:rPr>
      </w:pPr>
      <w:r w:rsidRPr="001E4AEE">
        <w:rPr>
          <w:sz w:val="32"/>
          <w:szCs w:val="32"/>
          <w:highlight w:val="yellow"/>
          <w:lang w:bidi="ar-DZ"/>
        </w:rPr>
        <w:t xml:space="preserve">    try:</w:t>
      </w:r>
    </w:p>
    <w:p w14:paraId="12EB54EE" w14:textId="77777777" w:rsidR="00AC112F" w:rsidRPr="001E4AEE" w:rsidRDefault="00AC112F" w:rsidP="00AC112F">
      <w:pPr>
        <w:rPr>
          <w:sz w:val="32"/>
          <w:szCs w:val="32"/>
          <w:highlight w:val="yellow"/>
          <w:lang w:bidi="ar-DZ"/>
        </w:rPr>
      </w:pPr>
      <w:r w:rsidRPr="001E4AEE">
        <w:rPr>
          <w:sz w:val="32"/>
          <w:szCs w:val="32"/>
          <w:highlight w:val="yellow"/>
          <w:lang w:bidi="ar-DZ"/>
        </w:rPr>
        <w:t xml:space="preserve">        execute_shell_command(attrib_command)</w:t>
      </w:r>
    </w:p>
    <w:p w14:paraId="6925E515" w14:textId="77777777" w:rsidR="00AC112F" w:rsidRPr="001E4AEE" w:rsidRDefault="00AC112F" w:rsidP="00AC112F">
      <w:pPr>
        <w:rPr>
          <w:sz w:val="32"/>
          <w:szCs w:val="32"/>
          <w:highlight w:val="yellow"/>
          <w:lang w:bidi="ar-DZ"/>
        </w:rPr>
      </w:pPr>
      <w:r w:rsidRPr="001E4AEE">
        <w:rPr>
          <w:sz w:val="32"/>
          <w:szCs w:val="32"/>
          <w:highlight w:val="yellow"/>
          <w:lang w:bidi="ar-DZ"/>
        </w:rPr>
        <w:t xml:space="preserve">        print("Read-only permissions set for " + usb_drive)</w:t>
      </w:r>
    </w:p>
    <w:p w14:paraId="6DD2406D" w14:textId="77777777" w:rsidR="00AC112F" w:rsidRPr="001E4AEE" w:rsidRDefault="00AC112F" w:rsidP="00AC112F">
      <w:pPr>
        <w:rPr>
          <w:sz w:val="32"/>
          <w:szCs w:val="32"/>
          <w:highlight w:val="yellow"/>
          <w:lang w:bidi="ar-DZ"/>
        </w:rPr>
      </w:pPr>
      <w:r w:rsidRPr="001E4AEE">
        <w:rPr>
          <w:sz w:val="32"/>
          <w:szCs w:val="32"/>
          <w:highlight w:val="yellow"/>
          <w:lang w:bidi="ar-DZ"/>
        </w:rPr>
        <w:lastRenderedPageBreak/>
        <w:t xml:space="preserve">    except CommandExecutionError as e:</w:t>
      </w:r>
    </w:p>
    <w:p w14:paraId="23439A3A" w14:textId="35FE81B8" w:rsidR="00AC112F" w:rsidRDefault="00AC112F" w:rsidP="00AC112F">
      <w:pPr>
        <w:rPr>
          <w:sz w:val="32"/>
          <w:szCs w:val="32"/>
          <w:lang w:bidi="ar-DZ"/>
        </w:rPr>
      </w:pPr>
      <w:r w:rsidRPr="001E4AEE">
        <w:rPr>
          <w:sz w:val="32"/>
          <w:szCs w:val="32"/>
          <w:highlight w:val="yellow"/>
          <w:lang w:bidi="ar-DZ"/>
        </w:rPr>
        <w:t xml:space="preserve">        print("Error setting read-only: " + e)</w:t>
      </w:r>
      <w:r w:rsidRPr="00AC112F">
        <w:rPr>
          <w:sz w:val="32"/>
          <w:szCs w:val="32"/>
          <w:lang w:bidi="ar-DZ"/>
        </w:rPr>
        <w:t xml:space="preserve"> </w:t>
      </w:r>
    </w:p>
    <w:p w14:paraId="72B29DED" w14:textId="4ECA5D09" w:rsidR="00AC112F" w:rsidRDefault="00AC112F" w:rsidP="00AC112F">
      <w:pPr>
        <w:rPr>
          <w:sz w:val="36"/>
          <w:szCs w:val="36"/>
          <w:lang w:val="en-US" w:bidi="ar-DZ"/>
        </w:rPr>
      </w:pPr>
      <w:r w:rsidRPr="00AC112F">
        <w:rPr>
          <w:sz w:val="36"/>
          <w:szCs w:val="36"/>
          <w:lang w:bidi="ar-DZ"/>
        </w:rPr>
        <w:t>But as we know that the hacker finds a thousand alternative ways and our duty as defenders is to close all ways... To try to achieve this, it was necessary to study the AutoRun extensions and then clarify that the only extension for them is INF and therefore we truly examine the contents of the USB for Any similar extension and delete it directly to ensure that it is not activated</w:t>
      </w:r>
      <w:r>
        <w:rPr>
          <w:sz w:val="36"/>
          <w:szCs w:val="36"/>
          <w:lang w:bidi="ar-DZ"/>
        </w:rPr>
        <w:t xml:space="preserve"> </w:t>
      </w:r>
      <w:r w:rsidR="00284F2E" w:rsidRPr="00284F2E">
        <w:rPr>
          <w:sz w:val="36"/>
          <w:szCs w:val="36"/>
          <w:lang w:bidi="ar-DZ"/>
        </w:rPr>
        <w:t>using the following code</w:t>
      </w:r>
      <w:r w:rsidR="00F477A2">
        <w:rPr>
          <w:rFonts w:hint="cs"/>
          <w:sz w:val="36"/>
          <w:szCs w:val="36"/>
          <w:rtl/>
          <w:lang w:bidi="ar-DZ"/>
        </w:rPr>
        <w:t xml:space="preserve">: </w:t>
      </w:r>
    </w:p>
    <w:p w14:paraId="2C3FB3D6"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function delete_inf_files(usb_drive):</w:t>
      </w:r>
    </w:p>
    <w:p w14:paraId="22E2D7E9"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Try:</w:t>
      </w:r>
    </w:p>
    <w:p w14:paraId="7381BDD7" w14:textId="7ACBEF40"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For each file in usb_drive an</w:t>
      </w:r>
      <w:r w:rsidR="00765044" w:rsidRPr="00E52562">
        <w:rPr>
          <w:sz w:val="32"/>
          <w:szCs w:val="32"/>
          <w:highlight w:val="yellow"/>
          <w:lang w:val="en-US" w:bidi="ar-DZ"/>
        </w:rPr>
        <w:t xml:space="preserve">  </w:t>
      </w:r>
      <w:r w:rsidRPr="00E52562">
        <w:rPr>
          <w:sz w:val="32"/>
          <w:szCs w:val="32"/>
          <w:highlight w:val="yellow"/>
          <w:lang w:val="en-US" w:bidi="ar-DZ"/>
        </w:rPr>
        <w:t>d its subdirectories:</w:t>
      </w:r>
    </w:p>
    <w:p w14:paraId="535CC3C9"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If the file's extension is ".inf":</w:t>
      </w:r>
    </w:p>
    <w:p w14:paraId="28CFD867"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Set file_path to the full path of the file</w:t>
      </w:r>
    </w:p>
    <w:p w14:paraId="48ADADDA" w14:textId="77777777" w:rsidR="004D32E9" w:rsidRPr="00D11234" w:rsidRDefault="004D32E9" w:rsidP="004D32E9">
      <w:pPr>
        <w:rPr>
          <w:sz w:val="32"/>
          <w:szCs w:val="32"/>
          <w:lang w:val="en-US" w:bidi="ar-DZ"/>
        </w:rPr>
      </w:pPr>
      <w:r w:rsidRPr="00E52562">
        <w:rPr>
          <w:sz w:val="32"/>
          <w:szCs w:val="32"/>
          <w:highlight w:val="yellow"/>
          <w:lang w:val="en-US" w:bidi="ar-DZ"/>
        </w:rPr>
        <w:t xml:space="preserve">                Print "Attempting to delete: " + file_path</w:t>
      </w:r>
    </w:p>
    <w:p w14:paraId="49F35425" w14:textId="77777777" w:rsidR="004D32E9" w:rsidRPr="00E52562" w:rsidRDefault="004D32E9" w:rsidP="004D32E9">
      <w:pPr>
        <w:rPr>
          <w:sz w:val="32"/>
          <w:szCs w:val="32"/>
          <w:highlight w:val="yellow"/>
          <w:lang w:val="en-US" w:bidi="ar-DZ"/>
        </w:rPr>
      </w:pPr>
      <w:r w:rsidRPr="00D11234">
        <w:rPr>
          <w:sz w:val="32"/>
          <w:szCs w:val="32"/>
          <w:lang w:val="en-US" w:bidi="ar-DZ"/>
        </w:rPr>
        <w:t xml:space="preserve">                </w:t>
      </w:r>
      <w:r w:rsidRPr="00E52562">
        <w:rPr>
          <w:sz w:val="32"/>
          <w:szCs w:val="32"/>
          <w:highlight w:val="yellow"/>
          <w:lang w:val="en-US" w:bidi="ar-DZ"/>
        </w:rPr>
        <w:t>If the file exists:</w:t>
      </w:r>
    </w:p>
    <w:p w14:paraId="16EFE204"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Try to change file attributes to remove any read-only or system attributes</w:t>
      </w:r>
    </w:p>
    <w:p w14:paraId="0BBE6D60" w14:textId="77777777" w:rsidR="004D32E9" w:rsidRPr="00D11234" w:rsidRDefault="004D32E9" w:rsidP="004D32E9">
      <w:pPr>
        <w:rPr>
          <w:sz w:val="32"/>
          <w:szCs w:val="32"/>
          <w:lang w:val="en-US" w:bidi="ar-DZ"/>
        </w:rPr>
      </w:pPr>
      <w:r w:rsidRPr="00E52562">
        <w:rPr>
          <w:sz w:val="32"/>
          <w:szCs w:val="32"/>
          <w:highlight w:val="yellow"/>
          <w:lang w:val="en-US" w:bidi="ar-DZ"/>
        </w:rPr>
        <w:t xml:space="preserve">                    Try to delete the file</w:t>
      </w:r>
    </w:p>
    <w:p w14:paraId="2376BF03" w14:textId="77777777" w:rsidR="004D32E9" w:rsidRPr="00E52562" w:rsidRDefault="004D32E9" w:rsidP="004D32E9">
      <w:pPr>
        <w:rPr>
          <w:sz w:val="32"/>
          <w:szCs w:val="32"/>
          <w:highlight w:val="yellow"/>
          <w:lang w:val="en-US" w:bidi="ar-DZ"/>
        </w:rPr>
      </w:pPr>
      <w:r w:rsidRPr="00D11234">
        <w:rPr>
          <w:sz w:val="32"/>
          <w:szCs w:val="32"/>
          <w:lang w:val="en-US" w:bidi="ar-DZ"/>
        </w:rPr>
        <w:t xml:space="preserve">                    </w:t>
      </w:r>
      <w:r w:rsidRPr="00E52562">
        <w:rPr>
          <w:sz w:val="32"/>
          <w:szCs w:val="32"/>
          <w:highlight w:val="yellow"/>
          <w:lang w:val="en-US" w:bidi="ar-DZ"/>
        </w:rPr>
        <w:t>If deletion is successful:</w:t>
      </w:r>
    </w:p>
    <w:p w14:paraId="1D8AA657"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Print "Deleted .inf file: " + file_path</w:t>
      </w:r>
    </w:p>
    <w:p w14:paraId="6B1C1FAF"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Else if deletion fails due to permissions:</w:t>
      </w:r>
    </w:p>
    <w:p w14:paraId="30F872BD"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Print "Failed to delete due to permissions: " + file_path</w:t>
      </w:r>
    </w:p>
    <w:p w14:paraId="4656815F"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Else if the file is not found during deletion:</w:t>
      </w:r>
    </w:p>
    <w:p w14:paraId="7FADE2A3"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lastRenderedPageBreak/>
        <w:t xml:space="preserve">                        Print "File not found during deletion: " + file_path</w:t>
      </w:r>
    </w:p>
    <w:p w14:paraId="4CDC9235"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Else:</w:t>
      </w:r>
    </w:p>
    <w:p w14:paraId="44E1D2FF"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Print "File not found: " + file_path</w:t>
      </w:r>
    </w:p>
    <w:p w14:paraId="26684F03" w14:textId="77777777" w:rsidR="004D32E9" w:rsidRPr="00E52562" w:rsidRDefault="004D32E9" w:rsidP="004D32E9">
      <w:pPr>
        <w:rPr>
          <w:sz w:val="32"/>
          <w:szCs w:val="32"/>
          <w:highlight w:val="yellow"/>
          <w:lang w:val="en-US" w:bidi="ar-DZ"/>
        </w:rPr>
      </w:pPr>
      <w:r w:rsidRPr="00E52562">
        <w:rPr>
          <w:sz w:val="32"/>
          <w:szCs w:val="32"/>
          <w:highlight w:val="yellow"/>
          <w:lang w:val="en-US" w:bidi="ar-DZ"/>
        </w:rPr>
        <w:t xml:space="preserve">    Except Exception as e:</w:t>
      </w:r>
    </w:p>
    <w:p w14:paraId="1F20F103" w14:textId="7EA27DE1" w:rsidR="00AC112F" w:rsidRDefault="004D32E9" w:rsidP="00D11234">
      <w:pPr>
        <w:rPr>
          <w:sz w:val="32"/>
          <w:szCs w:val="32"/>
          <w:lang w:val="en-US" w:bidi="ar-DZ"/>
        </w:rPr>
      </w:pPr>
      <w:r w:rsidRPr="00E52562">
        <w:rPr>
          <w:sz w:val="32"/>
          <w:szCs w:val="32"/>
          <w:highlight w:val="yellow"/>
          <w:lang w:val="en-US" w:bidi="ar-DZ"/>
        </w:rPr>
        <w:t xml:space="preserve">        Print "General error: " + </w:t>
      </w:r>
      <w:r w:rsidR="00D11234" w:rsidRPr="00E52562">
        <w:rPr>
          <w:sz w:val="32"/>
          <w:szCs w:val="32"/>
          <w:highlight w:val="yellow"/>
          <w:lang w:val="en-US" w:bidi="ar-DZ"/>
        </w:rPr>
        <w:t>e</w:t>
      </w:r>
    </w:p>
    <w:p w14:paraId="2712DED6" w14:textId="77777777" w:rsidR="00D11234" w:rsidRDefault="00D11234" w:rsidP="00D11234">
      <w:pPr>
        <w:rPr>
          <w:sz w:val="36"/>
          <w:szCs w:val="36"/>
          <w:rtl/>
          <w:lang w:val="en-US" w:bidi="ar-DZ"/>
        </w:rPr>
      </w:pPr>
      <w:r w:rsidRPr="00D11234">
        <w:rPr>
          <w:sz w:val="36"/>
          <w:szCs w:val="36"/>
          <w:lang w:val="en-US" w:bidi="ar-DZ"/>
        </w:rPr>
        <w:t>If any of the previous methods fails, this means that in the worst case, Autorun will be triggered. Therefore, we decided, after monitoring the USB activities, to disconnect any activities that come from the USB</w:t>
      </w:r>
    </w:p>
    <w:p w14:paraId="16B72B86" w14:textId="2F1F8AF9" w:rsidR="00AC112F" w:rsidRDefault="00D11234" w:rsidP="004077F3">
      <w:pPr>
        <w:rPr>
          <w:sz w:val="36"/>
          <w:szCs w:val="36"/>
          <w:lang w:val="en-US" w:bidi="ar-DZ"/>
        </w:rPr>
      </w:pPr>
      <w:r w:rsidRPr="00D11234">
        <w:rPr>
          <w:sz w:val="36"/>
          <w:szCs w:val="36"/>
          <w:lang w:val="en-US" w:bidi="ar-DZ"/>
        </w:rPr>
        <w:t>This is done by bringing all the activities to the device before inserting the USB, and then retaking the activities after inserting the USB, followed by comparing them together and removing any different activities that come from the USB.</w:t>
      </w:r>
    </w:p>
    <w:p w14:paraId="2C979844" w14:textId="6CEB7907" w:rsidR="004077F3" w:rsidRDefault="004077F3" w:rsidP="004077F3">
      <w:pPr>
        <w:rPr>
          <w:sz w:val="36"/>
          <w:szCs w:val="36"/>
          <w:lang w:val="en-US" w:bidi="ar-DZ"/>
        </w:rPr>
      </w:pPr>
      <w:r>
        <w:rPr>
          <w:sz w:val="36"/>
          <w:szCs w:val="36"/>
          <w:lang w:val="en-US" w:bidi="ar-DZ"/>
        </w:rPr>
        <w:t xml:space="preserve">The following code will explain more: </w:t>
      </w:r>
    </w:p>
    <w:p w14:paraId="5B3A7EA4" w14:textId="77AADC3A" w:rsidR="004077F3" w:rsidRPr="00E52562" w:rsidRDefault="001E2982" w:rsidP="004077F3">
      <w:pPr>
        <w:rPr>
          <w:sz w:val="32"/>
          <w:szCs w:val="32"/>
          <w:highlight w:val="yellow"/>
          <w:lang w:val="en-US" w:bidi="ar-DZ"/>
        </w:rPr>
      </w:pPr>
      <w:r w:rsidRPr="00E52562">
        <w:rPr>
          <w:sz w:val="32"/>
          <w:szCs w:val="32"/>
          <w:highlight w:val="yellow"/>
          <w:lang w:val="en-US" w:bidi="ar-DZ"/>
        </w:rPr>
        <w:t>F</w:t>
      </w:r>
      <w:r w:rsidR="004077F3" w:rsidRPr="00E52562">
        <w:rPr>
          <w:sz w:val="32"/>
          <w:szCs w:val="32"/>
          <w:highlight w:val="yellow"/>
          <w:lang w:val="en-US" w:bidi="ar-DZ"/>
        </w:rPr>
        <w:t>unction</w:t>
      </w:r>
      <w:r w:rsidRPr="00E52562">
        <w:rPr>
          <w:sz w:val="32"/>
          <w:szCs w:val="32"/>
          <w:highlight w:val="yellow"/>
          <w:lang w:val="en-US" w:bidi="ar-DZ"/>
        </w:rPr>
        <w:t xml:space="preserve"> </w:t>
      </w:r>
      <w:r w:rsidR="004077F3" w:rsidRPr="00E52562">
        <w:rPr>
          <w:sz w:val="32"/>
          <w:szCs w:val="32"/>
          <w:highlight w:val="yellow"/>
          <w:lang w:val="en-US" w:bidi="ar-DZ"/>
        </w:rPr>
        <w:t>terminate_new_processes_from_usb(usb_drive):</w:t>
      </w:r>
    </w:p>
    <w:p w14:paraId="6E193D9B"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before_set = get_process_set()</w:t>
      </w:r>
    </w:p>
    <w:p w14:paraId="595D4FF4"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after_set = get_process_set()</w:t>
      </w:r>
    </w:p>
    <w:p w14:paraId="6BD12C2A" w14:textId="77777777" w:rsidR="004077F3" w:rsidRPr="00E52562" w:rsidRDefault="004077F3" w:rsidP="004077F3">
      <w:pPr>
        <w:rPr>
          <w:sz w:val="32"/>
          <w:szCs w:val="32"/>
          <w:highlight w:val="yellow"/>
          <w:lang w:val="en-US" w:bidi="ar-DZ"/>
        </w:rPr>
      </w:pPr>
    </w:p>
    <w:p w14:paraId="52983002"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new_processes = after_set - before_set</w:t>
      </w:r>
    </w:p>
    <w:p w14:paraId="3376942B"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For each pid in new_processes:</w:t>
      </w:r>
    </w:p>
    <w:p w14:paraId="671F0E7C"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Try:</w:t>
      </w:r>
    </w:p>
    <w:p w14:paraId="2D7B9539"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proc = get_process_by_pid(pid)</w:t>
      </w:r>
    </w:p>
    <w:p w14:paraId="79186DF1"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proc.terminate()</w:t>
      </w:r>
    </w:p>
    <w:p w14:paraId="393EA645"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lastRenderedPageBreak/>
        <w:t xml:space="preserve">            Print "Terminated suspicious process " + proc.name() + " from " + usb_drive</w:t>
      </w:r>
    </w:p>
    <w:p w14:paraId="337D7850"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Except Exception as e:</w:t>
      </w:r>
    </w:p>
    <w:p w14:paraId="6F7D6755" w14:textId="77777777" w:rsidR="004077F3" w:rsidRPr="001E2982" w:rsidRDefault="004077F3" w:rsidP="004077F3">
      <w:pPr>
        <w:rPr>
          <w:sz w:val="32"/>
          <w:szCs w:val="32"/>
          <w:lang w:val="en-US" w:bidi="ar-DZ"/>
        </w:rPr>
      </w:pPr>
      <w:r w:rsidRPr="00E52562">
        <w:rPr>
          <w:sz w:val="32"/>
          <w:szCs w:val="32"/>
          <w:highlight w:val="yellow"/>
          <w:lang w:val="en-US" w:bidi="ar-DZ"/>
        </w:rPr>
        <w:t xml:space="preserve">            Print "Error terminating process: " + e</w:t>
      </w:r>
    </w:p>
    <w:p w14:paraId="38F212A7" w14:textId="77777777" w:rsidR="004077F3" w:rsidRPr="001E2982" w:rsidRDefault="004077F3" w:rsidP="004077F3">
      <w:pPr>
        <w:rPr>
          <w:sz w:val="32"/>
          <w:szCs w:val="32"/>
          <w:lang w:val="en-US" w:bidi="ar-DZ"/>
        </w:rPr>
      </w:pPr>
    </w:p>
    <w:p w14:paraId="39C2645D"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function get_process_set():</w:t>
      </w:r>
    </w:p>
    <w:p w14:paraId="71911980"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process_set = Set()</w:t>
      </w:r>
    </w:p>
    <w:p w14:paraId="668C3BE8"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For each running process:</w:t>
      </w:r>
    </w:p>
    <w:p w14:paraId="2CE32F97"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Get process info including pid and exe</w:t>
      </w:r>
    </w:p>
    <w:p w14:paraId="22A57472"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Add pid to process_set</w:t>
      </w:r>
    </w:p>
    <w:p w14:paraId="407102EB"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Return process_set</w:t>
      </w:r>
    </w:p>
    <w:p w14:paraId="4A89D27A" w14:textId="77777777" w:rsidR="004077F3" w:rsidRPr="00E52562" w:rsidRDefault="004077F3" w:rsidP="004077F3">
      <w:pPr>
        <w:rPr>
          <w:sz w:val="32"/>
          <w:szCs w:val="32"/>
          <w:highlight w:val="yellow"/>
          <w:lang w:val="en-US" w:bidi="ar-DZ"/>
        </w:rPr>
      </w:pPr>
    </w:p>
    <w:p w14:paraId="245C7BBF"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function get_process_by_pid(pid):</w:t>
      </w:r>
    </w:p>
    <w:p w14:paraId="0B0417AC"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For each running process:</w:t>
      </w:r>
    </w:p>
    <w:p w14:paraId="370CC753"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If process.pid matches pid:</w:t>
      </w:r>
    </w:p>
    <w:p w14:paraId="00478A95" w14:textId="77777777" w:rsidR="004077F3" w:rsidRPr="00E52562" w:rsidRDefault="004077F3" w:rsidP="004077F3">
      <w:pPr>
        <w:rPr>
          <w:sz w:val="32"/>
          <w:szCs w:val="32"/>
          <w:highlight w:val="yellow"/>
          <w:lang w:val="en-US" w:bidi="ar-DZ"/>
        </w:rPr>
      </w:pPr>
      <w:r w:rsidRPr="00E52562">
        <w:rPr>
          <w:sz w:val="32"/>
          <w:szCs w:val="32"/>
          <w:highlight w:val="yellow"/>
          <w:lang w:val="en-US" w:bidi="ar-DZ"/>
        </w:rPr>
        <w:t xml:space="preserve">            Return the process object</w:t>
      </w:r>
    </w:p>
    <w:p w14:paraId="5A6D3746" w14:textId="539C17EC" w:rsidR="004077F3" w:rsidRPr="001E2982" w:rsidRDefault="004077F3" w:rsidP="004077F3">
      <w:pPr>
        <w:rPr>
          <w:sz w:val="32"/>
          <w:szCs w:val="32"/>
          <w:lang w:val="en-US" w:bidi="ar-DZ"/>
        </w:rPr>
      </w:pPr>
      <w:r w:rsidRPr="00E52562">
        <w:rPr>
          <w:sz w:val="32"/>
          <w:szCs w:val="32"/>
          <w:highlight w:val="yellow"/>
          <w:lang w:val="en-US" w:bidi="ar-DZ"/>
        </w:rPr>
        <w:t xml:space="preserve">    Return None</w:t>
      </w:r>
    </w:p>
    <w:p w14:paraId="625687B0" w14:textId="3C62AA6F" w:rsidR="00DF188D" w:rsidRPr="001E2982" w:rsidRDefault="00DF188D" w:rsidP="004077F3">
      <w:pPr>
        <w:pBdr>
          <w:bottom w:val="single" w:sz="12" w:space="1" w:color="auto"/>
        </w:pBdr>
        <w:rPr>
          <w:sz w:val="32"/>
          <w:szCs w:val="32"/>
          <w:lang w:val="en-US" w:bidi="ar-DZ"/>
        </w:rPr>
      </w:pPr>
      <w:r w:rsidRPr="001E2982">
        <w:rPr>
          <w:sz w:val="32"/>
          <w:szCs w:val="32"/>
          <w:lang w:val="en-US" w:bidi="ar-DZ"/>
        </w:rPr>
        <w:t xml:space="preserve">Those two method ensure terminate any USB activities </w:t>
      </w:r>
      <w:r w:rsidR="00453886" w:rsidRPr="001E2982">
        <w:rPr>
          <w:sz w:val="32"/>
          <w:szCs w:val="32"/>
          <w:lang w:val="en-US" w:bidi="ar-DZ"/>
        </w:rPr>
        <w:t>.</w:t>
      </w:r>
    </w:p>
    <w:p w14:paraId="202F67EC" w14:textId="7C01E803" w:rsidR="001E2982" w:rsidRPr="00A94594" w:rsidRDefault="001E2982" w:rsidP="004077F3">
      <w:pPr>
        <w:rPr>
          <w:sz w:val="36"/>
          <w:szCs w:val="36"/>
          <w:lang w:val="en-US" w:bidi="ar-DZ"/>
        </w:rPr>
      </w:pPr>
      <w:r w:rsidRPr="00A94594">
        <w:rPr>
          <w:sz w:val="36"/>
          <w:szCs w:val="36"/>
          <w:lang w:val="en-US" w:bidi="ar-DZ"/>
        </w:rPr>
        <w:t xml:space="preserve">We used in script some important libraries like: </w:t>
      </w:r>
    </w:p>
    <w:p w14:paraId="34B67629" w14:textId="5EFCD9AD" w:rsidR="001E2982" w:rsidRPr="00E52562" w:rsidRDefault="001E2982" w:rsidP="006247A2">
      <w:pPr>
        <w:rPr>
          <w:b/>
          <w:bCs/>
          <w:sz w:val="36"/>
          <w:szCs w:val="36"/>
          <w:lang w:bidi="ar-DZ"/>
        </w:rPr>
      </w:pPr>
      <w:r w:rsidRPr="00E52562">
        <w:rPr>
          <w:b/>
          <w:bCs/>
          <w:sz w:val="36"/>
          <w:szCs w:val="36"/>
          <w:lang w:bidi="ar-DZ"/>
        </w:rPr>
        <w:t>1-os</w:t>
      </w:r>
      <w:r w:rsidR="006247A2" w:rsidRPr="00E52562">
        <w:rPr>
          <w:b/>
          <w:bCs/>
          <w:sz w:val="36"/>
          <w:szCs w:val="36"/>
          <w:lang w:bidi="ar-DZ"/>
        </w:rPr>
        <w:t>:</w:t>
      </w:r>
    </w:p>
    <w:p w14:paraId="60CFA6F2" w14:textId="171ADD44" w:rsidR="006247A2" w:rsidRPr="00A94594" w:rsidRDefault="006247A2" w:rsidP="006247A2">
      <w:pPr>
        <w:rPr>
          <w:sz w:val="36"/>
          <w:szCs w:val="36"/>
          <w:lang w:bidi="ar-DZ"/>
        </w:rPr>
      </w:pPr>
      <w:r w:rsidRPr="00A94594">
        <w:rPr>
          <w:sz w:val="36"/>
          <w:szCs w:val="36"/>
          <w:lang w:bidi="ar-DZ"/>
        </w:rPr>
        <w:t>The OS module in Python provides a way to interact with the operating system. It offers various functions and constants for working with file systems, directories, and processes.</w:t>
      </w:r>
    </w:p>
    <w:p w14:paraId="56DFD683" w14:textId="7A3F2353" w:rsidR="001E2982" w:rsidRPr="00E52562" w:rsidRDefault="001E2982" w:rsidP="001E2982">
      <w:pPr>
        <w:rPr>
          <w:b/>
          <w:bCs/>
          <w:sz w:val="36"/>
          <w:szCs w:val="36"/>
          <w:lang w:bidi="ar-DZ"/>
        </w:rPr>
      </w:pPr>
      <w:r w:rsidRPr="00E52562">
        <w:rPr>
          <w:b/>
          <w:bCs/>
          <w:sz w:val="36"/>
          <w:szCs w:val="36"/>
          <w:lang w:bidi="ar-DZ"/>
        </w:rPr>
        <w:lastRenderedPageBreak/>
        <w:t>2-subprocess</w:t>
      </w:r>
      <w:r w:rsidR="00956A4B" w:rsidRPr="00E52562">
        <w:rPr>
          <w:b/>
          <w:bCs/>
          <w:sz w:val="36"/>
          <w:szCs w:val="36"/>
          <w:lang w:bidi="ar-DZ"/>
        </w:rPr>
        <w:t>:</w:t>
      </w:r>
    </w:p>
    <w:p w14:paraId="6CB57E95" w14:textId="75F9E95E" w:rsidR="00956A4B" w:rsidRPr="00A94594" w:rsidRDefault="00956A4B" w:rsidP="001E2982">
      <w:pPr>
        <w:rPr>
          <w:sz w:val="36"/>
          <w:szCs w:val="36"/>
          <w:lang w:bidi="ar-DZ"/>
        </w:rPr>
      </w:pPr>
      <w:r w:rsidRPr="00A94594">
        <w:rPr>
          <w:sz w:val="36"/>
          <w:szCs w:val="36"/>
          <w:lang w:bidi="ar-DZ"/>
        </w:rPr>
        <w:t>It's commonly used for running external commands or programs from within Python scripts. You can use it to execute shell commands, run other Python scripts, and interact with their input and output.</w:t>
      </w:r>
    </w:p>
    <w:p w14:paraId="643554B3" w14:textId="0F7AB4E9" w:rsidR="001E2982" w:rsidRPr="00E52562" w:rsidRDefault="001E2982" w:rsidP="001E2982">
      <w:pPr>
        <w:rPr>
          <w:b/>
          <w:bCs/>
          <w:sz w:val="36"/>
          <w:szCs w:val="36"/>
          <w:lang w:bidi="ar-DZ"/>
        </w:rPr>
      </w:pPr>
      <w:r w:rsidRPr="00E52562">
        <w:rPr>
          <w:b/>
          <w:bCs/>
          <w:sz w:val="36"/>
          <w:szCs w:val="36"/>
          <w:lang w:bidi="ar-DZ"/>
        </w:rPr>
        <w:t>3- time</w:t>
      </w:r>
      <w:r w:rsidR="00956A4B" w:rsidRPr="00E52562">
        <w:rPr>
          <w:b/>
          <w:bCs/>
          <w:sz w:val="36"/>
          <w:szCs w:val="36"/>
          <w:lang w:bidi="ar-DZ"/>
        </w:rPr>
        <w:t>:</w:t>
      </w:r>
    </w:p>
    <w:p w14:paraId="180465D0" w14:textId="1B1C60A4" w:rsidR="00956A4B" w:rsidRPr="00A94594" w:rsidRDefault="00956A4B" w:rsidP="001E2982">
      <w:pPr>
        <w:rPr>
          <w:sz w:val="36"/>
          <w:szCs w:val="36"/>
          <w:lang w:bidi="ar-DZ"/>
        </w:rPr>
      </w:pPr>
      <w:r w:rsidRPr="00A94594">
        <w:rPr>
          <w:sz w:val="36"/>
          <w:szCs w:val="36"/>
          <w:lang w:bidi="ar-DZ"/>
        </w:rPr>
        <w:t>The time module in Python provides various time-related functions for working with time, measuring time intervals, and formatting time and date information.</w:t>
      </w:r>
    </w:p>
    <w:p w14:paraId="481C88BA" w14:textId="2AB44301" w:rsidR="001E2982" w:rsidRPr="00E52562" w:rsidRDefault="001E2982" w:rsidP="001E2982">
      <w:pPr>
        <w:rPr>
          <w:b/>
          <w:bCs/>
          <w:sz w:val="36"/>
          <w:szCs w:val="36"/>
          <w:lang w:bidi="ar-DZ"/>
        </w:rPr>
      </w:pPr>
      <w:r w:rsidRPr="00E52562">
        <w:rPr>
          <w:b/>
          <w:bCs/>
          <w:sz w:val="36"/>
          <w:szCs w:val="36"/>
          <w:lang w:bidi="ar-DZ"/>
        </w:rPr>
        <w:t>4-psutil</w:t>
      </w:r>
      <w:r w:rsidR="00956A4B" w:rsidRPr="00E52562">
        <w:rPr>
          <w:b/>
          <w:bCs/>
          <w:sz w:val="36"/>
          <w:szCs w:val="36"/>
          <w:lang w:bidi="ar-DZ"/>
        </w:rPr>
        <w:t>:</w:t>
      </w:r>
    </w:p>
    <w:p w14:paraId="5A389FD6" w14:textId="13757967" w:rsidR="00956A4B" w:rsidRPr="00A94594" w:rsidRDefault="00956A4B" w:rsidP="001E2982">
      <w:pPr>
        <w:pBdr>
          <w:bottom w:val="single" w:sz="12" w:space="1" w:color="auto"/>
        </w:pBdr>
        <w:rPr>
          <w:sz w:val="36"/>
          <w:szCs w:val="36"/>
          <w:lang w:bidi="ar-DZ"/>
        </w:rPr>
      </w:pPr>
      <w:r w:rsidRPr="00A94594">
        <w:rPr>
          <w:sz w:val="36"/>
          <w:szCs w:val="36"/>
          <w:lang w:bidi="ar-DZ"/>
        </w:rPr>
        <w:t>P</w:t>
      </w:r>
      <w:r w:rsidR="00FA6FCF" w:rsidRPr="00A94594">
        <w:rPr>
          <w:sz w:val="36"/>
          <w:szCs w:val="36"/>
          <w:lang w:bidi="ar-DZ"/>
        </w:rPr>
        <w:t>SUTIL</w:t>
      </w:r>
      <w:r w:rsidRPr="00A94594">
        <w:rPr>
          <w:sz w:val="36"/>
          <w:szCs w:val="36"/>
          <w:lang w:bidi="ar-DZ"/>
        </w:rPr>
        <w:t xml:space="preserve"> simplifies tasks like finding running processes, monitoring system resource usage, and interacting with processes (e.g., terminating processes).</w:t>
      </w:r>
    </w:p>
    <w:p w14:paraId="7CF91B4D" w14:textId="2E416BBA" w:rsidR="00721B3F" w:rsidRPr="00A94594" w:rsidRDefault="00721B3F" w:rsidP="001E2982">
      <w:pPr>
        <w:rPr>
          <w:sz w:val="36"/>
          <w:szCs w:val="36"/>
          <w:lang w:bidi="ar-DZ"/>
        </w:rPr>
      </w:pPr>
      <w:r w:rsidRPr="00A94594">
        <w:rPr>
          <w:sz w:val="36"/>
          <w:szCs w:val="36"/>
          <w:lang w:bidi="ar-DZ"/>
        </w:rPr>
        <w:t>Re-mention the</w:t>
      </w:r>
      <w:r w:rsidR="0021394C" w:rsidRPr="00A94594">
        <w:rPr>
          <w:sz w:val="36"/>
          <w:szCs w:val="36"/>
          <w:lang w:bidi="ar-DZ"/>
        </w:rPr>
        <w:t xml:space="preserve"> main</w:t>
      </w:r>
      <w:r w:rsidRPr="00A94594">
        <w:rPr>
          <w:sz w:val="36"/>
          <w:szCs w:val="36"/>
          <w:lang w:bidi="ar-DZ"/>
        </w:rPr>
        <w:t xml:space="preserve"> used method : </w:t>
      </w:r>
    </w:p>
    <w:p w14:paraId="412659BF" w14:textId="445B765C" w:rsidR="00721B3F" w:rsidRPr="00A94594" w:rsidRDefault="00721B3F" w:rsidP="001E2982">
      <w:pPr>
        <w:rPr>
          <w:sz w:val="36"/>
          <w:szCs w:val="36"/>
          <w:lang w:bidi="ar-DZ"/>
        </w:rPr>
      </w:pPr>
      <w:r w:rsidRPr="00A94594">
        <w:rPr>
          <w:sz w:val="36"/>
          <w:szCs w:val="36"/>
          <w:lang w:bidi="ar-DZ"/>
        </w:rPr>
        <w:t>1-disable_autorun()</w:t>
      </w:r>
    </w:p>
    <w:p w14:paraId="6C27D137" w14:textId="14D40126" w:rsidR="0021394C" w:rsidRPr="00A94594" w:rsidRDefault="0021394C" w:rsidP="001E2982">
      <w:pPr>
        <w:rPr>
          <w:sz w:val="36"/>
          <w:szCs w:val="36"/>
          <w:lang w:bidi="ar-DZ"/>
        </w:rPr>
      </w:pPr>
      <w:r w:rsidRPr="00A94594">
        <w:rPr>
          <w:sz w:val="36"/>
          <w:szCs w:val="36"/>
          <w:lang w:bidi="ar-DZ"/>
        </w:rPr>
        <w:t>2-is_usb_drive()</w:t>
      </w:r>
    </w:p>
    <w:p w14:paraId="4CEA13D1" w14:textId="7E0C205A" w:rsidR="0021394C" w:rsidRPr="00A94594" w:rsidRDefault="0021394C" w:rsidP="001E2982">
      <w:pPr>
        <w:rPr>
          <w:sz w:val="36"/>
          <w:szCs w:val="36"/>
          <w:lang w:bidi="ar-DZ"/>
        </w:rPr>
      </w:pPr>
      <w:r w:rsidRPr="00A94594">
        <w:rPr>
          <w:sz w:val="36"/>
          <w:szCs w:val="36"/>
          <w:lang w:bidi="ar-DZ"/>
        </w:rPr>
        <w:t>3-monitor_usb_drivers()</w:t>
      </w:r>
    </w:p>
    <w:p w14:paraId="2C61607B" w14:textId="50537EF1" w:rsidR="0021394C" w:rsidRPr="00A94594" w:rsidRDefault="0021394C" w:rsidP="001E2982">
      <w:pPr>
        <w:rPr>
          <w:sz w:val="36"/>
          <w:szCs w:val="36"/>
          <w:lang w:bidi="ar-DZ"/>
        </w:rPr>
      </w:pPr>
      <w:r w:rsidRPr="00A94594">
        <w:rPr>
          <w:sz w:val="36"/>
          <w:szCs w:val="36"/>
          <w:lang w:bidi="ar-DZ"/>
        </w:rPr>
        <w:t>4-set_read_only()</w:t>
      </w:r>
    </w:p>
    <w:p w14:paraId="77296240" w14:textId="6DE8E7DB" w:rsidR="0021394C" w:rsidRPr="00A94594" w:rsidRDefault="0021394C" w:rsidP="001E2982">
      <w:pPr>
        <w:rPr>
          <w:sz w:val="36"/>
          <w:szCs w:val="36"/>
          <w:lang w:bidi="ar-DZ"/>
        </w:rPr>
      </w:pPr>
      <w:r w:rsidRPr="00A94594">
        <w:rPr>
          <w:sz w:val="36"/>
          <w:szCs w:val="36"/>
          <w:lang w:bidi="ar-DZ"/>
        </w:rPr>
        <w:t>5-delete_inf_file()</w:t>
      </w:r>
    </w:p>
    <w:p w14:paraId="5D37EDDD" w14:textId="5BD15E7C" w:rsidR="0021394C" w:rsidRPr="00E52562" w:rsidRDefault="0021394C" w:rsidP="001E2982">
      <w:pPr>
        <w:rPr>
          <w:b/>
          <w:bCs/>
          <w:sz w:val="36"/>
          <w:szCs w:val="36"/>
          <w:lang w:bidi="ar-DZ"/>
        </w:rPr>
      </w:pPr>
      <w:r w:rsidRPr="00E52562">
        <w:rPr>
          <w:b/>
          <w:bCs/>
          <w:sz w:val="36"/>
          <w:szCs w:val="36"/>
          <w:lang w:bidi="ar-DZ"/>
        </w:rPr>
        <w:t>6-terminate_new_proccess_from_usb()</w:t>
      </w:r>
    </w:p>
    <w:p w14:paraId="5CD17E76" w14:textId="5CFCF859" w:rsidR="0021394C" w:rsidRPr="00E52562" w:rsidRDefault="0021394C" w:rsidP="001E2982">
      <w:pPr>
        <w:rPr>
          <w:b/>
          <w:bCs/>
          <w:sz w:val="36"/>
          <w:szCs w:val="36"/>
          <w:lang w:bidi="ar-DZ"/>
        </w:rPr>
      </w:pPr>
      <w:r w:rsidRPr="00E52562">
        <w:rPr>
          <w:b/>
          <w:bCs/>
          <w:sz w:val="36"/>
          <w:szCs w:val="36"/>
          <w:lang w:bidi="ar-DZ"/>
        </w:rPr>
        <w:t>7-get_process_set()</w:t>
      </w:r>
    </w:p>
    <w:p w14:paraId="7426D615" w14:textId="27AF2D70" w:rsidR="00956A4B" w:rsidRDefault="007C2F20" w:rsidP="00765044">
      <w:pPr>
        <w:rPr>
          <w:sz w:val="32"/>
          <w:szCs w:val="32"/>
          <w:lang w:bidi="ar-DZ"/>
        </w:rPr>
      </w:pPr>
      <w:r>
        <w:rPr>
          <w:sz w:val="32"/>
          <w:szCs w:val="32"/>
          <w:lang w:bidi="ar-DZ"/>
        </w:rPr>
        <w:t xml:space="preserve"> </w:t>
      </w:r>
      <w:r w:rsidR="00765044">
        <w:rPr>
          <w:sz w:val="32"/>
          <w:szCs w:val="32"/>
          <w:lang w:bidi="ar-DZ"/>
        </w:rPr>
        <w:t>____________________________________________________</w:t>
      </w:r>
    </w:p>
    <w:p w14:paraId="536B73FB" w14:textId="77777777" w:rsidR="003D47B4" w:rsidRDefault="003D47B4" w:rsidP="00765044">
      <w:pPr>
        <w:rPr>
          <w:sz w:val="52"/>
          <w:szCs w:val="52"/>
          <w:lang w:bidi="ar-DZ"/>
        </w:rPr>
      </w:pPr>
    </w:p>
    <w:p w14:paraId="64BC595B" w14:textId="581FB4E4" w:rsidR="00607D64" w:rsidRDefault="00607D64" w:rsidP="00765044">
      <w:pPr>
        <w:rPr>
          <w:sz w:val="52"/>
          <w:szCs w:val="52"/>
          <w:lang w:bidi="ar-DZ"/>
        </w:rPr>
      </w:pPr>
      <w:r>
        <w:rPr>
          <w:sz w:val="52"/>
          <w:szCs w:val="52"/>
          <w:lang w:bidi="ar-DZ"/>
        </w:rPr>
        <w:lastRenderedPageBreak/>
        <w:t>Analysis:</w:t>
      </w:r>
    </w:p>
    <w:p w14:paraId="6BEB1AA6" w14:textId="5CFE67E8" w:rsidR="003535EB" w:rsidRPr="00607D64" w:rsidRDefault="00607D64" w:rsidP="00765044">
      <w:pPr>
        <w:rPr>
          <w:sz w:val="52"/>
          <w:szCs w:val="52"/>
          <w:lang w:bidi="ar-DZ"/>
        </w:rPr>
      </w:pPr>
      <w:r>
        <w:rPr>
          <w:sz w:val="52"/>
          <w:szCs w:val="52"/>
          <w:lang w:bidi="ar-DZ"/>
        </w:rPr>
        <w:t>1-</w:t>
      </w:r>
      <w:r w:rsidR="00765044" w:rsidRPr="00607D64">
        <w:rPr>
          <w:sz w:val="52"/>
          <w:szCs w:val="52"/>
          <w:lang w:bidi="ar-DZ"/>
        </w:rPr>
        <w:t>Strengths</w:t>
      </w:r>
      <w:r w:rsidR="003535EB" w:rsidRPr="00607D64">
        <w:rPr>
          <w:sz w:val="52"/>
          <w:szCs w:val="52"/>
          <w:lang w:bidi="ar-DZ"/>
        </w:rPr>
        <w:t>:</w:t>
      </w:r>
    </w:p>
    <w:p w14:paraId="17D38D5E" w14:textId="2D8895E4" w:rsidR="00765044" w:rsidRPr="00A94594" w:rsidRDefault="00765044" w:rsidP="00765044">
      <w:pPr>
        <w:rPr>
          <w:sz w:val="36"/>
          <w:szCs w:val="36"/>
          <w:lang w:bidi="ar-DZ"/>
        </w:rPr>
      </w:pPr>
      <w:r w:rsidRPr="00A94594">
        <w:rPr>
          <w:sz w:val="36"/>
          <w:szCs w:val="36"/>
          <w:lang w:bidi="ar-DZ"/>
        </w:rPr>
        <w:t xml:space="preserve"> The script is well-structured and covers a comprehensive range of security measures. It addresses various aspects of USB security, from prevention (disabling Autorun, setting read-only permissions) to detection and response (monitoring USB activities, terminating suspicious processes).</w:t>
      </w:r>
    </w:p>
    <w:p w14:paraId="29E3089F" w14:textId="77777777" w:rsidR="00765044" w:rsidRPr="00A94594" w:rsidRDefault="00765044" w:rsidP="00765044">
      <w:pPr>
        <w:rPr>
          <w:sz w:val="36"/>
          <w:szCs w:val="36"/>
          <w:lang w:bidi="ar-DZ"/>
        </w:rPr>
      </w:pPr>
      <w:r w:rsidRPr="00A94594">
        <w:rPr>
          <w:sz w:val="36"/>
          <w:szCs w:val="36"/>
          <w:lang w:bidi="ar-DZ"/>
        </w:rPr>
        <w:t>Potential Improvements:</w:t>
      </w:r>
    </w:p>
    <w:p w14:paraId="05CE7B74" w14:textId="77777777" w:rsidR="00765044" w:rsidRPr="00A94594" w:rsidRDefault="00765044" w:rsidP="00765044">
      <w:pPr>
        <w:rPr>
          <w:sz w:val="36"/>
          <w:szCs w:val="36"/>
          <w:lang w:bidi="ar-DZ"/>
        </w:rPr>
      </w:pPr>
      <w:r w:rsidRPr="00A94594">
        <w:rPr>
          <w:sz w:val="36"/>
          <w:szCs w:val="36"/>
          <w:lang w:bidi="ar-DZ"/>
        </w:rPr>
        <w:t>Error Handling: More robust error handling and logging would enhance the script's reliability and maintainability.</w:t>
      </w:r>
    </w:p>
    <w:p w14:paraId="5D62D3C0" w14:textId="77777777" w:rsidR="00765044" w:rsidRDefault="00765044" w:rsidP="00765044">
      <w:pPr>
        <w:rPr>
          <w:sz w:val="36"/>
          <w:szCs w:val="36"/>
          <w:lang w:bidi="ar-DZ"/>
        </w:rPr>
      </w:pPr>
      <w:r w:rsidRPr="00A94594">
        <w:rPr>
          <w:sz w:val="36"/>
          <w:szCs w:val="36"/>
          <w:lang w:bidi="ar-DZ"/>
        </w:rPr>
        <w:t>User Feedback: Adding more user feedback throughout the script's execution could improve usability, especially in situations where non-technical users might interact with the script.</w:t>
      </w:r>
    </w:p>
    <w:p w14:paraId="0AB18DFD" w14:textId="77777777" w:rsidR="00607D64" w:rsidRPr="00A94594" w:rsidRDefault="00607D64" w:rsidP="00765044">
      <w:pPr>
        <w:rPr>
          <w:sz w:val="36"/>
          <w:szCs w:val="36"/>
          <w:lang w:bidi="ar-DZ"/>
        </w:rPr>
      </w:pPr>
    </w:p>
    <w:p w14:paraId="437F3333" w14:textId="3B50FF4C" w:rsidR="0040054E" w:rsidRDefault="00607D64" w:rsidP="00765044">
      <w:pPr>
        <w:rPr>
          <w:sz w:val="56"/>
          <w:szCs w:val="56"/>
          <w:lang w:bidi="ar-DZ"/>
        </w:rPr>
      </w:pPr>
      <w:r>
        <w:rPr>
          <w:sz w:val="56"/>
          <w:szCs w:val="56"/>
          <w:lang w:bidi="ar-DZ"/>
        </w:rPr>
        <w:t>2-</w:t>
      </w:r>
      <w:r w:rsidR="0040054E" w:rsidRPr="00A94594">
        <w:rPr>
          <w:sz w:val="56"/>
          <w:szCs w:val="56"/>
          <w:lang w:bidi="ar-DZ"/>
        </w:rPr>
        <w:t>WEAKNES</w:t>
      </w:r>
      <w:r>
        <w:rPr>
          <w:sz w:val="56"/>
          <w:szCs w:val="56"/>
          <w:lang w:bidi="ar-DZ"/>
        </w:rPr>
        <w:t>S:</w:t>
      </w:r>
    </w:p>
    <w:p w14:paraId="31C420BD" w14:textId="77777777" w:rsidR="00E52562" w:rsidRDefault="00E52562" w:rsidP="00765044">
      <w:pPr>
        <w:rPr>
          <w:sz w:val="56"/>
          <w:szCs w:val="56"/>
          <w:lang w:bidi="ar-DZ"/>
        </w:rPr>
      </w:pPr>
    </w:p>
    <w:p w14:paraId="517CBBBA" w14:textId="77777777" w:rsidR="00E52562" w:rsidRDefault="00E52562" w:rsidP="00765044">
      <w:pPr>
        <w:rPr>
          <w:sz w:val="32"/>
          <w:szCs w:val="32"/>
          <w:lang w:bidi="ar-DZ"/>
        </w:rPr>
      </w:pPr>
    </w:p>
    <w:p w14:paraId="734AAB4E" w14:textId="16539093" w:rsidR="0040054E" w:rsidRPr="00607D64" w:rsidRDefault="0040054E" w:rsidP="00A94594">
      <w:pPr>
        <w:rPr>
          <w:sz w:val="48"/>
          <w:szCs w:val="48"/>
          <w:lang w:bidi="ar-DZ"/>
        </w:rPr>
      </w:pPr>
      <w:r w:rsidRPr="00607D64">
        <w:rPr>
          <w:sz w:val="48"/>
          <w:szCs w:val="48"/>
          <w:lang w:bidi="ar-DZ"/>
        </w:rPr>
        <w:t>Platform Dependency:</w:t>
      </w:r>
    </w:p>
    <w:p w14:paraId="129ABCE2" w14:textId="77777777" w:rsidR="0040054E" w:rsidRPr="0040054E" w:rsidRDefault="0040054E" w:rsidP="0040054E">
      <w:pPr>
        <w:rPr>
          <w:sz w:val="32"/>
          <w:szCs w:val="32"/>
          <w:lang w:bidi="ar-DZ"/>
        </w:rPr>
      </w:pPr>
      <w:r w:rsidRPr="0040054E">
        <w:rPr>
          <w:sz w:val="32"/>
          <w:szCs w:val="32"/>
          <w:lang w:bidi="ar-DZ"/>
        </w:rPr>
        <w:t xml:space="preserve">The script appears to be heavily reliant on Windows-specific features, such as the Registry and .inf files. This limits its </w:t>
      </w:r>
      <w:r w:rsidRPr="0040054E">
        <w:rPr>
          <w:sz w:val="32"/>
          <w:szCs w:val="32"/>
          <w:lang w:bidi="ar-DZ"/>
        </w:rPr>
        <w:lastRenderedPageBreak/>
        <w:t>applicability to Windows systems only. It would not function on Linux or macOS.</w:t>
      </w:r>
    </w:p>
    <w:p w14:paraId="04192332" w14:textId="2F53CC6D" w:rsidR="0040054E" w:rsidRPr="00607D64" w:rsidRDefault="0040054E" w:rsidP="00607D64">
      <w:pPr>
        <w:rPr>
          <w:sz w:val="48"/>
          <w:szCs w:val="48"/>
          <w:lang w:bidi="ar-DZ"/>
        </w:rPr>
      </w:pPr>
      <w:r w:rsidRPr="00607D64">
        <w:rPr>
          <w:sz w:val="48"/>
          <w:szCs w:val="48"/>
          <w:lang w:bidi="ar-DZ"/>
        </w:rPr>
        <w:t xml:space="preserve">Security </w:t>
      </w:r>
      <w:r w:rsidR="002864FA" w:rsidRPr="00607D64">
        <w:rPr>
          <w:sz w:val="48"/>
          <w:szCs w:val="48"/>
          <w:lang w:bidi="ar-DZ"/>
        </w:rPr>
        <w:t>Measures Specification</w:t>
      </w:r>
      <w:r w:rsidRPr="00607D64">
        <w:rPr>
          <w:sz w:val="48"/>
          <w:szCs w:val="48"/>
          <w:lang w:bidi="ar-DZ"/>
        </w:rPr>
        <w:t>:</w:t>
      </w:r>
    </w:p>
    <w:p w14:paraId="5367EA96" w14:textId="77777777" w:rsidR="0040054E" w:rsidRDefault="0040054E" w:rsidP="0040054E">
      <w:pPr>
        <w:rPr>
          <w:sz w:val="32"/>
          <w:szCs w:val="32"/>
          <w:lang w:bidi="ar-DZ"/>
        </w:rPr>
      </w:pPr>
      <w:r w:rsidRPr="0040054E">
        <w:rPr>
          <w:sz w:val="32"/>
          <w:szCs w:val="32"/>
          <w:lang w:bidi="ar-DZ"/>
        </w:rPr>
        <w:t>Targeting only .inf files for deletion may miss other potentially malicious file types. Malware can come in various formats and might not be restricted to .inf files.</w:t>
      </w:r>
    </w:p>
    <w:p w14:paraId="018C56B8" w14:textId="77777777" w:rsidR="00607D64" w:rsidRPr="0040054E" w:rsidRDefault="00607D64" w:rsidP="0040054E">
      <w:pPr>
        <w:rPr>
          <w:sz w:val="32"/>
          <w:szCs w:val="32"/>
          <w:lang w:bidi="ar-DZ"/>
        </w:rPr>
      </w:pPr>
    </w:p>
    <w:p w14:paraId="02AE0ACD" w14:textId="7FE792A1" w:rsidR="0040054E" w:rsidRPr="00607D64" w:rsidRDefault="0040054E" w:rsidP="00607D64">
      <w:pPr>
        <w:rPr>
          <w:sz w:val="48"/>
          <w:szCs w:val="48"/>
          <w:lang w:bidi="ar-DZ"/>
        </w:rPr>
      </w:pPr>
      <w:r w:rsidRPr="00607D64">
        <w:rPr>
          <w:sz w:val="48"/>
          <w:szCs w:val="48"/>
          <w:lang w:bidi="ar-DZ"/>
        </w:rPr>
        <w:t>Process Termination Strategy:</w:t>
      </w:r>
    </w:p>
    <w:p w14:paraId="69E10C13" w14:textId="77777777" w:rsidR="0040054E" w:rsidRDefault="0040054E" w:rsidP="0040054E">
      <w:pPr>
        <w:rPr>
          <w:sz w:val="32"/>
          <w:szCs w:val="32"/>
          <w:lang w:bidi="ar-DZ"/>
        </w:rPr>
      </w:pPr>
      <w:r w:rsidRPr="0040054E">
        <w:rPr>
          <w:sz w:val="32"/>
          <w:szCs w:val="32"/>
          <w:lang w:bidi="ar-DZ"/>
        </w:rPr>
        <w:t>The approach of terminating processes that start after the USB is connected might inadvertently affect legitimate processes. This could disrupt normal operations and result in the loss of unsaved work.</w:t>
      </w:r>
    </w:p>
    <w:p w14:paraId="490307FD" w14:textId="77777777" w:rsidR="00607D64" w:rsidRPr="0040054E" w:rsidRDefault="00607D64" w:rsidP="0040054E">
      <w:pPr>
        <w:rPr>
          <w:sz w:val="32"/>
          <w:szCs w:val="32"/>
          <w:lang w:bidi="ar-DZ"/>
        </w:rPr>
      </w:pPr>
    </w:p>
    <w:p w14:paraId="0141A768" w14:textId="145643F6" w:rsidR="0040054E" w:rsidRPr="00607D64" w:rsidRDefault="0040054E" w:rsidP="00607D64">
      <w:pPr>
        <w:rPr>
          <w:sz w:val="48"/>
          <w:szCs w:val="48"/>
          <w:lang w:bidi="ar-DZ"/>
        </w:rPr>
      </w:pPr>
      <w:r w:rsidRPr="00607D64">
        <w:rPr>
          <w:sz w:val="48"/>
          <w:szCs w:val="48"/>
          <w:lang w:bidi="ar-DZ"/>
        </w:rPr>
        <w:t>User Permissions and Access Control:</w:t>
      </w:r>
    </w:p>
    <w:p w14:paraId="0B7E1122" w14:textId="4EBFFCA6" w:rsidR="0040054E" w:rsidRPr="004A4F7E" w:rsidRDefault="0040054E" w:rsidP="0040054E">
      <w:pPr>
        <w:rPr>
          <w:sz w:val="32"/>
          <w:szCs w:val="32"/>
          <w:lang w:bidi="ar-DZ"/>
        </w:rPr>
      </w:pPr>
      <w:r w:rsidRPr="004A4F7E">
        <w:rPr>
          <w:sz w:val="32"/>
          <w:szCs w:val="32"/>
          <w:lang w:bidi="ar-DZ"/>
        </w:rPr>
        <w:t>The code does not mention user permissions or access control. Running such scripts with high privileges might pose a security risk, especially if the script is exploited or misconfigured.</w:t>
      </w:r>
    </w:p>
    <w:p w14:paraId="1D3EEC22" w14:textId="77777777" w:rsidR="001C31BD" w:rsidRPr="004A4F7E" w:rsidRDefault="001C31BD" w:rsidP="0040054E">
      <w:pPr>
        <w:rPr>
          <w:sz w:val="32"/>
          <w:szCs w:val="32"/>
          <w:lang w:bidi="ar-DZ"/>
        </w:rPr>
      </w:pPr>
    </w:p>
    <w:p w14:paraId="4E87DEC4" w14:textId="26282E70" w:rsidR="00607D64" w:rsidRPr="004A4F7E" w:rsidRDefault="00C65A93" w:rsidP="00170061">
      <w:pPr>
        <w:rPr>
          <w:sz w:val="32"/>
          <w:szCs w:val="32"/>
          <w:lang w:bidi="ar-DZ"/>
        </w:rPr>
      </w:pPr>
      <w:r w:rsidRPr="004A4F7E">
        <w:rPr>
          <w:sz w:val="32"/>
          <w:szCs w:val="32"/>
          <w:lang w:bidi="ar-DZ"/>
        </w:rPr>
        <w:t>The USB Autorun is more Faster than the Script so our script could be extension for Anti-</w:t>
      </w:r>
      <w:r w:rsidR="002C461F" w:rsidRPr="004A4F7E">
        <w:rPr>
          <w:sz w:val="32"/>
          <w:szCs w:val="32"/>
          <w:lang w:bidi="ar-DZ"/>
        </w:rPr>
        <w:t>Virus Due</w:t>
      </w:r>
      <w:r w:rsidRPr="004A4F7E">
        <w:rPr>
          <w:sz w:val="32"/>
          <w:szCs w:val="32"/>
          <w:lang w:bidi="ar-DZ"/>
        </w:rPr>
        <w:t xml:space="preserve"> the Real-Time Detect</w:t>
      </w:r>
    </w:p>
    <w:p w14:paraId="5574916E" w14:textId="77777777" w:rsidR="00607D64" w:rsidRPr="004A4F7E" w:rsidRDefault="00607D64" w:rsidP="00765044">
      <w:pPr>
        <w:rPr>
          <w:sz w:val="32"/>
          <w:szCs w:val="32"/>
          <w:lang w:bidi="ar-DZ"/>
        </w:rPr>
      </w:pPr>
    </w:p>
    <w:p w14:paraId="676FC159" w14:textId="6327CBA5" w:rsidR="00765044" w:rsidRPr="004A4F7E" w:rsidRDefault="00765044" w:rsidP="00765044">
      <w:pPr>
        <w:rPr>
          <w:sz w:val="32"/>
          <w:szCs w:val="32"/>
          <w:lang w:bidi="ar-DZ"/>
        </w:rPr>
      </w:pPr>
      <w:r w:rsidRPr="004A4F7E">
        <w:rPr>
          <w:sz w:val="32"/>
          <w:szCs w:val="32"/>
          <w:lang w:bidi="ar-DZ"/>
        </w:rPr>
        <w:t>Overall, the script demonstrates a thorough approach to USB security in a Windows environment, incorporating various methods to mitigate risks associated with USB device usage.</w:t>
      </w:r>
    </w:p>
    <w:p w14:paraId="3AF5319B" w14:textId="77777777" w:rsidR="003D47B4" w:rsidRDefault="003D47B4" w:rsidP="00765044">
      <w:pPr>
        <w:rPr>
          <w:sz w:val="56"/>
          <w:szCs w:val="56"/>
          <w:lang w:bidi="ar-DZ"/>
        </w:rPr>
      </w:pPr>
    </w:p>
    <w:p w14:paraId="2E2B8F28" w14:textId="77777777" w:rsidR="003D47B4" w:rsidRDefault="003D47B4" w:rsidP="00765044">
      <w:pPr>
        <w:rPr>
          <w:sz w:val="56"/>
          <w:szCs w:val="56"/>
          <w:lang w:bidi="ar-DZ"/>
        </w:rPr>
      </w:pPr>
    </w:p>
    <w:p w14:paraId="12B01A97" w14:textId="6B7CCF5A" w:rsidR="00122372" w:rsidRDefault="00607D64" w:rsidP="00765044">
      <w:pPr>
        <w:rPr>
          <w:sz w:val="56"/>
          <w:szCs w:val="56"/>
          <w:lang w:bidi="ar-DZ"/>
        </w:rPr>
      </w:pPr>
      <w:r w:rsidRPr="00607D64">
        <w:rPr>
          <w:sz w:val="56"/>
          <w:szCs w:val="56"/>
          <w:lang w:bidi="ar-DZ"/>
        </w:rPr>
        <w:t>Resources:</w:t>
      </w:r>
    </w:p>
    <w:p w14:paraId="5243D916" w14:textId="7B4C59E3" w:rsidR="00852ABB" w:rsidRDefault="00000000" w:rsidP="005B2388">
      <w:pPr>
        <w:pStyle w:val="ListParagraph"/>
        <w:numPr>
          <w:ilvl w:val="0"/>
          <w:numId w:val="4"/>
        </w:numPr>
        <w:rPr>
          <w:sz w:val="36"/>
          <w:szCs w:val="36"/>
          <w:lang w:bidi="ar-DZ"/>
        </w:rPr>
      </w:pPr>
      <w:hyperlink r:id="rId8" w:history="1">
        <w:r w:rsidR="005B2388" w:rsidRPr="00A6435F">
          <w:rPr>
            <w:rStyle w:val="Hyperlink"/>
            <w:sz w:val="36"/>
            <w:szCs w:val="36"/>
            <w:lang w:bidi="ar-DZ"/>
          </w:rPr>
          <w:t>https://abdus.dev/posts/python-monitor-usb/</w:t>
        </w:r>
      </w:hyperlink>
    </w:p>
    <w:p w14:paraId="7D51B077" w14:textId="77777777" w:rsidR="00D33C8E" w:rsidRDefault="00D33C8E" w:rsidP="00D33C8E">
      <w:pPr>
        <w:pStyle w:val="ListParagraph"/>
        <w:rPr>
          <w:sz w:val="36"/>
          <w:szCs w:val="36"/>
          <w:lang w:bidi="ar-DZ"/>
        </w:rPr>
      </w:pPr>
    </w:p>
    <w:p w14:paraId="40FD04A1" w14:textId="3E54F5A7" w:rsidR="005B2388" w:rsidRDefault="00000000" w:rsidP="005B2388">
      <w:pPr>
        <w:pStyle w:val="ListParagraph"/>
        <w:numPr>
          <w:ilvl w:val="0"/>
          <w:numId w:val="4"/>
        </w:numPr>
        <w:rPr>
          <w:sz w:val="36"/>
          <w:szCs w:val="36"/>
          <w:lang w:bidi="ar-DZ"/>
        </w:rPr>
      </w:pPr>
      <w:hyperlink r:id="rId9" w:history="1">
        <w:r w:rsidR="00D33C8E" w:rsidRPr="00A6435F">
          <w:rPr>
            <w:rStyle w:val="Hyperlink"/>
            <w:sz w:val="36"/>
            <w:szCs w:val="36"/>
            <w:lang w:bidi="ar-DZ"/>
          </w:rPr>
          <w:t>https://github.com/datasith/USBMonitor</w:t>
        </w:r>
      </w:hyperlink>
    </w:p>
    <w:p w14:paraId="2B2DD532" w14:textId="77777777" w:rsidR="00D33C8E" w:rsidRPr="00D33C8E" w:rsidRDefault="00D33C8E" w:rsidP="00D33C8E">
      <w:pPr>
        <w:pStyle w:val="ListParagraph"/>
        <w:rPr>
          <w:sz w:val="36"/>
          <w:szCs w:val="36"/>
          <w:lang w:bidi="ar-DZ"/>
        </w:rPr>
      </w:pPr>
    </w:p>
    <w:p w14:paraId="0E4C9647" w14:textId="77777777" w:rsidR="00D33C8E" w:rsidRDefault="00D33C8E" w:rsidP="00D33C8E">
      <w:pPr>
        <w:pStyle w:val="ListParagraph"/>
        <w:rPr>
          <w:sz w:val="36"/>
          <w:szCs w:val="36"/>
          <w:lang w:bidi="ar-DZ"/>
        </w:rPr>
      </w:pPr>
    </w:p>
    <w:p w14:paraId="1AD4D13C" w14:textId="3AA291A6" w:rsidR="00D33C8E" w:rsidRDefault="00000000" w:rsidP="005B2388">
      <w:pPr>
        <w:pStyle w:val="ListParagraph"/>
        <w:numPr>
          <w:ilvl w:val="0"/>
          <w:numId w:val="4"/>
        </w:numPr>
        <w:rPr>
          <w:sz w:val="36"/>
          <w:szCs w:val="36"/>
          <w:lang w:bidi="ar-DZ"/>
        </w:rPr>
      </w:pPr>
      <w:hyperlink r:id="rId10" w:history="1">
        <w:r w:rsidR="00D33C8E" w:rsidRPr="00A6435F">
          <w:rPr>
            <w:rStyle w:val="Hyperlink"/>
            <w:sz w:val="36"/>
            <w:szCs w:val="36"/>
            <w:lang w:bidi="ar-DZ"/>
          </w:rPr>
          <w:t>https://www.deploymastery.com/2023/05/26/interacting-with-usb-using-python-a-comprehensive-guide/</w:t>
        </w:r>
      </w:hyperlink>
    </w:p>
    <w:p w14:paraId="3008D781" w14:textId="77777777" w:rsidR="00D33C8E" w:rsidRDefault="00D33C8E" w:rsidP="00D33C8E">
      <w:pPr>
        <w:pStyle w:val="ListParagraph"/>
        <w:rPr>
          <w:sz w:val="36"/>
          <w:szCs w:val="36"/>
          <w:lang w:bidi="ar-DZ"/>
        </w:rPr>
      </w:pPr>
    </w:p>
    <w:p w14:paraId="5FB7D9D5" w14:textId="6A85237F" w:rsidR="00D33C8E" w:rsidRDefault="00000000" w:rsidP="00CE5D64">
      <w:pPr>
        <w:pStyle w:val="ListParagraph"/>
        <w:numPr>
          <w:ilvl w:val="0"/>
          <w:numId w:val="4"/>
        </w:numPr>
        <w:rPr>
          <w:sz w:val="36"/>
          <w:szCs w:val="36"/>
          <w:lang w:bidi="ar-DZ"/>
        </w:rPr>
      </w:pPr>
      <w:hyperlink r:id="rId11" w:history="1">
        <w:r w:rsidR="00D33C8E" w:rsidRPr="00A6435F">
          <w:rPr>
            <w:rStyle w:val="Hyperlink"/>
            <w:sz w:val="36"/>
            <w:szCs w:val="36"/>
            <w:lang w:bidi="ar-DZ"/>
          </w:rPr>
          <w:t>https://pypi.org/project/usb-monitor/</w:t>
        </w:r>
      </w:hyperlink>
    </w:p>
    <w:p w14:paraId="07F7E455" w14:textId="77777777" w:rsidR="00F42D36" w:rsidRPr="00CE5D64" w:rsidRDefault="00F42D36" w:rsidP="00CE5D64">
      <w:pPr>
        <w:rPr>
          <w:sz w:val="36"/>
          <w:szCs w:val="36"/>
          <w:lang w:bidi="ar-DZ"/>
        </w:rPr>
      </w:pPr>
    </w:p>
    <w:p w14:paraId="3DF14722" w14:textId="460B9143" w:rsidR="00D33C8E" w:rsidRDefault="00000000" w:rsidP="005B2388">
      <w:pPr>
        <w:pStyle w:val="ListParagraph"/>
        <w:numPr>
          <w:ilvl w:val="0"/>
          <w:numId w:val="4"/>
        </w:numPr>
        <w:rPr>
          <w:sz w:val="36"/>
          <w:szCs w:val="36"/>
          <w:lang w:bidi="ar-DZ"/>
        </w:rPr>
      </w:pPr>
      <w:hyperlink r:id="rId12" w:history="1">
        <w:r w:rsidR="00D33C8E" w:rsidRPr="00A6435F">
          <w:rPr>
            <w:rStyle w:val="Hyperlink"/>
            <w:sz w:val="36"/>
            <w:szCs w:val="36"/>
            <w:lang w:bidi="ar-DZ"/>
          </w:rPr>
          <w:t>https://www.computerworld.com/article/2481506/the-best-way-to-disable-autorun-for-protection-from-infected-usb-flash-drives.html</w:t>
        </w:r>
      </w:hyperlink>
    </w:p>
    <w:p w14:paraId="040E14AF" w14:textId="77777777" w:rsidR="00D33C8E" w:rsidRDefault="00D33C8E" w:rsidP="00D33C8E">
      <w:pPr>
        <w:pStyle w:val="ListParagraph"/>
        <w:rPr>
          <w:sz w:val="36"/>
          <w:szCs w:val="36"/>
          <w:lang w:bidi="ar-DZ"/>
        </w:rPr>
      </w:pPr>
    </w:p>
    <w:p w14:paraId="7C43FF13" w14:textId="284E2F00" w:rsidR="00CE5D64" w:rsidRPr="00CE5D64" w:rsidRDefault="00000000" w:rsidP="00CE5D64">
      <w:pPr>
        <w:pStyle w:val="ListParagraph"/>
        <w:numPr>
          <w:ilvl w:val="0"/>
          <w:numId w:val="4"/>
        </w:numPr>
        <w:rPr>
          <w:sz w:val="36"/>
          <w:szCs w:val="36"/>
          <w:lang w:bidi="ar-DZ"/>
        </w:rPr>
      </w:pPr>
      <w:hyperlink r:id="rId13" w:history="1">
        <w:r w:rsidR="00D33C8E" w:rsidRPr="00A6435F">
          <w:rPr>
            <w:rStyle w:val="Hyperlink"/>
            <w:sz w:val="36"/>
            <w:szCs w:val="36"/>
            <w:lang w:bidi="ar-DZ"/>
          </w:rPr>
          <w:t>https://forum.hackthebox.com/t/execute-code-when-usb-driver-is-pluged-in/281620</w:t>
        </w:r>
      </w:hyperlink>
    </w:p>
    <w:p w14:paraId="60670D86" w14:textId="397CFBB9" w:rsidR="002502DE" w:rsidRPr="00CE5D64" w:rsidRDefault="002502DE" w:rsidP="00CE5D64">
      <w:pPr>
        <w:pStyle w:val="ListParagraph"/>
        <w:numPr>
          <w:ilvl w:val="0"/>
          <w:numId w:val="4"/>
        </w:numPr>
        <w:rPr>
          <w:sz w:val="36"/>
          <w:szCs w:val="36"/>
          <w:lang w:bidi="ar-DZ"/>
        </w:rPr>
      </w:pPr>
      <w:r w:rsidRPr="002502DE">
        <w:rPr>
          <w:sz w:val="36"/>
          <w:szCs w:val="36"/>
          <w:lang w:bidi="ar-DZ"/>
        </w:rPr>
        <w:t>https://chat.openai.com/?model=gpt-4</w:t>
      </w:r>
    </w:p>
    <w:sectPr w:rsidR="002502DE" w:rsidRPr="00CE5D6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AEAF" w14:textId="77777777" w:rsidR="00AE7B8E" w:rsidRDefault="00AE7B8E" w:rsidP="00607D64">
      <w:pPr>
        <w:spacing w:after="0" w:line="240" w:lineRule="auto"/>
      </w:pPr>
      <w:r>
        <w:separator/>
      </w:r>
    </w:p>
  </w:endnote>
  <w:endnote w:type="continuationSeparator" w:id="0">
    <w:p w14:paraId="15AF3E4D" w14:textId="77777777" w:rsidR="00AE7B8E" w:rsidRDefault="00AE7B8E" w:rsidP="0060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512D" w14:textId="77777777" w:rsidR="00AE7B8E" w:rsidRDefault="00AE7B8E" w:rsidP="00607D64">
      <w:pPr>
        <w:spacing w:after="0" w:line="240" w:lineRule="auto"/>
      </w:pPr>
      <w:r>
        <w:separator/>
      </w:r>
    </w:p>
  </w:footnote>
  <w:footnote w:type="continuationSeparator" w:id="0">
    <w:p w14:paraId="7F06ECF0" w14:textId="77777777" w:rsidR="00AE7B8E" w:rsidRDefault="00AE7B8E" w:rsidP="00607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53DF"/>
    <w:multiLevelType w:val="multilevel"/>
    <w:tmpl w:val="A94C3476"/>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1" w15:restartNumberingAfterBreak="0">
    <w:nsid w:val="20982647"/>
    <w:multiLevelType w:val="hybridMultilevel"/>
    <w:tmpl w:val="60306CAC"/>
    <w:lvl w:ilvl="0" w:tplc="F02436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90FAA"/>
    <w:multiLevelType w:val="hybridMultilevel"/>
    <w:tmpl w:val="28C436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7200B"/>
    <w:multiLevelType w:val="multilevel"/>
    <w:tmpl w:val="0AE8CF7E"/>
    <w:lvl w:ilvl="0">
      <w:start w:val="1"/>
      <w:numFmt w:val="decimal"/>
      <w:lvlText w:val="%1-0"/>
      <w:lvlJc w:val="left"/>
      <w:pPr>
        <w:ind w:left="1200" w:hanging="1080"/>
      </w:pPr>
      <w:rPr>
        <w:rFonts w:hint="default"/>
      </w:rPr>
    </w:lvl>
    <w:lvl w:ilvl="1">
      <w:start w:val="1"/>
      <w:numFmt w:val="decimal"/>
      <w:lvlText w:val="%1-%2"/>
      <w:lvlJc w:val="left"/>
      <w:pPr>
        <w:ind w:left="1920" w:hanging="1080"/>
      </w:pPr>
      <w:rPr>
        <w:rFonts w:hint="default"/>
      </w:rPr>
    </w:lvl>
    <w:lvl w:ilvl="2">
      <w:start w:val="1"/>
      <w:numFmt w:val="decimal"/>
      <w:lvlText w:val="%1-%2.%3"/>
      <w:lvlJc w:val="left"/>
      <w:pPr>
        <w:ind w:left="3000" w:hanging="1440"/>
      </w:pPr>
      <w:rPr>
        <w:rFonts w:hint="default"/>
      </w:rPr>
    </w:lvl>
    <w:lvl w:ilvl="3">
      <w:start w:val="1"/>
      <w:numFmt w:val="decimal"/>
      <w:lvlText w:val="%1-%2.%3.%4"/>
      <w:lvlJc w:val="left"/>
      <w:pPr>
        <w:ind w:left="4080" w:hanging="1800"/>
      </w:pPr>
      <w:rPr>
        <w:rFonts w:hint="default"/>
      </w:rPr>
    </w:lvl>
    <w:lvl w:ilvl="4">
      <w:start w:val="1"/>
      <w:numFmt w:val="decimal"/>
      <w:lvlText w:val="%1-%2.%3.%4.%5"/>
      <w:lvlJc w:val="left"/>
      <w:pPr>
        <w:ind w:left="5160" w:hanging="2160"/>
      </w:pPr>
      <w:rPr>
        <w:rFonts w:hint="default"/>
      </w:rPr>
    </w:lvl>
    <w:lvl w:ilvl="5">
      <w:start w:val="1"/>
      <w:numFmt w:val="decimal"/>
      <w:lvlText w:val="%1-%2.%3.%4.%5.%6"/>
      <w:lvlJc w:val="left"/>
      <w:pPr>
        <w:ind w:left="6240" w:hanging="2520"/>
      </w:pPr>
      <w:rPr>
        <w:rFonts w:hint="default"/>
      </w:rPr>
    </w:lvl>
    <w:lvl w:ilvl="6">
      <w:start w:val="1"/>
      <w:numFmt w:val="decimal"/>
      <w:lvlText w:val="%1-%2.%3.%4.%5.%6.%7"/>
      <w:lvlJc w:val="left"/>
      <w:pPr>
        <w:ind w:left="7320" w:hanging="2880"/>
      </w:pPr>
      <w:rPr>
        <w:rFonts w:hint="default"/>
      </w:rPr>
    </w:lvl>
    <w:lvl w:ilvl="7">
      <w:start w:val="1"/>
      <w:numFmt w:val="decimal"/>
      <w:lvlText w:val="%1-%2.%3.%4.%5.%6.%7.%8"/>
      <w:lvlJc w:val="left"/>
      <w:pPr>
        <w:ind w:left="8760" w:hanging="3600"/>
      </w:pPr>
      <w:rPr>
        <w:rFonts w:hint="default"/>
      </w:rPr>
    </w:lvl>
    <w:lvl w:ilvl="8">
      <w:start w:val="1"/>
      <w:numFmt w:val="decimal"/>
      <w:lvlText w:val="%1-%2.%3.%4.%5.%6.%7.%8.%9"/>
      <w:lvlJc w:val="left"/>
      <w:pPr>
        <w:ind w:left="9840" w:hanging="3960"/>
      </w:pPr>
      <w:rPr>
        <w:rFonts w:hint="default"/>
      </w:rPr>
    </w:lvl>
  </w:abstractNum>
  <w:abstractNum w:abstractNumId="4" w15:restartNumberingAfterBreak="0">
    <w:nsid w:val="5BAD4355"/>
    <w:multiLevelType w:val="multilevel"/>
    <w:tmpl w:val="A3266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0637A9"/>
    <w:multiLevelType w:val="hybridMultilevel"/>
    <w:tmpl w:val="0DA61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9B12F2"/>
    <w:multiLevelType w:val="multilevel"/>
    <w:tmpl w:val="EBEA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004751">
    <w:abstractNumId w:val="5"/>
  </w:num>
  <w:num w:numId="2" w16cid:durableId="1126922272">
    <w:abstractNumId w:val="6"/>
  </w:num>
  <w:num w:numId="3" w16cid:durableId="700013260">
    <w:abstractNumId w:val="2"/>
  </w:num>
  <w:num w:numId="4" w16cid:durableId="297533495">
    <w:abstractNumId w:val="1"/>
  </w:num>
  <w:num w:numId="5" w16cid:durableId="929462233">
    <w:abstractNumId w:val="4"/>
  </w:num>
  <w:num w:numId="6" w16cid:durableId="48186812">
    <w:abstractNumId w:val="0"/>
  </w:num>
  <w:num w:numId="7" w16cid:durableId="1633093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D4"/>
    <w:rsid w:val="00034847"/>
    <w:rsid w:val="00035C2D"/>
    <w:rsid w:val="00054CBB"/>
    <w:rsid w:val="00055D11"/>
    <w:rsid w:val="000B7CD1"/>
    <w:rsid w:val="00122372"/>
    <w:rsid w:val="001226D8"/>
    <w:rsid w:val="001671D6"/>
    <w:rsid w:val="00170061"/>
    <w:rsid w:val="001C31BD"/>
    <w:rsid w:val="001E2982"/>
    <w:rsid w:val="001E4AEE"/>
    <w:rsid w:val="001E7A42"/>
    <w:rsid w:val="0021394C"/>
    <w:rsid w:val="00216394"/>
    <w:rsid w:val="00237BC4"/>
    <w:rsid w:val="002502DE"/>
    <w:rsid w:val="00284F2E"/>
    <w:rsid w:val="00285FE9"/>
    <w:rsid w:val="002864FA"/>
    <w:rsid w:val="002905EC"/>
    <w:rsid w:val="00297BEE"/>
    <w:rsid w:val="002C461F"/>
    <w:rsid w:val="002F21B6"/>
    <w:rsid w:val="00326FEC"/>
    <w:rsid w:val="00340F20"/>
    <w:rsid w:val="003535EB"/>
    <w:rsid w:val="00354EB4"/>
    <w:rsid w:val="00384128"/>
    <w:rsid w:val="0039228E"/>
    <w:rsid w:val="003A7A9E"/>
    <w:rsid w:val="003B2E9B"/>
    <w:rsid w:val="003C0E57"/>
    <w:rsid w:val="003D47B4"/>
    <w:rsid w:val="003D485A"/>
    <w:rsid w:val="0040054E"/>
    <w:rsid w:val="004077F3"/>
    <w:rsid w:val="0041628F"/>
    <w:rsid w:val="00432C34"/>
    <w:rsid w:val="004367E5"/>
    <w:rsid w:val="00441F73"/>
    <w:rsid w:val="00444180"/>
    <w:rsid w:val="00453886"/>
    <w:rsid w:val="00455900"/>
    <w:rsid w:val="00497F26"/>
    <w:rsid w:val="004A4F7E"/>
    <w:rsid w:val="004C758F"/>
    <w:rsid w:val="004D32E9"/>
    <w:rsid w:val="0053656F"/>
    <w:rsid w:val="00545E28"/>
    <w:rsid w:val="005644DB"/>
    <w:rsid w:val="005859BB"/>
    <w:rsid w:val="005A7221"/>
    <w:rsid w:val="005B2388"/>
    <w:rsid w:val="005D0F00"/>
    <w:rsid w:val="005D1D22"/>
    <w:rsid w:val="005E2A8B"/>
    <w:rsid w:val="00607D64"/>
    <w:rsid w:val="00613791"/>
    <w:rsid w:val="006247A2"/>
    <w:rsid w:val="00625E1F"/>
    <w:rsid w:val="00641341"/>
    <w:rsid w:val="0065407C"/>
    <w:rsid w:val="006760C9"/>
    <w:rsid w:val="006A0016"/>
    <w:rsid w:val="007038F6"/>
    <w:rsid w:val="007109A8"/>
    <w:rsid w:val="00712D0B"/>
    <w:rsid w:val="00713430"/>
    <w:rsid w:val="00714CB8"/>
    <w:rsid w:val="00721B3F"/>
    <w:rsid w:val="00737737"/>
    <w:rsid w:val="00765044"/>
    <w:rsid w:val="007C2F20"/>
    <w:rsid w:val="007E6848"/>
    <w:rsid w:val="007F3EF5"/>
    <w:rsid w:val="0080545C"/>
    <w:rsid w:val="008178C8"/>
    <w:rsid w:val="00847DB8"/>
    <w:rsid w:val="00852ABB"/>
    <w:rsid w:val="0085346C"/>
    <w:rsid w:val="00861BDC"/>
    <w:rsid w:val="008642FB"/>
    <w:rsid w:val="008B1769"/>
    <w:rsid w:val="00956680"/>
    <w:rsid w:val="00956A4B"/>
    <w:rsid w:val="0096394A"/>
    <w:rsid w:val="009F3D29"/>
    <w:rsid w:val="009F5C7B"/>
    <w:rsid w:val="00A72E80"/>
    <w:rsid w:val="00A75041"/>
    <w:rsid w:val="00A94594"/>
    <w:rsid w:val="00AB4E4A"/>
    <w:rsid w:val="00AC04D8"/>
    <w:rsid w:val="00AC112F"/>
    <w:rsid w:val="00AC19CA"/>
    <w:rsid w:val="00AE7B8E"/>
    <w:rsid w:val="00B01A16"/>
    <w:rsid w:val="00B1151A"/>
    <w:rsid w:val="00B456D8"/>
    <w:rsid w:val="00B86F69"/>
    <w:rsid w:val="00BB09B5"/>
    <w:rsid w:val="00BF5E97"/>
    <w:rsid w:val="00C079D4"/>
    <w:rsid w:val="00C5568D"/>
    <w:rsid w:val="00C65A93"/>
    <w:rsid w:val="00C87192"/>
    <w:rsid w:val="00C8741C"/>
    <w:rsid w:val="00C91CC5"/>
    <w:rsid w:val="00CD7A83"/>
    <w:rsid w:val="00CE5D64"/>
    <w:rsid w:val="00D11234"/>
    <w:rsid w:val="00D2712E"/>
    <w:rsid w:val="00D33C8E"/>
    <w:rsid w:val="00D42440"/>
    <w:rsid w:val="00D654DC"/>
    <w:rsid w:val="00D65896"/>
    <w:rsid w:val="00DF188D"/>
    <w:rsid w:val="00E06BBC"/>
    <w:rsid w:val="00E377DB"/>
    <w:rsid w:val="00E52562"/>
    <w:rsid w:val="00E76CDF"/>
    <w:rsid w:val="00E8727D"/>
    <w:rsid w:val="00EA77A4"/>
    <w:rsid w:val="00EB6DEA"/>
    <w:rsid w:val="00EB74D0"/>
    <w:rsid w:val="00EE228D"/>
    <w:rsid w:val="00F32693"/>
    <w:rsid w:val="00F42D36"/>
    <w:rsid w:val="00F477A2"/>
    <w:rsid w:val="00F67079"/>
    <w:rsid w:val="00FA56EA"/>
    <w:rsid w:val="00FA6FCF"/>
    <w:rsid w:val="00FD076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A008"/>
  <w15:chartTrackingRefBased/>
  <w15:docId w15:val="{12E99B71-D9EB-45C3-89DD-FD1BDFBF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28"/>
  </w:style>
  <w:style w:type="paragraph" w:styleId="Heading1">
    <w:name w:val="heading 1"/>
    <w:basedOn w:val="Normal"/>
    <w:link w:val="Heading1Char"/>
    <w:uiPriority w:val="9"/>
    <w:qFormat/>
    <w:rsid w:val="00AB4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EA7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77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77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D4"/>
    <w:pPr>
      <w:ind w:left="720"/>
      <w:contextualSpacing/>
    </w:pPr>
  </w:style>
  <w:style w:type="paragraph" w:styleId="NormalWeb">
    <w:name w:val="Normal (Web)"/>
    <w:basedOn w:val="Normal"/>
    <w:uiPriority w:val="99"/>
    <w:semiHidden/>
    <w:unhideWhenUsed/>
    <w:rsid w:val="00C079D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6247A2"/>
    <w:rPr>
      <w:rFonts w:ascii="Courier New" w:eastAsia="Times New Roman" w:hAnsi="Courier New" w:cs="Courier New"/>
      <w:sz w:val="20"/>
      <w:szCs w:val="20"/>
    </w:rPr>
  </w:style>
  <w:style w:type="character" w:styleId="Strong">
    <w:name w:val="Strong"/>
    <w:basedOn w:val="DefaultParagraphFont"/>
    <w:uiPriority w:val="22"/>
    <w:qFormat/>
    <w:rsid w:val="00765044"/>
    <w:rPr>
      <w:b/>
      <w:bCs/>
    </w:rPr>
  </w:style>
  <w:style w:type="paragraph" w:styleId="Header">
    <w:name w:val="header"/>
    <w:basedOn w:val="Normal"/>
    <w:link w:val="HeaderChar"/>
    <w:uiPriority w:val="99"/>
    <w:unhideWhenUsed/>
    <w:rsid w:val="00607D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7D64"/>
  </w:style>
  <w:style w:type="paragraph" w:styleId="Footer">
    <w:name w:val="footer"/>
    <w:basedOn w:val="Normal"/>
    <w:link w:val="FooterChar"/>
    <w:uiPriority w:val="99"/>
    <w:unhideWhenUsed/>
    <w:rsid w:val="00607D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7D64"/>
  </w:style>
  <w:style w:type="character" w:styleId="Hyperlink">
    <w:name w:val="Hyperlink"/>
    <w:basedOn w:val="DefaultParagraphFont"/>
    <w:uiPriority w:val="99"/>
    <w:unhideWhenUsed/>
    <w:rsid w:val="005B2388"/>
    <w:rPr>
      <w:color w:val="0563C1" w:themeColor="hyperlink"/>
      <w:u w:val="single"/>
    </w:rPr>
  </w:style>
  <w:style w:type="character" w:styleId="UnresolvedMention">
    <w:name w:val="Unresolved Mention"/>
    <w:basedOn w:val="DefaultParagraphFont"/>
    <w:uiPriority w:val="99"/>
    <w:semiHidden/>
    <w:unhideWhenUsed/>
    <w:rsid w:val="005B2388"/>
    <w:rPr>
      <w:color w:val="605E5C"/>
      <w:shd w:val="clear" w:color="auto" w:fill="E1DFDD"/>
    </w:rPr>
  </w:style>
  <w:style w:type="character" w:customStyle="1" w:styleId="Heading1Char">
    <w:name w:val="Heading 1 Char"/>
    <w:basedOn w:val="DefaultParagraphFont"/>
    <w:link w:val="Heading1"/>
    <w:uiPriority w:val="9"/>
    <w:rsid w:val="00AB4E4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A77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77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77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A77A4"/>
    <w:rPr>
      <w:rFonts w:asciiTheme="majorHAnsi" w:eastAsiaTheme="majorEastAsia" w:hAnsiTheme="majorHAnsi" w:cstheme="majorBidi"/>
      <w:color w:val="2F5496" w:themeColor="accent1" w:themeShade="BF"/>
    </w:rPr>
  </w:style>
  <w:style w:type="paragraph" w:styleId="List">
    <w:name w:val="List"/>
    <w:basedOn w:val="Normal"/>
    <w:uiPriority w:val="99"/>
    <w:unhideWhenUsed/>
    <w:rsid w:val="00EA77A4"/>
    <w:pPr>
      <w:ind w:left="283" w:hanging="283"/>
      <w:contextualSpacing/>
    </w:pPr>
  </w:style>
  <w:style w:type="paragraph" w:styleId="List2">
    <w:name w:val="List 2"/>
    <w:basedOn w:val="Normal"/>
    <w:uiPriority w:val="99"/>
    <w:unhideWhenUsed/>
    <w:rsid w:val="00EA77A4"/>
    <w:pPr>
      <w:ind w:left="566" w:hanging="283"/>
      <w:contextualSpacing/>
    </w:pPr>
  </w:style>
  <w:style w:type="paragraph" w:styleId="ListContinue">
    <w:name w:val="List Continue"/>
    <w:basedOn w:val="Normal"/>
    <w:uiPriority w:val="99"/>
    <w:unhideWhenUsed/>
    <w:rsid w:val="00EA77A4"/>
    <w:pPr>
      <w:spacing w:after="120"/>
      <w:ind w:left="283"/>
      <w:contextualSpacing/>
    </w:pPr>
  </w:style>
  <w:style w:type="paragraph" w:styleId="BodyText">
    <w:name w:val="Body Text"/>
    <w:basedOn w:val="Normal"/>
    <w:link w:val="BodyTextChar"/>
    <w:uiPriority w:val="99"/>
    <w:unhideWhenUsed/>
    <w:rsid w:val="00EA77A4"/>
    <w:pPr>
      <w:spacing w:after="120"/>
    </w:pPr>
  </w:style>
  <w:style w:type="character" w:customStyle="1" w:styleId="BodyTextChar">
    <w:name w:val="Body Text Char"/>
    <w:basedOn w:val="DefaultParagraphFont"/>
    <w:link w:val="BodyText"/>
    <w:uiPriority w:val="99"/>
    <w:rsid w:val="00EA77A4"/>
  </w:style>
  <w:style w:type="paragraph" w:styleId="BodyTextIndent">
    <w:name w:val="Body Text Indent"/>
    <w:basedOn w:val="Normal"/>
    <w:link w:val="BodyTextIndentChar"/>
    <w:uiPriority w:val="99"/>
    <w:unhideWhenUsed/>
    <w:rsid w:val="00EA77A4"/>
    <w:pPr>
      <w:spacing w:after="120"/>
      <w:ind w:left="283"/>
    </w:pPr>
  </w:style>
  <w:style w:type="character" w:customStyle="1" w:styleId="BodyTextIndentChar">
    <w:name w:val="Body Text Indent Char"/>
    <w:basedOn w:val="DefaultParagraphFont"/>
    <w:link w:val="BodyTextIndent"/>
    <w:uiPriority w:val="99"/>
    <w:rsid w:val="00EA77A4"/>
  </w:style>
  <w:style w:type="paragraph" w:customStyle="1" w:styleId="ReferenceLine">
    <w:name w:val="Reference Line"/>
    <w:basedOn w:val="BodyText"/>
    <w:rsid w:val="00EA77A4"/>
  </w:style>
  <w:style w:type="paragraph" w:styleId="NormalIndent">
    <w:name w:val="Normal Indent"/>
    <w:basedOn w:val="Normal"/>
    <w:uiPriority w:val="99"/>
    <w:unhideWhenUsed/>
    <w:rsid w:val="00EA77A4"/>
    <w:pPr>
      <w:ind w:left="720"/>
    </w:pPr>
  </w:style>
  <w:style w:type="paragraph" w:customStyle="1" w:styleId="ShortReturnAddress">
    <w:name w:val="Short Return Address"/>
    <w:basedOn w:val="Normal"/>
    <w:rsid w:val="00EA77A4"/>
  </w:style>
  <w:style w:type="paragraph" w:styleId="BodyTextFirstIndent">
    <w:name w:val="Body Text First Indent"/>
    <w:basedOn w:val="BodyText"/>
    <w:link w:val="BodyTextFirstIndentChar"/>
    <w:uiPriority w:val="99"/>
    <w:unhideWhenUsed/>
    <w:rsid w:val="00EA77A4"/>
    <w:pPr>
      <w:spacing w:after="160"/>
      <w:ind w:firstLine="360"/>
    </w:pPr>
  </w:style>
  <w:style w:type="character" w:customStyle="1" w:styleId="BodyTextFirstIndentChar">
    <w:name w:val="Body Text First Indent Char"/>
    <w:basedOn w:val="BodyTextChar"/>
    <w:link w:val="BodyTextFirstIndent"/>
    <w:uiPriority w:val="99"/>
    <w:rsid w:val="00EA77A4"/>
  </w:style>
  <w:style w:type="paragraph" w:styleId="BodyTextFirstIndent2">
    <w:name w:val="Body Text First Indent 2"/>
    <w:basedOn w:val="BodyTextIndent"/>
    <w:link w:val="BodyTextFirstIndent2Char"/>
    <w:uiPriority w:val="99"/>
    <w:unhideWhenUsed/>
    <w:rsid w:val="00EA77A4"/>
    <w:pPr>
      <w:spacing w:after="160"/>
      <w:ind w:left="360" w:firstLine="360"/>
    </w:pPr>
  </w:style>
  <w:style w:type="character" w:customStyle="1" w:styleId="BodyTextFirstIndent2Char">
    <w:name w:val="Body Text First Indent 2 Char"/>
    <w:basedOn w:val="BodyTextIndentChar"/>
    <w:link w:val="BodyTextFirstIndent2"/>
    <w:uiPriority w:val="99"/>
    <w:rsid w:val="00EA7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039">
      <w:bodyDiv w:val="1"/>
      <w:marLeft w:val="0"/>
      <w:marRight w:val="0"/>
      <w:marTop w:val="0"/>
      <w:marBottom w:val="0"/>
      <w:divBdr>
        <w:top w:val="none" w:sz="0" w:space="0" w:color="auto"/>
        <w:left w:val="none" w:sz="0" w:space="0" w:color="auto"/>
        <w:bottom w:val="none" w:sz="0" w:space="0" w:color="auto"/>
        <w:right w:val="none" w:sz="0" w:space="0" w:color="auto"/>
      </w:divBdr>
    </w:div>
    <w:div w:id="472215776">
      <w:bodyDiv w:val="1"/>
      <w:marLeft w:val="0"/>
      <w:marRight w:val="0"/>
      <w:marTop w:val="0"/>
      <w:marBottom w:val="0"/>
      <w:divBdr>
        <w:top w:val="none" w:sz="0" w:space="0" w:color="auto"/>
        <w:left w:val="none" w:sz="0" w:space="0" w:color="auto"/>
        <w:bottom w:val="none" w:sz="0" w:space="0" w:color="auto"/>
        <w:right w:val="none" w:sz="0" w:space="0" w:color="auto"/>
      </w:divBdr>
      <w:divsChild>
        <w:div w:id="787553229">
          <w:marLeft w:val="0"/>
          <w:marRight w:val="0"/>
          <w:marTop w:val="0"/>
          <w:marBottom w:val="0"/>
          <w:divBdr>
            <w:top w:val="none" w:sz="0" w:space="0" w:color="auto"/>
            <w:left w:val="none" w:sz="0" w:space="0" w:color="auto"/>
            <w:bottom w:val="none" w:sz="0" w:space="0" w:color="auto"/>
            <w:right w:val="none" w:sz="0" w:space="0" w:color="auto"/>
          </w:divBdr>
          <w:divsChild>
            <w:div w:id="2073841744">
              <w:marLeft w:val="0"/>
              <w:marRight w:val="0"/>
              <w:marTop w:val="0"/>
              <w:marBottom w:val="0"/>
              <w:divBdr>
                <w:top w:val="none" w:sz="0" w:space="0" w:color="auto"/>
                <w:left w:val="none" w:sz="0" w:space="0" w:color="auto"/>
                <w:bottom w:val="none" w:sz="0" w:space="0" w:color="auto"/>
                <w:right w:val="none" w:sz="0" w:space="0" w:color="auto"/>
              </w:divBdr>
            </w:div>
          </w:divsChild>
        </w:div>
        <w:div w:id="36861659">
          <w:marLeft w:val="0"/>
          <w:marRight w:val="0"/>
          <w:marTop w:val="0"/>
          <w:marBottom w:val="0"/>
          <w:divBdr>
            <w:top w:val="none" w:sz="0" w:space="0" w:color="auto"/>
            <w:left w:val="none" w:sz="0" w:space="0" w:color="auto"/>
            <w:bottom w:val="none" w:sz="0" w:space="0" w:color="auto"/>
            <w:right w:val="none" w:sz="0" w:space="0" w:color="auto"/>
          </w:divBdr>
          <w:divsChild>
            <w:div w:id="1361010441">
              <w:marLeft w:val="0"/>
              <w:marRight w:val="0"/>
              <w:marTop w:val="0"/>
              <w:marBottom w:val="0"/>
              <w:divBdr>
                <w:top w:val="none" w:sz="0" w:space="0" w:color="auto"/>
                <w:left w:val="none" w:sz="0" w:space="0" w:color="auto"/>
                <w:bottom w:val="none" w:sz="0" w:space="0" w:color="auto"/>
                <w:right w:val="none" w:sz="0" w:space="0" w:color="auto"/>
              </w:divBdr>
              <w:divsChild>
                <w:div w:id="28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3049">
          <w:marLeft w:val="0"/>
          <w:marRight w:val="0"/>
          <w:marTop w:val="0"/>
          <w:marBottom w:val="0"/>
          <w:divBdr>
            <w:top w:val="none" w:sz="0" w:space="0" w:color="auto"/>
            <w:left w:val="none" w:sz="0" w:space="0" w:color="auto"/>
            <w:bottom w:val="none" w:sz="0" w:space="0" w:color="auto"/>
            <w:right w:val="none" w:sz="0" w:space="0" w:color="auto"/>
          </w:divBdr>
          <w:divsChild>
            <w:div w:id="395055930">
              <w:marLeft w:val="0"/>
              <w:marRight w:val="0"/>
              <w:marTop w:val="0"/>
              <w:marBottom w:val="0"/>
              <w:divBdr>
                <w:top w:val="none" w:sz="0" w:space="0" w:color="auto"/>
                <w:left w:val="none" w:sz="0" w:space="0" w:color="auto"/>
                <w:bottom w:val="none" w:sz="0" w:space="0" w:color="auto"/>
                <w:right w:val="none" w:sz="0" w:space="0" w:color="auto"/>
              </w:divBdr>
              <w:divsChild>
                <w:div w:id="637612563">
                  <w:marLeft w:val="0"/>
                  <w:marRight w:val="0"/>
                  <w:marTop w:val="0"/>
                  <w:marBottom w:val="0"/>
                  <w:divBdr>
                    <w:top w:val="none" w:sz="0" w:space="0" w:color="auto"/>
                    <w:left w:val="none" w:sz="0" w:space="0" w:color="auto"/>
                    <w:bottom w:val="none" w:sz="0" w:space="0" w:color="auto"/>
                    <w:right w:val="none" w:sz="0" w:space="0" w:color="auto"/>
                  </w:divBdr>
                  <w:divsChild>
                    <w:div w:id="15498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4406">
          <w:marLeft w:val="0"/>
          <w:marRight w:val="0"/>
          <w:marTop w:val="0"/>
          <w:marBottom w:val="0"/>
          <w:divBdr>
            <w:top w:val="none" w:sz="0" w:space="0" w:color="auto"/>
            <w:left w:val="none" w:sz="0" w:space="0" w:color="auto"/>
            <w:bottom w:val="none" w:sz="0" w:space="0" w:color="auto"/>
            <w:right w:val="none" w:sz="0" w:space="0" w:color="auto"/>
          </w:divBdr>
          <w:divsChild>
            <w:div w:id="277879894">
              <w:marLeft w:val="0"/>
              <w:marRight w:val="0"/>
              <w:marTop w:val="60"/>
              <w:marBottom w:val="0"/>
              <w:divBdr>
                <w:top w:val="none" w:sz="0" w:space="0" w:color="auto"/>
                <w:left w:val="none" w:sz="0" w:space="0" w:color="auto"/>
                <w:bottom w:val="none" w:sz="0" w:space="0" w:color="auto"/>
                <w:right w:val="none" w:sz="0" w:space="0" w:color="auto"/>
              </w:divBdr>
            </w:div>
          </w:divsChild>
        </w:div>
        <w:div w:id="883250824">
          <w:marLeft w:val="0"/>
          <w:marRight w:val="0"/>
          <w:marTop w:val="0"/>
          <w:marBottom w:val="0"/>
          <w:divBdr>
            <w:top w:val="none" w:sz="0" w:space="0" w:color="auto"/>
            <w:left w:val="none" w:sz="0" w:space="0" w:color="auto"/>
            <w:bottom w:val="none" w:sz="0" w:space="0" w:color="auto"/>
            <w:right w:val="none" w:sz="0" w:space="0" w:color="auto"/>
          </w:divBdr>
        </w:div>
        <w:div w:id="1184057974">
          <w:marLeft w:val="0"/>
          <w:marRight w:val="0"/>
          <w:marTop w:val="0"/>
          <w:marBottom w:val="0"/>
          <w:divBdr>
            <w:top w:val="none" w:sz="0" w:space="0" w:color="auto"/>
            <w:left w:val="none" w:sz="0" w:space="0" w:color="auto"/>
            <w:bottom w:val="none" w:sz="0" w:space="0" w:color="auto"/>
            <w:right w:val="none" w:sz="0" w:space="0" w:color="auto"/>
          </w:divBdr>
          <w:divsChild>
            <w:div w:id="468329713">
              <w:marLeft w:val="0"/>
              <w:marRight w:val="0"/>
              <w:marTop w:val="0"/>
              <w:marBottom w:val="0"/>
              <w:divBdr>
                <w:top w:val="none" w:sz="0" w:space="0" w:color="auto"/>
                <w:left w:val="none" w:sz="0" w:space="0" w:color="auto"/>
                <w:bottom w:val="none" w:sz="0" w:space="0" w:color="auto"/>
                <w:right w:val="none" w:sz="0" w:space="0" w:color="auto"/>
              </w:divBdr>
              <w:divsChild>
                <w:div w:id="1021469250">
                  <w:marLeft w:val="0"/>
                  <w:marRight w:val="0"/>
                  <w:marTop w:val="0"/>
                  <w:marBottom w:val="0"/>
                  <w:divBdr>
                    <w:top w:val="none" w:sz="0" w:space="0" w:color="auto"/>
                    <w:left w:val="none" w:sz="0" w:space="0" w:color="auto"/>
                    <w:bottom w:val="none" w:sz="0" w:space="0" w:color="auto"/>
                    <w:right w:val="none" w:sz="0" w:space="0" w:color="auto"/>
                  </w:divBdr>
                  <w:divsChild>
                    <w:div w:id="10565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95957">
      <w:bodyDiv w:val="1"/>
      <w:marLeft w:val="0"/>
      <w:marRight w:val="0"/>
      <w:marTop w:val="0"/>
      <w:marBottom w:val="0"/>
      <w:divBdr>
        <w:top w:val="none" w:sz="0" w:space="0" w:color="auto"/>
        <w:left w:val="none" w:sz="0" w:space="0" w:color="auto"/>
        <w:bottom w:val="none" w:sz="0" w:space="0" w:color="auto"/>
        <w:right w:val="none" w:sz="0" w:space="0" w:color="auto"/>
      </w:divBdr>
      <w:divsChild>
        <w:div w:id="417100142">
          <w:marLeft w:val="0"/>
          <w:marRight w:val="0"/>
          <w:marTop w:val="0"/>
          <w:marBottom w:val="0"/>
          <w:divBdr>
            <w:top w:val="none" w:sz="0" w:space="0" w:color="auto"/>
            <w:left w:val="none" w:sz="0" w:space="0" w:color="auto"/>
            <w:bottom w:val="none" w:sz="0" w:space="0" w:color="auto"/>
            <w:right w:val="none" w:sz="0" w:space="0" w:color="auto"/>
          </w:divBdr>
          <w:divsChild>
            <w:div w:id="1996835128">
              <w:marLeft w:val="0"/>
              <w:marRight w:val="0"/>
              <w:marTop w:val="0"/>
              <w:marBottom w:val="0"/>
              <w:divBdr>
                <w:top w:val="none" w:sz="0" w:space="0" w:color="auto"/>
                <w:left w:val="none" w:sz="0" w:space="0" w:color="auto"/>
                <w:bottom w:val="none" w:sz="0" w:space="0" w:color="auto"/>
                <w:right w:val="none" w:sz="0" w:space="0" w:color="auto"/>
              </w:divBdr>
            </w:div>
            <w:div w:id="223567155">
              <w:marLeft w:val="0"/>
              <w:marRight w:val="0"/>
              <w:marTop w:val="0"/>
              <w:marBottom w:val="0"/>
              <w:divBdr>
                <w:top w:val="none" w:sz="0" w:space="0" w:color="auto"/>
                <w:left w:val="none" w:sz="0" w:space="0" w:color="auto"/>
                <w:bottom w:val="none" w:sz="0" w:space="0" w:color="auto"/>
                <w:right w:val="none" w:sz="0" w:space="0" w:color="auto"/>
              </w:divBdr>
            </w:div>
            <w:div w:id="377510267">
              <w:marLeft w:val="0"/>
              <w:marRight w:val="0"/>
              <w:marTop w:val="0"/>
              <w:marBottom w:val="0"/>
              <w:divBdr>
                <w:top w:val="none" w:sz="0" w:space="0" w:color="auto"/>
                <w:left w:val="none" w:sz="0" w:space="0" w:color="auto"/>
                <w:bottom w:val="none" w:sz="0" w:space="0" w:color="auto"/>
                <w:right w:val="none" w:sz="0" w:space="0" w:color="auto"/>
              </w:divBdr>
            </w:div>
            <w:div w:id="19811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937">
      <w:bodyDiv w:val="1"/>
      <w:marLeft w:val="0"/>
      <w:marRight w:val="0"/>
      <w:marTop w:val="0"/>
      <w:marBottom w:val="0"/>
      <w:divBdr>
        <w:top w:val="none" w:sz="0" w:space="0" w:color="auto"/>
        <w:left w:val="none" w:sz="0" w:space="0" w:color="auto"/>
        <w:bottom w:val="none" w:sz="0" w:space="0" w:color="auto"/>
        <w:right w:val="none" w:sz="0" w:space="0" w:color="auto"/>
      </w:divBdr>
    </w:div>
    <w:div w:id="785932242">
      <w:bodyDiv w:val="1"/>
      <w:marLeft w:val="0"/>
      <w:marRight w:val="0"/>
      <w:marTop w:val="0"/>
      <w:marBottom w:val="0"/>
      <w:divBdr>
        <w:top w:val="none" w:sz="0" w:space="0" w:color="auto"/>
        <w:left w:val="none" w:sz="0" w:space="0" w:color="auto"/>
        <w:bottom w:val="none" w:sz="0" w:space="0" w:color="auto"/>
        <w:right w:val="none" w:sz="0" w:space="0" w:color="auto"/>
      </w:divBdr>
    </w:div>
    <w:div w:id="823932957">
      <w:bodyDiv w:val="1"/>
      <w:marLeft w:val="0"/>
      <w:marRight w:val="0"/>
      <w:marTop w:val="0"/>
      <w:marBottom w:val="0"/>
      <w:divBdr>
        <w:top w:val="none" w:sz="0" w:space="0" w:color="auto"/>
        <w:left w:val="none" w:sz="0" w:space="0" w:color="auto"/>
        <w:bottom w:val="none" w:sz="0" w:space="0" w:color="auto"/>
        <w:right w:val="none" w:sz="0" w:space="0" w:color="auto"/>
      </w:divBdr>
    </w:div>
    <w:div w:id="908735493">
      <w:bodyDiv w:val="1"/>
      <w:marLeft w:val="0"/>
      <w:marRight w:val="0"/>
      <w:marTop w:val="0"/>
      <w:marBottom w:val="0"/>
      <w:divBdr>
        <w:top w:val="none" w:sz="0" w:space="0" w:color="auto"/>
        <w:left w:val="none" w:sz="0" w:space="0" w:color="auto"/>
        <w:bottom w:val="none" w:sz="0" w:space="0" w:color="auto"/>
        <w:right w:val="none" w:sz="0" w:space="0" w:color="auto"/>
      </w:divBdr>
      <w:divsChild>
        <w:div w:id="292490492">
          <w:marLeft w:val="0"/>
          <w:marRight w:val="0"/>
          <w:marTop w:val="0"/>
          <w:marBottom w:val="0"/>
          <w:divBdr>
            <w:top w:val="none" w:sz="0" w:space="0" w:color="auto"/>
            <w:left w:val="none" w:sz="0" w:space="0" w:color="auto"/>
            <w:bottom w:val="none" w:sz="0" w:space="0" w:color="auto"/>
            <w:right w:val="none" w:sz="0" w:space="0" w:color="auto"/>
          </w:divBdr>
          <w:divsChild>
            <w:div w:id="14670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003">
      <w:bodyDiv w:val="1"/>
      <w:marLeft w:val="0"/>
      <w:marRight w:val="0"/>
      <w:marTop w:val="0"/>
      <w:marBottom w:val="0"/>
      <w:divBdr>
        <w:top w:val="none" w:sz="0" w:space="0" w:color="auto"/>
        <w:left w:val="none" w:sz="0" w:space="0" w:color="auto"/>
        <w:bottom w:val="none" w:sz="0" w:space="0" w:color="auto"/>
        <w:right w:val="none" w:sz="0" w:space="0" w:color="auto"/>
      </w:divBdr>
      <w:divsChild>
        <w:div w:id="28385697">
          <w:marLeft w:val="0"/>
          <w:marRight w:val="0"/>
          <w:marTop w:val="0"/>
          <w:marBottom w:val="0"/>
          <w:divBdr>
            <w:top w:val="none" w:sz="0" w:space="0" w:color="auto"/>
            <w:left w:val="none" w:sz="0" w:space="0" w:color="auto"/>
            <w:bottom w:val="none" w:sz="0" w:space="0" w:color="auto"/>
            <w:right w:val="none" w:sz="0" w:space="0" w:color="auto"/>
          </w:divBdr>
          <w:divsChild>
            <w:div w:id="34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488">
      <w:bodyDiv w:val="1"/>
      <w:marLeft w:val="0"/>
      <w:marRight w:val="0"/>
      <w:marTop w:val="0"/>
      <w:marBottom w:val="0"/>
      <w:divBdr>
        <w:top w:val="none" w:sz="0" w:space="0" w:color="auto"/>
        <w:left w:val="none" w:sz="0" w:space="0" w:color="auto"/>
        <w:bottom w:val="none" w:sz="0" w:space="0" w:color="auto"/>
        <w:right w:val="none" w:sz="0" w:space="0" w:color="auto"/>
      </w:divBdr>
    </w:div>
    <w:div w:id="1936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dus.dev/posts/python-monitor-usb/" TargetMode="External"/><Relationship Id="rId13" Type="http://schemas.openxmlformats.org/officeDocument/2006/relationships/hyperlink" Target="https://forum.hackthebox.com/t/execute-code-when-usb-driver-is-pluged-in/2816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world.com/article/2481506/the-best-way-to-disable-autorun-for-protection-from-infected-usb-flash-driv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usb-moni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ploymastery.com/2023/05/26/interacting-with-usb-using-python-a-comprehensive-guide/" TargetMode="External"/><Relationship Id="rId4" Type="http://schemas.openxmlformats.org/officeDocument/2006/relationships/settings" Target="settings.xml"/><Relationship Id="rId9" Type="http://schemas.openxmlformats.org/officeDocument/2006/relationships/hyperlink" Target="https://github.com/datasith/USBMon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F8A14-05F5-42C2-9448-A0E1EA69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ALAA ALDIN W. DBEIS</dc:creator>
  <cp:keywords/>
  <dc:description/>
  <cp:lastModifiedBy>ZAID ALAA ALDIN W. DBEIS</cp:lastModifiedBy>
  <cp:revision>123</cp:revision>
  <cp:lastPrinted>2023-11-01T20:26:00Z</cp:lastPrinted>
  <dcterms:created xsi:type="dcterms:W3CDTF">2023-11-16T07:48:00Z</dcterms:created>
  <dcterms:modified xsi:type="dcterms:W3CDTF">2024-02-08T16:32:00Z</dcterms:modified>
</cp:coreProperties>
</file>