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EAF" w:rsidRDefault="008D7CBD" w:rsidP="006264C2">
      <w:pPr>
        <w:pStyle w:val="Heading1"/>
      </w:pPr>
      <w:r>
        <w:t>Two Leaders, One R</w:t>
      </w:r>
      <w:r w:rsidR="00594EAF">
        <w:t>evolution</w:t>
      </w:r>
    </w:p>
    <w:p w:rsidR="00594EAF" w:rsidRDefault="00594EAF" w:rsidP="00594EAF">
      <w:pPr>
        <w:pStyle w:val="ListParagraph"/>
        <w:numPr>
          <w:ilvl w:val="0"/>
          <w:numId w:val="2"/>
        </w:numPr>
      </w:pPr>
      <w:r>
        <w:t>Conflict in a Time of Conflict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60"/>
        <w:gridCol w:w="4053"/>
        <w:gridCol w:w="3472"/>
      </w:tblGrid>
      <w:tr w:rsidR="00594EAF" w:rsidTr="00B96C48">
        <w:tc>
          <w:tcPr>
            <w:tcW w:w="0" w:type="auto"/>
          </w:tcPr>
          <w:p w:rsidR="00594EAF" w:rsidRPr="00594EAF" w:rsidRDefault="00594EAF" w:rsidP="00594EAF">
            <w:pPr>
              <w:rPr>
                <w:b/>
              </w:rPr>
            </w:pPr>
            <w:r w:rsidRPr="00594EAF">
              <w:rPr>
                <w:b/>
              </w:rPr>
              <w:t>Reasons</w:t>
            </w:r>
          </w:p>
        </w:tc>
        <w:tc>
          <w:tcPr>
            <w:tcW w:w="0" w:type="auto"/>
          </w:tcPr>
          <w:p w:rsidR="00594EAF" w:rsidRPr="00594EAF" w:rsidRDefault="00594EAF" w:rsidP="00594EAF">
            <w:pPr>
              <w:rPr>
                <w:b/>
              </w:rPr>
            </w:pPr>
            <w:r>
              <w:rPr>
                <w:b/>
              </w:rPr>
              <w:t>Bonifacio (Magdiwang)</w:t>
            </w:r>
          </w:p>
        </w:tc>
        <w:tc>
          <w:tcPr>
            <w:tcW w:w="0" w:type="auto"/>
          </w:tcPr>
          <w:p w:rsidR="00594EAF" w:rsidRPr="00594EAF" w:rsidRDefault="00594EAF" w:rsidP="00594EAF">
            <w:pPr>
              <w:rPr>
                <w:b/>
              </w:rPr>
            </w:pPr>
            <w:r>
              <w:rPr>
                <w:b/>
              </w:rPr>
              <w:t>Aguinaldo (Magdalo)</w:t>
            </w:r>
          </w:p>
        </w:tc>
      </w:tr>
      <w:tr w:rsidR="00594EAF" w:rsidTr="00B96C48">
        <w:tc>
          <w:tcPr>
            <w:tcW w:w="0" w:type="auto"/>
          </w:tcPr>
          <w:p w:rsidR="00594EAF" w:rsidRDefault="00594EAF" w:rsidP="00594EAF">
            <w:r>
              <w:t>Regionalism</w:t>
            </w:r>
          </w:p>
        </w:tc>
        <w:tc>
          <w:tcPr>
            <w:tcW w:w="0" w:type="auto"/>
          </w:tcPr>
          <w:p w:rsidR="00594EAF" w:rsidRDefault="00594EAF" w:rsidP="00594EAF">
            <w:r>
              <w:t>Manileno trying to assert authority where he lacked a substantial following</w:t>
            </w:r>
          </w:p>
        </w:tc>
        <w:tc>
          <w:tcPr>
            <w:tcW w:w="0" w:type="auto"/>
          </w:tcPr>
          <w:p w:rsidR="00594EAF" w:rsidRDefault="00594EAF" w:rsidP="00594EAF">
            <w:r>
              <w:t>Caviteno who distinguished himself in defense of his province</w:t>
            </w:r>
          </w:p>
        </w:tc>
      </w:tr>
      <w:tr w:rsidR="00594EAF" w:rsidTr="00B96C48">
        <w:tc>
          <w:tcPr>
            <w:tcW w:w="0" w:type="auto"/>
          </w:tcPr>
          <w:p w:rsidR="00594EAF" w:rsidRDefault="00594EAF" w:rsidP="00594EAF">
            <w:r>
              <w:t>Personalities</w:t>
            </w:r>
          </w:p>
        </w:tc>
        <w:tc>
          <w:tcPr>
            <w:tcW w:w="0" w:type="auto"/>
          </w:tcPr>
          <w:p w:rsidR="00594EAF" w:rsidRDefault="00594EAF" w:rsidP="00594EAF">
            <w:r>
              <w:t>Hotheaded</w:t>
            </w:r>
          </w:p>
        </w:tc>
        <w:tc>
          <w:tcPr>
            <w:tcW w:w="0" w:type="auto"/>
          </w:tcPr>
          <w:p w:rsidR="00594EAF" w:rsidRDefault="00594EAF" w:rsidP="00594EAF">
            <w:r>
              <w:t>Ambitious</w:t>
            </w:r>
          </w:p>
        </w:tc>
      </w:tr>
      <w:tr w:rsidR="00594EAF" w:rsidTr="00B96C48">
        <w:tc>
          <w:tcPr>
            <w:tcW w:w="0" w:type="auto"/>
          </w:tcPr>
          <w:p w:rsidR="00594EAF" w:rsidRDefault="00594EAF" w:rsidP="00594EAF">
            <w:r>
              <w:t>Class</w:t>
            </w:r>
          </w:p>
        </w:tc>
        <w:tc>
          <w:tcPr>
            <w:tcW w:w="0" w:type="auto"/>
          </w:tcPr>
          <w:p w:rsidR="00594EAF" w:rsidRDefault="00594EAF" w:rsidP="00594EAF">
            <w:r>
              <w:t>Humble origins</w:t>
            </w:r>
          </w:p>
        </w:tc>
        <w:tc>
          <w:tcPr>
            <w:tcW w:w="0" w:type="auto"/>
          </w:tcPr>
          <w:p w:rsidR="00594EAF" w:rsidRDefault="00594EAF" w:rsidP="00594EAF">
            <w:r>
              <w:t>Elite</w:t>
            </w:r>
          </w:p>
        </w:tc>
      </w:tr>
    </w:tbl>
    <w:p w:rsidR="00594EAF" w:rsidRDefault="00594EAF" w:rsidP="00594EAF">
      <w:pPr>
        <w:pStyle w:val="ListParagraph"/>
        <w:numPr>
          <w:ilvl w:val="1"/>
          <w:numId w:val="2"/>
        </w:numPr>
      </w:pPr>
      <w:r>
        <w:t>Disruptions of warfare, scarcity of resources vs. thousands of refugees</w:t>
      </w:r>
    </w:p>
    <w:p w:rsidR="00594EAF" w:rsidRDefault="00594EAF" w:rsidP="00594EAF">
      <w:pPr>
        <w:pStyle w:val="ListParagraph"/>
        <w:numPr>
          <w:ilvl w:val="0"/>
          <w:numId w:val="2"/>
        </w:numPr>
      </w:pPr>
      <w:r>
        <w:t>Two Styles of Leadership</w:t>
      </w:r>
    </w:p>
    <w:p w:rsidR="00594EAF" w:rsidRDefault="00594EAF" w:rsidP="00594EAF">
      <w:pPr>
        <w:pStyle w:val="ListParagraph"/>
        <w:numPr>
          <w:ilvl w:val="1"/>
          <w:numId w:val="2"/>
        </w:numPr>
      </w:pPr>
      <w:r>
        <w:t>Bonifacio – Consultative</w:t>
      </w:r>
    </w:p>
    <w:p w:rsidR="00594EAF" w:rsidRDefault="00594EAF" w:rsidP="00594EAF">
      <w:pPr>
        <w:pStyle w:val="ListParagraph"/>
        <w:numPr>
          <w:ilvl w:val="2"/>
          <w:numId w:val="2"/>
        </w:numPr>
      </w:pPr>
      <w:r>
        <w:t>Katipunan meetings in Pasig, Kangkong, Mandaluyong, Balara, San Mateo</w:t>
      </w:r>
    </w:p>
    <w:p w:rsidR="00594EAF" w:rsidRDefault="00594EAF" w:rsidP="00594EAF">
      <w:pPr>
        <w:pStyle w:val="ListParagraph"/>
        <w:numPr>
          <w:ilvl w:val="1"/>
          <w:numId w:val="2"/>
        </w:numPr>
      </w:pPr>
      <w:r>
        <w:t>Aguinaldo – Top-down</w:t>
      </w:r>
    </w:p>
    <w:p w:rsidR="00594EAF" w:rsidRDefault="00594EAF" w:rsidP="00594EAF">
      <w:pPr>
        <w:pStyle w:val="ListParagraph"/>
        <w:numPr>
          <w:ilvl w:val="2"/>
          <w:numId w:val="2"/>
        </w:numPr>
      </w:pPr>
      <w:r>
        <w:t>Centralization of authority; created quasi-local governments with military and non-military officers</w:t>
      </w:r>
    </w:p>
    <w:p w:rsidR="00594EAF" w:rsidRDefault="00594EAF" w:rsidP="00594EAF">
      <w:pPr>
        <w:pStyle w:val="ListParagraph"/>
        <w:numPr>
          <w:ilvl w:val="0"/>
          <w:numId w:val="2"/>
        </w:numPr>
      </w:pPr>
      <w:r>
        <w:t>Warfare by Pulong</w:t>
      </w:r>
    </w:p>
    <w:p w:rsidR="009B5CB2" w:rsidRDefault="009B5CB2" w:rsidP="009B5CB2">
      <w:pPr>
        <w:pStyle w:val="ListParagraph"/>
        <w:numPr>
          <w:ilvl w:val="1"/>
          <w:numId w:val="2"/>
        </w:numPr>
      </w:pPr>
      <w:r>
        <w:t>Consultative decision-making process</w:t>
      </w:r>
    </w:p>
    <w:p w:rsidR="009B5CB2" w:rsidRDefault="009B5CB2" w:rsidP="009B5CB2">
      <w:pPr>
        <w:pStyle w:val="ListParagraph"/>
        <w:numPr>
          <w:ilvl w:val="1"/>
          <w:numId w:val="2"/>
        </w:numPr>
      </w:pPr>
      <w:r>
        <w:t>Southeast Asian “man of prowess” (O.W. Wolters)</w:t>
      </w:r>
    </w:p>
    <w:p w:rsidR="009B5CB2" w:rsidRDefault="009B5CB2" w:rsidP="009B5CB2">
      <w:pPr>
        <w:pStyle w:val="ListParagraph"/>
        <w:numPr>
          <w:ilvl w:val="2"/>
          <w:numId w:val="2"/>
        </w:numPr>
      </w:pPr>
      <w:r>
        <w:t>Rulers are not autocratic, decentralized power</w:t>
      </w:r>
    </w:p>
    <w:p w:rsidR="009B5CB2" w:rsidRDefault="009B5CB2" w:rsidP="009B5CB2">
      <w:pPr>
        <w:pStyle w:val="ListParagraph"/>
        <w:numPr>
          <w:ilvl w:val="2"/>
          <w:numId w:val="2"/>
        </w:numPr>
      </w:pPr>
      <w:r>
        <w:t xml:space="preserve">Ruled their domains called </w:t>
      </w:r>
      <w:r w:rsidRPr="0063777F">
        <w:rPr>
          <w:i/>
        </w:rPr>
        <w:t>mandala</w:t>
      </w:r>
    </w:p>
    <w:p w:rsidR="009B5CB2" w:rsidRDefault="009B5CB2" w:rsidP="009B5CB2">
      <w:pPr>
        <w:pStyle w:val="ListParagraph"/>
        <w:numPr>
          <w:ilvl w:val="2"/>
          <w:numId w:val="2"/>
        </w:numPr>
      </w:pPr>
      <w:r>
        <w:t>Shared power with many groups, frequent consultations</w:t>
      </w:r>
    </w:p>
    <w:p w:rsidR="009B5CB2" w:rsidRDefault="009B5CB2" w:rsidP="009B5CB2">
      <w:pPr>
        <w:pStyle w:val="ListParagraph"/>
        <w:numPr>
          <w:ilvl w:val="0"/>
          <w:numId w:val="2"/>
        </w:numPr>
      </w:pPr>
      <w:r>
        <w:t>Factions and Centralizations</w:t>
      </w:r>
    </w:p>
    <w:p w:rsidR="009B5CB2" w:rsidRDefault="009B5CB2" w:rsidP="009B5CB2">
      <w:pPr>
        <w:pStyle w:val="ListParagraph"/>
        <w:numPr>
          <w:ilvl w:val="1"/>
          <w:numId w:val="2"/>
        </w:numPr>
      </w:pPr>
      <w:r>
        <w:t>Hierarchical, military leadership in Cavite chapters (Magdalo and Magdiwang)</w:t>
      </w:r>
    </w:p>
    <w:p w:rsidR="009B5CB2" w:rsidRDefault="009B5CB2" w:rsidP="009B5CB2">
      <w:pPr>
        <w:pStyle w:val="ListParagraph"/>
        <w:numPr>
          <w:ilvl w:val="1"/>
          <w:numId w:val="2"/>
        </w:numPr>
      </w:pPr>
      <w:r>
        <w:t xml:space="preserve">Bureaucratic centralization experience </w:t>
      </w:r>
      <w:r w:rsidR="001A7C3E">
        <w:t xml:space="preserve">as </w:t>
      </w:r>
      <w:r w:rsidR="001A7C3E" w:rsidRPr="0063777F">
        <w:rPr>
          <w:i/>
        </w:rPr>
        <w:t>gobernadorcillos</w:t>
      </w:r>
      <w:r w:rsidR="001A7C3E">
        <w:t xml:space="preserve"> or </w:t>
      </w:r>
      <w:r w:rsidR="001A7C3E" w:rsidRPr="0063777F">
        <w:rPr>
          <w:i/>
        </w:rPr>
        <w:t>capitan municipals</w:t>
      </w:r>
      <w:r w:rsidR="001A7C3E">
        <w:t xml:space="preserve"> under Spanish administration</w:t>
      </w:r>
    </w:p>
    <w:p w:rsidR="00E368FD" w:rsidRDefault="00E368FD" w:rsidP="00E368FD">
      <w:pPr>
        <w:pStyle w:val="ListParagraph"/>
        <w:numPr>
          <w:ilvl w:val="0"/>
          <w:numId w:val="2"/>
        </w:numPr>
      </w:pPr>
      <w:r>
        <w:t>Centralization: Triumphant</w:t>
      </w:r>
    </w:p>
    <w:p w:rsidR="00E368FD" w:rsidRDefault="00E368FD" w:rsidP="00E368FD">
      <w:pPr>
        <w:pStyle w:val="ListParagraph"/>
        <w:numPr>
          <w:ilvl w:val="1"/>
          <w:numId w:val="2"/>
        </w:numPr>
      </w:pPr>
      <w:r>
        <w:t>Tejeros Convention – 22 March 1897 near San Francisco de Malabon (Magdalo)</w:t>
      </w:r>
    </w:p>
    <w:p w:rsidR="00E368FD" w:rsidRDefault="00E368FD" w:rsidP="00E368FD">
      <w:pPr>
        <w:pStyle w:val="ListParagraph"/>
        <w:numPr>
          <w:ilvl w:val="1"/>
          <w:numId w:val="2"/>
        </w:numPr>
      </w:pPr>
      <w:r>
        <w:t>Pushed by Magdiwang</w:t>
      </w:r>
    </w:p>
    <w:p w:rsidR="00E368FD" w:rsidRDefault="00E368FD" w:rsidP="00E368FD">
      <w:pPr>
        <w:pStyle w:val="ListParagraph"/>
        <w:numPr>
          <w:ilvl w:val="1"/>
          <w:numId w:val="2"/>
        </w:numPr>
      </w:pPr>
      <w:r>
        <w:t>250 revolutionaries, old and new members, including non-Cavitenos</w:t>
      </w:r>
    </w:p>
    <w:p w:rsidR="00E368FD" w:rsidRDefault="00E368FD" w:rsidP="00E368FD">
      <w:pPr>
        <w:pStyle w:val="ListParagraph"/>
        <w:numPr>
          <w:ilvl w:val="1"/>
          <w:numId w:val="2"/>
        </w:numPr>
      </w:pPr>
      <w:r>
        <w:t>Conducted as a municipal election</w:t>
      </w:r>
    </w:p>
    <w:p w:rsidR="009A52F5" w:rsidRDefault="009A52F5" w:rsidP="009A52F5">
      <w:pPr>
        <w:pStyle w:val="ListParagraph"/>
        <w:numPr>
          <w:ilvl w:val="0"/>
          <w:numId w:val="2"/>
        </w:numPr>
      </w:pPr>
      <w:r>
        <w:t>Tejeros: The Turning Point</w:t>
      </w:r>
    </w:p>
    <w:p w:rsidR="009A52F5" w:rsidRDefault="009A52F5" w:rsidP="009A52F5">
      <w:pPr>
        <w:pStyle w:val="ListParagraph"/>
        <w:numPr>
          <w:ilvl w:val="1"/>
          <w:numId w:val="2"/>
        </w:numPr>
      </w:pPr>
      <w:r>
        <w:t>Demise of the Katipunan Supreme Council</w:t>
      </w:r>
    </w:p>
    <w:p w:rsidR="009A52F5" w:rsidRDefault="009A52F5" w:rsidP="009A52F5">
      <w:pPr>
        <w:pStyle w:val="ListParagraph"/>
        <w:numPr>
          <w:ilvl w:val="1"/>
          <w:numId w:val="2"/>
        </w:numPr>
      </w:pPr>
      <w:r>
        <w:t>Transferred leadership from Bonifacio to Aguinaldo</w:t>
      </w:r>
    </w:p>
    <w:p w:rsidR="009A52F5" w:rsidRDefault="009A52F5" w:rsidP="009A52F5">
      <w:pPr>
        <w:pStyle w:val="ListParagraph"/>
        <w:numPr>
          <w:ilvl w:val="1"/>
          <w:numId w:val="2"/>
        </w:numPr>
      </w:pPr>
      <w:r>
        <w:t>Paved the way for the Execution of Bonifacio</w:t>
      </w:r>
    </w:p>
    <w:p w:rsidR="009A52F5" w:rsidRDefault="009A52F5" w:rsidP="009A52F5">
      <w:pPr>
        <w:pStyle w:val="ListParagraph"/>
        <w:numPr>
          <w:ilvl w:val="1"/>
          <w:numId w:val="2"/>
        </w:numPr>
      </w:pPr>
      <w:r>
        <w:t>Victory of centralization over consultation</w:t>
      </w:r>
    </w:p>
    <w:p w:rsidR="009A52F5" w:rsidRDefault="009A52F5" w:rsidP="009A52F5">
      <w:pPr>
        <w:pStyle w:val="ListParagraph"/>
        <w:numPr>
          <w:ilvl w:val="1"/>
          <w:numId w:val="2"/>
        </w:numPr>
      </w:pPr>
      <w:r>
        <w:t>Bureaucratic over charismatic leadership</w:t>
      </w:r>
    </w:p>
    <w:p w:rsidR="009A52F5" w:rsidRDefault="009A52F5" w:rsidP="009A52F5">
      <w:pPr>
        <w:pStyle w:val="ListParagraph"/>
        <w:numPr>
          <w:ilvl w:val="0"/>
          <w:numId w:val="2"/>
        </w:numPr>
      </w:pPr>
      <w:r>
        <w:t>After Tejeros</w:t>
      </w:r>
    </w:p>
    <w:p w:rsidR="009A52F5" w:rsidRDefault="009534A8" w:rsidP="009A52F5">
      <w:pPr>
        <w:pStyle w:val="ListParagraph"/>
        <w:numPr>
          <w:ilvl w:val="1"/>
          <w:numId w:val="2"/>
        </w:numPr>
      </w:pPr>
      <w:r>
        <w:t>Aguinaldo pushed up north to Bulacan</w:t>
      </w:r>
    </w:p>
    <w:p w:rsidR="009534A8" w:rsidRDefault="009534A8" w:rsidP="009A52F5">
      <w:pPr>
        <w:pStyle w:val="ListParagraph"/>
        <w:numPr>
          <w:ilvl w:val="1"/>
          <w:numId w:val="2"/>
        </w:numPr>
      </w:pPr>
      <w:r>
        <w:t>Headquartered in Biac-na-Bato</w:t>
      </w:r>
    </w:p>
    <w:p w:rsidR="009534A8" w:rsidRDefault="00A87360" w:rsidP="009A52F5">
      <w:pPr>
        <w:pStyle w:val="ListParagraph"/>
        <w:numPr>
          <w:ilvl w:val="1"/>
          <w:numId w:val="2"/>
        </w:numPr>
      </w:pPr>
      <w:r>
        <w:t>Governor</w:t>
      </w:r>
      <w:r w:rsidR="009534A8">
        <w:t xml:space="preserve"> Gen</w:t>
      </w:r>
      <w:r>
        <w:t>eral</w:t>
      </w:r>
      <w:r w:rsidR="009534A8">
        <w:t xml:space="preserve"> Primo de Rivera send Pedro Paterno to negotiate a truce</w:t>
      </w:r>
    </w:p>
    <w:p w:rsidR="009534A8" w:rsidRDefault="009534A8" w:rsidP="009534A8">
      <w:pPr>
        <w:pStyle w:val="ListParagraph"/>
        <w:numPr>
          <w:ilvl w:val="0"/>
          <w:numId w:val="2"/>
        </w:numPr>
      </w:pPr>
      <w:r>
        <w:t>Pact of Biac-na-Bato, 14 Dec. 1897</w:t>
      </w:r>
    </w:p>
    <w:p w:rsidR="009534A8" w:rsidRDefault="009534A8" w:rsidP="009534A8">
      <w:pPr>
        <w:pStyle w:val="ListParagraph"/>
        <w:numPr>
          <w:ilvl w:val="1"/>
          <w:numId w:val="2"/>
        </w:numPr>
      </w:pPr>
      <w:r>
        <w:t>Aguinaldo and his companions would go into voluntary exile abroad</w:t>
      </w:r>
    </w:p>
    <w:p w:rsidR="009534A8" w:rsidRDefault="009534A8" w:rsidP="009534A8">
      <w:pPr>
        <w:pStyle w:val="ListParagraph"/>
        <w:numPr>
          <w:ilvl w:val="1"/>
          <w:numId w:val="2"/>
        </w:numPr>
      </w:pPr>
      <w:r>
        <w:t>Gov. Gen. de Rivera would pay the sum of P800,000 to the rebels in 3 installments</w:t>
      </w:r>
    </w:p>
    <w:p w:rsidR="009534A8" w:rsidRDefault="009534A8" w:rsidP="009534A8">
      <w:pPr>
        <w:pStyle w:val="ListParagraph"/>
        <w:numPr>
          <w:ilvl w:val="2"/>
          <w:numId w:val="2"/>
        </w:numPr>
      </w:pPr>
      <w:r>
        <w:lastRenderedPageBreak/>
        <w:t>P400,000 to Aguinaldo upon his departure from Biak-na-Bato</w:t>
      </w:r>
    </w:p>
    <w:p w:rsidR="009534A8" w:rsidRDefault="009534A8" w:rsidP="009534A8">
      <w:pPr>
        <w:pStyle w:val="ListParagraph"/>
        <w:numPr>
          <w:ilvl w:val="2"/>
          <w:numId w:val="2"/>
        </w:numPr>
      </w:pPr>
      <w:r>
        <w:t>P200,000 when the arms surrendered by the revolutionaries amounted to 800</w:t>
      </w:r>
    </w:p>
    <w:p w:rsidR="009534A8" w:rsidRDefault="009534A8" w:rsidP="009534A8">
      <w:pPr>
        <w:pStyle w:val="ListParagraph"/>
        <w:numPr>
          <w:ilvl w:val="2"/>
          <w:numId w:val="2"/>
        </w:numPr>
      </w:pPr>
      <w:r>
        <w:t>The remaining P200,000 when the arms surrendered reached 1,000</w:t>
      </w:r>
    </w:p>
    <w:p w:rsidR="00050E0D" w:rsidRDefault="00050E0D" w:rsidP="006264C2">
      <w:pPr>
        <w:pStyle w:val="Heading1"/>
      </w:pPr>
      <w:r>
        <w:t>Philippine-American Initial Contacts</w:t>
      </w:r>
    </w:p>
    <w:p w:rsidR="00350750" w:rsidRDefault="00350750" w:rsidP="00350750">
      <w:pPr>
        <w:pStyle w:val="Heading1"/>
      </w:pPr>
      <w:r>
        <w:t>The American Intervention</w:t>
      </w:r>
    </w:p>
    <w:p w:rsidR="00DB462C" w:rsidRDefault="00DB462C" w:rsidP="00DB462C">
      <w:pPr>
        <w:pStyle w:val="ListParagraph"/>
        <w:numPr>
          <w:ilvl w:val="0"/>
          <w:numId w:val="4"/>
        </w:numPr>
      </w:pPr>
      <w:r>
        <w:t>The American Angle</w:t>
      </w:r>
    </w:p>
    <w:p w:rsidR="00DB462C" w:rsidRDefault="00DB462C" w:rsidP="00DB462C">
      <w:pPr>
        <w:pStyle w:val="ListParagraph"/>
        <w:numPr>
          <w:ilvl w:val="1"/>
          <w:numId w:val="4"/>
        </w:numPr>
      </w:pPr>
      <w:r>
        <w:t>The Cuban Revolution (since 1895)</w:t>
      </w:r>
    </w:p>
    <w:p w:rsidR="00DB462C" w:rsidRDefault="00DB462C" w:rsidP="00DB462C">
      <w:pPr>
        <w:pStyle w:val="ListParagraph"/>
        <w:numPr>
          <w:ilvl w:val="1"/>
          <w:numId w:val="4"/>
        </w:numPr>
      </w:pPr>
      <w:r>
        <w:t>Fight for Liberty against colonizers</w:t>
      </w:r>
    </w:p>
    <w:p w:rsidR="00DB462C" w:rsidRDefault="00DB462C" w:rsidP="00DB462C">
      <w:pPr>
        <w:pStyle w:val="ListParagraph"/>
        <w:numPr>
          <w:ilvl w:val="1"/>
          <w:numId w:val="4"/>
        </w:numPr>
      </w:pPr>
      <w:r>
        <w:t>US economic interest</w:t>
      </w:r>
    </w:p>
    <w:p w:rsidR="00DB462C" w:rsidRDefault="00DB462C" w:rsidP="00DB462C">
      <w:pPr>
        <w:pStyle w:val="ListParagraph"/>
        <w:numPr>
          <w:ilvl w:val="1"/>
          <w:numId w:val="4"/>
        </w:numPr>
      </w:pPr>
      <w:r>
        <w:t>Spanish ambassador to the US</w:t>
      </w:r>
    </w:p>
    <w:p w:rsidR="00DB462C" w:rsidRDefault="00DB462C" w:rsidP="00DB462C">
      <w:pPr>
        <w:pStyle w:val="ListParagraph"/>
        <w:numPr>
          <w:ilvl w:val="1"/>
          <w:numId w:val="4"/>
        </w:numPr>
      </w:pPr>
      <w:r>
        <w:t>“Remember the Maine” – Feb. 16, 1898</w:t>
      </w:r>
    </w:p>
    <w:p w:rsidR="00DB462C" w:rsidRDefault="00DB462C" w:rsidP="00DB462C">
      <w:pPr>
        <w:pStyle w:val="ListParagraph"/>
        <w:numPr>
          <w:ilvl w:val="0"/>
          <w:numId w:val="4"/>
        </w:numPr>
      </w:pPr>
      <w:r>
        <w:t>The “Large Policy” – Henry Cabot Lodge, Theodore Roosevelt</w:t>
      </w:r>
    </w:p>
    <w:p w:rsidR="00DB462C" w:rsidRDefault="00DB462C" w:rsidP="00DB462C">
      <w:pPr>
        <w:pStyle w:val="ListParagraph"/>
        <w:numPr>
          <w:ilvl w:val="1"/>
          <w:numId w:val="4"/>
        </w:numPr>
      </w:pPr>
      <w:r>
        <w:t>Why take the Philippines?</w:t>
      </w:r>
    </w:p>
    <w:p w:rsidR="00DB462C" w:rsidRDefault="00DB462C" w:rsidP="00DB462C">
      <w:pPr>
        <w:pStyle w:val="ListParagraph"/>
        <w:numPr>
          <w:ilvl w:val="2"/>
          <w:numId w:val="4"/>
        </w:numPr>
      </w:pPr>
      <w:r>
        <w:t>Geopolitical value as a stepping stone to China’s markets</w:t>
      </w:r>
    </w:p>
    <w:p w:rsidR="00DB462C" w:rsidRDefault="00DB462C" w:rsidP="00DB462C">
      <w:pPr>
        <w:pStyle w:val="ListParagraph"/>
        <w:numPr>
          <w:ilvl w:val="2"/>
          <w:numId w:val="4"/>
        </w:numPr>
      </w:pPr>
      <w:r>
        <w:t>Reason to build up US naval strength</w:t>
      </w:r>
    </w:p>
    <w:p w:rsidR="00DB462C" w:rsidRDefault="00DB462C" w:rsidP="00DB462C">
      <w:pPr>
        <w:pStyle w:val="ListParagraph"/>
        <w:numPr>
          <w:ilvl w:val="2"/>
          <w:numId w:val="4"/>
        </w:numPr>
      </w:pPr>
      <w:r>
        <w:t>Recognition and respect of world powers</w:t>
      </w:r>
    </w:p>
    <w:p w:rsidR="00DB462C" w:rsidRDefault="00DB462C" w:rsidP="00DB462C">
      <w:pPr>
        <w:pStyle w:val="ListParagraph"/>
        <w:numPr>
          <w:ilvl w:val="1"/>
          <w:numId w:val="4"/>
        </w:numPr>
      </w:pPr>
      <w:r>
        <w:t>Assistant Secretary of the Navy Theodore Roosevelt’s instruction to Commodore George Dewey to station in Hong Kong, Feb. 25, 1898</w:t>
      </w:r>
    </w:p>
    <w:p w:rsidR="00DB462C" w:rsidRDefault="00DB462C" w:rsidP="00DB462C">
      <w:pPr>
        <w:pStyle w:val="ListParagraph"/>
        <w:numPr>
          <w:ilvl w:val="0"/>
          <w:numId w:val="4"/>
        </w:numPr>
      </w:pPr>
      <w:r>
        <w:t>The Battle of Manila Bay: May 1, 1898</w:t>
      </w:r>
    </w:p>
    <w:p w:rsidR="00DB462C" w:rsidRDefault="00DB462C" w:rsidP="00DB462C">
      <w:pPr>
        <w:pStyle w:val="ListParagraph"/>
        <w:numPr>
          <w:ilvl w:val="1"/>
          <w:numId w:val="4"/>
        </w:numPr>
      </w:pPr>
      <w:r>
        <w:t>“You may fire when you are ready, Gridley.”</w:t>
      </w:r>
    </w:p>
    <w:p w:rsidR="00DB462C" w:rsidRDefault="00DB462C" w:rsidP="00DB462C">
      <w:pPr>
        <w:pStyle w:val="ListParagraph"/>
        <w:numPr>
          <w:ilvl w:val="0"/>
          <w:numId w:val="4"/>
        </w:numPr>
      </w:pPr>
      <w:r>
        <w:t>Aguinaldo’s Return</w:t>
      </w:r>
    </w:p>
    <w:p w:rsidR="00DB462C" w:rsidRDefault="00DB462C" w:rsidP="00DB462C">
      <w:pPr>
        <w:pStyle w:val="ListParagraph"/>
        <w:numPr>
          <w:ilvl w:val="1"/>
          <w:numId w:val="4"/>
        </w:numPr>
      </w:pPr>
      <w:r>
        <w:t>Most of Luzon and Intramuros surrounded by Filipino revolutionary forces</w:t>
      </w:r>
    </w:p>
    <w:p w:rsidR="00DB462C" w:rsidRDefault="00DB462C" w:rsidP="00DB462C">
      <w:pPr>
        <w:pStyle w:val="ListParagraph"/>
        <w:numPr>
          <w:ilvl w:val="1"/>
          <w:numId w:val="4"/>
        </w:numPr>
      </w:pPr>
      <w:r>
        <w:t>“We shall carry on a modern war.”</w:t>
      </w:r>
    </w:p>
    <w:p w:rsidR="00DB462C" w:rsidRDefault="00DB462C" w:rsidP="00DB462C">
      <w:pPr>
        <w:pStyle w:val="ListParagraph"/>
        <w:numPr>
          <w:ilvl w:val="0"/>
          <w:numId w:val="4"/>
        </w:numPr>
      </w:pPr>
      <w:r>
        <w:t>Spanish-American Secret Agreement</w:t>
      </w:r>
    </w:p>
    <w:p w:rsidR="00DB462C" w:rsidRDefault="00DB462C" w:rsidP="00DB462C">
      <w:pPr>
        <w:pStyle w:val="ListParagraph"/>
        <w:numPr>
          <w:ilvl w:val="1"/>
          <w:numId w:val="4"/>
        </w:numPr>
      </w:pPr>
      <w:r>
        <w:t>Why didn’t Dewey attack the city? – Reinforcements, 3</w:t>
      </w:r>
      <w:r w:rsidRPr="00DB462C">
        <w:rPr>
          <w:vertAlign w:val="superscript"/>
        </w:rPr>
        <w:t>rd</w:t>
      </w:r>
      <w:r>
        <w:t xml:space="preserve"> batch by July 31</w:t>
      </w:r>
    </w:p>
    <w:p w:rsidR="00DB462C" w:rsidRDefault="00DB462C" w:rsidP="00DB462C">
      <w:pPr>
        <w:pStyle w:val="ListParagraph"/>
        <w:numPr>
          <w:ilvl w:val="1"/>
          <w:numId w:val="4"/>
        </w:numPr>
      </w:pPr>
      <w:r>
        <w:t>Negotiations between Dewey &amp; Basilio Agustin</w:t>
      </w:r>
      <w:r w:rsidR="00350750">
        <w:t>/Fermin Jaudenes through the Belgian consul</w:t>
      </w:r>
    </w:p>
    <w:p w:rsidR="00350750" w:rsidRDefault="00350750" w:rsidP="00DB462C">
      <w:pPr>
        <w:pStyle w:val="ListParagraph"/>
        <w:numPr>
          <w:ilvl w:val="1"/>
          <w:numId w:val="4"/>
        </w:numPr>
      </w:pPr>
      <w:r>
        <w:t>Prevent Spain’s l</w:t>
      </w:r>
      <w:r w:rsidR="00E45764">
        <w:t>o</w:t>
      </w:r>
      <w:r>
        <w:t>ss of face</w:t>
      </w:r>
    </w:p>
    <w:p w:rsidR="00350750" w:rsidRDefault="00350750" w:rsidP="00DB462C">
      <w:pPr>
        <w:pStyle w:val="ListParagraph"/>
        <w:numPr>
          <w:ilvl w:val="1"/>
          <w:numId w:val="4"/>
        </w:numPr>
      </w:pPr>
      <w:r>
        <w:t>General Greene’s dilemma: How to get US troops along the bayside</w:t>
      </w:r>
    </w:p>
    <w:p w:rsidR="00350750" w:rsidRDefault="00350750" w:rsidP="00350750">
      <w:pPr>
        <w:pStyle w:val="ListParagraph"/>
        <w:numPr>
          <w:ilvl w:val="0"/>
          <w:numId w:val="4"/>
        </w:numPr>
      </w:pPr>
      <w:r>
        <w:t>The Mock Battle of Manila</w:t>
      </w:r>
    </w:p>
    <w:p w:rsidR="00350750" w:rsidRDefault="00350750" w:rsidP="00EC1DE4">
      <w:pPr>
        <w:pStyle w:val="ListParagraph"/>
        <w:numPr>
          <w:ilvl w:val="0"/>
          <w:numId w:val="4"/>
        </w:numPr>
      </w:pPr>
      <w:r>
        <w:t>The Surrender of Manila</w:t>
      </w:r>
      <w:r w:rsidR="00EC1DE4">
        <w:t xml:space="preserve"> – </w:t>
      </w:r>
      <w:r>
        <w:t>August 14, 1898</w:t>
      </w:r>
    </w:p>
    <w:p w:rsidR="00A56E85" w:rsidRDefault="00A56E85" w:rsidP="00A56E85">
      <w:pPr>
        <w:pStyle w:val="Heading1"/>
      </w:pPr>
      <w:r>
        <w:t>Filipinas: Asia’s First Republic</w:t>
      </w:r>
    </w:p>
    <w:p w:rsidR="00A56E85" w:rsidRDefault="00A56E85" w:rsidP="00A56E85">
      <w:pPr>
        <w:pStyle w:val="ListParagraph"/>
        <w:numPr>
          <w:ilvl w:val="0"/>
          <w:numId w:val="5"/>
        </w:numPr>
      </w:pPr>
      <w:r>
        <w:t>Filipinas: Asia’s First Republic</w:t>
      </w:r>
    </w:p>
    <w:p w:rsidR="00A56E85" w:rsidRDefault="00A56E85" w:rsidP="00A56E85">
      <w:pPr>
        <w:pStyle w:val="ListParagraph"/>
        <w:numPr>
          <w:ilvl w:val="1"/>
          <w:numId w:val="5"/>
        </w:numPr>
      </w:pPr>
      <w:r>
        <w:t>Declaration of Independence: June 12, 1898</w:t>
      </w:r>
    </w:p>
    <w:p w:rsidR="00A56E85" w:rsidRDefault="00A56E85" w:rsidP="00A56E85">
      <w:pPr>
        <w:pStyle w:val="ListParagraph"/>
        <w:numPr>
          <w:ilvl w:val="1"/>
          <w:numId w:val="5"/>
        </w:numPr>
      </w:pPr>
      <w:r>
        <w:t>Malolos Congress – Inaugurated Sept. 15, 1898</w:t>
      </w:r>
    </w:p>
    <w:p w:rsidR="00C5765A" w:rsidRDefault="00C5765A" w:rsidP="00C5765A">
      <w:pPr>
        <w:pStyle w:val="ListParagraph"/>
        <w:numPr>
          <w:ilvl w:val="2"/>
          <w:numId w:val="5"/>
        </w:numPr>
      </w:pPr>
      <w:r>
        <w:t>Barasoain Church</w:t>
      </w:r>
    </w:p>
    <w:p w:rsidR="00C5765A" w:rsidRDefault="00C5765A" w:rsidP="00C5765A">
      <w:pPr>
        <w:pStyle w:val="ListParagraph"/>
        <w:numPr>
          <w:ilvl w:val="1"/>
          <w:numId w:val="5"/>
        </w:numPr>
      </w:pPr>
      <w:r>
        <w:t>Malolos Constitution</w:t>
      </w:r>
    </w:p>
    <w:p w:rsidR="00C5765A" w:rsidRDefault="00C5765A" w:rsidP="00C5765A">
      <w:pPr>
        <w:pStyle w:val="ListParagraph"/>
        <w:numPr>
          <w:ilvl w:val="2"/>
          <w:numId w:val="5"/>
        </w:numPr>
      </w:pPr>
      <w:r>
        <w:t>Drafts</w:t>
      </w:r>
    </w:p>
    <w:p w:rsidR="00C5765A" w:rsidRDefault="00C5765A" w:rsidP="00C5765A">
      <w:pPr>
        <w:pStyle w:val="ListParagraph"/>
        <w:numPr>
          <w:ilvl w:val="2"/>
          <w:numId w:val="5"/>
        </w:numPr>
      </w:pPr>
      <w:r>
        <w:t>Separation of Church and State</w:t>
      </w:r>
    </w:p>
    <w:p w:rsidR="00C5765A" w:rsidRDefault="00C5765A" w:rsidP="00C5765A">
      <w:pPr>
        <w:pStyle w:val="ListParagraph"/>
        <w:numPr>
          <w:ilvl w:val="2"/>
          <w:numId w:val="5"/>
        </w:numPr>
      </w:pPr>
      <w:r>
        <w:lastRenderedPageBreak/>
        <w:t>Features of the Constitution</w:t>
      </w:r>
    </w:p>
    <w:p w:rsidR="00C5765A" w:rsidRDefault="00C5765A" w:rsidP="00C5765A">
      <w:pPr>
        <w:pStyle w:val="ListParagraph"/>
        <w:numPr>
          <w:ilvl w:val="3"/>
          <w:numId w:val="5"/>
        </w:numPr>
      </w:pPr>
      <w:r>
        <w:t>Superiority of the legislative branch</w:t>
      </w:r>
    </w:p>
    <w:p w:rsidR="00C5765A" w:rsidRDefault="00C5765A" w:rsidP="00C5765A">
      <w:pPr>
        <w:pStyle w:val="ListParagraph"/>
        <w:numPr>
          <w:ilvl w:val="3"/>
          <w:numId w:val="5"/>
        </w:numPr>
      </w:pPr>
      <w:r>
        <w:t>Permanent Commission</w:t>
      </w:r>
    </w:p>
    <w:p w:rsidR="00C5765A" w:rsidRDefault="00C5765A" w:rsidP="00C5765A">
      <w:pPr>
        <w:pStyle w:val="ListParagraph"/>
        <w:numPr>
          <w:ilvl w:val="3"/>
          <w:numId w:val="5"/>
        </w:numPr>
      </w:pPr>
      <w:r>
        <w:t>Unicameral Congress</w:t>
      </w:r>
    </w:p>
    <w:p w:rsidR="00C5765A" w:rsidRDefault="00C5765A" w:rsidP="00C5765A">
      <w:pPr>
        <w:pStyle w:val="ListParagraph"/>
        <w:numPr>
          <w:ilvl w:val="1"/>
          <w:numId w:val="5"/>
        </w:numPr>
      </w:pPr>
      <w:r>
        <w:t>Arrival of Emilio Aguinaldo at Malolos on Jan. 23, 1899</w:t>
      </w:r>
    </w:p>
    <w:p w:rsidR="00C5765A" w:rsidRDefault="00C5765A" w:rsidP="00C5765A">
      <w:pPr>
        <w:pStyle w:val="ListParagraph"/>
        <w:numPr>
          <w:ilvl w:val="0"/>
          <w:numId w:val="5"/>
        </w:numPr>
      </w:pPr>
      <w:r>
        <w:t>Definition of “Nation”</w:t>
      </w:r>
    </w:p>
    <w:p w:rsidR="00C5765A" w:rsidRDefault="00C5765A" w:rsidP="00C5765A">
      <w:pPr>
        <w:pStyle w:val="ListParagraph"/>
        <w:numPr>
          <w:ilvl w:val="1"/>
          <w:numId w:val="5"/>
        </w:numPr>
      </w:pPr>
      <w:r>
        <w:t>Benedict Anderson (2003)</w:t>
      </w:r>
    </w:p>
    <w:p w:rsidR="00C5765A" w:rsidRDefault="00C5765A" w:rsidP="00C5765A">
      <w:pPr>
        <w:pStyle w:val="ListParagraph"/>
        <w:numPr>
          <w:ilvl w:val="2"/>
          <w:numId w:val="5"/>
        </w:numPr>
      </w:pPr>
      <w:r>
        <w:t>“An imagined community, inherently limited and sovereign”</w:t>
      </w:r>
    </w:p>
    <w:p w:rsidR="00C5765A" w:rsidRDefault="00C5765A" w:rsidP="00C5765A">
      <w:pPr>
        <w:pStyle w:val="ListParagraph"/>
        <w:numPr>
          <w:ilvl w:val="0"/>
          <w:numId w:val="5"/>
        </w:numPr>
      </w:pPr>
      <w:r>
        <w:t>How did each region’s political reorganization take place?</w:t>
      </w:r>
    </w:p>
    <w:p w:rsidR="00C5765A" w:rsidRDefault="00C5765A" w:rsidP="00C5765A">
      <w:pPr>
        <w:pStyle w:val="ListParagraph"/>
        <w:numPr>
          <w:ilvl w:val="1"/>
          <w:numId w:val="5"/>
        </w:numPr>
      </w:pPr>
      <w:r>
        <w:t>Manila – rushed, tense</w:t>
      </w:r>
    </w:p>
    <w:p w:rsidR="00C5765A" w:rsidRDefault="00C5765A" w:rsidP="00C5765A">
      <w:pPr>
        <w:pStyle w:val="ListParagraph"/>
        <w:numPr>
          <w:ilvl w:val="1"/>
          <w:numId w:val="5"/>
        </w:numPr>
      </w:pPr>
      <w:r>
        <w:t>Bicol – placid</w:t>
      </w:r>
    </w:p>
    <w:p w:rsidR="00C5765A" w:rsidRDefault="00C5765A" w:rsidP="00C5765A">
      <w:pPr>
        <w:pStyle w:val="ListParagraph"/>
        <w:numPr>
          <w:ilvl w:val="1"/>
          <w:numId w:val="5"/>
        </w:numPr>
      </w:pPr>
      <w:r>
        <w:t>Western Visayas – did not acknowledge Aguinaldo</w:t>
      </w:r>
    </w:p>
    <w:p w:rsidR="00C5765A" w:rsidRDefault="00C5765A" w:rsidP="00C5765A">
      <w:pPr>
        <w:pStyle w:val="ListParagraph"/>
        <w:numPr>
          <w:ilvl w:val="0"/>
          <w:numId w:val="5"/>
        </w:numPr>
      </w:pPr>
      <w:r>
        <w:t>Why are the political reorganizations different from region to region?</w:t>
      </w:r>
    </w:p>
    <w:p w:rsidR="00C5765A" w:rsidRDefault="00C5765A" w:rsidP="00C5765A">
      <w:pPr>
        <w:pStyle w:val="ListParagraph"/>
        <w:numPr>
          <w:ilvl w:val="1"/>
          <w:numId w:val="5"/>
        </w:numPr>
      </w:pPr>
      <w:r>
        <w:t>Centrifugal force</w:t>
      </w:r>
    </w:p>
    <w:p w:rsidR="00C5765A" w:rsidRDefault="00C5765A" w:rsidP="00C5765A">
      <w:pPr>
        <w:pStyle w:val="ListParagraph"/>
        <w:numPr>
          <w:ilvl w:val="0"/>
          <w:numId w:val="5"/>
        </w:numPr>
      </w:pPr>
      <w:r>
        <w:t>Did the June 18 decree “interpret faithfully the popular will?”</w:t>
      </w:r>
    </w:p>
    <w:p w:rsidR="00C5765A" w:rsidRDefault="00C5765A" w:rsidP="00C5765A">
      <w:pPr>
        <w:pStyle w:val="ListParagraph"/>
        <w:numPr>
          <w:ilvl w:val="1"/>
          <w:numId w:val="5"/>
        </w:numPr>
      </w:pPr>
      <w:r>
        <w:t>What are the qualifications of a voter?</w:t>
      </w:r>
    </w:p>
    <w:p w:rsidR="00C5765A" w:rsidRDefault="00C5765A" w:rsidP="00C5765A">
      <w:pPr>
        <w:pStyle w:val="ListParagraph"/>
        <w:numPr>
          <w:ilvl w:val="2"/>
          <w:numId w:val="5"/>
        </w:numPr>
      </w:pPr>
      <w:r>
        <w:t>Social position and honorable conduct</w:t>
      </w:r>
    </w:p>
    <w:p w:rsidR="00C5765A" w:rsidRDefault="00C5765A" w:rsidP="00C5765A">
      <w:pPr>
        <w:pStyle w:val="ListParagraph"/>
        <w:numPr>
          <w:ilvl w:val="1"/>
          <w:numId w:val="5"/>
        </w:numPr>
      </w:pPr>
      <w:r>
        <w:t>What does the record of actual voters say?</w:t>
      </w:r>
    </w:p>
    <w:p w:rsidR="00C5765A" w:rsidRDefault="00C5765A" w:rsidP="00C5765A">
      <w:pPr>
        <w:pStyle w:val="ListParagraph"/>
        <w:numPr>
          <w:ilvl w:val="2"/>
          <w:numId w:val="5"/>
        </w:numPr>
      </w:pPr>
      <w:r>
        <w:t>~1% of the population voted</w:t>
      </w:r>
    </w:p>
    <w:p w:rsidR="00C5765A" w:rsidRDefault="00C5765A" w:rsidP="00C5765A">
      <w:pPr>
        <w:pStyle w:val="ListParagraph"/>
        <w:numPr>
          <w:ilvl w:val="1"/>
          <w:numId w:val="5"/>
        </w:numPr>
      </w:pPr>
      <w:r>
        <w:t>Perpetuated cacique society and government?</w:t>
      </w:r>
    </w:p>
    <w:p w:rsidR="00C5765A" w:rsidRDefault="00C5765A" w:rsidP="00C5765A">
      <w:pPr>
        <w:pStyle w:val="ListParagraph"/>
        <w:numPr>
          <w:ilvl w:val="2"/>
          <w:numId w:val="5"/>
        </w:numPr>
      </w:pPr>
      <w:r>
        <w:t>Cacique – indigenous elite</w:t>
      </w:r>
    </w:p>
    <w:p w:rsidR="00C5765A" w:rsidRDefault="00C5765A" w:rsidP="00C5765A">
      <w:pPr>
        <w:pStyle w:val="ListParagraph"/>
        <w:numPr>
          <w:ilvl w:val="0"/>
          <w:numId w:val="5"/>
        </w:numPr>
      </w:pPr>
      <w:r>
        <w:t>Reasons</w:t>
      </w:r>
    </w:p>
    <w:p w:rsidR="00C5765A" w:rsidRDefault="00C5765A" w:rsidP="00C5765A">
      <w:pPr>
        <w:pStyle w:val="ListParagraph"/>
        <w:numPr>
          <w:ilvl w:val="0"/>
          <w:numId w:val="5"/>
        </w:numPr>
      </w:pPr>
      <w:r>
        <w:t>Outcome</w:t>
      </w:r>
    </w:p>
    <w:p w:rsidR="00C5765A" w:rsidRPr="00A56E85" w:rsidRDefault="00C5765A" w:rsidP="00C5765A">
      <w:pPr>
        <w:pStyle w:val="ListParagraph"/>
        <w:numPr>
          <w:ilvl w:val="1"/>
          <w:numId w:val="5"/>
        </w:numPr>
      </w:pPr>
      <w:r>
        <w:t>Alienation of the masses</w:t>
      </w:r>
    </w:p>
    <w:p w:rsidR="00AF5E25" w:rsidRDefault="00AF5E25" w:rsidP="00AF5E25">
      <w:pPr>
        <w:pStyle w:val="Heading1"/>
      </w:pPr>
      <w:r>
        <w:t>A Brief Look on US History</w:t>
      </w:r>
    </w:p>
    <w:p w:rsidR="00D97F4D" w:rsidRDefault="00D97F4D" w:rsidP="00D97F4D">
      <w:pPr>
        <w:pStyle w:val="ListParagraph"/>
        <w:numPr>
          <w:ilvl w:val="0"/>
          <w:numId w:val="6"/>
        </w:numPr>
      </w:pPr>
      <w:r>
        <w:t>Theodore Roosevelt</w:t>
      </w:r>
    </w:p>
    <w:p w:rsidR="00D97F4D" w:rsidRDefault="00D97F4D" w:rsidP="00D97F4D">
      <w:pPr>
        <w:pStyle w:val="ListParagraph"/>
        <w:numPr>
          <w:ilvl w:val="0"/>
          <w:numId w:val="6"/>
        </w:numPr>
      </w:pPr>
      <w:r>
        <w:t>Expansionism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From sea to shining sea…</w:t>
      </w:r>
    </w:p>
    <w:p w:rsidR="00D97F4D" w:rsidRDefault="00D97F4D" w:rsidP="00D97F4D">
      <w:pPr>
        <w:pStyle w:val="ListParagraph"/>
        <w:numPr>
          <w:ilvl w:val="0"/>
          <w:numId w:val="6"/>
        </w:numPr>
      </w:pPr>
      <w:r>
        <w:t>Declaration of Independence (1776)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Original 13 colonies of Britain</w:t>
      </w:r>
    </w:p>
    <w:p w:rsidR="00D97F4D" w:rsidRDefault="00D97F4D" w:rsidP="00D97F4D">
      <w:pPr>
        <w:pStyle w:val="ListParagraph"/>
        <w:numPr>
          <w:ilvl w:val="0"/>
          <w:numId w:val="6"/>
        </w:numPr>
      </w:pPr>
      <w:r>
        <w:t>The Louisiana Purchase (1803)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Thomas Jefferson (represented by James Monroe) purchased from Napoleon Bonaparte 2.1 million square kilometers for $15 million</w:t>
      </w:r>
    </w:p>
    <w:p w:rsidR="00D97F4D" w:rsidRDefault="00D97F4D" w:rsidP="00D97F4D">
      <w:pPr>
        <w:pStyle w:val="ListParagraph"/>
        <w:numPr>
          <w:ilvl w:val="0"/>
          <w:numId w:val="6"/>
        </w:numPr>
      </w:pPr>
      <w:r>
        <w:t>The Treaty of Guadalupe Hidalgo (1848)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Purchased 1.3 million square kilometers for $15 million from Mexico during james Polk’s presidency</w:t>
      </w:r>
    </w:p>
    <w:p w:rsidR="00D97F4D" w:rsidRDefault="00D97F4D" w:rsidP="00D97F4D">
      <w:pPr>
        <w:pStyle w:val="ListParagraph"/>
        <w:numPr>
          <w:ilvl w:val="0"/>
          <w:numId w:val="6"/>
        </w:numPr>
      </w:pPr>
      <w:r>
        <w:t>Manifest Destiny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+ Liberty, Democracy, Mission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– Social Darwinism, Racism</w:t>
      </w:r>
    </w:p>
    <w:p w:rsidR="00D97F4D" w:rsidRDefault="00D97F4D" w:rsidP="00D97F4D">
      <w:pPr>
        <w:pStyle w:val="ListParagraph"/>
        <w:numPr>
          <w:ilvl w:val="0"/>
          <w:numId w:val="6"/>
        </w:numPr>
      </w:pPr>
      <w:r>
        <w:t>Institutional Discrimination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Indians</w:t>
      </w:r>
    </w:p>
    <w:p w:rsidR="00D97F4D" w:rsidRDefault="00D97F4D" w:rsidP="00D97F4D">
      <w:pPr>
        <w:pStyle w:val="ListParagraph"/>
        <w:numPr>
          <w:ilvl w:val="2"/>
          <w:numId w:val="6"/>
        </w:numPr>
      </w:pPr>
      <w:r>
        <w:t>Reservations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Blacks</w:t>
      </w:r>
    </w:p>
    <w:p w:rsidR="00D97F4D" w:rsidRDefault="00D97F4D" w:rsidP="00D97F4D">
      <w:pPr>
        <w:pStyle w:val="ListParagraph"/>
        <w:numPr>
          <w:ilvl w:val="2"/>
          <w:numId w:val="6"/>
        </w:numPr>
      </w:pPr>
      <w:r>
        <w:lastRenderedPageBreak/>
        <w:t>Slavery</w:t>
      </w:r>
    </w:p>
    <w:p w:rsidR="00D97F4D" w:rsidRDefault="00D97F4D" w:rsidP="00D97F4D">
      <w:pPr>
        <w:pStyle w:val="ListParagraph"/>
        <w:numPr>
          <w:ilvl w:val="2"/>
          <w:numId w:val="6"/>
        </w:numPr>
      </w:pPr>
      <w:r>
        <w:t>Jim Crow laws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Orientals</w:t>
      </w:r>
    </w:p>
    <w:p w:rsidR="00D97F4D" w:rsidRDefault="00D97F4D" w:rsidP="00D97F4D">
      <w:pPr>
        <w:pStyle w:val="ListParagraph"/>
        <w:numPr>
          <w:ilvl w:val="2"/>
          <w:numId w:val="6"/>
        </w:numPr>
      </w:pPr>
      <w:r>
        <w:t>Coolie labor</w:t>
      </w:r>
    </w:p>
    <w:p w:rsidR="00D97F4D" w:rsidRDefault="00D97F4D" w:rsidP="00D97F4D">
      <w:pPr>
        <w:pStyle w:val="ListParagraph"/>
        <w:numPr>
          <w:ilvl w:val="2"/>
          <w:numId w:val="6"/>
        </w:numPr>
      </w:pPr>
      <w:r>
        <w:t>Exclusion Acts</w:t>
      </w:r>
    </w:p>
    <w:p w:rsidR="00D97F4D" w:rsidRDefault="00D97F4D" w:rsidP="00D97F4D">
      <w:pPr>
        <w:pStyle w:val="ListParagraph"/>
        <w:numPr>
          <w:ilvl w:val="2"/>
          <w:numId w:val="6"/>
        </w:numPr>
      </w:pPr>
      <w:r>
        <w:t>Anti-alien land laws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Slavs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Jews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Italians and Greeks (Meds)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WASP – White Anglo-Saxon and Protestant</w:t>
      </w:r>
    </w:p>
    <w:p w:rsidR="00D97F4D" w:rsidRDefault="00D97F4D" w:rsidP="00D97F4D">
      <w:pPr>
        <w:pStyle w:val="ListParagraph"/>
        <w:numPr>
          <w:ilvl w:val="0"/>
          <w:numId w:val="6"/>
        </w:numPr>
      </w:pPr>
      <w:r>
        <w:t>From isolationists to imperialists…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Foreign markets and political hegemony – Monroe doctrine, 1823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Navy</w:t>
      </w:r>
      <w:r w:rsidR="00F67FAA">
        <w:t xml:space="preserve"> – overseas bases, coaling stations</w:t>
      </w:r>
    </w:p>
    <w:p w:rsidR="00F67FAA" w:rsidRDefault="00F67FAA" w:rsidP="00F67FAA">
      <w:pPr>
        <w:pStyle w:val="ListParagraph"/>
        <w:numPr>
          <w:ilvl w:val="2"/>
          <w:numId w:val="6"/>
        </w:numPr>
      </w:pPr>
      <w:r>
        <w:t>E.g. Commodore Matthew Perry, 1853</w:t>
      </w:r>
    </w:p>
    <w:p w:rsidR="00B75F87" w:rsidRDefault="00B75F87" w:rsidP="00B75F87">
      <w:pPr>
        <w:pStyle w:val="ListParagraph"/>
        <w:numPr>
          <w:ilvl w:val="1"/>
          <w:numId w:val="6"/>
        </w:numPr>
      </w:pPr>
      <w:r>
        <w:t>1893 Depression</w:t>
      </w:r>
    </w:p>
    <w:p w:rsidR="00B75F87" w:rsidRDefault="00B75F87" w:rsidP="00B75F87">
      <w:pPr>
        <w:pStyle w:val="ListParagraph"/>
        <w:numPr>
          <w:ilvl w:val="2"/>
          <w:numId w:val="6"/>
        </w:numPr>
      </w:pPr>
      <w:r>
        <w:t>Agrarian unrest</w:t>
      </w:r>
    </w:p>
    <w:p w:rsidR="00B75F87" w:rsidRDefault="00B75F87" w:rsidP="00B75F87">
      <w:pPr>
        <w:pStyle w:val="ListParagraph"/>
        <w:numPr>
          <w:ilvl w:val="2"/>
          <w:numId w:val="6"/>
        </w:numPr>
      </w:pPr>
      <w:r>
        <w:t>Immigration problems</w:t>
      </w:r>
    </w:p>
    <w:p w:rsidR="00B75F87" w:rsidRDefault="00B75F87" w:rsidP="00B75F87">
      <w:pPr>
        <w:pStyle w:val="ListParagraph"/>
        <w:numPr>
          <w:ilvl w:val="2"/>
          <w:numId w:val="6"/>
        </w:numPr>
      </w:pPr>
      <w:r>
        <w:t>Urban blight</w:t>
      </w:r>
    </w:p>
    <w:p w:rsidR="00B75F87" w:rsidRDefault="00B75F87" w:rsidP="00B75F87">
      <w:pPr>
        <w:pStyle w:val="ListParagraph"/>
        <w:numPr>
          <w:ilvl w:val="2"/>
          <w:numId w:val="6"/>
        </w:numPr>
      </w:pPr>
      <w:r>
        <w:t>Class conflicts</w:t>
      </w:r>
    </w:p>
    <w:p w:rsidR="00B75F87" w:rsidRDefault="00B75F87" w:rsidP="00B75F87">
      <w:pPr>
        <w:pStyle w:val="ListParagraph"/>
        <w:numPr>
          <w:ilvl w:val="2"/>
          <w:numId w:val="6"/>
        </w:numPr>
      </w:pPr>
      <w:r>
        <w:t>Closing of the frontiers</w:t>
      </w:r>
    </w:p>
    <w:p w:rsidR="00B75F87" w:rsidRDefault="00B75F87" w:rsidP="00B75F87">
      <w:pPr>
        <w:pStyle w:val="ListParagraph"/>
        <w:numPr>
          <w:ilvl w:val="2"/>
          <w:numId w:val="6"/>
        </w:numPr>
      </w:pPr>
      <w:r>
        <w:t>Psychic crisis</w:t>
      </w:r>
    </w:p>
    <w:p w:rsidR="00B75F87" w:rsidRDefault="00B75F87" w:rsidP="00B75F8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 xml:space="preserve">Expansionism </w:t>
      </w:r>
      <w:r w:rsidRPr="00B75F87">
        <w:t>≠</w:t>
      </w:r>
      <w:r>
        <w:t xml:space="preserve"> Imperialism</w:t>
      </w:r>
    </w:p>
    <w:p w:rsidR="00B75F87" w:rsidRDefault="00B75F87" w:rsidP="00B75F8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Congress &amp; Public perceptions why the US could not let go</w:t>
      </w:r>
    </w:p>
    <w:p w:rsidR="00B75F87" w:rsidRDefault="00B75F87" w:rsidP="00B75F8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</w:pPr>
      <w:r>
        <w:t>Belief that the US has effectively conquered the archipelago</w:t>
      </w:r>
    </w:p>
    <w:p w:rsidR="00B75F87" w:rsidRDefault="00B75F87" w:rsidP="00B75F8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</w:pPr>
      <w:r>
        <w:t>Fear of international complications</w:t>
      </w:r>
    </w:p>
    <w:p w:rsidR="00B75F87" w:rsidRDefault="00B75F87" w:rsidP="00B75F8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</w:pPr>
      <w:r>
        <w:t>Filipinos unfit for self-rule</w:t>
      </w:r>
    </w:p>
    <w:p w:rsidR="00B75F87" w:rsidRDefault="00B75F87" w:rsidP="00B75F8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</w:pPr>
      <w:r>
        <w:t>Economic considerations</w:t>
      </w:r>
    </w:p>
    <w:p w:rsidR="00B75F87" w:rsidRDefault="00B75F87" w:rsidP="00B75F8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</w:pPr>
      <w:r>
        <w:t>Mission to civilize</w:t>
      </w:r>
    </w:p>
    <w:p w:rsidR="00B75F87" w:rsidRPr="00D97F4D" w:rsidRDefault="00B75F87" w:rsidP="00B75F8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Rudyard Kipling,  “White Man’s Burden”, Feb. 1899</w:t>
      </w:r>
    </w:p>
    <w:p w:rsidR="00AF5E25" w:rsidRDefault="00AF5E25" w:rsidP="00AF5E25">
      <w:pPr>
        <w:pStyle w:val="Heading1"/>
      </w:pPr>
      <w:r>
        <w:t>The Philippine-American War</w:t>
      </w:r>
    </w:p>
    <w:p w:rsidR="00B75F87" w:rsidRDefault="00B75F87" w:rsidP="00B75F87">
      <w:pPr>
        <w:pStyle w:val="ListParagraph"/>
        <w:numPr>
          <w:ilvl w:val="0"/>
          <w:numId w:val="7"/>
        </w:numPr>
      </w:pPr>
      <w:r>
        <w:t>Background: Competitive State-Building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63"/>
        <w:gridCol w:w="4262"/>
      </w:tblGrid>
      <w:tr w:rsidR="00B75F87" w:rsidTr="00B75F87">
        <w:tc>
          <w:tcPr>
            <w:tcW w:w="4622" w:type="dxa"/>
          </w:tcPr>
          <w:p w:rsidR="00B75F87" w:rsidRPr="00B75F87" w:rsidRDefault="00B75F87" w:rsidP="00B75F87">
            <w:pPr>
              <w:rPr>
                <w:b/>
              </w:rPr>
            </w:pPr>
            <w:r w:rsidRPr="00B75F87">
              <w:rPr>
                <w:b/>
              </w:rPr>
              <w:t>Phi</w:t>
            </w:r>
            <w:r>
              <w:rPr>
                <w:b/>
              </w:rPr>
              <w:t>lippine Republic</w:t>
            </w:r>
          </w:p>
        </w:tc>
        <w:tc>
          <w:tcPr>
            <w:tcW w:w="4623" w:type="dxa"/>
          </w:tcPr>
          <w:p w:rsidR="00B75F87" w:rsidRPr="00B75F87" w:rsidRDefault="00B75F87" w:rsidP="00B75F87">
            <w:pPr>
              <w:rPr>
                <w:b/>
              </w:rPr>
            </w:pPr>
            <w:r>
              <w:rPr>
                <w:b/>
              </w:rPr>
              <w:t>US Imperial State</w:t>
            </w:r>
          </w:p>
        </w:tc>
      </w:tr>
      <w:tr w:rsidR="00B75F87" w:rsidTr="00B75F87">
        <w:tc>
          <w:tcPr>
            <w:tcW w:w="4622" w:type="dxa"/>
          </w:tcPr>
          <w:p w:rsidR="00B75F87" w:rsidRDefault="00B75F87" w:rsidP="00B75F87">
            <w:pPr>
              <w:pStyle w:val="ListParagraph"/>
              <w:numPr>
                <w:ilvl w:val="0"/>
                <w:numId w:val="8"/>
              </w:numPr>
            </w:pPr>
            <w:r>
              <w:t>Dictatiorial (May 24) to Revolutionary (June 23) government</w:t>
            </w:r>
          </w:p>
          <w:p w:rsidR="00B75F87" w:rsidRDefault="00B75F87" w:rsidP="00B75F87">
            <w:pPr>
              <w:pStyle w:val="ListParagraph"/>
              <w:numPr>
                <w:ilvl w:val="0"/>
                <w:numId w:val="8"/>
              </w:numPr>
            </w:pPr>
            <w:r>
              <w:t>Local governments and courts (June 18)</w:t>
            </w:r>
          </w:p>
          <w:p w:rsidR="00B75F87" w:rsidRDefault="00B75F87" w:rsidP="00B75F87">
            <w:pPr>
              <w:pStyle w:val="ListParagraph"/>
              <w:numPr>
                <w:ilvl w:val="0"/>
                <w:numId w:val="8"/>
              </w:numPr>
            </w:pPr>
            <w:r>
              <w:t>Cabinet</w:t>
            </w:r>
          </w:p>
          <w:p w:rsidR="00B75F87" w:rsidRDefault="00B75F87" w:rsidP="00B75F87">
            <w:pPr>
              <w:pStyle w:val="ListParagraph"/>
              <w:numPr>
                <w:ilvl w:val="0"/>
                <w:numId w:val="8"/>
              </w:numPr>
            </w:pPr>
            <w:r>
              <w:t>Malolos Congress</w:t>
            </w:r>
          </w:p>
          <w:p w:rsidR="00B75F87" w:rsidRDefault="00B75F87" w:rsidP="00B75F87">
            <w:pPr>
              <w:pStyle w:val="ListParagraph"/>
              <w:numPr>
                <w:ilvl w:val="0"/>
                <w:numId w:val="8"/>
              </w:numPr>
            </w:pPr>
            <w:r>
              <w:t>State revenues</w:t>
            </w:r>
          </w:p>
          <w:p w:rsidR="00B75F87" w:rsidRDefault="00B75F87" w:rsidP="00B75F87">
            <w:pPr>
              <w:pStyle w:val="ListParagraph"/>
              <w:numPr>
                <w:ilvl w:val="0"/>
                <w:numId w:val="8"/>
              </w:numPr>
            </w:pPr>
            <w:r>
              <w:t>State newspapers</w:t>
            </w:r>
          </w:p>
          <w:p w:rsidR="00B75F87" w:rsidRDefault="00B75F87" w:rsidP="00B75F87">
            <w:pPr>
              <w:pStyle w:val="ListParagraph"/>
              <w:numPr>
                <w:ilvl w:val="0"/>
                <w:numId w:val="8"/>
              </w:numPr>
            </w:pPr>
            <w:r>
              <w:t>State university</w:t>
            </w:r>
          </w:p>
          <w:p w:rsidR="00B75F87" w:rsidRDefault="00B75F87" w:rsidP="00B75F87">
            <w:pPr>
              <w:pStyle w:val="ListParagraph"/>
              <w:numPr>
                <w:ilvl w:val="0"/>
                <w:numId w:val="8"/>
              </w:numPr>
            </w:pPr>
            <w:r>
              <w:t>Malolos constitution</w:t>
            </w:r>
          </w:p>
        </w:tc>
        <w:tc>
          <w:tcPr>
            <w:tcW w:w="4623" w:type="dxa"/>
          </w:tcPr>
          <w:p w:rsidR="00B75F87" w:rsidRDefault="00B75F87" w:rsidP="00B75F87">
            <w:pPr>
              <w:pStyle w:val="ListParagraph"/>
              <w:numPr>
                <w:ilvl w:val="0"/>
                <w:numId w:val="8"/>
              </w:numPr>
            </w:pPr>
            <w:r>
              <w:t>Political activities and criminal justice</w:t>
            </w:r>
          </w:p>
          <w:p w:rsidR="00B75F87" w:rsidRDefault="00B75F87" w:rsidP="00B75F87">
            <w:pPr>
              <w:pStyle w:val="ListParagraph"/>
              <w:numPr>
                <w:ilvl w:val="0"/>
                <w:numId w:val="8"/>
              </w:numPr>
            </w:pPr>
            <w:r>
              <w:t>Sanitary campaigns</w:t>
            </w:r>
          </w:p>
          <w:p w:rsidR="00B75F87" w:rsidRDefault="00B75F87" w:rsidP="00B75F87">
            <w:pPr>
              <w:pStyle w:val="ListParagraph"/>
              <w:numPr>
                <w:ilvl w:val="0"/>
                <w:numId w:val="8"/>
              </w:numPr>
            </w:pPr>
            <w:r>
              <w:t>Cultivation of ilustrado friendships</w:t>
            </w:r>
          </w:p>
          <w:p w:rsidR="00B75F87" w:rsidRDefault="00B75F87" w:rsidP="00B75F87">
            <w:pPr>
              <w:pStyle w:val="ListParagraph"/>
              <w:numPr>
                <w:ilvl w:val="0"/>
                <w:numId w:val="8"/>
              </w:numPr>
            </w:pPr>
            <w:r>
              <w:t>Calling for release of Spanish prisoners held by the Philippines</w:t>
            </w:r>
          </w:p>
          <w:p w:rsidR="00B75F87" w:rsidRDefault="00B75F87" w:rsidP="00B75F87">
            <w:pPr>
              <w:pStyle w:val="ListParagraph"/>
              <w:numPr>
                <w:ilvl w:val="0"/>
                <w:numId w:val="8"/>
              </w:numPr>
            </w:pPr>
            <w:r>
              <w:t>Calling for evacuation of Manila suburbs</w:t>
            </w:r>
          </w:p>
        </w:tc>
      </w:tr>
    </w:tbl>
    <w:p w:rsidR="00B75F87" w:rsidRDefault="00C633B5" w:rsidP="00B75F87">
      <w:pPr>
        <w:pStyle w:val="ListParagraph"/>
        <w:numPr>
          <w:ilvl w:val="0"/>
          <w:numId w:val="7"/>
        </w:numPr>
      </w:pPr>
      <w:r>
        <w:t>Transnationality of Asia’s first republic</w:t>
      </w:r>
    </w:p>
    <w:p w:rsidR="00C633B5" w:rsidRDefault="00C633B5" w:rsidP="00C633B5">
      <w:pPr>
        <w:pStyle w:val="ListParagraph"/>
        <w:numPr>
          <w:ilvl w:val="1"/>
          <w:numId w:val="7"/>
        </w:numPr>
      </w:pPr>
      <w:r>
        <w:t>Ambassadors to lobby for Philippine independence sent to US, Japan, Australia, France, Spain, England</w:t>
      </w:r>
    </w:p>
    <w:p w:rsidR="00C633B5" w:rsidRDefault="00C633B5" w:rsidP="00C633B5">
      <w:pPr>
        <w:pStyle w:val="ListParagraph"/>
        <w:numPr>
          <w:ilvl w:val="1"/>
          <w:numId w:val="7"/>
        </w:numPr>
      </w:pPr>
      <w:r>
        <w:lastRenderedPageBreak/>
        <w:t>Felipe Agoncillo (US) appealed to American history and international law</w:t>
      </w:r>
    </w:p>
    <w:p w:rsidR="00C633B5" w:rsidRDefault="00C633B5" w:rsidP="00C633B5">
      <w:pPr>
        <w:pStyle w:val="ListParagraph"/>
        <w:numPr>
          <w:ilvl w:val="1"/>
          <w:numId w:val="7"/>
        </w:numPr>
      </w:pPr>
      <w:r>
        <w:t>Many of the campaigns, especially in publications, were waged in the language of “civilization” (e.g. favorable treatment of Spanish prisoners, Filipinos as civilized and cultured, unity of Filipinos, etc.)</w:t>
      </w:r>
    </w:p>
    <w:p w:rsidR="00C633B5" w:rsidRDefault="00C633B5" w:rsidP="00C633B5">
      <w:pPr>
        <w:pStyle w:val="ListParagraph"/>
        <w:numPr>
          <w:ilvl w:val="2"/>
          <w:numId w:val="7"/>
        </w:numPr>
      </w:pPr>
      <w:r>
        <w:t>Civilized natives – confirmed by Dewey, General Anderson, General Charles King</w:t>
      </w:r>
    </w:p>
    <w:p w:rsidR="00C633B5" w:rsidRDefault="00C633B5" w:rsidP="00C633B5">
      <w:pPr>
        <w:pStyle w:val="ListParagraph"/>
        <w:numPr>
          <w:ilvl w:val="0"/>
          <w:numId w:val="7"/>
        </w:numPr>
      </w:pPr>
      <w:r>
        <w:t>Filipino-American Encounters before the Phil-Am war</w:t>
      </w:r>
    </w:p>
    <w:p w:rsidR="00C633B5" w:rsidRDefault="00C633B5" w:rsidP="00C633B5">
      <w:pPr>
        <w:pStyle w:val="ListParagraph"/>
        <w:numPr>
          <w:ilvl w:val="1"/>
          <w:numId w:val="7"/>
        </w:numPr>
      </w:pPr>
      <w:r>
        <w:t>Crisis of martial masculinity for Americans having been psyched-up only to fight in a sham battle</w:t>
      </w:r>
    </w:p>
    <w:p w:rsidR="00C633B5" w:rsidRDefault="00C633B5" w:rsidP="00C633B5">
      <w:pPr>
        <w:pStyle w:val="ListParagraph"/>
        <w:numPr>
          <w:ilvl w:val="1"/>
          <w:numId w:val="7"/>
        </w:numPr>
      </w:pPr>
      <w:r>
        <w:t>A game of turf advancements and restraints made for insults of “cowards” to be hurled against US troops</w:t>
      </w:r>
    </w:p>
    <w:p w:rsidR="00C633B5" w:rsidRDefault="00C633B5" w:rsidP="00C633B5">
      <w:pPr>
        <w:pStyle w:val="ListParagraph"/>
        <w:numPr>
          <w:ilvl w:val="1"/>
          <w:numId w:val="7"/>
        </w:numPr>
      </w:pPr>
      <w:r>
        <w:t>Filipinos’ suspicions of US presence colored by race rumors (US looking for new slaves)</w:t>
      </w:r>
    </w:p>
    <w:p w:rsidR="00C633B5" w:rsidRDefault="00C633B5" w:rsidP="00C633B5">
      <w:pPr>
        <w:pStyle w:val="ListParagraph"/>
        <w:numPr>
          <w:ilvl w:val="1"/>
          <w:numId w:val="7"/>
        </w:numPr>
      </w:pPr>
      <w:r>
        <w:t>Beaten Spaniards adding to the intrigue/competition on who befriended the Americans more (homes, concerts, dances)</w:t>
      </w:r>
    </w:p>
    <w:p w:rsidR="00C633B5" w:rsidRDefault="00C633B5" w:rsidP="00C633B5">
      <w:pPr>
        <w:pStyle w:val="ListParagraph"/>
        <w:numPr>
          <w:ilvl w:val="1"/>
          <w:numId w:val="7"/>
        </w:numPr>
      </w:pPr>
      <w:r>
        <w:t>“Itamo, the Insurrecto” (Philippine-American friendship)</w:t>
      </w:r>
    </w:p>
    <w:p w:rsidR="00C633B5" w:rsidRDefault="00C633B5" w:rsidP="00C633B5">
      <w:pPr>
        <w:pStyle w:val="ListParagraph"/>
        <w:numPr>
          <w:ilvl w:val="1"/>
          <w:numId w:val="7"/>
        </w:numPr>
      </w:pPr>
      <w:r>
        <w:t xml:space="preserve">Question of recognition </w:t>
      </w:r>
      <w:r w:rsidR="00F07AA7">
        <w:t>of the Philippines was ambiguous, some Americans on the ground recognizing it (Wilcox and Sargent’s reports)</w:t>
      </w:r>
    </w:p>
    <w:p w:rsidR="00F07AA7" w:rsidRDefault="00F07AA7" w:rsidP="00F07AA7">
      <w:pPr>
        <w:pStyle w:val="ListParagraph"/>
        <w:numPr>
          <w:ilvl w:val="0"/>
          <w:numId w:val="7"/>
        </w:numPr>
      </w:pPr>
      <w:r>
        <w:t>Treaty of Paris – Dec. 10, 1898</w:t>
      </w:r>
    </w:p>
    <w:p w:rsidR="00F07AA7" w:rsidRDefault="00F07AA7" w:rsidP="00F07AA7">
      <w:pPr>
        <w:pStyle w:val="ListParagraph"/>
        <w:numPr>
          <w:ilvl w:val="1"/>
          <w:numId w:val="7"/>
        </w:numPr>
      </w:pPr>
      <w:r>
        <w:t>Spain cedes the Philippines to the US for the amount of $20 million (Article 3)</w:t>
      </w:r>
    </w:p>
    <w:p w:rsidR="00F07AA7" w:rsidRDefault="00F07AA7" w:rsidP="00F07AA7">
      <w:pPr>
        <w:pStyle w:val="ListParagraph"/>
        <w:numPr>
          <w:ilvl w:val="1"/>
          <w:numId w:val="7"/>
        </w:numPr>
      </w:pPr>
      <w:r>
        <w:t>US admits Spanish ships and merchandise to the Philippine ports on the same terms as those of the US for a period of 10 years (Arts. 4 &amp; 5)</w:t>
      </w:r>
    </w:p>
    <w:p w:rsidR="00F07AA7" w:rsidRDefault="00F07AA7" w:rsidP="00F07AA7">
      <w:pPr>
        <w:pStyle w:val="ListParagraph"/>
        <w:numPr>
          <w:ilvl w:val="1"/>
          <w:numId w:val="7"/>
        </w:numPr>
      </w:pPr>
      <w:r>
        <w:t>The property rights of private individuals, ecclesiastical bodies, and any other entities having legal capacity to acquire and possess property shall be respected (Art. 8)</w:t>
      </w:r>
    </w:p>
    <w:p w:rsidR="00F07AA7" w:rsidRDefault="00F07AA7" w:rsidP="00F07AA7">
      <w:pPr>
        <w:pStyle w:val="ListParagraph"/>
        <w:numPr>
          <w:ilvl w:val="1"/>
          <w:numId w:val="7"/>
        </w:numPr>
      </w:pPr>
      <w:r>
        <w:t>Spanish subjects are free to choose if they may still remain, they retain their rights of property, and to carry on their industry or profession (Art. 9)</w:t>
      </w:r>
    </w:p>
    <w:p w:rsidR="009D2773" w:rsidRDefault="00F07AA7" w:rsidP="00D72B7B">
      <w:pPr>
        <w:pStyle w:val="ListParagraph"/>
        <w:numPr>
          <w:ilvl w:val="1"/>
          <w:numId w:val="7"/>
        </w:numPr>
      </w:pPr>
      <w:r>
        <w:t>Civil rights and political status of the native inhabitants of the territories ceded to the US shall be determined by Congress (Art. 9)</w:t>
      </w:r>
    </w:p>
    <w:p w:rsidR="00282E1A" w:rsidRDefault="00282E1A" w:rsidP="00282E1A">
      <w:pPr>
        <w:pStyle w:val="ListParagraph"/>
        <w:numPr>
          <w:ilvl w:val="0"/>
          <w:numId w:val="7"/>
        </w:numPr>
      </w:pPr>
      <w:r>
        <w:t>Benevolent Assimilation Proclamation, Dec.21, 1898</w:t>
      </w:r>
    </w:p>
    <w:p w:rsidR="00282E1A" w:rsidRDefault="00282E1A" w:rsidP="00282E1A">
      <w:pPr>
        <w:pStyle w:val="ListParagraph"/>
        <w:numPr>
          <w:ilvl w:val="1"/>
          <w:numId w:val="7"/>
        </w:numPr>
      </w:pPr>
      <w:r>
        <w:t>US claimed sovereignty  over the Philippines, and ordered US troops to take over the whole archipelago</w:t>
      </w:r>
    </w:p>
    <w:p w:rsidR="00282E1A" w:rsidRDefault="00282E1A" w:rsidP="00282E1A">
      <w:pPr>
        <w:pStyle w:val="ListParagraph"/>
        <w:numPr>
          <w:ilvl w:val="1"/>
          <w:numId w:val="7"/>
        </w:numPr>
      </w:pPr>
      <w:r>
        <w:t>De-recognition of Philippine independence</w:t>
      </w:r>
    </w:p>
    <w:p w:rsidR="00282E1A" w:rsidRDefault="00282E1A" w:rsidP="00282E1A">
      <w:pPr>
        <w:pStyle w:val="ListParagraph"/>
        <w:numPr>
          <w:ilvl w:val="1"/>
          <w:numId w:val="7"/>
        </w:numPr>
      </w:pPr>
      <w:r>
        <w:t>Secretary of War Elihu Root, President William McKinley</w:t>
      </w:r>
    </w:p>
    <w:p w:rsidR="00282E1A" w:rsidRDefault="00282E1A" w:rsidP="00282E1A">
      <w:pPr>
        <w:pStyle w:val="ListParagraph"/>
        <w:numPr>
          <w:ilvl w:val="0"/>
          <w:numId w:val="7"/>
        </w:numPr>
      </w:pPr>
      <w:r>
        <w:t>Start of the War</w:t>
      </w:r>
    </w:p>
    <w:p w:rsidR="00282E1A" w:rsidRDefault="00282E1A" w:rsidP="00282E1A">
      <w:pPr>
        <w:pStyle w:val="ListParagraph"/>
        <w:numPr>
          <w:ilvl w:val="1"/>
          <w:numId w:val="7"/>
        </w:numPr>
      </w:pPr>
      <w:r>
        <w:t>Minor Encounters</w:t>
      </w:r>
    </w:p>
    <w:p w:rsidR="00282E1A" w:rsidRDefault="00282E1A" w:rsidP="00282E1A">
      <w:pPr>
        <w:pStyle w:val="ListParagraph"/>
        <w:numPr>
          <w:ilvl w:val="2"/>
          <w:numId w:val="7"/>
        </w:numPr>
      </w:pPr>
      <w:r>
        <w:t>The San Juan Bridge Incident (Feb. 4)</w:t>
      </w:r>
    </w:p>
    <w:p w:rsidR="00282E1A" w:rsidRDefault="00282E1A" w:rsidP="00282E1A">
      <w:pPr>
        <w:pStyle w:val="ListParagraph"/>
        <w:numPr>
          <w:ilvl w:val="2"/>
          <w:numId w:val="7"/>
        </w:numPr>
      </w:pPr>
      <w:r>
        <w:t>Philippines’ Investigation Report</w:t>
      </w:r>
    </w:p>
    <w:p w:rsidR="00282E1A" w:rsidRDefault="00282E1A" w:rsidP="00282E1A">
      <w:pPr>
        <w:pStyle w:val="ListParagraph"/>
        <w:numPr>
          <w:ilvl w:val="2"/>
          <w:numId w:val="7"/>
        </w:numPr>
      </w:pPr>
      <w:r>
        <w:t>Ratification if the Treaty of Paris by the US Congress (Feb. 6)</w:t>
      </w:r>
    </w:p>
    <w:p w:rsidR="00282E1A" w:rsidRDefault="00282E1A" w:rsidP="00282E1A">
      <w:pPr>
        <w:pStyle w:val="ListParagraph"/>
        <w:numPr>
          <w:ilvl w:val="0"/>
          <w:numId w:val="7"/>
        </w:numPr>
      </w:pPr>
      <w:r>
        <w:t>First Phase: Conventional War</w:t>
      </w:r>
    </w:p>
    <w:p w:rsidR="00282E1A" w:rsidRDefault="00282E1A" w:rsidP="00282E1A">
      <w:pPr>
        <w:pStyle w:val="ListParagraph"/>
        <w:numPr>
          <w:ilvl w:val="1"/>
          <w:numId w:val="7"/>
        </w:numPr>
      </w:pPr>
      <w:r>
        <w:t>First Period of the War – struggle over recognition</w:t>
      </w:r>
    </w:p>
    <w:p w:rsidR="00282E1A" w:rsidRDefault="00282E1A" w:rsidP="00282E1A">
      <w:pPr>
        <w:pStyle w:val="ListParagraph"/>
        <w:numPr>
          <w:ilvl w:val="1"/>
          <w:numId w:val="7"/>
        </w:numPr>
      </w:pPr>
      <w:r>
        <w:t>Philippine exhortation of civilization in the form of the Republic upholding of “science, technology, and education”</w:t>
      </w:r>
    </w:p>
    <w:p w:rsidR="00282E1A" w:rsidRDefault="00282E1A" w:rsidP="00282E1A">
      <w:pPr>
        <w:pStyle w:val="ListParagraph"/>
        <w:numPr>
          <w:ilvl w:val="1"/>
          <w:numId w:val="7"/>
        </w:numPr>
      </w:pPr>
      <w:r>
        <w:lastRenderedPageBreak/>
        <w:t>US policy of attraction – recognition of ilustrados, establishing a civil government, recognition of Philippine Scouts but organized according to tribal affinities</w:t>
      </w:r>
    </w:p>
    <w:p w:rsidR="002B22AE" w:rsidRDefault="002B22AE" w:rsidP="002B22AE">
      <w:pPr>
        <w:pStyle w:val="ListParagraph"/>
        <w:numPr>
          <w:ilvl w:val="0"/>
          <w:numId w:val="7"/>
        </w:numPr>
      </w:pPr>
      <w:r>
        <w:t>Race as a crucial factor in US Debates</w:t>
      </w:r>
    </w:p>
    <w:p w:rsidR="002B22AE" w:rsidRDefault="002B22AE" w:rsidP="002B22AE">
      <w:pPr>
        <w:pStyle w:val="ListParagraph"/>
        <w:numPr>
          <w:ilvl w:val="1"/>
          <w:numId w:val="7"/>
        </w:numPr>
      </w:pPr>
      <w:r>
        <w:t>Anti-imperialists</w:t>
      </w:r>
    </w:p>
    <w:p w:rsidR="002B22AE" w:rsidRDefault="002B22AE" w:rsidP="002B22AE">
      <w:pPr>
        <w:pStyle w:val="ListParagraph"/>
        <w:numPr>
          <w:ilvl w:val="2"/>
          <w:numId w:val="7"/>
        </w:numPr>
      </w:pPr>
      <w:r>
        <w:t>Symapthetic</w:t>
      </w:r>
    </w:p>
    <w:p w:rsidR="002B22AE" w:rsidRDefault="002B22AE" w:rsidP="002B22AE">
      <w:pPr>
        <w:pStyle w:val="ListParagraph"/>
        <w:numPr>
          <w:ilvl w:val="3"/>
          <w:numId w:val="7"/>
        </w:numPr>
      </w:pPr>
      <w:r>
        <w:t>Acknowledge Filipinos as civilized race and recognized the Republic</w:t>
      </w:r>
    </w:p>
    <w:p w:rsidR="002B22AE" w:rsidRDefault="002B22AE" w:rsidP="002B22AE">
      <w:pPr>
        <w:pStyle w:val="ListParagraph"/>
        <w:numPr>
          <w:ilvl w:val="3"/>
          <w:numId w:val="7"/>
        </w:numPr>
      </w:pPr>
      <w:r>
        <w:t>African Americans equated annexation as new Jim Crow</w:t>
      </w:r>
    </w:p>
    <w:p w:rsidR="002B22AE" w:rsidRDefault="002B22AE" w:rsidP="002B22AE">
      <w:pPr>
        <w:pStyle w:val="ListParagraph"/>
        <w:numPr>
          <w:ilvl w:val="2"/>
          <w:numId w:val="7"/>
        </w:numPr>
      </w:pPr>
      <w:r>
        <w:t>Not Sympathetic</w:t>
      </w:r>
    </w:p>
    <w:p w:rsidR="002B22AE" w:rsidRDefault="002B22AE" w:rsidP="002B22AE">
      <w:pPr>
        <w:pStyle w:val="ListParagraph"/>
        <w:numPr>
          <w:ilvl w:val="3"/>
          <w:numId w:val="7"/>
        </w:numPr>
      </w:pPr>
      <w:r>
        <w:t>Racial and moral corruption of America</w:t>
      </w:r>
    </w:p>
    <w:p w:rsidR="002B22AE" w:rsidRDefault="002B22AE" w:rsidP="002B22AE">
      <w:pPr>
        <w:pStyle w:val="ListParagraph"/>
        <w:numPr>
          <w:ilvl w:val="3"/>
          <w:numId w:val="7"/>
        </w:numPr>
      </w:pPr>
      <w:r>
        <w:t>Competition to white labor</w:t>
      </w:r>
    </w:p>
    <w:p w:rsidR="002B22AE" w:rsidRDefault="002B22AE" w:rsidP="002B22AE">
      <w:pPr>
        <w:pStyle w:val="ListParagraph"/>
        <w:numPr>
          <w:ilvl w:val="1"/>
          <w:numId w:val="7"/>
        </w:numPr>
      </w:pPr>
      <w:r>
        <w:t>Imperialists</w:t>
      </w:r>
    </w:p>
    <w:p w:rsidR="002B22AE" w:rsidRDefault="002B22AE" w:rsidP="002B22AE">
      <w:pPr>
        <w:pStyle w:val="ListParagraph"/>
        <w:numPr>
          <w:ilvl w:val="2"/>
          <w:numId w:val="7"/>
        </w:numPr>
      </w:pPr>
      <w:r>
        <w:t>Americans as Anglo-Saxons, thus predisposal to rule the world</w:t>
      </w:r>
    </w:p>
    <w:p w:rsidR="002B22AE" w:rsidRDefault="002B22AE" w:rsidP="002B22AE">
      <w:pPr>
        <w:pStyle w:val="ListParagraph"/>
        <w:numPr>
          <w:ilvl w:val="2"/>
          <w:numId w:val="7"/>
        </w:numPr>
      </w:pPr>
      <w:r>
        <w:t>Multiplicity of tribes as anarchy, not as nation</w:t>
      </w:r>
    </w:p>
    <w:p w:rsidR="00595EE0" w:rsidRDefault="00595EE0" w:rsidP="00595EE0">
      <w:pPr>
        <w:pStyle w:val="ListParagraph"/>
        <w:numPr>
          <w:ilvl w:val="0"/>
          <w:numId w:val="7"/>
        </w:numPr>
      </w:pPr>
      <w:r>
        <w:t>Second Phase: Guerilla War</w:t>
      </w:r>
    </w:p>
    <w:p w:rsidR="00595EE0" w:rsidRDefault="00595EE0" w:rsidP="00595EE0">
      <w:pPr>
        <w:pStyle w:val="ListParagraph"/>
        <w:numPr>
          <w:ilvl w:val="1"/>
          <w:numId w:val="7"/>
        </w:numPr>
      </w:pPr>
      <w:r>
        <w:t>Started Nov. 1899 by the Philippine army (learned tactics from Cubans, Boers)</w:t>
      </w:r>
    </w:p>
    <w:p w:rsidR="00595EE0" w:rsidRDefault="00595EE0" w:rsidP="00595EE0">
      <w:pPr>
        <w:pStyle w:val="ListParagraph"/>
        <w:numPr>
          <w:ilvl w:val="1"/>
          <w:numId w:val="7"/>
        </w:numPr>
      </w:pPr>
      <w:r>
        <w:t>“High price” of empire might sway American public opinion</w:t>
      </w:r>
      <w:r w:rsidR="009D63A7">
        <w:t xml:space="preserve"> and politicians</w:t>
      </w:r>
    </w:p>
    <w:p w:rsidR="00595EE0" w:rsidRDefault="009D63A7" w:rsidP="00595EE0">
      <w:pPr>
        <w:pStyle w:val="ListParagraph"/>
        <w:numPr>
          <w:ilvl w:val="1"/>
          <w:numId w:val="7"/>
        </w:numPr>
      </w:pPr>
      <w:r>
        <w:t>Reasons for delay were mostly political</w:t>
      </w:r>
    </w:p>
    <w:p w:rsidR="009D63A7" w:rsidRDefault="009D63A7" w:rsidP="009D63A7">
      <w:pPr>
        <w:pStyle w:val="ListParagraph"/>
        <w:numPr>
          <w:ilvl w:val="2"/>
          <w:numId w:val="7"/>
        </w:numPr>
      </w:pPr>
      <w:r>
        <w:t>Decentralized – Aguinaldo mistreated the rural base (I</w:t>
      </w:r>
      <w:r w:rsidR="00FE0305">
        <w:t>n</w:t>
      </w:r>
      <w:r>
        <w:t>dependencia vs. Kalayaan motives)</w:t>
      </w:r>
    </w:p>
    <w:p w:rsidR="009D63A7" w:rsidRDefault="009D63A7" w:rsidP="009D63A7">
      <w:pPr>
        <w:pStyle w:val="ListParagraph"/>
        <w:numPr>
          <w:ilvl w:val="2"/>
          <w:numId w:val="7"/>
        </w:numPr>
      </w:pPr>
      <w:r>
        <w:t>Uncivilized – derail bid for international recognition</w:t>
      </w:r>
    </w:p>
    <w:p w:rsidR="00FE0305" w:rsidRDefault="00FE0305" w:rsidP="00FE0305">
      <w:pPr>
        <w:pStyle w:val="ListParagraph"/>
        <w:numPr>
          <w:ilvl w:val="0"/>
          <w:numId w:val="7"/>
        </w:numPr>
      </w:pPr>
      <w:r>
        <w:t>Amigo Warfare</w:t>
      </w:r>
    </w:p>
    <w:p w:rsidR="00FE0305" w:rsidRDefault="00FE0305" w:rsidP="00FE0305">
      <w:pPr>
        <w:pStyle w:val="ListParagraph"/>
        <w:numPr>
          <w:ilvl w:val="1"/>
          <w:numId w:val="7"/>
        </w:numPr>
      </w:pPr>
      <w:r>
        <w:t>Villagers supported guerillas with cover, food, money, and information</w:t>
      </w:r>
    </w:p>
    <w:p w:rsidR="00FE0305" w:rsidRDefault="00FE0305" w:rsidP="00FE0305">
      <w:pPr>
        <w:pStyle w:val="ListParagraph"/>
        <w:numPr>
          <w:ilvl w:val="2"/>
          <w:numId w:val="7"/>
        </w:numPr>
      </w:pPr>
      <w:r>
        <w:t xml:space="preserve">“Amigo Warfare” especially among the principalia class who supplied the guides, interpreters, </w:t>
      </w:r>
      <w:r w:rsidR="0099359A">
        <w:t>and municipal officials  of the US army created confusion and frustration</w:t>
      </w:r>
    </w:p>
    <w:p w:rsidR="0099359A" w:rsidRDefault="0099359A" w:rsidP="00FE0305">
      <w:pPr>
        <w:pStyle w:val="ListParagraph"/>
        <w:numPr>
          <w:ilvl w:val="2"/>
          <w:numId w:val="7"/>
        </w:numPr>
      </w:pPr>
      <w:r>
        <w:t>Deception racialized by US troops as a typical oriental trait</w:t>
      </w:r>
    </w:p>
    <w:p w:rsidR="0099359A" w:rsidRDefault="0099359A" w:rsidP="0099359A">
      <w:pPr>
        <w:pStyle w:val="ListParagraph"/>
        <w:numPr>
          <w:ilvl w:val="3"/>
          <w:numId w:val="7"/>
        </w:numPr>
      </w:pPr>
      <w:r>
        <w:t>Started to confuse the lines between combatants and non-combatants</w:t>
      </w:r>
    </w:p>
    <w:p w:rsidR="0099359A" w:rsidRDefault="0099359A" w:rsidP="0099359A">
      <w:pPr>
        <w:pStyle w:val="ListParagraph"/>
        <w:numPr>
          <w:ilvl w:val="0"/>
          <w:numId w:val="7"/>
        </w:numPr>
      </w:pPr>
      <w:r>
        <w:t>Racializing Warfare: US Army</w:t>
      </w:r>
    </w:p>
    <w:p w:rsidR="0099359A" w:rsidRDefault="0099359A" w:rsidP="0099359A">
      <w:pPr>
        <w:pStyle w:val="ListParagraph"/>
        <w:numPr>
          <w:ilvl w:val="1"/>
          <w:numId w:val="7"/>
        </w:numPr>
      </w:pPr>
      <w:r>
        <w:t>Terminological shifts – From early racial slurs by US troops</w:t>
      </w:r>
    </w:p>
    <w:p w:rsidR="0099359A" w:rsidRDefault="0099359A" w:rsidP="0099359A">
      <w:pPr>
        <w:pStyle w:val="ListParagraph"/>
        <w:numPr>
          <w:ilvl w:val="1"/>
          <w:numId w:val="7"/>
        </w:numPr>
      </w:pPr>
      <w:r>
        <w:t>Developed from the ground</w:t>
      </w:r>
    </w:p>
    <w:p w:rsidR="0099359A" w:rsidRDefault="0099359A" w:rsidP="0099359A">
      <w:pPr>
        <w:pStyle w:val="ListParagraph"/>
        <w:numPr>
          <w:ilvl w:val="1"/>
          <w:numId w:val="7"/>
        </w:numPr>
      </w:pPr>
      <w:r>
        <w:t>Racial exterminist impulses of officers and troops</w:t>
      </w:r>
    </w:p>
    <w:p w:rsidR="0099359A" w:rsidRDefault="0099359A" w:rsidP="0099359A">
      <w:pPr>
        <w:pStyle w:val="ListParagraph"/>
        <w:numPr>
          <w:ilvl w:val="1"/>
          <w:numId w:val="7"/>
        </w:numPr>
      </w:pPr>
      <w:r>
        <w:t>No distinction in the torture of combatants and civilians, and laughing at it (e.g. Water curse)</w:t>
      </w:r>
    </w:p>
    <w:p w:rsidR="0099359A" w:rsidRDefault="00844666" w:rsidP="0099359A">
      <w:pPr>
        <w:pStyle w:val="ListParagraph"/>
        <w:numPr>
          <w:ilvl w:val="1"/>
          <w:numId w:val="7"/>
        </w:numPr>
      </w:pPr>
      <w:r>
        <w:t>“No prisoners” orders – killing of prisoners</w:t>
      </w:r>
    </w:p>
    <w:p w:rsidR="00844666" w:rsidRDefault="00844666" w:rsidP="0099359A">
      <w:pPr>
        <w:pStyle w:val="ListParagraph"/>
        <w:numPr>
          <w:ilvl w:val="1"/>
          <w:numId w:val="7"/>
        </w:numPr>
      </w:pPr>
      <w:r>
        <w:t>Killing of civilians</w:t>
      </w:r>
    </w:p>
    <w:p w:rsidR="00844666" w:rsidRDefault="00844666" w:rsidP="0099359A">
      <w:pPr>
        <w:pStyle w:val="ListParagraph"/>
        <w:numPr>
          <w:ilvl w:val="1"/>
          <w:numId w:val="7"/>
        </w:numPr>
      </w:pPr>
      <w:r>
        <w:t>Balangiga, Samar as a “howling wilderness”</w:t>
      </w:r>
    </w:p>
    <w:p w:rsidR="00844666" w:rsidRDefault="00844666" w:rsidP="00844666">
      <w:pPr>
        <w:pStyle w:val="ListParagraph"/>
        <w:numPr>
          <w:ilvl w:val="0"/>
          <w:numId w:val="7"/>
        </w:numPr>
      </w:pPr>
      <w:r>
        <w:t>US justification of violence</w:t>
      </w:r>
    </w:p>
    <w:p w:rsidR="00844666" w:rsidRDefault="00844666" w:rsidP="00844666">
      <w:pPr>
        <w:pStyle w:val="ListParagraph"/>
        <w:numPr>
          <w:ilvl w:val="1"/>
          <w:numId w:val="7"/>
        </w:numPr>
      </w:pPr>
      <w:r>
        <w:t>Justified on basis of race, an issue understood by both Americans government and public, with few exceptions (e.g. Bigalow)</w:t>
      </w:r>
    </w:p>
    <w:p w:rsidR="001C4127" w:rsidRDefault="001C4127" w:rsidP="001C4127">
      <w:pPr>
        <w:pStyle w:val="ListParagraph"/>
        <w:numPr>
          <w:ilvl w:val="2"/>
          <w:numId w:val="7"/>
        </w:numPr>
      </w:pPr>
      <w:r>
        <w:t>Guerilla war as savage war (outside of moral legal standards) those who adopted it lost claims of limited violence and mercy</w:t>
      </w:r>
    </w:p>
    <w:p w:rsidR="001C4127" w:rsidRDefault="00004C32" w:rsidP="001C4127">
      <w:pPr>
        <w:pStyle w:val="ListParagraph"/>
        <w:numPr>
          <w:ilvl w:val="2"/>
          <w:numId w:val="7"/>
        </w:numPr>
      </w:pPr>
      <w:r>
        <w:t>Guerilla war was tactical for whites, ethnological for non-whites. Atrocities have Asiatic roots, and US troops only borrowed it</w:t>
      </w:r>
    </w:p>
    <w:p w:rsidR="00004C32" w:rsidRDefault="00004C32" w:rsidP="001C4127">
      <w:pPr>
        <w:pStyle w:val="ListParagraph"/>
        <w:numPr>
          <w:ilvl w:val="2"/>
          <w:numId w:val="7"/>
        </w:numPr>
      </w:pPr>
      <w:r>
        <w:lastRenderedPageBreak/>
        <w:t>The Macabebes did it</w:t>
      </w:r>
    </w:p>
    <w:p w:rsidR="00004C32" w:rsidRDefault="00004C32" w:rsidP="00004C32">
      <w:pPr>
        <w:pStyle w:val="ListParagraph"/>
        <w:numPr>
          <w:ilvl w:val="2"/>
          <w:numId w:val="7"/>
        </w:numPr>
      </w:pPr>
      <w:r>
        <w:t>Degeneration – by-product of civilizational meltdown. Had scientific groundings</w:t>
      </w:r>
      <w:r w:rsidR="003036A6">
        <w:t xml:space="preserve"> in the imperials would caused by soldiers’ race tensions with immediate environment, like a disease</w:t>
      </w:r>
    </w:p>
    <w:p w:rsidR="00B80F25" w:rsidRDefault="00B80F25" w:rsidP="00B80F25">
      <w:pPr>
        <w:pStyle w:val="ListParagraph"/>
        <w:numPr>
          <w:ilvl w:val="1"/>
          <w:numId w:val="7"/>
        </w:numPr>
      </w:pPr>
      <w:r>
        <w:t>Aguinaldo’s Trail, 1899-1900</w:t>
      </w:r>
    </w:p>
    <w:p w:rsidR="00B80F25" w:rsidRDefault="00B80F25" w:rsidP="00B80F25">
      <w:pPr>
        <w:pStyle w:val="ListParagraph"/>
        <w:numPr>
          <w:ilvl w:val="2"/>
          <w:numId w:val="7"/>
        </w:numPr>
      </w:pPr>
      <w:r>
        <w:t xml:space="preserve">Battle of Tirad Pass, </w:t>
      </w:r>
      <w:r w:rsidR="00AA6DBC">
        <w:t xml:space="preserve">General Gregorio del Pilar, </w:t>
      </w:r>
      <w:r>
        <w:t>Dec. 1899</w:t>
      </w:r>
    </w:p>
    <w:p w:rsidR="00B80F25" w:rsidRDefault="00B80F25" w:rsidP="00B80F25">
      <w:pPr>
        <w:pStyle w:val="ListParagraph"/>
        <w:numPr>
          <w:ilvl w:val="1"/>
          <w:numId w:val="7"/>
        </w:numPr>
      </w:pPr>
      <w:r>
        <w:t>The Capture of Aguinaldo, Mar. 23, 1901</w:t>
      </w:r>
    </w:p>
    <w:p w:rsidR="00B80F25" w:rsidRDefault="00B80F25" w:rsidP="00B80F25">
      <w:pPr>
        <w:pStyle w:val="ListParagraph"/>
        <w:numPr>
          <w:ilvl w:val="1"/>
          <w:numId w:val="7"/>
        </w:numPr>
      </w:pPr>
      <w:r>
        <w:t xml:space="preserve">Surrender of Malvar, the last of </w:t>
      </w:r>
      <w:r w:rsidR="008C208E">
        <w:t>the generals. Apr. 16, 1902</w:t>
      </w:r>
    </w:p>
    <w:p w:rsidR="003C32F4" w:rsidRDefault="009C386E" w:rsidP="009C386E">
      <w:pPr>
        <w:pStyle w:val="ListParagraph"/>
        <w:numPr>
          <w:ilvl w:val="0"/>
          <w:numId w:val="7"/>
        </w:numPr>
      </w:pPr>
      <w:r>
        <w:t>Was war over?</w:t>
      </w:r>
    </w:p>
    <w:p w:rsidR="009C386E" w:rsidRDefault="009C386E" w:rsidP="009C386E">
      <w:pPr>
        <w:pStyle w:val="ListParagraph"/>
        <w:numPr>
          <w:ilvl w:val="1"/>
          <w:numId w:val="7"/>
        </w:numPr>
      </w:pPr>
      <w:r>
        <w:t>Civil government (July 4, 1901)</w:t>
      </w:r>
    </w:p>
    <w:p w:rsidR="009C386E" w:rsidRDefault="009C386E" w:rsidP="009C386E">
      <w:pPr>
        <w:pStyle w:val="ListParagraph"/>
        <w:numPr>
          <w:ilvl w:val="1"/>
          <w:numId w:val="7"/>
        </w:numPr>
      </w:pPr>
      <w:r>
        <w:t>Insurrection declared over (July 4, 1902)</w:t>
      </w:r>
    </w:p>
    <w:p w:rsidR="009C386E" w:rsidRDefault="009C386E" w:rsidP="009C386E">
      <w:pPr>
        <w:pStyle w:val="ListParagraph"/>
        <w:numPr>
          <w:ilvl w:val="1"/>
          <w:numId w:val="7"/>
        </w:numPr>
      </w:pPr>
      <w:r>
        <w:t>Army “pacification” campaigns of destruction, starvation and disease continued after 1902</w:t>
      </w:r>
    </w:p>
    <w:p w:rsidR="00CD5ECD" w:rsidRDefault="00CD5ECD" w:rsidP="009C386E">
      <w:pPr>
        <w:pStyle w:val="ListParagraph"/>
        <w:numPr>
          <w:ilvl w:val="1"/>
          <w:numId w:val="7"/>
        </w:numPr>
      </w:pPr>
      <w:r>
        <w:t>Civil government’s repressive laws</w:t>
      </w:r>
    </w:p>
    <w:p w:rsidR="00CD5ECD" w:rsidRDefault="00CD5ECD" w:rsidP="00CD5ECD">
      <w:pPr>
        <w:pStyle w:val="ListParagraph"/>
        <w:numPr>
          <w:ilvl w:val="0"/>
          <w:numId w:val="7"/>
        </w:numPr>
      </w:pPr>
      <w:r>
        <w:t>Civil Laws in the context of war</w:t>
      </w:r>
    </w:p>
    <w:p w:rsidR="00CD5ECD" w:rsidRDefault="00CD5ECD" w:rsidP="00CD5ECD">
      <w:pPr>
        <w:pStyle w:val="ListParagraph"/>
        <w:numPr>
          <w:ilvl w:val="1"/>
          <w:numId w:val="7"/>
        </w:numPr>
      </w:pPr>
      <w:r>
        <w:t>Sedition Law (Nov. 1901) Imposed death penalty or long term imprisonment or anyone agitating for Independence even though peaceful means.</w:t>
      </w:r>
    </w:p>
    <w:p w:rsidR="00CD5ECD" w:rsidRDefault="00CD5ECD" w:rsidP="00CD5ECD">
      <w:pPr>
        <w:pStyle w:val="ListParagraph"/>
        <w:numPr>
          <w:ilvl w:val="1"/>
          <w:numId w:val="7"/>
        </w:numPr>
      </w:pPr>
      <w:r>
        <w:t>Brigandage Act (Nov. 1902) Giving aid to brigands can be punished by imprisonment of up to 20 years.</w:t>
      </w:r>
    </w:p>
    <w:p w:rsidR="00B70BCF" w:rsidRDefault="00D70CAE" w:rsidP="00D72B7B">
      <w:pPr>
        <w:pStyle w:val="ListParagraph"/>
        <w:numPr>
          <w:ilvl w:val="1"/>
          <w:numId w:val="7"/>
        </w:numPr>
      </w:pPr>
      <w:r>
        <w:t>Reconcentration Act (Jun</w:t>
      </w:r>
      <w:r w:rsidR="00637FA4">
        <w:t>. 1903) Empowered officials to move all inhabitants of a village.</w:t>
      </w:r>
    </w:p>
    <w:p w:rsidR="007E740A" w:rsidRDefault="007E740A" w:rsidP="006264C2">
      <w:pPr>
        <w:pStyle w:val="Heading1"/>
      </w:pPr>
      <w:r>
        <w:t>Taft Era (1901-1913)</w:t>
      </w:r>
    </w:p>
    <w:p w:rsidR="007E740A" w:rsidRDefault="007E740A" w:rsidP="007E740A">
      <w:pPr>
        <w:pStyle w:val="ListParagraph"/>
        <w:numPr>
          <w:ilvl w:val="0"/>
          <w:numId w:val="3"/>
        </w:numPr>
      </w:pPr>
      <w:r>
        <w:t>The Philippines under American Rule</w:t>
      </w:r>
    </w:p>
    <w:p w:rsidR="008304F4" w:rsidRDefault="008304F4" w:rsidP="007E740A">
      <w:pPr>
        <w:pStyle w:val="ListParagraph"/>
        <w:numPr>
          <w:ilvl w:val="0"/>
          <w:numId w:val="3"/>
        </w:numPr>
      </w:pPr>
      <w:r>
        <w:t>The Taft Era (1901-1913)</w:t>
      </w:r>
    </w:p>
    <w:p w:rsidR="008304F4" w:rsidRDefault="008304F4" w:rsidP="008304F4">
      <w:pPr>
        <w:pStyle w:val="ListParagraph"/>
        <w:numPr>
          <w:ilvl w:val="1"/>
          <w:numId w:val="3"/>
        </w:numPr>
      </w:pPr>
      <w:r>
        <w:t>William Howard Taft (1857-1930)</w:t>
      </w:r>
    </w:p>
    <w:p w:rsidR="008304F4" w:rsidRDefault="008304F4" w:rsidP="008304F4">
      <w:pPr>
        <w:pStyle w:val="ListParagraph"/>
        <w:numPr>
          <w:ilvl w:val="1"/>
          <w:numId w:val="3"/>
        </w:numPr>
      </w:pPr>
      <w:r>
        <w:t>1900-1901 Head, 2</w:t>
      </w:r>
      <w:r w:rsidRPr="008304F4">
        <w:rPr>
          <w:vertAlign w:val="superscript"/>
        </w:rPr>
        <w:t>nd</w:t>
      </w:r>
      <w:r>
        <w:t xml:space="preserve"> Philippine Commission</w:t>
      </w:r>
    </w:p>
    <w:p w:rsidR="008304F4" w:rsidRDefault="008304F4" w:rsidP="008304F4">
      <w:pPr>
        <w:pStyle w:val="ListParagraph"/>
        <w:numPr>
          <w:ilvl w:val="1"/>
          <w:numId w:val="3"/>
        </w:numPr>
      </w:pPr>
      <w:r>
        <w:t>1901-1903 Civil Governor, Philippine Islands</w:t>
      </w:r>
    </w:p>
    <w:p w:rsidR="008304F4" w:rsidRDefault="008304F4" w:rsidP="008304F4">
      <w:pPr>
        <w:pStyle w:val="ListParagraph"/>
        <w:numPr>
          <w:ilvl w:val="1"/>
          <w:numId w:val="3"/>
        </w:numPr>
      </w:pPr>
      <w:r>
        <w:t>1904-1908 Secretary of War, United States</w:t>
      </w:r>
    </w:p>
    <w:p w:rsidR="008304F4" w:rsidRDefault="008304F4" w:rsidP="008304F4">
      <w:pPr>
        <w:pStyle w:val="ListParagraph"/>
        <w:numPr>
          <w:ilvl w:val="1"/>
          <w:numId w:val="3"/>
        </w:numPr>
      </w:pPr>
      <w:r>
        <w:t>1909-1913 President, United States</w:t>
      </w:r>
    </w:p>
    <w:p w:rsidR="00A86044" w:rsidRDefault="00A86044" w:rsidP="00A86044">
      <w:pPr>
        <w:pStyle w:val="ListParagraph"/>
        <w:numPr>
          <w:ilvl w:val="0"/>
          <w:numId w:val="3"/>
        </w:numPr>
      </w:pPr>
      <w:r>
        <w:t>The American Colonial Government</w:t>
      </w:r>
    </w:p>
    <w:p w:rsidR="00A86044" w:rsidRDefault="00A86044" w:rsidP="00A86044">
      <w:pPr>
        <w:pStyle w:val="ListParagraph"/>
        <w:numPr>
          <w:ilvl w:val="1"/>
          <w:numId w:val="3"/>
        </w:numPr>
      </w:pPr>
      <w:r>
        <w:t>Philippine Commissions</w:t>
      </w:r>
    </w:p>
    <w:p w:rsidR="00A86044" w:rsidRDefault="00A86044" w:rsidP="00A86044">
      <w:pPr>
        <w:pStyle w:val="ListParagraph"/>
        <w:numPr>
          <w:ilvl w:val="2"/>
          <w:numId w:val="3"/>
        </w:numPr>
      </w:pPr>
      <w:r>
        <w:t>Schurman Commission (1</w:t>
      </w:r>
      <w:r w:rsidRPr="00A86044">
        <w:rPr>
          <w:vertAlign w:val="superscript"/>
        </w:rPr>
        <w:t>st</w:t>
      </w:r>
      <w:r>
        <w:t>)</w:t>
      </w:r>
    </w:p>
    <w:p w:rsidR="00A86044" w:rsidRDefault="00A86044" w:rsidP="00A86044">
      <w:pPr>
        <w:pStyle w:val="ListParagraph"/>
        <w:numPr>
          <w:ilvl w:val="3"/>
          <w:numId w:val="3"/>
        </w:numPr>
      </w:pPr>
      <w:r>
        <w:t>Recommendations:</w:t>
      </w:r>
    </w:p>
    <w:p w:rsidR="00A86044" w:rsidRDefault="00A86044" w:rsidP="00A86044">
      <w:pPr>
        <w:pStyle w:val="ListParagraph"/>
        <w:numPr>
          <w:ilvl w:val="4"/>
          <w:numId w:val="3"/>
        </w:numPr>
      </w:pPr>
      <w:r>
        <w:t>Civil Government</w:t>
      </w:r>
    </w:p>
    <w:p w:rsidR="00A86044" w:rsidRDefault="00A86044" w:rsidP="00A86044">
      <w:pPr>
        <w:pStyle w:val="ListParagraph"/>
        <w:numPr>
          <w:ilvl w:val="4"/>
          <w:numId w:val="3"/>
        </w:numPr>
      </w:pPr>
      <w:r>
        <w:t>Bicameral legislature</w:t>
      </w:r>
    </w:p>
    <w:p w:rsidR="00A86044" w:rsidRDefault="00A86044" w:rsidP="00A86044">
      <w:pPr>
        <w:pStyle w:val="ListParagraph"/>
        <w:numPr>
          <w:ilvl w:val="4"/>
          <w:numId w:val="3"/>
        </w:numPr>
      </w:pPr>
      <w:r>
        <w:t>Public education system</w:t>
      </w:r>
    </w:p>
    <w:p w:rsidR="00A86044" w:rsidRDefault="00A86044" w:rsidP="00A86044">
      <w:pPr>
        <w:pStyle w:val="ListParagraph"/>
        <w:numPr>
          <w:ilvl w:val="4"/>
          <w:numId w:val="3"/>
        </w:numPr>
      </w:pPr>
      <w:r>
        <w:t>Separate finances for the insular government</w:t>
      </w:r>
    </w:p>
    <w:p w:rsidR="001F509A" w:rsidRDefault="001F509A" w:rsidP="001F509A">
      <w:pPr>
        <w:pStyle w:val="ListParagraph"/>
        <w:numPr>
          <w:ilvl w:val="3"/>
          <w:numId w:val="3"/>
        </w:numPr>
      </w:pPr>
      <w:r>
        <w:t>First Philippine Commission in 1899 – Jacob G. Schurman, Admiral Dewey, Charles Denby, Dean C. Worcester, and Gen. Elwell C. Otis</w:t>
      </w:r>
    </w:p>
    <w:p w:rsidR="00E0762D" w:rsidRDefault="00E0762D" w:rsidP="00E0762D">
      <w:pPr>
        <w:pStyle w:val="ListParagraph"/>
        <w:numPr>
          <w:ilvl w:val="2"/>
          <w:numId w:val="3"/>
        </w:numPr>
      </w:pPr>
      <w:r>
        <w:t>Taft Commission (2</w:t>
      </w:r>
      <w:r w:rsidRPr="00E0762D">
        <w:rPr>
          <w:vertAlign w:val="superscript"/>
        </w:rPr>
        <w:t>nd</w:t>
      </w:r>
      <w:r>
        <w:t>)</w:t>
      </w:r>
    </w:p>
    <w:p w:rsidR="00E0762D" w:rsidRDefault="00E0762D" w:rsidP="00E0762D">
      <w:pPr>
        <w:pStyle w:val="ListParagraph"/>
        <w:numPr>
          <w:ilvl w:val="3"/>
          <w:numId w:val="3"/>
        </w:numPr>
      </w:pPr>
      <w:r>
        <w:t xml:space="preserve">“Measures adopted should be made to conform to their customs, habits and even prejudices consistent with the requisites of just and </w:t>
      </w:r>
      <w:r>
        <w:lastRenderedPageBreak/>
        <w:t>effective government.” From McKinley’s Instruction to the Second Commission</w:t>
      </w:r>
    </w:p>
    <w:p w:rsidR="00E0762D" w:rsidRDefault="00E0762D" w:rsidP="00E0762D">
      <w:pPr>
        <w:pStyle w:val="ListParagraph"/>
        <w:numPr>
          <w:ilvl w:val="3"/>
          <w:numId w:val="3"/>
        </w:numPr>
      </w:pPr>
      <w:r>
        <w:t>Shift to Civil Government: July 4, 1901</w:t>
      </w:r>
    </w:p>
    <w:p w:rsidR="00F77F38" w:rsidRDefault="00F77F38" w:rsidP="00E0762D">
      <w:pPr>
        <w:pStyle w:val="ListParagraph"/>
        <w:numPr>
          <w:ilvl w:val="3"/>
          <w:numId w:val="3"/>
        </w:numPr>
      </w:pPr>
      <w:r>
        <w:t>The Taft Commission in 1900 – Dean C. Worcester, Henry C. Ide, William H. Taft, Bernard Moses, Luke E. Wright</w:t>
      </w:r>
    </w:p>
    <w:p w:rsidR="00DA2780" w:rsidRDefault="00DA2780" w:rsidP="00DA2780">
      <w:pPr>
        <w:pStyle w:val="ListParagraph"/>
        <w:numPr>
          <w:ilvl w:val="1"/>
          <w:numId w:val="3"/>
        </w:numPr>
      </w:pPr>
      <w:r>
        <w:t>Political Reorganizations</w:t>
      </w:r>
    </w:p>
    <w:p w:rsidR="00DA2780" w:rsidRDefault="00DA2780" w:rsidP="00DA2780">
      <w:pPr>
        <w:pStyle w:val="ListParagraph"/>
        <w:numPr>
          <w:ilvl w:val="2"/>
          <w:numId w:val="3"/>
        </w:numPr>
      </w:pPr>
      <w:r>
        <w:t>Municipal Code (Jan. 31, 1901)</w:t>
      </w:r>
    </w:p>
    <w:p w:rsidR="00DA2780" w:rsidRDefault="00DA2780" w:rsidP="00DA2780">
      <w:pPr>
        <w:pStyle w:val="ListParagraph"/>
        <w:numPr>
          <w:ilvl w:val="2"/>
          <w:numId w:val="3"/>
        </w:numPr>
      </w:pPr>
      <w:r>
        <w:t>Provincial Code (Feb. 6, 1901)</w:t>
      </w:r>
    </w:p>
    <w:p w:rsidR="00DA2780" w:rsidRDefault="00DA2780" w:rsidP="00DA2780">
      <w:pPr>
        <w:pStyle w:val="ListParagraph"/>
        <w:numPr>
          <w:ilvl w:val="2"/>
          <w:numId w:val="3"/>
        </w:numPr>
      </w:pPr>
      <w:r>
        <w:t>Voting qualifications:</w:t>
      </w:r>
    </w:p>
    <w:p w:rsidR="00DA2780" w:rsidRDefault="00DA2780" w:rsidP="00DA2780">
      <w:pPr>
        <w:pStyle w:val="ListParagraph"/>
        <w:numPr>
          <w:ilvl w:val="3"/>
          <w:numId w:val="3"/>
        </w:numPr>
      </w:pPr>
      <w:r>
        <w:t>At least 20 years old</w:t>
      </w:r>
    </w:p>
    <w:p w:rsidR="00DA2780" w:rsidRDefault="00DA2780" w:rsidP="00DA2780">
      <w:pPr>
        <w:pStyle w:val="ListParagraph"/>
        <w:numPr>
          <w:ilvl w:val="3"/>
          <w:numId w:val="3"/>
        </w:numPr>
      </w:pPr>
      <w:r>
        <w:t>6 months residency</w:t>
      </w:r>
    </w:p>
    <w:p w:rsidR="00DA2780" w:rsidRDefault="00DA2780" w:rsidP="00DA2780">
      <w:pPr>
        <w:pStyle w:val="ListParagraph"/>
        <w:numPr>
          <w:ilvl w:val="3"/>
          <w:numId w:val="3"/>
        </w:numPr>
      </w:pPr>
      <w:r>
        <w:t>Held local position in the town government before US occupation</w:t>
      </w:r>
    </w:p>
    <w:p w:rsidR="00DA2780" w:rsidRDefault="00DA2780" w:rsidP="00DA2780">
      <w:pPr>
        <w:pStyle w:val="ListParagraph"/>
        <w:numPr>
          <w:ilvl w:val="3"/>
          <w:numId w:val="3"/>
        </w:numPr>
      </w:pPr>
      <w:r>
        <w:t>Owned Real Property worth at least P500 or paid annual taxes worth P30</w:t>
      </w:r>
    </w:p>
    <w:p w:rsidR="00DA2780" w:rsidRDefault="00DA2780" w:rsidP="00DA2780">
      <w:pPr>
        <w:pStyle w:val="ListParagraph"/>
        <w:numPr>
          <w:ilvl w:val="3"/>
          <w:numId w:val="3"/>
        </w:numPr>
      </w:pPr>
      <w:r>
        <w:t>Literacy in English or Spanish</w:t>
      </w:r>
    </w:p>
    <w:p w:rsidR="00E25972" w:rsidRDefault="00E25972" w:rsidP="00E25972">
      <w:pPr>
        <w:pStyle w:val="ListParagraph"/>
        <w:numPr>
          <w:ilvl w:val="1"/>
          <w:numId w:val="3"/>
        </w:numPr>
      </w:pPr>
      <w:r>
        <w:t>Laboratory of Democracy</w:t>
      </w:r>
    </w:p>
    <w:p w:rsidR="00E25972" w:rsidRDefault="00E25972" w:rsidP="00E25972">
      <w:pPr>
        <w:pStyle w:val="ListParagraph"/>
        <w:numPr>
          <w:ilvl w:val="2"/>
          <w:numId w:val="3"/>
        </w:numPr>
      </w:pPr>
      <w:r>
        <w:t>The Friar lands Policy</w:t>
      </w:r>
    </w:p>
    <w:p w:rsidR="00E25972" w:rsidRDefault="00E25972" w:rsidP="00E25972">
      <w:pPr>
        <w:pStyle w:val="ListParagraph"/>
        <w:numPr>
          <w:ilvl w:val="2"/>
          <w:numId w:val="3"/>
        </w:numPr>
      </w:pPr>
      <w:r>
        <w:t>Civil Service</w:t>
      </w:r>
    </w:p>
    <w:p w:rsidR="00E25972" w:rsidRDefault="00E25972" w:rsidP="00E25972">
      <w:pPr>
        <w:pStyle w:val="ListParagraph"/>
        <w:numPr>
          <w:ilvl w:val="2"/>
          <w:numId w:val="3"/>
        </w:numPr>
      </w:pPr>
      <w:r>
        <w:t>Public School System</w:t>
      </w:r>
    </w:p>
    <w:p w:rsidR="00E25972" w:rsidRDefault="00E25972" w:rsidP="00E25972">
      <w:pPr>
        <w:pStyle w:val="ListParagraph"/>
        <w:numPr>
          <w:ilvl w:val="2"/>
          <w:numId w:val="3"/>
        </w:numPr>
      </w:pPr>
      <w:r>
        <w:t>Public Health</w:t>
      </w:r>
    </w:p>
    <w:p w:rsidR="0062518C" w:rsidRDefault="0062518C" w:rsidP="0062518C">
      <w:pPr>
        <w:pStyle w:val="ListParagraph"/>
        <w:numPr>
          <w:ilvl w:val="0"/>
          <w:numId w:val="3"/>
        </w:numPr>
      </w:pPr>
      <w:r>
        <w:t>Turn of the Century Philippine Society</w:t>
      </w:r>
    </w:p>
    <w:p w:rsidR="0062518C" w:rsidRDefault="0062518C" w:rsidP="0062518C">
      <w:pPr>
        <w:pStyle w:val="ListParagraph"/>
        <w:numPr>
          <w:ilvl w:val="1"/>
          <w:numId w:val="3"/>
        </w:numPr>
      </w:pPr>
      <w:r>
        <w:t>10% Upper Class (Elites)</w:t>
      </w:r>
    </w:p>
    <w:p w:rsidR="0062518C" w:rsidRDefault="0062518C" w:rsidP="0062518C">
      <w:pPr>
        <w:pStyle w:val="ListParagraph"/>
        <w:numPr>
          <w:ilvl w:val="1"/>
          <w:numId w:val="3"/>
        </w:numPr>
      </w:pPr>
      <w:r>
        <w:t>90% Under class</w:t>
      </w:r>
    </w:p>
    <w:p w:rsidR="0062518C" w:rsidRDefault="0062518C" w:rsidP="0062518C">
      <w:pPr>
        <w:pStyle w:val="ListParagraph"/>
        <w:numPr>
          <w:ilvl w:val="1"/>
          <w:numId w:val="3"/>
        </w:numPr>
      </w:pPr>
      <w:r>
        <w:t>4 Types of Elites by location</w:t>
      </w:r>
    </w:p>
    <w:p w:rsidR="0062518C" w:rsidRDefault="0062518C" w:rsidP="0062518C">
      <w:pPr>
        <w:pStyle w:val="ListParagraph"/>
        <w:numPr>
          <w:ilvl w:val="2"/>
          <w:numId w:val="3"/>
        </w:numPr>
      </w:pPr>
      <w:r>
        <w:t>Urban middle sector</w:t>
      </w:r>
    </w:p>
    <w:p w:rsidR="0062518C" w:rsidRDefault="0062518C" w:rsidP="0062518C">
      <w:pPr>
        <w:pStyle w:val="ListParagraph"/>
        <w:numPr>
          <w:ilvl w:val="2"/>
          <w:numId w:val="3"/>
        </w:numPr>
      </w:pPr>
      <w:r>
        <w:t>Urban elites</w:t>
      </w:r>
    </w:p>
    <w:p w:rsidR="0062518C" w:rsidRDefault="0062518C" w:rsidP="0062518C">
      <w:pPr>
        <w:pStyle w:val="ListParagraph"/>
        <w:numPr>
          <w:ilvl w:val="2"/>
          <w:numId w:val="3"/>
        </w:numPr>
      </w:pPr>
      <w:r>
        <w:t>Municipal elites</w:t>
      </w:r>
    </w:p>
    <w:p w:rsidR="0062518C" w:rsidRDefault="0062518C" w:rsidP="0062518C">
      <w:pPr>
        <w:pStyle w:val="ListParagraph"/>
        <w:numPr>
          <w:ilvl w:val="2"/>
          <w:numId w:val="3"/>
        </w:numPr>
      </w:pPr>
      <w:r>
        <w:t>Provincial elites</w:t>
      </w:r>
    </w:p>
    <w:p w:rsidR="00A81914" w:rsidRDefault="00A81914" w:rsidP="00A81914">
      <w:pPr>
        <w:pStyle w:val="ListParagraph"/>
        <w:numPr>
          <w:ilvl w:val="0"/>
          <w:numId w:val="3"/>
        </w:numPr>
      </w:pPr>
      <w:r>
        <w:t>The Urban Ilustrados</w:t>
      </w:r>
    </w:p>
    <w:p w:rsidR="00A81914" w:rsidRDefault="00A81914" w:rsidP="00A81914">
      <w:pPr>
        <w:pStyle w:val="ListParagraph"/>
        <w:numPr>
          <w:ilvl w:val="1"/>
          <w:numId w:val="3"/>
        </w:numPr>
      </w:pPr>
      <w:r>
        <w:t>Urban elites played important roles at the beginning of American rule (from the military to the early civil administration).</w:t>
      </w:r>
    </w:p>
    <w:p w:rsidR="00A81914" w:rsidRDefault="00A81914" w:rsidP="00A81914">
      <w:pPr>
        <w:pStyle w:val="ListParagraph"/>
        <w:numPr>
          <w:ilvl w:val="1"/>
          <w:numId w:val="3"/>
        </w:numPr>
      </w:pPr>
      <w:r>
        <w:t>Partido Federal had Taft as patron. Only party allowed to exist until 1906.</w:t>
      </w:r>
    </w:p>
    <w:p w:rsidR="00A81914" w:rsidRDefault="00A81914" w:rsidP="00A81914">
      <w:pPr>
        <w:pStyle w:val="ListParagraph"/>
        <w:numPr>
          <w:ilvl w:val="1"/>
          <w:numId w:val="3"/>
        </w:numPr>
      </w:pPr>
      <w:r>
        <w:t>Pardo de Tavera, Legarda, and Luzuriaga to the Philippine Commission</w:t>
      </w:r>
    </w:p>
    <w:p w:rsidR="00A81914" w:rsidRDefault="00A81914" w:rsidP="00A81914">
      <w:pPr>
        <w:pStyle w:val="ListParagraph"/>
        <w:numPr>
          <w:ilvl w:val="1"/>
          <w:numId w:val="3"/>
        </w:numPr>
      </w:pPr>
      <w:r>
        <w:t xml:space="preserve">No elections in </w:t>
      </w:r>
      <w:r w:rsidR="0014491D">
        <w:t>M</w:t>
      </w:r>
      <w:r>
        <w:t>anila until 1907.</w:t>
      </w:r>
    </w:p>
    <w:p w:rsidR="0088771B" w:rsidRDefault="0088771B" w:rsidP="0088771B">
      <w:pPr>
        <w:pStyle w:val="ListParagraph"/>
        <w:numPr>
          <w:ilvl w:val="0"/>
          <w:numId w:val="3"/>
        </w:numPr>
      </w:pPr>
      <w:r>
        <w:t>Political Empowerment of Provincial Governors</w:t>
      </w:r>
    </w:p>
    <w:p w:rsidR="0088771B" w:rsidRDefault="0088771B" w:rsidP="0088771B">
      <w:pPr>
        <w:pStyle w:val="ListParagraph"/>
        <w:numPr>
          <w:ilvl w:val="1"/>
          <w:numId w:val="3"/>
        </w:numPr>
      </w:pPr>
      <w:r>
        <w:t>Electoral system linked municipalities to provincial capitals</w:t>
      </w:r>
    </w:p>
    <w:p w:rsidR="0088771B" w:rsidRDefault="0088771B" w:rsidP="0088771B">
      <w:pPr>
        <w:pStyle w:val="ListParagraph"/>
        <w:numPr>
          <w:ilvl w:val="1"/>
          <w:numId w:val="3"/>
        </w:numPr>
      </w:pPr>
      <w:r>
        <w:t>Provincial Board (beginning 1901)</w:t>
      </w:r>
    </w:p>
    <w:p w:rsidR="0088771B" w:rsidRDefault="0088771B" w:rsidP="0088771B">
      <w:pPr>
        <w:pStyle w:val="ListParagraph"/>
        <w:numPr>
          <w:ilvl w:val="2"/>
          <w:numId w:val="3"/>
        </w:numPr>
      </w:pPr>
      <w:r>
        <w:t>Governor – Filipino</w:t>
      </w:r>
    </w:p>
    <w:p w:rsidR="0088771B" w:rsidRDefault="0088771B" w:rsidP="0088771B">
      <w:pPr>
        <w:pStyle w:val="ListParagraph"/>
        <w:numPr>
          <w:ilvl w:val="2"/>
          <w:numId w:val="3"/>
        </w:numPr>
      </w:pPr>
      <w:r>
        <w:t>Treasurer – American. Filipino by 1916</w:t>
      </w:r>
    </w:p>
    <w:p w:rsidR="0088771B" w:rsidRDefault="0088771B" w:rsidP="00FC5EB4">
      <w:pPr>
        <w:pStyle w:val="ListParagraph"/>
        <w:numPr>
          <w:ilvl w:val="2"/>
          <w:numId w:val="3"/>
        </w:numPr>
      </w:pPr>
      <w:r>
        <w:t>Supervisor – American. Filipino by 1906</w:t>
      </w:r>
    </w:p>
    <w:p w:rsidR="00FC5EB4" w:rsidRDefault="00FC5EB4" w:rsidP="00FC5EB4">
      <w:pPr>
        <w:pStyle w:val="ListParagraph"/>
        <w:numPr>
          <w:ilvl w:val="1"/>
          <w:numId w:val="3"/>
        </w:numPr>
      </w:pPr>
      <w:r>
        <w:t>To be elected governor:</w:t>
      </w:r>
    </w:p>
    <w:p w:rsidR="00FC5EB4" w:rsidRDefault="00FC5EB4" w:rsidP="00FC5EB4">
      <w:pPr>
        <w:pStyle w:val="ListParagraph"/>
        <w:numPr>
          <w:ilvl w:val="2"/>
          <w:numId w:val="3"/>
        </w:numPr>
      </w:pPr>
      <w:r>
        <w:t>Form alliances</w:t>
      </w:r>
    </w:p>
    <w:p w:rsidR="00FC5EB4" w:rsidRDefault="00FC5EB4" w:rsidP="00FC5EB4">
      <w:pPr>
        <w:pStyle w:val="ListParagraph"/>
        <w:numPr>
          <w:ilvl w:val="2"/>
          <w:numId w:val="3"/>
        </w:numPr>
      </w:pPr>
      <w:r>
        <w:t>Support of local American officials</w:t>
      </w:r>
    </w:p>
    <w:p w:rsidR="004D1A19" w:rsidRDefault="004D1A19" w:rsidP="004D1A19">
      <w:pPr>
        <w:pStyle w:val="ListParagraph"/>
        <w:numPr>
          <w:ilvl w:val="1"/>
          <w:numId w:val="3"/>
        </w:numPr>
      </w:pPr>
      <w:r>
        <w:t>Highly restricted suffrage</w:t>
      </w:r>
    </w:p>
    <w:p w:rsidR="004D1A19" w:rsidRDefault="004D1A19" w:rsidP="004D1A19">
      <w:pPr>
        <w:pStyle w:val="ListParagraph"/>
        <w:numPr>
          <w:ilvl w:val="1"/>
          <w:numId w:val="3"/>
        </w:numPr>
      </w:pPr>
      <w:r>
        <w:lastRenderedPageBreak/>
        <w:t>Elected governors had constituencies as foundation of political power</w:t>
      </w:r>
    </w:p>
    <w:p w:rsidR="004D1A19" w:rsidRDefault="004D1A19" w:rsidP="004D1A19">
      <w:pPr>
        <w:pStyle w:val="ListParagraph"/>
        <w:numPr>
          <w:ilvl w:val="0"/>
          <w:numId w:val="3"/>
        </w:numPr>
      </w:pPr>
      <w:r>
        <w:t>The National Assembly</w:t>
      </w:r>
    </w:p>
    <w:p w:rsidR="004D1A19" w:rsidRDefault="004D1A19" w:rsidP="004D1A19">
      <w:pPr>
        <w:pStyle w:val="ListParagraph"/>
        <w:numPr>
          <w:ilvl w:val="1"/>
          <w:numId w:val="3"/>
        </w:numPr>
      </w:pPr>
      <w:r>
        <w:t>Philippine Bill of 1902 (Cooper Act)</w:t>
      </w:r>
    </w:p>
    <w:p w:rsidR="004D1A19" w:rsidRDefault="004D1A19" w:rsidP="004D1A19">
      <w:pPr>
        <w:pStyle w:val="ListParagraph"/>
        <w:numPr>
          <w:ilvl w:val="2"/>
          <w:numId w:val="3"/>
        </w:numPr>
      </w:pPr>
      <w:r>
        <w:t>Bicameral legislature</w:t>
      </w:r>
    </w:p>
    <w:p w:rsidR="004D1A19" w:rsidRDefault="004D1A19" w:rsidP="004D1A19">
      <w:pPr>
        <w:pStyle w:val="ListParagraph"/>
        <w:numPr>
          <w:ilvl w:val="2"/>
          <w:numId w:val="3"/>
        </w:numPr>
      </w:pPr>
      <w:r>
        <w:t>Upper House: Philippine Commission</w:t>
      </w:r>
    </w:p>
    <w:p w:rsidR="004D1A19" w:rsidRDefault="004D1A19" w:rsidP="004D1A19">
      <w:pPr>
        <w:pStyle w:val="ListParagraph"/>
        <w:numPr>
          <w:ilvl w:val="2"/>
          <w:numId w:val="3"/>
        </w:numPr>
      </w:pPr>
      <w:r>
        <w:t>Lower House: Philippine Assembly</w:t>
      </w:r>
    </w:p>
    <w:p w:rsidR="004D1A19" w:rsidRDefault="004D1A19" w:rsidP="004D1A19">
      <w:pPr>
        <w:pStyle w:val="ListParagraph"/>
        <w:numPr>
          <w:ilvl w:val="1"/>
          <w:numId w:val="3"/>
        </w:numPr>
      </w:pPr>
      <w:r>
        <w:t>January 30, 1907 national elections</w:t>
      </w:r>
    </w:p>
    <w:p w:rsidR="00BE4A7B" w:rsidRDefault="00BE4A7B" w:rsidP="00BE4A7B">
      <w:pPr>
        <w:pStyle w:val="ListParagraph"/>
        <w:numPr>
          <w:ilvl w:val="0"/>
          <w:numId w:val="3"/>
        </w:numPr>
      </w:pPr>
      <w:r>
        <w:t>A Realignment of power in 1907</w:t>
      </w:r>
    </w:p>
    <w:p w:rsidR="00BE4A7B" w:rsidRDefault="00BE4A7B" w:rsidP="00BE4A7B">
      <w:pPr>
        <w:pStyle w:val="ListParagraph"/>
        <w:numPr>
          <w:ilvl w:val="1"/>
          <w:numId w:val="3"/>
        </w:numPr>
      </w:pPr>
      <w:r>
        <w:t>Shift of power from urban to provincial ilustrados</w:t>
      </w:r>
    </w:p>
    <w:p w:rsidR="00BE4A7B" w:rsidRDefault="00BE4A7B" w:rsidP="00BE4A7B">
      <w:pPr>
        <w:pStyle w:val="ListParagraph"/>
        <w:numPr>
          <w:ilvl w:val="1"/>
          <w:numId w:val="3"/>
        </w:numPr>
      </w:pPr>
      <w:r>
        <w:t xml:space="preserve">What happened to the </w:t>
      </w:r>
      <w:r>
        <w:rPr>
          <w:i/>
        </w:rPr>
        <w:t>Federalistas</w:t>
      </w:r>
      <w:r>
        <w:t>?</w:t>
      </w:r>
    </w:p>
    <w:p w:rsidR="00BE4A7B" w:rsidRDefault="00BE4A7B" w:rsidP="00BE4A7B">
      <w:pPr>
        <w:pStyle w:val="ListParagraph"/>
        <w:numPr>
          <w:ilvl w:val="2"/>
          <w:numId w:val="3"/>
        </w:numPr>
      </w:pPr>
      <w:r>
        <w:t>From Statehood to independence platform</w:t>
      </w:r>
    </w:p>
    <w:p w:rsidR="00BE4A7B" w:rsidRDefault="00BE4A7B" w:rsidP="00BE4A7B">
      <w:pPr>
        <w:pStyle w:val="ListParagraph"/>
        <w:numPr>
          <w:ilvl w:val="2"/>
          <w:numId w:val="3"/>
        </w:numPr>
      </w:pPr>
      <w:r>
        <w:t xml:space="preserve">Became </w:t>
      </w:r>
      <w:r>
        <w:rPr>
          <w:i/>
        </w:rPr>
        <w:t>Partido Nacional Progresista</w:t>
      </w:r>
      <w:r>
        <w:t xml:space="preserve"> in 1907</w:t>
      </w:r>
    </w:p>
    <w:p w:rsidR="00546383" w:rsidRDefault="00546383" w:rsidP="00546383">
      <w:pPr>
        <w:pStyle w:val="ListParagraph"/>
        <w:numPr>
          <w:ilvl w:val="0"/>
          <w:numId w:val="3"/>
        </w:numPr>
      </w:pPr>
      <w:r>
        <w:t>From provincial to national politics</w:t>
      </w:r>
    </w:p>
    <w:p w:rsidR="00546383" w:rsidRDefault="00546383" w:rsidP="00546383">
      <w:pPr>
        <w:pStyle w:val="ListParagraph"/>
        <w:numPr>
          <w:ilvl w:val="1"/>
          <w:numId w:val="3"/>
        </w:numPr>
      </w:pPr>
      <w:r>
        <w:t>Electoral system:</w:t>
      </w:r>
    </w:p>
    <w:p w:rsidR="00546383" w:rsidRDefault="00546383" w:rsidP="00546383">
      <w:pPr>
        <w:pStyle w:val="ListParagraph"/>
        <w:numPr>
          <w:ilvl w:val="2"/>
          <w:numId w:val="3"/>
        </w:numPr>
      </w:pPr>
      <w:r>
        <w:t>Confirmed the existing social structure</w:t>
      </w:r>
    </w:p>
    <w:p w:rsidR="00546383" w:rsidRDefault="00546383" w:rsidP="00546383">
      <w:pPr>
        <w:pStyle w:val="ListParagraph"/>
        <w:numPr>
          <w:ilvl w:val="2"/>
          <w:numId w:val="3"/>
        </w:numPr>
      </w:pPr>
      <w:r>
        <w:t>Provided local elites with an institution upon which to expand their influence in government</w:t>
      </w:r>
    </w:p>
    <w:p w:rsidR="00546383" w:rsidRDefault="00546383" w:rsidP="00546383">
      <w:pPr>
        <w:pStyle w:val="ListParagraph"/>
        <w:numPr>
          <w:ilvl w:val="1"/>
          <w:numId w:val="3"/>
        </w:numPr>
      </w:pPr>
      <w:r>
        <w:t>Nacionalista Party – from mergers of several nationalist parties of provincial elites. March 12, 1907</w:t>
      </w:r>
    </w:p>
    <w:p w:rsidR="00546383" w:rsidRDefault="0018544C" w:rsidP="00546383">
      <w:pPr>
        <w:pStyle w:val="ListParagraph"/>
        <w:numPr>
          <w:ilvl w:val="1"/>
          <w:numId w:val="3"/>
        </w:numPr>
      </w:pPr>
      <w:r>
        <w:t>80 delegates: 59 Nacionalista, 16 Progresista</w:t>
      </w:r>
    </w:p>
    <w:p w:rsidR="0018544C" w:rsidRDefault="0018544C" w:rsidP="00546383">
      <w:pPr>
        <w:pStyle w:val="ListParagraph"/>
        <w:numPr>
          <w:ilvl w:val="1"/>
          <w:numId w:val="3"/>
        </w:numPr>
      </w:pPr>
      <w:r>
        <w:t>Party President</w:t>
      </w:r>
      <w:r w:rsidR="00216A15">
        <w:t>/Speaker of the Assembly</w:t>
      </w:r>
      <w:r>
        <w:t>:</w:t>
      </w:r>
      <w:r w:rsidR="00582D40">
        <w:t xml:space="preserve"> Osmeña</w:t>
      </w:r>
    </w:p>
    <w:p w:rsidR="00D601E2" w:rsidRDefault="00D601E2" w:rsidP="00546383">
      <w:pPr>
        <w:pStyle w:val="ListParagraph"/>
        <w:numPr>
          <w:ilvl w:val="1"/>
          <w:numId w:val="3"/>
        </w:numPr>
      </w:pPr>
      <w:r>
        <w:t>The Delegate from Tayabas: Manuel Quezon</w:t>
      </w:r>
    </w:p>
    <w:p w:rsidR="00F22BA0" w:rsidRDefault="00F22BA0" w:rsidP="00546383">
      <w:pPr>
        <w:pStyle w:val="ListParagraph"/>
        <w:numPr>
          <w:ilvl w:val="1"/>
          <w:numId w:val="3"/>
        </w:numPr>
      </w:pPr>
      <w:r>
        <w:t>Not on high bureaucratic appointments</w:t>
      </w:r>
    </w:p>
    <w:p w:rsidR="00F22BA0" w:rsidRDefault="00F22BA0" w:rsidP="00546383">
      <w:pPr>
        <w:pStyle w:val="ListParagraph"/>
        <w:numPr>
          <w:ilvl w:val="1"/>
          <w:numId w:val="3"/>
        </w:numPr>
      </w:pPr>
      <w:r>
        <w:t>Rather on electoral politics</w:t>
      </w:r>
    </w:p>
    <w:p w:rsidR="00F22BA0" w:rsidRDefault="00F22BA0" w:rsidP="00546383">
      <w:pPr>
        <w:pStyle w:val="ListParagraph"/>
        <w:numPr>
          <w:ilvl w:val="1"/>
          <w:numId w:val="3"/>
        </w:numPr>
      </w:pPr>
      <w:r>
        <w:t>Right place, right time</w:t>
      </w:r>
    </w:p>
    <w:p w:rsidR="00F22BA0" w:rsidRDefault="00F22BA0" w:rsidP="00546383">
      <w:pPr>
        <w:pStyle w:val="ListParagraph"/>
        <w:numPr>
          <w:ilvl w:val="1"/>
          <w:numId w:val="3"/>
        </w:numPr>
      </w:pPr>
      <w:r>
        <w:t>Maintained control as effective brokers between colonial administrators and political elites (local and national)</w:t>
      </w:r>
    </w:p>
    <w:p w:rsidR="006A1D8D" w:rsidRDefault="006A1D8D" w:rsidP="006A1D8D">
      <w:pPr>
        <w:pStyle w:val="ListParagraph"/>
        <w:numPr>
          <w:ilvl w:val="0"/>
          <w:numId w:val="3"/>
        </w:numPr>
      </w:pPr>
      <w:r>
        <w:t>Colonial politicos</w:t>
      </w:r>
    </w:p>
    <w:p w:rsidR="006A1D8D" w:rsidRDefault="006A1D8D" w:rsidP="006A1D8D">
      <w:pPr>
        <w:pStyle w:val="ListParagraph"/>
        <w:numPr>
          <w:ilvl w:val="1"/>
          <w:numId w:val="3"/>
        </w:numPr>
      </w:pPr>
      <w:r>
        <w:t>Effective brokering/permanence</w:t>
      </w:r>
    </w:p>
    <w:p w:rsidR="006A1D8D" w:rsidRDefault="006A1D8D" w:rsidP="006F7B93">
      <w:pPr>
        <w:pStyle w:val="ListParagraph"/>
        <w:numPr>
          <w:ilvl w:val="2"/>
          <w:numId w:val="3"/>
        </w:numPr>
      </w:pPr>
      <w:r>
        <w:t>“Immediate, Complete and Absolute Independence” (ICA)</w:t>
      </w:r>
      <w:r w:rsidR="006F7B93">
        <w:t xml:space="preserve"> – </w:t>
      </w:r>
      <w:r>
        <w:t>personal pride, public sentiment, political leverage [</w:t>
      </w:r>
      <w:r w:rsidRPr="006F7B93">
        <w:rPr>
          <w:i/>
        </w:rPr>
        <w:t>dos caras</w:t>
      </w:r>
      <w:r>
        <w:t>]</w:t>
      </w:r>
    </w:p>
    <w:p w:rsidR="009667C1" w:rsidRDefault="009667C1" w:rsidP="006F7B93">
      <w:pPr>
        <w:pStyle w:val="ListParagraph"/>
        <w:numPr>
          <w:ilvl w:val="2"/>
          <w:numId w:val="3"/>
        </w:numPr>
      </w:pPr>
      <w:r>
        <w:t>Directors of the directing class (legislative caciques) manipulating nationalist discourse, control of bureaucratic patronage, centralization of government</w:t>
      </w:r>
    </w:p>
    <w:p w:rsidR="00BE73E9" w:rsidRDefault="00BE73E9" w:rsidP="00BE73E9">
      <w:pPr>
        <w:pStyle w:val="ListParagraph"/>
        <w:numPr>
          <w:ilvl w:val="0"/>
          <w:numId w:val="3"/>
        </w:numPr>
      </w:pPr>
      <w:r>
        <w:t>Political Parties</w:t>
      </w:r>
    </w:p>
    <w:p w:rsidR="00BE73E9" w:rsidRDefault="00BE73E9" w:rsidP="00BE73E9">
      <w:pPr>
        <w:pStyle w:val="ListParagraph"/>
        <w:numPr>
          <w:ilvl w:val="1"/>
          <w:numId w:val="3"/>
        </w:numPr>
      </w:pPr>
      <w:r>
        <w:t>Ideology of independence</w:t>
      </w:r>
    </w:p>
    <w:p w:rsidR="001613B5" w:rsidRDefault="001613B5" w:rsidP="00BE73E9">
      <w:pPr>
        <w:pStyle w:val="ListParagraph"/>
        <w:numPr>
          <w:ilvl w:val="1"/>
          <w:numId w:val="3"/>
        </w:numPr>
      </w:pPr>
      <w:r>
        <w:t>Elections decided on the basis of personal, family issues rather than on party issues.</w:t>
      </w:r>
    </w:p>
    <w:p w:rsidR="00D431EE" w:rsidRDefault="00D431EE" w:rsidP="00D431EE">
      <w:pPr>
        <w:pStyle w:val="Heading1"/>
      </w:pPr>
      <w:r>
        <w:t>Filipinization</w:t>
      </w:r>
    </w:p>
    <w:p w:rsidR="00D431EE" w:rsidRDefault="0013564F" w:rsidP="0013564F">
      <w:pPr>
        <w:pStyle w:val="ListParagraph"/>
        <w:numPr>
          <w:ilvl w:val="0"/>
          <w:numId w:val="9"/>
        </w:numPr>
      </w:pPr>
      <w:r>
        <w:t>“Philippines for the Filipinos”</w:t>
      </w:r>
    </w:p>
    <w:p w:rsidR="0013564F" w:rsidRDefault="0013564F" w:rsidP="0013564F">
      <w:pPr>
        <w:pStyle w:val="ListParagraph"/>
        <w:numPr>
          <w:ilvl w:val="1"/>
          <w:numId w:val="9"/>
        </w:numPr>
      </w:pPr>
      <w:r>
        <w:t>Hardly any Filipino in influential posts in the Taft era</w:t>
      </w:r>
    </w:p>
    <w:p w:rsidR="0013564F" w:rsidRDefault="0013564F" w:rsidP="0013564F">
      <w:pPr>
        <w:pStyle w:val="ListParagraph"/>
        <w:numPr>
          <w:ilvl w:val="1"/>
          <w:numId w:val="9"/>
        </w:numPr>
      </w:pPr>
      <w:r>
        <w:t>Republicans vs. Democrats in Philippine policy</w:t>
      </w:r>
    </w:p>
    <w:p w:rsidR="0013564F" w:rsidRDefault="0013564F" w:rsidP="0013564F">
      <w:pPr>
        <w:pStyle w:val="ListParagraph"/>
        <w:numPr>
          <w:ilvl w:val="1"/>
          <w:numId w:val="9"/>
        </w:numPr>
      </w:pPr>
      <w:r>
        <w:t>Francis Burton Harrison’s RAPID FILIPINIZATION</w:t>
      </w:r>
    </w:p>
    <w:p w:rsidR="000A36B8" w:rsidRDefault="00454E51" w:rsidP="00454E51">
      <w:pPr>
        <w:pStyle w:val="ListParagraph"/>
        <w:numPr>
          <w:ilvl w:val="0"/>
          <w:numId w:val="9"/>
        </w:numPr>
      </w:pPr>
      <w:r>
        <w:t>Rapid Filipinization</w:t>
      </w:r>
    </w:p>
    <w:p w:rsidR="00454E51" w:rsidRDefault="00454E51" w:rsidP="00454E51">
      <w:pPr>
        <w:pStyle w:val="ListParagraph"/>
        <w:numPr>
          <w:ilvl w:val="1"/>
          <w:numId w:val="9"/>
        </w:numPr>
      </w:pPr>
      <w:r>
        <w:lastRenderedPageBreak/>
        <w:t>Early Retirement</w:t>
      </w:r>
    </w:p>
    <w:p w:rsidR="00454E51" w:rsidRDefault="00454E51" w:rsidP="00454E51">
      <w:pPr>
        <w:pStyle w:val="ListParagraph"/>
        <w:numPr>
          <w:ilvl w:val="1"/>
          <w:numId w:val="9"/>
        </w:numPr>
      </w:pPr>
      <w:r>
        <w:t>Cut executive salaries</w:t>
      </w:r>
    </w:p>
    <w:p w:rsidR="00454E51" w:rsidRDefault="00454E51" w:rsidP="00454E51">
      <w:pPr>
        <w:pStyle w:val="ListParagraph"/>
        <w:numPr>
          <w:ilvl w:val="1"/>
          <w:numId w:val="9"/>
        </w:numPr>
      </w:pPr>
      <w:r>
        <w:t>Prohibited government employees from running private businesses</w:t>
      </w:r>
    </w:p>
    <w:p w:rsidR="00454E51" w:rsidRDefault="00454E51" w:rsidP="00454E51">
      <w:pPr>
        <w:pStyle w:val="ListParagraph"/>
        <w:numPr>
          <w:ilvl w:val="1"/>
          <w:numId w:val="9"/>
        </w:numPr>
      </w:pPr>
      <w:r>
        <w:t>World War I</w:t>
      </w:r>
    </w:p>
    <w:p w:rsidR="00454E51" w:rsidRDefault="00454E51" w:rsidP="00454E51">
      <w:pPr>
        <w:pStyle w:val="ListParagraph"/>
        <w:numPr>
          <w:ilvl w:val="1"/>
          <w:numId w:val="9"/>
        </w:numPr>
      </w:pPr>
      <w:r>
        <w:t>1913 to 1919: Americans in the insular bureaucracy dropped from 29 to 6 percent</w:t>
      </w:r>
    </w:p>
    <w:p w:rsidR="00A32F63" w:rsidRDefault="00A32F63" w:rsidP="00431B84">
      <w:pPr>
        <w:pStyle w:val="ListParagraph"/>
        <w:numPr>
          <w:ilvl w:val="1"/>
          <w:numId w:val="9"/>
        </w:numPr>
      </w:pPr>
      <w:r>
        <w:t>Tammany Hall</w:t>
      </w:r>
    </w:p>
    <w:p w:rsidR="00431B84" w:rsidRDefault="00431B84" w:rsidP="00431B84">
      <w:pPr>
        <w:pStyle w:val="ListParagraph"/>
        <w:numPr>
          <w:ilvl w:val="0"/>
          <w:numId w:val="9"/>
        </w:numPr>
      </w:pPr>
      <w:r>
        <w:t>The Jones law of 1916</w:t>
      </w:r>
    </w:p>
    <w:p w:rsidR="00431B84" w:rsidRDefault="00431B84" w:rsidP="00431B84">
      <w:pPr>
        <w:pStyle w:val="ListParagraph"/>
        <w:numPr>
          <w:ilvl w:val="1"/>
          <w:numId w:val="9"/>
        </w:numPr>
      </w:pPr>
      <w:r>
        <w:t>Preamble: America will “withdraw its sovereignty over the Philippine Islands and recognize their independence as soon as a stable government can be established therein.”</w:t>
      </w:r>
    </w:p>
    <w:p w:rsidR="00431B84" w:rsidRDefault="00431B84" w:rsidP="00431B84">
      <w:pPr>
        <w:pStyle w:val="ListParagraph"/>
        <w:numPr>
          <w:ilvl w:val="1"/>
          <w:numId w:val="9"/>
        </w:numPr>
      </w:pPr>
      <w:r>
        <w:t>All-Filipino legislature: Senate and house of Representatives</w:t>
      </w:r>
    </w:p>
    <w:p w:rsidR="004813D9" w:rsidRDefault="004813D9" w:rsidP="004813D9">
      <w:pPr>
        <w:pStyle w:val="ListParagraph"/>
        <w:numPr>
          <w:ilvl w:val="0"/>
          <w:numId w:val="9"/>
        </w:numPr>
      </w:pPr>
      <w:r>
        <w:t>The Council of State 1917</w:t>
      </w:r>
    </w:p>
    <w:p w:rsidR="004813D9" w:rsidRDefault="004813D9" w:rsidP="004813D9">
      <w:pPr>
        <w:pStyle w:val="ListParagraph"/>
        <w:numPr>
          <w:ilvl w:val="1"/>
          <w:numId w:val="9"/>
        </w:numPr>
      </w:pPr>
      <w:r>
        <w:t>Executive and Legislative composition</w:t>
      </w:r>
    </w:p>
    <w:p w:rsidR="004813D9" w:rsidRDefault="004813D9" w:rsidP="004813D9">
      <w:pPr>
        <w:pStyle w:val="ListParagraph"/>
        <w:numPr>
          <w:ilvl w:val="1"/>
          <w:numId w:val="9"/>
        </w:numPr>
      </w:pPr>
      <w:r>
        <w:t>President – Harrison, Vice President – Osme</w:t>
      </w:r>
      <w:r w:rsidR="00D01ED5">
        <w:t>ñ</w:t>
      </w:r>
      <w:r>
        <w:t>a, 3</w:t>
      </w:r>
      <w:r w:rsidRPr="004813D9">
        <w:rPr>
          <w:vertAlign w:val="superscript"/>
        </w:rPr>
        <w:t>rd</w:t>
      </w:r>
      <w:r>
        <w:t xml:space="preserve"> Man – Quezon</w:t>
      </w:r>
    </w:p>
    <w:p w:rsidR="004813D9" w:rsidRDefault="004813D9" w:rsidP="004813D9">
      <w:pPr>
        <w:pStyle w:val="ListParagraph"/>
        <w:numPr>
          <w:ilvl w:val="1"/>
          <w:numId w:val="9"/>
        </w:numPr>
      </w:pPr>
      <w:r>
        <w:t xml:space="preserve">Legislature </w:t>
      </w:r>
      <w:r w:rsidR="00836A1A">
        <w:t>vested the Council with executive powers</w:t>
      </w:r>
    </w:p>
    <w:p w:rsidR="00390677" w:rsidRDefault="00390677" w:rsidP="00390677">
      <w:pPr>
        <w:pStyle w:val="ListParagraph"/>
        <w:numPr>
          <w:ilvl w:val="0"/>
          <w:numId w:val="9"/>
        </w:numPr>
      </w:pPr>
      <w:r>
        <w:t>War-Time Economy</w:t>
      </w:r>
    </w:p>
    <w:p w:rsidR="00390677" w:rsidRDefault="00390677" w:rsidP="00390677">
      <w:pPr>
        <w:pStyle w:val="ListParagraph"/>
        <w:numPr>
          <w:ilvl w:val="1"/>
          <w:numId w:val="9"/>
        </w:numPr>
      </w:pPr>
      <w:r>
        <w:t>Philippine exports: demand and world-market prices</w:t>
      </w:r>
      <w:r w:rsidR="00F12598">
        <w:t xml:space="preserve"> went up</w:t>
      </w:r>
    </w:p>
    <w:p w:rsidR="00390677" w:rsidRDefault="00390677" w:rsidP="00390677">
      <w:pPr>
        <w:pStyle w:val="ListParagraph"/>
        <w:numPr>
          <w:ilvl w:val="1"/>
          <w:numId w:val="9"/>
        </w:numPr>
      </w:pPr>
      <w:r>
        <w:t>Restricted imports: traditional sources at war and shipping shortage</w:t>
      </w:r>
    </w:p>
    <w:p w:rsidR="00390677" w:rsidRDefault="00390677" w:rsidP="00390677">
      <w:pPr>
        <w:pStyle w:val="ListParagraph"/>
        <w:numPr>
          <w:ilvl w:val="1"/>
          <w:numId w:val="9"/>
        </w:numPr>
      </w:pPr>
      <w:r>
        <w:t>Philippine economy -&gt; awash with cash</w:t>
      </w:r>
    </w:p>
    <w:p w:rsidR="00390677" w:rsidRDefault="00390677" w:rsidP="00390677">
      <w:pPr>
        <w:pStyle w:val="ListParagraph"/>
        <w:numPr>
          <w:ilvl w:val="1"/>
          <w:numId w:val="9"/>
        </w:numPr>
      </w:pPr>
      <w:r>
        <w:t>GOCCs: PNB, Manila Railroad Co.</w:t>
      </w:r>
    </w:p>
    <w:p w:rsidR="00390677" w:rsidRDefault="00390677" w:rsidP="00390677">
      <w:pPr>
        <w:pStyle w:val="ListParagraph"/>
        <w:numPr>
          <w:ilvl w:val="1"/>
          <w:numId w:val="9"/>
        </w:numPr>
      </w:pPr>
      <w:r>
        <w:t>The Board of Control (1918)</w:t>
      </w:r>
    </w:p>
    <w:p w:rsidR="00AC55D1" w:rsidRDefault="00AC55D1" w:rsidP="00AC55D1">
      <w:pPr>
        <w:pStyle w:val="ListParagraph"/>
        <w:numPr>
          <w:ilvl w:val="0"/>
          <w:numId w:val="9"/>
        </w:numPr>
      </w:pPr>
      <w:r>
        <w:t>Economic Nationalism</w:t>
      </w:r>
    </w:p>
    <w:p w:rsidR="00AC55D1" w:rsidRDefault="00AC55D1" w:rsidP="00AC55D1">
      <w:pPr>
        <w:pStyle w:val="ListParagraph"/>
        <w:numPr>
          <w:ilvl w:val="1"/>
          <w:numId w:val="9"/>
        </w:numPr>
      </w:pPr>
      <w:r>
        <w:t>Legislations passed limited foreign ownership in public lands, inter-island shipping, petroleum exploration</w:t>
      </w:r>
    </w:p>
    <w:p w:rsidR="00AC55D1" w:rsidRDefault="00AC55D1" w:rsidP="00AC55D1">
      <w:pPr>
        <w:pStyle w:val="ListParagraph"/>
        <w:numPr>
          <w:ilvl w:val="1"/>
          <w:numId w:val="9"/>
        </w:numPr>
      </w:pPr>
      <w:r>
        <w:t>Nacionalista Party dominance</w:t>
      </w:r>
    </w:p>
    <w:p w:rsidR="00AC55D1" w:rsidRDefault="00AC55D1" w:rsidP="00AC55D1">
      <w:pPr>
        <w:pStyle w:val="ListParagraph"/>
        <w:numPr>
          <w:ilvl w:val="1"/>
          <w:numId w:val="9"/>
        </w:numPr>
      </w:pPr>
      <w:r>
        <w:t>1919 elections: 92% voter turn-out. 78/82 in the House, 23/24 in the Senate, 35/36 governors</w:t>
      </w:r>
    </w:p>
    <w:p w:rsidR="00CA0C56" w:rsidRDefault="00CA0C56" w:rsidP="00CA0C56">
      <w:pPr>
        <w:pStyle w:val="ListParagraph"/>
        <w:numPr>
          <w:ilvl w:val="0"/>
          <w:numId w:val="9"/>
        </w:numPr>
      </w:pPr>
      <w:r>
        <w:t>Post-War effects</w:t>
      </w:r>
    </w:p>
    <w:p w:rsidR="00CA0C56" w:rsidRDefault="00CA0C56" w:rsidP="00CA0C56">
      <w:pPr>
        <w:pStyle w:val="ListParagraph"/>
        <w:numPr>
          <w:ilvl w:val="1"/>
          <w:numId w:val="9"/>
        </w:numPr>
      </w:pPr>
      <w:r>
        <w:t>Monetary crisis</w:t>
      </w:r>
    </w:p>
    <w:p w:rsidR="00CA0C56" w:rsidRDefault="00CA0C56" w:rsidP="00CA0C56">
      <w:pPr>
        <w:pStyle w:val="ListParagraph"/>
        <w:numPr>
          <w:ilvl w:val="1"/>
          <w:numId w:val="9"/>
        </w:numPr>
      </w:pPr>
      <w:r>
        <w:t>Government businesses – bleeding cash. Minimal production with bloated admin costs. (e.g. shipping, iron, petroleum ventures)</w:t>
      </w:r>
    </w:p>
    <w:p w:rsidR="00CA0C56" w:rsidRDefault="00CA0C56" w:rsidP="00CA0C56">
      <w:pPr>
        <w:pStyle w:val="ListParagraph"/>
        <w:numPr>
          <w:ilvl w:val="1"/>
          <w:numId w:val="9"/>
        </w:numPr>
      </w:pPr>
      <w:r>
        <w:t>Government in business created opportunities for more patronage, subjecting business decisions to political manipulation.</w:t>
      </w:r>
    </w:p>
    <w:p w:rsidR="00686836" w:rsidRDefault="00686836" w:rsidP="00686836">
      <w:pPr>
        <w:pStyle w:val="ListParagraph"/>
        <w:numPr>
          <w:ilvl w:val="0"/>
          <w:numId w:val="9"/>
        </w:numPr>
      </w:pPr>
      <w:r>
        <w:t>Points to Ponder</w:t>
      </w:r>
    </w:p>
    <w:p w:rsidR="00686836" w:rsidRDefault="00686836" w:rsidP="00686836">
      <w:pPr>
        <w:pStyle w:val="ListParagraph"/>
        <w:numPr>
          <w:ilvl w:val="1"/>
          <w:numId w:val="9"/>
        </w:numPr>
      </w:pPr>
      <w:r>
        <w:t>Combination of corruption and competence</w:t>
      </w:r>
    </w:p>
    <w:p w:rsidR="00686836" w:rsidRDefault="00686836" w:rsidP="00686836">
      <w:pPr>
        <w:pStyle w:val="ListParagraph"/>
        <w:numPr>
          <w:ilvl w:val="1"/>
          <w:numId w:val="9"/>
        </w:numPr>
      </w:pPr>
      <w:r>
        <w:t>The elementary pursuit of profit and gain as a political act</w:t>
      </w:r>
    </w:p>
    <w:p w:rsidR="00481177" w:rsidRDefault="00481177" w:rsidP="00481177">
      <w:pPr>
        <w:pStyle w:val="ListParagraph"/>
        <w:numPr>
          <w:ilvl w:val="0"/>
          <w:numId w:val="9"/>
        </w:numPr>
      </w:pPr>
      <w:r>
        <w:t>Rift in leadership</w:t>
      </w:r>
    </w:p>
    <w:p w:rsidR="00481177" w:rsidRDefault="00481177" w:rsidP="00481177">
      <w:pPr>
        <w:pStyle w:val="ListParagraph"/>
        <w:numPr>
          <w:ilvl w:val="1"/>
          <w:numId w:val="9"/>
        </w:numPr>
      </w:pPr>
      <w:r>
        <w:t>Rivalry of Osmena and Quezon more pronounced – more power at stake</w:t>
      </w:r>
    </w:p>
    <w:p w:rsidR="00481177" w:rsidRDefault="00481177" w:rsidP="00481177">
      <w:pPr>
        <w:pStyle w:val="ListParagraph"/>
        <w:numPr>
          <w:ilvl w:val="1"/>
          <w:numId w:val="9"/>
        </w:numPr>
      </w:pPr>
      <w:r>
        <w:t>Who should be the top man? Senate President or Speaker of the House?</w:t>
      </w:r>
    </w:p>
    <w:p w:rsidR="00481177" w:rsidRDefault="00481177" w:rsidP="00481177">
      <w:pPr>
        <w:pStyle w:val="ListParagraph"/>
        <w:numPr>
          <w:ilvl w:val="2"/>
          <w:numId w:val="9"/>
        </w:numPr>
      </w:pPr>
      <w:r>
        <w:t>Quezon spoils for a fight (Collectivista vs. Unipersonalista)</w:t>
      </w:r>
    </w:p>
    <w:p w:rsidR="00481177" w:rsidRDefault="00481177" w:rsidP="00481177">
      <w:pPr>
        <w:pStyle w:val="ListParagraph"/>
        <w:numPr>
          <w:ilvl w:val="2"/>
          <w:numId w:val="9"/>
        </w:numPr>
      </w:pPr>
      <w:r>
        <w:t>Senate Shutdown</w:t>
      </w:r>
    </w:p>
    <w:p w:rsidR="00481177" w:rsidRDefault="00481177" w:rsidP="00481177">
      <w:pPr>
        <w:pStyle w:val="ListParagraph"/>
        <w:numPr>
          <w:ilvl w:val="2"/>
          <w:numId w:val="9"/>
        </w:numPr>
      </w:pPr>
      <w:r>
        <w:t>Partido Nacionalista Consolidado</w:t>
      </w:r>
    </w:p>
    <w:p w:rsidR="00481177" w:rsidRDefault="0039280B" w:rsidP="00481177">
      <w:pPr>
        <w:pStyle w:val="ListParagraph"/>
        <w:numPr>
          <w:ilvl w:val="0"/>
          <w:numId w:val="9"/>
        </w:numPr>
      </w:pPr>
      <w:r>
        <w:t>Return of the Republicans</w:t>
      </w:r>
    </w:p>
    <w:p w:rsidR="0039280B" w:rsidRDefault="0039280B" w:rsidP="0039280B">
      <w:pPr>
        <w:pStyle w:val="ListParagraph"/>
        <w:numPr>
          <w:ilvl w:val="1"/>
          <w:numId w:val="9"/>
        </w:numPr>
      </w:pPr>
      <w:r>
        <w:t>Wood-Forbes Mission</w:t>
      </w:r>
    </w:p>
    <w:p w:rsidR="0039280B" w:rsidRDefault="0039280B" w:rsidP="0039280B">
      <w:pPr>
        <w:pStyle w:val="ListParagraph"/>
        <w:numPr>
          <w:ilvl w:val="1"/>
          <w:numId w:val="9"/>
        </w:numPr>
      </w:pPr>
      <w:r>
        <w:lastRenderedPageBreak/>
        <w:t>Philippines in a financial crisis, inept and corrupt bureaucracy</w:t>
      </w:r>
    </w:p>
    <w:p w:rsidR="0039280B" w:rsidRDefault="0039280B" w:rsidP="0039280B">
      <w:pPr>
        <w:pStyle w:val="ListParagraph"/>
        <w:numPr>
          <w:ilvl w:val="1"/>
          <w:numId w:val="9"/>
        </w:numPr>
      </w:pPr>
      <w:r>
        <w:t>Governor-General Leonard Wood (1921-1927)</w:t>
      </w:r>
    </w:p>
    <w:p w:rsidR="000434BE" w:rsidRDefault="000434BE" w:rsidP="000434BE">
      <w:pPr>
        <w:pStyle w:val="ListParagraph"/>
        <w:numPr>
          <w:ilvl w:val="0"/>
          <w:numId w:val="9"/>
        </w:numPr>
      </w:pPr>
      <w:r>
        <w:t>The Cabinet Crisis</w:t>
      </w:r>
    </w:p>
    <w:p w:rsidR="000434BE" w:rsidRDefault="000434BE" w:rsidP="000434BE">
      <w:pPr>
        <w:pStyle w:val="ListParagraph"/>
        <w:numPr>
          <w:ilvl w:val="1"/>
          <w:numId w:val="9"/>
        </w:numPr>
      </w:pPr>
      <w:r>
        <w:t>The Wood reforms: budget cuts, reject political appointees, veto laws, abolish Board of Control and the Council of State</w:t>
      </w:r>
    </w:p>
    <w:p w:rsidR="000434BE" w:rsidRDefault="000434BE" w:rsidP="000434BE">
      <w:pPr>
        <w:pStyle w:val="ListParagraph"/>
        <w:numPr>
          <w:ilvl w:val="1"/>
          <w:numId w:val="9"/>
        </w:numPr>
      </w:pPr>
      <w:r>
        <w:t>Filipino protests culminated in the Cabinet Crisis (1923) upon Quezon’s instigation</w:t>
      </w:r>
    </w:p>
    <w:p w:rsidR="000434BE" w:rsidRDefault="000434BE" w:rsidP="000434BE">
      <w:pPr>
        <w:pStyle w:val="ListParagraph"/>
        <w:numPr>
          <w:ilvl w:val="2"/>
          <w:numId w:val="9"/>
        </w:numPr>
      </w:pPr>
      <w:r>
        <w:t>The Ray Conley Case, a minor case</w:t>
      </w:r>
    </w:p>
    <w:p w:rsidR="000434BE" w:rsidRDefault="000434BE" w:rsidP="000434BE">
      <w:pPr>
        <w:pStyle w:val="ListParagraph"/>
        <w:numPr>
          <w:ilvl w:val="2"/>
          <w:numId w:val="9"/>
        </w:numPr>
      </w:pPr>
      <w:r>
        <w:t>Resignation of all Filipino cabinet officials</w:t>
      </w:r>
    </w:p>
    <w:p w:rsidR="000434BE" w:rsidRDefault="000434BE" w:rsidP="000434BE">
      <w:pPr>
        <w:pStyle w:val="ListParagraph"/>
        <w:numPr>
          <w:ilvl w:val="2"/>
          <w:numId w:val="9"/>
        </w:numPr>
      </w:pPr>
      <w:r>
        <w:t>Quezon’s political reasons</w:t>
      </w:r>
    </w:p>
    <w:p w:rsidR="00B02AB6" w:rsidRDefault="00B02AB6" w:rsidP="00B02AB6">
      <w:pPr>
        <w:pStyle w:val="ListParagraph"/>
        <w:numPr>
          <w:ilvl w:val="0"/>
          <w:numId w:val="9"/>
        </w:numPr>
      </w:pPr>
      <w:r>
        <w:t>Henry L. Stimson</w:t>
      </w:r>
    </w:p>
    <w:p w:rsidR="00B02AB6" w:rsidRDefault="00B02AB6" w:rsidP="00B02AB6">
      <w:pPr>
        <w:pStyle w:val="ListParagraph"/>
        <w:numPr>
          <w:ilvl w:val="1"/>
          <w:numId w:val="9"/>
        </w:numPr>
      </w:pPr>
      <w:r>
        <w:t>Sought to restore cooperation with Filipinos</w:t>
      </w:r>
    </w:p>
    <w:p w:rsidR="00B02AB6" w:rsidRDefault="00B02AB6" w:rsidP="00B02AB6">
      <w:pPr>
        <w:pStyle w:val="ListParagraph"/>
        <w:numPr>
          <w:ilvl w:val="1"/>
          <w:numId w:val="9"/>
        </w:numPr>
      </w:pPr>
      <w:r>
        <w:t>Distanced himself from the independence question, “merely an administrator”</w:t>
      </w:r>
    </w:p>
    <w:p w:rsidR="00B02AB6" w:rsidRDefault="00B02AB6" w:rsidP="00B02AB6">
      <w:pPr>
        <w:pStyle w:val="ListParagraph"/>
        <w:numPr>
          <w:ilvl w:val="1"/>
          <w:numId w:val="9"/>
        </w:numPr>
      </w:pPr>
      <w:r>
        <w:t>Revived the Council of State, provided technical advisers</w:t>
      </w:r>
    </w:p>
    <w:p w:rsidR="00157B9F" w:rsidRDefault="00B02AB6" w:rsidP="0072242F">
      <w:pPr>
        <w:pStyle w:val="ListParagraph"/>
        <w:numPr>
          <w:ilvl w:val="1"/>
          <w:numId w:val="9"/>
        </w:numPr>
      </w:pPr>
      <w:r>
        <w:t>Stressed economic preparedness to deaf ears because of economic nationalism</w:t>
      </w:r>
    </w:p>
    <w:p w:rsidR="0072242F" w:rsidRDefault="0072242F" w:rsidP="0072242F">
      <w:pPr>
        <w:pBdr>
          <w:bottom w:val="single" w:sz="4" w:space="1" w:color="auto"/>
        </w:pBdr>
      </w:pPr>
    </w:p>
    <w:p w:rsidR="00157B9F" w:rsidRDefault="00D84FC0" w:rsidP="00157B9F">
      <w:pPr>
        <w:pStyle w:val="Heading1"/>
      </w:pPr>
      <w:r>
        <w:t>Philippine Economy during the American Colonial Period</w:t>
      </w:r>
    </w:p>
    <w:p w:rsidR="00157B9F" w:rsidRDefault="00157B9F" w:rsidP="00157B9F">
      <w:pPr>
        <w:pStyle w:val="ListParagraph"/>
        <w:numPr>
          <w:ilvl w:val="0"/>
          <w:numId w:val="10"/>
        </w:numPr>
      </w:pPr>
      <w:r>
        <w:t>Land</w:t>
      </w:r>
    </w:p>
    <w:p w:rsidR="00157B9F" w:rsidRDefault="00157B9F" w:rsidP="00157B9F">
      <w:pPr>
        <w:pStyle w:val="ListParagraph"/>
        <w:numPr>
          <w:ilvl w:val="1"/>
          <w:numId w:val="10"/>
        </w:numPr>
      </w:pPr>
      <w:r>
        <w:t>Land policy</w:t>
      </w:r>
    </w:p>
    <w:p w:rsidR="00157B9F" w:rsidRDefault="00157B9F" w:rsidP="00157B9F">
      <w:pPr>
        <w:pStyle w:val="ListParagraph"/>
        <w:numPr>
          <w:ilvl w:val="0"/>
          <w:numId w:val="10"/>
        </w:numPr>
      </w:pPr>
      <w:r>
        <w:t>Land Policy</w:t>
      </w:r>
    </w:p>
    <w:p w:rsidR="00157B9F" w:rsidRDefault="00157B9F" w:rsidP="00157B9F">
      <w:pPr>
        <w:pStyle w:val="ListParagraph"/>
        <w:numPr>
          <w:ilvl w:val="1"/>
          <w:numId w:val="10"/>
        </w:numPr>
      </w:pPr>
      <w:r>
        <w:t>New Plantations – discouraged</w:t>
      </w:r>
    </w:p>
    <w:p w:rsidR="00157B9F" w:rsidRDefault="00157B9F" w:rsidP="00157B9F">
      <w:pPr>
        <w:pStyle w:val="ListParagraph"/>
        <w:numPr>
          <w:ilvl w:val="2"/>
          <w:numId w:val="10"/>
        </w:numPr>
      </w:pPr>
      <w:r>
        <w:t>Limits to landholdings:</w:t>
      </w:r>
    </w:p>
    <w:p w:rsidR="00157B9F" w:rsidRDefault="00157B9F" w:rsidP="00157B9F">
      <w:pPr>
        <w:pStyle w:val="ListParagraph"/>
        <w:numPr>
          <w:ilvl w:val="3"/>
          <w:numId w:val="10"/>
        </w:numPr>
      </w:pPr>
      <w:r>
        <w:t>1,024 hectares for corporations</w:t>
      </w:r>
    </w:p>
    <w:p w:rsidR="00157B9F" w:rsidRDefault="00157B9F" w:rsidP="00157B9F">
      <w:pPr>
        <w:pStyle w:val="ListParagraph"/>
        <w:numPr>
          <w:ilvl w:val="3"/>
          <w:numId w:val="10"/>
        </w:numPr>
      </w:pPr>
      <w:r>
        <w:t>24 hectares for individuals</w:t>
      </w:r>
    </w:p>
    <w:p w:rsidR="00157B9F" w:rsidRDefault="00157B9F" w:rsidP="00157B9F">
      <w:pPr>
        <w:pStyle w:val="ListParagraph"/>
        <w:numPr>
          <w:ilvl w:val="2"/>
          <w:numId w:val="10"/>
        </w:numPr>
      </w:pPr>
      <w:r>
        <w:t>Homestead – in unsettled public lands of Mindanao and Palawan</w:t>
      </w:r>
    </w:p>
    <w:p w:rsidR="00157B9F" w:rsidRDefault="00157B9F" w:rsidP="00157B9F">
      <w:pPr>
        <w:pStyle w:val="ListParagraph"/>
        <w:numPr>
          <w:ilvl w:val="1"/>
          <w:numId w:val="10"/>
        </w:numPr>
      </w:pPr>
      <w:r>
        <w:t>Old haciendas – allowed to remain</w:t>
      </w:r>
    </w:p>
    <w:p w:rsidR="00C41D4C" w:rsidRDefault="00D84FC0" w:rsidP="00C41D4C">
      <w:pPr>
        <w:pStyle w:val="ListParagraph"/>
        <w:numPr>
          <w:ilvl w:val="0"/>
          <w:numId w:val="10"/>
        </w:numPr>
      </w:pPr>
      <w:r>
        <w:t>An Agricultural Economy</w:t>
      </w:r>
    </w:p>
    <w:p w:rsidR="00D84FC0" w:rsidRDefault="00D84FC0" w:rsidP="00D84FC0">
      <w:pPr>
        <w:pStyle w:val="ListParagraph"/>
        <w:numPr>
          <w:ilvl w:val="1"/>
          <w:numId w:val="10"/>
        </w:numPr>
      </w:pPr>
      <w:r>
        <w:t>Food crops:</w:t>
      </w:r>
    </w:p>
    <w:p w:rsidR="005968D6" w:rsidRDefault="005968D6" w:rsidP="005968D6">
      <w:pPr>
        <w:pStyle w:val="ListParagraph"/>
        <w:numPr>
          <w:ilvl w:val="2"/>
          <w:numId w:val="10"/>
        </w:numPr>
      </w:pPr>
      <w:r>
        <w:t>Rice</w:t>
      </w:r>
    </w:p>
    <w:p w:rsidR="005968D6" w:rsidRDefault="005968D6" w:rsidP="005968D6">
      <w:pPr>
        <w:pStyle w:val="ListParagraph"/>
        <w:numPr>
          <w:ilvl w:val="2"/>
          <w:numId w:val="10"/>
        </w:numPr>
      </w:pPr>
      <w:r>
        <w:t>Corn</w:t>
      </w:r>
    </w:p>
    <w:p w:rsidR="005968D6" w:rsidRDefault="005968D6" w:rsidP="005968D6">
      <w:pPr>
        <w:pStyle w:val="ListParagraph"/>
        <w:numPr>
          <w:ilvl w:val="1"/>
          <w:numId w:val="10"/>
        </w:numPr>
      </w:pPr>
      <w:r>
        <w:t>Export crops:</w:t>
      </w:r>
    </w:p>
    <w:p w:rsidR="005968D6" w:rsidRDefault="005968D6" w:rsidP="005968D6">
      <w:pPr>
        <w:pStyle w:val="ListParagraph"/>
        <w:numPr>
          <w:ilvl w:val="2"/>
          <w:numId w:val="10"/>
        </w:numPr>
      </w:pPr>
      <w:r>
        <w:t>Coconut</w:t>
      </w:r>
    </w:p>
    <w:p w:rsidR="005968D6" w:rsidRDefault="005968D6" w:rsidP="005968D6">
      <w:pPr>
        <w:pStyle w:val="ListParagraph"/>
        <w:numPr>
          <w:ilvl w:val="2"/>
          <w:numId w:val="10"/>
        </w:numPr>
      </w:pPr>
      <w:r>
        <w:t>Abaca</w:t>
      </w:r>
    </w:p>
    <w:p w:rsidR="005968D6" w:rsidRDefault="005968D6" w:rsidP="005968D6">
      <w:pPr>
        <w:pStyle w:val="ListParagraph"/>
        <w:numPr>
          <w:ilvl w:val="2"/>
          <w:numId w:val="10"/>
        </w:numPr>
      </w:pPr>
      <w:r>
        <w:t>Sugar</w:t>
      </w:r>
    </w:p>
    <w:p w:rsidR="005968D6" w:rsidRDefault="005968D6" w:rsidP="005968D6">
      <w:pPr>
        <w:pStyle w:val="ListParagraph"/>
        <w:numPr>
          <w:ilvl w:val="2"/>
          <w:numId w:val="10"/>
        </w:numPr>
      </w:pPr>
      <w:r>
        <w:t>Tobacco</w:t>
      </w:r>
    </w:p>
    <w:p w:rsidR="00C41D4C" w:rsidRDefault="00C41D4C" w:rsidP="00C41D4C">
      <w:pPr>
        <w:pStyle w:val="ListParagraph"/>
        <w:numPr>
          <w:ilvl w:val="0"/>
          <w:numId w:val="10"/>
        </w:numPr>
      </w:pPr>
      <w:r>
        <w:t>Trade</w:t>
      </w:r>
    </w:p>
    <w:p w:rsidR="00C41D4C" w:rsidRDefault="00C41D4C" w:rsidP="00C41D4C">
      <w:pPr>
        <w:pStyle w:val="ListParagraph"/>
        <w:numPr>
          <w:ilvl w:val="1"/>
          <w:numId w:val="10"/>
        </w:numPr>
      </w:pPr>
      <w:r>
        <w:t>75% of Philippine exports to America</w:t>
      </w:r>
    </w:p>
    <w:p w:rsidR="00C41D4C" w:rsidRDefault="00C41D4C" w:rsidP="00C41D4C">
      <w:pPr>
        <w:pStyle w:val="ListParagraph"/>
        <w:numPr>
          <w:ilvl w:val="1"/>
          <w:numId w:val="10"/>
        </w:numPr>
      </w:pPr>
      <w:r>
        <w:t>3 major interest groups that decide tariff/economic policy:</w:t>
      </w:r>
    </w:p>
    <w:p w:rsidR="00C41D4C" w:rsidRDefault="00C41D4C" w:rsidP="00C41D4C">
      <w:pPr>
        <w:pStyle w:val="ListParagraph"/>
        <w:numPr>
          <w:ilvl w:val="2"/>
          <w:numId w:val="10"/>
        </w:numPr>
      </w:pPr>
      <w:r>
        <w:t>American domestic agriculture</w:t>
      </w:r>
    </w:p>
    <w:p w:rsidR="00C41D4C" w:rsidRDefault="00C41D4C" w:rsidP="00C41D4C">
      <w:pPr>
        <w:pStyle w:val="ListParagraph"/>
        <w:numPr>
          <w:ilvl w:val="2"/>
          <w:numId w:val="10"/>
        </w:numPr>
      </w:pPr>
      <w:r>
        <w:t>American manufacturing</w:t>
      </w:r>
    </w:p>
    <w:p w:rsidR="00C41D4C" w:rsidRDefault="001F4B8C" w:rsidP="00C41D4C">
      <w:pPr>
        <w:pStyle w:val="ListParagraph"/>
        <w:numPr>
          <w:ilvl w:val="2"/>
          <w:numId w:val="10"/>
        </w:numPr>
      </w:pPr>
      <w:r>
        <w:t>Filipino export agricultu</w:t>
      </w:r>
      <w:r w:rsidR="00C41D4C">
        <w:t>re</w:t>
      </w:r>
    </w:p>
    <w:p w:rsidR="001F4B8C" w:rsidRDefault="001F4B8C" w:rsidP="001F4B8C">
      <w:pPr>
        <w:pStyle w:val="ListParagraph"/>
        <w:numPr>
          <w:ilvl w:val="0"/>
          <w:numId w:val="10"/>
        </w:numPr>
      </w:pPr>
      <w:r>
        <w:t>Tariff Policy</w:t>
      </w:r>
    </w:p>
    <w:p w:rsidR="001F4B8C" w:rsidRDefault="001F4B8C" w:rsidP="001F4B8C">
      <w:pPr>
        <w:pStyle w:val="ListParagraph"/>
        <w:numPr>
          <w:ilvl w:val="1"/>
          <w:numId w:val="10"/>
        </w:numPr>
      </w:pPr>
      <w:r>
        <w:t>3 stages of tariff relations:</w:t>
      </w:r>
    </w:p>
    <w:p w:rsidR="001F4B8C" w:rsidRDefault="001F4B8C" w:rsidP="001F4B8C">
      <w:pPr>
        <w:pStyle w:val="ListParagraph"/>
        <w:numPr>
          <w:ilvl w:val="2"/>
          <w:numId w:val="10"/>
        </w:numPr>
      </w:pPr>
      <w:r>
        <w:lastRenderedPageBreak/>
        <w:t>Spanish tariff system (1898-1909)</w:t>
      </w:r>
    </w:p>
    <w:p w:rsidR="001F4B8C" w:rsidRDefault="001F4B8C" w:rsidP="001F4B8C">
      <w:pPr>
        <w:pStyle w:val="ListParagraph"/>
        <w:numPr>
          <w:ilvl w:val="2"/>
          <w:numId w:val="10"/>
        </w:numPr>
      </w:pPr>
      <w:r>
        <w:t>Virtual free trade (1909-1934)</w:t>
      </w:r>
    </w:p>
    <w:p w:rsidR="001F4B8C" w:rsidRDefault="001F4B8C" w:rsidP="001F4B8C">
      <w:pPr>
        <w:pStyle w:val="ListParagraph"/>
        <w:numPr>
          <w:ilvl w:val="3"/>
          <w:numId w:val="10"/>
        </w:numPr>
      </w:pPr>
      <w:r>
        <w:t>Export prohibition of more than 20% non-Philippine raw materials</w:t>
      </w:r>
    </w:p>
    <w:p w:rsidR="001F4B8C" w:rsidRDefault="001F4B8C" w:rsidP="001F4B8C">
      <w:pPr>
        <w:pStyle w:val="ListParagraph"/>
        <w:numPr>
          <w:ilvl w:val="2"/>
          <w:numId w:val="10"/>
        </w:numPr>
      </w:pPr>
      <w:r>
        <w:t>Quotas (1934 onwards)</w:t>
      </w:r>
    </w:p>
    <w:p w:rsidR="001F4B8C" w:rsidRDefault="001F4B8C" w:rsidP="001F4B8C">
      <w:pPr>
        <w:pStyle w:val="ListParagraph"/>
        <w:numPr>
          <w:ilvl w:val="1"/>
          <w:numId w:val="10"/>
        </w:numPr>
      </w:pPr>
      <w:r>
        <w:t>Free trade discouraged industrialization for two reasons:</w:t>
      </w:r>
    </w:p>
    <w:p w:rsidR="001F4B8C" w:rsidRDefault="001F4B8C" w:rsidP="001F4B8C">
      <w:pPr>
        <w:pStyle w:val="ListParagraph"/>
        <w:numPr>
          <w:ilvl w:val="2"/>
          <w:numId w:val="10"/>
        </w:numPr>
      </w:pPr>
      <w:r>
        <w:t>Little cost differential for imported goods</w:t>
      </w:r>
    </w:p>
    <w:p w:rsidR="001F4B8C" w:rsidRDefault="001F4B8C" w:rsidP="001F4B8C">
      <w:pPr>
        <w:pStyle w:val="ListParagraph"/>
        <w:numPr>
          <w:ilvl w:val="2"/>
          <w:numId w:val="10"/>
        </w:numPr>
      </w:pPr>
      <w:r>
        <w:t>No re-export</w:t>
      </w:r>
    </w:p>
    <w:p w:rsidR="001D2576" w:rsidRDefault="001D2576" w:rsidP="001D2576">
      <w:pPr>
        <w:pStyle w:val="ListParagraph"/>
        <w:numPr>
          <w:ilvl w:val="0"/>
          <w:numId w:val="10"/>
        </w:numPr>
      </w:pPr>
      <w:r>
        <w:t>In the US market</w:t>
      </w:r>
    </w:p>
    <w:p w:rsidR="001D2576" w:rsidRDefault="001D2576" w:rsidP="001D2576">
      <w:pPr>
        <w:pStyle w:val="ListParagraph"/>
        <w:numPr>
          <w:ilvl w:val="1"/>
          <w:numId w:val="10"/>
        </w:numPr>
      </w:pPr>
      <w:r>
        <w:t>Philippine coconut (18%) and abaca (13%) vs. Foreign goods</w:t>
      </w:r>
    </w:p>
    <w:p w:rsidR="001D2576" w:rsidRDefault="001D2576" w:rsidP="001D2576">
      <w:pPr>
        <w:pStyle w:val="ListParagraph"/>
        <w:numPr>
          <w:ilvl w:val="2"/>
          <w:numId w:val="10"/>
        </w:numPr>
      </w:pPr>
      <w:r>
        <w:t>No sharp price differential. On ‘free list’</w:t>
      </w:r>
    </w:p>
    <w:p w:rsidR="001D2576" w:rsidRDefault="001D2576" w:rsidP="001D2576">
      <w:pPr>
        <w:pStyle w:val="ListParagraph"/>
        <w:numPr>
          <w:ilvl w:val="1"/>
          <w:numId w:val="10"/>
        </w:numPr>
      </w:pPr>
      <w:r>
        <w:t>Only sugar (6%) and tobacco (2%) were protected by tariffs</w:t>
      </w:r>
    </w:p>
    <w:p w:rsidR="001D1810" w:rsidRDefault="001D1810" w:rsidP="001D1810">
      <w:pPr>
        <w:pStyle w:val="ListParagraph"/>
        <w:numPr>
          <w:ilvl w:val="0"/>
          <w:numId w:val="10"/>
        </w:numPr>
      </w:pPr>
      <w:r>
        <w:t>Sugar and tobacco</w:t>
      </w:r>
    </w:p>
    <w:p w:rsidR="001D1810" w:rsidRDefault="001D1810" w:rsidP="001D1810">
      <w:pPr>
        <w:pStyle w:val="ListParagraph"/>
        <w:numPr>
          <w:ilvl w:val="1"/>
          <w:numId w:val="10"/>
        </w:numPr>
      </w:pPr>
      <w:r>
        <w:t>Sugar benefited a lot from colonial relationship. 65% of export value and 40% of government revenue</w:t>
      </w:r>
    </w:p>
    <w:p w:rsidR="001D1810" w:rsidRDefault="001D1810" w:rsidP="001D1810">
      <w:pPr>
        <w:pStyle w:val="ListParagraph"/>
        <w:numPr>
          <w:ilvl w:val="1"/>
          <w:numId w:val="10"/>
        </w:numPr>
      </w:pPr>
      <w:r>
        <w:t>But only 6 to 8% of total land area in cultivation. Most Filipino farms and farmers were only distantly affected by the tariff policy</w:t>
      </w:r>
    </w:p>
    <w:p w:rsidR="008003E3" w:rsidRDefault="008003E3" w:rsidP="008003E3">
      <w:pPr>
        <w:pStyle w:val="ListParagraph"/>
        <w:numPr>
          <w:ilvl w:val="0"/>
          <w:numId w:val="10"/>
        </w:numPr>
      </w:pPr>
      <w:r>
        <w:t>Status-quo</w:t>
      </w:r>
    </w:p>
    <w:p w:rsidR="008003E3" w:rsidRDefault="008003E3" w:rsidP="008003E3">
      <w:pPr>
        <w:pStyle w:val="ListParagraph"/>
        <w:numPr>
          <w:ilvl w:val="1"/>
          <w:numId w:val="10"/>
        </w:numPr>
      </w:pPr>
      <w:r>
        <w:t>Political clout – prevented serious attempt to tap wealth provided by the tariff policy</w:t>
      </w:r>
    </w:p>
    <w:p w:rsidR="008003E3" w:rsidRDefault="008003E3" w:rsidP="008003E3">
      <w:pPr>
        <w:pStyle w:val="ListParagraph"/>
        <w:numPr>
          <w:ilvl w:val="1"/>
          <w:numId w:val="10"/>
        </w:numPr>
      </w:pPr>
      <w:r>
        <w:t>Government:</w:t>
      </w:r>
    </w:p>
    <w:p w:rsidR="008003E3" w:rsidRDefault="008003E3" w:rsidP="008003E3">
      <w:pPr>
        <w:pStyle w:val="ListParagraph"/>
        <w:numPr>
          <w:ilvl w:val="2"/>
          <w:numId w:val="10"/>
        </w:numPr>
      </w:pPr>
      <w:r>
        <w:t>Refused to tax lands or income</w:t>
      </w:r>
    </w:p>
    <w:p w:rsidR="008003E3" w:rsidRDefault="008003E3" w:rsidP="008003E3">
      <w:pPr>
        <w:pStyle w:val="ListParagraph"/>
        <w:numPr>
          <w:ilvl w:val="2"/>
          <w:numId w:val="10"/>
        </w:numPr>
      </w:pPr>
      <w:r>
        <w:t>No funds for infrastructure, credit, technology, land reform projects</w:t>
      </w:r>
    </w:p>
    <w:p w:rsidR="008003E3" w:rsidRDefault="008003E3" w:rsidP="008003E3">
      <w:pPr>
        <w:pStyle w:val="ListParagraph"/>
        <w:numPr>
          <w:ilvl w:val="2"/>
          <w:numId w:val="10"/>
        </w:numPr>
      </w:pPr>
      <w:r>
        <w:t>False sense of security</w:t>
      </w:r>
    </w:p>
    <w:p w:rsidR="005F2C22" w:rsidRDefault="005F2C22" w:rsidP="005F2C22">
      <w:pPr>
        <w:pStyle w:val="Heading1"/>
      </w:pPr>
      <w:r>
        <w:t>Independence Missions</w:t>
      </w:r>
    </w:p>
    <w:p w:rsidR="005F2C22" w:rsidRDefault="005F2C22" w:rsidP="005F2C22">
      <w:pPr>
        <w:pStyle w:val="ListParagraph"/>
        <w:numPr>
          <w:ilvl w:val="0"/>
          <w:numId w:val="11"/>
        </w:numPr>
      </w:pPr>
      <w:r>
        <w:t>The Campaigns for Independence</w:t>
      </w:r>
    </w:p>
    <w:p w:rsidR="005F2C22" w:rsidRDefault="005F2C22" w:rsidP="005F2C22">
      <w:pPr>
        <w:pStyle w:val="ListParagraph"/>
        <w:numPr>
          <w:ilvl w:val="1"/>
          <w:numId w:val="11"/>
        </w:numPr>
      </w:pPr>
      <w:r>
        <w:t>Speeches in the Philippine Assembly</w:t>
      </w:r>
    </w:p>
    <w:p w:rsidR="005F2C22" w:rsidRDefault="00BB325B" w:rsidP="005F2C22">
      <w:pPr>
        <w:pStyle w:val="ListParagraph"/>
        <w:numPr>
          <w:ilvl w:val="2"/>
          <w:numId w:val="11"/>
        </w:numPr>
      </w:pPr>
      <w:r>
        <w:t>Osmeñ</w:t>
      </w:r>
      <w:r w:rsidR="005F2C22">
        <w:t>a in 1908 “true aspirations which had not suffered mutation or change”</w:t>
      </w:r>
    </w:p>
    <w:p w:rsidR="005F2C22" w:rsidRDefault="005F2C22" w:rsidP="005F2C22">
      <w:pPr>
        <w:pStyle w:val="ListParagraph"/>
        <w:numPr>
          <w:ilvl w:val="1"/>
          <w:numId w:val="11"/>
        </w:numPr>
      </w:pPr>
      <w:r>
        <w:t>Resident Commissioners</w:t>
      </w:r>
    </w:p>
    <w:p w:rsidR="005F2C22" w:rsidRDefault="005F2C22" w:rsidP="005F2C22">
      <w:pPr>
        <w:pStyle w:val="ListParagraph"/>
        <w:numPr>
          <w:ilvl w:val="2"/>
          <w:numId w:val="11"/>
        </w:numPr>
      </w:pPr>
      <w:r>
        <w:t>Provide US Congress with information on the Philippines</w:t>
      </w:r>
    </w:p>
    <w:p w:rsidR="005F2C22" w:rsidRDefault="005F2C22" w:rsidP="005F2C22">
      <w:pPr>
        <w:pStyle w:val="ListParagraph"/>
        <w:numPr>
          <w:ilvl w:val="2"/>
          <w:numId w:val="11"/>
        </w:numPr>
      </w:pPr>
      <w:r>
        <w:t>Quezon speeches: US Congress and American public</w:t>
      </w:r>
    </w:p>
    <w:p w:rsidR="00AF4BF6" w:rsidRDefault="00AF4BF6" w:rsidP="00AF4BF6">
      <w:pPr>
        <w:pStyle w:val="ListParagraph"/>
        <w:numPr>
          <w:ilvl w:val="0"/>
          <w:numId w:val="11"/>
        </w:numPr>
      </w:pPr>
      <w:r>
        <w:t>Commission on Independence</w:t>
      </w:r>
    </w:p>
    <w:p w:rsidR="00AF4BF6" w:rsidRDefault="00AF4BF6" w:rsidP="00AF4BF6">
      <w:pPr>
        <w:pStyle w:val="ListParagraph"/>
        <w:numPr>
          <w:ilvl w:val="1"/>
          <w:numId w:val="11"/>
        </w:numPr>
      </w:pPr>
      <w:r>
        <w:t>Initiated by the Nacionalista Party</w:t>
      </w:r>
    </w:p>
    <w:p w:rsidR="00AF4BF6" w:rsidRDefault="00AF4BF6" w:rsidP="00AF4BF6">
      <w:pPr>
        <w:pStyle w:val="ListParagraph"/>
        <w:numPr>
          <w:ilvl w:val="1"/>
          <w:numId w:val="11"/>
        </w:numPr>
      </w:pPr>
      <w:r>
        <w:t>Independence Missions to the US</w:t>
      </w:r>
    </w:p>
    <w:p w:rsidR="00AF4BF6" w:rsidRDefault="00AF4BF6" w:rsidP="00AF4BF6">
      <w:pPr>
        <w:pStyle w:val="ListParagraph"/>
        <w:numPr>
          <w:ilvl w:val="2"/>
          <w:numId w:val="11"/>
        </w:numPr>
      </w:pPr>
      <w:r>
        <w:t>1919</w:t>
      </w:r>
    </w:p>
    <w:p w:rsidR="00AF4BF6" w:rsidRDefault="00AF4BF6" w:rsidP="00AF4BF6">
      <w:pPr>
        <w:pStyle w:val="ListParagraph"/>
        <w:numPr>
          <w:ilvl w:val="2"/>
          <w:numId w:val="11"/>
        </w:numPr>
      </w:pPr>
      <w:r>
        <w:t>1922</w:t>
      </w:r>
    </w:p>
    <w:p w:rsidR="00AF4BF6" w:rsidRDefault="00AF4BF6" w:rsidP="00AF4BF6">
      <w:pPr>
        <w:pStyle w:val="ListParagraph"/>
        <w:numPr>
          <w:ilvl w:val="2"/>
          <w:numId w:val="11"/>
        </w:numPr>
      </w:pPr>
      <w:r>
        <w:t>1923</w:t>
      </w:r>
      <w:r>
        <w:tab/>
        <w:t>Special mission lead by Speaker Manuel Roxas</w:t>
      </w:r>
    </w:p>
    <w:p w:rsidR="00AF4BF6" w:rsidRDefault="00AF4BF6" w:rsidP="00AF4BF6">
      <w:pPr>
        <w:pStyle w:val="ListParagraph"/>
        <w:numPr>
          <w:ilvl w:val="2"/>
          <w:numId w:val="11"/>
        </w:numPr>
      </w:pPr>
      <w:r>
        <w:t>1924</w:t>
      </w:r>
    </w:p>
    <w:p w:rsidR="00AF4BF6" w:rsidRDefault="00AF4BF6" w:rsidP="00AF4BF6">
      <w:pPr>
        <w:pStyle w:val="ListParagraph"/>
        <w:numPr>
          <w:ilvl w:val="2"/>
          <w:numId w:val="11"/>
        </w:numPr>
      </w:pPr>
      <w:r>
        <w:t>1925</w:t>
      </w:r>
    </w:p>
    <w:p w:rsidR="00AF4BF6" w:rsidRDefault="00AF4BF6" w:rsidP="00AF4BF6">
      <w:pPr>
        <w:pStyle w:val="ListParagraph"/>
        <w:numPr>
          <w:ilvl w:val="2"/>
          <w:numId w:val="11"/>
        </w:numPr>
      </w:pPr>
      <w:r>
        <w:t>1927</w:t>
      </w:r>
    </w:p>
    <w:p w:rsidR="00AF4BF6" w:rsidRDefault="00AF4BF6" w:rsidP="00AF4BF6">
      <w:pPr>
        <w:pStyle w:val="ListParagraph"/>
        <w:numPr>
          <w:ilvl w:val="2"/>
          <w:numId w:val="11"/>
        </w:numPr>
      </w:pPr>
      <w:r>
        <w:t>1929</w:t>
      </w:r>
    </w:p>
    <w:p w:rsidR="00AF4BF6" w:rsidRDefault="00AF4BF6" w:rsidP="00AF4BF6">
      <w:pPr>
        <w:pStyle w:val="ListParagraph"/>
        <w:numPr>
          <w:ilvl w:val="2"/>
          <w:numId w:val="11"/>
        </w:numPr>
      </w:pPr>
      <w:r>
        <w:t>1931</w:t>
      </w:r>
      <w:r>
        <w:tab/>
        <w:t>Osmeña-Roxas Mission</w:t>
      </w:r>
    </w:p>
    <w:p w:rsidR="00480B95" w:rsidRDefault="00480B95" w:rsidP="00480B95">
      <w:pPr>
        <w:pStyle w:val="ListParagraph"/>
        <w:numPr>
          <w:ilvl w:val="0"/>
          <w:numId w:val="11"/>
        </w:numPr>
      </w:pPr>
      <w:r>
        <w:t>Hare-Hawes Cutting 1933</w:t>
      </w:r>
    </w:p>
    <w:p w:rsidR="00480B95" w:rsidRDefault="00480B95" w:rsidP="00480B95">
      <w:pPr>
        <w:pStyle w:val="ListParagraph"/>
        <w:numPr>
          <w:ilvl w:val="1"/>
          <w:numId w:val="11"/>
        </w:numPr>
      </w:pPr>
      <w:r>
        <w:lastRenderedPageBreak/>
        <w:t>Ten-year preparatory Commonwealth</w:t>
      </w:r>
    </w:p>
    <w:p w:rsidR="00480B95" w:rsidRDefault="00480B95" w:rsidP="00480B95">
      <w:pPr>
        <w:pStyle w:val="ListParagraph"/>
        <w:numPr>
          <w:ilvl w:val="1"/>
          <w:numId w:val="11"/>
        </w:numPr>
      </w:pPr>
      <w:r>
        <w:t>Economic Provision</w:t>
      </w:r>
    </w:p>
    <w:p w:rsidR="00480B95" w:rsidRDefault="00480B95" w:rsidP="00480B95">
      <w:pPr>
        <w:pStyle w:val="ListParagraph"/>
        <w:numPr>
          <w:ilvl w:val="1"/>
          <w:numId w:val="11"/>
        </w:numPr>
      </w:pPr>
      <w:r>
        <w:t>American bases</w:t>
      </w:r>
    </w:p>
    <w:p w:rsidR="005238CE" w:rsidRDefault="005238CE" w:rsidP="005238CE">
      <w:pPr>
        <w:pStyle w:val="ListParagraph"/>
        <w:numPr>
          <w:ilvl w:val="0"/>
          <w:numId w:val="11"/>
        </w:numPr>
      </w:pPr>
      <w:r>
        <w:t>Lobby Groups</w:t>
      </w:r>
    </w:p>
    <w:p w:rsidR="005238CE" w:rsidRDefault="005238CE" w:rsidP="005238CE">
      <w:pPr>
        <w:pStyle w:val="ListParagraph"/>
        <w:numPr>
          <w:ilvl w:val="1"/>
          <w:numId w:val="11"/>
        </w:numPr>
      </w:pPr>
      <w:r>
        <w:t>Sugar and Pail Oil Trusts</w:t>
      </w:r>
    </w:p>
    <w:p w:rsidR="005238CE" w:rsidRDefault="005238CE" w:rsidP="005238CE">
      <w:pPr>
        <w:pStyle w:val="ListParagraph"/>
        <w:numPr>
          <w:ilvl w:val="1"/>
          <w:numId w:val="11"/>
        </w:numPr>
      </w:pPr>
      <w:r>
        <w:t>US Labor</w:t>
      </w:r>
    </w:p>
    <w:p w:rsidR="005238CE" w:rsidRDefault="005238CE" w:rsidP="005238CE">
      <w:pPr>
        <w:pStyle w:val="ListParagraph"/>
        <w:numPr>
          <w:ilvl w:val="1"/>
          <w:numId w:val="11"/>
        </w:numPr>
      </w:pPr>
      <w:r>
        <w:t>Isolationists</w:t>
      </w:r>
    </w:p>
    <w:p w:rsidR="005238CE" w:rsidRDefault="005238CE" w:rsidP="005238CE">
      <w:pPr>
        <w:pStyle w:val="ListParagraph"/>
        <w:numPr>
          <w:ilvl w:val="1"/>
          <w:numId w:val="11"/>
        </w:numPr>
      </w:pPr>
      <w:r>
        <w:t>Racial Purity</w:t>
      </w:r>
    </w:p>
    <w:p w:rsidR="006F644D" w:rsidRDefault="006F644D" w:rsidP="006F644D">
      <w:pPr>
        <w:pStyle w:val="ListParagraph"/>
        <w:numPr>
          <w:ilvl w:val="0"/>
          <w:numId w:val="11"/>
        </w:numPr>
      </w:pPr>
      <w:r>
        <w:t>Philippine Reaction</w:t>
      </w:r>
    </w:p>
    <w:p w:rsidR="006F644D" w:rsidRDefault="006F644D" w:rsidP="006F644D">
      <w:pPr>
        <w:pStyle w:val="ListParagraph"/>
        <w:numPr>
          <w:ilvl w:val="1"/>
          <w:numId w:val="11"/>
        </w:numPr>
      </w:pPr>
      <w:r>
        <w:t>Critiques from Quezon and allies</w:t>
      </w:r>
    </w:p>
    <w:p w:rsidR="006F644D" w:rsidRDefault="006F644D" w:rsidP="006F644D">
      <w:pPr>
        <w:pStyle w:val="ListParagraph"/>
        <w:numPr>
          <w:ilvl w:val="1"/>
          <w:numId w:val="11"/>
        </w:numPr>
      </w:pPr>
      <w:r>
        <w:t>Why?</w:t>
      </w:r>
    </w:p>
    <w:p w:rsidR="006F644D" w:rsidRDefault="006F644D" w:rsidP="006F644D">
      <w:pPr>
        <w:pStyle w:val="ListParagraph"/>
        <w:numPr>
          <w:ilvl w:val="1"/>
          <w:numId w:val="11"/>
        </w:numPr>
      </w:pPr>
      <w:r>
        <w:t>Rejection</w:t>
      </w:r>
    </w:p>
    <w:p w:rsidR="006F644D" w:rsidRDefault="006F644D" w:rsidP="006F644D">
      <w:pPr>
        <w:pStyle w:val="ListParagraph"/>
        <w:numPr>
          <w:ilvl w:val="1"/>
          <w:numId w:val="11"/>
        </w:numPr>
      </w:pPr>
      <w:r>
        <w:t>Quezon goes to Washington for a better bill</w:t>
      </w:r>
    </w:p>
    <w:p w:rsidR="006F644D" w:rsidRDefault="006F644D" w:rsidP="006F644D">
      <w:pPr>
        <w:pStyle w:val="ListParagraph"/>
        <w:numPr>
          <w:ilvl w:val="1"/>
          <w:numId w:val="11"/>
        </w:numPr>
      </w:pPr>
      <w:r>
        <w:t>Quezon comes home with the Tydings-McDuffie 1934</w:t>
      </w:r>
    </w:p>
    <w:p w:rsidR="006F644D" w:rsidRDefault="006F644D" w:rsidP="006F644D">
      <w:pPr>
        <w:pStyle w:val="ListParagraph"/>
        <w:numPr>
          <w:ilvl w:val="1"/>
          <w:numId w:val="11"/>
        </w:numPr>
      </w:pPr>
      <w:r>
        <w:t>Difference</w:t>
      </w:r>
    </w:p>
    <w:p w:rsidR="00BB272B" w:rsidRDefault="00BB272B" w:rsidP="00BB272B">
      <w:pPr>
        <w:pStyle w:val="Heading1"/>
      </w:pPr>
      <w:r>
        <w:t>Commonwealth (1936-1946)</w:t>
      </w:r>
    </w:p>
    <w:p w:rsidR="00BB272B" w:rsidRDefault="00BB272B" w:rsidP="00BB272B">
      <w:pPr>
        <w:pStyle w:val="ListParagraph"/>
        <w:numPr>
          <w:ilvl w:val="0"/>
          <w:numId w:val="12"/>
        </w:numPr>
      </w:pPr>
      <w:r>
        <w:t>Grant of Philippine Independence</w:t>
      </w:r>
    </w:p>
    <w:p w:rsidR="00BB272B" w:rsidRDefault="00BB272B" w:rsidP="00BB272B">
      <w:pPr>
        <w:pStyle w:val="ListParagraph"/>
        <w:numPr>
          <w:ilvl w:val="1"/>
          <w:numId w:val="12"/>
        </w:numPr>
      </w:pPr>
      <w:r>
        <w:t>Businessmen saw the Philippines as a threat</w:t>
      </w:r>
    </w:p>
    <w:p w:rsidR="00BB272B" w:rsidRDefault="00BB272B" w:rsidP="00BB272B">
      <w:pPr>
        <w:pStyle w:val="ListParagraph"/>
        <w:numPr>
          <w:ilvl w:val="2"/>
          <w:numId w:val="12"/>
        </w:numPr>
      </w:pPr>
      <w:r>
        <w:t>Great Depression</w:t>
      </w:r>
    </w:p>
    <w:p w:rsidR="00BB272B" w:rsidRDefault="00BB272B" w:rsidP="00BB272B">
      <w:pPr>
        <w:pStyle w:val="ListParagraph"/>
        <w:numPr>
          <w:ilvl w:val="2"/>
          <w:numId w:val="12"/>
        </w:numPr>
      </w:pPr>
      <w:r>
        <w:t>Beet sugar lobbyists = Philippine exports as competition</w:t>
      </w:r>
    </w:p>
    <w:p w:rsidR="00BB272B" w:rsidRDefault="00BB272B" w:rsidP="00BB272B">
      <w:pPr>
        <w:pStyle w:val="ListParagraph"/>
        <w:numPr>
          <w:ilvl w:val="2"/>
          <w:numId w:val="12"/>
        </w:numPr>
      </w:pPr>
      <w:r>
        <w:t>Labor force = too great of an influx of Filipinos = competition for jobs</w:t>
      </w:r>
    </w:p>
    <w:p w:rsidR="00BB272B" w:rsidRDefault="00BB272B" w:rsidP="00BB272B">
      <w:pPr>
        <w:pStyle w:val="ListParagraph"/>
        <w:numPr>
          <w:ilvl w:val="1"/>
          <w:numId w:val="12"/>
        </w:numPr>
      </w:pPr>
      <w:r>
        <w:t>Military liability</w:t>
      </w:r>
    </w:p>
    <w:p w:rsidR="00BB272B" w:rsidRDefault="00BB272B" w:rsidP="00BB272B">
      <w:pPr>
        <w:pStyle w:val="ListParagraph"/>
        <w:numPr>
          <w:ilvl w:val="2"/>
          <w:numId w:val="12"/>
        </w:numPr>
      </w:pPr>
      <w:r>
        <w:t>Philippines was the US’s Achilles heel</w:t>
      </w:r>
    </w:p>
    <w:p w:rsidR="00BB272B" w:rsidRDefault="00BB272B" w:rsidP="00BB272B">
      <w:pPr>
        <w:pStyle w:val="ListParagraph"/>
        <w:numPr>
          <w:ilvl w:val="0"/>
          <w:numId w:val="12"/>
        </w:numPr>
      </w:pPr>
      <w:r>
        <w:t>Hare-Hawes Cutting Act</w:t>
      </w:r>
    </w:p>
    <w:p w:rsidR="00BB272B" w:rsidRDefault="00BB272B" w:rsidP="00BB272B">
      <w:pPr>
        <w:pStyle w:val="ListParagraph"/>
        <w:numPr>
          <w:ilvl w:val="1"/>
          <w:numId w:val="12"/>
        </w:numPr>
      </w:pPr>
      <w:r>
        <w:t>Result of Osmena’s and Roxas’ independence mission to Washington</w:t>
      </w:r>
    </w:p>
    <w:p w:rsidR="00BB272B" w:rsidRDefault="00BB272B" w:rsidP="00BB272B">
      <w:pPr>
        <w:pStyle w:val="ListParagraph"/>
        <w:numPr>
          <w:ilvl w:val="1"/>
          <w:numId w:val="12"/>
        </w:numPr>
      </w:pPr>
      <w:r>
        <w:t>Formation of the Commonwealth within a 10 year transition period</w:t>
      </w:r>
    </w:p>
    <w:p w:rsidR="00BB272B" w:rsidRDefault="00BB272B" w:rsidP="00BB272B">
      <w:pPr>
        <w:pStyle w:val="ListParagraph"/>
        <w:numPr>
          <w:ilvl w:val="0"/>
          <w:numId w:val="12"/>
        </w:numPr>
      </w:pPr>
      <w:r>
        <w:t>Tydings-McDuffie Act</w:t>
      </w:r>
    </w:p>
    <w:p w:rsidR="00BB272B" w:rsidRDefault="00BB272B" w:rsidP="00BB272B">
      <w:pPr>
        <w:pStyle w:val="ListParagraph"/>
        <w:numPr>
          <w:ilvl w:val="1"/>
          <w:numId w:val="12"/>
        </w:numPr>
      </w:pPr>
      <w:r>
        <w:t>Result of Quezon’s independence mission</w:t>
      </w:r>
    </w:p>
    <w:p w:rsidR="00BB272B" w:rsidRDefault="00BB272B" w:rsidP="00BB272B">
      <w:pPr>
        <w:pStyle w:val="ListParagraph"/>
        <w:numPr>
          <w:ilvl w:val="1"/>
          <w:numId w:val="12"/>
        </w:numPr>
      </w:pPr>
      <w:r>
        <w:t>Carbon copy of the HHC Act</w:t>
      </w:r>
    </w:p>
    <w:p w:rsidR="00BB272B" w:rsidRDefault="00BB272B" w:rsidP="00BB272B">
      <w:pPr>
        <w:pStyle w:val="ListParagraph"/>
        <w:numPr>
          <w:ilvl w:val="1"/>
          <w:numId w:val="12"/>
        </w:numPr>
      </w:pPr>
      <w:r>
        <w:t>The approved act</w:t>
      </w:r>
    </w:p>
    <w:p w:rsidR="006B6DD1" w:rsidRDefault="00AC1CE3" w:rsidP="006B6DD1">
      <w:pPr>
        <w:pStyle w:val="Heading1"/>
      </w:pPr>
      <w:r>
        <w:t>Agrarian Reform and Nascent Industrialization</w:t>
      </w:r>
      <w:bookmarkStart w:id="0" w:name="_GoBack"/>
      <w:bookmarkEnd w:id="0"/>
    </w:p>
    <w:p w:rsidR="006B6DD1" w:rsidRDefault="006B6DD1" w:rsidP="006B6DD1">
      <w:pPr>
        <w:pStyle w:val="ListParagraph"/>
        <w:numPr>
          <w:ilvl w:val="0"/>
          <w:numId w:val="13"/>
        </w:numPr>
      </w:pPr>
      <w:r>
        <w:t>Agrarian Reform Laws</w:t>
      </w:r>
    </w:p>
    <w:p w:rsidR="006B6DD1" w:rsidRDefault="006B6DD1" w:rsidP="006B6DD1">
      <w:pPr>
        <w:pStyle w:val="ListParagraph"/>
        <w:numPr>
          <w:ilvl w:val="1"/>
          <w:numId w:val="13"/>
        </w:numPr>
      </w:pPr>
      <w:r>
        <w:t>Redistribution (Liberal) vs. Productivity (Conservative)</w:t>
      </w:r>
    </w:p>
    <w:p w:rsidR="006B6DD1" w:rsidRDefault="006B6DD1" w:rsidP="00A473D7">
      <w:pPr>
        <w:pStyle w:val="ListParagraph"/>
        <w:numPr>
          <w:ilvl w:val="2"/>
          <w:numId w:val="13"/>
        </w:numPr>
      </w:pPr>
      <w:r>
        <w:t>Military approach to solving rebellion</w:t>
      </w:r>
    </w:p>
    <w:p w:rsidR="006B6DD1" w:rsidRDefault="006B6DD1" w:rsidP="006B6DD1">
      <w:pPr>
        <w:pStyle w:val="ListParagraph"/>
        <w:numPr>
          <w:ilvl w:val="1"/>
          <w:numId w:val="13"/>
        </w:numPr>
      </w:pPr>
      <w:r>
        <w:t xml:space="preserve">Magsaysay’s </w:t>
      </w:r>
      <w:r w:rsidRPr="006B6DD1">
        <w:rPr>
          <w:b/>
        </w:rPr>
        <w:t>Agricultural Tenancy Act (1954):</w:t>
      </w:r>
      <w:r>
        <w:t xml:space="preserve"> tenants choose the system of tenancy themselves</w:t>
      </w:r>
    </w:p>
    <w:p w:rsidR="006B6DD1" w:rsidRDefault="006B6DD1" w:rsidP="006B6DD1">
      <w:pPr>
        <w:pStyle w:val="ListParagraph"/>
        <w:numPr>
          <w:ilvl w:val="1"/>
          <w:numId w:val="13"/>
        </w:numPr>
      </w:pPr>
      <w:r>
        <w:t xml:space="preserve">Macapagal’s </w:t>
      </w:r>
      <w:r w:rsidRPr="006B6DD1">
        <w:rPr>
          <w:b/>
        </w:rPr>
        <w:t>Land Reform Code (1963):</w:t>
      </w:r>
      <w:r>
        <w:t xml:space="preserve"> tenancy system replaced by agricultural leasehold</w:t>
      </w:r>
    </w:p>
    <w:p w:rsidR="006B6DD1" w:rsidRDefault="006B6DD1" w:rsidP="00A473D7">
      <w:pPr>
        <w:pStyle w:val="ListParagraph"/>
        <w:numPr>
          <w:ilvl w:val="2"/>
          <w:numId w:val="13"/>
        </w:numPr>
      </w:pPr>
      <w:r>
        <w:t>Landlord capital encouraged to fund industry</w:t>
      </w:r>
    </w:p>
    <w:p w:rsidR="00DA0959" w:rsidRDefault="00DA0959" w:rsidP="00DA0959">
      <w:pPr>
        <w:pStyle w:val="ListParagraph"/>
        <w:numPr>
          <w:ilvl w:val="0"/>
          <w:numId w:val="13"/>
        </w:numPr>
      </w:pPr>
      <w:r>
        <w:t>Laurel Langley Agreement (1954)</w:t>
      </w:r>
    </w:p>
    <w:p w:rsidR="00DA0959" w:rsidRDefault="00DA0959" w:rsidP="00DA0959">
      <w:pPr>
        <w:pStyle w:val="ListParagraph"/>
        <w:numPr>
          <w:ilvl w:val="1"/>
          <w:numId w:val="13"/>
        </w:numPr>
      </w:pPr>
      <w:r>
        <w:lastRenderedPageBreak/>
        <w:t>Revised the Bell Trade Act</w:t>
      </w:r>
    </w:p>
    <w:p w:rsidR="00DA0959" w:rsidRDefault="00DA0959" w:rsidP="00DA0959">
      <w:pPr>
        <w:pStyle w:val="ListParagraph"/>
        <w:numPr>
          <w:ilvl w:val="1"/>
          <w:numId w:val="13"/>
        </w:numPr>
      </w:pPr>
      <w:r>
        <w:t>Empowered the Philippine Government</w:t>
      </w:r>
    </w:p>
    <w:p w:rsidR="00DA0959" w:rsidRDefault="00DA0959" w:rsidP="00DA0959">
      <w:pPr>
        <w:pStyle w:val="ListParagraph"/>
        <w:numPr>
          <w:ilvl w:val="2"/>
          <w:numId w:val="13"/>
        </w:numPr>
      </w:pPr>
      <w:r>
        <w:t>Full control over currency</w:t>
      </w:r>
    </w:p>
    <w:p w:rsidR="00DA0959" w:rsidRDefault="00DA0959" w:rsidP="00DA0959">
      <w:pPr>
        <w:pStyle w:val="ListParagraph"/>
        <w:numPr>
          <w:ilvl w:val="2"/>
          <w:numId w:val="13"/>
        </w:numPr>
      </w:pPr>
      <w:r>
        <w:t>Power to impose export taxes</w:t>
      </w:r>
    </w:p>
    <w:p w:rsidR="00DA0959" w:rsidRDefault="00DA0959" w:rsidP="00DA0959">
      <w:pPr>
        <w:pStyle w:val="ListParagraph"/>
        <w:numPr>
          <w:ilvl w:val="2"/>
          <w:numId w:val="13"/>
        </w:numPr>
      </w:pPr>
      <w:r>
        <w:t>Set quotas on American products</w:t>
      </w:r>
    </w:p>
    <w:p w:rsidR="00DA0959" w:rsidRDefault="00DA0959" w:rsidP="00DA0959">
      <w:pPr>
        <w:pStyle w:val="ListParagraph"/>
        <w:numPr>
          <w:ilvl w:val="2"/>
          <w:numId w:val="13"/>
        </w:numPr>
      </w:pPr>
      <w:r>
        <w:t>Allocation of quotas among Filipino producers</w:t>
      </w:r>
    </w:p>
    <w:p w:rsidR="00DA0959" w:rsidRDefault="00DA0959" w:rsidP="00DA0959">
      <w:pPr>
        <w:pStyle w:val="ListParagraph"/>
        <w:numPr>
          <w:ilvl w:val="2"/>
          <w:numId w:val="13"/>
        </w:numPr>
      </w:pPr>
      <w:r>
        <w:t>Reciprocal parity rights</w:t>
      </w:r>
    </w:p>
    <w:p w:rsidR="00554E54" w:rsidRDefault="00554E54" w:rsidP="00554E54">
      <w:pPr>
        <w:pStyle w:val="ListParagraph"/>
        <w:numPr>
          <w:ilvl w:val="1"/>
          <w:numId w:val="13"/>
        </w:numPr>
      </w:pPr>
      <w:r>
        <w:t>Industry largely undeveloped because…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33"/>
        <w:gridCol w:w="2610"/>
        <w:gridCol w:w="2562"/>
      </w:tblGrid>
      <w:tr w:rsidR="00554E54" w:rsidTr="00554E54">
        <w:tc>
          <w:tcPr>
            <w:tcW w:w="3081" w:type="dxa"/>
          </w:tcPr>
          <w:p w:rsidR="00554E54" w:rsidRDefault="00554E54" w:rsidP="00554E54"/>
        </w:tc>
        <w:tc>
          <w:tcPr>
            <w:tcW w:w="3082" w:type="dxa"/>
          </w:tcPr>
          <w:p w:rsidR="00FE2BBF" w:rsidRDefault="00554E54" w:rsidP="00FE2BBF">
            <w:pPr>
              <w:jc w:val="center"/>
              <w:pPrChange w:id="1" w:author="Raymond JNC Cruz" w:date="2014-01-15T09:54:00Z">
                <w:pPr>
                  <w:spacing w:after="200" w:line="276" w:lineRule="auto"/>
                </w:pPr>
              </w:pPrChange>
            </w:pPr>
            <w:ins w:id="2" w:author="Raymond JNC Cruz" w:date="2014-01-15T09:54:00Z">
              <w:r>
                <w:t>Outlook</w:t>
              </w:r>
            </w:ins>
          </w:p>
        </w:tc>
        <w:tc>
          <w:tcPr>
            <w:tcW w:w="3082" w:type="dxa"/>
          </w:tcPr>
          <w:p w:rsidR="00FE2BBF" w:rsidRDefault="00554E54" w:rsidP="00FE2BBF">
            <w:pPr>
              <w:jc w:val="center"/>
              <w:pPrChange w:id="3" w:author="Raymond JNC Cruz" w:date="2014-01-15T09:54:00Z">
                <w:pPr>
                  <w:spacing w:after="200" w:line="276" w:lineRule="auto"/>
                </w:pPr>
              </w:pPrChange>
            </w:pPr>
            <w:ins w:id="4" w:author="Raymond JNC Cruz" w:date="2014-01-15T09:54:00Z">
              <w:r>
                <w:t>Financing</w:t>
              </w:r>
            </w:ins>
          </w:p>
        </w:tc>
      </w:tr>
      <w:tr w:rsidR="00554E54" w:rsidTr="00554E54">
        <w:tc>
          <w:tcPr>
            <w:tcW w:w="3081" w:type="dxa"/>
          </w:tcPr>
          <w:p w:rsidR="00554E54" w:rsidRDefault="00554E54" w:rsidP="00554E54">
            <w:ins w:id="5" w:author="Raymond JNC Cruz" w:date="2014-01-15T09:54:00Z">
              <w:r>
                <w:t>Government (State)</w:t>
              </w:r>
            </w:ins>
          </w:p>
        </w:tc>
        <w:tc>
          <w:tcPr>
            <w:tcW w:w="3082" w:type="dxa"/>
          </w:tcPr>
          <w:p w:rsidR="00FE2BBF" w:rsidRDefault="00554E54" w:rsidP="00FE2BBF">
            <w:pPr>
              <w:jc w:val="center"/>
              <w:rPr>
                <w:rFonts w:ascii="Tahoma" w:hAnsi="Tahoma" w:cs="Tahoma"/>
                <w:sz w:val="16"/>
                <w:szCs w:val="16"/>
              </w:rPr>
              <w:pPrChange w:id="6" w:author="Raymond JNC Cruz" w:date="2014-01-15T09:54:00Z">
                <w:pPr>
                  <w:spacing w:after="200" w:line="276" w:lineRule="auto"/>
                </w:pPr>
              </w:pPrChange>
            </w:pPr>
            <w:ins w:id="7" w:author="Raymond JNC Cruz" w:date="2014-01-15T09:55:00Z">
              <w:r>
                <w:t>Agricultural</w:t>
              </w:r>
            </w:ins>
          </w:p>
        </w:tc>
        <w:tc>
          <w:tcPr>
            <w:tcW w:w="3082" w:type="dxa"/>
          </w:tcPr>
          <w:p w:rsidR="00FE2BBF" w:rsidRDefault="00554E54" w:rsidP="00FE2BBF">
            <w:pPr>
              <w:jc w:val="center"/>
              <w:pPrChange w:id="8" w:author="Raymond JNC Cruz" w:date="2014-01-15T09:54:00Z">
                <w:pPr>
                  <w:spacing w:after="200" w:line="276" w:lineRule="auto"/>
                </w:pPr>
              </w:pPrChange>
            </w:pPr>
            <w:r>
              <w:t>Central &amp; World Bank: little on industry</w:t>
            </w:r>
          </w:p>
        </w:tc>
      </w:tr>
      <w:tr w:rsidR="00554E54" w:rsidTr="00554E54">
        <w:tc>
          <w:tcPr>
            <w:tcW w:w="3081" w:type="dxa"/>
          </w:tcPr>
          <w:p w:rsidR="00554E54" w:rsidRDefault="00554E54" w:rsidP="00554E54">
            <w:ins w:id="9" w:author="Raymond JNC Cruz" w:date="2014-01-15T09:54:00Z">
              <w:r>
                <w:t>Private Sector (Society)</w:t>
              </w:r>
            </w:ins>
          </w:p>
        </w:tc>
        <w:tc>
          <w:tcPr>
            <w:tcW w:w="3082" w:type="dxa"/>
          </w:tcPr>
          <w:p w:rsidR="00FE2BBF" w:rsidRDefault="00554E54" w:rsidP="00FE2BBF">
            <w:pPr>
              <w:jc w:val="center"/>
              <w:pPrChange w:id="10" w:author="Raymond JNC Cruz" w:date="2014-01-15T09:54:00Z">
                <w:pPr>
                  <w:spacing w:after="200" w:line="276" w:lineRule="auto"/>
                </w:pPr>
              </w:pPrChange>
            </w:pPr>
            <w:ins w:id="11" w:author="Raymond JNC Cruz" w:date="2014-01-15T09:55:00Z">
              <w:r>
                <w:t>Timid</w:t>
              </w:r>
            </w:ins>
          </w:p>
        </w:tc>
        <w:tc>
          <w:tcPr>
            <w:tcW w:w="3082" w:type="dxa"/>
          </w:tcPr>
          <w:p w:rsidR="00FE2BBF" w:rsidRDefault="00554E54" w:rsidP="00FE2BBF">
            <w:pPr>
              <w:jc w:val="center"/>
              <w:pPrChange w:id="12" w:author="Raymond JNC Cruz" w:date="2014-01-15T09:54:00Z">
                <w:pPr>
                  <w:spacing w:after="200" w:line="276" w:lineRule="auto"/>
                </w:pPr>
              </w:pPrChange>
            </w:pPr>
            <w:r>
              <w:t>Private banks: trade, real estate, high collateral</w:t>
            </w:r>
          </w:p>
        </w:tc>
      </w:tr>
    </w:tbl>
    <w:p w:rsidR="00554E54" w:rsidRDefault="00F67A9B" w:rsidP="00F67A9B">
      <w:pPr>
        <w:pStyle w:val="ListParagraph"/>
        <w:numPr>
          <w:ilvl w:val="0"/>
          <w:numId w:val="13"/>
        </w:numPr>
      </w:pPr>
      <w:r>
        <w:t>Consumerism</w:t>
      </w:r>
    </w:p>
    <w:p w:rsidR="00F67A9B" w:rsidRPr="00F67A9B" w:rsidRDefault="00F67A9B" w:rsidP="00F67A9B">
      <w:pPr>
        <w:pStyle w:val="ListParagraph"/>
        <w:numPr>
          <w:ilvl w:val="0"/>
          <w:numId w:val="13"/>
        </w:numPr>
      </w:pPr>
      <w:r>
        <w:t xml:space="preserve">Carlos P. Garcia’s </w:t>
      </w:r>
      <w:r w:rsidRPr="00F67A9B">
        <w:rPr>
          <w:b/>
        </w:rPr>
        <w:t>Filipino First</w:t>
      </w:r>
    </w:p>
    <w:p w:rsidR="00F67A9B" w:rsidRDefault="00F67A9B" w:rsidP="00F67A9B">
      <w:pPr>
        <w:pStyle w:val="ListParagraph"/>
        <w:numPr>
          <w:ilvl w:val="1"/>
          <w:numId w:val="13"/>
        </w:numPr>
      </w:pPr>
      <w:r w:rsidRPr="00F67A9B">
        <w:t>CP Garcia</w:t>
      </w:r>
      <w:r>
        <w:t xml:space="preserve"> (1957-61)</w:t>
      </w:r>
    </w:p>
    <w:p w:rsidR="00F67A9B" w:rsidRDefault="00F67A9B" w:rsidP="00F67A9B">
      <w:pPr>
        <w:pStyle w:val="ListParagraph"/>
        <w:numPr>
          <w:ilvl w:val="1"/>
          <w:numId w:val="13"/>
        </w:numPr>
      </w:pPr>
      <w:r>
        <w:t>Austerity, thrift &amp; economy</w:t>
      </w:r>
    </w:p>
    <w:p w:rsidR="00F67A9B" w:rsidRDefault="00F67A9B" w:rsidP="00F67A9B">
      <w:pPr>
        <w:pStyle w:val="ListParagraph"/>
        <w:numPr>
          <w:ilvl w:val="1"/>
          <w:numId w:val="13"/>
        </w:numPr>
      </w:pPr>
      <w:r>
        <w:t>ISI (import-substitution industry)</w:t>
      </w:r>
    </w:p>
    <w:p w:rsidR="00F67A9B" w:rsidRDefault="00F67A9B" w:rsidP="00F67A9B">
      <w:pPr>
        <w:pStyle w:val="ListParagraph"/>
        <w:numPr>
          <w:ilvl w:val="1"/>
          <w:numId w:val="13"/>
        </w:numPr>
      </w:pPr>
      <w:r>
        <w:t>“Buy Filipino”</w:t>
      </w:r>
    </w:p>
    <w:p w:rsidR="00F67A9B" w:rsidRDefault="00F67A9B" w:rsidP="00F67A9B">
      <w:pPr>
        <w:pStyle w:val="ListParagraph"/>
        <w:numPr>
          <w:ilvl w:val="1"/>
          <w:numId w:val="13"/>
        </w:numPr>
      </w:pPr>
      <w:r>
        <w:t>Protect infant manufacturing firms</w:t>
      </w:r>
    </w:p>
    <w:p w:rsidR="00CC7161" w:rsidRDefault="00CC7161" w:rsidP="00F67A9B">
      <w:pPr>
        <w:pStyle w:val="ListParagraph"/>
        <w:numPr>
          <w:ilvl w:val="1"/>
          <w:numId w:val="13"/>
        </w:numPr>
      </w:pPr>
      <w:r>
        <w:t>Selective controls of government over business policies</w:t>
      </w:r>
    </w:p>
    <w:p w:rsidR="00CC7161" w:rsidRDefault="00CC7161" w:rsidP="00F67A9B">
      <w:pPr>
        <w:pStyle w:val="ListParagraph"/>
        <w:numPr>
          <w:ilvl w:val="1"/>
          <w:numId w:val="13"/>
        </w:numPr>
      </w:pPr>
      <w:r>
        <w:t>Nationalization of industry</w:t>
      </w:r>
    </w:p>
    <w:p w:rsidR="00CC7161" w:rsidRDefault="00CC7161" w:rsidP="00CC7161">
      <w:pPr>
        <w:pStyle w:val="ListParagraph"/>
        <w:numPr>
          <w:ilvl w:val="2"/>
          <w:numId w:val="13"/>
        </w:numPr>
      </w:pPr>
      <w:r>
        <w:t>Foreign exchange (forex) controls on dollar allocations at least 60% Filipino-owned given preference</w:t>
      </w:r>
    </w:p>
    <w:p w:rsidR="00CC7161" w:rsidRDefault="00CC7161" w:rsidP="00CC7161">
      <w:pPr>
        <w:pStyle w:val="ListParagraph"/>
        <w:numPr>
          <w:ilvl w:val="2"/>
          <w:numId w:val="13"/>
        </w:numPr>
      </w:pPr>
      <w:r>
        <w:t>Joint ventures between Filipino and foreign businesses</w:t>
      </w:r>
    </w:p>
    <w:p w:rsidR="00910DCA" w:rsidRDefault="00910DCA" w:rsidP="00CC7161">
      <w:pPr>
        <w:pStyle w:val="ListParagraph"/>
        <w:numPr>
          <w:ilvl w:val="2"/>
          <w:numId w:val="13"/>
        </w:numPr>
      </w:pPr>
      <w:r>
        <w:t>Production quotas of foreign firms</w:t>
      </w:r>
    </w:p>
    <w:p w:rsidR="00CC7161" w:rsidRDefault="00CC7161" w:rsidP="00CC7161">
      <w:pPr>
        <w:pStyle w:val="ListParagraph"/>
        <w:numPr>
          <w:ilvl w:val="2"/>
          <w:numId w:val="13"/>
        </w:numPr>
      </w:pPr>
      <w:r>
        <w:t>Import controls</w:t>
      </w:r>
    </w:p>
    <w:p w:rsidR="0034541A" w:rsidRDefault="0034541A" w:rsidP="002434DA">
      <w:pPr>
        <w:pStyle w:val="ListParagraph"/>
        <w:numPr>
          <w:ilvl w:val="1"/>
          <w:numId w:val="13"/>
        </w:numPr>
      </w:pPr>
      <w:r>
        <w:t>“Business is born, and flourishes or fails, not so much in the market place as in the halls of the legislature or in the administrative offices of the government.” – Thomas McHale, 1959</w:t>
      </w:r>
    </w:p>
    <w:p w:rsidR="002434DA" w:rsidRDefault="002434DA" w:rsidP="002434DA">
      <w:pPr>
        <w:pStyle w:val="ListParagraph"/>
        <w:numPr>
          <w:ilvl w:val="0"/>
          <w:numId w:val="13"/>
        </w:numPr>
      </w:pPr>
      <w:r>
        <w:t>Booty Capitalism – from Paul Hutchcroft (1998)</w:t>
      </w:r>
    </w:p>
    <w:p w:rsidR="00EE5C73" w:rsidRDefault="00EE5C73" w:rsidP="00EE5C73">
      <w:pPr>
        <w:pStyle w:val="ListParagraph"/>
        <w:numPr>
          <w:ilvl w:val="1"/>
          <w:numId w:val="13"/>
        </w:numPr>
      </w:pPr>
      <w:r>
        <w:t>The relationship between Philippine politics and the economy</w:t>
      </w:r>
    </w:p>
    <w:p w:rsidR="00EE5C73" w:rsidRDefault="00EE5C73" w:rsidP="00EE5C73">
      <w:pPr>
        <w:pStyle w:val="ListParagraph"/>
        <w:numPr>
          <w:ilvl w:val="1"/>
          <w:numId w:val="13"/>
        </w:numPr>
      </w:pPr>
      <w:r>
        <w:t>Oligarchy – where men rule because of the possession of wealth, whether their number be large or small. (Aristotle)</w:t>
      </w:r>
    </w:p>
    <w:p w:rsidR="00F57462" w:rsidRDefault="00F57462" w:rsidP="00EE5C73">
      <w:pPr>
        <w:pStyle w:val="ListParagraph"/>
        <w:numPr>
          <w:ilvl w:val="1"/>
          <w:numId w:val="13"/>
        </w:numPr>
      </w:pPr>
      <w:r>
        <w:t>Booty Capitalism – a powerful business class extracts privilege from a largely incoherent bureaucracy (Paul Hutchcroft, 1998)</w:t>
      </w:r>
    </w:p>
    <w:p w:rsidR="00F57462" w:rsidRDefault="00F57462" w:rsidP="00EE5C73">
      <w:pPr>
        <w:pStyle w:val="ListParagraph"/>
        <w:numPr>
          <w:ilvl w:val="1"/>
          <w:numId w:val="13"/>
        </w:numPr>
      </w:pPr>
      <w:r>
        <w:t>Rents – created when the state restricts the operation of the market. The process of rationing foreign exchange</w:t>
      </w:r>
      <w:r w:rsidR="00B925A7">
        <w:t>, curbing free trade, and licensing some aspect of economic  activity</w:t>
      </w:r>
    </w:p>
    <w:p w:rsidR="00B925A7" w:rsidRDefault="00B925A7" w:rsidP="00B925A7">
      <w:pPr>
        <w:pStyle w:val="ListParagraph"/>
        <w:numPr>
          <w:ilvl w:val="2"/>
          <w:numId w:val="13"/>
        </w:numPr>
      </w:pPr>
      <w:r>
        <w:t>Serve to create</w:t>
      </w:r>
      <w:r w:rsidR="00FB24E6">
        <w:t xml:space="preserve"> “rent havens” that can be captured by some combination of well-placed business persons and bureaucrats (Peter Evans, 1995)</w:t>
      </w:r>
    </w:p>
    <w:p w:rsidR="00FB24E6" w:rsidRDefault="00FB24E6" w:rsidP="00B925A7">
      <w:pPr>
        <w:pStyle w:val="ListParagraph"/>
        <w:numPr>
          <w:ilvl w:val="2"/>
          <w:numId w:val="13"/>
        </w:numPr>
      </w:pPr>
      <w:r>
        <w:t>Rent-seeking brings a stampede of favored elites to the gates of Malacañang</w:t>
      </w:r>
    </w:p>
    <w:p w:rsidR="002A5722" w:rsidRDefault="002A5722" w:rsidP="00037D2B">
      <w:pPr>
        <w:pStyle w:val="ListParagraph"/>
        <w:numPr>
          <w:ilvl w:val="1"/>
          <w:numId w:val="13"/>
        </w:numPr>
      </w:pPr>
      <w:r>
        <w:t>Particularistic demands</w:t>
      </w:r>
    </w:p>
    <w:p w:rsidR="002A5722" w:rsidRDefault="002A5722" w:rsidP="00037D2B">
      <w:pPr>
        <w:pStyle w:val="ListParagraph"/>
        <w:numPr>
          <w:ilvl w:val="1"/>
          <w:numId w:val="13"/>
        </w:numPr>
      </w:pPr>
      <w:r>
        <w:t>Weak institutionalization of state</w:t>
      </w:r>
    </w:p>
    <w:p w:rsidR="002A5722" w:rsidRDefault="002A5722" w:rsidP="00037D2B">
      <w:pPr>
        <w:pStyle w:val="ListParagraph"/>
        <w:numPr>
          <w:ilvl w:val="1"/>
          <w:numId w:val="13"/>
        </w:numPr>
      </w:pPr>
      <w:r>
        <w:lastRenderedPageBreak/>
        <w:t>Patrimonial state</w:t>
      </w:r>
    </w:p>
    <w:p w:rsidR="002A5722" w:rsidRDefault="002A5722" w:rsidP="00037D2B">
      <w:pPr>
        <w:pStyle w:val="ListParagraph"/>
        <w:numPr>
          <w:ilvl w:val="1"/>
          <w:numId w:val="13"/>
        </w:numPr>
      </w:pPr>
      <w:r>
        <w:t>Patrimonial features strengthened after independence</w:t>
      </w:r>
    </w:p>
    <w:p w:rsidR="002A5722" w:rsidRDefault="002A5722" w:rsidP="00037D2B">
      <w:pPr>
        <w:pStyle w:val="ListParagraph"/>
        <w:numPr>
          <w:ilvl w:val="1"/>
          <w:numId w:val="13"/>
        </w:numPr>
      </w:pPr>
      <w:r>
        <w:t>Increased responsibilities of sovereign state increased opportunities for oligarchs to get booty from the state.</w:t>
      </w:r>
    </w:p>
    <w:p w:rsidR="002A5722" w:rsidRDefault="002A5722" w:rsidP="00037D2B">
      <w:pPr>
        <w:pStyle w:val="ListParagraph"/>
        <w:numPr>
          <w:ilvl w:val="1"/>
          <w:numId w:val="13"/>
        </w:numPr>
      </w:pPr>
      <w:r>
        <w:t>Pirates = Politicians</w:t>
      </w:r>
    </w:p>
    <w:p w:rsidR="002F0EB4" w:rsidRDefault="002F0EB4" w:rsidP="002F0EB4">
      <w:pPr>
        <w:pStyle w:val="ListParagraph"/>
        <w:numPr>
          <w:ilvl w:val="0"/>
          <w:numId w:val="13"/>
        </w:numPr>
      </w:pPr>
      <w:r>
        <w:t>The 1957 and 1961 Elections</w:t>
      </w:r>
    </w:p>
    <w:p w:rsidR="002F0EB4" w:rsidRDefault="002F0EB4" w:rsidP="002F0EB4">
      <w:pPr>
        <w:pStyle w:val="ListParagraph"/>
        <w:numPr>
          <w:ilvl w:val="1"/>
          <w:numId w:val="13"/>
        </w:numPr>
      </w:pPr>
      <w:r>
        <w:t>1957</w:t>
      </w:r>
    </w:p>
    <w:p w:rsidR="002F0EB4" w:rsidRDefault="002F0EB4" w:rsidP="002F0EB4">
      <w:pPr>
        <w:pStyle w:val="ListParagraph"/>
        <w:numPr>
          <w:ilvl w:val="2"/>
          <w:numId w:val="13"/>
        </w:numPr>
      </w:pPr>
      <w:r>
        <w:t>5 presidential candidates, 4 VP candidates</w:t>
      </w:r>
    </w:p>
    <w:p w:rsidR="002F0EB4" w:rsidRDefault="002F0EB4" w:rsidP="002F0EB4">
      <w:pPr>
        <w:pStyle w:val="ListParagraph"/>
        <w:numPr>
          <w:ilvl w:val="2"/>
          <w:numId w:val="13"/>
        </w:numPr>
      </w:pPr>
      <w:r>
        <w:t>President – Carlos P. Garcia (NP)</w:t>
      </w:r>
    </w:p>
    <w:p w:rsidR="002F0EB4" w:rsidRDefault="002F0EB4" w:rsidP="002F0EB4">
      <w:pPr>
        <w:pStyle w:val="ListParagraph"/>
        <w:numPr>
          <w:ilvl w:val="2"/>
          <w:numId w:val="13"/>
        </w:numPr>
      </w:pPr>
      <w:r>
        <w:t>Vice Pres.  – Diosdado Macapagal (LP)</w:t>
      </w:r>
    </w:p>
    <w:p w:rsidR="00F57462" w:rsidRDefault="00F57462" w:rsidP="00F57462">
      <w:pPr>
        <w:pStyle w:val="ListParagraph"/>
        <w:numPr>
          <w:ilvl w:val="1"/>
          <w:numId w:val="13"/>
        </w:numPr>
      </w:pPr>
      <w:r>
        <w:t>1961</w:t>
      </w:r>
    </w:p>
    <w:p w:rsidR="00F57462" w:rsidRDefault="00F57462" w:rsidP="00F57462">
      <w:pPr>
        <w:pStyle w:val="ListParagraph"/>
        <w:numPr>
          <w:ilvl w:val="2"/>
          <w:numId w:val="13"/>
        </w:numPr>
      </w:pPr>
      <w:r>
        <w:t>President – Diosdado Macapagal (LP)</w:t>
      </w:r>
    </w:p>
    <w:p w:rsidR="00F57462" w:rsidRDefault="00F57462" w:rsidP="00F57462">
      <w:pPr>
        <w:pStyle w:val="ListParagraph"/>
        <w:numPr>
          <w:ilvl w:val="2"/>
          <w:numId w:val="13"/>
        </w:numPr>
      </w:pPr>
      <w:r>
        <w:t>Vice Pres. – Emmanuel Pelaez (LP)</w:t>
      </w:r>
    </w:p>
    <w:p w:rsidR="00F57462" w:rsidRDefault="00F57462" w:rsidP="00F57462">
      <w:pPr>
        <w:pStyle w:val="ListParagraph"/>
        <w:numPr>
          <w:ilvl w:val="0"/>
          <w:numId w:val="13"/>
        </w:numPr>
      </w:pPr>
      <w:r>
        <w:t>The Macapagal Administration</w:t>
      </w:r>
    </w:p>
    <w:p w:rsidR="00F57462" w:rsidRDefault="00F57462" w:rsidP="00F57462">
      <w:pPr>
        <w:pStyle w:val="ListParagraph"/>
        <w:numPr>
          <w:ilvl w:val="1"/>
          <w:numId w:val="13"/>
        </w:numPr>
      </w:pPr>
      <w:r>
        <w:t>Immediate restoration of economic stability</w:t>
      </w:r>
    </w:p>
    <w:p w:rsidR="00F57462" w:rsidRDefault="00F57462" w:rsidP="00F57462">
      <w:pPr>
        <w:pStyle w:val="ListParagraph"/>
        <w:numPr>
          <w:ilvl w:val="2"/>
          <w:numId w:val="13"/>
        </w:numPr>
      </w:pPr>
      <w:r>
        <w:t>Decontrol of foreign exchange</w:t>
      </w:r>
    </w:p>
    <w:p w:rsidR="00F57462" w:rsidRDefault="00F57462" w:rsidP="00F57462">
      <w:pPr>
        <w:pStyle w:val="ListParagraph"/>
        <w:numPr>
          <w:ilvl w:val="2"/>
          <w:numId w:val="13"/>
        </w:numPr>
      </w:pPr>
      <w:r>
        <w:t>Lifting of import controls</w:t>
      </w:r>
    </w:p>
    <w:p w:rsidR="00F57462" w:rsidRDefault="00F57462" w:rsidP="00F57462">
      <w:pPr>
        <w:pStyle w:val="ListParagraph"/>
        <w:numPr>
          <w:ilvl w:val="2"/>
          <w:numId w:val="13"/>
        </w:numPr>
      </w:pPr>
      <w:r>
        <w:t>Financing institutions (Phil. Veterans Bank, ADB from WB-IMF loans)</w:t>
      </w:r>
    </w:p>
    <w:p w:rsidR="00B539DB" w:rsidRDefault="00B539DB" w:rsidP="00B539DB">
      <w:pPr>
        <w:pStyle w:val="ListParagraph"/>
        <w:numPr>
          <w:ilvl w:val="1"/>
          <w:numId w:val="13"/>
        </w:numPr>
      </w:pPr>
      <w:r>
        <w:t>Philippine Currency Valuation 1902-1974</w:t>
      </w:r>
    </w:p>
    <w:p w:rsidR="00B539DB" w:rsidRDefault="00B539DB" w:rsidP="00B539DB">
      <w:pPr>
        <w:pStyle w:val="ListParagraph"/>
        <w:numPr>
          <w:ilvl w:val="2"/>
          <w:numId w:val="13"/>
        </w:numPr>
      </w:pPr>
      <w:r>
        <w:t>1902-1961</w:t>
      </w:r>
      <w:r>
        <w:tab/>
        <w:t>P2 to $1, pegged</w:t>
      </w:r>
    </w:p>
    <w:p w:rsidR="00B539DB" w:rsidRDefault="00B539DB" w:rsidP="00B539DB">
      <w:pPr>
        <w:pStyle w:val="ListParagraph"/>
        <w:numPr>
          <w:ilvl w:val="2"/>
          <w:numId w:val="13"/>
        </w:numPr>
      </w:pPr>
      <w:r>
        <w:t>1962</w:t>
      </w:r>
      <w:r>
        <w:tab/>
      </w:r>
      <w:r>
        <w:tab/>
        <w:t>P3.90 to $1, decreed. RP lifted forex controls</w:t>
      </w:r>
    </w:p>
    <w:p w:rsidR="00B539DB" w:rsidRDefault="00B539DB" w:rsidP="00B539DB">
      <w:pPr>
        <w:pStyle w:val="ListParagraph"/>
        <w:numPr>
          <w:ilvl w:val="2"/>
          <w:numId w:val="13"/>
        </w:numPr>
      </w:pPr>
      <w:r>
        <w:t>1970</w:t>
      </w:r>
      <w:r>
        <w:tab/>
      </w:r>
      <w:r>
        <w:tab/>
        <w:t>RP allowed P to float</w:t>
      </w:r>
    </w:p>
    <w:p w:rsidR="00B539DB" w:rsidRDefault="00B539DB" w:rsidP="00B539DB">
      <w:pPr>
        <w:pStyle w:val="ListParagraph"/>
        <w:numPr>
          <w:ilvl w:val="2"/>
          <w:numId w:val="13"/>
        </w:numPr>
      </w:pPr>
      <w:r>
        <w:t>1974</w:t>
      </w:r>
      <w:r>
        <w:tab/>
      </w:r>
      <w:r>
        <w:tab/>
        <w:t>P6.75 to $1</w:t>
      </w:r>
    </w:p>
    <w:p w:rsidR="00FB24E6" w:rsidRDefault="00FB24E6" w:rsidP="00FB24E6">
      <w:pPr>
        <w:pStyle w:val="ListParagraph"/>
        <w:numPr>
          <w:ilvl w:val="1"/>
          <w:numId w:val="13"/>
        </w:numPr>
      </w:pPr>
      <w:r>
        <w:t>Alleviation of common man’s plight</w:t>
      </w:r>
    </w:p>
    <w:p w:rsidR="00FB24E6" w:rsidRDefault="00FB24E6" w:rsidP="00FB24E6">
      <w:pPr>
        <w:pStyle w:val="ListParagraph"/>
        <w:numPr>
          <w:ilvl w:val="2"/>
          <w:numId w:val="13"/>
        </w:numPr>
      </w:pPr>
      <w:r>
        <w:t>Land Reform Code RA 3844</w:t>
      </w:r>
    </w:p>
    <w:p w:rsidR="00FB24E6" w:rsidRDefault="00FB24E6" w:rsidP="00FB24E6">
      <w:pPr>
        <w:pStyle w:val="ListParagraph"/>
        <w:numPr>
          <w:ilvl w:val="2"/>
          <w:numId w:val="13"/>
        </w:numPr>
      </w:pPr>
      <w:r>
        <w:t>IRRI</w:t>
      </w:r>
    </w:p>
    <w:p w:rsidR="00FB24E6" w:rsidRDefault="00FB24E6" w:rsidP="00FB24E6">
      <w:pPr>
        <w:pStyle w:val="ListParagraph"/>
        <w:numPr>
          <w:ilvl w:val="1"/>
          <w:numId w:val="13"/>
        </w:numPr>
      </w:pPr>
      <w:r>
        <w:t>Dynamic basis for growth</w:t>
      </w:r>
    </w:p>
    <w:p w:rsidR="00FB24E6" w:rsidRDefault="00FB24E6" w:rsidP="00FB24E6">
      <w:pPr>
        <w:pStyle w:val="ListParagraph"/>
        <w:numPr>
          <w:ilvl w:val="2"/>
          <w:numId w:val="13"/>
        </w:numPr>
      </w:pPr>
      <w:r>
        <w:t>National Cottage Industry Development Administration</w:t>
      </w:r>
    </w:p>
    <w:p w:rsidR="00FB24E6" w:rsidRDefault="00FB24E6" w:rsidP="00FB24E6">
      <w:pPr>
        <w:pStyle w:val="ListParagraph"/>
        <w:numPr>
          <w:ilvl w:val="2"/>
          <w:numId w:val="13"/>
        </w:numPr>
      </w:pPr>
      <w:r>
        <w:t>MaPhilIndo</w:t>
      </w:r>
    </w:p>
    <w:p w:rsidR="00FB24E6" w:rsidRDefault="00FB24E6" w:rsidP="00FB24E6">
      <w:pPr>
        <w:pStyle w:val="ListParagraph"/>
        <w:numPr>
          <w:ilvl w:val="2"/>
          <w:numId w:val="13"/>
        </w:numPr>
      </w:pPr>
      <w:r>
        <w:t>June 12, 1898 Independence Day</w:t>
      </w:r>
    </w:p>
    <w:p w:rsidR="00DE5A72" w:rsidRDefault="00DE5A72" w:rsidP="00DE5A72">
      <w:pPr>
        <w:pStyle w:val="ListParagraph"/>
        <w:numPr>
          <w:ilvl w:val="0"/>
          <w:numId w:val="13"/>
        </w:numPr>
      </w:pPr>
      <w:r>
        <w:t>Political Turncoatism</w:t>
      </w:r>
    </w:p>
    <w:p w:rsidR="00DE5A72" w:rsidRDefault="00DE5A72" w:rsidP="00DE5A72">
      <w:pPr>
        <w:pStyle w:val="ListParagraph"/>
        <w:numPr>
          <w:ilvl w:val="1"/>
          <w:numId w:val="13"/>
        </w:numPr>
      </w:pPr>
      <w:r>
        <w:t>Ramon Magsaysay</w:t>
      </w:r>
      <w:r w:rsidR="009A708B">
        <w:tab/>
        <w:t>LP to NP 1953 elections</w:t>
      </w:r>
    </w:p>
    <w:p w:rsidR="00DE5A72" w:rsidRDefault="00DE5A72" w:rsidP="00DE5A72">
      <w:pPr>
        <w:pStyle w:val="ListParagraph"/>
        <w:numPr>
          <w:ilvl w:val="1"/>
          <w:numId w:val="13"/>
        </w:numPr>
      </w:pPr>
      <w:r>
        <w:t>Benigno Aquino, Jr.</w:t>
      </w:r>
      <w:r w:rsidR="00C83492">
        <w:tab/>
        <w:t>NP to LP 1960s funds for Tarlac</w:t>
      </w:r>
    </w:p>
    <w:p w:rsidR="00DE5A72" w:rsidRDefault="00DE5A72" w:rsidP="00DE5A72">
      <w:pPr>
        <w:pStyle w:val="ListParagraph"/>
        <w:numPr>
          <w:ilvl w:val="1"/>
          <w:numId w:val="13"/>
        </w:numPr>
      </w:pPr>
      <w:r>
        <w:t>Ferdinand Marcos</w:t>
      </w:r>
      <w:r w:rsidR="00E0302F">
        <w:tab/>
        <w:t>LP to NP 1965 elections</w:t>
      </w:r>
    </w:p>
    <w:p w:rsidR="006E11B7" w:rsidRDefault="005268AF" w:rsidP="006E11B7">
      <w:pPr>
        <w:pStyle w:val="Heading1"/>
      </w:pPr>
      <w:r>
        <w:t xml:space="preserve">Before </w:t>
      </w:r>
      <w:r w:rsidR="006E11B7">
        <w:t>Martial Law</w:t>
      </w:r>
    </w:p>
    <w:p w:rsidR="006E11B7" w:rsidRDefault="006E11B7" w:rsidP="006E11B7">
      <w:pPr>
        <w:pStyle w:val="ListParagraph"/>
        <w:numPr>
          <w:ilvl w:val="0"/>
          <w:numId w:val="14"/>
        </w:numPr>
      </w:pPr>
      <w:r>
        <w:t>1960s Philippines</w:t>
      </w:r>
    </w:p>
    <w:p w:rsidR="006E11B7" w:rsidRDefault="006E11B7" w:rsidP="006E11B7">
      <w:pPr>
        <w:pStyle w:val="ListParagraph"/>
        <w:numPr>
          <w:ilvl w:val="1"/>
          <w:numId w:val="14"/>
        </w:numPr>
      </w:pPr>
      <w:r>
        <w:t>Population</w:t>
      </w:r>
    </w:p>
    <w:p w:rsidR="006E11B7" w:rsidRDefault="006E11B7" w:rsidP="006E11B7">
      <w:pPr>
        <w:pStyle w:val="ListParagraph"/>
        <w:numPr>
          <w:ilvl w:val="2"/>
          <w:numId w:val="14"/>
        </w:numPr>
      </w:pPr>
      <w:r>
        <w:t>Young – educated – unemployed, esp. in the countryside (due to mechanizations &amp; lack of land -&gt; urbanization)</w:t>
      </w:r>
    </w:p>
    <w:p w:rsidR="006E11B7" w:rsidRDefault="006E11B7" w:rsidP="006E11B7">
      <w:pPr>
        <w:pStyle w:val="ListParagraph"/>
        <w:numPr>
          <w:ilvl w:val="2"/>
          <w:numId w:val="14"/>
        </w:numPr>
      </w:pPr>
      <w:r>
        <w:t>Small urban middle class</w:t>
      </w:r>
    </w:p>
    <w:p w:rsidR="006E11B7" w:rsidRDefault="006E11B7" w:rsidP="006E11B7">
      <w:pPr>
        <w:pStyle w:val="ListParagraph"/>
        <w:numPr>
          <w:ilvl w:val="1"/>
          <w:numId w:val="14"/>
        </w:numPr>
      </w:pPr>
      <w:r>
        <w:t>Economy</w:t>
      </w:r>
    </w:p>
    <w:p w:rsidR="006E11B7" w:rsidRDefault="006E11B7" w:rsidP="006E11B7">
      <w:pPr>
        <w:pStyle w:val="ListParagraph"/>
        <w:numPr>
          <w:ilvl w:val="2"/>
          <w:numId w:val="14"/>
        </w:numPr>
      </w:pPr>
      <w:r>
        <w:t>“Infant” manufacturing</w:t>
      </w:r>
    </w:p>
    <w:p w:rsidR="006E11B7" w:rsidRDefault="006E11B7" w:rsidP="006E11B7">
      <w:pPr>
        <w:pStyle w:val="ListParagraph"/>
        <w:numPr>
          <w:ilvl w:val="2"/>
          <w:numId w:val="14"/>
        </w:numPr>
      </w:pPr>
      <w:r>
        <w:lastRenderedPageBreak/>
        <w:t>Low wages</w:t>
      </w:r>
    </w:p>
    <w:p w:rsidR="006E11B7" w:rsidRDefault="006E11B7" w:rsidP="006E11B7">
      <w:pPr>
        <w:pStyle w:val="ListParagraph"/>
        <w:numPr>
          <w:ilvl w:val="2"/>
          <w:numId w:val="14"/>
        </w:numPr>
      </w:pPr>
      <w:r>
        <w:t>Domestic market</w:t>
      </w:r>
    </w:p>
    <w:p w:rsidR="006E11B7" w:rsidRDefault="006E11B7" w:rsidP="006E11B7">
      <w:pPr>
        <w:pStyle w:val="ListParagraph"/>
        <w:numPr>
          <w:ilvl w:val="1"/>
          <w:numId w:val="14"/>
        </w:numPr>
      </w:pPr>
      <w:r>
        <w:t>Church</w:t>
      </w:r>
    </w:p>
    <w:p w:rsidR="006E11B7" w:rsidRDefault="006E11B7" w:rsidP="006E11B7">
      <w:pPr>
        <w:pStyle w:val="ListParagraph"/>
        <w:numPr>
          <w:ilvl w:val="2"/>
          <w:numId w:val="14"/>
        </w:numPr>
      </w:pPr>
      <w:r>
        <w:t>Vatican II</w:t>
      </w:r>
    </w:p>
    <w:p w:rsidR="006E11B7" w:rsidRDefault="006E11B7" w:rsidP="006E11B7">
      <w:pPr>
        <w:pStyle w:val="ListParagraph"/>
        <w:numPr>
          <w:ilvl w:val="2"/>
          <w:numId w:val="14"/>
        </w:numPr>
      </w:pPr>
      <w:r>
        <w:t>Socioeconomic issues</w:t>
      </w:r>
    </w:p>
    <w:p w:rsidR="0004231A" w:rsidRDefault="0004231A" w:rsidP="0004231A">
      <w:pPr>
        <w:pStyle w:val="ListParagraph"/>
        <w:numPr>
          <w:ilvl w:val="0"/>
          <w:numId w:val="14"/>
        </w:numPr>
      </w:pPr>
      <w:r>
        <w:t xml:space="preserve"> Government &amp; Politics</w:t>
      </w:r>
    </w:p>
    <w:p w:rsidR="0004231A" w:rsidRDefault="0004231A" w:rsidP="0004231A">
      <w:pPr>
        <w:pStyle w:val="ListParagraph"/>
        <w:numPr>
          <w:ilvl w:val="1"/>
          <w:numId w:val="14"/>
        </w:numPr>
      </w:pPr>
      <w:r>
        <w:t>Diversification of the elite</w:t>
      </w:r>
    </w:p>
    <w:p w:rsidR="0004231A" w:rsidRDefault="0004231A" w:rsidP="0004231A">
      <w:pPr>
        <w:pStyle w:val="ListParagraph"/>
        <w:numPr>
          <w:ilvl w:val="2"/>
          <w:numId w:val="14"/>
        </w:numPr>
      </w:pPr>
      <w:r>
        <w:t>Exporters of raw/semi-processed goods</w:t>
      </w:r>
    </w:p>
    <w:p w:rsidR="0004231A" w:rsidRDefault="0004231A" w:rsidP="0004231A">
      <w:pPr>
        <w:pStyle w:val="ListParagraph"/>
        <w:numPr>
          <w:ilvl w:val="2"/>
          <w:numId w:val="14"/>
        </w:numPr>
      </w:pPr>
      <w:r>
        <w:t>Importers of finished goods</w:t>
      </w:r>
    </w:p>
    <w:p w:rsidR="0004231A" w:rsidRDefault="0004231A" w:rsidP="0004231A">
      <w:pPr>
        <w:pStyle w:val="ListParagraph"/>
        <w:numPr>
          <w:ilvl w:val="2"/>
          <w:numId w:val="14"/>
        </w:numPr>
      </w:pPr>
      <w:r>
        <w:t>Protected manufacturers</w:t>
      </w:r>
    </w:p>
    <w:p w:rsidR="00F54D7E" w:rsidRDefault="00F54D7E" w:rsidP="00F54D7E">
      <w:pPr>
        <w:pStyle w:val="ListParagraph"/>
        <w:numPr>
          <w:ilvl w:val="1"/>
          <w:numId w:val="14"/>
        </w:numPr>
      </w:pPr>
      <w:r>
        <w:t>Office of the President</w:t>
      </w:r>
    </w:p>
    <w:p w:rsidR="00F54D7E" w:rsidRDefault="00F54D7E" w:rsidP="00F54D7E">
      <w:pPr>
        <w:pStyle w:val="ListParagraph"/>
        <w:numPr>
          <w:ilvl w:val="2"/>
          <w:numId w:val="14"/>
        </w:numPr>
      </w:pPr>
      <w:r>
        <w:t>Agricultural productivity</w:t>
      </w:r>
    </w:p>
    <w:p w:rsidR="00F54D7E" w:rsidRDefault="00F54D7E" w:rsidP="00F54D7E">
      <w:pPr>
        <w:pStyle w:val="ListParagraph"/>
        <w:numPr>
          <w:ilvl w:val="3"/>
          <w:numId w:val="14"/>
        </w:numPr>
      </w:pPr>
      <w:r>
        <w:t>New varieties</w:t>
      </w:r>
    </w:p>
    <w:p w:rsidR="00F54D7E" w:rsidRDefault="00F54D7E" w:rsidP="00F54D7E">
      <w:pPr>
        <w:pStyle w:val="ListParagraph"/>
        <w:numPr>
          <w:ilvl w:val="3"/>
          <w:numId w:val="14"/>
        </w:numPr>
      </w:pPr>
      <w:r>
        <w:t>Mindanao interior</w:t>
      </w:r>
    </w:p>
    <w:p w:rsidR="00F54D7E" w:rsidRDefault="00F54D7E" w:rsidP="00F54D7E">
      <w:pPr>
        <w:pStyle w:val="ListParagraph"/>
        <w:numPr>
          <w:ilvl w:val="2"/>
          <w:numId w:val="14"/>
        </w:numPr>
      </w:pPr>
      <w:r>
        <w:t>Four-year Infrastructure Development Program</w:t>
      </w:r>
    </w:p>
    <w:p w:rsidR="00F54D7E" w:rsidRDefault="00F54D7E" w:rsidP="00F54D7E">
      <w:pPr>
        <w:pStyle w:val="ListParagraph"/>
        <w:numPr>
          <w:ilvl w:val="2"/>
          <w:numId w:val="14"/>
        </w:numPr>
      </w:pPr>
      <w:r>
        <w:t>Eroded congressional control of patronage</w:t>
      </w:r>
    </w:p>
    <w:p w:rsidR="00F54D7E" w:rsidRDefault="00F54D7E" w:rsidP="00F54D7E">
      <w:pPr>
        <w:pStyle w:val="ListParagraph"/>
        <w:numPr>
          <w:ilvl w:val="2"/>
          <w:numId w:val="14"/>
        </w:numPr>
      </w:pPr>
      <w:r>
        <w:t xml:space="preserve">Marcos as the </w:t>
      </w:r>
      <w:r w:rsidR="00015195">
        <w:t>Super-</w:t>
      </w:r>
      <w:r>
        <w:t>Patron</w:t>
      </w:r>
    </w:p>
    <w:p w:rsidR="0052663F" w:rsidRDefault="0052663F" w:rsidP="0052663F">
      <w:pPr>
        <w:pStyle w:val="ListParagraph"/>
        <w:numPr>
          <w:ilvl w:val="1"/>
          <w:numId w:val="14"/>
        </w:numPr>
      </w:pPr>
      <w:r>
        <w:t>Declining respect for traditional politics</w:t>
      </w:r>
    </w:p>
    <w:p w:rsidR="0052663F" w:rsidRDefault="0052663F" w:rsidP="0052663F">
      <w:pPr>
        <w:pStyle w:val="ListParagraph"/>
        <w:numPr>
          <w:ilvl w:val="2"/>
          <w:numId w:val="14"/>
        </w:numPr>
      </w:pPr>
      <w:r>
        <w:t>Warlordism. Guns, goons and gold.</w:t>
      </w:r>
    </w:p>
    <w:p w:rsidR="0052663F" w:rsidRDefault="0052663F" w:rsidP="0052663F">
      <w:pPr>
        <w:pStyle w:val="ListParagraph"/>
        <w:numPr>
          <w:ilvl w:val="2"/>
          <w:numId w:val="14"/>
        </w:numPr>
      </w:pPr>
      <w:r>
        <w:t>Anti-establishment</w:t>
      </w:r>
    </w:p>
    <w:p w:rsidR="0052663F" w:rsidRDefault="0052663F" w:rsidP="0052663F">
      <w:pPr>
        <w:pStyle w:val="ListParagraph"/>
        <w:numPr>
          <w:ilvl w:val="2"/>
          <w:numId w:val="14"/>
        </w:numPr>
      </w:pPr>
      <w:r>
        <w:t>Anti-imperialistic</w:t>
      </w:r>
    </w:p>
    <w:p w:rsidR="0052663F" w:rsidRDefault="0052663F" w:rsidP="0052663F">
      <w:pPr>
        <w:pStyle w:val="ListParagraph"/>
        <w:numPr>
          <w:ilvl w:val="2"/>
          <w:numId w:val="14"/>
        </w:numPr>
      </w:pPr>
      <w:r>
        <w:t>Sensational press</w:t>
      </w:r>
    </w:p>
    <w:p w:rsidR="009560F6" w:rsidRDefault="009560F6" w:rsidP="009560F6">
      <w:pPr>
        <w:pStyle w:val="ListParagraph"/>
        <w:numPr>
          <w:ilvl w:val="1"/>
          <w:numId w:val="14"/>
        </w:numPr>
      </w:pPr>
      <w:r>
        <w:t>Emergence of the Radical Left</w:t>
      </w:r>
    </w:p>
    <w:p w:rsidR="009560F6" w:rsidRDefault="009560F6" w:rsidP="009560F6">
      <w:pPr>
        <w:pStyle w:val="ListParagraph"/>
        <w:numPr>
          <w:ilvl w:val="2"/>
          <w:numId w:val="14"/>
        </w:numPr>
      </w:pPr>
      <w:r>
        <w:t>Joma Sison: CPP-NPA, PSR</w:t>
      </w:r>
    </w:p>
    <w:p w:rsidR="009560F6" w:rsidRDefault="009560F6" w:rsidP="009560F6">
      <w:pPr>
        <w:pStyle w:val="ListParagraph"/>
        <w:numPr>
          <w:ilvl w:val="2"/>
          <w:numId w:val="14"/>
        </w:numPr>
      </w:pPr>
      <w:r>
        <w:t>Maoist-Leninist-Marxist</w:t>
      </w:r>
    </w:p>
    <w:p w:rsidR="00134207" w:rsidRDefault="00134207" w:rsidP="00134207">
      <w:pPr>
        <w:pStyle w:val="ListParagraph"/>
        <w:numPr>
          <w:ilvl w:val="0"/>
          <w:numId w:val="14"/>
        </w:numPr>
      </w:pPr>
      <w:r>
        <w:t>The Philippines on the Eve of Martial Law</w:t>
      </w:r>
    </w:p>
    <w:p w:rsidR="00134207" w:rsidRDefault="00134207" w:rsidP="00134207">
      <w:pPr>
        <w:pStyle w:val="ListParagraph"/>
        <w:numPr>
          <w:ilvl w:val="1"/>
          <w:numId w:val="14"/>
        </w:numPr>
      </w:pPr>
      <w:r>
        <w:t>Economic and political turmoil (early 70’s)</w:t>
      </w:r>
    </w:p>
    <w:p w:rsidR="00134207" w:rsidRDefault="00134207" w:rsidP="00134207">
      <w:pPr>
        <w:pStyle w:val="ListParagraph"/>
        <w:numPr>
          <w:ilvl w:val="2"/>
          <w:numId w:val="14"/>
        </w:numPr>
      </w:pPr>
      <w:r>
        <w:t>Natural calamities</w:t>
      </w:r>
    </w:p>
    <w:p w:rsidR="00134207" w:rsidRDefault="00134207" w:rsidP="00134207">
      <w:pPr>
        <w:pStyle w:val="ListParagraph"/>
        <w:numPr>
          <w:ilvl w:val="2"/>
          <w:numId w:val="14"/>
        </w:numPr>
      </w:pPr>
      <w:r>
        <w:t>Oil price hikes</w:t>
      </w:r>
    </w:p>
    <w:p w:rsidR="00134207" w:rsidRDefault="00134207" w:rsidP="00134207">
      <w:pPr>
        <w:pStyle w:val="ListParagraph"/>
        <w:numPr>
          <w:ilvl w:val="2"/>
          <w:numId w:val="14"/>
        </w:numPr>
      </w:pPr>
      <w:r>
        <w:t>Devaluation of the peso caused by massive government spending in 1969 elections</w:t>
      </w:r>
    </w:p>
    <w:p w:rsidR="00134207" w:rsidRDefault="00134207" w:rsidP="00134207">
      <w:pPr>
        <w:pStyle w:val="ListParagraph"/>
        <w:numPr>
          <w:ilvl w:val="2"/>
          <w:numId w:val="14"/>
        </w:numPr>
      </w:pPr>
      <w:r>
        <w:t>FQS</w:t>
      </w:r>
    </w:p>
    <w:p w:rsidR="00134207" w:rsidRDefault="00134207" w:rsidP="00134207">
      <w:pPr>
        <w:pStyle w:val="ListParagraph"/>
        <w:numPr>
          <w:ilvl w:val="2"/>
          <w:numId w:val="14"/>
        </w:numPr>
      </w:pPr>
      <w:r>
        <w:t>Plaza Miranda</w:t>
      </w:r>
    </w:p>
    <w:p w:rsidR="006D1930" w:rsidRDefault="006D1930" w:rsidP="006D1930">
      <w:pPr>
        <w:pStyle w:val="ListParagraph"/>
        <w:numPr>
          <w:ilvl w:val="1"/>
          <w:numId w:val="14"/>
        </w:numPr>
      </w:pPr>
      <w:r>
        <w:t>Constitutional Convention Controversy</w:t>
      </w:r>
    </w:p>
    <w:p w:rsidR="006D1930" w:rsidRDefault="006D1930" w:rsidP="006D1930">
      <w:pPr>
        <w:pStyle w:val="ListParagraph"/>
        <w:numPr>
          <w:ilvl w:val="2"/>
          <w:numId w:val="14"/>
        </w:numPr>
      </w:pPr>
      <w:r>
        <w:t>Pro-Marcos’ parliamentary system</w:t>
      </w:r>
    </w:p>
    <w:p w:rsidR="006D1930" w:rsidRDefault="006D1930" w:rsidP="006D1930">
      <w:pPr>
        <w:pStyle w:val="ListParagraph"/>
        <w:numPr>
          <w:ilvl w:val="2"/>
          <w:numId w:val="14"/>
        </w:numPr>
      </w:pPr>
      <w:r>
        <w:t>Ban-Marcos</w:t>
      </w:r>
    </w:p>
    <w:p w:rsidR="006D1930" w:rsidRDefault="006D1930" w:rsidP="006D1930">
      <w:pPr>
        <w:pStyle w:val="ListParagraph"/>
        <w:numPr>
          <w:ilvl w:val="2"/>
          <w:numId w:val="14"/>
        </w:numPr>
      </w:pPr>
      <w:r>
        <w:t>Martial Law</w:t>
      </w:r>
    </w:p>
    <w:p w:rsidR="006D1930" w:rsidRDefault="006D1930" w:rsidP="006D1930">
      <w:pPr>
        <w:pStyle w:val="ListParagraph"/>
        <w:numPr>
          <w:ilvl w:val="1"/>
          <w:numId w:val="14"/>
        </w:numPr>
      </w:pPr>
      <w:r>
        <w:t>The 1973 Constitution</w:t>
      </w:r>
    </w:p>
    <w:p w:rsidR="006D1930" w:rsidRDefault="006D1930" w:rsidP="006D1930">
      <w:pPr>
        <w:pStyle w:val="ListParagraph"/>
        <w:numPr>
          <w:ilvl w:val="2"/>
          <w:numId w:val="14"/>
        </w:numPr>
      </w:pPr>
      <w:r>
        <w:t>Constitutional Authority</w:t>
      </w:r>
    </w:p>
    <w:p w:rsidR="00A0217D" w:rsidRDefault="00A0217D" w:rsidP="00A0217D">
      <w:pPr>
        <w:pStyle w:val="Heading1"/>
      </w:pPr>
      <w:r>
        <w:t>The Philippines Under Martial Law</w:t>
      </w:r>
    </w:p>
    <w:p w:rsidR="00A0217D" w:rsidRDefault="00A0217D" w:rsidP="00A0217D">
      <w:pPr>
        <w:pStyle w:val="ListParagraph"/>
        <w:numPr>
          <w:ilvl w:val="0"/>
          <w:numId w:val="15"/>
        </w:numPr>
      </w:pPr>
      <w:r>
        <w:t>State over Society</w:t>
      </w:r>
    </w:p>
    <w:p w:rsidR="00A0217D" w:rsidRDefault="00A0217D" w:rsidP="00A0217D">
      <w:pPr>
        <w:pStyle w:val="ListParagraph"/>
        <w:numPr>
          <w:ilvl w:val="1"/>
          <w:numId w:val="15"/>
        </w:numPr>
      </w:pPr>
      <w:r>
        <w:t>Absolute Power</w:t>
      </w:r>
    </w:p>
    <w:p w:rsidR="00A0217D" w:rsidRDefault="00A0217D" w:rsidP="00A0217D">
      <w:pPr>
        <w:pStyle w:val="ListParagraph"/>
        <w:numPr>
          <w:ilvl w:val="2"/>
          <w:numId w:val="15"/>
        </w:numPr>
      </w:pPr>
      <w:r>
        <w:lastRenderedPageBreak/>
        <w:t>Concentration of power in Marcos</w:t>
      </w:r>
    </w:p>
    <w:p w:rsidR="00A0217D" w:rsidRDefault="00A0217D" w:rsidP="00A0217D">
      <w:pPr>
        <w:pStyle w:val="ListParagraph"/>
        <w:numPr>
          <w:ilvl w:val="2"/>
          <w:numId w:val="15"/>
        </w:numPr>
      </w:pPr>
      <w:r>
        <w:t>Emasculation of the traditional elite</w:t>
      </w:r>
    </w:p>
    <w:p w:rsidR="00A0217D" w:rsidRDefault="00A0217D" w:rsidP="00A0217D">
      <w:pPr>
        <w:pStyle w:val="ListParagraph"/>
        <w:numPr>
          <w:ilvl w:val="2"/>
          <w:numId w:val="15"/>
        </w:numPr>
      </w:pPr>
      <w:r>
        <w:t>Enlarged role for the military</w:t>
      </w:r>
    </w:p>
    <w:p w:rsidR="00133B1D" w:rsidRDefault="00133B1D" w:rsidP="00A0217D">
      <w:pPr>
        <w:pStyle w:val="ListParagraph"/>
        <w:numPr>
          <w:ilvl w:val="2"/>
          <w:numId w:val="15"/>
        </w:numPr>
      </w:pPr>
      <w:r>
        <w:t>Rise of the technocrats</w:t>
      </w:r>
    </w:p>
    <w:p w:rsidR="00133B1D" w:rsidRDefault="00133B1D" w:rsidP="00A0217D">
      <w:pPr>
        <w:pStyle w:val="ListParagraph"/>
        <w:numPr>
          <w:ilvl w:val="2"/>
          <w:numId w:val="15"/>
        </w:numPr>
      </w:pPr>
      <w:r>
        <w:t>Rapid economic growth</w:t>
      </w:r>
    </w:p>
    <w:p w:rsidR="004A70BD" w:rsidRDefault="004A70BD" w:rsidP="00A0217D">
      <w:pPr>
        <w:pStyle w:val="ListParagraph"/>
        <w:numPr>
          <w:ilvl w:val="2"/>
          <w:numId w:val="15"/>
        </w:numPr>
      </w:pPr>
      <w:r>
        <w:t>US support bases investments</w:t>
      </w:r>
    </w:p>
    <w:p w:rsidR="00035AD8" w:rsidRDefault="00035AD8" w:rsidP="00504BA2">
      <w:pPr>
        <w:pStyle w:val="ListParagraph"/>
        <w:numPr>
          <w:ilvl w:val="1"/>
          <w:numId w:val="15"/>
        </w:numPr>
      </w:pPr>
      <w:r>
        <w:t>What can we learn?</w:t>
      </w:r>
    </w:p>
    <w:p w:rsidR="00035AD8" w:rsidRDefault="00035AD8" w:rsidP="00504BA2">
      <w:pPr>
        <w:pStyle w:val="ListParagraph"/>
        <w:numPr>
          <w:ilvl w:val="2"/>
          <w:numId w:val="15"/>
        </w:numPr>
      </w:pPr>
      <w:r>
        <w:t>Fr. De la Costa, S.J.’s “Is it possible for us to make words more in harmony with our actions?” (1976)</w:t>
      </w:r>
    </w:p>
    <w:p w:rsidR="00504BA2" w:rsidRDefault="00504BA2" w:rsidP="00504BA2">
      <w:pPr>
        <w:pStyle w:val="ListParagraph"/>
        <w:numPr>
          <w:ilvl w:val="0"/>
          <w:numId w:val="15"/>
        </w:numPr>
      </w:pPr>
      <w:r>
        <w:t>Decline</w:t>
      </w:r>
    </w:p>
    <w:p w:rsidR="00504BA2" w:rsidRDefault="00504BA2" w:rsidP="00504BA2">
      <w:pPr>
        <w:pStyle w:val="ListParagraph"/>
        <w:numPr>
          <w:ilvl w:val="1"/>
          <w:numId w:val="15"/>
        </w:numPr>
      </w:pPr>
      <w:r>
        <w:t>Corrupts Absolutely</w:t>
      </w:r>
    </w:p>
    <w:p w:rsidR="00504BA2" w:rsidRDefault="00504BA2" w:rsidP="00504BA2">
      <w:pPr>
        <w:pStyle w:val="ListParagraph"/>
        <w:numPr>
          <w:ilvl w:val="2"/>
          <w:numId w:val="15"/>
        </w:numPr>
      </w:pPr>
      <w:r>
        <w:t>Muslim Nationalism</w:t>
      </w:r>
    </w:p>
    <w:p w:rsidR="00504BA2" w:rsidRDefault="00504BA2" w:rsidP="00504BA2">
      <w:pPr>
        <w:pStyle w:val="ListParagraph"/>
        <w:numPr>
          <w:ilvl w:val="2"/>
          <w:numId w:val="15"/>
        </w:numPr>
      </w:pPr>
      <w:r>
        <w:t>Expansion of the Communist Insurgency</w:t>
      </w:r>
    </w:p>
    <w:p w:rsidR="0068237D" w:rsidRDefault="0068237D" w:rsidP="00504BA2">
      <w:pPr>
        <w:pStyle w:val="ListParagraph"/>
        <w:numPr>
          <w:ilvl w:val="2"/>
          <w:numId w:val="15"/>
        </w:numPr>
      </w:pPr>
      <w:r>
        <w:t>Politicization and politicization of the military</w:t>
      </w:r>
    </w:p>
    <w:p w:rsidR="0068237D" w:rsidRDefault="0068237D" w:rsidP="00504BA2">
      <w:pPr>
        <w:pStyle w:val="ListParagraph"/>
        <w:numPr>
          <w:ilvl w:val="2"/>
          <w:numId w:val="15"/>
        </w:numPr>
      </w:pPr>
      <w:r>
        <w:t>Mounting human rights violations</w:t>
      </w:r>
    </w:p>
    <w:p w:rsidR="0068237D" w:rsidRDefault="0068237D" w:rsidP="00504BA2">
      <w:pPr>
        <w:pStyle w:val="ListParagraph"/>
        <w:numPr>
          <w:ilvl w:val="2"/>
          <w:numId w:val="15"/>
        </w:numPr>
      </w:pPr>
      <w:r>
        <w:t>Politicization of the Catholic Church</w:t>
      </w:r>
    </w:p>
    <w:p w:rsidR="005823E0" w:rsidRDefault="005823E0" w:rsidP="00504BA2">
      <w:pPr>
        <w:pStyle w:val="ListParagraph"/>
        <w:numPr>
          <w:ilvl w:val="2"/>
          <w:numId w:val="15"/>
        </w:numPr>
      </w:pPr>
      <w:r>
        <w:t>Failure of economic policy-making</w:t>
      </w:r>
    </w:p>
    <w:p w:rsidR="005823E0" w:rsidRDefault="005823E0" w:rsidP="00504BA2">
      <w:pPr>
        <w:pStyle w:val="ListParagraph"/>
        <w:numPr>
          <w:ilvl w:val="2"/>
          <w:numId w:val="15"/>
        </w:numPr>
      </w:pPr>
      <w:r>
        <w:t>Crony Capitalism</w:t>
      </w:r>
    </w:p>
    <w:p w:rsidR="005823E0" w:rsidRDefault="005823E0" w:rsidP="005823E0">
      <w:pPr>
        <w:pStyle w:val="ListParagraph"/>
        <w:numPr>
          <w:ilvl w:val="2"/>
          <w:numId w:val="15"/>
        </w:numPr>
      </w:pPr>
      <w:r>
        <w:t>From corruption to kleptocracy</w:t>
      </w:r>
    </w:p>
    <w:p w:rsidR="00AF3A14" w:rsidRDefault="00AF3A14" w:rsidP="00AF3A14">
      <w:pPr>
        <w:pStyle w:val="Heading1"/>
      </w:pPr>
      <w:r>
        <w:t>The Road to EDSA</w:t>
      </w:r>
    </w:p>
    <w:p w:rsidR="00AF3A14" w:rsidRDefault="00DF5AF2" w:rsidP="00DF5AF2">
      <w:pPr>
        <w:pStyle w:val="ListParagraph"/>
        <w:numPr>
          <w:ilvl w:val="0"/>
          <w:numId w:val="16"/>
        </w:numPr>
      </w:pPr>
      <w:r>
        <w:t>Benigno “Ninoy” Aquino – August 21, 1983</w:t>
      </w:r>
    </w:p>
    <w:p w:rsidR="00FA1792" w:rsidRDefault="00FA1792" w:rsidP="00DF5AF2">
      <w:pPr>
        <w:pStyle w:val="ListParagraph"/>
        <w:numPr>
          <w:ilvl w:val="0"/>
          <w:numId w:val="16"/>
        </w:numPr>
      </w:pPr>
      <w:r>
        <w:t>Ninoy’s Funeral</w:t>
      </w:r>
    </w:p>
    <w:p w:rsidR="002B3E7C" w:rsidRDefault="002B3E7C" w:rsidP="00DF5AF2">
      <w:pPr>
        <w:pStyle w:val="ListParagraph"/>
        <w:numPr>
          <w:ilvl w:val="0"/>
          <w:numId w:val="16"/>
        </w:numPr>
      </w:pPr>
      <w:r>
        <w:t>Agrava Fact Finding Commission</w:t>
      </w:r>
    </w:p>
    <w:p w:rsidR="00043E62" w:rsidRDefault="00043E62" w:rsidP="00DF5AF2">
      <w:pPr>
        <w:pStyle w:val="ListParagraph"/>
        <w:numPr>
          <w:ilvl w:val="0"/>
          <w:numId w:val="16"/>
        </w:numPr>
      </w:pPr>
      <w:r>
        <w:t>A people who found their voice</w:t>
      </w:r>
    </w:p>
    <w:p w:rsidR="00043E62" w:rsidRDefault="00043E62" w:rsidP="00DF5AF2">
      <w:pPr>
        <w:pStyle w:val="ListParagraph"/>
        <w:numPr>
          <w:ilvl w:val="0"/>
          <w:numId w:val="16"/>
        </w:numPr>
      </w:pPr>
      <w:r>
        <w:t>Snap elections announced November 1985</w:t>
      </w:r>
    </w:p>
    <w:p w:rsidR="00043E62" w:rsidRDefault="00043E62" w:rsidP="00DF5AF2">
      <w:pPr>
        <w:pStyle w:val="ListParagraph"/>
        <w:numPr>
          <w:ilvl w:val="0"/>
          <w:numId w:val="16"/>
        </w:numPr>
      </w:pPr>
      <w:r>
        <w:t>For the Opposition to challenge Marcos</w:t>
      </w:r>
    </w:p>
    <w:p w:rsidR="00043E62" w:rsidRDefault="00043E62" w:rsidP="00043E62">
      <w:pPr>
        <w:pStyle w:val="ListParagraph"/>
        <w:numPr>
          <w:ilvl w:val="1"/>
          <w:numId w:val="16"/>
        </w:numPr>
      </w:pPr>
      <w:r>
        <w:t>Unite under a single candidate</w:t>
      </w:r>
    </w:p>
    <w:p w:rsidR="00043E62" w:rsidRDefault="00043E62" w:rsidP="00043E62">
      <w:pPr>
        <w:pStyle w:val="ListParagraph"/>
        <w:numPr>
          <w:ilvl w:val="1"/>
          <w:numId w:val="16"/>
        </w:numPr>
      </w:pPr>
      <w:r>
        <w:t>Boycott forces to participate</w:t>
      </w:r>
    </w:p>
    <w:p w:rsidR="00043E62" w:rsidRDefault="00043E62" w:rsidP="00043E62">
      <w:pPr>
        <w:pStyle w:val="ListParagraph"/>
        <w:numPr>
          <w:ilvl w:val="1"/>
          <w:numId w:val="16"/>
        </w:numPr>
      </w:pPr>
      <w:r>
        <w:t>Local officials to defect</w:t>
      </w:r>
    </w:p>
    <w:p w:rsidR="00043E62" w:rsidRDefault="00043E62" w:rsidP="00043E62">
      <w:pPr>
        <w:pStyle w:val="ListParagraph"/>
        <w:numPr>
          <w:ilvl w:val="1"/>
          <w:numId w:val="16"/>
        </w:numPr>
      </w:pPr>
      <w:r>
        <w:t>Propaganda machine</w:t>
      </w:r>
    </w:p>
    <w:p w:rsidR="00043E62" w:rsidRDefault="00043E62" w:rsidP="00043E62">
      <w:pPr>
        <w:pStyle w:val="ListParagraph"/>
        <w:numPr>
          <w:ilvl w:val="1"/>
          <w:numId w:val="16"/>
        </w:numPr>
      </w:pPr>
      <w:r>
        <w:t>Business community to contribute</w:t>
      </w:r>
    </w:p>
    <w:p w:rsidR="00043E62" w:rsidRPr="00AF3A14" w:rsidRDefault="00043E62" w:rsidP="00043E62">
      <w:pPr>
        <w:pStyle w:val="ListParagraph"/>
        <w:numPr>
          <w:ilvl w:val="1"/>
          <w:numId w:val="16"/>
        </w:numPr>
      </w:pPr>
      <w:r>
        <w:t>Independent poll watch group</w:t>
      </w:r>
    </w:p>
    <w:sectPr w:rsidR="00043E62" w:rsidRPr="00AF3A14" w:rsidSect="0059584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75535"/>
    <w:multiLevelType w:val="hybridMultilevel"/>
    <w:tmpl w:val="4E80F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012D0"/>
    <w:multiLevelType w:val="hybridMultilevel"/>
    <w:tmpl w:val="41085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B18D4"/>
    <w:multiLevelType w:val="hybridMultilevel"/>
    <w:tmpl w:val="069000D6"/>
    <w:lvl w:ilvl="0" w:tplc="024C67B6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27CE3"/>
    <w:multiLevelType w:val="hybridMultilevel"/>
    <w:tmpl w:val="073A9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437C5"/>
    <w:multiLevelType w:val="hybridMultilevel"/>
    <w:tmpl w:val="D946F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1A2FA8"/>
    <w:multiLevelType w:val="hybridMultilevel"/>
    <w:tmpl w:val="3E42F4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1CC4E30"/>
    <w:multiLevelType w:val="hybridMultilevel"/>
    <w:tmpl w:val="7E5AB0D0"/>
    <w:lvl w:ilvl="0" w:tplc="553408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EC1D1B"/>
    <w:multiLevelType w:val="hybridMultilevel"/>
    <w:tmpl w:val="ABCC5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2F5B9A"/>
    <w:multiLevelType w:val="hybridMultilevel"/>
    <w:tmpl w:val="AF225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4852E2"/>
    <w:multiLevelType w:val="hybridMultilevel"/>
    <w:tmpl w:val="D20ED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1E0994"/>
    <w:multiLevelType w:val="hybridMultilevel"/>
    <w:tmpl w:val="58E00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5D4A6A"/>
    <w:multiLevelType w:val="hybridMultilevel"/>
    <w:tmpl w:val="16A86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D47AE6"/>
    <w:multiLevelType w:val="hybridMultilevel"/>
    <w:tmpl w:val="A50C4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88638F"/>
    <w:multiLevelType w:val="hybridMultilevel"/>
    <w:tmpl w:val="82CC3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B66653"/>
    <w:multiLevelType w:val="hybridMultilevel"/>
    <w:tmpl w:val="A3AEF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1438FA"/>
    <w:multiLevelType w:val="hybridMultilevel"/>
    <w:tmpl w:val="C590A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6"/>
  </w:num>
  <w:num w:numId="4">
    <w:abstractNumId w:val="9"/>
  </w:num>
  <w:num w:numId="5">
    <w:abstractNumId w:val="1"/>
  </w:num>
  <w:num w:numId="6">
    <w:abstractNumId w:val="0"/>
  </w:num>
  <w:num w:numId="7">
    <w:abstractNumId w:val="7"/>
  </w:num>
  <w:num w:numId="8">
    <w:abstractNumId w:val="5"/>
  </w:num>
  <w:num w:numId="9">
    <w:abstractNumId w:val="8"/>
  </w:num>
  <w:num w:numId="10">
    <w:abstractNumId w:val="3"/>
  </w:num>
  <w:num w:numId="11">
    <w:abstractNumId w:val="4"/>
  </w:num>
  <w:num w:numId="12">
    <w:abstractNumId w:val="12"/>
  </w:num>
  <w:num w:numId="13">
    <w:abstractNumId w:val="14"/>
  </w:num>
  <w:num w:numId="14">
    <w:abstractNumId w:val="10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431DF"/>
    <w:rsid w:val="00004C32"/>
    <w:rsid w:val="00015195"/>
    <w:rsid w:val="00035AD8"/>
    <w:rsid w:val="00037D2B"/>
    <w:rsid w:val="0004231A"/>
    <w:rsid w:val="000434BE"/>
    <w:rsid w:val="00043E62"/>
    <w:rsid w:val="00050E0D"/>
    <w:rsid w:val="000802CC"/>
    <w:rsid w:val="000A36B8"/>
    <w:rsid w:val="000D4C2A"/>
    <w:rsid w:val="00133B1D"/>
    <w:rsid w:val="00134207"/>
    <w:rsid w:val="0013564F"/>
    <w:rsid w:val="0014491D"/>
    <w:rsid w:val="00157B9F"/>
    <w:rsid w:val="001613B5"/>
    <w:rsid w:val="0018544C"/>
    <w:rsid w:val="001A7C3E"/>
    <w:rsid w:val="001C4127"/>
    <w:rsid w:val="001D1810"/>
    <w:rsid w:val="001D2576"/>
    <w:rsid w:val="001F4B8C"/>
    <w:rsid w:val="001F509A"/>
    <w:rsid w:val="00212F7D"/>
    <w:rsid w:val="00216A15"/>
    <w:rsid w:val="002434DA"/>
    <w:rsid w:val="00282E1A"/>
    <w:rsid w:val="002A5722"/>
    <w:rsid w:val="002B22AE"/>
    <w:rsid w:val="002B3E7C"/>
    <w:rsid w:val="002F0EB4"/>
    <w:rsid w:val="002F7F79"/>
    <w:rsid w:val="003036A6"/>
    <w:rsid w:val="0034541A"/>
    <w:rsid w:val="00350750"/>
    <w:rsid w:val="00390677"/>
    <w:rsid w:val="0039280B"/>
    <w:rsid w:val="003C32F4"/>
    <w:rsid w:val="00431B84"/>
    <w:rsid w:val="00454E51"/>
    <w:rsid w:val="00480B95"/>
    <w:rsid w:val="00481177"/>
    <w:rsid w:val="004813D9"/>
    <w:rsid w:val="004A70BD"/>
    <w:rsid w:val="004C2BFC"/>
    <w:rsid w:val="004D1A19"/>
    <w:rsid w:val="00504BA2"/>
    <w:rsid w:val="005238CE"/>
    <w:rsid w:val="0052663F"/>
    <w:rsid w:val="005268AF"/>
    <w:rsid w:val="00546383"/>
    <w:rsid w:val="00554E54"/>
    <w:rsid w:val="005823E0"/>
    <w:rsid w:val="00582D40"/>
    <w:rsid w:val="00594EAF"/>
    <w:rsid w:val="00595849"/>
    <w:rsid w:val="00595EE0"/>
    <w:rsid w:val="005968D6"/>
    <w:rsid w:val="005F2C22"/>
    <w:rsid w:val="0062518C"/>
    <w:rsid w:val="006264C2"/>
    <w:rsid w:val="0063777F"/>
    <w:rsid w:val="00637FA4"/>
    <w:rsid w:val="0067427A"/>
    <w:rsid w:val="0068237D"/>
    <w:rsid w:val="00686836"/>
    <w:rsid w:val="006A1D8D"/>
    <w:rsid w:val="006B6DD1"/>
    <w:rsid w:val="006D1930"/>
    <w:rsid w:val="006E11B7"/>
    <w:rsid w:val="006F644D"/>
    <w:rsid w:val="006F7B93"/>
    <w:rsid w:val="0072242F"/>
    <w:rsid w:val="007E740A"/>
    <w:rsid w:val="008003E3"/>
    <w:rsid w:val="008304F4"/>
    <w:rsid w:val="00836A1A"/>
    <w:rsid w:val="00844666"/>
    <w:rsid w:val="0088771B"/>
    <w:rsid w:val="008C208E"/>
    <w:rsid w:val="008D7CBD"/>
    <w:rsid w:val="008F7822"/>
    <w:rsid w:val="00910DCA"/>
    <w:rsid w:val="009534A8"/>
    <w:rsid w:val="009560F6"/>
    <w:rsid w:val="009667C1"/>
    <w:rsid w:val="0099359A"/>
    <w:rsid w:val="009A52F5"/>
    <w:rsid w:val="009A708B"/>
    <w:rsid w:val="009B5CB2"/>
    <w:rsid w:val="009C386E"/>
    <w:rsid w:val="009D2773"/>
    <w:rsid w:val="009D63A7"/>
    <w:rsid w:val="009E4CA6"/>
    <w:rsid w:val="00A0217D"/>
    <w:rsid w:val="00A32F63"/>
    <w:rsid w:val="00A473D7"/>
    <w:rsid w:val="00A56E85"/>
    <w:rsid w:val="00A81914"/>
    <w:rsid w:val="00A86044"/>
    <w:rsid w:val="00A87360"/>
    <w:rsid w:val="00AA6DBC"/>
    <w:rsid w:val="00AC1CE3"/>
    <w:rsid w:val="00AC55D1"/>
    <w:rsid w:val="00AF3A14"/>
    <w:rsid w:val="00AF4BF6"/>
    <w:rsid w:val="00AF5E25"/>
    <w:rsid w:val="00B02AB6"/>
    <w:rsid w:val="00B11A33"/>
    <w:rsid w:val="00B539DB"/>
    <w:rsid w:val="00B70BCF"/>
    <w:rsid w:val="00B75F87"/>
    <w:rsid w:val="00B80F25"/>
    <w:rsid w:val="00B925A7"/>
    <w:rsid w:val="00B96C48"/>
    <w:rsid w:val="00B973FF"/>
    <w:rsid w:val="00BB272B"/>
    <w:rsid w:val="00BB325B"/>
    <w:rsid w:val="00BE4A7B"/>
    <w:rsid w:val="00BE73E9"/>
    <w:rsid w:val="00C03BD8"/>
    <w:rsid w:val="00C03E48"/>
    <w:rsid w:val="00C17446"/>
    <w:rsid w:val="00C41D4C"/>
    <w:rsid w:val="00C5765A"/>
    <w:rsid w:val="00C633B5"/>
    <w:rsid w:val="00C83492"/>
    <w:rsid w:val="00C9084A"/>
    <w:rsid w:val="00CA0C56"/>
    <w:rsid w:val="00CC7161"/>
    <w:rsid w:val="00CD5ECD"/>
    <w:rsid w:val="00D01ED5"/>
    <w:rsid w:val="00D11090"/>
    <w:rsid w:val="00D431DF"/>
    <w:rsid w:val="00D431EE"/>
    <w:rsid w:val="00D601E2"/>
    <w:rsid w:val="00D70CAE"/>
    <w:rsid w:val="00D72B7B"/>
    <w:rsid w:val="00D84FC0"/>
    <w:rsid w:val="00D97F4D"/>
    <w:rsid w:val="00DA0959"/>
    <w:rsid w:val="00DA2780"/>
    <w:rsid w:val="00DB462C"/>
    <w:rsid w:val="00DB7886"/>
    <w:rsid w:val="00DE5A72"/>
    <w:rsid w:val="00DF5AF2"/>
    <w:rsid w:val="00E0302F"/>
    <w:rsid w:val="00E0762D"/>
    <w:rsid w:val="00E25972"/>
    <w:rsid w:val="00E368FD"/>
    <w:rsid w:val="00E45764"/>
    <w:rsid w:val="00E94356"/>
    <w:rsid w:val="00EC1DE4"/>
    <w:rsid w:val="00ED67FD"/>
    <w:rsid w:val="00EE5C73"/>
    <w:rsid w:val="00F07AA7"/>
    <w:rsid w:val="00F12598"/>
    <w:rsid w:val="00F22BA0"/>
    <w:rsid w:val="00F54D7E"/>
    <w:rsid w:val="00F57462"/>
    <w:rsid w:val="00F67A9B"/>
    <w:rsid w:val="00F67FAA"/>
    <w:rsid w:val="00F77F38"/>
    <w:rsid w:val="00F96056"/>
    <w:rsid w:val="00FA1792"/>
    <w:rsid w:val="00FB24E6"/>
    <w:rsid w:val="00FC5EB4"/>
    <w:rsid w:val="00FD0CA7"/>
    <w:rsid w:val="00FE0305"/>
    <w:rsid w:val="00FE1617"/>
    <w:rsid w:val="00FE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BCF"/>
  </w:style>
  <w:style w:type="paragraph" w:styleId="Heading1">
    <w:name w:val="heading 1"/>
    <w:basedOn w:val="Normal"/>
    <w:next w:val="Normal"/>
    <w:link w:val="Heading1Char"/>
    <w:uiPriority w:val="9"/>
    <w:qFormat/>
    <w:rsid w:val="0062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CAE"/>
    <w:pPr>
      <w:ind w:left="720"/>
      <w:contextualSpacing/>
    </w:pPr>
  </w:style>
  <w:style w:type="table" w:styleId="TableGrid">
    <w:name w:val="Table Grid"/>
    <w:basedOn w:val="TableNormal"/>
    <w:uiPriority w:val="59"/>
    <w:rsid w:val="00594E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2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E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C094E-0C5A-4184-9D0E-4CF6C3D29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17</Pages>
  <Words>4013</Words>
  <Characters>22876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JNC Cruz</dc:creator>
  <cp:lastModifiedBy>Raymond JNC Cruz</cp:lastModifiedBy>
  <cp:revision>181</cp:revision>
  <dcterms:created xsi:type="dcterms:W3CDTF">2013-11-27T06:44:00Z</dcterms:created>
  <dcterms:modified xsi:type="dcterms:W3CDTF">2014-01-19T12:13:00Z</dcterms:modified>
</cp:coreProperties>
</file>