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94AD0" w:rsidRDefault="00C35782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494AD0" w:rsidTr="2CDF538C" w14:paraId="724B213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3FA95BB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 March 2025</w:t>
            </w:r>
          </w:p>
        </w:tc>
      </w:tr>
      <w:tr xmlns:wp14="http://schemas.microsoft.com/office/word/2010/wordml" w:rsidR="00494AD0" w:rsidTr="2CDF538C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P="2CDF538C" w:rsidRDefault="00494AD0" w14:paraId="672A6659" wp14:textId="66C9F4DC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GB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2"/>
                <w:szCs w:val="22"/>
                <w:lang w:val="en-IN"/>
              </w:rPr>
              <w:t>SWTID1741149438</w:t>
            </w:r>
          </w:p>
        </w:tc>
      </w:tr>
      <w:tr xmlns:wp14="http://schemas.microsoft.com/office/word/2010/wordml" w:rsidR="00494AD0" w:rsidTr="2CDF538C" w14:paraId="6880A45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34E030C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News app</w:t>
            </w:r>
          </w:p>
        </w:tc>
      </w:tr>
      <w:tr xmlns:wp14="http://schemas.microsoft.com/office/word/2010/wordml" w:rsidR="00494AD0" w:rsidTr="2CDF538C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C35782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AD0" w:rsidRDefault="00494AD0" w14:paraId="0A37501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="00494AD0" w:rsidP="2CDF538C" w:rsidRDefault="00494AD0" w14:paraId="5DAB6C7B" wp14:textId="77777777">
      <w:pPr>
        <w:spacing w:after="160" w:line="259" w:lineRule="auto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2CDF538C" w:rsidTr="2CDF538C" w14:paraId="49BD02B2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35AABDC9" w14:textId="63237CE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LEADER</w:t>
            </w:r>
          </w:p>
        </w:tc>
        <w:tc>
          <w:tcPr>
            <w:tcW w:w="450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756E2604" w14:textId="59B2CDF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ZAREENA JASMIN A</w:t>
            </w:r>
          </w:p>
        </w:tc>
      </w:tr>
      <w:tr w:rsidR="2CDF538C" w:rsidTr="2CDF538C" w14:paraId="521C6871">
        <w:trPr>
          <w:trHeight w:val="300"/>
        </w:trPr>
        <w:tc>
          <w:tcPr>
            <w:tcW w:w="4500" w:type="dxa"/>
            <w:vMerge w:val="restart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center"/>
          </w:tcPr>
          <w:p w:rsidR="2CDF538C" w:rsidP="2CDF538C" w:rsidRDefault="2CDF538C" w14:paraId="4E35273F" w14:textId="05FFC6BF">
            <w:pPr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MEMBERS</w:t>
            </w:r>
          </w:p>
        </w:tc>
        <w:tc>
          <w:tcPr>
            <w:tcW w:w="45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415FD672" w14:textId="35F60F0D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REKHA S</w:t>
            </w:r>
          </w:p>
        </w:tc>
      </w:tr>
      <w:tr w:rsidR="2CDF538C" w:rsidTr="2CDF538C" w14:paraId="2B18CB62">
        <w:trPr>
          <w:trHeight w:val="300"/>
        </w:trPr>
        <w:tc>
          <w:tcPr>
            <w:tcW w:w="4500" w:type="dxa"/>
            <w:vMerge/>
            <w:tcBorders>
              <w:top w:sz="0"/>
              <w:left w:val="single" w:sz="0"/>
              <w:bottom w:sz="0"/>
              <w:right w:sz="0"/>
            </w:tcBorders>
            <w:tcMar/>
            <w:vAlign w:val="center"/>
          </w:tcPr>
          <w:p w14:paraId="2C05B23E"/>
        </w:tc>
        <w:tc>
          <w:tcPr>
            <w:tcW w:w="45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4F616302" w14:textId="63C99C25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PREETHA S</w:t>
            </w:r>
          </w:p>
        </w:tc>
      </w:tr>
      <w:tr w:rsidR="2CDF538C" w:rsidTr="2CDF538C" w14:paraId="67C5A23D">
        <w:trPr>
          <w:trHeight w:val="300"/>
        </w:trPr>
        <w:tc>
          <w:tcPr>
            <w:tcW w:w="4500" w:type="dxa"/>
            <w:vMerge/>
            <w:tcBorders>
              <w:top w:sz="0"/>
              <w:left w:val="single" w:sz="0"/>
              <w:bottom w:sz="0"/>
              <w:right w:sz="0"/>
            </w:tcBorders>
            <w:tcMar/>
            <w:vAlign w:val="center"/>
          </w:tcPr>
          <w:p w14:paraId="1D0A8731"/>
        </w:tc>
        <w:tc>
          <w:tcPr>
            <w:tcW w:w="45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72F3ECBF" w14:textId="6CF5B09D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PAVITHRA V</w:t>
            </w:r>
          </w:p>
        </w:tc>
      </w:tr>
      <w:tr w:rsidR="2CDF538C" w:rsidTr="2CDF538C" w14:paraId="6F8A6046">
        <w:trPr>
          <w:trHeight w:val="300"/>
        </w:trPr>
        <w:tc>
          <w:tcPr>
            <w:tcW w:w="4500" w:type="dxa"/>
            <w:vMerge/>
            <w:tcBorders>
              <w:top w:sz="0"/>
              <w:left w:val="single" w:sz="0"/>
              <w:bottom w:val="single" w:sz="0"/>
              <w:right w:sz="0"/>
            </w:tcBorders>
            <w:tcMar/>
            <w:vAlign w:val="center"/>
          </w:tcPr>
          <w:p w14:paraId="5849460B"/>
        </w:tc>
        <w:tc>
          <w:tcPr>
            <w:tcW w:w="450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CDF538C" w:rsidP="2CDF538C" w:rsidRDefault="2CDF538C" w14:paraId="534EAC96" w14:textId="31F21BC3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2CDF538C" w:rsidR="2CDF5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OVIYA J</w:t>
            </w:r>
          </w:p>
        </w:tc>
      </w:tr>
    </w:tbl>
    <w:p w:rsidR="2CDF538C" w:rsidP="2CDF538C" w:rsidRDefault="2CDF538C" w14:paraId="01B9752C" w14:textId="17FE6F69">
      <w:pPr>
        <w:spacing w:after="160" w:line="259" w:lineRule="auto"/>
        <w:rPr>
          <w:rFonts w:ascii="Calibri" w:hAnsi="Calibri" w:eastAsia="Calibri" w:cs="Calibri"/>
          <w:b w:val="1"/>
          <w:bCs w:val="1"/>
          <w:sz w:val="22"/>
          <w:szCs w:val="22"/>
        </w:rPr>
      </w:pPr>
    </w:p>
    <w:p xmlns:wp14="http://schemas.microsoft.com/office/word/2010/wordml" w:rsidR="00494AD0" w:rsidRDefault="00C35782" w14:paraId="0BC9FAE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Project Overview</w:t>
      </w:r>
    </w:p>
    <w:p xmlns:wp14="http://schemas.microsoft.com/office/word/2010/wordml" w:rsidR="00494AD0" w:rsidRDefault="00C35782" w14:paraId="68E95F83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Name: </w:t>
      </w:r>
      <w:r>
        <w:rPr>
          <w:rFonts w:ascii="Calibri" w:hAnsi="Calibri" w:eastAsia="Calibri" w:cs="Calibri"/>
        </w:rPr>
        <w:t>News app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Description: </w:t>
      </w:r>
      <w:r>
        <w:rPr>
          <w:rFonts w:ascii="Calibri" w:hAnsi="Calibri" w:eastAsia="Calibri" w:cs="Calibri"/>
        </w:rPr>
        <w:t>A React-based news application that allows users to search, track, and analyse real-time news data using a third-party API.</w:t>
      </w:r>
    </w:p>
    <w:p xmlns:wp14="http://schemas.microsoft.com/office/word/2010/wordml" w:rsidR="00494AD0" w:rsidRDefault="00C35782" w14:paraId="1EACADF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Version:</w:t>
      </w:r>
      <w:r>
        <w:rPr>
          <w:rFonts w:ascii="Calibri" w:hAnsi="Calibri" w:eastAsia="Calibri" w:cs="Calibri"/>
        </w:rPr>
        <w:t xml:space="preserve"> v1.0</w:t>
      </w:r>
      <w:r>
        <w:rPr>
          <w:rFonts w:ascii="Calibri" w:hAnsi="Calibri" w:eastAsia="Calibri" w:cs="Calibri"/>
          <w:b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Testing Period: </w:t>
      </w:r>
      <w:r>
        <w:rPr>
          <w:rFonts w:ascii="Calibri" w:hAnsi="Calibri" w:eastAsia="Calibri" w:cs="Calibri"/>
        </w:rPr>
        <w:t>March 1, 2025 - March 8, 2025</w:t>
      </w:r>
    </w:p>
    <w:p xmlns:wp14="http://schemas.microsoft.com/office/word/2010/wordml" w:rsidR="00494AD0" w:rsidRDefault="00C35782" w14:paraId="02EB378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pict w14:anchorId="6CEE2DAA">
          <v:rect id="_x0000_i1025" style="width:0;height:1.5pt" o:hr="t" o:hrstd="t" o:hralign="center" fillcolor="#a0a0a0" stroked="f"/>
        </w:pict>
      </w:r>
    </w:p>
    <w:p xmlns:wp14="http://schemas.microsoft.com/office/word/2010/wordml" w:rsidR="00494AD0" w:rsidRDefault="00C35782" w14:paraId="1EC8463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Testing Scope</w:t>
      </w:r>
    </w:p>
    <w:p xmlns:wp14="http://schemas.microsoft.com/office/word/2010/wordml" w:rsidR="00494AD0" w:rsidRDefault="00C35782" w14:paraId="25163EDE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Features and Functionalities to be Tested</w:t>
      </w:r>
    </w:p>
    <w:p xmlns:wp14="http://schemas.microsoft.com/office/word/2010/wordml" w:rsidR="00494AD0" w:rsidRDefault="00C35782" w14:paraId="48B09A92" wp14:textId="77777777">
      <w:pPr>
        <w:spacing w:after="160" w:line="259" w:lineRule="auto"/>
        <w:rPr>
          <w:rFonts w:ascii="Calibri" w:hAnsi="Calibri" w:eastAsia="Calibri" w:cs="Calibri"/>
        </w:rPr>
      </w:pPr>
      <w:sdt>
        <w:sdtPr>
          <w:tag w:val="goog_rdk_0"/>
          <w:id w:val="2136679165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Home Page &amp; Navigation</w:t>
      </w:r>
      <w:r>
        <w:rPr>
          <w:rFonts w:ascii="Calibri" w:hAnsi="Calibri" w:eastAsia="Calibri" w:cs="Calibri"/>
        </w:rPr>
        <w:br/>
      </w:r>
      <w:sdt>
        <w:sdtPr>
          <w:tag w:val="goog_rdk_1"/>
          <w:id w:val="-1523858311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News Category</w:t>
      </w:r>
      <w:r>
        <w:rPr>
          <w:rFonts w:ascii="Calibri" w:hAnsi="Calibri" w:eastAsia="Calibri" w:cs="Calibri"/>
        </w:rPr>
        <w:br/>
      </w:r>
      <w:sdt>
        <w:sdtPr>
          <w:tag w:val="goog_rdk_2"/>
          <w:id w:val="-1326665549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Integration for Real-Time news</w:t>
      </w:r>
      <w:r>
        <w:rPr>
          <w:rFonts w:ascii="Calibri" w:hAnsi="Calibri" w:eastAsia="Calibri" w:cs="Calibri"/>
        </w:rPr>
        <w:br/>
      </w:r>
      <w:sdt>
        <w:sdtPr>
          <w:tag w:val="goog_rdk_3"/>
          <w:id w:val="521517577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key to access the api</w:t>
      </w:r>
      <w:r>
        <w:rPr>
          <w:rFonts w:ascii="Calibri" w:hAnsi="Calibri" w:eastAsia="Calibri" w:cs="Calibri"/>
        </w:rPr>
        <w:br/>
      </w:r>
      <w:sdt>
        <w:sdtPr>
          <w:tag w:val="goog_rdk_4"/>
          <w:id w:val="1671066234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Watching News based on category.</w:t>
      </w:r>
      <w:r>
        <w:rPr>
          <w:rFonts w:ascii="Calibri" w:hAnsi="Calibri" w:eastAsia="Calibri" w:cs="Calibri"/>
        </w:rPr>
        <w:br/>
      </w:r>
      <w:sdt>
        <w:sdtPr>
          <w:tag w:val="goog_rdk_5"/>
          <w:id w:val="8789911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UI/UX Testing (Responsiveness, Icons, Styling)</w:t>
      </w:r>
      <w:r>
        <w:rPr>
          <w:rFonts w:ascii="Calibri" w:hAnsi="Calibri" w:eastAsia="Calibri" w:cs="Calibri"/>
        </w:rPr>
        <w:br/>
      </w:r>
      <w:sdt>
        <w:sdtPr>
          <w:tag w:val="goog_rdk_6"/>
          <w:id w:val="1533303109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Error Handling &amp; Performance Testing</w:t>
      </w:r>
    </w:p>
    <w:p xmlns:wp14="http://schemas.microsoft.com/office/word/2010/wordml" w:rsidR="00494AD0" w:rsidRDefault="00C35782" w14:paraId="2B7D80F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User Stories or Requirements to be Tested</w:t>
      </w:r>
    </w:p>
    <w:p xmlns:wp14="http://schemas.microsoft.com/office/word/2010/wordml" w:rsidR="00494AD0" w:rsidRDefault="00C35782" w14:paraId="03D6E30D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Viewing global news.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Watching news based on the category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Getting newsletter based on subscription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Responsive UI across Mobile, Tablet, and Desktop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Handling API Errors Gracefully</w:t>
      </w:r>
    </w:p>
    <w:p xmlns:wp14="http://schemas.microsoft.com/office/word/2010/wordml" w:rsidR="00494AD0" w:rsidRDefault="00C35782" w14:paraId="6A05A809" wp14:textId="77777777">
      <w:p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pict w14:anchorId="4C154B8E">
          <v:rect id="_x0000_i1026" style="width:0;height:1.5pt" o:hr="t" o:hrstd="t" o:hralign="center" fillcolor="#a0a0a0" stroked="f"/>
        </w:pict>
      </w:r>
    </w:p>
    <w:p xmlns:wp14="http://schemas.microsoft.com/office/word/2010/wordml" w:rsidR="00494AD0" w:rsidRDefault="00494AD0" w14:paraId="5A39BBE3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94AD0" w:rsidRDefault="00C35782" w14:paraId="4D2225E6" wp14:textId="77777777">
      <w:pPr>
        <w:spacing w:after="160" w:line="259" w:lineRule="auto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xmlns:wp14="http://schemas.microsoft.com/office/word/2010/wordml" w:rsidR="00494AD0" w14:paraId="5DF38959" wp14:textId="77777777">
        <w:tc>
          <w:tcPr>
            <w:tcW w:w="1215" w:type="dxa"/>
          </w:tcPr>
          <w:p w:rsidR="00494AD0" w:rsidRDefault="00C35782" w14:paraId="6B86253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94AD0" w:rsidRDefault="00C35782" w14:paraId="1BF9A9A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94AD0" w:rsidRDefault="00C35782" w14:paraId="3D9E2D44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94AD0" w:rsidRDefault="00C35782" w14:paraId="2E31856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94AD0" w:rsidRDefault="00C35782" w14:paraId="2738DC89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94AD0" w:rsidRDefault="00C35782" w14:paraId="346C7775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xmlns:wp14="http://schemas.microsoft.com/office/word/2010/wordml" w:rsidR="00494AD0" w14:paraId="0F73E361" wp14:textId="77777777">
        <w:tc>
          <w:tcPr>
            <w:tcW w:w="1215" w:type="dxa"/>
          </w:tcPr>
          <w:p w:rsidR="00494AD0" w:rsidRDefault="00C35782" w14:paraId="7C7B66D9" wp14:textId="777777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94AD0" w:rsidRDefault="00C35782" w14:paraId="53AC36BA" wp14:textId="777777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94AD0" w:rsidRDefault="00C35782" w14:paraId="0E7426E2" wp14:textId="77777777">
            <w:pPr>
              <w:spacing w:after="160" w:line="259" w:lineRule="auto"/>
            </w:pPr>
            <w:r>
              <w:t>1. Open the application</w:t>
            </w:r>
          </w:p>
          <w:p w:rsidR="00494AD0" w:rsidRDefault="00C35782" w14:paraId="2A472875" wp14:textId="77777777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494AD0" w:rsidRDefault="00C35782" w14:paraId="54179D24" wp14:textId="77777777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:rsidR="00494AD0" w:rsidRDefault="00C35782" w14:paraId="6C14472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94AD0" w:rsidRDefault="00C35782" w14:paraId="13257F1E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94AD0" w14:paraId="227437A4" wp14:textId="77777777">
        <w:tc>
          <w:tcPr>
            <w:tcW w:w="1215" w:type="dxa"/>
          </w:tcPr>
          <w:p w:rsidR="00494AD0" w:rsidRDefault="00C35782" w14:paraId="7387E5EC" wp14:textId="7777777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94AD0" w:rsidRDefault="00C35782" w14:paraId="1E5A74F1" wp14:textId="77777777">
            <w:pPr>
              <w:spacing w:after="160" w:line="259" w:lineRule="auto"/>
            </w:pPr>
            <w:r>
              <w:t>Category</w:t>
            </w:r>
          </w:p>
          <w:p w:rsidR="00494AD0" w:rsidRDefault="00494AD0" w14:paraId="41C8F396" wp14:textId="77777777">
            <w:pPr>
              <w:spacing w:after="160" w:line="259" w:lineRule="auto"/>
            </w:pPr>
          </w:p>
        </w:tc>
        <w:tc>
          <w:tcPr>
            <w:tcW w:w="1860" w:type="dxa"/>
          </w:tcPr>
          <w:p w:rsidR="00494AD0" w:rsidRDefault="00C35782" w14:paraId="768217A9" wp14:textId="77777777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494AD0" w:rsidRDefault="00C35782" w14:paraId="2E9495EB" wp14:textId="77777777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494AD0" w:rsidRDefault="00C35782" w14:paraId="088D5B0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94AD0" w:rsidRDefault="00C35782" w14:paraId="17573CBB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94AD0" w14:paraId="77D9D6BE" wp14:textId="77777777">
        <w:tc>
          <w:tcPr>
            <w:tcW w:w="1215" w:type="dxa"/>
          </w:tcPr>
          <w:p w:rsidR="00494AD0" w:rsidRDefault="00C35782" w14:paraId="36FD7D32" wp14:textId="777777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94AD0" w:rsidRDefault="00C35782" w14:paraId="6C2B734A" wp14:textId="77777777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494AD0" w:rsidRDefault="00C35782" w14:paraId="07CD1E7A" wp14:textId="77777777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494AD0" w:rsidRDefault="00C35782" w14:paraId="0F1EEA39" wp14:textId="77777777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494AD0" w:rsidRDefault="00C35782" w14:paraId="56B4D27B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94AD0" w:rsidRDefault="00C35782" w14:paraId="4738405F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94AD0" w14:paraId="735D3B17" wp14:textId="77777777">
        <w:tc>
          <w:tcPr>
            <w:tcW w:w="1215" w:type="dxa"/>
          </w:tcPr>
          <w:p w:rsidR="00494AD0" w:rsidRDefault="00C35782" w14:paraId="7DDFA551" wp14:textId="777777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94AD0" w:rsidRDefault="00C35782" w14:paraId="1C8DCC7C" wp14:textId="777777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94AD0" w:rsidRDefault="00C35782" w14:paraId="6E953A7E" wp14:textId="777777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94AD0" w:rsidRDefault="00C35782" w14:paraId="68C68D55" wp14:textId="777777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94AD0" w:rsidRDefault="00C35782" w14:paraId="0D3FBC8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94AD0" w:rsidRDefault="00C35782" w14:paraId="5D584F65" wp14:textId="77777777">
            <w:pPr>
              <w:spacing w:after="160" w:line="259" w:lineRule="auto"/>
            </w:pPr>
            <w:r>
              <w:t>[Pass/Fail]</w:t>
            </w:r>
          </w:p>
        </w:tc>
      </w:tr>
    </w:tbl>
    <w:p xmlns:wp14="http://schemas.microsoft.com/office/word/2010/wordml" w:rsidR="00494AD0" w:rsidRDefault="00494AD0" w14:paraId="72A3D3EC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94AD0" w:rsidRDefault="00C35782" w14:paraId="0D0B940D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AF148B9">
          <v:rect id="_x0000_i1027" style="width:0;height:1.5pt" o:hr="t" o:hrstd="t" o:hralign="center" fillcolor="#a0a0a0" stroked="f"/>
        </w:pict>
      </w:r>
    </w:p>
    <w:p xmlns:wp14="http://schemas.microsoft.com/office/word/2010/wordml" w:rsidR="00494AD0" w:rsidRDefault="00494AD0" w14:paraId="0E27B00A" wp14:textId="77777777">
      <w:pPr>
        <w:spacing w:after="160" w:line="259" w:lineRule="auto"/>
        <w:rPr>
          <w:rFonts w:ascii="Calibri" w:hAnsi="Calibri" w:eastAsia="Calibri" w:cs="Calibri"/>
          <w:b/>
          <w:sz w:val="24"/>
          <w:szCs w:val="24"/>
        </w:rPr>
      </w:pPr>
    </w:p>
    <w:p xmlns:wp14="http://schemas.microsoft.com/office/word/2010/wordml" w:rsidR="00494AD0" w:rsidRDefault="00C35782" w14:paraId="626E8EC4" wp14:textId="77777777">
      <w:pPr>
        <w:spacing w:after="160" w:line="259" w:lineRule="auto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xmlns:wp14="http://schemas.microsoft.com/office/word/2010/wordml" w:rsidR="00494AD0" w14:paraId="39A98A96" wp14:textId="77777777">
        <w:tc>
          <w:tcPr>
            <w:tcW w:w="690" w:type="dxa"/>
          </w:tcPr>
          <w:p w:rsidR="00494AD0" w:rsidRDefault="00C35782" w14:paraId="3B703EB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94AD0" w:rsidRDefault="00C35782" w14:paraId="468803BF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94AD0" w:rsidRDefault="00C35782" w14:paraId="205F1F7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94AD0" w:rsidRDefault="00C35782" w14:paraId="1E75B44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94AD0" w:rsidRDefault="00C35782" w14:paraId="1B9FBFD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94AD0" w:rsidRDefault="00C35782" w14:paraId="7A15C25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xmlns:wp14="http://schemas.microsoft.com/office/word/2010/wordml" w:rsidR="00494AD0" w14:paraId="1B6A61B6" wp14:textId="77777777">
        <w:tc>
          <w:tcPr>
            <w:tcW w:w="690" w:type="dxa"/>
          </w:tcPr>
          <w:p w:rsidR="00494AD0" w:rsidRDefault="00C35782" w14:paraId="7BD785F1" wp14:textId="777777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94AD0" w:rsidRDefault="00C35782" w14:paraId="2734F408" wp14:textId="77777777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494AD0" w:rsidRDefault="00C35782" w14:paraId="2EC9FF3E" wp14:textId="77777777">
            <w:pPr>
              <w:spacing w:after="160" w:line="259" w:lineRule="auto"/>
            </w:pPr>
            <w:r>
              <w:t xml:space="preserve">1. Results won’t load. </w:t>
            </w:r>
          </w:p>
          <w:p w:rsidR="00494AD0" w:rsidRDefault="00C35782" w14:paraId="72C0CC69" wp14:textId="7777777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494AD0" w:rsidRDefault="00C35782" w14:paraId="7E177962" wp14:textId="777777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94AD0" w:rsidRDefault="00C35782" w14:paraId="252FEF7B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94AD0" w:rsidRDefault="00C35782" w14:paraId="4C0893F3" wp14:textId="77777777">
            <w:pPr>
              <w:spacing w:after="160" w:line="259" w:lineRule="auto"/>
            </w:pPr>
            <w:r>
              <w:t xml:space="preserve">Need API Key </w:t>
            </w:r>
          </w:p>
        </w:tc>
      </w:tr>
      <w:tr xmlns:wp14="http://schemas.microsoft.com/office/word/2010/wordml" w:rsidR="00494AD0" w14:paraId="74B7201B" wp14:textId="77777777">
        <w:tc>
          <w:tcPr>
            <w:tcW w:w="690" w:type="dxa"/>
          </w:tcPr>
          <w:p w:rsidR="00494AD0" w:rsidRDefault="00C35782" w14:paraId="5B405A80" wp14:textId="777777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94AD0" w:rsidRDefault="00C35782" w14:paraId="27CB4516" wp14:textId="77777777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494AD0" w:rsidRDefault="00C35782" w14:paraId="37121CA9" wp14:textId="77777777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494AD0" w:rsidRDefault="00C35782" w14:paraId="19497B9C" wp14:textId="777777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94AD0" w:rsidRDefault="00C35782" w14:paraId="5BBB0EA1" wp14:textId="777777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94AD0" w:rsidRDefault="00C35782" w14:paraId="031616C3" wp14:textId="77777777">
            <w:pPr>
              <w:spacing w:after="160" w:line="259" w:lineRule="auto"/>
            </w:pPr>
            <w:r>
              <w:t>Filtering logic needs debugging</w:t>
            </w:r>
          </w:p>
        </w:tc>
      </w:tr>
      <w:tr xmlns:wp14="http://schemas.microsoft.com/office/word/2010/wordml" w:rsidR="00494AD0" w14:paraId="32792977" wp14:textId="77777777">
        <w:tc>
          <w:tcPr>
            <w:tcW w:w="690" w:type="dxa"/>
          </w:tcPr>
          <w:p w:rsidR="00494AD0" w:rsidRDefault="00C35782" w14:paraId="62301D84" wp14:textId="777777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94AD0" w:rsidRDefault="00C35782" w14:paraId="41C2A4B6" wp14:textId="777777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94AD0" w:rsidRDefault="00C35782" w14:paraId="1D7CC5CA" wp14:textId="777777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494AD0" w:rsidRDefault="00C35782" w14:paraId="1E16C85B" wp14:textId="777777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94AD0" w:rsidRDefault="00C35782" w14:paraId="38803B03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94AD0" w:rsidRDefault="00C35782" w14:paraId="5E7176C1" wp14:textId="777777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xmlns:wp14="http://schemas.microsoft.com/office/word/2010/wordml" w:rsidR="00494AD0" w:rsidRDefault="00C35782" w14:paraId="60061E4C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6F1776EC">
          <v:rect id="_x0000_i1028" style="width:0;height:1.5pt" o:hr="t" o:hrstd="t" o:hralign="center" fillcolor="#a0a0a0" stroked="f"/>
        </w:pict>
      </w:r>
    </w:p>
    <w:p xmlns:wp14="http://schemas.microsoft.com/office/word/2010/wordml" w:rsidR="00494AD0" w:rsidRDefault="00C35782" w14:paraId="67A319A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</w:t>
      </w:r>
    </w:p>
    <w:p xmlns:wp14="http://schemas.microsoft.com/office/word/2010/wordml" w:rsidR="00494AD0" w:rsidRDefault="00C35782" w14:paraId="2F4BBDEE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Tester Name:</w:t>
      </w:r>
      <w:r>
        <w:rPr>
          <w:rFonts w:ascii="Calibri" w:hAnsi="Calibri" w:eastAsia="Calibri" w:cs="Calibri"/>
        </w:rPr>
        <w:t xml:space="preserve"> [Enter Name]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Date:</w:t>
      </w:r>
      <w:r>
        <w:rPr>
          <w:rFonts w:ascii="Calibri" w:hAnsi="Calibri" w:eastAsia="Calibri" w:cs="Calibri"/>
        </w:rPr>
        <w:t xml:space="preserve"> [Enter Date of Completion]                                 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Signature:</w:t>
      </w:r>
      <w:r>
        <w:rPr>
          <w:rFonts w:ascii="Calibri" w:hAnsi="Calibri" w:eastAsia="Calibri" w:cs="Calibri"/>
        </w:rPr>
        <w:t xml:space="preserve"> [Enter Signature]</w:t>
      </w:r>
    </w:p>
    <w:p xmlns:wp14="http://schemas.microsoft.com/office/word/2010/wordml" w:rsidR="00494AD0" w:rsidRDefault="00C35782" w14:paraId="44EAFD9C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42B75B5C">
          <v:rect id="_x0000_i1029" style="width:0;height:1.5pt" o:hr="t" o:hrstd="t" o:hralign="center" fillcolor="#a0a0a0" stroked="f"/>
        </w:pict>
      </w:r>
    </w:p>
    <w:p xmlns:wp14="http://schemas.microsoft.com/office/word/2010/wordml" w:rsidR="00494AD0" w:rsidRDefault="00C35782" w14:paraId="25546E3C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Notes</w:t>
      </w:r>
    </w:p>
    <w:p xmlns:wp14="http://schemas.microsoft.com/office/word/2010/wordml" w:rsidR="00494AD0" w:rsidRDefault="00C35782" w14:paraId="3A8DE233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Ensure testing covers both positive &amp; negative cases</w:t>
      </w:r>
    </w:p>
    <w:p xmlns:wp14="http://schemas.microsoft.com/office/word/2010/wordml" w:rsidR="00494AD0" w:rsidRDefault="00C35782" w14:paraId="5886B3BC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Bug tracking should include severity levels &amp; reproduction steps</w:t>
      </w:r>
    </w:p>
    <w:p xmlns:wp14="http://schemas.microsoft.com/office/word/2010/wordml" w:rsidR="00494AD0" w:rsidRDefault="00C35782" w14:paraId="53D5C527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Final sign-off required before deployment</w:t>
      </w:r>
    </w:p>
    <w:p xmlns:wp14="http://schemas.microsoft.com/office/word/2010/wordml" w:rsidR="00494AD0" w:rsidRDefault="00494AD0" w14:paraId="4B94D5A5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94AD0" w:rsidRDefault="00494AD0" w14:paraId="3DEEC669" wp14:textId="77777777"/>
    <w:p xmlns:wp14="http://schemas.microsoft.com/office/word/2010/wordml" w:rsidR="00494AD0" w:rsidRDefault="00494AD0" w14:paraId="3656B9AB" wp14:textId="77777777"/>
    <w:sectPr w:rsidR="00494AD0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F534714-8D74-4325-AF02-29D9939EFD07}" r:id="rId1"/>
    <w:embedBold w:fontKey="{AB61D928-341B-46FF-B794-893BABB70DEA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D083D58F-7050-41AB-BE3A-9289955A2714}" r:id="rId3"/>
    <w:embedBold w:fontKey="{7F57C0C1-BB4F-4EBE-B618-C6EF05CAB2DA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CD6A0ED3-1B67-4D32-B8A2-A1378F1D44F3}" w:subsetted="1" r:id="rId5"/>
  </w:font>
  <w:font w:name="Noto Sans Symbols">
    <w:charset w:val="00"/>
    <w:family w:val="auto"/>
    <w:pitch w:val="default"/>
    <w:embedRegular w:fontKey="{106E6E57-832B-4C68-8302-B54F5EF96D96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5219CC4-D3DA-46D1-B6B5-3D7EBB2F0ED7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480124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BA10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2">
    <w:abstractNumId w:val="1"/>
  </w:num>
  <w:num w:numId="1" w16cid:durableId="166986287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AD0"/>
    <w:rsid w:val="00482562"/>
    <w:rsid w:val="00494AD0"/>
    <w:rsid w:val="00C35782"/>
    <w:rsid w:val="2CDF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AC073A5"/>
  <w15:docId w15:val="{6503849F-F879-4DB9-B28A-E7A8DE4CD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ListParagraph">
    <w:uiPriority w:val="34"/>
    <w:name w:val="List Paragraph"/>
    <w:basedOn w:val="Normal"/>
    <w:qFormat/>
    <w:rsid w:val="2CDF538C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2025-03-08T11:04:00.0000000Z</dcterms:created>
  <dcterms:modified xsi:type="dcterms:W3CDTF">2025-03-08T11:04:44.0355386Z</dcterms:modified>
</coreProperties>
</file>