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449C" w14:textId="2AEBD376" w:rsidR="004F7F51" w:rsidRPr="00B92788" w:rsidRDefault="004F7F51" w:rsidP="00B927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92788">
        <w:rPr>
          <w:rFonts w:cstheme="minorHAnsi"/>
          <w:b/>
          <w:bCs/>
        </w:rPr>
        <w:t>Networking Challenge—RIP</w:t>
      </w:r>
      <w:r w:rsidR="004E0535" w:rsidRPr="00B92788">
        <w:rPr>
          <w:rFonts w:cstheme="minorHAnsi"/>
          <w:b/>
          <w:bCs/>
        </w:rPr>
        <w:t xml:space="preserve"> (page 84)</w:t>
      </w:r>
    </w:p>
    <w:p w14:paraId="06A3FD0D" w14:textId="77777777" w:rsidR="004F7F51" w:rsidRPr="00B92788" w:rsidRDefault="004F7F51" w:rsidP="00B927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C2F902C" w14:textId="04D26762" w:rsidR="004F7F51" w:rsidRPr="00B92788" w:rsidRDefault="004F7F51" w:rsidP="00B92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788">
        <w:rPr>
          <w:rFonts w:cstheme="minorHAnsi"/>
        </w:rPr>
        <w:t>Use the router simulator software included with the text’s companion CD-ROM to demonstrate that you can configure RIP for Router A in the campus LAN. (</w:t>
      </w:r>
      <w:r w:rsidRPr="00B92788">
        <w:rPr>
          <w:rFonts w:cstheme="minorHAnsi"/>
          <w:i/>
          <w:iCs/>
        </w:rPr>
        <w:t xml:space="preserve">Note: </w:t>
      </w:r>
      <w:r w:rsidRPr="00B92788">
        <w:rPr>
          <w:rFonts w:cstheme="minorHAnsi"/>
        </w:rPr>
        <w:t xml:space="preserve">The campus LAN is shown in Figure 2-8 and is displayed on the computer screen if the topology button is selected.) </w:t>
      </w:r>
    </w:p>
    <w:p w14:paraId="27BAC785" w14:textId="77777777" w:rsidR="004F7F51" w:rsidRPr="00B92788" w:rsidRDefault="004F7F51" w:rsidP="00B92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85037F" w14:textId="77777777" w:rsidR="004F7F51" w:rsidRPr="00B92788" w:rsidRDefault="004F7F51" w:rsidP="00B92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788">
        <w:rPr>
          <w:rFonts w:cstheme="minorHAnsi"/>
        </w:rPr>
        <w:t>Select Chapter 2—RIPv2. This opens a checkbox that can be used to verify that you have completed all the tasks:</w:t>
      </w:r>
    </w:p>
    <w:p w14:paraId="5F0A251E" w14:textId="5D177AAA" w:rsidR="00A12AFE" w:rsidRDefault="00A12AFE" w:rsidP="00A12AF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="004F7F51" w:rsidRPr="00A12AFE">
        <w:rPr>
          <w:rFonts w:cstheme="minorHAnsi"/>
        </w:rPr>
        <w:t>Enter the privileged EXEC mode on the router</w:t>
      </w:r>
    </w:p>
    <w:p w14:paraId="3D8F5701" w14:textId="5DAB9F2A" w:rsidR="00A12AFE" w:rsidRPr="00A12AFE" w:rsidRDefault="00A12AFE" w:rsidP="00A12AF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1C05E4A7" wp14:editId="29219EB4">
            <wp:extent cx="1190791" cy="466790"/>
            <wp:effectExtent l="0" t="0" r="9525" b="9525"/>
            <wp:docPr id="140510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7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AC22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2. Enter the router configuration mode: Router(config).</w:t>
      </w:r>
    </w:p>
    <w:p w14:paraId="6082E2C2" w14:textId="459F8D5F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14FF40D1" wp14:editId="1F665A75">
            <wp:extent cx="2991267" cy="409632"/>
            <wp:effectExtent l="0" t="0" r="0" b="9525"/>
            <wp:docPr id="98746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6102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3. Configure the FastEthernet0/0 interface with the following:</w:t>
      </w:r>
    </w:p>
    <w:p w14:paraId="1A5E363D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IP address: 10.10.20.250</w:t>
      </w:r>
    </w:p>
    <w:p w14:paraId="2B537197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Subnet mask: 255.255.255.0</w:t>
      </w:r>
    </w:p>
    <w:p w14:paraId="54815105" w14:textId="655456F7" w:rsidR="00A12AFE" w:rsidRPr="00B92788" w:rsidRDefault="00A12AFE" w:rsidP="00A12AF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6F99235C" wp14:editId="36EF0149">
            <wp:extent cx="2800741" cy="485843"/>
            <wp:effectExtent l="0" t="0" r="0" b="9525"/>
            <wp:docPr id="21280845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8453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6DF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4. Enable the FA0/0 interface.</w:t>
      </w:r>
    </w:p>
    <w:p w14:paraId="4F8FE10D" w14:textId="61E00D3B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6B687A61" wp14:editId="222BD54C">
            <wp:extent cx="2876951" cy="428685"/>
            <wp:effectExtent l="0" t="0" r="0" b="9525"/>
            <wp:docPr id="64690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EAC3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5. Configure the FastEthernet0/1 interface with the following:</w:t>
      </w:r>
    </w:p>
    <w:p w14:paraId="49F5F4D6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IP address: 10.10.200.1</w:t>
      </w:r>
    </w:p>
    <w:p w14:paraId="7BBE7FD8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Subnet mask: 255.255.255.0</w:t>
      </w:r>
    </w:p>
    <w:p w14:paraId="270A3A6F" w14:textId="2F63F9D1" w:rsidR="00A12AFE" w:rsidRPr="00B92788" w:rsidRDefault="00A12AFE" w:rsidP="00A12AF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297398E6" wp14:editId="52BD7E74">
            <wp:extent cx="2705478" cy="447737"/>
            <wp:effectExtent l="0" t="0" r="0" b="0"/>
            <wp:docPr id="6898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9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3F5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6. Enable the FA0/1 interface.</w:t>
      </w:r>
    </w:p>
    <w:p w14:paraId="6D402EC3" w14:textId="5347C577" w:rsidR="00A12AFE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036F39A1" wp14:editId="5D028F55">
            <wp:extent cx="2848373" cy="428685"/>
            <wp:effectExtent l="0" t="0" r="0" b="9525"/>
            <wp:docPr id="138073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3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167" w14:textId="77777777" w:rsidR="00A12AFE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1EBE299F" w14:textId="77777777" w:rsidR="00A12AFE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057BE95B" w14:textId="77777777" w:rsidR="00A12AFE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7EDF1EA0" w14:textId="77777777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41DC6CD3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lastRenderedPageBreak/>
        <w:t>7. Configure the FastEthernet0/2 interface with the following:</w:t>
      </w:r>
    </w:p>
    <w:p w14:paraId="4047A6EE" w14:textId="77777777" w:rsidR="004F7F51" w:rsidRPr="00B92788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IP address: 10.10.100.1</w:t>
      </w:r>
    </w:p>
    <w:p w14:paraId="17DBCEDB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1440" w:hanging="720"/>
        <w:rPr>
          <w:rFonts w:cstheme="minorHAnsi"/>
        </w:rPr>
      </w:pPr>
      <w:r w:rsidRPr="00B92788">
        <w:rPr>
          <w:rFonts w:cstheme="minorHAnsi"/>
        </w:rPr>
        <w:t>Subnet mask: 255.255.255.0</w:t>
      </w:r>
    </w:p>
    <w:p w14:paraId="2772EDCE" w14:textId="50A6E738" w:rsidR="00A12AFE" w:rsidRPr="00B92788" w:rsidRDefault="00A12AFE" w:rsidP="00A12AFE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2DEA9C95" wp14:editId="1C85C1B2">
            <wp:extent cx="2705478" cy="457264"/>
            <wp:effectExtent l="0" t="0" r="0" b="0"/>
            <wp:docPr id="18483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0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D76F" w14:textId="77777777" w:rsidR="00A12AFE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8. Enable the FA0/2 interface.</w:t>
      </w:r>
    </w:p>
    <w:p w14:paraId="669B6B97" w14:textId="3357BBAA" w:rsidR="004F7F51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t xml:space="preserve"> </w:t>
      </w:r>
      <w:r w:rsidRPr="00A12AFE">
        <w:rPr>
          <w:rFonts w:cstheme="minorHAnsi"/>
        </w:rPr>
        <w:drawing>
          <wp:inline distT="0" distB="0" distL="0" distR="0" wp14:anchorId="47C742E5" wp14:editId="425E38BD">
            <wp:extent cx="2800741" cy="447737"/>
            <wp:effectExtent l="0" t="0" r="0" b="0"/>
            <wp:docPr id="6887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80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7D5C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9. Enable RIP V2.</w:t>
      </w:r>
    </w:p>
    <w:p w14:paraId="0075A0A5" w14:textId="18A4DEF6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080A5079" wp14:editId="0EBDE1EA">
            <wp:extent cx="1924319" cy="295316"/>
            <wp:effectExtent l="0" t="0" r="0" b="9525"/>
            <wp:docPr id="92728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6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5C6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 xml:space="preserve">10. Use the </w:t>
      </w:r>
      <w:r w:rsidRPr="00B92788">
        <w:rPr>
          <w:rFonts w:cstheme="minorHAnsi"/>
          <w:b/>
          <w:bCs/>
        </w:rPr>
        <w:t xml:space="preserve">network </w:t>
      </w:r>
      <w:r w:rsidRPr="00B92788">
        <w:rPr>
          <w:rFonts w:cstheme="minorHAnsi"/>
        </w:rPr>
        <w:t>command to specify the class network address to be used by RIP (10.0.0.0).</w:t>
      </w:r>
    </w:p>
    <w:p w14:paraId="3534332A" w14:textId="780FD4F6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1269EBB0" wp14:editId="04837E68">
            <wp:extent cx="1981477" cy="123842"/>
            <wp:effectExtent l="0" t="0" r="0" b="9525"/>
            <wp:docPr id="3819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2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7BE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 xml:space="preserve">11. Use the </w:t>
      </w:r>
      <w:proofErr w:type="spellStart"/>
      <w:r w:rsidRPr="00B92788">
        <w:rPr>
          <w:rFonts w:cstheme="minorHAnsi"/>
          <w:b/>
          <w:bCs/>
        </w:rPr>
        <w:t>sh</w:t>
      </w:r>
      <w:proofErr w:type="spellEnd"/>
      <w:r w:rsidRPr="00B92788">
        <w:rPr>
          <w:rFonts w:cstheme="minorHAnsi"/>
          <w:b/>
          <w:bCs/>
        </w:rPr>
        <w:t xml:space="preserve"> </w:t>
      </w:r>
      <w:proofErr w:type="spellStart"/>
      <w:r w:rsidRPr="00B92788">
        <w:rPr>
          <w:rFonts w:cstheme="minorHAnsi"/>
          <w:b/>
          <w:bCs/>
        </w:rPr>
        <w:t>ip</w:t>
      </w:r>
      <w:proofErr w:type="spellEnd"/>
      <w:r w:rsidRPr="00B92788">
        <w:rPr>
          <w:rFonts w:cstheme="minorHAnsi"/>
          <w:b/>
          <w:bCs/>
        </w:rPr>
        <w:t xml:space="preserve"> int brief </w:t>
      </w:r>
      <w:r w:rsidRPr="00B92788">
        <w:rPr>
          <w:rFonts w:cstheme="minorHAnsi"/>
        </w:rPr>
        <w:t>command to check the interface status.</w:t>
      </w:r>
    </w:p>
    <w:p w14:paraId="4799D29B" w14:textId="61AB0379" w:rsidR="00A12AFE" w:rsidRPr="00B92788" w:rsidRDefault="00A12AFE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A12AFE">
        <w:rPr>
          <w:rFonts w:cstheme="minorHAnsi"/>
        </w:rPr>
        <w:drawing>
          <wp:inline distT="0" distB="0" distL="0" distR="0" wp14:anchorId="78B11C9C" wp14:editId="43F91ACC">
            <wp:extent cx="4458322" cy="1267002"/>
            <wp:effectExtent l="0" t="0" r="0" b="9525"/>
            <wp:docPr id="1794532630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2630" name="Picture 1" descr="A group of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6E70" w14:textId="1E4EF0F5" w:rsidR="000835C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 xml:space="preserve">12. Use the </w:t>
      </w:r>
      <w:proofErr w:type="spellStart"/>
      <w:r w:rsidRPr="00B92788">
        <w:rPr>
          <w:rFonts w:cstheme="minorHAnsi"/>
          <w:b/>
          <w:bCs/>
        </w:rPr>
        <w:t>sh</w:t>
      </w:r>
      <w:proofErr w:type="spellEnd"/>
      <w:r w:rsidRPr="00B92788">
        <w:rPr>
          <w:rFonts w:cstheme="minorHAnsi"/>
          <w:b/>
          <w:bCs/>
        </w:rPr>
        <w:t xml:space="preserve"> </w:t>
      </w:r>
      <w:proofErr w:type="spellStart"/>
      <w:r w:rsidRPr="00B92788">
        <w:rPr>
          <w:rFonts w:cstheme="minorHAnsi"/>
          <w:b/>
          <w:bCs/>
        </w:rPr>
        <w:t>ip</w:t>
      </w:r>
      <w:proofErr w:type="spellEnd"/>
      <w:r w:rsidRPr="00B92788">
        <w:rPr>
          <w:rFonts w:cstheme="minorHAnsi"/>
          <w:b/>
          <w:bCs/>
        </w:rPr>
        <w:t xml:space="preserve"> protocol </w:t>
      </w:r>
      <w:r w:rsidRPr="00B92788">
        <w:rPr>
          <w:rFonts w:cstheme="minorHAnsi"/>
        </w:rPr>
        <w:t>command to see whether RIP is running. (</w:t>
      </w:r>
      <w:r w:rsidRPr="00B92788">
        <w:rPr>
          <w:rFonts w:cstheme="minorHAnsi"/>
          <w:i/>
          <w:iCs/>
        </w:rPr>
        <w:t xml:space="preserve">Note: </w:t>
      </w:r>
      <w:r w:rsidRPr="00B92788">
        <w:rPr>
          <w:rFonts w:cstheme="minorHAnsi"/>
        </w:rPr>
        <w:t>This requires that Steps 9</w:t>
      </w:r>
      <w:r w:rsidR="00B92788" w:rsidRPr="00B92788">
        <w:rPr>
          <w:rFonts w:cstheme="minorHAnsi"/>
        </w:rPr>
        <w:t xml:space="preserve"> </w:t>
      </w:r>
      <w:r w:rsidRPr="00B92788">
        <w:rPr>
          <w:rFonts w:cstheme="minorHAnsi"/>
        </w:rPr>
        <w:t>and 10 are complete or the response will be “no protocol.”)</w:t>
      </w:r>
    </w:p>
    <w:p w14:paraId="34CE0444" w14:textId="6EEC67D5" w:rsidR="00C72193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C72193">
        <w:rPr>
          <w:rFonts w:cstheme="minorHAnsi"/>
        </w:rPr>
        <w:drawing>
          <wp:inline distT="0" distB="0" distL="0" distR="0" wp14:anchorId="7E58396E" wp14:editId="324E6136">
            <wp:extent cx="2896004" cy="1352739"/>
            <wp:effectExtent l="0" t="0" r="0" b="0"/>
            <wp:docPr id="182692157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1570" name="Picture 1" descr="A white text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A06" w14:textId="77777777" w:rsidR="00C72193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6E554A4D" w14:textId="77777777" w:rsidR="00C72193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655AD45F" w14:textId="77777777" w:rsidR="00C72193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484BDD64" w14:textId="77777777" w:rsidR="00C72193" w:rsidRPr="00B92788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</w:p>
    <w:p w14:paraId="051062E4" w14:textId="2036BF9E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lastRenderedPageBreak/>
        <w:t xml:space="preserve">13. Use the </w:t>
      </w:r>
      <w:r w:rsidRPr="00B92788">
        <w:rPr>
          <w:rFonts w:cstheme="minorHAnsi"/>
          <w:b/>
          <w:bCs/>
        </w:rPr>
        <w:t xml:space="preserve">show </w:t>
      </w:r>
      <w:proofErr w:type="spellStart"/>
      <w:proofErr w:type="gramStart"/>
      <w:r w:rsidRPr="00B92788">
        <w:rPr>
          <w:rFonts w:cstheme="minorHAnsi"/>
          <w:b/>
          <w:bCs/>
        </w:rPr>
        <w:t>ip</w:t>
      </w:r>
      <w:proofErr w:type="spellEnd"/>
      <w:proofErr w:type="gramEnd"/>
      <w:r w:rsidRPr="00B92788">
        <w:rPr>
          <w:rFonts w:cstheme="minorHAnsi"/>
          <w:b/>
          <w:bCs/>
        </w:rPr>
        <w:t xml:space="preserve"> route </w:t>
      </w:r>
      <w:r w:rsidRPr="00B92788">
        <w:rPr>
          <w:rFonts w:cstheme="minorHAnsi"/>
        </w:rPr>
        <w:t xml:space="preserve">command to verify whether the three </w:t>
      </w:r>
      <w:proofErr w:type="spellStart"/>
      <w:r w:rsidRPr="00B92788">
        <w:rPr>
          <w:rFonts w:cstheme="minorHAnsi"/>
        </w:rPr>
        <w:t>FastEthernet</w:t>
      </w:r>
      <w:proofErr w:type="spellEnd"/>
      <w:r w:rsidRPr="00B92788">
        <w:rPr>
          <w:rFonts w:cstheme="minorHAnsi"/>
        </w:rPr>
        <w:t xml:space="preserve"> ports are connected to </w:t>
      </w:r>
      <w:r w:rsidR="00054929">
        <w:rPr>
          <w:rFonts w:cstheme="minorHAnsi"/>
        </w:rPr>
        <w:t>t</w:t>
      </w:r>
      <w:r w:rsidRPr="00B92788">
        <w:rPr>
          <w:rFonts w:cstheme="minorHAnsi"/>
        </w:rPr>
        <w:t>he</w:t>
      </w:r>
      <w:r w:rsidR="00B92788" w:rsidRPr="00B92788">
        <w:rPr>
          <w:rFonts w:cstheme="minorHAnsi"/>
        </w:rPr>
        <w:t xml:space="preserve"> </w:t>
      </w:r>
      <w:r w:rsidRPr="00B92788">
        <w:rPr>
          <w:rFonts w:cstheme="minorHAnsi"/>
        </w:rPr>
        <w:t>router.</w:t>
      </w:r>
    </w:p>
    <w:p w14:paraId="48E0B919" w14:textId="19DDA1E9" w:rsidR="00C72193" w:rsidRPr="00B92788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C72193">
        <w:rPr>
          <w:rFonts w:cstheme="minorHAnsi"/>
        </w:rPr>
        <w:drawing>
          <wp:inline distT="0" distB="0" distL="0" distR="0" wp14:anchorId="66992A8E" wp14:editId="00DAF0B2">
            <wp:extent cx="3762900" cy="1505160"/>
            <wp:effectExtent l="0" t="0" r="9525" b="0"/>
            <wp:docPr id="14092013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13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572" w14:textId="6C110812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 xml:space="preserve">14. Display the contents of the running-configuration file. Verify that RIP is </w:t>
      </w:r>
      <w:proofErr w:type="gramStart"/>
      <w:r w:rsidRPr="00B92788">
        <w:rPr>
          <w:rFonts w:cstheme="minorHAnsi"/>
        </w:rPr>
        <w:t>enabled</w:t>
      </w:r>
      <w:proofErr w:type="gramEnd"/>
      <w:r w:rsidRPr="00B92788">
        <w:rPr>
          <w:rFonts w:cstheme="minorHAnsi"/>
        </w:rPr>
        <w:t xml:space="preserve"> and the proper</w:t>
      </w:r>
      <w:r w:rsidR="00B92788" w:rsidRPr="00B92788">
        <w:rPr>
          <w:rFonts w:cstheme="minorHAnsi"/>
        </w:rPr>
        <w:t xml:space="preserve"> </w:t>
      </w:r>
      <w:r w:rsidRPr="00B92788">
        <w:rPr>
          <w:rFonts w:cstheme="minorHAnsi"/>
        </w:rPr>
        <w:t>network address is specified.</w:t>
      </w:r>
    </w:p>
    <w:p w14:paraId="41A74406" w14:textId="600D96D7" w:rsidR="00C72193" w:rsidRPr="00B92788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C72193">
        <w:rPr>
          <w:rFonts w:cstheme="minorHAnsi"/>
        </w:rPr>
        <w:drawing>
          <wp:inline distT="0" distB="0" distL="0" distR="0" wp14:anchorId="6296072D" wp14:editId="09AB54A7">
            <wp:extent cx="3069368" cy="3343275"/>
            <wp:effectExtent l="0" t="0" r="0" b="0"/>
            <wp:docPr id="179337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73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305" cy="33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193">
        <w:rPr>
          <w:noProof/>
        </w:rPr>
        <w:t xml:space="preserve"> </w:t>
      </w:r>
      <w:r w:rsidRPr="00C72193">
        <w:rPr>
          <w:rFonts w:cstheme="minorHAnsi"/>
        </w:rPr>
        <w:drawing>
          <wp:inline distT="0" distB="0" distL="0" distR="0" wp14:anchorId="4D64AE48" wp14:editId="0460A7A0">
            <wp:extent cx="2276793" cy="2876951"/>
            <wp:effectExtent l="0" t="0" r="9525" b="0"/>
            <wp:docPr id="19372229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22975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CBB" w14:textId="77777777" w:rsidR="004F7F51" w:rsidRDefault="004F7F51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 xml:space="preserve">15. Copy the router’s </w:t>
      </w:r>
      <w:proofErr w:type="gramStart"/>
      <w:r w:rsidRPr="00B92788">
        <w:rPr>
          <w:rFonts w:cstheme="minorHAnsi"/>
        </w:rPr>
        <w:t>running-configuration</w:t>
      </w:r>
      <w:proofErr w:type="gramEnd"/>
      <w:r w:rsidRPr="00B92788">
        <w:rPr>
          <w:rFonts w:cstheme="minorHAnsi"/>
        </w:rPr>
        <w:t xml:space="preserve"> to the startup-configuration.</w:t>
      </w:r>
    </w:p>
    <w:p w14:paraId="5195A6FE" w14:textId="4BE9E271" w:rsidR="00C72193" w:rsidRPr="00B92788" w:rsidRDefault="00C72193" w:rsidP="00B92788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</w:rPr>
      </w:pPr>
      <w:r w:rsidRPr="00C72193">
        <w:rPr>
          <w:rFonts w:cstheme="minorHAnsi"/>
        </w:rPr>
        <w:drawing>
          <wp:inline distT="0" distB="0" distL="0" distR="0" wp14:anchorId="66A0DF71" wp14:editId="44A8DC73">
            <wp:extent cx="2114845" cy="190527"/>
            <wp:effectExtent l="0" t="0" r="0" b="0"/>
            <wp:docPr id="81751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9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55D" w14:textId="618704B6" w:rsidR="004F7F51" w:rsidRDefault="004F7F51" w:rsidP="00B92788">
      <w:pPr>
        <w:spacing w:after="0" w:line="360" w:lineRule="auto"/>
        <w:ind w:left="720" w:hanging="720"/>
        <w:rPr>
          <w:rFonts w:cstheme="minorHAnsi"/>
        </w:rPr>
      </w:pPr>
      <w:r w:rsidRPr="00B92788">
        <w:rPr>
          <w:rFonts w:cstheme="minorHAnsi"/>
        </w:rPr>
        <w:t>16. Display the conten</w:t>
      </w:r>
      <w:r w:rsidR="00054929">
        <w:rPr>
          <w:rFonts w:cstheme="minorHAnsi"/>
        </w:rPr>
        <w:t>ts of the startup-configuration</w:t>
      </w:r>
      <w:r w:rsidRPr="00B92788">
        <w:rPr>
          <w:rFonts w:cstheme="minorHAnsi"/>
        </w:rPr>
        <w:t>.</w:t>
      </w:r>
    </w:p>
    <w:p w14:paraId="78F905E7" w14:textId="2EA7DCEA" w:rsidR="00C72193" w:rsidRDefault="00C72193" w:rsidP="00C72193">
      <w:pPr>
        <w:spacing w:after="0" w:line="360" w:lineRule="auto"/>
        <w:ind w:left="720" w:hanging="720"/>
        <w:rPr>
          <w:noProof/>
        </w:rPr>
      </w:pPr>
      <w:r w:rsidRPr="00C72193">
        <w:rPr>
          <w:rFonts w:cstheme="minorHAnsi"/>
        </w:rPr>
        <w:lastRenderedPageBreak/>
        <w:drawing>
          <wp:inline distT="0" distB="0" distL="0" distR="0" wp14:anchorId="2E126A6C" wp14:editId="1C112773">
            <wp:extent cx="2295845" cy="3943900"/>
            <wp:effectExtent l="0" t="0" r="9525" b="0"/>
            <wp:docPr id="1642781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159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193">
        <w:rPr>
          <w:noProof/>
        </w:rPr>
        <w:t xml:space="preserve"> </w:t>
      </w:r>
      <w:r w:rsidRPr="00C72193">
        <w:rPr>
          <w:rFonts w:cstheme="minorHAnsi"/>
        </w:rPr>
        <w:drawing>
          <wp:inline distT="0" distB="0" distL="0" distR="0" wp14:anchorId="3E9BAEB1" wp14:editId="033C7FBC">
            <wp:extent cx="2524477" cy="2981741"/>
            <wp:effectExtent l="0" t="0" r="9525" b="9525"/>
            <wp:docPr id="14313597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979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FEE8" w14:textId="77777777" w:rsidR="00C72193" w:rsidRDefault="00C72193" w:rsidP="00B92788">
      <w:pPr>
        <w:spacing w:after="0" w:line="360" w:lineRule="auto"/>
        <w:ind w:left="720" w:hanging="720"/>
        <w:rPr>
          <w:noProof/>
        </w:rPr>
      </w:pPr>
    </w:p>
    <w:p w14:paraId="1D3631DF" w14:textId="1D939543" w:rsidR="00C72193" w:rsidRPr="00B92788" w:rsidRDefault="00C72193" w:rsidP="00B92788">
      <w:pPr>
        <w:spacing w:after="0" w:line="360" w:lineRule="auto"/>
        <w:ind w:left="720" w:hanging="720"/>
        <w:rPr>
          <w:rFonts w:cstheme="minorHAnsi"/>
        </w:rPr>
      </w:pPr>
      <w:r w:rsidRPr="00C72193">
        <w:rPr>
          <w:rFonts w:cstheme="minorHAnsi"/>
        </w:rPr>
        <w:drawing>
          <wp:inline distT="0" distB="0" distL="0" distR="0" wp14:anchorId="41D1FD50" wp14:editId="6832D7F6">
            <wp:extent cx="1998894" cy="3724275"/>
            <wp:effectExtent l="0" t="0" r="1905" b="0"/>
            <wp:docPr id="223392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216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1909" cy="37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193" w:rsidRPr="00B9278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86111" w14:textId="77777777" w:rsidR="000F691C" w:rsidRDefault="000F691C" w:rsidP="004F7F51">
      <w:pPr>
        <w:spacing w:after="0" w:line="240" w:lineRule="auto"/>
      </w:pPr>
      <w:r>
        <w:separator/>
      </w:r>
    </w:p>
  </w:endnote>
  <w:endnote w:type="continuationSeparator" w:id="0">
    <w:p w14:paraId="37BD523C" w14:textId="77777777" w:rsidR="000F691C" w:rsidRDefault="000F691C" w:rsidP="004F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48C6B" w14:textId="77777777" w:rsidR="000F691C" w:rsidRDefault="000F691C" w:rsidP="004F7F51">
      <w:pPr>
        <w:spacing w:after="0" w:line="240" w:lineRule="auto"/>
      </w:pPr>
      <w:r>
        <w:separator/>
      </w:r>
    </w:p>
  </w:footnote>
  <w:footnote w:type="continuationSeparator" w:id="0">
    <w:p w14:paraId="00C074D0" w14:textId="77777777" w:rsidR="000F691C" w:rsidRDefault="000F691C" w:rsidP="004F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6AF17" w14:textId="39999496" w:rsidR="004F7F51" w:rsidRDefault="004F7F51">
    <w:pPr>
      <w:pStyle w:val="Header"/>
    </w:pPr>
    <w:r>
      <w:t xml:space="preserve">ICT301 – Advanced </w:t>
    </w:r>
    <w:r w:rsidR="001D728F">
      <w:t>Networking</w:t>
    </w:r>
    <w:r w:rsidR="001D728F">
      <w:tab/>
      <w:t>Chapter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5FDC"/>
    <w:multiLevelType w:val="hybridMultilevel"/>
    <w:tmpl w:val="F1A8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51"/>
    <w:rsid w:val="00002A07"/>
    <w:rsid w:val="0000441C"/>
    <w:rsid w:val="00020384"/>
    <w:rsid w:val="00022BA3"/>
    <w:rsid w:val="00030388"/>
    <w:rsid w:val="000326CC"/>
    <w:rsid w:val="00037767"/>
    <w:rsid w:val="00043D77"/>
    <w:rsid w:val="00046FCB"/>
    <w:rsid w:val="000521B2"/>
    <w:rsid w:val="00052906"/>
    <w:rsid w:val="00054929"/>
    <w:rsid w:val="00061B1B"/>
    <w:rsid w:val="000621D6"/>
    <w:rsid w:val="0006792E"/>
    <w:rsid w:val="00073EB6"/>
    <w:rsid w:val="00077E56"/>
    <w:rsid w:val="000832BA"/>
    <w:rsid w:val="000835C1"/>
    <w:rsid w:val="00085998"/>
    <w:rsid w:val="000A01EB"/>
    <w:rsid w:val="000A0686"/>
    <w:rsid w:val="000A2641"/>
    <w:rsid w:val="000A6EC6"/>
    <w:rsid w:val="000B2AE0"/>
    <w:rsid w:val="000B50F4"/>
    <w:rsid w:val="000B6A01"/>
    <w:rsid w:val="000C2D7F"/>
    <w:rsid w:val="000E1940"/>
    <w:rsid w:val="000F01D0"/>
    <w:rsid w:val="000F53C6"/>
    <w:rsid w:val="000F691C"/>
    <w:rsid w:val="00102906"/>
    <w:rsid w:val="001056C6"/>
    <w:rsid w:val="0010746F"/>
    <w:rsid w:val="001109D4"/>
    <w:rsid w:val="00115F9B"/>
    <w:rsid w:val="00127D01"/>
    <w:rsid w:val="001327EB"/>
    <w:rsid w:val="0013302C"/>
    <w:rsid w:val="00133631"/>
    <w:rsid w:val="001404C3"/>
    <w:rsid w:val="001438A3"/>
    <w:rsid w:val="00160FEF"/>
    <w:rsid w:val="00166005"/>
    <w:rsid w:val="001717E0"/>
    <w:rsid w:val="00172EA7"/>
    <w:rsid w:val="001737EA"/>
    <w:rsid w:val="0017485A"/>
    <w:rsid w:val="00181660"/>
    <w:rsid w:val="001841AE"/>
    <w:rsid w:val="00185E3E"/>
    <w:rsid w:val="001870EE"/>
    <w:rsid w:val="00194688"/>
    <w:rsid w:val="001956AC"/>
    <w:rsid w:val="001A1580"/>
    <w:rsid w:val="001B1CB0"/>
    <w:rsid w:val="001B5BD2"/>
    <w:rsid w:val="001B68C0"/>
    <w:rsid w:val="001B726A"/>
    <w:rsid w:val="001C2E41"/>
    <w:rsid w:val="001C7E6D"/>
    <w:rsid w:val="001D150C"/>
    <w:rsid w:val="001D728F"/>
    <w:rsid w:val="001E15C6"/>
    <w:rsid w:val="001E5582"/>
    <w:rsid w:val="001E6BDF"/>
    <w:rsid w:val="001F3744"/>
    <w:rsid w:val="001F64B3"/>
    <w:rsid w:val="001F69A4"/>
    <w:rsid w:val="001F7027"/>
    <w:rsid w:val="00202CBD"/>
    <w:rsid w:val="00211B3B"/>
    <w:rsid w:val="0021315C"/>
    <w:rsid w:val="0021661F"/>
    <w:rsid w:val="002179BE"/>
    <w:rsid w:val="00217A62"/>
    <w:rsid w:val="002312C7"/>
    <w:rsid w:val="00235480"/>
    <w:rsid w:val="00236F4F"/>
    <w:rsid w:val="0024167D"/>
    <w:rsid w:val="0024546E"/>
    <w:rsid w:val="00245917"/>
    <w:rsid w:val="0025180B"/>
    <w:rsid w:val="00253E54"/>
    <w:rsid w:val="00264564"/>
    <w:rsid w:val="002660C7"/>
    <w:rsid w:val="00267945"/>
    <w:rsid w:val="002764E4"/>
    <w:rsid w:val="0028340D"/>
    <w:rsid w:val="00294A14"/>
    <w:rsid w:val="00294CEA"/>
    <w:rsid w:val="002A313C"/>
    <w:rsid w:val="002A3362"/>
    <w:rsid w:val="002A5E92"/>
    <w:rsid w:val="002B7522"/>
    <w:rsid w:val="002C0D9A"/>
    <w:rsid w:val="002C50C0"/>
    <w:rsid w:val="002C5AFB"/>
    <w:rsid w:val="002D422A"/>
    <w:rsid w:val="002D5BB0"/>
    <w:rsid w:val="002E2AB0"/>
    <w:rsid w:val="002E5DD4"/>
    <w:rsid w:val="002E651A"/>
    <w:rsid w:val="002F36BC"/>
    <w:rsid w:val="002F5FE1"/>
    <w:rsid w:val="002F7B9B"/>
    <w:rsid w:val="0030446C"/>
    <w:rsid w:val="00304C3B"/>
    <w:rsid w:val="003068DE"/>
    <w:rsid w:val="003100FE"/>
    <w:rsid w:val="00314DD8"/>
    <w:rsid w:val="00317199"/>
    <w:rsid w:val="003229F3"/>
    <w:rsid w:val="003267FF"/>
    <w:rsid w:val="00327B4F"/>
    <w:rsid w:val="00334D29"/>
    <w:rsid w:val="0035083F"/>
    <w:rsid w:val="003577DA"/>
    <w:rsid w:val="00357BFB"/>
    <w:rsid w:val="003641D9"/>
    <w:rsid w:val="00372981"/>
    <w:rsid w:val="00377F9A"/>
    <w:rsid w:val="003A30C3"/>
    <w:rsid w:val="003A489E"/>
    <w:rsid w:val="003A623E"/>
    <w:rsid w:val="003B057E"/>
    <w:rsid w:val="003B09A2"/>
    <w:rsid w:val="003B5A9A"/>
    <w:rsid w:val="003B740C"/>
    <w:rsid w:val="003C3166"/>
    <w:rsid w:val="003C5A99"/>
    <w:rsid w:val="003C61E0"/>
    <w:rsid w:val="003C73FF"/>
    <w:rsid w:val="003D3681"/>
    <w:rsid w:val="003D4E4D"/>
    <w:rsid w:val="003D6132"/>
    <w:rsid w:val="003D7D21"/>
    <w:rsid w:val="003E666E"/>
    <w:rsid w:val="003F0027"/>
    <w:rsid w:val="003F2870"/>
    <w:rsid w:val="00400225"/>
    <w:rsid w:val="0041603B"/>
    <w:rsid w:val="004231C3"/>
    <w:rsid w:val="004307E1"/>
    <w:rsid w:val="00434AFA"/>
    <w:rsid w:val="00435D87"/>
    <w:rsid w:val="00443FF5"/>
    <w:rsid w:val="0044696F"/>
    <w:rsid w:val="00447BB7"/>
    <w:rsid w:val="00452335"/>
    <w:rsid w:val="004549F5"/>
    <w:rsid w:val="00454CDB"/>
    <w:rsid w:val="0045591E"/>
    <w:rsid w:val="00473214"/>
    <w:rsid w:val="004870EC"/>
    <w:rsid w:val="00494DD6"/>
    <w:rsid w:val="004A51EF"/>
    <w:rsid w:val="004A5C47"/>
    <w:rsid w:val="004A665D"/>
    <w:rsid w:val="004D4F1C"/>
    <w:rsid w:val="004D5B47"/>
    <w:rsid w:val="004E0535"/>
    <w:rsid w:val="004E0707"/>
    <w:rsid w:val="004E46E5"/>
    <w:rsid w:val="004F022B"/>
    <w:rsid w:val="004F332E"/>
    <w:rsid w:val="004F7F51"/>
    <w:rsid w:val="00505297"/>
    <w:rsid w:val="00512195"/>
    <w:rsid w:val="005157BC"/>
    <w:rsid w:val="005178DB"/>
    <w:rsid w:val="005209F6"/>
    <w:rsid w:val="005224DF"/>
    <w:rsid w:val="00523DBA"/>
    <w:rsid w:val="00525BE2"/>
    <w:rsid w:val="00526895"/>
    <w:rsid w:val="00526F5B"/>
    <w:rsid w:val="00542772"/>
    <w:rsid w:val="00543DDC"/>
    <w:rsid w:val="00543E2B"/>
    <w:rsid w:val="00543F28"/>
    <w:rsid w:val="0055105C"/>
    <w:rsid w:val="005546CC"/>
    <w:rsid w:val="00560DBF"/>
    <w:rsid w:val="00562064"/>
    <w:rsid w:val="00582B0E"/>
    <w:rsid w:val="00591C39"/>
    <w:rsid w:val="005931C6"/>
    <w:rsid w:val="00593BEE"/>
    <w:rsid w:val="005942AA"/>
    <w:rsid w:val="005A13B2"/>
    <w:rsid w:val="005A1A75"/>
    <w:rsid w:val="005B2D65"/>
    <w:rsid w:val="005B3776"/>
    <w:rsid w:val="005B4325"/>
    <w:rsid w:val="005B565E"/>
    <w:rsid w:val="005D067C"/>
    <w:rsid w:val="005D1059"/>
    <w:rsid w:val="005D6696"/>
    <w:rsid w:val="005E03CC"/>
    <w:rsid w:val="005E22A6"/>
    <w:rsid w:val="005F6ACC"/>
    <w:rsid w:val="005F7339"/>
    <w:rsid w:val="00600FDB"/>
    <w:rsid w:val="00604D3E"/>
    <w:rsid w:val="00604D5B"/>
    <w:rsid w:val="0061732E"/>
    <w:rsid w:val="006317DA"/>
    <w:rsid w:val="0063769D"/>
    <w:rsid w:val="00647AC4"/>
    <w:rsid w:val="00655914"/>
    <w:rsid w:val="006664E9"/>
    <w:rsid w:val="0066799C"/>
    <w:rsid w:val="00672023"/>
    <w:rsid w:val="006749F4"/>
    <w:rsid w:val="00677947"/>
    <w:rsid w:val="00684058"/>
    <w:rsid w:val="00693264"/>
    <w:rsid w:val="00695F7D"/>
    <w:rsid w:val="006A36B8"/>
    <w:rsid w:val="006A7CBF"/>
    <w:rsid w:val="006B03EC"/>
    <w:rsid w:val="006B2D54"/>
    <w:rsid w:val="006B2F1E"/>
    <w:rsid w:val="006C0E14"/>
    <w:rsid w:val="006C21E2"/>
    <w:rsid w:val="006C29E3"/>
    <w:rsid w:val="006D07FC"/>
    <w:rsid w:val="006D0983"/>
    <w:rsid w:val="006D565C"/>
    <w:rsid w:val="006D58D6"/>
    <w:rsid w:val="006D791F"/>
    <w:rsid w:val="006D7FBC"/>
    <w:rsid w:val="006E0C7A"/>
    <w:rsid w:val="006F09DC"/>
    <w:rsid w:val="006F4194"/>
    <w:rsid w:val="00705788"/>
    <w:rsid w:val="00706695"/>
    <w:rsid w:val="007176CB"/>
    <w:rsid w:val="007279B1"/>
    <w:rsid w:val="007307D6"/>
    <w:rsid w:val="00737049"/>
    <w:rsid w:val="0073772C"/>
    <w:rsid w:val="0074789F"/>
    <w:rsid w:val="00762326"/>
    <w:rsid w:val="00767E2B"/>
    <w:rsid w:val="00770387"/>
    <w:rsid w:val="007705A7"/>
    <w:rsid w:val="00775112"/>
    <w:rsid w:val="00776B7B"/>
    <w:rsid w:val="00777B11"/>
    <w:rsid w:val="00786E80"/>
    <w:rsid w:val="00790237"/>
    <w:rsid w:val="007A4BD0"/>
    <w:rsid w:val="007B1D28"/>
    <w:rsid w:val="007C0270"/>
    <w:rsid w:val="007C1F25"/>
    <w:rsid w:val="007D1545"/>
    <w:rsid w:val="007D4176"/>
    <w:rsid w:val="007D5736"/>
    <w:rsid w:val="007E19AA"/>
    <w:rsid w:val="007E35A8"/>
    <w:rsid w:val="00801FAE"/>
    <w:rsid w:val="00802AAF"/>
    <w:rsid w:val="00803996"/>
    <w:rsid w:val="008066FF"/>
    <w:rsid w:val="00811410"/>
    <w:rsid w:val="00817921"/>
    <w:rsid w:val="0082134A"/>
    <w:rsid w:val="00821ECD"/>
    <w:rsid w:val="00850E17"/>
    <w:rsid w:val="0085337B"/>
    <w:rsid w:val="00853570"/>
    <w:rsid w:val="00857217"/>
    <w:rsid w:val="00863033"/>
    <w:rsid w:val="00865C24"/>
    <w:rsid w:val="008722E5"/>
    <w:rsid w:val="00875631"/>
    <w:rsid w:val="00880D3A"/>
    <w:rsid w:val="00884A56"/>
    <w:rsid w:val="00893190"/>
    <w:rsid w:val="008940AD"/>
    <w:rsid w:val="008B2809"/>
    <w:rsid w:val="008C3B88"/>
    <w:rsid w:val="008D58D1"/>
    <w:rsid w:val="008F0F89"/>
    <w:rsid w:val="008F0FFD"/>
    <w:rsid w:val="00900823"/>
    <w:rsid w:val="00911D71"/>
    <w:rsid w:val="00915ED9"/>
    <w:rsid w:val="00927970"/>
    <w:rsid w:val="009326D1"/>
    <w:rsid w:val="00936F6A"/>
    <w:rsid w:val="00955AEE"/>
    <w:rsid w:val="00960C87"/>
    <w:rsid w:val="009622E0"/>
    <w:rsid w:val="00963AA8"/>
    <w:rsid w:val="0096570B"/>
    <w:rsid w:val="009743B8"/>
    <w:rsid w:val="0097680C"/>
    <w:rsid w:val="009774D3"/>
    <w:rsid w:val="009836E7"/>
    <w:rsid w:val="00984465"/>
    <w:rsid w:val="00984D7E"/>
    <w:rsid w:val="00990B53"/>
    <w:rsid w:val="00992A46"/>
    <w:rsid w:val="009A1447"/>
    <w:rsid w:val="009A2B24"/>
    <w:rsid w:val="009B60F4"/>
    <w:rsid w:val="009D4ADE"/>
    <w:rsid w:val="009D5164"/>
    <w:rsid w:val="009E06F3"/>
    <w:rsid w:val="009E0AE1"/>
    <w:rsid w:val="009E44E7"/>
    <w:rsid w:val="009F1DB7"/>
    <w:rsid w:val="009F3C9A"/>
    <w:rsid w:val="009F7DA4"/>
    <w:rsid w:val="00A0398D"/>
    <w:rsid w:val="00A10295"/>
    <w:rsid w:val="00A11DED"/>
    <w:rsid w:val="00A12AFE"/>
    <w:rsid w:val="00A137F5"/>
    <w:rsid w:val="00A1492F"/>
    <w:rsid w:val="00A21721"/>
    <w:rsid w:val="00A245E7"/>
    <w:rsid w:val="00A26081"/>
    <w:rsid w:val="00A3608F"/>
    <w:rsid w:val="00A4659C"/>
    <w:rsid w:val="00A53071"/>
    <w:rsid w:val="00A606BF"/>
    <w:rsid w:val="00A61044"/>
    <w:rsid w:val="00A643E7"/>
    <w:rsid w:val="00A6779C"/>
    <w:rsid w:val="00A80C10"/>
    <w:rsid w:val="00A83D57"/>
    <w:rsid w:val="00A93498"/>
    <w:rsid w:val="00A9424C"/>
    <w:rsid w:val="00A9486A"/>
    <w:rsid w:val="00A958D3"/>
    <w:rsid w:val="00A96CEB"/>
    <w:rsid w:val="00AA1B85"/>
    <w:rsid w:val="00AA4286"/>
    <w:rsid w:val="00AA5E44"/>
    <w:rsid w:val="00AA6B78"/>
    <w:rsid w:val="00AB0F7F"/>
    <w:rsid w:val="00AB386C"/>
    <w:rsid w:val="00AB686B"/>
    <w:rsid w:val="00AC0C52"/>
    <w:rsid w:val="00AC4608"/>
    <w:rsid w:val="00AD4C75"/>
    <w:rsid w:val="00AE13BC"/>
    <w:rsid w:val="00AE4311"/>
    <w:rsid w:val="00AF4AF6"/>
    <w:rsid w:val="00AF6386"/>
    <w:rsid w:val="00B015AE"/>
    <w:rsid w:val="00B065C4"/>
    <w:rsid w:val="00B10237"/>
    <w:rsid w:val="00B2734C"/>
    <w:rsid w:val="00B31F4D"/>
    <w:rsid w:val="00B33B06"/>
    <w:rsid w:val="00B40156"/>
    <w:rsid w:val="00B4016D"/>
    <w:rsid w:val="00B454CB"/>
    <w:rsid w:val="00B51F30"/>
    <w:rsid w:val="00B55EE8"/>
    <w:rsid w:val="00B62A7A"/>
    <w:rsid w:val="00B644A8"/>
    <w:rsid w:val="00B66AC3"/>
    <w:rsid w:val="00B701A8"/>
    <w:rsid w:val="00B724E4"/>
    <w:rsid w:val="00B735E7"/>
    <w:rsid w:val="00B7405B"/>
    <w:rsid w:val="00B81942"/>
    <w:rsid w:val="00B83FD3"/>
    <w:rsid w:val="00B87F1F"/>
    <w:rsid w:val="00B913D3"/>
    <w:rsid w:val="00B92788"/>
    <w:rsid w:val="00B97519"/>
    <w:rsid w:val="00BA3883"/>
    <w:rsid w:val="00BA43CC"/>
    <w:rsid w:val="00BA4E59"/>
    <w:rsid w:val="00BB3CB6"/>
    <w:rsid w:val="00BB4FC6"/>
    <w:rsid w:val="00BB5047"/>
    <w:rsid w:val="00BC6F52"/>
    <w:rsid w:val="00BD2CD2"/>
    <w:rsid w:val="00BD36B6"/>
    <w:rsid w:val="00BE1E76"/>
    <w:rsid w:val="00BE38E9"/>
    <w:rsid w:val="00BE3977"/>
    <w:rsid w:val="00BE66CB"/>
    <w:rsid w:val="00BF3F0C"/>
    <w:rsid w:val="00BF4215"/>
    <w:rsid w:val="00BF470C"/>
    <w:rsid w:val="00BF514B"/>
    <w:rsid w:val="00BF7074"/>
    <w:rsid w:val="00C00D1A"/>
    <w:rsid w:val="00C02764"/>
    <w:rsid w:val="00C06499"/>
    <w:rsid w:val="00C0721A"/>
    <w:rsid w:val="00C12829"/>
    <w:rsid w:val="00C1291E"/>
    <w:rsid w:val="00C14281"/>
    <w:rsid w:val="00C23700"/>
    <w:rsid w:val="00C31AF5"/>
    <w:rsid w:val="00C4182C"/>
    <w:rsid w:val="00C64792"/>
    <w:rsid w:val="00C64F16"/>
    <w:rsid w:val="00C654F1"/>
    <w:rsid w:val="00C71794"/>
    <w:rsid w:val="00C72193"/>
    <w:rsid w:val="00C765D2"/>
    <w:rsid w:val="00C817D5"/>
    <w:rsid w:val="00C85D19"/>
    <w:rsid w:val="00C86DBC"/>
    <w:rsid w:val="00C87171"/>
    <w:rsid w:val="00C87383"/>
    <w:rsid w:val="00C87EF3"/>
    <w:rsid w:val="00C9290B"/>
    <w:rsid w:val="00C95415"/>
    <w:rsid w:val="00CB2E08"/>
    <w:rsid w:val="00CC04A4"/>
    <w:rsid w:val="00CD0094"/>
    <w:rsid w:val="00CD0E71"/>
    <w:rsid w:val="00CD698A"/>
    <w:rsid w:val="00CD6B55"/>
    <w:rsid w:val="00CD7DAE"/>
    <w:rsid w:val="00CE610F"/>
    <w:rsid w:val="00D018DD"/>
    <w:rsid w:val="00D02B92"/>
    <w:rsid w:val="00D10248"/>
    <w:rsid w:val="00D10510"/>
    <w:rsid w:val="00D13926"/>
    <w:rsid w:val="00D2758B"/>
    <w:rsid w:val="00D305B2"/>
    <w:rsid w:val="00D30867"/>
    <w:rsid w:val="00D318A7"/>
    <w:rsid w:val="00D328DB"/>
    <w:rsid w:val="00D515A0"/>
    <w:rsid w:val="00D60CD2"/>
    <w:rsid w:val="00D70B02"/>
    <w:rsid w:val="00D83CF6"/>
    <w:rsid w:val="00D8481F"/>
    <w:rsid w:val="00D85C56"/>
    <w:rsid w:val="00D904A2"/>
    <w:rsid w:val="00DA6130"/>
    <w:rsid w:val="00DC2042"/>
    <w:rsid w:val="00DC56A6"/>
    <w:rsid w:val="00DC7676"/>
    <w:rsid w:val="00DD0CCA"/>
    <w:rsid w:val="00DE4254"/>
    <w:rsid w:val="00DE46BC"/>
    <w:rsid w:val="00DE7A4D"/>
    <w:rsid w:val="00DF0729"/>
    <w:rsid w:val="00DF1334"/>
    <w:rsid w:val="00DF1572"/>
    <w:rsid w:val="00DF2CE2"/>
    <w:rsid w:val="00E0618F"/>
    <w:rsid w:val="00E10DDD"/>
    <w:rsid w:val="00E1127D"/>
    <w:rsid w:val="00E1341D"/>
    <w:rsid w:val="00E13A93"/>
    <w:rsid w:val="00E17AC7"/>
    <w:rsid w:val="00E25D88"/>
    <w:rsid w:val="00E25F14"/>
    <w:rsid w:val="00E41D32"/>
    <w:rsid w:val="00E626C3"/>
    <w:rsid w:val="00E662DF"/>
    <w:rsid w:val="00E67F35"/>
    <w:rsid w:val="00E70E2B"/>
    <w:rsid w:val="00E71D43"/>
    <w:rsid w:val="00E738DC"/>
    <w:rsid w:val="00E76845"/>
    <w:rsid w:val="00E86AFE"/>
    <w:rsid w:val="00E93D09"/>
    <w:rsid w:val="00E95283"/>
    <w:rsid w:val="00E968C6"/>
    <w:rsid w:val="00EA171B"/>
    <w:rsid w:val="00EA28CE"/>
    <w:rsid w:val="00EA4412"/>
    <w:rsid w:val="00EA44EA"/>
    <w:rsid w:val="00EB0F4F"/>
    <w:rsid w:val="00EC3D02"/>
    <w:rsid w:val="00ED2A19"/>
    <w:rsid w:val="00ED6394"/>
    <w:rsid w:val="00EE1F99"/>
    <w:rsid w:val="00EF2E8B"/>
    <w:rsid w:val="00F03B81"/>
    <w:rsid w:val="00F0696F"/>
    <w:rsid w:val="00F101F5"/>
    <w:rsid w:val="00F140D9"/>
    <w:rsid w:val="00F15353"/>
    <w:rsid w:val="00F15518"/>
    <w:rsid w:val="00F3512B"/>
    <w:rsid w:val="00F35BB5"/>
    <w:rsid w:val="00F417CE"/>
    <w:rsid w:val="00F43724"/>
    <w:rsid w:val="00F50461"/>
    <w:rsid w:val="00F50CD9"/>
    <w:rsid w:val="00F52440"/>
    <w:rsid w:val="00F53702"/>
    <w:rsid w:val="00F54EBF"/>
    <w:rsid w:val="00F611EF"/>
    <w:rsid w:val="00F76449"/>
    <w:rsid w:val="00F84296"/>
    <w:rsid w:val="00F90257"/>
    <w:rsid w:val="00F94B9C"/>
    <w:rsid w:val="00FA2B0A"/>
    <w:rsid w:val="00FA483B"/>
    <w:rsid w:val="00FA691A"/>
    <w:rsid w:val="00FA693C"/>
    <w:rsid w:val="00FC05EB"/>
    <w:rsid w:val="00FD240B"/>
    <w:rsid w:val="00FE2382"/>
    <w:rsid w:val="00FE4D50"/>
    <w:rsid w:val="00FE5FD3"/>
    <w:rsid w:val="00FE7911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B554"/>
  <w15:chartTrackingRefBased/>
  <w15:docId w15:val="{201979AE-B827-455F-A41D-4D1C14A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51"/>
  </w:style>
  <w:style w:type="paragraph" w:styleId="Footer">
    <w:name w:val="footer"/>
    <w:basedOn w:val="Normal"/>
    <w:link w:val="FooterChar"/>
    <w:uiPriority w:val="99"/>
    <w:unhideWhenUsed/>
    <w:rsid w:val="004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51"/>
  </w:style>
  <w:style w:type="paragraph" w:styleId="ListParagraph">
    <w:name w:val="List Paragraph"/>
    <w:basedOn w:val="Normal"/>
    <w:uiPriority w:val="34"/>
    <w:qFormat/>
    <w:rsid w:val="00A1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Greenwell</dc:creator>
  <cp:keywords/>
  <dc:description/>
  <cp:lastModifiedBy>Isaiah Lugo</cp:lastModifiedBy>
  <cp:revision>3</cp:revision>
  <dcterms:created xsi:type="dcterms:W3CDTF">2024-11-04T04:22:00Z</dcterms:created>
  <dcterms:modified xsi:type="dcterms:W3CDTF">2024-11-04T04:41:00Z</dcterms:modified>
</cp:coreProperties>
</file>