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A47F" w14:textId="4C43146E" w:rsidR="000A1941" w:rsidRPr="00CD6CA9" w:rsidRDefault="000A1941" w:rsidP="000A1941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CD6CA9">
        <w:rPr>
          <w:rFonts w:ascii="Times New Roman" w:hAnsi="Times New Roman" w:cs="Times New Roman"/>
          <w:b/>
          <w:bCs/>
          <w:sz w:val="24"/>
        </w:rPr>
        <w:t xml:space="preserve">Ticari Elektronik İleti Rıza Metni </w:t>
      </w:r>
    </w:p>
    <w:p w14:paraId="62E2F4E5" w14:textId="408613CF" w:rsidR="003D3E84" w:rsidRPr="00CD6CA9" w:rsidRDefault="000A1941" w:rsidP="000A1941">
      <w:pPr>
        <w:jc w:val="both"/>
        <w:rPr>
          <w:rFonts w:ascii="Times New Roman" w:hAnsi="Times New Roman" w:cs="Times New Roman"/>
          <w:sz w:val="24"/>
        </w:rPr>
      </w:pPr>
      <w:r w:rsidRPr="00CD6CA9">
        <w:rPr>
          <w:rFonts w:ascii="Times New Roman" w:hAnsi="Times New Roman" w:cs="Times New Roman"/>
          <w:sz w:val="24"/>
        </w:rPr>
        <w:t xml:space="preserve">Web sitesini </w:t>
      </w:r>
      <w:r w:rsidR="001B1B20">
        <w:rPr>
          <w:rFonts w:ascii="Times New Roman" w:hAnsi="Times New Roman" w:cs="Times New Roman"/>
          <w:sz w:val="24"/>
        </w:rPr>
        <w:t xml:space="preserve">ve uygulamayı </w:t>
      </w:r>
      <w:r w:rsidRPr="00CD6CA9">
        <w:rPr>
          <w:rFonts w:ascii="Times New Roman" w:hAnsi="Times New Roman" w:cs="Times New Roman"/>
          <w:sz w:val="24"/>
        </w:rPr>
        <w:t xml:space="preserve">ziyaretim esnasında bildirdiğim cep, ev, iş telefonu, e-posta adresi gibi iletişim bilgilerimin KVKK Aydınlatma Metni ve Çerez </w:t>
      </w:r>
      <w:proofErr w:type="spellStart"/>
      <w:r w:rsidRPr="00CD6CA9">
        <w:rPr>
          <w:rFonts w:ascii="Times New Roman" w:hAnsi="Times New Roman" w:cs="Times New Roman"/>
          <w:sz w:val="24"/>
        </w:rPr>
        <w:t>Politikaları’nda</w:t>
      </w:r>
      <w:proofErr w:type="spellEnd"/>
      <w:r w:rsidRPr="00CD6CA9">
        <w:rPr>
          <w:rFonts w:ascii="Times New Roman" w:hAnsi="Times New Roman" w:cs="Times New Roman"/>
          <w:sz w:val="24"/>
        </w:rPr>
        <w:t xml:space="preserve"> yazılı amaçlarla ticari elektronik ileti gönderilmesi için alındığını bildiğimi; bu kapsamda kanunlara uygun olmak üzere her türlü hizmet ve kampanyaya ilişkin çeşitli tanıtım, reklam, promosyon, satış ve pazarlama amaçlı bilgilendirmelerin </w:t>
      </w:r>
      <w:proofErr w:type="spellStart"/>
      <w:r w:rsidRPr="00CD6CA9">
        <w:rPr>
          <w:rFonts w:ascii="Times New Roman" w:hAnsi="Times New Roman" w:cs="Times New Roman"/>
          <w:sz w:val="24"/>
          <w:highlight w:val="yellow"/>
        </w:rPr>
        <w:t>Gas</w:t>
      </w:r>
      <w:proofErr w:type="spellEnd"/>
      <w:r w:rsidRPr="00CD6CA9">
        <w:rPr>
          <w:rFonts w:ascii="Times New Roman" w:hAnsi="Times New Roman" w:cs="Times New Roman"/>
          <w:sz w:val="24"/>
          <w:highlight w:val="yellow"/>
        </w:rPr>
        <w:t xml:space="preserve"> Broker</w:t>
      </w:r>
      <w:r w:rsidRPr="00CD6CA9">
        <w:rPr>
          <w:rFonts w:ascii="Times New Roman" w:hAnsi="Times New Roman" w:cs="Times New Roman"/>
          <w:sz w:val="24"/>
        </w:rPr>
        <w:t xml:space="preserve"> isimli şirket ve </w:t>
      </w:r>
      <w:proofErr w:type="spellStart"/>
      <w:r w:rsidRPr="00CD6CA9">
        <w:rPr>
          <w:rFonts w:ascii="Times New Roman" w:hAnsi="Times New Roman" w:cs="Times New Roman"/>
          <w:sz w:val="24"/>
          <w:highlight w:val="yellow"/>
        </w:rPr>
        <w:t>Gas</w:t>
      </w:r>
      <w:proofErr w:type="spellEnd"/>
      <w:r w:rsidRPr="00CD6CA9">
        <w:rPr>
          <w:rFonts w:ascii="Times New Roman" w:hAnsi="Times New Roman" w:cs="Times New Roman"/>
          <w:sz w:val="24"/>
          <w:highlight w:val="yellow"/>
        </w:rPr>
        <w:t xml:space="preserve"> Broke</w:t>
      </w:r>
      <w:r w:rsidRPr="00CD6CA9">
        <w:rPr>
          <w:rFonts w:ascii="Times New Roman" w:hAnsi="Times New Roman" w:cs="Times New Roman"/>
          <w:sz w:val="24"/>
        </w:rPr>
        <w:t>r iştiraki ve/veya partneri olan sitelerin ve şirketlerin tarafıma SMS(kısa mesaj), anlık(online) bildirim, otomatik arama, bilgisayar, telefon, faks, e-posta ve diğer elektronik iletişim araçları ile ticari elektronik iletiler göndermelerine açık rıza ve onay veriyorum.</w:t>
      </w:r>
    </w:p>
    <w:p w14:paraId="1A80FFA6" w14:textId="04766D57" w:rsidR="00CD6CA9" w:rsidRDefault="00CD6CA9" w:rsidP="000A1941">
      <w:pPr>
        <w:jc w:val="both"/>
      </w:pPr>
    </w:p>
    <w:sectPr w:rsidR="00CD6CA9" w:rsidSect="0096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41"/>
    <w:rsid w:val="000A1941"/>
    <w:rsid w:val="001B1B20"/>
    <w:rsid w:val="003D3E84"/>
    <w:rsid w:val="0096201D"/>
    <w:rsid w:val="00C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D0FC"/>
  <w15:chartTrackingRefBased/>
  <w15:docId w15:val="{98107CF7-5D3D-403E-86A1-C0E51EDB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1552</dc:creator>
  <cp:keywords/>
  <dc:description/>
  <cp:lastModifiedBy>User 1552</cp:lastModifiedBy>
  <cp:revision>5</cp:revision>
  <dcterms:created xsi:type="dcterms:W3CDTF">2021-08-11T16:58:00Z</dcterms:created>
  <dcterms:modified xsi:type="dcterms:W3CDTF">2021-08-17T10:37:00Z</dcterms:modified>
</cp:coreProperties>
</file>