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270" w:rsidRDefault="00F83270" w:rsidP="00F8327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Readme</w:t>
      </w:r>
    </w:p>
    <w:p w:rsidR="003B69D0" w:rsidRPr="00F83270" w:rsidRDefault="00547D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3270">
        <w:rPr>
          <w:rFonts w:ascii="Times New Roman" w:hAnsi="Times New Roman" w:cs="Times New Roman"/>
          <w:b/>
          <w:sz w:val="28"/>
          <w:szCs w:val="28"/>
          <w:lang w:val="en-US"/>
        </w:rPr>
        <w:t>Configuration:</w:t>
      </w:r>
    </w:p>
    <w:p w:rsidR="00547DCF" w:rsidRPr="00F83270" w:rsidRDefault="00547D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270">
        <w:rPr>
          <w:rFonts w:ascii="Times New Roman" w:hAnsi="Times New Roman" w:cs="Times New Roman"/>
          <w:sz w:val="28"/>
          <w:szCs w:val="28"/>
          <w:lang w:val="en-US"/>
        </w:rPr>
        <w:t>OrderBySortMode: 1 for Ascending, 2 for Descending</w:t>
      </w:r>
    </w:p>
    <w:p w:rsidR="00547DCF" w:rsidRPr="00F83270" w:rsidRDefault="00547D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270">
        <w:rPr>
          <w:rFonts w:ascii="Times New Roman" w:hAnsi="Times New Roman" w:cs="Times New Roman"/>
          <w:sz w:val="28"/>
          <w:szCs w:val="28"/>
          <w:lang w:val="en-US"/>
        </w:rPr>
        <w:t>SortMode: 1 for Manual sorting with Bubble, 2 for IComparer implementation</w:t>
      </w:r>
    </w:p>
    <w:p w:rsidR="00547DCF" w:rsidRDefault="00547D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270">
        <w:rPr>
          <w:rFonts w:ascii="Times New Roman" w:hAnsi="Times New Roman" w:cs="Times New Roman"/>
          <w:sz w:val="28"/>
          <w:szCs w:val="28"/>
          <w:lang w:val="en-US"/>
        </w:rPr>
        <w:t>XmlPath: path for xml files</w:t>
      </w:r>
    </w:p>
    <w:p w:rsidR="00100F20" w:rsidRDefault="00100F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00F20" w:rsidRDefault="00100F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 need to create a database (TreeDb by default). Scripts for tables will be runned in global.asax at startup.</w:t>
      </w:r>
    </w:p>
    <w:p w:rsidR="003F68EF" w:rsidRPr="00F83270" w:rsidRDefault="003F68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Connection string name - MyConnection</w:t>
      </w:r>
    </w:p>
    <w:p w:rsidR="00F83270" w:rsidRDefault="00F8327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3270">
        <w:rPr>
          <w:rFonts w:ascii="Times New Roman" w:hAnsi="Times New Roman" w:cs="Times New Roman"/>
          <w:b/>
          <w:sz w:val="28"/>
          <w:szCs w:val="28"/>
          <w:lang w:val="en-US"/>
        </w:rPr>
        <w:t>Usage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83270" w:rsidRDefault="00F83270" w:rsidP="00F832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Firstly – register and log in. Logged users have an ability to view their trees. Than – proceed to the View Tree page, where you will be offered to restore tree from an XML file or create a root node. XML files ha</w:t>
      </w:r>
      <w:r w:rsidR="008E73A2">
        <w:rPr>
          <w:rFonts w:ascii="Times New Roman" w:hAnsi="Times New Roman" w:cs="Times New Roman"/>
          <w:sz w:val="28"/>
          <w:szCs w:val="28"/>
          <w:lang w:val="en-US"/>
        </w:rPr>
        <w:t>ve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 names of “userId”.xml, so rename a prepared file if you have one. You can easily get your Id </w:t>
      </w:r>
      <w:r w:rsidR="00475D07">
        <w:rPr>
          <w:rFonts w:ascii="Times New Roman" w:hAnsi="Times New Roman" w:cs="Times New Roman"/>
          <w:sz w:val="28"/>
          <w:szCs w:val="28"/>
          <w:lang w:val="en-US"/>
        </w:rPr>
        <w:t>from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Manage page (your email in the top-right corner of a screen).</w:t>
      </w:r>
    </w:p>
    <w:p w:rsidR="00827156" w:rsidRDefault="00827156" w:rsidP="00F832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a tree is created you can manage existing nodes, add new children to nodes and remove nodes (children of the removable node will be moved to it’s parent). Deleting </w:t>
      </w:r>
      <w:r w:rsidR="00286D26">
        <w:rPr>
          <w:rFonts w:ascii="Times New Roman" w:hAnsi="Times New Roman" w:cs="Times New Roman"/>
          <w:sz w:val="28"/>
          <w:szCs w:val="28"/>
          <w:lang w:val="en-US"/>
        </w:rPr>
        <w:t>the root is basically deleting of the whole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tree.</w:t>
      </w:r>
      <w:r w:rsidR="00C77F0A">
        <w:rPr>
          <w:rFonts w:ascii="Times New Roman" w:hAnsi="Times New Roman" w:cs="Times New Roman"/>
          <w:sz w:val="28"/>
          <w:szCs w:val="28"/>
          <w:lang w:val="en-US"/>
        </w:rPr>
        <w:t xml:space="preserve"> Min, max and sum values for a tree are displayed all the time on the View Tree page and update dynamically when you change a tree.</w:t>
      </w:r>
    </w:p>
    <w:p w:rsidR="00E34F4B" w:rsidRDefault="00E34F4B" w:rsidP="00F832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tree can be also stored in an XML file.</w:t>
      </w:r>
    </w:p>
    <w:p w:rsidR="00C77F0A" w:rsidRPr="00F83270" w:rsidRDefault="00C77F0A" w:rsidP="00F832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Also there is a page where you can see a sorted list of nodes and sort it in another order.</w:t>
      </w:r>
    </w:p>
    <w:sectPr w:rsidR="00C77F0A" w:rsidRPr="00F83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55D"/>
    <w:rsid w:val="00100F20"/>
    <w:rsid w:val="0026155D"/>
    <w:rsid w:val="00286D26"/>
    <w:rsid w:val="003B69D0"/>
    <w:rsid w:val="003F68EF"/>
    <w:rsid w:val="00475D07"/>
    <w:rsid w:val="00547DCF"/>
    <w:rsid w:val="00827156"/>
    <w:rsid w:val="008E73A2"/>
    <w:rsid w:val="00C77F0A"/>
    <w:rsid w:val="00E34F4B"/>
    <w:rsid w:val="00F8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6A30"/>
  <w15:chartTrackingRefBased/>
  <w15:docId w15:val="{9C355BBE-6CB5-42D5-8233-EBEF78FF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</dc:creator>
  <cp:keywords/>
  <dc:description/>
  <cp:lastModifiedBy>Zephyr</cp:lastModifiedBy>
  <cp:revision>11</cp:revision>
  <dcterms:created xsi:type="dcterms:W3CDTF">2016-06-22T11:40:00Z</dcterms:created>
  <dcterms:modified xsi:type="dcterms:W3CDTF">2016-06-22T11:51:00Z</dcterms:modified>
</cp:coreProperties>
</file>