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標題"/>
        <w:bidi w:val="0"/>
      </w:pPr>
      <w:r>
        <w:rPr>
          <w:rtl w:val="0"/>
        </w:rPr>
        <w:t>3.1.i &amp; 3.1.ii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683349</wp:posOffset>
            </wp:positionH>
            <wp:positionV relativeFrom="line">
              <wp:posOffset>415326</wp:posOffset>
            </wp:positionV>
            <wp:extent cx="5242814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1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3.1.ii</w:t>
      </w:r>
      <w:r>
        <w:rPr>
          <w:rtl w:val="0"/>
          <w:lang w:val="en-US"/>
        </w:rPr>
        <w:t>i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1. theta0 and  theta1 play an important part for regression to fit real data. That's why theta_list [0,0,0,1]'s error is larger than others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1659384</wp:posOffset>
            </wp:positionH>
            <wp:positionV relativeFrom="page">
              <wp:posOffset>640026</wp:posOffset>
            </wp:positionV>
            <wp:extent cx="4845045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45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2. theta2's and theta3's impacts are smaller.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3. When theta1 becomes larger,  the error becomes larger, it is a little bit overfittting.</w:t>
      </w:r>
    </w:p>
    <w:p>
      <w:pPr>
        <w:pStyle w:val="內文"/>
        <w:bidi w:val="0"/>
      </w:pPr>
      <w:r>
        <w:rPr>
          <w:rtl w:val="0"/>
          <w:lang w:val="en-US"/>
        </w:rPr>
        <w:t>Theta [1,4,0,5] is the best result.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3.2.i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3.2.ii &amp; 3.2.iii</w:t>
      </w:r>
    </w:p>
    <w:p>
      <w:pPr>
        <w:pStyle w:val="內文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159093</wp:posOffset>
            </wp:positionV>
            <wp:extent cx="6120057" cy="4624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24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3.2.i</w:t>
      </w:r>
      <w:r>
        <w:rPr>
          <w:rtl w:val="0"/>
          <w:lang w:val="en-US"/>
        </w:rPr>
        <w:t>v</w:t>
      </w:r>
    </w:p>
    <w:p>
      <w:pPr>
        <w:pStyle w:val="內文"/>
        <w:bidi w:val="0"/>
      </w:pPr>
    </w:p>
    <w:p>
      <w:pPr>
        <w:pStyle w:val="預設值"/>
        <w:bidi w:val="0"/>
        <w:ind w:left="0" w:right="0" w:firstLine="0"/>
        <w:jc w:val="left"/>
        <w:rPr>
          <w:rFonts w:ascii="Courier" w:cs="Courier" w:hAnsi="Courier" w:eastAsia="Courier"/>
          <w:sz w:val="29"/>
          <w:szCs w:val="29"/>
          <w:rtl w:val="0"/>
        </w:rPr>
      </w:pPr>
      <w:r>
        <w:rPr>
          <w:rFonts w:ascii="Courier" w:hAnsi="Courier"/>
          <w:sz w:val="29"/>
          <w:szCs w:val="29"/>
          <w:rtl w:val="0"/>
          <w:lang w:val="de-DE"/>
        </w:rPr>
        <w:t>RMS Err Train: 0.8276395997022568, RMS Err Test: 1.1186281577797195</w:t>
      </w: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3.2.</w:t>
      </w:r>
      <w:r>
        <w:rPr>
          <w:rtl w:val="0"/>
          <w:lang w:val="en-US"/>
        </w:rPr>
        <w:t>v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 xml:space="preserve">Baysian  Linear Regression  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1274916</wp:posOffset>
            </wp:positionH>
            <wp:positionV relativeFrom="page">
              <wp:posOffset>902880</wp:posOffset>
            </wp:positionV>
            <wp:extent cx="5372100" cy="3416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1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713650</wp:posOffset>
            </wp:positionH>
            <wp:positionV relativeFrom="line">
              <wp:posOffset>241770</wp:posOffset>
            </wp:positionV>
            <wp:extent cx="6120057" cy="28480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480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標題">
    <w:name w:val="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