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758" w14:textId="77777777" w:rsidR="000B6E0F" w:rsidRDefault="00000000">
      <w:pPr>
        <w:jc w:val="center"/>
        <w:rPr>
          <w:lang w:eastAsia="zh-TW"/>
        </w:rPr>
      </w:pPr>
      <w:r>
        <w:rPr>
          <w:b/>
          <w:color w:val="1F4E79"/>
          <w:sz w:val="48"/>
          <w:lang w:eastAsia="zh-TW"/>
        </w:rPr>
        <w:t>Synergy AI 教練成交副駕駛</w:t>
      </w:r>
    </w:p>
    <w:p w14:paraId="149569AD" w14:textId="77777777" w:rsidR="000B6E0F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t>客戶準備清單</w:t>
      </w:r>
    </w:p>
    <w:p w14:paraId="039BC87B" w14:textId="2CA8B714" w:rsidR="000B6E0F" w:rsidRDefault="00000000" w:rsidP="00B021B7">
      <w:pPr>
        <w:jc w:val="center"/>
        <w:rPr>
          <w:rFonts w:hint="eastAsia"/>
          <w:lang w:eastAsia="zh-TW"/>
        </w:rPr>
      </w:pPr>
      <w:r>
        <w:rPr>
          <w:color w:val="666666"/>
          <w:sz w:val="28"/>
          <w:lang w:eastAsia="zh-TW"/>
        </w:rPr>
        <w:t>給品牌方 / 業主的準備指南</w:t>
      </w:r>
    </w:p>
    <w:p w14:paraId="0A66D94C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t>這份文件在說什麼？</w:t>
      </w:r>
    </w:p>
    <w:p w14:paraId="26AAFE72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我們要幫您打造一個「教練成交副駕駛」系統，讓教練在跟客戶溝通時更有效率、成交率更高、跟進不會漏掉。</w:t>
      </w:r>
    </w:p>
    <w:p w14:paraId="08F019FC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這份清單列出「只有您（品牌方）才能提供」的東西，因為這些是您的專業知識（產品、話術、合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、法規等）。技術部分（雲端、伺服器、資料庫等）我們會全部處理好，您不用煩惱。</w:t>
      </w:r>
    </w:p>
    <w:p w14:paraId="7E217F5B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t>您要準備的 6 樣東西</w:t>
      </w:r>
    </w:p>
    <w:p w14:paraId="661FC9B5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簡單來說，請您準備好以下六樣，越早越好：</w:t>
      </w:r>
    </w:p>
    <w:tbl>
      <w:tblPr>
        <w:tblStyle w:val="-11"/>
        <w:tblW w:w="11070" w:type="dxa"/>
        <w:tblLayout w:type="fixed"/>
        <w:tblLook w:val="04A0" w:firstRow="1" w:lastRow="0" w:firstColumn="1" w:lastColumn="0" w:noHBand="0" w:noVBand="1"/>
      </w:tblPr>
      <w:tblGrid>
        <w:gridCol w:w="738"/>
        <w:gridCol w:w="3690"/>
        <w:gridCol w:w="2214"/>
        <w:gridCol w:w="4428"/>
      </w:tblGrid>
      <w:tr w:rsidR="000B6E0F" w14:paraId="0BEA921A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shd w:val="clear" w:color="auto" w:fill="1F4E79"/>
            <w:vAlign w:val="center"/>
          </w:tcPr>
          <w:p w14:paraId="6C8A0423" w14:textId="77777777" w:rsidR="000B6E0F" w:rsidRDefault="00000000">
            <w:r>
              <w:rPr>
                <w:color w:val="FFFFFF"/>
              </w:rPr>
              <w:t>#</w:t>
            </w:r>
          </w:p>
        </w:tc>
        <w:tc>
          <w:tcPr>
            <w:tcW w:w="3690" w:type="dxa"/>
            <w:shd w:val="clear" w:color="auto" w:fill="1F4E79"/>
            <w:vAlign w:val="center"/>
          </w:tcPr>
          <w:p w14:paraId="05CD9553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您要準備的東西</w:t>
            </w:r>
          </w:p>
        </w:tc>
        <w:tc>
          <w:tcPr>
            <w:tcW w:w="2214" w:type="dxa"/>
            <w:shd w:val="clear" w:color="auto" w:fill="1F4E79"/>
            <w:vAlign w:val="center"/>
          </w:tcPr>
          <w:p w14:paraId="3AE64621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什麼時候要交</w:t>
            </w:r>
          </w:p>
        </w:tc>
        <w:tc>
          <w:tcPr>
            <w:tcW w:w="4428" w:type="dxa"/>
            <w:shd w:val="clear" w:color="auto" w:fill="1F4E79"/>
            <w:vAlign w:val="center"/>
          </w:tcPr>
          <w:p w14:paraId="2F1D2393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為什麼需要</w:t>
            </w:r>
          </w:p>
        </w:tc>
      </w:tr>
      <w:tr w:rsidR="000B6E0F" w14:paraId="34BB0013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vAlign w:val="center"/>
          </w:tcPr>
          <w:p w14:paraId="40F39ECD" w14:textId="77777777" w:rsidR="000B6E0F" w:rsidRDefault="00000000">
            <w:r>
              <w:rPr>
                <w:b w:val="0"/>
              </w:rPr>
              <w:t>1</w:t>
            </w:r>
          </w:p>
        </w:tc>
        <w:tc>
          <w:tcPr>
            <w:tcW w:w="3690" w:type="dxa"/>
            <w:vAlign w:val="center"/>
          </w:tcPr>
          <w:p w14:paraId="5D1FF085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客戶狀態判斷邏輯</w:t>
            </w:r>
          </w:p>
        </w:tc>
        <w:tc>
          <w:tcPr>
            <w:tcW w:w="2214" w:type="dxa"/>
            <w:vAlign w:val="center"/>
          </w:tcPr>
          <w:p w14:paraId="2D5AF430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第一週週五前</w:t>
            </w:r>
          </w:p>
        </w:tc>
        <w:tc>
          <w:tcPr>
            <w:tcW w:w="4428" w:type="dxa"/>
            <w:vAlign w:val="center"/>
          </w:tcPr>
          <w:p w14:paraId="15568F0F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讓系統知道客戶走到哪一步</w:t>
            </w:r>
          </w:p>
        </w:tc>
      </w:tr>
      <w:tr w:rsidR="000B6E0F" w14:paraId="16BC13C4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vAlign w:val="center"/>
          </w:tcPr>
          <w:p w14:paraId="04FEB9A4" w14:textId="77777777" w:rsidR="000B6E0F" w:rsidRDefault="00000000">
            <w:r>
              <w:rPr>
                <w:b w:val="0"/>
              </w:rPr>
              <w:t>2</w:t>
            </w:r>
          </w:p>
        </w:tc>
        <w:tc>
          <w:tcPr>
            <w:tcW w:w="3690" w:type="dxa"/>
            <w:vAlign w:val="center"/>
          </w:tcPr>
          <w:p w14:paraId="3B2468CC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問卷題目跟計分方式</w:t>
            </w:r>
          </w:p>
        </w:tc>
        <w:tc>
          <w:tcPr>
            <w:tcW w:w="2214" w:type="dxa"/>
            <w:vAlign w:val="center"/>
          </w:tcPr>
          <w:p w14:paraId="7ED537FE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第一週週三前 ★急</w:t>
            </w:r>
          </w:p>
        </w:tc>
        <w:tc>
          <w:tcPr>
            <w:tcW w:w="4428" w:type="dxa"/>
            <w:vAlign w:val="center"/>
          </w:tcPr>
          <w:p w14:paraId="54D1FBF7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讓 AI 看懂客戶的健康狀況</w:t>
            </w:r>
          </w:p>
        </w:tc>
      </w:tr>
      <w:tr w:rsidR="000B6E0F" w14:paraId="4643E730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vAlign w:val="center"/>
          </w:tcPr>
          <w:p w14:paraId="484F024C" w14:textId="77777777" w:rsidR="000B6E0F" w:rsidRDefault="00000000">
            <w:r>
              <w:rPr>
                <w:b w:val="0"/>
              </w:rPr>
              <w:t>3</w:t>
            </w:r>
          </w:p>
        </w:tc>
        <w:tc>
          <w:tcPr>
            <w:tcW w:w="3690" w:type="dxa"/>
            <w:vAlign w:val="center"/>
          </w:tcPr>
          <w:p w14:paraId="1A17EB03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商品清單（至少 20 樣）</w:t>
            </w:r>
          </w:p>
        </w:tc>
        <w:tc>
          <w:tcPr>
            <w:tcW w:w="2214" w:type="dxa"/>
            <w:vAlign w:val="center"/>
          </w:tcPr>
          <w:p w14:paraId="229F9DEB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第一週週三前 ★急</w:t>
            </w:r>
          </w:p>
        </w:tc>
        <w:tc>
          <w:tcPr>
            <w:tcW w:w="4428" w:type="dxa"/>
            <w:vAlign w:val="center"/>
          </w:tcPr>
          <w:p w14:paraId="607A1351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讓 AI 知道有什麼可以推薦</w:t>
            </w:r>
          </w:p>
        </w:tc>
      </w:tr>
      <w:tr w:rsidR="000B6E0F" w14:paraId="37A4694F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vAlign w:val="center"/>
          </w:tcPr>
          <w:p w14:paraId="3608F155" w14:textId="77777777" w:rsidR="000B6E0F" w:rsidRDefault="00000000">
            <w:r>
              <w:rPr>
                <w:b w:val="0"/>
              </w:rPr>
              <w:t>4</w:t>
            </w:r>
          </w:p>
        </w:tc>
        <w:tc>
          <w:tcPr>
            <w:tcW w:w="3690" w:type="dxa"/>
            <w:vAlign w:val="center"/>
          </w:tcPr>
          <w:p w14:paraId="101F1C01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不能用的話術詞彙</w:t>
            </w:r>
          </w:p>
        </w:tc>
        <w:tc>
          <w:tcPr>
            <w:tcW w:w="2214" w:type="dxa"/>
            <w:vAlign w:val="center"/>
          </w:tcPr>
          <w:p w14:paraId="148208D7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第一週週三前 ★急</w:t>
            </w:r>
          </w:p>
        </w:tc>
        <w:tc>
          <w:tcPr>
            <w:tcW w:w="4428" w:type="dxa"/>
            <w:vAlign w:val="center"/>
          </w:tcPr>
          <w:p w14:paraId="5B99D59A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避免踩到法規地雷</w:t>
            </w:r>
          </w:p>
        </w:tc>
      </w:tr>
      <w:tr w:rsidR="000B6E0F" w14:paraId="3D5B05F8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vAlign w:val="center"/>
          </w:tcPr>
          <w:p w14:paraId="3968D8E9" w14:textId="77777777" w:rsidR="000B6E0F" w:rsidRDefault="00000000">
            <w:r>
              <w:rPr>
                <w:b w:val="0"/>
              </w:rPr>
              <w:t>5</w:t>
            </w:r>
          </w:p>
        </w:tc>
        <w:tc>
          <w:tcPr>
            <w:tcW w:w="3690" w:type="dxa"/>
            <w:vAlign w:val="center"/>
          </w:tcPr>
          <w:p w14:paraId="06563AFD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標準話術範本</w:t>
            </w:r>
          </w:p>
        </w:tc>
        <w:tc>
          <w:tcPr>
            <w:tcW w:w="2214" w:type="dxa"/>
            <w:vAlign w:val="center"/>
          </w:tcPr>
          <w:p w14:paraId="3521B54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第一週週五前</w:t>
            </w:r>
          </w:p>
        </w:tc>
        <w:tc>
          <w:tcPr>
            <w:tcW w:w="4428" w:type="dxa"/>
            <w:vAlign w:val="center"/>
          </w:tcPr>
          <w:p w14:paraId="6935506B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讓 AI 寫出來像您家教練</w:t>
            </w:r>
          </w:p>
        </w:tc>
      </w:tr>
      <w:tr w:rsidR="000B6E0F" w14:paraId="512C5A66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vAlign w:val="center"/>
          </w:tcPr>
          <w:p w14:paraId="6800C08D" w14:textId="77777777" w:rsidR="000B6E0F" w:rsidRDefault="00000000">
            <w:r>
              <w:rPr>
                <w:b w:val="0"/>
              </w:rPr>
              <w:t>6</w:t>
            </w:r>
          </w:p>
        </w:tc>
        <w:tc>
          <w:tcPr>
            <w:tcW w:w="3690" w:type="dxa"/>
            <w:vAlign w:val="center"/>
          </w:tcPr>
          <w:p w14:paraId="7FE7C9AB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相關法規依據</w:t>
            </w:r>
          </w:p>
        </w:tc>
        <w:tc>
          <w:tcPr>
            <w:tcW w:w="2214" w:type="dxa"/>
            <w:vAlign w:val="center"/>
          </w:tcPr>
          <w:p w14:paraId="7A30AD43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第二週週一前</w:t>
            </w:r>
          </w:p>
        </w:tc>
        <w:tc>
          <w:tcPr>
            <w:tcW w:w="4428" w:type="dxa"/>
            <w:vAlign w:val="center"/>
          </w:tcPr>
          <w:p w14:paraId="3873E531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讓系統合規上線</w:t>
            </w:r>
          </w:p>
        </w:tc>
      </w:tr>
    </w:tbl>
    <w:p w14:paraId="2D94CD7A" w14:textId="30419731" w:rsidR="00B021B7" w:rsidRDefault="00B021B7">
      <w:pPr>
        <w:spacing w:after="80"/>
      </w:pPr>
    </w:p>
    <w:p w14:paraId="404B9FE3" w14:textId="0E7931F2" w:rsidR="00B021B7" w:rsidRDefault="00B021B7" w:rsidP="00B021B7">
      <w:pPr>
        <w:rPr>
          <w:rFonts w:hint="eastAsia"/>
          <w:lang w:eastAsia="zh-TW"/>
        </w:rPr>
      </w:pPr>
      <w:r>
        <w:br w:type="page"/>
      </w:r>
    </w:p>
    <w:p w14:paraId="409B93AB" w14:textId="5B7869F3" w:rsidR="000B6E0F" w:rsidRDefault="00000000" w:rsidP="00B021B7">
      <w:pPr>
        <w:rPr>
          <w:lang w:eastAsia="zh-TW"/>
        </w:rPr>
      </w:pPr>
      <w:r>
        <w:rPr>
          <w:b/>
          <w:lang w:eastAsia="zh-TW"/>
        </w:rPr>
        <w:lastRenderedPageBreak/>
        <w:t>★ 標記的是「最急的」</w:t>
      </w:r>
      <w:proofErr w:type="gramStart"/>
      <w:r>
        <w:rPr>
          <w:b/>
          <w:lang w:eastAsia="zh-TW"/>
        </w:rPr>
        <w:t>—</w:t>
      </w:r>
      <w:proofErr w:type="gramEnd"/>
      <w:r>
        <w:rPr>
          <w:b/>
          <w:lang w:eastAsia="zh-TW"/>
        </w:rPr>
        <w:t xml:space="preserve"> 如果</w:t>
      </w:r>
      <w:proofErr w:type="gramStart"/>
      <w:r>
        <w:rPr>
          <w:b/>
          <w:lang w:eastAsia="zh-TW"/>
        </w:rPr>
        <w:t>這三樣沒到</w:t>
      </w:r>
      <w:proofErr w:type="gramEnd"/>
      <w:r>
        <w:rPr>
          <w:b/>
          <w:lang w:eastAsia="zh-TW"/>
        </w:rPr>
        <w:t>位，第二</w:t>
      </w:r>
      <w:proofErr w:type="gramStart"/>
      <w:r>
        <w:rPr>
          <w:b/>
          <w:lang w:eastAsia="zh-TW"/>
        </w:rPr>
        <w:t>週</w:t>
      </w:r>
      <w:proofErr w:type="gramEnd"/>
      <w:r>
        <w:rPr>
          <w:b/>
          <w:lang w:eastAsia="zh-TW"/>
        </w:rPr>
        <w:t>開發會卡住。</w:t>
      </w:r>
    </w:p>
    <w:p w14:paraId="2B7CD280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t>1. 客戶狀態判斷邏輯</w:t>
      </w:r>
    </w:p>
    <w:p w14:paraId="6EA447FF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為什麼需要：</w:t>
      </w:r>
    </w:p>
    <w:p w14:paraId="2F6AF720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系統需要知道一個客戶現在走到哪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階段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剛認識？已經填過問卷？已經談過？還在猶豫？...），才能對應提醒教練該做什麼。</w:t>
      </w:r>
    </w:p>
    <w:p w14:paraId="35975946" w14:textId="77777777" w:rsidR="000B6E0F" w:rsidRDefault="00000000">
      <w:pPr>
        <w:spacing w:after="80"/>
      </w:pPr>
      <w:proofErr w:type="spellStart"/>
      <w:r>
        <w:rPr>
          <w:b/>
        </w:rPr>
        <w:t>請您告訴我們</w:t>
      </w:r>
      <w:proofErr w:type="spellEnd"/>
      <w:r>
        <w:rPr>
          <w:b/>
        </w:rPr>
        <w:t>：</w:t>
      </w:r>
    </w:p>
    <w:p w14:paraId="0A489352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客戶從第一次接觸到成交，會經過哪些階段？</w:t>
      </w:r>
    </w:p>
    <w:p w14:paraId="1D486FCE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怎麼判斷客戶從一個階段「走到」下一個階段？</w:t>
      </w:r>
    </w:p>
    <w:p w14:paraId="7EF60275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什麼情況算「成交」？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付款？開卡？第一次出貨？）</w:t>
      </w:r>
    </w:p>
    <w:p w14:paraId="3EC92D6D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什麼情況算「失敗」？什麼算「還在等他回」？</w:t>
      </w:r>
    </w:p>
    <w:p w14:paraId="46E0903B" w14:textId="77777777" w:rsidR="000B6E0F" w:rsidRDefault="00000000">
      <w:pPr>
        <w:pStyle w:val="a0"/>
      </w:pPr>
      <w:proofErr w:type="spellStart"/>
      <w:r>
        <w:t>有沒有試用期？多久</w:t>
      </w:r>
      <w:proofErr w:type="spellEnd"/>
      <w:r>
        <w:t>？</w:t>
      </w:r>
    </w:p>
    <w:p w14:paraId="3009F4E9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範例（給您參考的格式，您可以直接畫流程圖或寫 Word 檔）：</w:t>
      </w:r>
    </w:p>
    <w:p w14:paraId="09056172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「客戶填完問卷 → 教練約商談 → 商談完成 → 推薦商品 → (試用 / 直接買 / 拒絕)。如果推薦後 7 天沒</w:t>
      </w:r>
      <w:proofErr w:type="gramStart"/>
      <w:r>
        <w:rPr>
          <w:lang w:eastAsia="zh-TW"/>
        </w:rPr>
        <w:t>回應就標</w:t>
      </w:r>
      <w:proofErr w:type="gramEnd"/>
      <w:r>
        <w:rPr>
          <w:lang w:eastAsia="zh-TW"/>
        </w:rPr>
        <w:t>『需回訪』，30 天都沒</w:t>
      </w:r>
      <w:proofErr w:type="gramStart"/>
      <w:r>
        <w:rPr>
          <w:lang w:eastAsia="zh-TW"/>
        </w:rPr>
        <w:t>互動就標</w:t>
      </w:r>
      <w:proofErr w:type="gramEnd"/>
      <w:r>
        <w:rPr>
          <w:lang w:eastAsia="zh-TW"/>
        </w:rPr>
        <w:t>『沉默』。」</w:t>
      </w:r>
    </w:p>
    <w:p w14:paraId="2E77FAE0" w14:textId="0FBDCE91" w:rsidR="00B021B7" w:rsidRDefault="00000000">
      <w:pPr>
        <w:spacing w:after="80"/>
        <w:rPr>
          <w:lang w:eastAsia="zh-TW"/>
        </w:rPr>
      </w:pPr>
      <w:r>
        <w:rPr>
          <w:lang w:eastAsia="zh-TW"/>
        </w:rPr>
        <w:t xml:space="preserve">格式不限，重點是邏輯講清楚。階段不一定要 10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，6-10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都可以。</w:t>
      </w:r>
    </w:p>
    <w:p w14:paraId="6B8606BF" w14:textId="42DFD403" w:rsidR="000B6E0F" w:rsidRDefault="00B021B7" w:rsidP="00B021B7">
      <w:pPr>
        <w:rPr>
          <w:lang w:eastAsia="zh-TW"/>
        </w:rPr>
      </w:pPr>
      <w:r>
        <w:rPr>
          <w:lang w:eastAsia="zh-TW"/>
        </w:rPr>
        <w:br w:type="page"/>
      </w:r>
    </w:p>
    <w:p w14:paraId="4BE04083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2. 問卷題目跟計分方式 ★急</w:t>
      </w:r>
    </w:p>
    <w:p w14:paraId="7517B2F6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為什麼需要：</w:t>
      </w:r>
    </w:p>
    <w:p w14:paraId="29396B40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這是整個系統的入口。客戶填問卷後，AI 才能判斷他的健康狀況、推什麼商品。</w:t>
      </w:r>
    </w:p>
    <w:p w14:paraId="1AD42EAC" w14:textId="77777777" w:rsidR="000B6E0F" w:rsidRDefault="00000000">
      <w:pPr>
        <w:spacing w:after="80"/>
      </w:pPr>
      <w:proofErr w:type="spellStart"/>
      <w:r>
        <w:rPr>
          <w:b/>
        </w:rPr>
        <w:t>問卷分三個階段</w:t>
      </w:r>
      <w:proofErr w:type="spellEnd"/>
      <w:r>
        <w:rPr>
          <w:b/>
        </w:rPr>
        <w:t>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642"/>
        <w:gridCol w:w="1457"/>
        <w:gridCol w:w="5826"/>
      </w:tblGrid>
      <w:tr w:rsidR="000B6E0F" w14:paraId="1E0BBBE8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  <w:shd w:val="clear" w:color="auto" w:fill="1F4E79"/>
            <w:vAlign w:val="center"/>
          </w:tcPr>
          <w:p w14:paraId="590F4DB5" w14:textId="77777777" w:rsidR="000B6E0F" w:rsidRDefault="00000000">
            <w:r>
              <w:rPr>
                <w:color w:val="FFFFFF"/>
              </w:rPr>
              <w:t>階段</w:t>
            </w:r>
          </w:p>
        </w:tc>
        <w:tc>
          <w:tcPr>
            <w:tcW w:w="1457" w:type="dxa"/>
            <w:shd w:val="clear" w:color="auto" w:fill="1F4E79"/>
            <w:vAlign w:val="center"/>
          </w:tcPr>
          <w:p w14:paraId="3B24EEB3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題數</w:t>
            </w:r>
          </w:p>
        </w:tc>
        <w:tc>
          <w:tcPr>
            <w:tcW w:w="5826" w:type="dxa"/>
            <w:shd w:val="clear" w:color="auto" w:fill="1F4E79"/>
            <w:vAlign w:val="center"/>
          </w:tcPr>
          <w:p w14:paraId="12E6099E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問什麼</w:t>
            </w:r>
          </w:p>
        </w:tc>
      </w:tr>
      <w:tr w:rsidR="000B6E0F" w14:paraId="204B310F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  <w:vAlign w:val="center"/>
          </w:tcPr>
          <w:p w14:paraId="43346E06" w14:textId="77777777" w:rsidR="000B6E0F" w:rsidRDefault="00000000">
            <w:r>
              <w:rPr>
                <w:b w:val="0"/>
              </w:rPr>
              <w:t>第一階段：快速分流</w:t>
            </w:r>
          </w:p>
        </w:tc>
        <w:tc>
          <w:tcPr>
            <w:tcW w:w="1457" w:type="dxa"/>
            <w:vAlign w:val="center"/>
          </w:tcPr>
          <w:p w14:paraId="4D6DC59A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題</w:t>
            </w:r>
          </w:p>
        </w:tc>
        <w:tc>
          <w:tcPr>
            <w:tcW w:w="5826" w:type="dxa"/>
            <w:vAlign w:val="center"/>
          </w:tcPr>
          <w:p w14:paraId="07429498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年齡、生活型態、最在意什麼</w:t>
            </w:r>
          </w:p>
        </w:tc>
      </w:tr>
      <w:tr w:rsidR="000B6E0F" w14:paraId="6CE5DEBB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  <w:vAlign w:val="center"/>
          </w:tcPr>
          <w:p w14:paraId="7FA5DBDF" w14:textId="77777777" w:rsidR="000B6E0F" w:rsidRDefault="00000000">
            <w:proofErr w:type="spellStart"/>
            <w:r>
              <w:rPr>
                <w:b w:val="0"/>
              </w:rPr>
              <w:t>第二階段：六大核心</w:t>
            </w:r>
            <w:proofErr w:type="spellEnd"/>
          </w:p>
        </w:tc>
        <w:tc>
          <w:tcPr>
            <w:tcW w:w="1457" w:type="dxa"/>
            <w:vAlign w:val="center"/>
          </w:tcPr>
          <w:p w14:paraId="18F0E889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題</w:t>
            </w:r>
          </w:p>
        </w:tc>
        <w:tc>
          <w:tcPr>
            <w:tcW w:w="5826" w:type="dxa"/>
            <w:vAlign w:val="center"/>
          </w:tcPr>
          <w:p w14:paraId="6D15803F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壓力、睡眠、消化、手腳冰冷、水腫、排便</w:t>
            </w:r>
          </w:p>
        </w:tc>
      </w:tr>
      <w:tr w:rsidR="000B6E0F" w14:paraId="7F5F505D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  <w:vAlign w:val="center"/>
          </w:tcPr>
          <w:p w14:paraId="499E90DD" w14:textId="77777777" w:rsidR="000B6E0F" w:rsidRDefault="00000000">
            <w:proofErr w:type="spellStart"/>
            <w:r>
              <w:rPr>
                <w:b w:val="0"/>
              </w:rPr>
              <w:t>第三階段：動態追問</w:t>
            </w:r>
            <w:proofErr w:type="spellEnd"/>
          </w:p>
        </w:tc>
        <w:tc>
          <w:tcPr>
            <w:tcW w:w="1457" w:type="dxa"/>
            <w:vAlign w:val="center"/>
          </w:tcPr>
          <w:p w14:paraId="63283B89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3-8 題</w:t>
            </w:r>
          </w:p>
        </w:tc>
        <w:tc>
          <w:tcPr>
            <w:tcW w:w="5826" w:type="dxa"/>
            <w:vAlign w:val="center"/>
          </w:tcPr>
          <w:p w14:paraId="1980DB07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依照前面回答，再</w:t>
            </w:r>
            <w:proofErr w:type="gramStart"/>
            <w:r>
              <w:rPr>
                <w:lang w:eastAsia="zh-TW"/>
              </w:rPr>
              <w:t>深入問</w:t>
            </w:r>
            <w:proofErr w:type="gramEnd"/>
            <w:r>
              <w:rPr>
                <w:lang w:eastAsia="zh-TW"/>
              </w:rPr>
              <w:t>飲食 / 活動 / 補充品 / 女性週期等</w:t>
            </w:r>
          </w:p>
        </w:tc>
      </w:tr>
    </w:tbl>
    <w:p w14:paraId="069B022A" w14:textId="77777777" w:rsidR="000B6E0F" w:rsidRDefault="000B6E0F">
      <w:pPr>
        <w:spacing w:after="80"/>
        <w:rPr>
          <w:lang w:eastAsia="zh-TW"/>
        </w:rPr>
      </w:pPr>
    </w:p>
    <w:p w14:paraId="03AEBAD6" w14:textId="77777777" w:rsidR="000B6E0F" w:rsidRDefault="00000000">
      <w:pPr>
        <w:spacing w:after="80"/>
      </w:pPr>
      <w:proofErr w:type="spellStart"/>
      <w:r>
        <w:rPr>
          <w:b/>
        </w:rPr>
        <w:t>請您準備</w:t>
      </w:r>
      <w:proofErr w:type="spellEnd"/>
      <w:r>
        <w:rPr>
          <w:b/>
        </w:rPr>
        <w:t>：</w:t>
      </w:r>
    </w:p>
    <w:p w14:paraId="61425259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三個階段的所有題目原文（中文）</w:t>
      </w:r>
    </w:p>
    <w:p w14:paraId="485DF96C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每題的選項（單選 / 多選 / 填空）</w:t>
      </w:r>
    </w:p>
    <w:p w14:paraId="58367CF3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每題對應到哪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健康關注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例：選 A → 壓力相關</w:t>
      </w:r>
      <w:proofErr w:type="gramStart"/>
      <w:r>
        <w:rPr>
          <w:lang w:eastAsia="zh-TW"/>
        </w:rPr>
        <w:t>）</w:t>
      </w:r>
      <w:proofErr w:type="gramEnd"/>
    </w:p>
    <w:p w14:paraId="3D645284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計分方式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每題 0-3 分？怎麼加總？）</w:t>
      </w:r>
    </w:p>
    <w:p w14:paraId="4CBE5C6E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什麼答案組合會「亮紅燈」需要提醒教練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例：胸痛 + 家族病史</w:t>
      </w:r>
      <w:proofErr w:type="gramStart"/>
      <w:r>
        <w:rPr>
          <w:lang w:eastAsia="zh-TW"/>
        </w:rPr>
        <w:t>）</w:t>
      </w:r>
      <w:proofErr w:type="gramEnd"/>
    </w:p>
    <w:p w14:paraId="3DECD6EE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第三階段「依回答動態出題」的規則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 xml:space="preserve">例：壓力分數高 → </w:t>
      </w:r>
      <w:proofErr w:type="gramStart"/>
      <w:r>
        <w:rPr>
          <w:lang w:eastAsia="zh-TW"/>
        </w:rPr>
        <w:t>加問壓力</w:t>
      </w:r>
      <w:proofErr w:type="gramEnd"/>
      <w:r>
        <w:rPr>
          <w:lang w:eastAsia="zh-TW"/>
        </w:rPr>
        <w:t>相關</w:t>
      </w:r>
      <w:proofErr w:type="gramStart"/>
      <w:r>
        <w:rPr>
          <w:lang w:eastAsia="zh-TW"/>
        </w:rPr>
        <w:t>）</w:t>
      </w:r>
      <w:proofErr w:type="gramEnd"/>
    </w:p>
    <w:p w14:paraId="41FE42AD" w14:textId="77777777" w:rsidR="000B6E0F" w:rsidRDefault="00000000">
      <w:pPr>
        <w:spacing w:after="80"/>
      </w:pPr>
      <w:proofErr w:type="spellStart"/>
      <w:r>
        <w:rPr>
          <w:b/>
        </w:rPr>
        <w:t>另外請給我們</w:t>
      </w:r>
      <w:proofErr w:type="spellEnd"/>
      <w:r>
        <w:rPr>
          <w:b/>
        </w:rPr>
        <w:t>：</w:t>
      </w:r>
    </w:p>
    <w:p w14:paraId="5250B4FF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2-3 篇真實的「客戶版健康摘要」範例（去除個資即可），讓 AI 學您家的口吻</w:t>
      </w:r>
    </w:p>
    <w:p w14:paraId="7D3C85C8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2-3 篇「教練版商談筆記」範例（含建議推哪些商品、怎麼切入）</w:t>
      </w:r>
    </w:p>
    <w:p w14:paraId="4493BB57" w14:textId="77777777" w:rsidR="00B021B7" w:rsidRDefault="00B021B7">
      <w:pPr>
        <w:rPr>
          <w:b/>
          <w:color w:val="1F4E79"/>
          <w:sz w:val="32"/>
          <w:lang w:eastAsia="zh-TW"/>
        </w:rPr>
      </w:pPr>
      <w:r>
        <w:rPr>
          <w:b/>
          <w:color w:val="1F4E79"/>
          <w:sz w:val="32"/>
          <w:lang w:eastAsia="zh-TW"/>
        </w:rPr>
        <w:br w:type="page"/>
      </w:r>
    </w:p>
    <w:p w14:paraId="15E5401F" w14:textId="46945BD4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3. 商品清單 ★急</w:t>
      </w:r>
    </w:p>
    <w:p w14:paraId="16D99F7C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為什麼需要：</w:t>
      </w:r>
    </w:p>
    <w:p w14:paraId="35C810B2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AI 要根據客戶問卷推薦商品，所以需要您家完整的商品資料。</w:t>
      </w:r>
    </w:p>
    <w:p w14:paraId="57353C6D" w14:textId="77777777" w:rsidR="000B6E0F" w:rsidRDefault="00000000">
      <w:pPr>
        <w:spacing w:after="80"/>
      </w:pPr>
      <w:proofErr w:type="spellStart"/>
      <w:r>
        <w:rPr>
          <w:b/>
        </w:rPr>
        <w:t>格式</w:t>
      </w:r>
      <w:proofErr w:type="spellEnd"/>
      <w:r>
        <w:rPr>
          <w:b/>
        </w:rPr>
        <w:t>：</w:t>
      </w:r>
    </w:p>
    <w:p w14:paraId="305C118B" w14:textId="77777777" w:rsidR="000B6E0F" w:rsidRDefault="00000000">
      <w:pPr>
        <w:spacing w:after="80"/>
      </w:pPr>
      <w:r>
        <w:t>Excel 或 Google 試算表都可以。試行階段最少 20 樣商品。</w:t>
      </w:r>
    </w:p>
    <w:p w14:paraId="5719C335" w14:textId="77777777" w:rsidR="000B6E0F" w:rsidRDefault="00000000">
      <w:pPr>
        <w:spacing w:after="80"/>
      </w:pPr>
      <w:r>
        <w:rPr>
          <w:b/>
        </w:rPr>
        <w:t>每樣商品請填：</w:t>
      </w:r>
    </w:p>
    <w:tbl>
      <w:tblPr>
        <w:tblStyle w:val="-11"/>
        <w:tblW w:w="11156" w:type="dxa"/>
        <w:tblLayout w:type="fixed"/>
        <w:tblLook w:val="04A0" w:firstRow="1" w:lastRow="0" w:firstColumn="1" w:lastColumn="0" w:noHBand="0" w:noVBand="1"/>
      </w:tblPr>
      <w:tblGrid>
        <w:gridCol w:w="3253"/>
        <w:gridCol w:w="1394"/>
        <w:gridCol w:w="6509"/>
      </w:tblGrid>
      <w:tr w:rsidR="000B6E0F" w14:paraId="7321153D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shd w:val="clear" w:color="auto" w:fill="1F4E79"/>
            <w:vAlign w:val="center"/>
          </w:tcPr>
          <w:p w14:paraId="1262AD8F" w14:textId="77777777" w:rsidR="000B6E0F" w:rsidRDefault="00000000">
            <w:r>
              <w:rPr>
                <w:color w:val="FFFFFF"/>
              </w:rPr>
              <w:t>欄位</w:t>
            </w:r>
          </w:p>
        </w:tc>
        <w:tc>
          <w:tcPr>
            <w:tcW w:w="1394" w:type="dxa"/>
            <w:shd w:val="clear" w:color="auto" w:fill="1F4E79"/>
            <w:vAlign w:val="center"/>
          </w:tcPr>
          <w:p w14:paraId="6EA9109A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必填</w:t>
            </w:r>
          </w:p>
        </w:tc>
        <w:tc>
          <w:tcPr>
            <w:tcW w:w="6509" w:type="dxa"/>
            <w:shd w:val="clear" w:color="auto" w:fill="1F4E79"/>
            <w:vAlign w:val="center"/>
          </w:tcPr>
          <w:p w14:paraId="66EED2FD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範例</w:t>
            </w:r>
          </w:p>
        </w:tc>
      </w:tr>
      <w:tr w:rsidR="000B6E0F" w14:paraId="7639BD20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5738C37D" w14:textId="77777777" w:rsidR="000B6E0F" w:rsidRDefault="00000000">
            <w:r>
              <w:rPr>
                <w:b w:val="0"/>
              </w:rPr>
              <w:t>商品代碼</w:t>
            </w:r>
          </w:p>
        </w:tc>
        <w:tc>
          <w:tcPr>
            <w:tcW w:w="1394" w:type="dxa"/>
            <w:vAlign w:val="center"/>
          </w:tcPr>
          <w:p w14:paraId="37B075D7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07A5945F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SYN-PROBIO-30</w:t>
            </w:r>
          </w:p>
        </w:tc>
      </w:tr>
      <w:tr w:rsidR="000B6E0F" w14:paraId="3BA1AE44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201972CE" w14:textId="77777777" w:rsidR="000B6E0F" w:rsidRDefault="00000000">
            <w:r>
              <w:rPr>
                <w:b w:val="0"/>
              </w:rPr>
              <w:t>中文名稱</w:t>
            </w:r>
          </w:p>
        </w:tc>
        <w:tc>
          <w:tcPr>
            <w:tcW w:w="1394" w:type="dxa"/>
            <w:vAlign w:val="center"/>
          </w:tcPr>
          <w:p w14:paraId="0B561E2F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01D0A048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益生菌複方膠囊</w:t>
            </w:r>
          </w:p>
        </w:tc>
      </w:tr>
      <w:tr w:rsidR="000B6E0F" w14:paraId="08DDEE4F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44A744D1" w14:textId="77777777" w:rsidR="000B6E0F" w:rsidRDefault="00000000">
            <w:r>
              <w:rPr>
                <w:b w:val="0"/>
              </w:rPr>
              <w:t>主要成分</w:t>
            </w:r>
          </w:p>
        </w:tc>
        <w:tc>
          <w:tcPr>
            <w:tcW w:w="1394" w:type="dxa"/>
            <w:vAlign w:val="center"/>
          </w:tcPr>
          <w:p w14:paraId="6007D5CC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27A1E514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株益生菌、益生元 FOS</w:t>
            </w:r>
          </w:p>
        </w:tc>
      </w:tr>
      <w:tr w:rsidR="000B6E0F" w14:paraId="71734DEA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450C0F76" w14:textId="77777777" w:rsidR="000B6E0F" w:rsidRDefault="00000000">
            <w:r>
              <w:rPr>
                <w:b w:val="0"/>
              </w:rPr>
              <w:t>針對什麼問題</w:t>
            </w:r>
          </w:p>
        </w:tc>
        <w:tc>
          <w:tcPr>
            <w:tcW w:w="1394" w:type="dxa"/>
            <w:vAlign w:val="center"/>
          </w:tcPr>
          <w:p w14:paraId="7AB9F5A2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4B114AE7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消化、便秘、免疫</w:t>
            </w:r>
          </w:p>
        </w:tc>
      </w:tr>
      <w:tr w:rsidR="000B6E0F" w14:paraId="5A9B97A6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6F810D94" w14:textId="77777777" w:rsidR="000B6E0F" w:rsidRDefault="00000000">
            <w:r>
              <w:rPr>
                <w:b w:val="0"/>
              </w:rPr>
              <w:t>建議怎麼吃</w:t>
            </w:r>
          </w:p>
        </w:tc>
        <w:tc>
          <w:tcPr>
            <w:tcW w:w="1394" w:type="dxa"/>
            <w:vAlign w:val="center"/>
          </w:tcPr>
          <w:p w14:paraId="44F2E578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355A0C6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每天 1 顆，餐後溫水</w:t>
            </w:r>
          </w:p>
        </w:tc>
      </w:tr>
      <w:tr w:rsidR="000B6E0F" w14:paraId="0CD45649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1E15A448" w14:textId="77777777" w:rsidR="000B6E0F" w:rsidRDefault="00000000">
            <w:r>
              <w:rPr>
                <w:b w:val="0"/>
              </w:rPr>
              <w:t>禁忌或注意事項</w:t>
            </w:r>
          </w:p>
        </w:tc>
        <w:tc>
          <w:tcPr>
            <w:tcW w:w="1394" w:type="dxa"/>
            <w:vAlign w:val="center"/>
          </w:tcPr>
          <w:p w14:paraId="3F4C23FD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670D85D6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免疫抑制者請先諮詢醫師</w:t>
            </w:r>
          </w:p>
        </w:tc>
      </w:tr>
      <w:tr w:rsidR="000B6E0F" w14:paraId="349A46FC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48FEE571" w14:textId="77777777" w:rsidR="000B6E0F" w:rsidRDefault="00000000">
            <w:proofErr w:type="spellStart"/>
            <w:r>
              <w:rPr>
                <w:b w:val="0"/>
              </w:rPr>
              <w:t>不適合搭配</w:t>
            </w:r>
            <w:proofErr w:type="spellEnd"/>
          </w:p>
        </w:tc>
        <w:tc>
          <w:tcPr>
            <w:tcW w:w="1394" w:type="dxa"/>
            <w:vAlign w:val="center"/>
          </w:tcPr>
          <w:p w14:paraId="75B4FF5B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可選</w:t>
            </w:r>
          </w:p>
        </w:tc>
        <w:tc>
          <w:tcPr>
            <w:tcW w:w="6509" w:type="dxa"/>
            <w:vAlign w:val="center"/>
          </w:tcPr>
          <w:p w14:paraId="3BB5480F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與抗生素間隔 2 小時</w:t>
            </w:r>
          </w:p>
        </w:tc>
      </w:tr>
      <w:tr w:rsidR="000B6E0F" w14:paraId="58885228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1DA1FBBA" w14:textId="77777777" w:rsidR="000B6E0F" w:rsidRDefault="00000000">
            <w:r>
              <w:rPr>
                <w:b w:val="0"/>
              </w:rPr>
              <w:t>價格（NTD）</w:t>
            </w:r>
          </w:p>
        </w:tc>
        <w:tc>
          <w:tcPr>
            <w:tcW w:w="1394" w:type="dxa"/>
            <w:vAlign w:val="center"/>
          </w:tcPr>
          <w:p w14:paraId="6A42E1AA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22D82175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1,200</w:t>
            </w:r>
          </w:p>
        </w:tc>
      </w:tr>
      <w:tr w:rsidR="000B6E0F" w14:paraId="0E72881A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00C49B68" w14:textId="77777777" w:rsidR="000B6E0F" w:rsidRDefault="00000000">
            <w:r>
              <w:rPr>
                <w:b w:val="0"/>
              </w:rPr>
              <w:t>規格</w:t>
            </w:r>
          </w:p>
        </w:tc>
        <w:tc>
          <w:tcPr>
            <w:tcW w:w="1394" w:type="dxa"/>
            <w:vAlign w:val="center"/>
          </w:tcPr>
          <w:p w14:paraId="118A9437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0C64B4A3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顆 / 瓶</w:t>
            </w:r>
          </w:p>
        </w:tc>
      </w:tr>
      <w:tr w:rsidR="000B6E0F" w14:paraId="336D916D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5ADC1616" w14:textId="77777777" w:rsidR="000B6E0F" w:rsidRDefault="00000000">
            <w:r>
              <w:rPr>
                <w:b w:val="0"/>
              </w:rPr>
              <w:t>賣點摘要（50 字內）</w:t>
            </w:r>
          </w:p>
        </w:tc>
        <w:tc>
          <w:tcPr>
            <w:tcW w:w="1394" w:type="dxa"/>
            <w:vAlign w:val="center"/>
          </w:tcPr>
          <w:p w14:paraId="48483ADF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6509" w:type="dxa"/>
            <w:vAlign w:val="center"/>
          </w:tcPr>
          <w:p w14:paraId="16075C53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幫助消化道菌群平衡...</w:t>
            </w:r>
          </w:p>
        </w:tc>
      </w:tr>
      <w:tr w:rsidR="000B6E0F" w14:paraId="2D4488FF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vAlign w:val="center"/>
          </w:tcPr>
          <w:p w14:paraId="0D70E20F" w14:textId="77777777" w:rsidR="000B6E0F" w:rsidRDefault="00000000">
            <w:r>
              <w:rPr>
                <w:b w:val="0"/>
              </w:rPr>
              <w:t>不可以宣稱什麼</w:t>
            </w:r>
          </w:p>
        </w:tc>
        <w:tc>
          <w:tcPr>
            <w:tcW w:w="1394" w:type="dxa"/>
            <w:vAlign w:val="center"/>
          </w:tcPr>
          <w:p w14:paraId="3E9D1CA9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可選</w:t>
            </w:r>
          </w:p>
        </w:tc>
        <w:tc>
          <w:tcPr>
            <w:tcW w:w="6509" w:type="dxa"/>
            <w:vAlign w:val="center"/>
          </w:tcPr>
          <w:p w14:paraId="2C61569D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不可說『治療便秘』</w:t>
            </w:r>
          </w:p>
        </w:tc>
      </w:tr>
    </w:tbl>
    <w:p w14:paraId="39486ED0" w14:textId="77777777" w:rsidR="000B6E0F" w:rsidRDefault="000B6E0F">
      <w:pPr>
        <w:spacing w:after="80"/>
      </w:pPr>
    </w:p>
    <w:p w14:paraId="2ACFE2AD" w14:textId="6E0C1D73" w:rsidR="00B021B7" w:rsidRDefault="00000000">
      <w:pPr>
        <w:spacing w:after="80"/>
        <w:rPr>
          <w:b/>
          <w:lang w:eastAsia="zh-TW"/>
        </w:rPr>
      </w:pPr>
      <w:r>
        <w:rPr>
          <w:b/>
          <w:lang w:eastAsia="zh-TW"/>
        </w:rPr>
        <w:t>重點：「針對什麼問題」一定要對應到問卷裡的健康標籤，AI 才能正確推薦。</w:t>
      </w:r>
    </w:p>
    <w:p w14:paraId="61D2A9C7" w14:textId="77777777" w:rsidR="00B021B7" w:rsidRDefault="00B021B7">
      <w:pPr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0437DAC5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4. 不能用的話術詞彙 ★急</w:t>
      </w:r>
    </w:p>
    <w:p w14:paraId="6DD07BD3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為什麼需要：</w:t>
      </w:r>
    </w:p>
    <w:p w14:paraId="722B39B2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AI 寫出來的文案如果亂講「治療糖尿病」「保證月入 10 萬」之類的話，會踩到法規地雷。系統需要您家的合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團隊（或法務）提供「不能用的詞」清單，AI 才能自動避開或改寫。</w:t>
      </w:r>
    </w:p>
    <w:p w14:paraId="7F515F2A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 xml:space="preserve">分四大類，每類至少 40 </w:t>
      </w:r>
      <w:proofErr w:type="gramStart"/>
      <w:r>
        <w:rPr>
          <w:b/>
          <w:lang w:eastAsia="zh-TW"/>
        </w:rPr>
        <w:t>個</w:t>
      </w:r>
      <w:proofErr w:type="gramEnd"/>
      <w:r>
        <w:rPr>
          <w:b/>
          <w:lang w:eastAsia="zh-TW"/>
        </w:rPr>
        <w:t xml:space="preserve">詞，總共 200 </w:t>
      </w:r>
      <w:proofErr w:type="gramStart"/>
      <w:r>
        <w:rPr>
          <w:b/>
          <w:lang w:eastAsia="zh-TW"/>
        </w:rPr>
        <w:t>個</w:t>
      </w:r>
      <w:proofErr w:type="gramEnd"/>
      <w:r>
        <w:rPr>
          <w:b/>
          <w:lang w:eastAsia="zh-TW"/>
        </w:rPr>
        <w:t>以上：</w:t>
      </w:r>
    </w:p>
    <w:tbl>
      <w:tblPr>
        <w:tblStyle w:val="-11"/>
        <w:tblW w:w="11129" w:type="dxa"/>
        <w:tblLayout w:type="fixed"/>
        <w:tblLook w:val="04A0" w:firstRow="1" w:lastRow="0" w:firstColumn="1" w:lastColumn="0" w:noHBand="0" w:noVBand="1"/>
      </w:tblPr>
      <w:tblGrid>
        <w:gridCol w:w="2385"/>
        <w:gridCol w:w="7154"/>
        <w:gridCol w:w="1590"/>
      </w:tblGrid>
      <w:tr w:rsidR="000B6E0F" w14:paraId="4DDCD79F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  <w:shd w:val="clear" w:color="auto" w:fill="1F4E79"/>
            <w:vAlign w:val="center"/>
          </w:tcPr>
          <w:p w14:paraId="6FBCD80C" w14:textId="77777777" w:rsidR="000B6E0F" w:rsidRDefault="00000000">
            <w:proofErr w:type="spellStart"/>
            <w:r>
              <w:rPr>
                <w:color w:val="FFFFFF"/>
              </w:rPr>
              <w:t>類別</w:t>
            </w:r>
            <w:proofErr w:type="spellEnd"/>
          </w:p>
        </w:tc>
        <w:tc>
          <w:tcPr>
            <w:tcW w:w="7154" w:type="dxa"/>
            <w:shd w:val="clear" w:color="auto" w:fill="1F4E79"/>
            <w:vAlign w:val="center"/>
          </w:tcPr>
          <w:p w14:paraId="3AB94610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範例</w:t>
            </w:r>
          </w:p>
        </w:tc>
        <w:tc>
          <w:tcPr>
            <w:tcW w:w="1590" w:type="dxa"/>
            <w:shd w:val="clear" w:color="auto" w:fill="1F4E79"/>
            <w:vAlign w:val="center"/>
          </w:tcPr>
          <w:p w14:paraId="70C19778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至少幾個</w:t>
            </w:r>
          </w:p>
        </w:tc>
      </w:tr>
      <w:tr w:rsidR="000B6E0F" w14:paraId="3B0DA0C9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  <w:vAlign w:val="center"/>
          </w:tcPr>
          <w:p w14:paraId="2C48C083" w14:textId="77777777" w:rsidR="000B6E0F" w:rsidRDefault="00000000">
            <w:r>
              <w:rPr>
                <w:b w:val="0"/>
              </w:rPr>
              <w:t>醫療宣稱類</w:t>
            </w:r>
          </w:p>
        </w:tc>
        <w:tc>
          <w:tcPr>
            <w:tcW w:w="7154" w:type="dxa"/>
            <w:vAlign w:val="center"/>
          </w:tcPr>
          <w:p w14:paraId="7E0E1B95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治療、治癒、預防 + 病名</w:t>
            </w:r>
            <w:proofErr w:type="gramStart"/>
            <w:r>
              <w:rPr>
                <w:lang w:eastAsia="zh-TW"/>
              </w:rPr>
              <w:t>（</w:t>
            </w:r>
            <w:proofErr w:type="gramEnd"/>
            <w:r>
              <w:rPr>
                <w:lang w:eastAsia="zh-TW"/>
              </w:rPr>
              <w:t>糖尿病、高血壓、癌症...）</w:t>
            </w:r>
          </w:p>
        </w:tc>
        <w:tc>
          <w:tcPr>
            <w:tcW w:w="1590" w:type="dxa"/>
            <w:vAlign w:val="center"/>
          </w:tcPr>
          <w:p w14:paraId="7E451398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個</w:t>
            </w:r>
          </w:p>
        </w:tc>
      </w:tr>
      <w:tr w:rsidR="000B6E0F" w14:paraId="48205BEA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  <w:vAlign w:val="center"/>
          </w:tcPr>
          <w:p w14:paraId="14DE0E85" w14:textId="77777777" w:rsidR="000B6E0F" w:rsidRDefault="00000000">
            <w:r>
              <w:rPr>
                <w:b w:val="0"/>
              </w:rPr>
              <w:t>收入宣稱類</w:t>
            </w:r>
          </w:p>
        </w:tc>
        <w:tc>
          <w:tcPr>
            <w:tcW w:w="7154" w:type="dxa"/>
            <w:vAlign w:val="center"/>
          </w:tcPr>
          <w:p w14:paraId="25DFD371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月入 X 萬、保證收入、被動收入、財富自由</w:t>
            </w:r>
          </w:p>
        </w:tc>
        <w:tc>
          <w:tcPr>
            <w:tcW w:w="1590" w:type="dxa"/>
            <w:vAlign w:val="center"/>
          </w:tcPr>
          <w:p w14:paraId="16BF68B3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個</w:t>
            </w:r>
          </w:p>
        </w:tc>
      </w:tr>
      <w:tr w:rsidR="000B6E0F" w14:paraId="4D60E410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  <w:vAlign w:val="center"/>
          </w:tcPr>
          <w:p w14:paraId="1C730563" w14:textId="77777777" w:rsidR="000B6E0F" w:rsidRDefault="00000000">
            <w:r>
              <w:rPr>
                <w:b w:val="0"/>
              </w:rPr>
              <w:t>誇大效果類</w:t>
            </w:r>
          </w:p>
        </w:tc>
        <w:tc>
          <w:tcPr>
            <w:tcW w:w="7154" w:type="dxa"/>
            <w:vAlign w:val="center"/>
          </w:tcPr>
          <w:p w14:paraId="03A27797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100% 有效、立即見效、神奇療效</w:t>
            </w:r>
          </w:p>
        </w:tc>
        <w:tc>
          <w:tcPr>
            <w:tcW w:w="1590" w:type="dxa"/>
            <w:vAlign w:val="center"/>
          </w:tcPr>
          <w:p w14:paraId="0AD2A06B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個</w:t>
            </w:r>
          </w:p>
        </w:tc>
      </w:tr>
      <w:tr w:rsidR="000B6E0F" w14:paraId="7F66A95C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  <w:vAlign w:val="center"/>
          </w:tcPr>
          <w:p w14:paraId="191A26B0" w14:textId="77777777" w:rsidR="000B6E0F" w:rsidRDefault="00000000">
            <w:r>
              <w:rPr>
                <w:b w:val="0"/>
              </w:rPr>
              <w:t>金字塔風險類</w:t>
            </w:r>
          </w:p>
        </w:tc>
        <w:tc>
          <w:tcPr>
            <w:tcW w:w="7154" w:type="dxa"/>
            <w:vAlign w:val="center"/>
          </w:tcPr>
          <w:p w14:paraId="1B4ADE7E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拉人頭、上線抽成、層級獎金</w:t>
            </w:r>
          </w:p>
        </w:tc>
        <w:tc>
          <w:tcPr>
            <w:tcW w:w="1590" w:type="dxa"/>
            <w:vAlign w:val="center"/>
          </w:tcPr>
          <w:p w14:paraId="2246563A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個</w:t>
            </w:r>
          </w:p>
        </w:tc>
      </w:tr>
    </w:tbl>
    <w:p w14:paraId="207C3AC4" w14:textId="77777777" w:rsidR="000B6E0F" w:rsidRDefault="000B6E0F">
      <w:pPr>
        <w:spacing w:after="80"/>
      </w:pPr>
    </w:p>
    <w:p w14:paraId="58E72CEB" w14:textId="77777777" w:rsidR="000B6E0F" w:rsidRDefault="00000000">
      <w:pPr>
        <w:spacing w:after="80"/>
      </w:pPr>
      <w:r>
        <w:rPr>
          <w:b/>
        </w:rPr>
        <w:t>格式（Excel 或 CSV 檔，欄位如下）：</w:t>
      </w:r>
    </w:p>
    <w:tbl>
      <w:tblPr>
        <w:tblStyle w:val="-11"/>
        <w:tblW w:w="11106" w:type="dxa"/>
        <w:tblLayout w:type="fixed"/>
        <w:tblLook w:val="04A0" w:firstRow="1" w:lastRow="0" w:firstColumn="1" w:lastColumn="0" w:noHBand="0" w:noVBand="1"/>
      </w:tblPr>
      <w:tblGrid>
        <w:gridCol w:w="2056"/>
        <w:gridCol w:w="3291"/>
        <w:gridCol w:w="1645"/>
        <w:gridCol w:w="4114"/>
      </w:tblGrid>
      <w:tr w:rsidR="000B6E0F" w14:paraId="2283319E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6" w:type="dxa"/>
            <w:shd w:val="clear" w:color="auto" w:fill="1F4E79"/>
            <w:vAlign w:val="center"/>
          </w:tcPr>
          <w:p w14:paraId="37B32AA8" w14:textId="77777777" w:rsidR="000B6E0F" w:rsidRDefault="00000000">
            <w:r>
              <w:rPr>
                <w:color w:val="FFFFFF"/>
              </w:rPr>
              <w:t>類別</w:t>
            </w:r>
          </w:p>
        </w:tc>
        <w:tc>
          <w:tcPr>
            <w:tcW w:w="3291" w:type="dxa"/>
            <w:shd w:val="clear" w:color="auto" w:fill="1F4E79"/>
            <w:vAlign w:val="center"/>
          </w:tcPr>
          <w:p w14:paraId="6F784F76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禁用詞</w:t>
            </w:r>
          </w:p>
        </w:tc>
        <w:tc>
          <w:tcPr>
            <w:tcW w:w="1645" w:type="dxa"/>
            <w:shd w:val="clear" w:color="auto" w:fill="1F4E79"/>
            <w:vAlign w:val="center"/>
          </w:tcPr>
          <w:p w14:paraId="758D594D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嚴重度</w:t>
            </w:r>
          </w:p>
        </w:tc>
        <w:tc>
          <w:tcPr>
            <w:tcW w:w="4114" w:type="dxa"/>
            <w:shd w:val="clear" w:color="auto" w:fill="1F4E79"/>
            <w:vAlign w:val="center"/>
          </w:tcPr>
          <w:p w14:paraId="4AA7CD7E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可以改成什麼</w:t>
            </w:r>
          </w:p>
        </w:tc>
      </w:tr>
      <w:tr w:rsidR="000B6E0F" w14:paraId="7B328217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6" w:type="dxa"/>
            <w:vAlign w:val="center"/>
          </w:tcPr>
          <w:p w14:paraId="1E1341E2" w14:textId="77777777" w:rsidR="000B6E0F" w:rsidRDefault="00000000">
            <w:r>
              <w:rPr>
                <w:b w:val="0"/>
              </w:rPr>
              <w:t>醫療類</w:t>
            </w:r>
          </w:p>
        </w:tc>
        <w:tc>
          <w:tcPr>
            <w:tcW w:w="3291" w:type="dxa"/>
            <w:vAlign w:val="center"/>
          </w:tcPr>
          <w:p w14:paraId="63D33984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治療糖尿病</w:t>
            </w:r>
          </w:p>
        </w:tc>
        <w:tc>
          <w:tcPr>
            <w:tcW w:w="1645" w:type="dxa"/>
            <w:vAlign w:val="center"/>
          </w:tcPr>
          <w:p w14:paraId="3952628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4114" w:type="dxa"/>
            <w:vAlign w:val="center"/>
          </w:tcPr>
          <w:p w14:paraId="289BC71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支持血糖管理</w:t>
            </w:r>
          </w:p>
        </w:tc>
      </w:tr>
      <w:tr w:rsidR="000B6E0F" w14:paraId="6AE34E30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6" w:type="dxa"/>
            <w:vAlign w:val="center"/>
          </w:tcPr>
          <w:p w14:paraId="5BB5B566" w14:textId="77777777" w:rsidR="000B6E0F" w:rsidRDefault="00000000">
            <w:r>
              <w:rPr>
                <w:b w:val="0"/>
              </w:rPr>
              <w:t>醫療類</w:t>
            </w:r>
          </w:p>
        </w:tc>
        <w:tc>
          <w:tcPr>
            <w:tcW w:w="3291" w:type="dxa"/>
            <w:vAlign w:val="center"/>
          </w:tcPr>
          <w:p w14:paraId="64FCEC6F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預防癌症</w:t>
            </w:r>
          </w:p>
        </w:tc>
        <w:tc>
          <w:tcPr>
            <w:tcW w:w="1645" w:type="dxa"/>
            <w:vAlign w:val="center"/>
          </w:tcPr>
          <w:p w14:paraId="56074B1E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4114" w:type="dxa"/>
            <w:vAlign w:val="center"/>
          </w:tcPr>
          <w:p w14:paraId="70D9B435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強化日常保健</w:t>
            </w:r>
          </w:p>
        </w:tc>
      </w:tr>
      <w:tr w:rsidR="000B6E0F" w14:paraId="30E8A357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6" w:type="dxa"/>
            <w:vAlign w:val="center"/>
          </w:tcPr>
          <w:p w14:paraId="2D3B67DF" w14:textId="77777777" w:rsidR="000B6E0F" w:rsidRDefault="00000000">
            <w:r>
              <w:rPr>
                <w:b w:val="0"/>
              </w:rPr>
              <w:t>收入類</w:t>
            </w:r>
          </w:p>
        </w:tc>
        <w:tc>
          <w:tcPr>
            <w:tcW w:w="3291" w:type="dxa"/>
            <w:vAlign w:val="center"/>
          </w:tcPr>
          <w:p w14:paraId="5B0CA728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月入十萬</w:t>
            </w:r>
          </w:p>
        </w:tc>
        <w:tc>
          <w:tcPr>
            <w:tcW w:w="1645" w:type="dxa"/>
            <w:vAlign w:val="center"/>
          </w:tcPr>
          <w:p w14:paraId="0F759EDF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4114" w:type="dxa"/>
            <w:vAlign w:val="center"/>
          </w:tcPr>
          <w:p w14:paraId="2E5C95B9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額外收入機會</w:t>
            </w:r>
          </w:p>
        </w:tc>
      </w:tr>
      <w:tr w:rsidR="000B6E0F" w14:paraId="64172BFA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6" w:type="dxa"/>
            <w:vAlign w:val="center"/>
          </w:tcPr>
          <w:p w14:paraId="67CEFEDE" w14:textId="77777777" w:rsidR="000B6E0F" w:rsidRDefault="00000000">
            <w:r>
              <w:rPr>
                <w:b w:val="0"/>
              </w:rPr>
              <w:t>誇大類</w:t>
            </w:r>
          </w:p>
        </w:tc>
        <w:tc>
          <w:tcPr>
            <w:tcW w:w="3291" w:type="dxa"/>
            <w:vAlign w:val="center"/>
          </w:tcPr>
          <w:p w14:paraId="0B1488AE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百分百有效</w:t>
            </w:r>
          </w:p>
        </w:tc>
        <w:tc>
          <w:tcPr>
            <w:tcW w:w="1645" w:type="dxa"/>
            <w:vAlign w:val="center"/>
          </w:tcPr>
          <w:p w14:paraId="2DCC429E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4114" w:type="dxa"/>
            <w:vAlign w:val="center"/>
          </w:tcPr>
          <w:p w14:paraId="10248536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有效成分</w:t>
            </w:r>
          </w:p>
        </w:tc>
      </w:tr>
      <w:tr w:rsidR="000B6E0F" w14:paraId="2461FF64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6" w:type="dxa"/>
            <w:vAlign w:val="center"/>
          </w:tcPr>
          <w:p w14:paraId="67FEFAF9" w14:textId="77777777" w:rsidR="000B6E0F" w:rsidRDefault="00000000">
            <w:r>
              <w:rPr>
                <w:b w:val="0"/>
              </w:rPr>
              <w:t>金字塔類</w:t>
            </w:r>
          </w:p>
        </w:tc>
        <w:tc>
          <w:tcPr>
            <w:tcW w:w="3291" w:type="dxa"/>
            <w:vAlign w:val="center"/>
          </w:tcPr>
          <w:p w14:paraId="3BEF048A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拉人頭</w:t>
            </w:r>
          </w:p>
        </w:tc>
        <w:tc>
          <w:tcPr>
            <w:tcW w:w="1645" w:type="dxa"/>
            <w:vAlign w:val="center"/>
          </w:tcPr>
          <w:p w14:paraId="5B8DF30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4114" w:type="dxa"/>
            <w:vAlign w:val="center"/>
          </w:tcPr>
          <w:p w14:paraId="6FB24084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推薦合作夥伴</w:t>
            </w:r>
          </w:p>
        </w:tc>
      </w:tr>
    </w:tbl>
    <w:p w14:paraId="5E8F677C" w14:textId="77777777" w:rsidR="000B6E0F" w:rsidRDefault="000B6E0F">
      <w:pPr>
        <w:spacing w:after="80"/>
      </w:pPr>
    </w:p>
    <w:p w14:paraId="3E81D6D0" w14:textId="77777777" w:rsidR="000B6E0F" w:rsidRDefault="00000000">
      <w:pPr>
        <w:spacing w:after="80"/>
      </w:pPr>
      <w:r>
        <w:rPr>
          <w:b/>
        </w:rPr>
        <w:t>我們會做的事：</w:t>
      </w:r>
    </w:p>
    <w:p w14:paraId="161AD071" w14:textId="77777777" w:rsidR="000B6E0F" w:rsidRDefault="00000000">
      <w:pPr>
        <w:pStyle w:val="a0"/>
      </w:pPr>
      <w:r>
        <w:t>把您給的詞庫匯入系統</w:t>
      </w:r>
    </w:p>
    <w:p w14:paraId="1DBB4197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AI 自動用「智慧比對」抓出改寫變體（例如「根治」也會被抓到）</w:t>
      </w:r>
    </w:p>
    <w:p w14:paraId="33CFFCB9" w14:textId="5ADA72E6" w:rsidR="00B021B7" w:rsidRDefault="00000000">
      <w:pPr>
        <w:pStyle w:val="a0"/>
        <w:rPr>
          <w:lang w:eastAsia="zh-TW"/>
        </w:rPr>
      </w:pPr>
      <w:r>
        <w:rPr>
          <w:lang w:eastAsia="zh-TW"/>
        </w:rPr>
        <w:t>之後可以在後台自己增刪改詞，不用重新部署系統</w:t>
      </w:r>
    </w:p>
    <w:p w14:paraId="0976B9AD" w14:textId="77777777" w:rsidR="00B021B7" w:rsidRDefault="00B021B7">
      <w:pPr>
        <w:rPr>
          <w:lang w:eastAsia="zh-TW"/>
        </w:rPr>
      </w:pPr>
      <w:r>
        <w:rPr>
          <w:lang w:eastAsia="zh-TW"/>
        </w:rPr>
        <w:br w:type="page"/>
      </w:r>
    </w:p>
    <w:p w14:paraId="4D1F07E5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5. 標準話術範本</w:t>
      </w:r>
    </w:p>
    <w:p w14:paraId="3A7EA8FE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為什麼需要：</w:t>
      </w:r>
    </w:p>
    <w:p w14:paraId="2825F915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 xml:space="preserve">AI </w:t>
      </w:r>
      <w:proofErr w:type="gramStart"/>
      <w:r>
        <w:rPr>
          <w:lang w:eastAsia="zh-TW"/>
        </w:rPr>
        <w:t>寫商談話</w:t>
      </w:r>
      <w:proofErr w:type="gramEnd"/>
      <w:r>
        <w:rPr>
          <w:lang w:eastAsia="zh-TW"/>
        </w:rPr>
        <w:t>術時，需要參考您家既有的標準話術，才不會「不像 Synergy 的人在說話」。</w:t>
      </w:r>
    </w:p>
    <w:p w14:paraId="53D1682E" w14:textId="77777777" w:rsidR="000B6E0F" w:rsidRDefault="00000000">
      <w:pPr>
        <w:spacing w:after="80"/>
      </w:pPr>
      <w:proofErr w:type="spellStart"/>
      <w:r>
        <w:rPr>
          <w:b/>
        </w:rPr>
        <w:t>請整理以下五類</w:t>
      </w:r>
      <w:proofErr w:type="spellEnd"/>
      <w:r>
        <w:rPr>
          <w:b/>
        </w:rPr>
        <w:t>：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636"/>
        <w:gridCol w:w="6589"/>
        <w:gridCol w:w="1757"/>
      </w:tblGrid>
      <w:tr w:rsidR="000B6E0F" w14:paraId="2026B427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shd w:val="clear" w:color="auto" w:fill="1F4E79"/>
            <w:vAlign w:val="center"/>
          </w:tcPr>
          <w:p w14:paraId="2396867A" w14:textId="77777777" w:rsidR="000B6E0F" w:rsidRDefault="00000000">
            <w:r>
              <w:rPr>
                <w:color w:val="FFFFFF"/>
              </w:rPr>
              <w:t>類別</w:t>
            </w:r>
          </w:p>
        </w:tc>
        <w:tc>
          <w:tcPr>
            <w:tcW w:w="6589" w:type="dxa"/>
            <w:shd w:val="clear" w:color="auto" w:fill="1F4E79"/>
            <w:vAlign w:val="center"/>
          </w:tcPr>
          <w:p w14:paraId="60B1C106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內容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1E46E0B1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至少幾條</w:t>
            </w:r>
          </w:p>
        </w:tc>
      </w:tr>
      <w:tr w:rsidR="000B6E0F" w14:paraId="493F0D0D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vAlign w:val="center"/>
          </w:tcPr>
          <w:p w14:paraId="07DA0B72" w14:textId="77777777" w:rsidR="000B6E0F" w:rsidRDefault="00000000">
            <w:r>
              <w:rPr>
                <w:b w:val="0"/>
              </w:rPr>
              <w:t>開場話術</w:t>
            </w:r>
          </w:p>
        </w:tc>
        <w:tc>
          <w:tcPr>
            <w:tcW w:w="6589" w:type="dxa"/>
            <w:vAlign w:val="center"/>
          </w:tcPr>
          <w:p w14:paraId="52F5CEA2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不同場景的開場（LINE 邀約 / 活動 / 朋友介紹）</w:t>
            </w:r>
          </w:p>
        </w:tc>
        <w:tc>
          <w:tcPr>
            <w:tcW w:w="1757" w:type="dxa"/>
            <w:vAlign w:val="center"/>
          </w:tcPr>
          <w:p w14:paraId="3B04FBDC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種</w:t>
            </w:r>
          </w:p>
        </w:tc>
      </w:tr>
      <w:tr w:rsidR="000B6E0F" w14:paraId="46FC5B6A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vAlign w:val="center"/>
          </w:tcPr>
          <w:p w14:paraId="12E4754E" w14:textId="77777777" w:rsidR="000B6E0F" w:rsidRDefault="00000000">
            <w:r>
              <w:rPr>
                <w:b w:val="0"/>
              </w:rPr>
              <w:t>產品銜接話術</w:t>
            </w:r>
          </w:p>
        </w:tc>
        <w:tc>
          <w:tcPr>
            <w:tcW w:w="6589" w:type="dxa"/>
            <w:vAlign w:val="center"/>
          </w:tcPr>
          <w:p w14:paraId="6174F30C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從問卷痛點接到商品推薦的</w:t>
            </w:r>
            <w:proofErr w:type="gramStart"/>
            <w:r>
              <w:rPr>
                <w:lang w:eastAsia="zh-TW"/>
              </w:rPr>
              <w:t>橋接句</w:t>
            </w:r>
            <w:proofErr w:type="gramEnd"/>
          </w:p>
        </w:tc>
        <w:tc>
          <w:tcPr>
            <w:tcW w:w="1757" w:type="dxa"/>
            <w:vAlign w:val="center"/>
          </w:tcPr>
          <w:p w14:paraId="5E9CF8A9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條</w:t>
            </w:r>
          </w:p>
        </w:tc>
      </w:tr>
      <w:tr w:rsidR="000B6E0F" w14:paraId="239CFDE8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vAlign w:val="center"/>
          </w:tcPr>
          <w:p w14:paraId="5A4BBA30" w14:textId="77777777" w:rsidR="000B6E0F" w:rsidRDefault="00000000">
            <w:r>
              <w:rPr>
                <w:b w:val="0"/>
              </w:rPr>
              <w:t>異議處理話術</w:t>
            </w:r>
          </w:p>
        </w:tc>
        <w:tc>
          <w:tcPr>
            <w:tcW w:w="6589" w:type="dxa"/>
            <w:vAlign w:val="center"/>
          </w:tcPr>
          <w:p w14:paraId="2632A49F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客戶說「太貴」「我再想想」「老公不同意」怎麼回</w:t>
            </w:r>
          </w:p>
        </w:tc>
        <w:tc>
          <w:tcPr>
            <w:tcW w:w="1757" w:type="dxa"/>
            <w:vAlign w:val="center"/>
          </w:tcPr>
          <w:p w14:paraId="7FE231CA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對</w:t>
            </w:r>
          </w:p>
        </w:tc>
      </w:tr>
      <w:tr w:rsidR="000B6E0F" w14:paraId="71AEF384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vAlign w:val="center"/>
          </w:tcPr>
          <w:p w14:paraId="58C579EF" w14:textId="77777777" w:rsidR="000B6E0F" w:rsidRDefault="00000000">
            <w:r>
              <w:rPr>
                <w:b w:val="0"/>
              </w:rPr>
              <w:t>柔性成交話術</w:t>
            </w:r>
          </w:p>
        </w:tc>
        <w:tc>
          <w:tcPr>
            <w:tcW w:w="6589" w:type="dxa"/>
            <w:vAlign w:val="center"/>
          </w:tcPr>
          <w:p w14:paraId="2AE398B2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不施壓的下單邀約</w:t>
            </w:r>
          </w:p>
        </w:tc>
        <w:tc>
          <w:tcPr>
            <w:tcW w:w="1757" w:type="dxa"/>
            <w:vAlign w:val="center"/>
          </w:tcPr>
          <w:p w14:paraId="7865BA74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種</w:t>
            </w:r>
          </w:p>
        </w:tc>
      </w:tr>
      <w:tr w:rsidR="000B6E0F" w14:paraId="70D65B5F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vAlign w:val="center"/>
          </w:tcPr>
          <w:p w14:paraId="5FC10710" w14:textId="77777777" w:rsidR="000B6E0F" w:rsidRDefault="00000000">
            <w:r>
              <w:rPr>
                <w:b w:val="0"/>
              </w:rPr>
              <w:t>跟進話術</w:t>
            </w:r>
          </w:p>
        </w:tc>
        <w:tc>
          <w:tcPr>
            <w:tcW w:w="6589" w:type="dxa"/>
            <w:vAlign w:val="center"/>
          </w:tcPr>
          <w:p w14:paraId="0B38D140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48 小時 / 7 天 / 30 天三個時間點的跟進文案</w:t>
            </w:r>
          </w:p>
        </w:tc>
        <w:tc>
          <w:tcPr>
            <w:tcW w:w="1757" w:type="dxa"/>
            <w:vAlign w:val="center"/>
          </w:tcPr>
          <w:p w14:paraId="1DC02EF6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每個</w:t>
            </w:r>
            <w:proofErr w:type="spellEnd"/>
            <w:r>
              <w:t xml:space="preserve"> 3 種</w:t>
            </w:r>
          </w:p>
        </w:tc>
      </w:tr>
    </w:tbl>
    <w:p w14:paraId="6A7C3AB4" w14:textId="77777777" w:rsidR="000B6E0F" w:rsidRDefault="000B6E0F">
      <w:pPr>
        <w:spacing w:after="80"/>
      </w:pPr>
    </w:p>
    <w:p w14:paraId="3AE4FA83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格式建議（讓 AI 更會用）：</w:t>
      </w:r>
    </w:p>
    <w:p w14:paraId="7D6B3560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每</w:t>
      </w:r>
      <w:proofErr w:type="gramStart"/>
      <w:r>
        <w:rPr>
          <w:lang w:eastAsia="zh-TW"/>
        </w:rPr>
        <w:t>條話術標</w:t>
      </w:r>
      <w:proofErr w:type="gramEnd"/>
      <w:r>
        <w:rPr>
          <w:lang w:eastAsia="zh-TW"/>
        </w:rPr>
        <w:t>三個標籤：適用情境、對應商品、關鍵字。例如：</w:t>
      </w:r>
    </w:p>
    <w:p w14:paraId="14EB9026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「</w:t>
      </w:r>
      <w:proofErr w:type="gramStart"/>
      <w:r>
        <w:rPr>
          <w:lang w:eastAsia="zh-TW"/>
        </w:rPr>
        <w:t>客戶說太貴</w:t>
      </w:r>
      <w:proofErr w:type="gramEnd"/>
      <w:r>
        <w:rPr>
          <w:lang w:eastAsia="zh-TW"/>
        </w:rPr>
        <w:t>」/「通用」/「價格、CP值」 → 我每天少喝一杯飲料的錢...</w:t>
      </w:r>
    </w:p>
    <w:p w14:paraId="2C05C76A" w14:textId="2C4997E9" w:rsidR="00B021B7" w:rsidRDefault="00000000">
      <w:pPr>
        <w:spacing w:after="80"/>
        <w:rPr>
          <w:lang w:eastAsia="zh-TW"/>
        </w:rPr>
      </w:pPr>
      <w:r>
        <w:rPr>
          <w:lang w:eastAsia="zh-TW"/>
        </w:rPr>
        <w:t>格式不限（Excel / Word / Google Doc 都可），標籤清楚就好。</w:t>
      </w:r>
    </w:p>
    <w:p w14:paraId="1E5595AC" w14:textId="77777777" w:rsidR="00B021B7" w:rsidRDefault="00B021B7">
      <w:pPr>
        <w:rPr>
          <w:lang w:eastAsia="zh-TW"/>
        </w:rPr>
      </w:pPr>
      <w:r>
        <w:rPr>
          <w:lang w:eastAsia="zh-TW"/>
        </w:rPr>
        <w:br w:type="page"/>
      </w:r>
    </w:p>
    <w:p w14:paraId="74BFFD87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6. 相關法規依據</w:t>
      </w:r>
    </w:p>
    <w:p w14:paraId="046E23F3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為什麼需要：</w:t>
      </w:r>
    </w:p>
    <w:p w14:paraId="1065D727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讓系統的合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檢查有「法律依據」，未來被質疑時拿得出來說明。</w:t>
      </w:r>
    </w:p>
    <w:p w14:paraId="2DFBBDA6" w14:textId="77777777" w:rsidR="000B6E0F" w:rsidRDefault="00000000">
      <w:pPr>
        <w:spacing w:after="80"/>
      </w:pPr>
      <w:proofErr w:type="spellStart"/>
      <w:r>
        <w:rPr>
          <w:b/>
        </w:rPr>
        <w:t>請您準備</w:t>
      </w:r>
      <w:proofErr w:type="spellEnd"/>
      <w:r>
        <w:rPr>
          <w:b/>
        </w:rPr>
        <w:t>：</w:t>
      </w:r>
    </w:p>
    <w:p w14:paraId="2DA751E9" w14:textId="77777777" w:rsidR="000B6E0F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資法相關聲明（給客戶看的隱私政策草案，我方可協助潤稿）</w:t>
      </w:r>
    </w:p>
    <w:p w14:paraId="06FE31DD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 xml:space="preserve">健康食品管理法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哪些用語不可宣稱（衛福部公告對照）</w:t>
      </w:r>
    </w:p>
    <w:p w14:paraId="60CB9312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 xml:space="preserve">多層次傳銷管理法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哪些招募話術不能用（公平會公告）</w:t>
      </w:r>
    </w:p>
    <w:p w14:paraId="7CD604AF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化妝品管理法（如果有美妝商品）</w:t>
      </w:r>
    </w:p>
    <w:p w14:paraId="397EA409" w14:textId="77777777" w:rsidR="000B6E0F" w:rsidRDefault="00000000">
      <w:pPr>
        <w:pStyle w:val="a0"/>
        <w:rPr>
          <w:lang w:eastAsia="zh-TW"/>
        </w:rPr>
      </w:pPr>
      <w:r>
        <w:rPr>
          <w:lang w:eastAsia="zh-TW"/>
        </w:rPr>
        <w:t>您家內部如果有比法規更嚴的合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 xml:space="preserve"> SOP，也一併提供</w:t>
      </w:r>
    </w:p>
    <w:p w14:paraId="4A67CDDA" w14:textId="77777777" w:rsidR="000B6E0F" w:rsidRDefault="00000000">
      <w:pPr>
        <w:spacing w:before="240" w:after="120"/>
        <w:rPr>
          <w:lang w:eastAsia="zh-TW"/>
        </w:rPr>
      </w:pPr>
      <w:r>
        <w:rPr>
          <w:b/>
          <w:color w:val="1F4E79"/>
          <w:sz w:val="32"/>
          <w:lang w:eastAsia="zh-TW"/>
        </w:rPr>
        <w:t>您不用煩惱的事（我方包辦）</w:t>
      </w:r>
    </w:p>
    <w:p w14:paraId="0B510335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以下技術相關事項全部由我方處理：</w:t>
      </w:r>
    </w:p>
    <w:tbl>
      <w:tblPr>
        <w:tblStyle w:val="-11"/>
        <w:tblW w:w="11090" w:type="dxa"/>
        <w:tblLayout w:type="fixed"/>
        <w:tblLook w:val="04A0" w:firstRow="1" w:lastRow="0" w:firstColumn="1" w:lastColumn="0" w:noHBand="0" w:noVBand="1"/>
      </w:tblPr>
      <w:tblGrid>
        <w:gridCol w:w="3168"/>
        <w:gridCol w:w="3961"/>
        <w:gridCol w:w="3961"/>
      </w:tblGrid>
      <w:tr w:rsidR="000B6E0F" w14:paraId="5AA35F94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1F4E79"/>
            <w:vAlign w:val="center"/>
          </w:tcPr>
          <w:p w14:paraId="3DF4C805" w14:textId="77777777" w:rsidR="000B6E0F" w:rsidRDefault="00000000">
            <w:proofErr w:type="spellStart"/>
            <w:r>
              <w:rPr>
                <w:color w:val="FFFFFF"/>
              </w:rPr>
              <w:t>項目</w:t>
            </w:r>
            <w:proofErr w:type="spellEnd"/>
          </w:p>
        </w:tc>
        <w:tc>
          <w:tcPr>
            <w:tcW w:w="3961" w:type="dxa"/>
            <w:shd w:val="clear" w:color="auto" w:fill="1F4E79"/>
            <w:vAlign w:val="center"/>
          </w:tcPr>
          <w:p w14:paraId="72AA3165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我方處理</w:t>
            </w:r>
          </w:p>
        </w:tc>
        <w:tc>
          <w:tcPr>
            <w:tcW w:w="3961" w:type="dxa"/>
            <w:shd w:val="clear" w:color="auto" w:fill="1F4E79"/>
            <w:vAlign w:val="center"/>
          </w:tcPr>
          <w:p w14:paraId="0635D7C5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需您配合一次的事</w:t>
            </w:r>
          </w:p>
        </w:tc>
      </w:tr>
      <w:tr w:rsidR="000B6E0F" w14:paraId="621DE780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4896A7C0" w14:textId="77777777" w:rsidR="000B6E0F" w:rsidRDefault="00000000">
            <w:pPr>
              <w:rPr>
                <w:lang w:eastAsia="zh-TW"/>
              </w:rPr>
            </w:pPr>
            <w:r>
              <w:rPr>
                <w:b w:val="0"/>
                <w:lang w:eastAsia="zh-TW"/>
              </w:rPr>
              <w:t>雲端伺服器（GCP）</w:t>
            </w:r>
          </w:p>
        </w:tc>
        <w:tc>
          <w:tcPr>
            <w:tcW w:w="3961" w:type="dxa"/>
            <w:vAlign w:val="center"/>
          </w:tcPr>
          <w:p w14:paraId="56AE5BAC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我方代開帳號</w:t>
            </w:r>
            <w:proofErr w:type="spellEnd"/>
            <w:r>
              <w:t xml:space="preserve"> + </w:t>
            </w:r>
            <w:proofErr w:type="spellStart"/>
            <w:r>
              <w:t>維運</w:t>
            </w:r>
            <w:proofErr w:type="spellEnd"/>
          </w:p>
        </w:tc>
        <w:tc>
          <w:tcPr>
            <w:tcW w:w="3961" w:type="dxa"/>
            <w:vAlign w:val="center"/>
          </w:tcPr>
          <w:p w14:paraId="79FFB70A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若您要自己付月費，需簽署</w:t>
            </w:r>
          </w:p>
        </w:tc>
      </w:tr>
      <w:tr w:rsidR="000B6E0F" w14:paraId="75AD7468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304716DB" w14:textId="77777777" w:rsidR="000B6E0F" w:rsidRDefault="00000000">
            <w:r>
              <w:rPr>
                <w:b w:val="0"/>
              </w:rPr>
              <w:t xml:space="preserve">LINE </w:t>
            </w:r>
            <w:proofErr w:type="spellStart"/>
            <w:r>
              <w:rPr>
                <w:b w:val="0"/>
              </w:rPr>
              <w:t>官方帳號申請</w:t>
            </w:r>
            <w:proofErr w:type="spellEnd"/>
          </w:p>
        </w:tc>
        <w:tc>
          <w:tcPr>
            <w:tcW w:w="3961" w:type="dxa"/>
            <w:vAlign w:val="center"/>
          </w:tcPr>
          <w:p w14:paraId="3244A4FA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我方協助申請流程</w:t>
            </w:r>
          </w:p>
        </w:tc>
        <w:tc>
          <w:tcPr>
            <w:tcW w:w="3961" w:type="dxa"/>
            <w:vAlign w:val="center"/>
          </w:tcPr>
          <w:p w14:paraId="0E79E75C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提供商家證明文件 + 收驗證信</w:t>
            </w:r>
          </w:p>
        </w:tc>
      </w:tr>
      <w:tr w:rsidR="000B6E0F" w14:paraId="38A693FC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1A57BEA2" w14:textId="77777777" w:rsidR="000B6E0F" w:rsidRDefault="00000000">
            <w:r>
              <w:rPr>
                <w:b w:val="0"/>
              </w:rPr>
              <w:t xml:space="preserve">WhatsApp </w:t>
            </w:r>
            <w:proofErr w:type="spellStart"/>
            <w:r>
              <w:rPr>
                <w:b w:val="0"/>
              </w:rPr>
              <w:t>商用帳號</w:t>
            </w:r>
            <w:proofErr w:type="spellEnd"/>
          </w:p>
        </w:tc>
        <w:tc>
          <w:tcPr>
            <w:tcW w:w="3961" w:type="dxa"/>
            <w:vAlign w:val="center"/>
          </w:tcPr>
          <w:p w14:paraId="33390247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我方協助設定</w:t>
            </w:r>
          </w:p>
        </w:tc>
        <w:tc>
          <w:tcPr>
            <w:tcW w:w="3961" w:type="dxa"/>
            <w:vAlign w:val="center"/>
          </w:tcPr>
          <w:p w14:paraId="2D1924D4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提供商家證明 + 企業電話</w:t>
            </w:r>
          </w:p>
        </w:tc>
      </w:tr>
      <w:tr w:rsidR="000B6E0F" w14:paraId="1867D478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69880283" w14:textId="77777777" w:rsidR="000B6E0F" w:rsidRDefault="00000000">
            <w:proofErr w:type="spellStart"/>
            <w:r>
              <w:rPr>
                <w:b w:val="0"/>
              </w:rPr>
              <w:t>寄信網域</w:t>
            </w:r>
            <w:proofErr w:type="spellEnd"/>
          </w:p>
        </w:tc>
        <w:tc>
          <w:tcPr>
            <w:tcW w:w="3961" w:type="dxa"/>
            <w:vAlign w:val="center"/>
          </w:tcPr>
          <w:p w14:paraId="21D53EDF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我方用內部網域</w:t>
            </w:r>
          </w:p>
        </w:tc>
        <w:tc>
          <w:tcPr>
            <w:tcW w:w="3961" w:type="dxa"/>
            <w:vAlign w:val="center"/>
          </w:tcPr>
          <w:p w14:paraId="0CD9BE57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若要用您家網域才需設定 DNS</w:t>
            </w:r>
          </w:p>
        </w:tc>
      </w:tr>
      <w:tr w:rsidR="000B6E0F" w14:paraId="336B3373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624EB04C" w14:textId="77777777" w:rsidR="000B6E0F" w:rsidRDefault="00000000">
            <w:proofErr w:type="spellStart"/>
            <w:r>
              <w:rPr>
                <w:b w:val="0"/>
              </w:rPr>
              <w:t>管理員帳號</w:t>
            </w:r>
            <w:proofErr w:type="spellEnd"/>
          </w:p>
        </w:tc>
        <w:tc>
          <w:tcPr>
            <w:tcW w:w="3961" w:type="dxa"/>
            <w:vAlign w:val="center"/>
          </w:tcPr>
          <w:p w14:paraId="7FCE2FF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我方建立初始帳號</w:t>
            </w:r>
          </w:p>
        </w:tc>
        <w:tc>
          <w:tcPr>
            <w:tcW w:w="3961" w:type="dxa"/>
            <w:vAlign w:val="center"/>
          </w:tcPr>
          <w:p w14:paraId="2414220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提供 1 位窗口的 email</w:t>
            </w:r>
          </w:p>
        </w:tc>
      </w:tr>
      <w:tr w:rsidR="000B6E0F" w14:paraId="45636DBA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32A19DBE" w14:textId="77777777" w:rsidR="000B6E0F" w:rsidRDefault="00000000">
            <w:r>
              <w:rPr>
                <w:b w:val="0"/>
              </w:rPr>
              <w:t>教練培訓</w:t>
            </w:r>
          </w:p>
        </w:tc>
        <w:tc>
          <w:tcPr>
            <w:tcW w:w="3961" w:type="dxa"/>
            <w:vAlign w:val="center"/>
          </w:tcPr>
          <w:p w14:paraId="7D2D4921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我方做 30 分鐘 onboarding</w:t>
            </w:r>
          </w:p>
        </w:tc>
        <w:tc>
          <w:tcPr>
            <w:tcW w:w="3961" w:type="dxa"/>
            <w:vAlign w:val="center"/>
          </w:tcPr>
          <w:p w14:paraId="4D5B5F4A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您方 PM 出席即可</w:t>
            </w:r>
          </w:p>
        </w:tc>
      </w:tr>
      <w:tr w:rsidR="000B6E0F" w14:paraId="6371EA36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12755C3A" w14:textId="77777777" w:rsidR="000B6E0F" w:rsidRDefault="00000000">
            <w:r>
              <w:rPr>
                <w:b w:val="0"/>
              </w:rPr>
              <w:t>客戶資料儲存</w:t>
            </w:r>
          </w:p>
        </w:tc>
        <w:tc>
          <w:tcPr>
            <w:tcW w:w="3961" w:type="dxa"/>
            <w:vAlign w:val="center"/>
          </w:tcPr>
          <w:p w14:paraId="3B5FE6E0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我方加密保存</w:t>
            </w:r>
          </w:p>
        </w:tc>
        <w:tc>
          <w:tcPr>
            <w:tcW w:w="3961" w:type="dxa"/>
            <w:vAlign w:val="center"/>
          </w:tcPr>
          <w:p w14:paraId="6928F5FD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簽署資料處理協議（DPA）</w:t>
            </w:r>
          </w:p>
        </w:tc>
      </w:tr>
    </w:tbl>
    <w:p w14:paraId="24330AC3" w14:textId="65992E75" w:rsidR="00B021B7" w:rsidRDefault="00B021B7">
      <w:pPr>
        <w:spacing w:after="80"/>
        <w:rPr>
          <w:lang w:eastAsia="zh-TW"/>
        </w:rPr>
      </w:pPr>
    </w:p>
    <w:p w14:paraId="40983198" w14:textId="77777777" w:rsidR="00B021B7" w:rsidRDefault="00B021B7">
      <w:pPr>
        <w:rPr>
          <w:lang w:eastAsia="zh-TW"/>
        </w:rPr>
      </w:pPr>
      <w:r>
        <w:rPr>
          <w:lang w:eastAsia="zh-TW"/>
        </w:rPr>
        <w:br w:type="page"/>
      </w:r>
    </w:p>
    <w:p w14:paraId="553098F4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lastRenderedPageBreak/>
        <w:t>唯一還是需要您指派的「人」：試行階段的 3-5 位教練。</w:t>
      </w:r>
    </w:p>
    <w:p w14:paraId="4468B8BC" w14:textId="77777777" w:rsidR="000B6E0F" w:rsidRDefault="00000000">
      <w:pPr>
        <w:spacing w:before="240" w:after="120"/>
      </w:pPr>
      <w:proofErr w:type="spellStart"/>
      <w:r>
        <w:rPr>
          <w:b/>
          <w:color w:val="1F4E79"/>
          <w:sz w:val="32"/>
        </w:rPr>
        <w:t>整體時程簡表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722"/>
        <w:gridCol w:w="3111"/>
        <w:gridCol w:w="5056"/>
      </w:tblGrid>
      <w:tr w:rsidR="000B6E0F" w14:paraId="589A5A2C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  <w:shd w:val="clear" w:color="auto" w:fill="1F4E79"/>
            <w:vAlign w:val="center"/>
          </w:tcPr>
          <w:p w14:paraId="0083D3F3" w14:textId="77777777" w:rsidR="000B6E0F" w:rsidRDefault="00000000">
            <w:r>
              <w:rPr>
                <w:color w:val="FFFFFF"/>
              </w:rPr>
              <w:t>時間</w:t>
            </w:r>
          </w:p>
        </w:tc>
        <w:tc>
          <w:tcPr>
            <w:tcW w:w="3111" w:type="dxa"/>
            <w:shd w:val="clear" w:color="auto" w:fill="1F4E79"/>
            <w:vAlign w:val="center"/>
          </w:tcPr>
          <w:p w14:paraId="5C66C7F9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里程碑</w:t>
            </w:r>
          </w:p>
        </w:tc>
        <w:tc>
          <w:tcPr>
            <w:tcW w:w="5056" w:type="dxa"/>
            <w:shd w:val="clear" w:color="auto" w:fill="1F4E79"/>
            <w:vAlign w:val="center"/>
          </w:tcPr>
          <w:p w14:paraId="6E128C39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您要簽核什麼</w:t>
            </w:r>
          </w:p>
        </w:tc>
      </w:tr>
      <w:tr w:rsidR="000B6E0F" w14:paraId="5BE75D78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  <w:vAlign w:val="center"/>
          </w:tcPr>
          <w:p w14:paraId="34822061" w14:textId="77777777" w:rsidR="000B6E0F" w:rsidRDefault="00000000">
            <w:r>
              <w:rPr>
                <w:b w:val="0"/>
              </w:rPr>
              <w:t>第 0 週 第 1 天</w:t>
            </w:r>
          </w:p>
        </w:tc>
        <w:tc>
          <w:tcPr>
            <w:tcW w:w="3111" w:type="dxa"/>
            <w:vAlign w:val="center"/>
          </w:tcPr>
          <w:p w14:paraId="7F20ED45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啟動會</w:t>
            </w:r>
          </w:p>
        </w:tc>
        <w:tc>
          <w:tcPr>
            <w:tcW w:w="5056" w:type="dxa"/>
            <w:vAlign w:val="center"/>
          </w:tcPr>
          <w:p w14:paraId="2D3B6D93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確認試行教練名單、6 大準備項目排程</w:t>
            </w:r>
          </w:p>
        </w:tc>
      </w:tr>
      <w:tr w:rsidR="000B6E0F" w14:paraId="0FFAFFA0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  <w:vAlign w:val="center"/>
          </w:tcPr>
          <w:p w14:paraId="55F99FDB" w14:textId="77777777" w:rsidR="000B6E0F" w:rsidRDefault="00000000">
            <w:r>
              <w:rPr>
                <w:b w:val="0"/>
              </w:rPr>
              <w:t>第 0 週 第 5 天</w:t>
            </w:r>
          </w:p>
        </w:tc>
        <w:tc>
          <w:tcPr>
            <w:tcW w:w="3111" w:type="dxa"/>
            <w:vAlign w:val="center"/>
          </w:tcPr>
          <w:p w14:paraId="64767789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需求凍結</w:t>
            </w:r>
          </w:p>
        </w:tc>
        <w:tc>
          <w:tcPr>
            <w:tcW w:w="5056" w:type="dxa"/>
            <w:vAlign w:val="center"/>
          </w:tcPr>
          <w:p w14:paraId="2FD4C0F3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上面 1-5 項全部交付完畢</w:t>
            </w:r>
          </w:p>
        </w:tc>
      </w:tr>
      <w:tr w:rsidR="000B6E0F" w14:paraId="7FF8430C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  <w:vAlign w:val="center"/>
          </w:tcPr>
          <w:p w14:paraId="2B2D4C55" w14:textId="77777777" w:rsidR="000B6E0F" w:rsidRDefault="00000000">
            <w:r>
              <w:rPr>
                <w:b w:val="0"/>
              </w:rPr>
              <w:t>第 3 週 第 5 天</w:t>
            </w:r>
          </w:p>
        </w:tc>
        <w:tc>
          <w:tcPr>
            <w:tcW w:w="3111" w:type="dxa"/>
            <w:vAlign w:val="center"/>
          </w:tcPr>
          <w:p w14:paraId="03D61CF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Beta 驗證</w:t>
            </w:r>
          </w:p>
        </w:tc>
        <w:tc>
          <w:tcPr>
            <w:tcW w:w="5056" w:type="dxa"/>
            <w:vAlign w:val="center"/>
          </w:tcPr>
          <w:p w14:paraId="4822F405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教練回饋彙整、是否進第 4 </w:t>
            </w:r>
            <w:proofErr w:type="gramStart"/>
            <w:r>
              <w:rPr>
                <w:lang w:eastAsia="zh-TW"/>
              </w:rPr>
              <w:t>週</w:t>
            </w:r>
            <w:proofErr w:type="gramEnd"/>
            <w:r>
              <w:rPr>
                <w:lang w:eastAsia="zh-TW"/>
              </w:rPr>
              <w:t>上線</w:t>
            </w:r>
          </w:p>
        </w:tc>
      </w:tr>
      <w:tr w:rsidR="000B6E0F" w14:paraId="7D998312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  <w:vAlign w:val="center"/>
          </w:tcPr>
          <w:p w14:paraId="72311E64" w14:textId="77777777" w:rsidR="000B6E0F" w:rsidRDefault="00000000">
            <w:r>
              <w:rPr>
                <w:b w:val="0"/>
              </w:rPr>
              <w:t>第 4 週 第 5 天</w:t>
            </w:r>
          </w:p>
        </w:tc>
        <w:tc>
          <w:tcPr>
            <w:tcW w:w="3111" w:type="dxa"/>
            <w:vAlign w:val="center"/>
          </w:tcPr>
          <w:p w14:paraId="6167C60E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正式上線</w:t>
            </w:r>
          </w:p>
        </w:tc>
        <w:tc>
          <w:tcPr>
            <w:tcW w:w="5056" w:type="dxa"/>
            <w:vAlign w:val="center"/>
          </w:tcPr>
          <w:p w14:paraId="6525FE4B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上線同意書、緊急聯絡人</w:t>
            </w:r>
          </w:p>
        </w:tc>
      </w:tr>
    </w:tbl>
    <w:p w14:paraId="0546451A" w14:textId="77777777" w:rsidR="000B6E0F" w:rsidRDefault="00000000">
      <w:pPr>
        <w:spacing w:before="240" w:after="120"/>
      </w:pPr>
      <w:proofErr w:type="spellStart"/>
      <w:r>
        <w:rPr>
          <w:b/>
          <w:color w:val="1F4E79"/>
          <w:sz w:val="32"/>
        </w:rPr>
        <w:t>我們需要您回覆的問題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7015"/>
        <w:gridCol w:w="2339"/>
      </w:tblGrid>
      <w:tr w:rsidR="000B6E0F" w14:paraId="057A1C25" w14:textId="77777777" w:rsidTr="00B0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shd w:val="clear" w:color="auto" w:fill="1F4E79"/>
            <w:vAlign w:val="center"/>
          </w:tcPr>
          <w:p w14:paraId="73D597C9" w14:textId="77777777" w:rsidR="000B6E0F" w:rsidRDefault="00000000">
            <w:r>
              <w:rPr>
                <w:color w:val="FFFFFF"/>
              </w:rPr>
              <w:t>編號</w:t>
            </w:r>
          </w:p>
        </w:tc>
        <w:tc>
          <w:tcPr>
            <w:tcW w:w="7015" w:type="dxa"/>
            <w:shd w:val="clear" w:color="auto" w:fill="1F4E79"/>
            <w:vAlign w:val="center"/>
          </w:tcPr>
          <w:p w14:paraId="642CF3B4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問題</w:t>
            </w:r>
          </w:p>
        </w:tc>
        <w:tc>
          <w:tcPr>
            <w:tcW w:w="2339" w:type="dxa"/>
            <w:shd w:val="clear" w:color="auto" w:fill="1F4E79"/>
            <w:vAlign w:val="center"/>
          </w:tcPr>
          <w:p w14:paraId="2B8E19A2" w14:textId="77777777" w:rsidR="000B6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什麼時候要回</w:t>
            </w:r>
          </w:p>
        </w:tc>
      </w:tr>
      <w:tr w:rsidR="000B6E0F" w14:paraId="17157A74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8966513" w14:textId="77777777" w:rsidR="000B6E0F" w:rsidRDefault="00000000">
            <w:r>
              <w:rPr>
                <w:b w:val="0"/>
              </w:rPr>
              <w:t>Q1</w:t>
            </w:r>
          </w:p>
        </w:tc>
        <w:tc>
          <w:tcPr>
            <w:tcW w:w="7015" w:type="dxa"/>
            <w:vAlign w:val="center"/>
          </w:tcPr>
          <w:p w14:paraId="7CB05521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試行的 3-5 位教練人選</w:t>
            </w:r>
          </w:p>
        </w:tc>
        <w:tc>
          <w:tcPr>
            <w:tcW w:w="2339" w:type="dxa"/>
            <w:vAlign w:val="center"/>
          </w:tcPr>
          <w:p w14:paraId="13BEBAEB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 0 週 第 1 天</w:t>
            </w:r>
          </w:p>
        </w:tc>
      </w:tr>
      <w:tr w:rsidR="000B6E0F" w14:paraId="299F9F0D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E0766A5" w14:textId="77777777" w:rsidR="000B6E0F" w:rsidRDefault="00000000">
            <w:r>
              <w:rPr>
                <w:b w:val="0"/>
              </w:rPr>
              <w:t>Q2</w:t>
            </w:r>
          </w:p>
        </w:tc>
        <w:tc>
          <w:tcPr>
            <w:tcW w:w="7015" w:type="dxa"/>
            <w:vAlign w:val="center"/>
          </w:tcPr>
          <w:p w14:paraId="6CF98BC0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客戶狀態判斷邏輯（第 1 項）</w:t>
            </w:r>
          </w:p>
        </w:tc>
        <w:tc>
          <w:tcPr>
            <w:tcW w:w="2339" w:type="dxa"/>
            <w:vAlign w:val="center"/>
          </w:tcPr>
          <w:p w14:paraId="3C732D5A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 0 週 第 5 天</w:t>
            </w:r>
          </w:p>
        </w:tc>
      </w:tr>
      <w:tr w:rsidR="000B6E0F" w14:paraId="36BC873D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BA588E4" w14:textId="77777777" w:rsidR="000B6E0F" w:rsidRDefault="00000000">
            <w:r>
              <w:rPr>
                <w:b w:val="0"/>
              </w:rPr>
              <w:t>Q3</w:t>
            </w:r>
          </w:p>
        </w:tc>
        <w:tc>
          <w:tcPr>
            <w:tcW w:w="7015" w:type="dxa"/>
            <w:vAlign w:val="center"/>
          </w:tcPr>
          <w:p w14:paraId="4881847F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問卷題目 + 計分（第 2 項）★急</w:t>
            </w:r>
          </w:p>
        </w:tc>
        <w:tc>
          <w:tcPr>
            <w:tcW w:w="2339" w:type="dxa"/>
            <w:vAlign w:val="center"/>
          </w:tcPr>
          <w:p w14:paraId="2BC4C4BE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 0 週 第 3 天</w:t>
            </w:r>
          </w:p>
        </w:tc>
      </w:tr>
      <w:tr w:rsidR="000B6E0F" w14:paraId="4DCB48B6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99CFD4F" w14:textId="77777777" w:rsidR="000B6E0F" w:rsidRDefault="00000000">
            <w:r>
              <w:rPr>
                <w:b w:val="0"/>
              </w:rPr>
              <w:t>Q4</w:t>
            </w:r>
          </w:p>
        </w:tc>
        <w:tc>
          <w:tcPr>
            <w:tcW w:w="7015" w:type="dxa"/>
            <w:vAlign w:val="center"/>
          </w:tcPr>
          <w:p w14:paraId="16AEAAD9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商品清單 ≥ 20 樣（第 3 項）★急</w:t>
            </w:r>
          </w:p>
        </w:tc>
        <w:tc>
          <w:tcPr>
            <w:tcW w:w="2339" w:type="dxa"/>
            <w:vAlign w:val="center"/>
          </w:tcPr>
          <w:p w14:paraId="45DD1715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 0 週 第 3 天</w:t>
            </w:r>
          </w:p>
        </w:tc>
      </w:tr>
      <w:tr w:rsidR="000B6E0F" w14:paraId="1CD81038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AB13DEB" w14:textId="77777777" w:rsidR="000B6E0F" w:rsidRDefault="00000000">
            <w:r>
              <w:rPr>
                <w:b w:val="0"/>
              </w:rPr>
              <w:t>Q5</w:t>
            </w:r>
          </w:p>
        </w:tc>
        <w:tc>
          <w:tcPr>
            <w:tcW w:w="7015" w:type="dxa"/>
            <w:vAlign w:val="center"/>
          </w:tcPr>
          <w:p w14:paraId="4CA12501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不能用的詞庫 ≥ 200 個（第 4 項）★急</w:t>
            </w:r>
          </w:p>
        </w:tc>
        <w:tc>
          <w:tcPr>
            <w:tcW w:w="2339" w:type="dxa"/>
            <w:vAlign w:val="center"/>
          </w:tcPr>
          <w:p w14:paraId="5D157FE3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 0 週 第 3 天</w:t>
            </w:r>
          </w:p>
        </w:tc>
      </w:tr>
      <w:tr w:rsidR="000B6E0F" w14:paraId="5CFB2BCE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7F2E546" w14:textId="77777777" w:rsidR="000B6E0F" w:rsidRDefault="00000000">
            <w:r>
              <w:rPr>
                <w:b w:val="0"/>
              </w:rPr>
              <w:t>Q6</w:t>
            </w:r>
          </w:p>
        </w:tc>
        <w:tc>
          <w:tcPr>
            <w:tcW w:w="7015" w:type="dxa"/>
            <w:vAlign w:val="center"/>
          </w:tcPr>
          <w:p w14:paraId="2C52795C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標準話術初版（第 5 項）</w:t>
            </w:r>
          </w:p>
        </w:tc>
        <w:tc>
          <w:tcPr>
            <w:tcW w:w="2339" w:type="dxa"/>
            <w:vAlign w:val="center"/>
          </w:tcPr>
          <w:p w14:paraId="73068A79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 0 週 第 5 天</w:t>
            </w:r>
          </w:p>
        </w:tc>
      </w:tr>
      <w:tr w:rsidR="000B6E0F" w14:paraId="2FEAA8A8" w14:textId="77777777" w:rsidTr="00B0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ACC74C0" w14:textId="77777777" w:rsidR="000B6E0F" w:rsidRDefault="00000000">
            <w:r>
              <w:rPr>
                <w:b w:val="0"/>
              </w:rPr>
              <w:t>Q7</w:t>
            </w:r>
          </w:p>
        </w:tc>
        <w:tc>
          <w:tcPr>
            <w:tcW w:w="7015" w:type="dxa"/>
            <w:vAlign w:val="center"/>
          </w:tcPr>
          <w:p w14:paraId="00A7A758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法規依據文件（第 6 項）</w:t>
            </w:r>
          </w:p>
        </w:tc>
        <w:tc>
          <w:tcPr>
            <w:tcW w:w="2339" w:type="dxa"/>
            <w:vAlign w:val="center"/>
          </w:tcPr>
          <w:p w14:paraId="3ACB9A49" w14:textId="77777777" w:rsidR="000B6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 1 週 第 1 天</w:t>
            </w:r>
          </w:p>
        </w:tc>
      </w:tr>
      <w:tr w:rsidR="000B6E0F" w14:paraId="339FC6C9" w14:textId="77777777" w:rsidTr="00B021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854F492" w14:textId="77777777" w:rsidR="000B6E0F" w:rsidRDefault="00000000">
            <w:r>
              <w:rPr>
                <w:b w:val="0"/>
              </w:rPr>
              <w:t>Q8</w:t>
            </w:r>
          </w:p>
        </w:tc>
        <w:tc>
          <w:tcPr>
            <w:tcW w:w="7015" w:type="dxa"/>
            <w:vAlign w:val="center"/>
          </w:tcPr>
          <w:p w14:paraId="4E376014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您方窗口 email（系統管理員用）</w:t>
            </w:r>
          </w:p>
        </w:tc>
        <w:tc>
          <w:tcPr>
            <w:tcW w:w="2339" w:type="dxa"/>
            <w:vAlign w:val="center"/>
          </w:tcPr>
          <w:p w14:paraId="3D6DAD57" w14:textId="77777777" w:rsidR="000B6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 0 週 第 1 天</w:t>
            </w:r>
          </w:p>
        </w:tc>
      </w:tr>
    </w:tbl>
    <w:p w14:paraId="6392071F" w14:textId="77777777" w:rsidR="00B021B7" w:rsidRDefault="00B021B7">
      <w:pPr>
        <w:spacing w:before="240" w:after="120"/>
        <w:rPr>
          <w:b/>
          <w:color w:val="1F4E79"/>
          <w:sz w:val="32"/>
        </w:rPr>
      </w:pPr>
    </w:p>
    <w:p w14:paraId="3F0719E5" w14:textId="77777777" w:rsidR="00B021B7" w:rsidRDefault="00B021B7">
      <w:pPr>
        <w:rPr>
          <w:b/>
          <w:color w:val="1F4E79"/>
          <w:sz w:val="32"/>
        </w:rPr>
      </w:pPr>
      <w:r>
        <w:rPr>
          <w:b/>
          <w:color w:val="1F4E79"/>
          <w:sz w:val="32"/>
        </w:rPr>
        <w:br w:type="page"/>
      </w:r>
    </w:p>
    <w:p w14:paraId="1399E13E" w14:textId="742809A6" w:rsidR="000B6E0F" w:rsidRDefault="00000000">
      <w:pPr>
        <w:spacing w:before="240" w:after="120"/>
      </w:pPr>
      <w:proofErr w:type="spellStart"/>
      <w:r>
        <w:rPr>
          <w:b/>
          <w:color w:val="1F4E79"/>
          <w:sz w:val="32"/>
        </w:rPr>
        <w:lastRenderedPageBreak/>
        <w:t>有任何問題</w:t>
      </w:r>
      <w:proofErr w:type="spellEnd"/>
      <w:r>
        <w:rPr>
          <w:b/>
          <w:color w:val="1F4E79"/>
          <w:sz w:val="32"/>
        </w:rPr>
        <w:t>？</w:t>
      </w:r>
    </w:p>
    <w:p w14:paraId="1162C14C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如果這份清單有看不懂的地方，或您家有特殊狀況需要討論，請隨時聯繫我們。</w:t>
      </w:r>
    </w:p>
    <w:p w14:paraId="149E35D0" w14:textId="77777777" w:rsidR="000B6E0F" w:rsidRDefault="000B6E0F">
      <w:pPr>
        <w:spacing w:after="80"/>
        <w:rPr>
          <w:lang w:eastAsia="zh-TW"/>
        </w:rPr>
      </w:pPr>
    </w:p>
    <w:p w14:paraId="14831EB1" w14:textId="77777777" w:rsidR="000B6E0F" w:rsidRDefault="00000000">
      <w:pPr>
        <w:spacing w:after="80"/>
        <w:rPr>
          <w:lang w:eastAsia="zh-TW"/>
        </w:rPr>
      </w:pPr>
      <w:r>
        <w:rPr>
          <w:b/>
          <w:lang w:eastAsia="zh-TW"/>
        </w:rPr>
        <w:t>聯絡窗口</w:t>
      </w:r>
    </w:p>
    <w:p w14:paraId="053D33A3" w14:textId="77777777" w:rsidR="000B6E0F" w:rsidRDefault="00000000">
      <w:pPr>
        <w:spacing w:after="80"/>
        <w:rPr>
          <w:lang w:eastAsia="zh-TW"/>
        </w:rPr>
      </w:pPr>
      <w:r>
        <w:rPr>
          <w:lang w:eastAsia="zh-TW"/>
        </w:rPr>
        <w:t>專案經理：</w:t>
      </w:r>
      <w:proofErr w:type="spellStart"/>
      <w:r>
        <w:rPr>
          <w:lang w:eastAsia="zh-TW"/>
        </w:rPr>
        <w:t>kuanwei</w:t>
      </w:r>
      <w:proofErr w:type="spellEnd"/>
    </w:p>
    <w:p w14:paraId="17F2A4B2" w14:textId="77777777" w:rsidR="000B6E0F" w:rsidRDefault="00000000">
      <w:pPr>
        <w:spacing w:after="80"/>
      </w:pPr>
      <w:r>
        <w:t>Email：bheadwei0910@gmail.com</w:t>
      </w:r>
    </w:p>
    <w:p w14:paraId="52A50825" w14:textId="77777777" w:rsidR="000B6E0F" w:rsidRDefault="000B6E0F">
      <w:pPr>
        <w:spacing w:after="80"/>
      </w:pPr>
    </w:p>
    <w:p w14:paraId="20365839" w14:textId="77777777" w:rsidR="000B6E0F" w:rsidRDefault="00000000">
      <w:pPr>
        <w:spacing w:after="80"/>
        <w:rPr>
          <w:lang w:eastAsia="zh-TW"/>
        </w:rPr>
      </w:pPr>
      <w:proofErr w:type="gramStart"/>
      <w:r>
        <w:rPr>
          <w:b/>
          <w:lang w:eastAsia="zh-TW"/>
        </w:rPr>
        <w:t>——</w:t>
      </w:r>
      <w:proofErr w:type="gramEnd"/>
      <w:r>
        <w:rPr>
          <w:b/>
          <w:lang w:eastAsia="zh-TW"/>
        </w:rPr>
        <w:t xml:space="preserve"> 期待跟您一起，把教練的成交率推上去 </w:t>
      </w:r>
      <w:proofErr w:type="gramStart"/>
      <w:r>
        <w:rPr>
          <w:b/>
          <w:lang w:eastAsia="zh-TW"/>
        </w:rPr>
        <w:t>——</w:t>
      </w:r>
      <w:proofErr w:type="gramEnd"/>
    </w:p>
    <w:sectPr w:rsidR="000B6E0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205859">
    <w:abstractNumId w:val="8"/>
  </w:num>
  <w:num w:numId="2" w16cid:durableId="619267309">
    <w:abstractNumId w:val="6"/>
  </w:num>
  <w:num w:numId="3" w16cid:durableId="1905994119">
    <w:abstractNumId w:val="5"/>
  </w:num>
  <w:num w:numId="4" w16cid:durableId="1354723988">
    <w:abstractNumId w:val="4"/>
  </w:num>
  <w:num w:numId="5" w16cid:durableId="1366059560">
    <w:abstractNumId w:val="7"/>
  </w:num>
  <w:num w:numId="6" w16cid:durableId="1546260664">
    <w:abstractNumId w:val="3"/>
  </w:num>
  <w:num w:numId="7" w16cid:durableId="30154446">
    <w:abstractNumId w:val="2"/>
  </w:num>
  <w:num w:numId="8" w16cid:durableId="2125076500">
    <w:abstractNumId w:val="1"/>
  </w:num>
  <w:num w:numId="9" w16cid:durableId="101492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E0F"/>
    <w:rsid w:val="0015074B"/>
    <w:rsid w:val="0029639D"/>
    <w:rsid w:val="00326F90"/>
    <w:rsid w:val="00785471"/>
    <w:rsid w:val="00AA1D8D"/>
    <w:rsid w:val="00B021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C325B"/>
  <w14:defaultImageDpi w14:val="300"/>
  <w15:docId w15:val="{DBADBA79-D75F-438D-9AA7-8C7379EC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1721</Words>
  <Characters>1859</Characters>
  <Application>Microsoft Office Word</Application>
  <DocSecurity>0</DocSecurity>
  <Lines>206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陳冠瑋(KuanWei Chen)</cp:lastModifiedBy>
  <cp:revision>2</cp:revision>
  <dcterms:created xsi:type="dcterms:W3CDTF">2013-12-23T23:15:00Z</dcterms:created>
  <dcterms:modified xsi:type="dcterms:W3CDTF">2026-05-08T15:42:00Z</dcterms:modified>
  <cp:category/>
</cp:coreProperties>
</file>