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E9AD" w14:textId="77777777" w:rsidR="0017454B" w:rsidRPr="001B003A" w:rsidRDefault="0017454B" w:rsidP="0017454B">
      <w:pPr>
        <w:spacing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1B003A">
        <w:rPr>
          <w:rFonts w:ascii="Arial" w:hAnsi="Arial" w:cs="Arial"/>
          <w:b/>
          <w:bCs/>
          <w:sz w:val="56"/>
          <w:szCs w:val="56"/>
        </w:rPr>
        <w:t>Università degli Studi di Bari</w:t>
      </w:r>
    </w:p>
    <w:p w14:paraId="16195C2E" w14:textId="77777777" w:rsidR="0017454B" w:rsidRPr="001B003A" w:rsidRDefault="0017454B" w:rsidP="0017454B">
      <w:pPr>
        <w:spacing w:line="240" w:lineRule="auto"/>
        <w:jc w:val="center"/>
        <w:rPr>
          <w:rFonts w:ascii="Arial" w:hAnsi="Arial" w:cs="Arial"/>
          <w:b/>
          <w:bCs/>
          <w:sz w:val="56"/>
          <w:szCs w:val="56"/>
        </w:rPr>
      </w:pPr>
      <w:r w:rsidRPr="001B003A">
        <w:rPr>
          <w:rFonts w:ascii="Arial" w:hAnsi="Arial" w:cs="Arial"/>
          <w:b/>
          <w:bCs/>
          <w:sz w:val="56"/>
          <w:szCs w:val="56"/>
        </w:rPr>
        <w:t>Aldo Moro</w:t>
      </w:r>
    </w:p>
    <w:p w14:paraId="65F20B61" w14:textId="77777777" w:rsidR="0017454B" w:rsidRDefault="0017454B" w:rsidP="0017454B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1AB6AB2" w14:textId="77777777" w:rsidR="0017454B" w:rsidRDefault="0017454B" w:rsidP="0017454B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1932B7E" wp14:editId="75F84A20">
            <wp:extent cx="2590800" cy="2601778"/>
            <wp:effectExtent l="0" t="0" r="0" b="0"/>
            <wp:docPr id="2" name="Immagine 2" descr="logo uni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b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70" cy="260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FC10" w14:textId="77777777" w:rsidR="0017454B" w:rsidRDefault="0017454B" w:rsidP="0017454B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75AE401" w14:textId="77777777" w:rsidR="0017454B" w:rsidRPr="001B003A" w:rsidRDefault="0017454B" w:rsidP="0017454B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4E9CD4F" w14:textId="77777777" w:rsidR="0017454B" w:rsidRDefault="0017454B" w:rsidP="0017454B">
      <w:pPr>
        <w:spacing w:line="240" w:lineRule="auto"/>
      </w:pPr>
      <w:r w:rsidRPr="0000250E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40A728" wp14:editId="38599B59">
                <wp:simplePos x="0" y="0"/>
                <wp:positionH relativeFrom="margin">
                  <wp:posOffset>656590</wp:posOffset>
                </wp:positionH>
                <wp:positionV relativeFrom="paragraph">
                  <wp:posOffset>52070</wp:posOffset>
                </wp:positionV>
                <wp:extent cx="4928870" cy="1404620"/>
                <wp:effectExtent l="0" t="0" r="24130" b="2603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8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61CE0" w14:textId="77777777" w:rsidR="0017454B" w:rsidRPr="001B003A" w:rsidRDefault="0017454B" w:rsidP="0017454B">
                            <w:pPr>
                              <w:jc w:val="center"/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</w:pPr>
                            <w:r w:rsidRPr="001B003A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Sistema di Data Mining: KNN</w:t>
                            </w:r>
                            <w:r w:rsidRPr="001B003A"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52"/>
                                <w:szCs w:val="52"/>
                              </w:rPr>
                              <w:t>Documentazione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40A72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1.7pt;margin-top:4.1pt;width:388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">
                <v:textbox style="mso-fit-shape-to-text:t">
                  <w:txbxContent>
                    <w:p w14:paraId="46861CE0" w14:textId="77777777" w:rsidR="0017454B" w:rsidRPr="001B003A" w:rsidRDefault="0017454B" w:rsidP="0017454B">
                      <w:pPr>
                        <w:jc w:val="center"/>
                        <w:rPr>
                          <w:rFonts w:ascii="Arial" w:hAnsi="Arial" w:cs="Arial"/>
                          <w:sz w:val="52"/>
                          <w:szCs w:val="52"/>
                        </w:rPr>
                      </w:pPr>
                      <w:r w:rsidRPr="001B003A">
                        <w:rPr>
                          <w:rFonts w:ascii="Arial" w:hAnsi="Arial" w:cs="Arial"/>
                          <w:sz w:val="52"/>
                          <w:szCs w:val="52"/>
                        </w:rPr>
                        <w:t>Sistema di Data Mining: KNN</w:t>
                      </w:r>
                      <w:r w:rsidRPr="001B003A">
                        <w:rPr>
                          <w:rFonts w:ascii="Arial" w:hAnsi="Arial" w:cs="Arial"/>
                          <w:sz w:val="52"/>
                          <w:szCs w:val="52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52"/>
                          <w:szCs w:val="52"/>
                        </w:rPr>
                        <w:t>Documentazione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762C76" w14:textId="77777777" w:rsidR="0017454B" w:rsidRPr="0000250E" w:rsidRDefault="0017454B" w:rsidP="0017454B">
      <w:pPr>
        <w:spacing w:line="240" w:lineRule="auto"/>
      </w:pPr>
    </w:p>
    <w:p w14:paraId="58947FC3" w14:textId="77777777" w:rsidR="0017454B" w:rsidRPr="0000250E" w:rsidRDefault="0017454B" w:rsidP="0017454B">
      <w:pPr>
        <w:spacing w:line="240" w:lineRule="auto"/>
      </w:pPr>
    </w:p>
    <w:p w14:paraId="53F62DF6" w14:textId="77777777" w:rsidR="0017454B" w:rsidRPr="0000250E" w:rsidRDefault="0017454B" w:rsidP="0017454B">
      <w:pPr>
        <w:spacing w:line="240" w:lineRule="auto"/>
      </w:pPr>
    </w:p>
    <w:p w14:paraId="264E1335" w14:textId="77777777" w:rsidR="0017454B" w:rsidRPr="0000250E" w:rsidRDefault="0017454B" w:rsidP="0017454B">
      <w:pPr>
        <w:spacing w:line="240" w:lineRule="auto"/>
      </w:pPr>
    </w:p>
    <w:p w14:paraId="1C438DC1" w14:textId="77777777" w:rsidR="0017454B" w:rsidRDefault="0017454B" w:rsidP="0017454B">
      <w:pPr>
        <w:spacing w:line="240" w:lineRule="auto"/>
      </w:pPr>
    </w:p>
    <w:p w14:paraId="66A1F31D" w14:textId="77777777" w:rsidR="0017454B" w:rsidRPr="001B003A" w:rsidRDefault="0017454B" w:rsidP="0017454B">
      <w:pPr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Corso in:</w:t>
      </w:r>
    </w:p>
    <w:p w14:paraId="6DF87CBE" w14:textId="77777777" w:rsidR="0017454B" w:rsidRDefault="0017454B" w:rsidP="0017454B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Metodi Avanzati di Programmazione</w:t>
      </w:r>
    </w:p>
    <w:p w14:paraId="70D683B9" w14:textId="77777777" w:rsidR="0017454B" w:rsidRDefault="0017454B" w:rsidP="0017454B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70885667" w14:textId="42E1A27E" w:rsidR="0017454B" w:rsidRDefault="0017454B" w:rsidP="0017454B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Barbaro Vanessa – </w:t>
      </w:r>
      <w:r w:rsidR="008078CB">
        <w:rPr>
          <w:rFonts w:ascii="Arial" w:hAnsi="Arial" w:cs="Arial"/>
          <w:sz w:val="32"/>
          <w:szCs w:val="32"/>
        </w:rPr>
        <w:t xml:space="preserve"> matricola: 725617</w:t>
      </w:r>
    </w:p>
    <w:p w14:paraId="3967938C" w14:textId="25F6CDDD" w:rsidR="0017454B" w:rsidRPr="008078CB" w:rsidRDefault="0017454B" w:rsidP="0017454B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Capobianco Fabio –</w:t>
      </w:r>
      <w:r w:rsidR="008078CB">
        <w:rPr>
          <w:rFonts w:ascii="Arial" w:hAnsi="Arial" w:cs="Arial"/>
          <w:sz w:val="32"/>
          <w:szCs w:val="32"/>
        </w:rPr>
        <w:t xml:space="preserve"> matricola</w:t>
      </w:r>
      <w:r>
        <w:rPr>
          <w:rFonts w:ascii="Arial" w:hAnsi="Arial" w:cs="Arial"/>
          <w:sz w:val="32"/>
          <w:szCs w:val="32"/>
        </w:rPr>
        <w:t xml:space="preserve"> </w:t>
      </w:r>
      <w:r w:rsidR="008078CB">
        <w:rPr>
          <w:rFonts w:ascii="Arial" w:hAnsi="Arial" w:cs="Arial"/>
          <w:sz w:val="32"/>
          <w:szCs w:val="32"/>
        </w:rPr>
        <w:t>609266</w:t>
      </w:r>
    </w:p>
    <w:p w14:paraId="55942B83" w14:textId="77777777" w:rsidR="0017454B" w:rsidRDefault="0017454B" w:rsidP="0017454B">
      <w:pPr>
        <w:tabs>
          <w:tab w:val="left" w:pos="3288"/>
        </w:tabs>
        <w:spacing w:line="240" w:lineRule="auto"/>
        <w:rPr>
          <w:rFonts w:ascii="Arial" w:hAnsi="Arial" w:cs="Arial"/>
          <w:sz w:val="32"/>
          <w:szCs w:val="32"/>
        </w:rPr>
      </w:pPr>
    </w:p>
    <w:p w14:paraId="30562FA3" w14:textId="77777777" w:rsidR="0017454B" w:rsidRDefault="0017454B" w:rsidP="0017454B">
      <w:pPr>
        <w:tabs>
          <w:tab w:val="left" w:pos="3288"/>
        </w:tabs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A.A 2021-2022</w:t>
      </w:r>
      <w:r>
        <w:rPr>
          <w:rFonts w:ascii="Arial" w:hAnsi="Arial" w:cs="Arial"/>
          <w:sz w:val="32"/>
          <w:szCs w:val="32"/>
        </w:rPr>
        <w:br/>
        <w:t>21 luglio 2022</w:t>
      </w:r>
    </w:p>
    <w:p w14:paraId="20DB924D" w14:textId="250AF21A" w:rsidR="0017454B" w:rsidRPr="00D36E98" w:rsidRDefault="0017454B" w:rsidP="008078CB">
      <w:pPr>
        <w:tabs>
          <w:tab w:val="left" w:pos="328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Indice</w:t>
      </w:r>
    </w:p>
    <w:p w14:paraId="22885922" w14:textId="0D0A500F" w:rsidR="0017454B" w:rsidRDefault="0017454B" w:rsidP="0017454B">
      <w:pPr>
        <w:pStyle w:val="Sommario1"/>
        <w:rPr>
          <w:noProof/>
        </w:rPr>
      </w:pPr>
      <w:r>
        <w:rPr>
          <w:rFonts w:ascii="Arial" w:hAnsi="Arial" w:cs="Arial"/>
          <w:b/>
          <w:bCs/>
          <w:sz w:val="32"/>
          <w:szCs w:val="32"/>
        </w:rPr>
        <w:fldChar w:fldCharType="begin"/>
      </w:r>
      <w:r>
        <w:rPr>
          <w:rFonts w:ascii="Arial" w:hAnsi="Arial" w:cs="Arial"/>
          <w:b/>
          <w:bCs/>
          <w:sz w:val="32"/>
          <w:szCs w:val="32"/>
        </w:rPr>
        <w:instrText xml:space="preserve"> TOC \o "1-3" \h \z \u </w:instrText>
      </w:r>
      <w:r>
        <w:rPr>
          <w:rFonts w:ascii="Arial" w:hAnsi="Arial" w:cs="Arial"/>
          <w:b/>
          <w:bCs/>
          <w:sz w:val="32"/>
          <w:szCs w:val="32"/>
        </w:rPr>
        <w:fldChar w:fldCharType="separate"/>
      </w:r>
    </w:p>
    <w:p w14:paraId="0B3E6039" w14:textId="77777777" w:rsidR="008078CB" w:rsidRDefault="008078CB" w:rsidP="0017454B">
      <w:pPr>
        <w:rPr>
          <w:noProof/>
        </w:rPr>
        <w:sectPr w:rsidR="008078CB" w:rsidSect="008078CB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\r \e "</w:instrText>
      </w:r>
      <w:r>
        <w:tab/>
        <w:instrText xml:space="preserve">" \c "1" \z "1040" </w:instrText>
      </w:r>
      <w:r>
        <w:fldChar w:fldCharType="separate"/>
      </w:r>
    </w:p>
    <w:p w14:paraId="72FE217A" w14:textId="77777777" w:rsidR="008078CB" w:rsidRDefault="008078CB">
      <w:pPr>
        <w:pStyle w:val="Indice1"/>
        <w:tabs>
          <w:tab w:val="right" w:leader="dot" w:pos="9628"/>
        </w:tabs>
        <w:rPr>
          <w:noProof/>
        </w:rPr>
      </w:pPr>
      <w:r w:rsidRPr="00034F3D">
        <w:rPr>
          <w:rFonts w:ascii="Arial" w:hAnsi="Arial" w:cs="Arial"/>
          <w:b/>
          <w:bCs/>
          <w:noProof/>
        </w:rPr>
        <w:t>Guida all’avvio e alla configurazione di sistema</w:t>
      </w:r>
      <w:r>
        <w:rPr>
          <w:noProof/>
        </w:rPr>
        <w:tab/>
        <w:t>3</w:t>
      </w:r>
    </w:p>
    <w:p w14:paraId="32B956A9" w14:textId="77777777" w:rsidR="008078CB" w:rsidRDefault="008078CB" w:rsidP="0017454B">
      <w:pPr>
        <w:rPr>
          <w:noProof/>
        </w:rPr>
        <w:sectPr w:rsidR="008078CB" w:rsidSect="008078CB">
          <w:type w:val="continuous"/>
          <w:pgSz w:w="11906" w:h="16838"/>
          <w:pgMar w:top="1417" w:right="1134" w:bottom="1134" w:left="1134" w:header="708" w:footer="708" w:gutter="0"/>
          <w:cols w:space="720"/>
          <w:docGrid w:linePitch="360"/>
        </w:sectPr>
      </w:pPr>
    </w:p>
    <w:p w14:paraId="5BAA73FB" w14:textId="222CFB81" w:rsidR="0017454B" w:rsidRDefault="008078CB" w:rsidP="0017454B">
      <w:r>
        <w:fldChar w:fldCharType="end"/>
      </w:r>
    </w:p>
    <w:p w14:paraId="353049CA" w14:textId="77777777" w:rsidR="0017454B" w:rsidRDefault="0017454B" w:rsidP="0017454B"/>
    <w:p w14:paraId="188B898D" w14:textId="77777777" w:rsidR="0017454B" w:rsidRDefault="0017454B" w:rsidP="0017454B"/>
    <w:p w14:paraId="3C289E6B" w14:textId="77777777" w:rsidR="0017454B" w:rsidRPr="00EC6E68" w:rsidRDefault="0017454B" w:rsidP="0017454B"/>
    <w:p w14:paraId="7D52518C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5A0F7087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D5CD0DF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CC5CF16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BA62AD4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0C5C475" w14:textId="77777777" w:rsidR="0017454B" w:rsidRPr="00863BC1" w:rsidRDefault="0017454B" w:rsidP="0017454B">
      <w:pPr>
        <w:tabs>
          <w:tab w:val="left" w:pos="3288"/>
        </w:tabs>
        <w:spacing w:line="240" w:lineRule="auto"/>
        <w:outlineLvl w:val="0"/>
        <w:rPr>
          <w:rFonts w:ascii="Arial" w:hAnsi="Arial" w:cs="Arial"/>
          <w:b/>
          <w:bCs/>
          <w:sz w:val="32"/>
          <w:szCs w:val="32"/>
        </w:rPr>
      </w:pPr>
    </w:p>
    <w:p w14:paraId="4E0E943F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205A0344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83BFB08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A25A4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622E636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3E6732A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ADD1262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E172AD2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9D27F73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B702B5B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93C0DF6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FF07047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761052CB" w14:textId="77777777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6B453173" w14:textId="445981EC" w:rsidR="0017454B" w:rsidRDefault="0017454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8DA21E9" w14:textId="2353C60E" w:rsidR="008078CB" w:rsidRDefault="008078C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FE1DBD4" w14:textId="76BB3E90" w:rsidR="008078CB" w:rsidRDefault="008078C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85BFF65" w14:textId="4C617A84" w:rsidR="008078CB" w:rsidRDefault="008078C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52A5F5F7" w14:textId="43D9E0AB" w:rsidR="008078CB" w:rsidRDefault="008078C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188CD518" w14:textId="6DD7AC71" w:rsidR="008078CB" w:rsidRDefault="008078C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5FF6A22" w14:textId="3297503A" w:rsidR="008078CB" w:rsidRDefault="008078C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0735674F" w14:textId="77777777" w:rsidR="008078CB" w:rsidRDefault="008078CB" w:rsidP="0017454B">
      <w:pPr>
        <w:pStyle w:val="Paragrafoelenco"/>
        <w:tabs>
          <w:tab w:val="left" w:pos="3288"/>
        </w:tabs>
        <w:spacing w:line="240" w:lineRule="auto"/>
        <w:rPr>
          <w:rFonts w:ascii="Arial" w:hAnsi="Arial" w:cs="Arial"/>
          <w:b/>
          <w:bCs/>
          <w:sz w:val="32"/>
          <w:szCs w:val="32"/>
        </w:rPr>
      </w:pPr>
    </w:p>
    <w:p w14:paraId="3716B0F9" w14:textId="28F11904" w:rsidR="008078CB" w:rsidRDefault="001F24DC">
      <w:r>
        <w:br w:type="page"/>
      </w:r>
    </w:p>
    <w:p w14:paraId="302D5887" w14:textId="4ECE500E" w:rsidR="0017454B" w:rsidRDefault="0017454B" w:rsidP="0017454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Guida all’avvio e alla configurazione di sistema</w:t>
      </w:r>
      <w:r w:rsidR="008078CB">
        <w:rPr>
          <w:rFonts w:ascii="Arial" w:hAnsi="Arial" w:cs="Arial"/>
          <w:b/>
          <w:bCs/>
          <w:sz w:val="32"/>
          <w:szCs w:val="32"/>
        </w:rPr>
        <w:fldChar w:fldCharType="begin"/>
      </w:r>
      <w:r w:rsidR="008078CB">
        <w:instrText xml:space="preserve"> XE "</w:instrText>
      </w:r>
      <w:r w:rsidR="008078CB" w:rsidRPr="00F33F4B">
        <w:rPr>
          <w:rFonts w:ascii="Arial" w:hAnsi="Arial" w:cs="Arial"/>
          <w:b/>
          <w:bCs/>
          <w:sz w:val="32"/>
          <w:szCs w:val="32"/>
        </w:rPr>
        <w:instrText>Guida all’avvio e alla configurazione di sistema</w:instrText>
      </w:r>
      <w:r w:rsidR="008078CB">
        <w:instrText xml:space="preserve">" </w:instrText>
      </w:r>
      <w:r w:rsidR="008078CB">
        <w:rPr>
          <w:rFonts w:ascii="Arial" w:hAnsi="Arial" w:cs="Arial"/>
          <w:b/>
          <w:bCs/>
          <w:sz w:val="32"/>
          <w:szCs w:val="32"/>
        </w:rPr>
        <w:fldChar w:fldCharType="end"/>
      </w:r>
    </w:p>
    <w:p w14:paraId="04C7823F" w14:textId="5878671E" w:rsidR="0017454B" w:rsidRDefault="0017454B" w:rsidP="0017454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Prima di poter eseguire correttamente l’applicazione KNN è necessario assicurarsi di aver eseguito i passi qui descritti:</w:t>
      </w:r>
    </w:p>
    <w:p w14:paraId="176DEF12" w14:textId="6E13296F" w:rsidR="00530BC2" w:rsidRDefault="0017454B" w:rsidP="0017454B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Installare il DBMS “MySQL” sul computer su cui il Server verrà eseguito e </w:t>
      </w:r>
      <w:r w:rsidR="00530BC2">
        <w:rPr>
          <w:rFonts w:ascii="Arial" w:hAnsi="Arial" w:cs="Arial"/>
          <w:sz w:val="32"/>
          <w:szCs w:val="32"/>
        </w:rPr>
        <w:t>assicurarsi che esista l’utente “Student” con password “map”</w:t>
      </w:r>
    </w:p>
    <w:p w14:paraId="1E18CCA8" w14:textId="32C24796" w:rsidR="0017454B" w:rsidRDefault="00530BC2" w:rsidP="0017454B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</w:t>
      </w:r>
      <w:r w:rsidR="0017454B">
        <w:rPr>
          <w:rFonts w:ascii="Arial" w:hAnsi="Arial" w:cs="Arial"/>
          <w:sz w:val="32"/>
          <w:szCs w:val="32"/>
        </w:rPr>
        <w:t>ssicurarsi l’esistenza del database MAP</w:t>
      </w:r>
      <w:r w:rsidR="00D10BC2">
        <w:rPr>
          <w:rFonts w:ascii="Arial" w:hAnsi="Arial" w:cs="Arial"/>
          <w:sz w:val="32"/>
          <w:szCs w:val="32"/>
        </w:rPr>
        <w:t xml:space="preserve">. In caso contrario, avviare lo script SQL </w:t>
      </w:r>
      <w:r w:rsidR="004E1998">
        <w:rPr>
          <w:rFonts w:ascii="Arial" w:hAnsi="Arial" w:cs="Arial"/>
          <w:sz w:val="32"/>
          <w:szCs w:val="32"/>
        </w:rPr>
        <w:t>“</w:t>
      </w:r>
      <w:r w:rsidR="004E1998" w:rsidRPr="004E1998">
        <w:rPr>
          <w:rFonts w:ascii="Arial" w:hAnsi="Arial" w:cs="Arial"/>
          <w:sz w:val="32"/>
          <w:szCs w:val="32"/>
        </w:rPr>
        <w:t>script_sql.sql</w:t>
      </w:r>
      <w:r w:rsidR="004E1998">
        <w:rPr>
          <w:rFonts w:ascii="Arial" w:hAnsi="Arial" w:cs="Arial"/>
          <w:sz w:val="32"/>
          <w:szCs w:val="32"/>
        </w:rPr>
        <w:t xml:space="preserve">” </w:t>
      </w:r>
      <w:r w:rsidR="00D10BC2">
        <w:rPr>
          <w:rFonts w:ascii="Arial" w:hAnsi="Arial" w:cs="Arial"/>
          <w:sz w:val="32"/>
          <w:szCs w:val="32"/>
        </w:rPr>
        <w:t>fornito in allegato.</w:t>
      </w:r>
    </w:p>
    <w:p w14:paraId="53E3E61C" w14:textId="7BBC0993" w:rsidR="00D10BC2" w:rsidRPr="00D10BC2" w:rsidRDefault="00D10BC2" w:rsidP="00D10BC2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Assicurarsi che la porta di rete 2025 sia libera</w:t>
      </w:r>
    </w:p>
    <w:p w14:paraId="1B895C6D" w14:textId="4EDEC30A" w:rsidR="00D10BC2" w:rsidRDefault="00D10BC2" w:rsidP="00D10BC2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Avviare il Server tramite il file “Server.bat”, fornito in allegato</w:t>
      </w:r>
    </w:p>
    <w:p w14:paraId="5605B3D7" w14:textId="165A64CB" w:rsidR="00D10BC2" w:rsidRDefault="00D10BC2" w:rsidP="001F24DC">
      <w:pPr>
        <w:pStyle w:val="Paragrafoelenco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Avviare il Client tramite il file “</w:t>
      </w:r>
      <w:r w:rsidR="001F24DC">
        <w:rPr>
          <w:rFonts w:ascii="Arial" w:hAnsi="Arial" w:cs="Arial"/>
          <w:sz w:val="32"/>
          <w:szCs w:val="32"/>
        </w:rPr>
        <w:t>Client</w:t>
      </w:r>
      <w:r>
        <w:rPr>
          <w:rFonts w:ascii="Arial" w:hAnsi="Arial" w:cs="Arial"/>
          <w:sz w:val="32"/>
          <w:szCs w:val="32"/>
        </w:rPr>
        <w:t>.bat”, fornito in allegato</w:t>
      </w:r>
    </w:p>
    <w:p w14:paraId="24D96F07" w14:textId="4EC09029" w:rsidR="001F24DC" w:rsidRDefault="001F24DC" w:rsidP="001F24DC">
      <w:pPr>
        <w:rPr>
          <w:rFonts w:ascii="Arial" w:hAnsi="Arial" w:cs="Arial"/>
          <w:sz w:val="32"/>
          <w:szCs w:val="32"/>
        </w:rPr>
      </w:pPr>
    </w:p>
    <w:p w14:paraId="52AC63EC" w14:textId="7515BB5F" w:rsidR="00530BC2" w:rsidRDefault="001F24DC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Una volta avviato il Client, verrà visualizzata la schermata iniziale nella cui è possibile selezionare la sorgente del Training Set, da cui iniziare la scoperta.</w:t>
      </w:r>
    </w:p>
    <w:p w14:paraId="5DC22292" w14:textId="708C63C4" w:rsidR="00530BC2" w:rsidRDefault="00530BC2" w:rsidP="00530BC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4DC3F54" wp14:editId="050B7ED3">
            <wp:extent cx="3413760" cy="3620655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20" cy="362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50A5" w14:textId="77777777" w:rsidR="001F24DC" w:rsidRDefault="001F24DC" w:rsidP="001F24DC">
      <w:pPr>
        <w:rPr>
          <w:rFonts w:ascii="Arial" w:hAnsi="Arial" w:cs="Arial"/>
          <w:sz w:val="32"/>
          <w:szCs w:val="32"/>
        </w:rPr>
      </w:pPr>
    </w:p>
    <w:p w14:paraId="044F058D" w14:textId="77777777" w:rsidR="00530BC2" w:rsidRDefault="00530BC2" w:rsidP="001F24DC">
      <w:pPr>
        <w:rPr>
          <w:rFonts w:ascii="Arial" w:hAnsi="Arial" w:cs="Arial"/>
          <w:sz w:val="32"/>
          <w:szCs w:val="32"/>
        </w:rPr>
      </w:pPr>
    </w:p>
    <w:p w14:paraId="50F36071" w14:textId="250D24F1" w:rsidR="001F24DC" w:rsidRDefault="001F24DC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Dopo aver selezionato la sorgente, verrà richiesto il nome della Tabella (senza estensione)</w:t>
      </w:r>
    </w:p>
    <w:p w14:paraId="05B30A57" w14:textId="1C7987AF" w:rsidR="001F24DC" w:rsidRDefault="00530BC2" w:rsidP="00530BC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ECA24BD" wp14:editId="73FAB21D">
            <wp:extent cx="3634740" cy="4569554"/>
            <wp:effectExtent l="0" t="0" r="3810" b="254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611" cy="45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FB1C" w14:textId="05D72177" w:rsidR="001F24DC" w:rsidRDefault="001F24DC" w:rsidP="001F24DC">
      <w:pPr>
        <w:rPr>
          <w:rFonts w:ascii="Arial" w:hAnsi="Arial" w:cs="Arial"/>
          <w:sz w:val="32"/>
          <w:szCs w:val="32"/>
        </w:rPr>
      </w:pPr>
    </w:p>
    <w:p w14:paraId="43C6ABD6" w14:textId="19E32D70" w:rsidR="001F24DC" w:rsidRDefault="001F24DC" w:rsidP="001F24DC">
      <w:pPr>
        <w:rPr>
          <w:rFonts w:ascii="Arial" w:hAnsi="Arial" w:cs="Arial"/>
          <w:sz w:val="32"/>
          <w:szCs w:val="32"/>
        </w:rPr>
      </w:pPr>
    </w:p>
    <w:p w14:paraId="3B52E952" w14:textId="76CDBB23" w:rsidR="00530BC2" w:rsidRDefault="00530BC2" w:rsidP="001F24DC">
      <w:pPr>
        <w:rPr>
          <w:rFonts w:ascii="Arial" w:hAnsi="Arial" w:cs="Arial"/>
          <w:sz w:val="32"/>
          <w:szCs w:val="32"/>
        </w:rPr>
      </w:pPr>
    </w:p>
    <w:p w14:paraId="4D913170" w14:textId="56227C1D" w:rsidR="00530BC2" w:rsidRDefault="00530BC2" w:rsidP="001F24DC">
      <w:pPr>
        <w:rPr>
          <w:rFonts w:ascii="Arial" w:hAnsi="Arial" w:cs="Arial"/>
          <w:sz w:val="32"/>
          <w:szCs w:val="32"/>
        </w:rPr>
      </w:pPr>
    </w:p>
    <w:p w14:paraId="040049FE" w14:textId="1A234681" w:rsidR="00530BC2" w:rsidRDefault="00530BC2" w:rsidP="001F24DC">
      <w:pPr>
        <w:rPr>
          <w:rFonts w:ascii="Arial" w:hAnsi="Arial" w:cs="Arial"/>
          <w:sz w:val="32"/>
          <w:szCs w:val="32"/>
        </w:rPr>
      </w:pPr>
    </w:p>
    <w:p w14:paraId="5654834D" w14:textId="033E02E8" w:rsidR="00530BC2" w:rsidRDefault="00530BC2" w:rsidP="001F24DC">
      <w:pPr>
        <w:rPr>
          <w:rFonts w:ascii="Arial" w:hAnsi="Arial" w:cs="Arial"/>
          <w:sz w:val="32"/>
          <w:szCs w:val="32"/>
        </w:rPr>
      </w:pPr>
    </w:p>
    <w:p w14:paraId="7D024144" w14:textId="5A8EB661" w:rsidR="00530BC2" w:rsidRDefault="00530BC2" w:rsidP="001F24DC">
      <w:pPr>
        <w:rPr>
          <w:rFonts w:ascii="Arial" w:hAnsi="Arial" w:cs="Arial"/>
          <w:sz w:val="32"/>
          <w:szCs w:val="32"/>
        </w:rPr>
      </w:pPr>
    </w:p>
    <w:p w14:paraId="2FF78E91" w14:textId="472516A9" w:rsidR="00530BC2" w:rsidRDefault="00530BC2" w:rsidP="001F24DC">
      <w:pPr>
        <w:rPr>
          <w:rFonts w:ascii="Arial" w:hAnsi="Arial" w:cs="Arial"/>
          <w:sz w:val="32"/>
          <w:szCs w:val="32"/>
        </w:rPr>
      </w:pPr>
    </w:p>
    <w:p w14:paraId="74E31DE5" w14:textId="47FEC57D" w:rsidR="00530BC2" w:rsidRDefault="00530BC2" w:rsidP="001F24DC">
      <w:pPr>
        <w:rPr>
          <w:rFonts w:ascii="Arial" w:hAnsi="Arial" w:cs="Arial"/>
          <w:sz w:val="32"/>
          <w:szCs w:val="32"/>
        </w:rPr>
      </w:pPr>
    </w:p>
    <w:p w14:paraId="13EB2A73" w14:textId="77777777" w:rsidR="00530BC2" w:rsidRDefault="00530BC2" w:rsidP="001F24DC">
      <w:pPr>
        <w:rPr>
          <w:rFonts w:ascii="Arial" w:hAnsi="Arial" w:cs="Arial"/>
          <w:sz w:val="32"/>
          <w:szCs w:val="32"/>
        </w:rPr>
      </w:pPr>
    </w:p>
    <w:p w14:paraId="1CF96EA8" w14:textId="11B7F5A3" w:rsidR="001F24DC" w:rsidRDefault="007C4BAF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Se la tabella è esistente e nel formato corretto, verrà visualizzato il Training Set e verrà richiesto l’inserimento di un esempio: valore discreto, valore continuo e valore del target</w:t>
      </w:r>
    </w:p>
    <w:p w14:paraId="7E6552D9" w14:textId="5957353F" w:rsidR="00530BC2" w:rsidRDefault="007C5E9F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0482CE" wp14:editId="71C09103">
            <wp:simplePos x="0" y="0"/>
            <wp:positionH relativeFrom="margin">
              <wp:posOffset>3360420</wp:posOffset>
            </wp:positionH>
            <wp:positionV relativeFrom="page">
              <wp:posOffset>1769745</wp:posOffset>
            </wp:positionV>
            <wp:extent cx="3108960" cy="3916680"/>
            <wp:effectExtent l="0" t="0" r="0" b="762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0BC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FB5EC5C" wp14:editId="381E8A51">
            <wp:extent cx="3101340" cy="390759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544" cy="392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DCB" w14:textId="168B432C" w:rsidR="007C4BAF" w:rsidRDefault="00530BC2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D81B72" wp14:editId="22C0F691">
            <wp:extent cx="3124200" cy="3936392"/>
            <wp:effectExtent l="0" t="0" r="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37" cy="394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4A90" w14:textId="12239DF3" w:rsidR="0022671E" w:rsidRDefault="0022671E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Se l’utente inserisce dei valori non accettabili nell’esempio, l’applicazione comunicherà l’errore in questione e richiederà l’inserimento di un nuovo attributo.</w:t>
      </w:r>
      <w:r w:rsidR="007C5E9F">
        <w:rPr>
          <w:rFonts w:ascii="Arial" w:hAnsi="Arial" w:cs="Arial"/>
          <w:sz w:val="32"/>
          <w:szCs w:val="32"/>
        </w:rPr>
        <w:t xml:space="preserve"> </w:t>
      </w:r>
    </w:p>
    <w:p w14:paraId="197D3C7C" w14:textId="3E36B01F" w:rsidR="007C4BAF" w:rsidRDefault="007C5E9F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065E047" wp14:editId="53505896">
            <wp:extent cx="2903287" cy="36499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879" cy="365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t xml:space="preserve">    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A0DE5CF" wp14:editId="473845B3">
            <wp:extent cx="2887980" cy="3630736"/>
            <wp:effectExtent l="0" t="0" r="7620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164" cy="365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F4CF" w14:textId="77777777" w:rsidR="0022671E" w:rsidRDefault="0022671E" w:rsidP="001F24DC">
      <w:pPr>
        <w:rPr>
          <w:rFonts w:ascii="Arial" w:hAnsi="Arial" w:cs="Arial"/>
          <w:sz w:val="32"/>
          <w:szCs w:val="32"/>
        </w:rPr>
      </w:pPr>
    </w:p>
    <w:p w14:paraId="5857F8A2" w14:textId="20D8BBC0" w:rsidR="007C4BAF" w:rsidRDefault="0022671E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 la tabella non esiste o non è nel formato corretto, </w:t>
      </w:r>
      <w:r w:rsidR="007C4BAF">
        <w:rPr>
          <w:rFonts w:ascii="Arial" w:hAnsi="Arial" w:cs="Arial"/>
          <w:sz w:val="32"/>
          <w:szCs w:val="32"/>
        </w:rPr>
        <w:t xml:space="preserve">verrà visualizzato un errore </w:t>
      </w:r>
      <w:r>
        <w:rPr>
          <w:rFonts w:ascii="Arial" w:hAnsi="Arial" w:cs="Arial"/>
          <w:sz w:val="32"/>
          <w:szCs w:val="32"/>
        </w:rPr>
        <w:t>che indica l’impossibilità di trovare il file richiesto</w:t>
      </w:r>
    </w:p>
    <w:p w14:paraId="4772C400" w14:textId="6907A5DF" w:rsidR="007C4BAF" w:rsidRDefault="007C5E9F" w:rsidP="007C5E9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6B8CAD3" wp14:editId="604F9B5A">
            <wp:extent cx="2539619" cy="3192780"/>
            <wp:effectExtent l="0" t="0" r="0" b="762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619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65BE" w14:textId="3DA6C647" w:rsidR="007C4BAF" w:rsidRDefault="007C4BAF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Dopodichè, a scoperta terminata, verrà visualizzata la predizione.</w:t>
      </w:r>
    </w:p>
    <w:p w14:paraId="38F167E3" w14:textId="4BF2067C" w:rsidR="0022671E" w:rsidRDefault="007C5E9F" w:rsidP="007C5E9F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045B33E" wp14:editId="3C44D6C4">
            <wp:extent cx="2689804" cy="3389068"/>
            <wp:effectExtent l="0" t="0" r="0" b="190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25" cy="341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9B5B" w14:textId="595A7223" w:rsidR="0022671E" w:rsidRDefault="007C4BAF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Nel caso la scoperta non produca risultati, </w:t>
      </w:r>
      <w:r w:rsidR="0022671E">
        <w:rPr>
          <w:rFonts w:ascii="Arial" w:hAnsi="Arial" w:cs="Arial"/>
          <w:sz w:val="32"/>
          <w:szCs w:val="32"/>
        </w:rPr>
        <w:t xml:space="preserve">l’utente verrà informato e potrà ripetere la predizione. </w:t>
      </w:r>
    </w:p>
    <w:p w14:paraId="6695E602" w14:textId="7D12CE34" w:rsidR="007C4BAF" w:rsidRDefault="007C4BAF" w:rsidP="001F24D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All’utente viene chiesto se ripetere la predizione o utilizzare un Training Set diverso.</w:t>
      </w:r>
    </w:p>
    <w:p w14:paraId="52380EBB" w14:textId="1F46B2AC" w:rsidR="007C4BAF" w:rsidRPr="007C5E9F" w:rsidRDefault="007C5E9F" w:rsidP="007C5E9F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64120F6" wp14:editId="74B252C0">
            <wp:extent cx="2894366" cy="3637577"/>
            <wp:effectExtent l="0" t="0" r="1270" b="127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917" cy="364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B8BF" w14:textId="77777777" w:rsidR="007C4BAF" w:rsidRPr="001F24DC" w:rsidRDefault="007C4BAF" w:rsidP="001F24DC">
      <w:pPr>
        <w:rPr>
          <w:rFonts w:ascii="Arial" w:hAnsi="Arial" w:cs="Arial"/>
          <w:sz w:val="32"/>
          <w:szCs w:val="32"/>
        </w:rPr>
      </w:pPr>
    </w:p>
    <w:sectPr w:rsidR="007C4BAF" w:rsidRPr="001F24DC" w:rsidSect="008078CB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1BA1"/>
    <w:multiLevelType w:val="hybridMultilevel"/>
    <w:tmpl w:val="08D8AAC6"/>
    <w:lvl w:ilvl="0" w:tplc="F9C23C26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D6A01"/>
    <w:multiLevelType w:val="hybridMultilevel"/>
    <w:tmpl w:val="71A09156"/>
    <w:lvl w:ilvl="0" w:tplc="E586EF2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16B61"/>
    <w:multiLevelType w:val="hybridMultilevel"/>
    <w:tmpl w:val="71BA8BD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C14B2"/>
    <w:multiLevelType w:val="hybridMultilevel"/>
    <w:tmpl w:val="94E81002"/>
    <w:lvl w:ilvl="0" w:tplc="A9584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23016"/>
    <w:multiLevelType w:val="hybridMultilevel"/>
    <w:tmpl w:val="85F20CFC"/>
    <w:lvl w:ilvl="0" w:tplc="880E1E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647614">
    <w:abstractNumId w:val="3"/>
  </w:num>
  <w:num w:numId="2" w16cid:durableId="960459184">
    <w:abstractNumId w:val="2"/>
  </w:num>
  <w:num w:numId="3" w16cid:durableId="773404056">
    <w:abstractNumId w:val="4"/>
  </w:num>
  <w:num w:numId="4" w16cid:durableId="1391420128">
    <w:abstractNumId w:val="0"/>
  </w:num>
  <w:num w:numId="5" w16cid:durableId="184335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4B"/>
    <w:rsid w:val="000E3796"/>
    <w:rsid w:val="0017454B"/>
    <w:rsid w:val="001F24DC"/>
    <w:rsid w:val="0022671E"/>
    <w:rsid w:val="004E1998"/>
    <w:rsid w:val="00530BC2"/>
    <w:rsid w:val="007C4BAF"/>
    <w:rsid w:val="007C5E9F"/>
    <w:rsid w:val="008078CB"/>
    <w:rsid w:val="008969FC"/>
    <w:rsid w:val="00D1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A8D63"/>
  <w15:chartTrackingRefBased/>
  <w15:docId w15:val="{24A7C6E6-50B4-4248-A6C5-EB892B06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7454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7454B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7454B"/>
    <w:pPr>
      <w:tabs>
        <w:tab w:val="left" w:pos="440"/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7454B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8078CB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B07B7-2985-4430-B87D-BA700563B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barbaro.vanessa@outlook.it</dc:creator>
  <cp:keywords/>
  <dc:description/>
  <cp:lastModifiedBy>Fabio Capobianco</cp:lastModifiedBy>
  <cp:revision>4</cp:revision>
  <dcterms:created xsi:type="dcterms:W3CDTF">2022-07-08T16:21:00Z</dcterms:created>
  <dcterms:modified xsi:type="dcterms:W3CDTF">2022-07-19T14:11:00Z</dcterms:modified>
</cp:coreProperties>
</file>