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2B3" w:rsidRDefault="00EC52B3" w:rsidP="00EC52B3">
      <w:pPr>
        <w:spacing w:line="360" w:lineRule="auto"/>
        <w:jc w:val="center"/>
        <w:rPr>
          <w:rFonts w:ascii="宋体" w:hAnsi="宋体"/>
          <w:color w:val="000000"/>
          <w:sz w:val="44"/>
          <w:szCs w:val="44"/>
        </w:rPr>
      </w:pPr>
    </w:p>
    <w:p w:rsidR="00EC52B3" w:rsidRPr="00146E67" w:rsidRDefault="00EC52B3" w:rsidP="00EC52B3">
      <w:pPr>
        <w:spacing w:line="360" w:lineRule="auto"/>
        <w:jc w:val="center"/>
        <w:rPr>
          <w:rFonts w:ascii="宋体" w:hAnsi="宋体"/>
          <w:color w:val="000000"/>
          <w:sz w:val="44"/>
          <w:szCs w:val="44"/>
        </w:rPr>
      </w:pPr>
      <w:r>
        <w:rPr>
          <w:rFonts w:ascii="宋体" w:hAnsi="宋体" w:hint="eastAsia"/>
          <w:color w:val="000000"/>
          <w:sz w:val="44"/>
          <w:szCs w:val="44"/>
        </w:rPr>
        <w:t>iFracView</w:t>
      </w:r>
    </w:p>
    <w:p w:rsidR="002C08EB" w:rsidRDefault="00836B8C" w:rsidP="00A747A1">
      <w:pPr>
        <w:spacing w:line="360" w:lineRule="auto"/>
        <w:jc w:val="center"/>
        <w:rPr>
          <w:rFonts w:ascii="宋体" w:hAnsi="宋体"/>
          <w:color w:val="000000"/>
          <w:sz w:val="44"/>
          <w:szCs w:val="44"/>
        </w:rPr>
      </w:pPr>
      <w:r>
        <w:rPr>
          <w:rFonts w:ascii="宋体" w:hAnsi="宋体" w:hint="eastAsia"/>
          <w:color w:val="000000"/>
          <w:sz w:val="44"/>
          <w:szCs w:val="44"/>
        </w:rPr>
        <w:t>压裂数据采集系统</w:t>
      </w:r>
    </w:p>
    <w:p w:rsidR="00A747A1" w:rsidRPr="00146E67" w:rsidRDefault="00A747A1" w:rsidP="00A747A1">
      <w:pPr>
        <w:spacing w:line="360" w:lineRule="auto"/>
        <w:jc w:val="center"/>
        <w:rPr>
          <w:rFonts w:ascii="宋体" w:hAnsi="宋体"/>
          <w:color w:val="000000"/>
          <w:sz w:val="72"/>
          <w:szCs w:val="72"/>
        </w:rPr>
      </w:pPr>
      <w:r w:rsidRPr="00146E67">
        <w:rPr>
          <w:rFonts w:ascii="宋体" w:hAnsi="宋体" w:hint="eastAsia"/>
          <w:color w:val="000000"/>
          <w:sz w:val="72"/>
          <w:szCs w:val="72"/>
        </w:rPr>
        <w:t>用户手册</w:t>
      </w: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1227D0" wp14:editId="278E331A">
            <wp:simplePos x="0" y="0"/>
            <wp:positionH relativeFrom="column">
              <wp:posOffset>1765300</wp:posOffset>
            </wp:positionH>
            <wp:positionV relativeFrom="paragraph">
              <wp:posOffset>229870</wp:posOffset>
            </wp:positionV>
            <wp:extent cx="1626870" cy="1447165"/>
            <wp:effectExtent l="0" t="0" r="0" b="635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Pr="00DC1269" w:rsidRDefault="00DC1269" w:rsidP="00A747A1">
      <w:pPr>
        <w:pStyle w:val="p0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C1269">
        <w:rPr>
          <w:rFonts w:ascii="Arial" w:hAnsi="Arial" w:cs="Arial" w:hint="eastAsia"/>
          <w:sz w:val="32"/>
          <w:szCs w:val="32"/>
        </w:rPr>
        <w:t>四川宏华电气有限责任公司</w:t>
      </w:r>
    </w:p>
    <w:p w:rsidR="00836B8C" w:rsidRDefault="00DC1269" w:rsidP="00A747A1">
      <w:pPr>
        <w:pStyle w:val="p0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C1269">
        <w:rPr>
          <w:rFonts w:ascii="Arial" w:hAnsi="Arial" w:cs="Arial" w:hint="eastAsia"/>
          <w:sz w:val="32"/>
          <w:szCs w:val="32"/>
        </w:rPr>
        <w:t>2018</w:t>
      </w:r>
      <w:r w:rsidRPr="00DC1269">
        <w:rPr>
          <w:rFonts w:ascii="Arial" w:hAnsi="Arial" w:cs="Arial" w:hint="eastAsia"/>
          <w:sz w:val="32"/>
          <w:szCs w:val="32"/>
        </w:rPr>
        <w:t>年</w:t>
      </w:r>
      <w:r w:rsidR="007C78A5">
        <w:rPr>
          <w:rFonts w:ascii="Arial" w:hAnsi="Arial" w:cs="Arial" w:hint="eastAsia"/>
          <w:sz w:val="32"/>
          <w:szCs w:val="32"/>
        </w:rPr>
        <w:t>2</w:t>
      </w:r>
      <w:bookmarkStart w:id="0" w:name="_GoBack"/>
      <w:bookmarkEnd w:id="0"/>
      <w:r w:rsidRPr="00DC1269">
        <w:rPr>
          <w:rFonts w:ascii="Arial" w:hAnsi="Arial" w:cs="Arial" w:hint="eastAsia"/>
          <w:sz w:val="32"/>
          <w:szCs w:val="32"/>
        </w:rPr>
        <w:t>月</w:t>
      </w:r>
    </w:p>
    <w:p w:rsidR="00B5061D" w:rsidRDefault="00B5061D" w:rsidP="00836B8C">
      <w:pPr>
        <w:pStyle w:val="10"/>
      </w:pPr>
    </w:p>
    <w:p w:rsidR="00836B8C" w:rsidRPr="004936EE" w:rsidRDefault="00836B8C" w:rsidP="00836B8C">
      <w:pPr>
        <w:pStyle w:val="10"/>
      </w:pPr>
      <w:r w:rsidRPr="004936EE">
        <w:rPr>
          <w:rFonts w:hint="eastAsia"/>
        </w:rPr>
        <w:lastRenderedPageBreak/>
        <w:t>目</w:t>
      </w:r>
      <w:r w:rsidRPr="004936EE">
        <w:rPr>
          <w:rFonts w:hint="eastAsia"/>
        </w:rPr>
        <w:t xml:space="preserve">   </w:t>
      </w:r>
      <w:r w:rsidRPr="004936EE">
        <w:rPr>
          <w:rFonts w:hint="eastAsia"/>
        </w:rPr>
        <w:t>录</w:t>
      </w:r>
    </w:p>
    <w:p w:rsidR="006F3ED4" w:rsidRDefault="00836B8C">
      <w:pPr>
        <w:pStyle w:val="10"/>
        <w:tabs>
          <w:tab w:val="right" w:leader="dot" w:pos="8302"/>
        </w:tabs>
        <w:rPr>
          <w:noProof/>
        </w:rPr>
      </w:pPr>
      <w:r w:rsidRPr="004936EE">
        <w:fldChar w:fldCharType="begin"/>
      </w:r>
      <w:r w:rsidRPr="004936EE">
        <w:instrText xml:space="preserve"> </w:instrText>
      </w:r>
      <w:r w:rsidRPr="004936EE">
        <w:rPr>
          <w:rFonts w:hint="eastAsia"/>
        </w:rPr>
        <w:instrText>TOC \o "1-3" \h \z</w:instrText>
      </w:r>
      <w:r w:rsidRPr="004936EE">
        <w:instrText xml:space="preserve"> </w:instrText>
      </w:r>
      <w:r w:rsidRPr="004936EE">
        <w:fldChar w:fldCharType="separate"/>
      </w:r>
      <w:hyperlink w:anchor="_Toc507660049" w:history="1">
        <w:r w:rsidR="006F3ED4" w:rsidRPr="000016A8">
          <w:rPr>
            <w:rStyle w:val="a6"/>
            <w:rFonts w:hint="eastAsia"/>
            <w:noProof/>
          </w:rPr>
          <w:t>一</w:t>
        </w:r>
        <w:r w:rsidR="006F3ED4" w:rsidRPr="000016A8">
          <w:rPr>
            <w:rStyle w:val="a6"/>
            <w:noProof/>
          </w:rPr>
          <w:t xml:space="preserve"> </w:t>
        </w:r>
        <w:r w:rsidR="006F3ED4" w:rsidRPr="000016A8">
          <w:rPr>
            <w:rStyle w:val="a6"/>
            <w:rFonts w:hint="eastAsia"/>
            <w:noProof/>
          </w:rPr>
          <w:t>引言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_Toc507660049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0" w:history="1">
        <w:r w:rsidR="006F3ED4" w:rsidRPr="000016A8">
          <w:rPr>
            <w:rStyle w:val="a6"/>
            <w:noProof/>
          </w:rPr>
          <w:t xml:space="preserve">1.1 </w:t>
        </w:r>
        <w:r w:rsidR="006F3ED4" w:rsidRPr="000016A8">
          <w:rPr>
            <w:rStyle w:val="a6"/>
            <w:rFonts w:hint="eastAsia"/>
            <w:noProof/>
          </w:rPr>
          <w:t>编写目的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_Toc507660050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1" w:history="1">
        <w:r w:rsidR="006F3ED4" w:rsidRPr="000016A8">
          <w:rPr>
            <w:rStyle w:val="a6"/>
            <w:noProof/>
          </w:rPr>
          <w:t xml:space="preserve">1.2 </w:t>
        </w:r>
        <w:r w:rsidR="006F3ED4" w:rsidRPr="000016A8">
          <w:rPr>
            <w:rStyle w:val="a6"/>
            <w:rFonts w:hint="eastAsia"/>
            <w:noProof/>
          </w:rPr>
          <w:t>背景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_Toc507660051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2" w:history="1">
        <w:r w:rsidR="006F3ED4" w:rsidRPr="000016A8">
          <w:rPr>
            <w:rStyle w:val="a6"/>
            <w:noProof/>
          </w:rPr>
          <w:t xml:space="preserve">1.3 </w:t>
        </w:r>
        <w:r w:rsidR="006F3ED4" w:rsidRPr="000016A8">
          <w:rPr>
            <w:rStyle w:val="a6"/>
            <w:rFonts w:hint="eastAsia"/>
            <w:noProof/>
          </w:rPr>
          <w:t>参考资料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_Toc507660052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10"/>
        <w:tabs>
          <w:tab w:val="right" w:leader="dot" w:pos="8302"/>
        </w:tabs>
        <w:rPr>
          <w:noProof/>
        </w:rPr>
      </w:pPr>
      <w:hyperlink w:anchor="_Toc507660053" w:history="1">
        <w:r w:rsidR="006F3ED4" w:rsidRPr="000016A8">
          <w:rPr>
            <w:rStyle w:val="a6"/>
            <w:rFonts w:hint="eastAsia"/>
            <w:noProof/>
          </w:rPr>
          <w:t>二</w:t>
        </w:r>
        <w:r w:rsidR="006F3ED4" w:rsidRPr="000016A8">
          <w:rPr>
            <w:rStyle w:val="a6"/>
            <w:noProof/>
          </w:rPr>
          <w:t xml:space="preserve">  </w:t>
        </w:r>
        <w:r w:rsidR="006F3ED4" w:rsidRPr="000016A8">
          <w:rPr>
            <w:rStyle w:val="a6"/>
            <w:rFonts w:hint="eastAsia"/>
            <w:noProof/>
          </w:rPr>
          <w:t>用途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_Toc507660053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4" w:history="1">
        <w:r w:rsidR="006F3ED4" w:rsidRPr="000016A8">
          <w:rPr>
            <w:rStyle w:val="a6"/>
            <w:noProof/>
          </w:rPr>
          <w:t xml:space="preserve">2.1 </w:t>
        </w:r>
        <w:r w:rsidR="006F3ED4" w:rsidRPr="000016A8">
          <w:rPr>
            <w:rStyle w:val="a6"/>
            <w:rFonts w:hint="eastAsia"/>
            <w:noProof/>
          </w:rPr>
          <w:t>功能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_Toc507660054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5" w:history="1">
        <w:r w:rsidR="006F3ED4" w:rsidRPr="000016A8">
          <w:rPr>
            <w:rStyle w:val="a6"/>
            <w:noProof/>
          </w:rPr>
          <w:t xml:space="preserve">2.2 </w:t>
        </w:r>
        <w:r w:rsidR="006F3ED4" w:rsidRPr="000016A8">
          <w:rPr>
            <w:rStyle w:val="a6"/>
            <w:rFonts w:hint="eastAsia"/>
            <w:noProof/>
          </w:rPr>
          <w:t>性能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_Toc507660055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10"/>
        <w:tabs>
          <w:tab w:val="right" w:leader="dot" w:pos="8302"/>
        </w:tabs>
        <w:rPr>
          <w:noProof/>
        </w:rPr>
      </w:pPr>
      <w:hyperlink w:anchor="_Toc507660056" w:history="1">
        <w:r w:rsidR="006F3ED4" w:rsidRPr="000016A8">
          <w:rPr>
            <w:rStyle w:val="a6"/>
            <w:rFonts w:hint="eastAsia"/>
            <w:noProof/>
          </w:rPr>
          <w:t>三</w:t>
        </w:r>
        <w:r w:rsidR="006F3ED4" w:rsidRPr="000016A8">
          <w:rPr>
            <w:rStyle w:val="a6"/>
            <w:noProof/>
          </w:rPr>
          <w:t xml:space="preserve"> </w:t>
        </w:r>
        <w:r w:rsidR="006F3ED4" w:rsidRPr="000016A8">
          <w:rPr>
            <w:rStyle w:val="a6"/>
            <w:rFonts w:hint="eastAsia"/>
            <w:noProof/>
          </w:rPr>
          <w:t>运行环境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_Toc507660056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7" w:history="1">
        <w:r w:rsidR="006F3ED4" w:rsidRPr="000016A8">
          <w:rPr>
            <w:rStyle w:val="a6"/>
            <w:noProof/>
          </w:rPr>
          <w:t>3.1</w:t>
        </w:r>
        <w:r w:rsidR="006F3ED4" w:rsidRPr="000016A8">
          <w:rPr>
            <w:rStyle w:val="a6"/>
            <w:rFonts w:hint="eastAsia"/>
            <w:noProof/>
          </w:rPr>
          <w:t>硬件设备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_Toc507660057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58" w:history="1">
        <w:r w:rsidR="006F3ED4" w:rsidRPr="000016A8">
          <w:rPr>
            <w:rStyle w:val="a6"/>
            <w:noProof/>
          </w:rPr>
          <w:t>3.2</w:t>
        </w:r>
        <w:r w:rsidR="006F3ED4" w:rsidRPr="000016A8">
          <w:rPr>
            <w:rStyle w:val="a6"/>
            <w:rFonts w:hint="eastAsia"/>
            <w:noProof/>
          </w:rPr>
          <w:t>支持软件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_Toc507660058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2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10"/>
        <w:tabs>
          <w:tab w:val="right" w:leader="dot" w:pos="8302"/>
        </w:tabs>
        <w:rPr>
          <w:noProof/>
        </w:rPr>
      </w:pPr>
      <w:hyperlink w:anchor="_Toc507660059" w:history="1">
        <w:r w:rsidR="006F3ED4" w:rsidRPr="000016A8">
          <w:rPr>
            <w:rStyle w:val="a6"/>
            <w:rFonts w:hint="eastAsia"/>
            <w:noProof/>
          </w:rPr>
          <w:t>四</w:t>
        </w:r>
        <w:r w:rsidR="006F3ED4" w:rsidRPr="000016A8">
          <w:rPr>
            <w:rStyle w:val="a6"/>
            <w:noProof/>
          </w:rPr>
          <w:t xml:space="preserve"> </w:t>
        </w:r>
        <w:r w:rsidR="006F3ED4" w:rsidRPr="000016A8">
          <w:rPr>
            <w:rStyle w:val="a6"/>
            <w:rFonts w:hint="eastAsia"/>
            <w:noProof/>
          </w:rPr>
          <w:t>详细功能及操作说明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_Toc507660059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3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60" w:history="1">
        <w:r w:rsidR="006F3ED4" w:rsidRPr="000016A8">
          <w:rPr>
            <w:rStyle w:val="a6"/>
            <w:noProof/>
          </w:rPr>
          <w:t>4.1</w:t>
        </w:r>
        <w:r w:rsidR="006F3ED4" w:rsidRPr="000016A8">
          <w:rPr>
            <w:rStyle w:val="a6"/>
            <w:rFonts w:hint="eastAsia"/>
            <w:noProof/>
          </w:rPr>
          <w:t>操作界面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_Toc507660060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3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30"/>
        <w:tabs>
          <w:tab w:val="right" w:leader="dot" w:pos="8302"/>
        </w:tabs>
        <w:rPr>
          <w:noProof/>
        </w:rPr>
      </w:pPr>
      <w:hyperlink w:anchor="_Toc507660061" w:history="1">
        <w:r w:rsidR="006F3ED4" w:rsidRPr="000016A8">
          <w:rPr>
            <w:rStyle w:val="a6"/>
            <w:rFonts w:ascii="宋体" w:hAnsi="宋体"/>
            <w:noProof/>
          </w:rPr>
          <w:t xml:space="preserve">4.1.1 </w:t>
        </w:r>
        <w:r w:rsidR="006F3ED4" w:rsidRPr="000016A8">
          <w:rPr>
            <w:rStyle w:val="a6"/>
            <w:rFonts w:ascii="宋体" w:hAnsi="宋体" w:hint="eastAsia"/>
            <w:noProof/>
          </w:rPr>
          <w:t>菜单栏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_Toc507660061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5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30"/>
        <w:tabs>
          <w:tab w:val="right" w:leader="dot" w:pos="8302"/>
        </w:tabs>
        <w:rPr>
          <w:noProof/>
        </w:rPr>
      </w:pPr>
      <w:hyperlink w:anchor="_Toc507660062" w:history="1">
        <w:r w:rsidR="006F3ED4" w:rsidRPr="000016A8">
          <w:rPr>
            <w:rStyle w:val="a6"/>
            <w:rFonts w:ascii="宋体" w:hAnsi="宋体"/>
            <w:noProof/>
          </w:rPr>
          <w:t xml:space="preserve">4.1.2 </w:t>
        </w:r>
        <w:r w:rsidR="006F3ED4" w:rsidRPr="000016A8">
          <w:rPr>
            <w:rStyle w:val="a6"/>
            <w:rFonts w:ascii="宋体" w:hAnsi="宋体" w:hint="eastAsia"/>
            <w:noProof/>
          </w:rPr>
          <w:t>曲线区域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_Toc507660062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10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30"/>
        <w:tabs>
          <w:tab w:val="right" w:leader="dot" w:pos="8302"/>
        </w:tabs>
        <w:rPr>
          <w:noProof/>
        </w:rPr>
      </w:pPr>
      <w:hyperlink w:anchor="_Toc507660063" w:history="1">
        <w:r w:rsidR="006F3ED4" w:rsidRPr="000016A8">
          <w:rPr>
            <w:rStyle w:val="a6"/>
            <w:rFonts w:ascii="宋体" w:hAnsi="宋体"/>
            <w:noProof/>
          </w:rPr>
          <w:t xml:space="preserve">4.1.3 </w:t>
        </w:r>
        <w:r w:rsidR="006F3ED4" w:rsidRPr="000016A8">
          <w:rPr>
            <w:rStyle w:val="a6"/>
            <w:rFonts w:ascii="宋体" w:hAnsi="宋体" w:hint="eastAsia"/>
            <w:noProof/>
          </w:rPr>
          <w:t>施工作业区域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_Toc507660063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11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30"/>
        <w:tabs>
          <w:tab w:val="right" w:leader="dot" w:pos="8302"/>
        </w:tabs>
        <w:rPr>
          <w:noProof/>
        </w:rPr>
      </w:pPr>
      <w:hyperlink w:anchor="_Toc507660064" w:history="1">
        <w:r w:rsidR="006F3ED4" w:rsidRPr="000016A8">
          <w:rPr>
            <w:rStyle w:val="a6"/>
            <w:rFonts w:ascii="宋体" w:hAnsi="宋体"/>
            <w:noProof/>
          </w:rPr>
          <w:t xml:space="preserve">4.1.4 </w:t>
        </w:r>
        <w:r w:rsidR="006F3ED4" w:rsidRPr="000016A8">
          <w:rPr>
            <w:rStyle w:val="a6"/>
            <w:rFonts w:ascii="宋体" w:hAnsi="宋体" w:hint="eastAsia"/>
            <w:noProof/>
          </w:rPr>
          <w:t>状态栏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_Toc507660064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13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65" w:history="1">
        <w:r w:rsidR="006F3ED4" w:rsidRPr="000016A8">
          <w:rPr>
            <w:rStyle w:val="a6"/>
            <w:rFonts w:asciiTheme="minorEastAsia" w:hAnsiTheme="minorEastAsia"/>
            <w:noProof/>
          </w:rPr>
          <w:t xml:space="preserve">4.2 </w:t>
        </w:r>
        <w:r w:rsidR="006F3ED4" w:rsidRPr="000016A8">
          <w:rPr>
            <w:rStyle w:val="a6"/>
            <w:rFonts w:asciiTheme="minorEastAsia" w:hAnsiTheme="minorEastAsia" w:hint="eastAsia"/>
            <w:noProof/>
          </w:rPr>
          <w:t>曲线设置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_Toc507660065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13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66" w:history="1">
        <w:r w:rsidR="006F3ED4" w:rsidRPr="000016A8">
          <w:rPr>
            <w:rStyle w:val="a6"/>
            <w:rFonts w:asciiTheme="minorEastAsia" w:hAnsiTheme="minorEastAsia"/>
            <w:noProof/>
          </w:rPr>
          <w:t xml:space="preserve">4.3 </w:t>
        </w:r>
        <w:r w:rsidR="006F3ED4" w:rsidRPr="000016A8">
          <w:rPr>
            <w:rStyle w:val="a6"/>
            <w:rFonts w:asciiTheme="minorEastAsia" w:hAnsiTheme="minorEastAsia" w:hint="eastAsia"/>
            <w:noProof/>
          </w:rPr>
          <w:t>通道参数设置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_Toc507660066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14</w:t>
        </w:r>
        <w:r w:rsidR="006F3ED4">
          <w:rPr>
            <w:noProof/>
            <w:webHidden/>
          </w:rPr>
          <w:fldChar w:fldCharType="end"/>
        </w:r>
      </w:hyperlink>
    </w:p>
    <w:p w:rsidR="006F3ED4" w:rsidRDefault="0026089D">
      <w:pPr>
        <w:pStyle w:val="20"/>
        <w:tabs>
          <w:tab w:val="right" w:leader="dot" w:pos="8302"/>
        </w:tabs>
        <w:rPr>
          <w:noProof/>
        </w:rPr>
      </w:pPr>
      <w:hyperlink w:anchor="_Toc507660067" w:history="1">
        <w:r w:rsidR="006F3ED4" w:rsidRPr="000016A8">
          <w:rPr>
            <w:rStyle w:val="a6"/>
            <w:rFonts w:asciiTheme="minorEastAsia" w:hAnsiTheme="minorEastAsia"/>
            <w:noProof/>
          </w:rPr>
          <w:t xml:space="preserve">4.4 </w:t>
        </w:r>
        <w:r w:rsidR="006F3ED4" w:rsidRPr="000016A8">
          <w:rPr>
            <w:rStyle w:val="a6"/>
            <w:rFonts w:asciiTheme="minorEastAsia" w:hAnsiTheme="minorEastAsia" w:hint="eastAsia"/>
            <w:noProof/>
          </w:rPr>
          <w:t>曲线打印</w:t>
        </w:r>
        <w:r w:rsidR="006F3ED4">
          <w:rPr>
            <w:noProof/>
            <w:webHidden/>
          </w:rPr>
          <w:tab/>
        </w:r>
        <w:r w:rsidR="006F3ED4">
          <w:rPr>
            <w:noProof/>
            <w:webHidden/>
          </w:rPr>
          <w:fldChar w:fldCharType="begin"/>
        </w:r>
        <w:r w:rsidR="006F3ED4">
          <w:rPr>
            <w:noProof/>
            <w:webHidden/>
          </w:rPr>
          <w:instrText xml:space="preserve"> PAGEREF _Toc507660067 \h </w:instrText>
        </w:r>
        <w:r w:rsidR="006F3ED4">
          <w:rPr>
            <w:noProof/>
            <w:webHidden/>
          </w:rPr>
        </w:r>
        <w:r w:rsidR="006F3ED4">
          <w:rPr>
            <w:noProof/>
            <w:webHidden/>
          </w:rPr>
          <w:fldChar w:fldCharType="separate"/>
        </w:r>
        <w:r w:rsidR="006F3ED4">
          <w:rPr>
            <w:noProof/>
            <w:webHidden/>
          </w:rPr>
          <w:t>14</w:t>
        </w:r>
        <w:r w:rsidR="006F3ED4">
          <w:rPr>
            <w:noProof/>
            <w:webHidden/>
          </w:rPr>
          <w:fldChar w:fldCharType="end"/>
        </w:r>
      </w:hyperlink>
    </w:p>
    <w:p w:rsidR="00836B8C" w:rsidRDefault="00836B8C" w:rsidP="00836B8C">
      <w:pPr>
        <w:sectPr w:rsidR="00836B8C" w:rsidSect="003A248F">
          <w:footerReference w:type="even" r:id="rId10"/>
          <w:pgSz w:w="11906" w:h="16838"/>
          <w:pgMar w:top="1440" w:right="1797" w:bottom="1440" w:left="1797" w:header="851" w:footer="992" w:gutter="0"/>
          <w:cols w:space="425"/>
          <w:titlePg/>
          <w:docGrid w:type="lines" w:linePitch="312"/>
        </w:sectPr>
      </w:pPr>
      <w:r w:rsidRPr="004936EE">
        <w:rPr>
          <w:rFonts w:ascii="宋体" w:hAnsi="宋体"/>
          <w:sz w:val="28"/>
          <w:szCs w:val="28"/>
        </w:rPr>
        <w:fldChar w:fldCharType="end"/>
      </w:r>
    </w:p>
    <w:p w:rsidR="00836B8C" w:rsidRDefault="00836B8C" w:rsidP="00836B8C">
      <w:pPr>
        <w:pStyle w:val="1"/>
        <w:jc w:val="left"/>
      </w:pPr>
      <w:bookmarkStart w:id="1" w:name="_Toc496145560"/>
      <w:bookmarkStart w:id="2" w:name="_Toc131838243"/>
      <w:bookmarkStart w:id="3" w:name="_Toc131838384"/>
      <w:bookmarkStart w:id="4" w:name="_Toc131838663"/>
      <w:bookmarkStart w:id="5" w:name="_Toc507660049"/>
      <w:r>
        <w:rPr>
          <w:rFonts w:hint="eastAsia"/>
        </w:rPr>
        <w:lastRenderedPageBreak/>
        <w:t>一</w:t>
      </w:r>
      <w:r>
        <w:t xml:space="preserve"> </w:t>
      </w:r>
      <w:r>
        <w:rPr>
          <w:rFonts w:hint="eastAsia"/>
        </w:rPr>
        <w:t>引言</w:t>
      </w:r>
      <w:bookmarkEnd w:id="1"/>
      <w:bookmarkEnd w:id="2"/>
      <w:bookmarkEnd w:id="3"/>
      <w:bookmarkEnd w:id="4"/>
      <w:bookmarkEnd w:id="5"/>
    </w:p>
    <w:p w:rsidR="00836B8C" w:rsidRDefault="00836B8C" w:rsidP="00836B8C">
      <w:pPr>
        <w:pStyle w:val="2"/>
      </w:pPr>
      <w:bookmarkStart w:id="6" w:name="_Toc490101805"/>
      <w:bookmarkStart w:id="7" w:name="_Toc490972761"/>
      <w:bookmarkStart w:id="8" w:name="_Toc495487165"/>
      <w:bookmarkStart w:id="9" w:name="_Toc496145561"/>
      <w:bookmarkStart w:id="10" w:name="_Toc131838244"/>
      <w:bookmarkStart w:id="11" w:name="_Toc131838385"/>
      <w:bookmarkStart w:id="12" w:name="_Toc131838664"/>
      <w:bookmarkStart w:id="13" w:name="_Toc507660050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编写目的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836B8C" w:rsidRDefault="00836B8C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bookmarkStart w:id="14" w:name="_Toc131838245"/>
      <w:bookmarkStart w:id="15" w:name="_Toc131838386"/>
      <w:bookmarkStart w:id="16" w:name="_Toc131838665"/>
    </w:p>
    <w:p w:rsidR="00836B8C" w:rsidRDefault="00836B8C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r>
        <w:rPr>
          <w:rFonts w:ascii="宋体" w:hAnsi="宋体" w:hint="eastAsia"/>
          <w:color w:val="000000"/>
          <w:sz w:val="28"/>
        </w:rPr>
        <w:t>本说明书为指导软件使用人员使用公司“</w:t>
      </w:r>
      <w:r w:rsidR="00E03928">
        <w:rPr>
          <w:rFonts w:hint="eastAsia"/>
          <w:sz w:val="28"/>
          <w:szCs w:val="28"/>
        </w:rPr>
        <w:t>iFracView</w:t>
      </w:r>
      <w:r>
        <w:rPr>
          <w:rFonts w:hint="eastAsia"/>
          <w:sz w:val="28"/>
          <w:szCs w:val="28"/>
        </w:rPr>
        <w:t>压裂数据采集系统”</w:t>
      </w:r>
      <w:r>
        <w:rPr>
          <w:rFonts w:ascii="宋体" w:hAnsi="宋体" w:hint="eastAsia"/>
          <w:color w:val="000000"/>
          <w:sz w:val="28"/>
        </w:rPr>
        <w:t>而编写，希望该手册使他们在使用系统过程中能起到无师自通的作用。本手册介绍了系统的数据采集，曲线生成、报表导出等功能及操作使用方法</w:t>
      </w:r>
      <w:bookmarkEnd w:id="14"/>
      <w:bookmarkEnd w:id="15"/>
      <w:bookmarkEnd w:id="16"/>
      <w:r>
        <w:rPr>
          <w:rFonts w:ascii="宋体" w:hAnsi="宋体" w:hint="eastAsia"/>
          <w:color w:val="000000"/>
          <w:sz w:val="28"/>
        </w:rPr>
        <w:t>。</w:t>
      </w:r>
    </w:p>
    <w:p w:rsidR="00836B8C" w:rsidRDefault="00836B8C" w:rsidP="00836B8C">
      <w:pPr>
        <w:ind w:firstLine="570"/>
        <w:outlineLvl w:val="0"/>
        <w:rPr>
          <w:rFonts w:ascii="宋体" w:hAnsi="宋体"/>
          <w:color w:val="000000"/>
          <w:sz w:val="28"/>
        </w:rPr>
      </w:pPr>
    </w:p>
    <w:p w:rsidR="00836B8C" w:rsidRDefault="00836B8C" w:rsidP="00836B8C">
      <w:pPr>
        <w:pStyle w:val="2"/>
      </w:pPr>
      <w:bookmarkStart w:id="17" w:name="_Toc490101806"/>
      <w:bookmarkStart w:id="18" w:name="_Toc490972762"/>
      <w:bookmarkStart w:id="19" w:name="_Toc495487166"/>
      <w:bookmarkStart w:id="20" w:name="_Toc496145562"/>
      <w:bookmarkStart w:id="21" w:name="_Toc131838246"/>
      <w:bookmarkStart w:id="22" w:name="_Toc131838387"/>
      <w:bookmarkStart w:id="23" w:name="_Toc131838666"/>
      <w:bookmarkStart w:id="24" w:name="_Toc507660051"/>
      <w:r>
        <w:t>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836B8C" w:rsidRDefault="00836B8C" w:rsidP="00836B8C">
      <w:pPr>
        <w:outlineLvl w:val="0"/>
        <w:rPr>
          <w:rFonts w:ascii="宋体" w:hAnsi="宋体"/>
          <w:color w:val="000000"/>
          <w:sz w:val="28"/>
        </w:rPr>
      </w:pPr>
      <w:r>
        <w:rPr>
          <w:rFonts w:ascii="宋体" w:hAnsi="宋体" w:hint="eastAsia"/>
          <w:color w:val="000000"/>
          <w:sz w:val="28"/>
        </w:rPr>
        <w:t xml:space="preserve">    </w:t>
      </w:r>
      <w:bookmarkStart w:id="25" w:name="_Toc131838247"/>
      <w:bookmarkStart w:id="26" w:name="_Toc131838388"/>
      <w:bookmarkStart w:id="27" w:name="_Toc131838667"/>
      <w:r>
        <w:rPr>
          <w:rFonts w:ascii="宋体" w:hAnsi="宋体" w:hint="eastAsia"/>
          <w:color w:val="000000"/>
          <w:sz w:val="28"/>
        </w:rPr>
        <w:t>该系统由</w:t>
      </w:r>
      <w:r w:rsidR="003E1A62">
        <w:rPr>
          <w:rFonts w:ascii="宋体" w:hAnsi="宋体" w:hint="eastAsia"/>
          <w:color w:val="000000"/>
          <w:sz w:val="28"/>
        </w:rPr>
        <w:t>四川宏华电气</w:t>
      </w:r>
      <w:r w:rsidR="00F7465F">
        <w:rPr>
          <w:rFonts w:ascii="宋体" w:hAnsi="宋体" w:hint="eastAsia"/>
          <w:color w:val="000000"/>
          <w:sz w:val="28"/>
        </w:rPr>
        <w:t>有限责任</w:t>
      </w:r>
      <w:r>
        <w:rPr>
          <w:rFonts w:ascii="宋体" w:hAnsi="宋体" w:hint="eastAsia"/>
          <w:color w:val="000000"/>
          <w:sz w:val="28"/>
        </w:rPr>
        <w:t>公司</w:t>
      </w:r>
      <w:r w:rsidR="003E1A62">
        <w:rPr>
          <w:rFonts w:ascii="宋体" w:hAnsi="宋体" w:hint="eastAsia"/>
          <w:color w:val="000000"/>
          <w:sz w:val="28"/>
        </w:rPr>
        <w:t>研发部</w:t>
      </w:r>
      <w:r>
        <w:rPr>
          <w:rFonts w:ascii="宋体" w:hAnsi="宋体" w:hint="eastAsia"/>
          <w:color w:val="000000"/>
          <w:sz w:val="28"/>
        </w:rPr>
        <w:t>开发。使用者是</w:t>
      </w:r>
      <w:r w:rsidR="00137345">
        <w:rPr>
          <w:rFonts w:ascii="宋体" w:hAnsi="宋体" w:hint="eastAsia"/>
          <w:color w:val="000000"/>
          <w:sz w:val="28"/>
        </w:rPr>
        <w:t>压裂施工监测指导</w:t>
      </w:r>
      <w:r>
        <w:rPr>
          <w:rFonts w:ascii="宋体" w:hAnsi="宋体" w:hint="eastAsia"/>
          <w:color w:val="000000"/>
          <w:sz w:val="28"/>
        </w:rPr>
        <w:t>人员、部门领导及有关人员，</w:t>
      </w:r>
      <w:bookmarkEnd w:id="25"/>
      <w:bookmarkEnd w:id="26"/>
      <w:bookmarkEnd w:id="27"/>
      <w:r w:rsidR="00F20548" w:rsidRPr="00F20548">
        <w:rPr>
          <w:rFonts w:ascii="宋体" w:hAnsi="宋体" w:hint="eastAsia"/>
          <w:color w:val="000000"/>
          <w:sz w:val="28"/>
        </w:rPr>
        <w:t>能够帮助现场技术人员精确掌握施工数据，分析施工状况，指挥现场施工，保证施工质量。</w:t>
      </w:r>
    </w:p>
    <w:p w:rsidR="00836B8C" w:rsidRDefault="00836B8C" w:rsidP="00836B8C">
      <w:pPr>
        <w:pStyle w:val="2"/>
      </w:pPr>
      <w:bookmarkStart w:id="28" w:name="_Toc490101808"/>
      <w:bookmarkStart w:id="29" w:name="_Toc490972764"/>
      <w:bookmarkStart w:id="30" w:name="_Toc495487167"/>
      <w:bookmarkStart w:id="31" w:name="_Toc496145563"/>
      <w:bookmarkStart w:id="32" w:name="_Toc131838248"/>
      <w:bookmarkStart w:id="33" w:name="_Toc131838389"/>
      <w:bookmarkStart w:id="34" w:name="_Toc131838668"/>
      <w:bookmarkStart w:id="35" w:name="_Toc507660052"/>
      <w: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参考资料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836B8C" w:rsidRDefault="00836B8C" w:rsidP="00836B8C">
      <w:pPr>
        <w:ind w:firstLineChars="213" w:firstLine="596"/>
        <w:outlineLvl w:val="0"/>
        <w:rPr>
          <w:rFonts w:ascii="宋体" w:hAnsi="宋体"/>
          <w:color w:val="000000"/>
          <w:sz w:val="28"/>
        </w:rPr>
      </w:pPr>
      <w:bookmarkStart w:id="36" w:name="_Toc131838249"/>
      <w:bookmarkStart w:id="37" w:name="_Toc131838390"/>
      <w:bookmarkStart w:id="38" w:name="_Toc131838669"/>
      <w:r>
        <w:rPr>
          <w:rFonts w:ascii="宋体" w:hAnsi="宋体" w:hint="eastAsia"/>
          <w:color w:val="000000"/>
          <w:sz w:val="28"/>
        </w:rPr>
        <w:t>1 计算机软件用户手册国家标准</w:t>
      </w:r>
      <w:bookmarkEnd w:id="36"/>
      <w:bookmarkEnd w:id="37"/>
      <w:bookmarkEnd w:id="38"/>
    </w:p>
    <w:p w:rsidR="00836B8C" w:rsidRDefault="00836B8C" w:rsidP="00836B8C">
      <w:pPr>
        <w:ind w:firstLine="600"/>
        <w:outlineLvl w:val="0"/>
        <w:rPr>
          <w:rFonts w:ascii="宋体" w:hAnsi="宋体"/>
          <w:color w:val="000000"/>
          <w:sz w:val="28"/>
        </w:rPr>
      </w:pPr>
      <w:bookmarkStart w:id="39" w:name="_Toc131838250"/>
      <w:bookmarkStart w:id="40" w:name="_Toc131838391"/>
      <w:bookmarkStart w:id="41" w:name="_Toc131838670"/>
      <w:r>
        <w:rPr>
          <w:rFonts w:ascii="宋体" w:hAnsi="宋体" w:hint="eastAsia"/>
          <w:color w:val="000000"/>
          <w:sz w:val="28"/>
        </w:rPr>
        <w:t>2 数据库设计与实现        王能斌等编</w:t>
      </w:r>
      <w:bookmarkEnd w:id="39"/>
      <w:bookmarkEnd w:id="40"/>
      <w:bookmarkEnd w:id="41"/>
    </w:p>
    <w:p w:rsidR="00836B8C" w:rsidRDefault="00836B8C" w:rsidP="00836B8C">
      <w:pPr>
        <w:ind w:firstLineChars="1512" w:firstLine="4234"/>
        <w:outlineLvl w:val="0"/>
        <w:rPr>
          <w:rFonts w:ascii="宋体" w:hAnsi="宋体"/>
          <w:color w:val="000000"/>
          <w:sz w:val="28"/>
        </w:rPr>
      </w:pPr>
      <w:bookmarkStart w:id="42" w:name="_Toc131838251"/>
      <w:bookmarkStart w:id="43" w:name="_Toc131838392"/>
      <w:bookmarkStart w:id="44" w:name="_Toc131838671"/>
      <w:r>
        <w:rPr>
          <w:rFonts w:ascii="宋体" w:hAnsi="宋体" w:hint="eastAsia"/>
          <w:color w:val="000000"/>
          <w:sz w:val="28"/>
        </w:rPr>
        <w:t>华中理工出版社</w:t>
      </w:r>
      <w:bookmarkEnd w:id="42"/>
      <w:bookmarkEnd w:id="43"/>
      <w:bookmarkEnd w:id="44"/>
    </w:p>
    <w:p w:rsidR="00836B8C" w:rsidRDefault="00836B8C" w:rsidP="00836B8C">
      <w:pPr>
        <w:ind w:firstLine="600"/>
        <w:outlineLvl w:val="0"/>
        <w:rPr>
          <w:rFonts w:ascii="宋体" w:hAnsi="宋体"/>
          <w:color w:val="000000"/>
          <w:sz w:val="28"/>
        </w:rPr>
      </w:pPr>
      <w:bookmarkStart w:id="45" w:name="_Toc131838252"/>
      <w:bookmarkStart w:id="46" w:name="_Toc131838393"/>
      <w:bookmarkStart w:id="47" w:name="_Toc131838672"/>
      <w:r>
        <w:rPr>
          <w:rFonts w:ascii="宋体" w:hAnsi="宋体" w:hint="eastAsia"/>
          <w:color w:val="000000"/>
          <w:sz w:val="28"/>
        </w:rPr>
        <w:t>3 信息系统分析与设计      刘鲁编</w:t>
      </w:r>
      <w:bookmarkEnd w:id="45"/>
      <w:bookmarkEnd w:id="46"/>
      <w:bookmarkEnd w:id="47"/>
    </w:p>
    <w:p w:rsidR="00836B8C" w:rsidRDefault="00836B8C" w:rsidP="00836B8C">
      <w:pPr>
        <w:ind w:firstLineChars="1500" w:firstLine="4200"/>
        <w:outlineLvl w:val="0"/>
        <w:rPr>
          <w:rFonts w:ascii="宋体" w:hAnsi="宋体"/>
          <w:color w:val="000000"/>
          <w:sz w:val="28"/>
        </w:rPr>
      </w:pPr>
      <w:bookmarkStart w:id="48" w:name="_Toc131838253"/>
      <w:bookmarkStart w:id="49" w:name="_Toc131838394"/>
      <w:bookmarkStart w:id="50" w:name="_Toc131838673"/>
      <w:r>
        <w:rPr>
          <w:rFonts w:ascii="宋体" w:hAnsi="宋体" w:hint="eastAsia"/>
          <w:color w:val="000000"/>
          <w:sz w:val="28"/>
        </w:rPr>
        <w:t>北航出版社</w:t>
      </w:r>
      <w:bookmarkEnd w:id="48"/>
      <w:bookmarkEnd w:id="49"/>
      <w:bookmarkEnd w:id="50"/>
    </w:p>
    <w:p w:rsidR="00836B8C" w:rsidRDefault="00836B8C" w:rsidP="00836B8C">
      <w:pPr>
        <w:pStyle w:val="1"/>
      </w:pPr>
      <w:bookmarkStart w:id="51" w:name="_Toc490101809"/>
      <w:bookmarkStart w:id="52" w:name="_Toc490972765"/>
      <w:bookmarkStart w:id="53" w:name="_Toc495487168"/>
      <w:bookmarkStart w:id="54" w:name="_Toc496145564"/>
      <w:bookmarkStart w:id="55" w:name="_Toc131838254"/>
      <w:bookmarkStart w:id="56" w:name="_Toc131838395"/>
      <w:bookmarkStart w:id="57" w:name="_Toc131838674"/>
      <w:bookmarkStart w:id="58" w:name="_Toc507660053"/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用途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836B8C" w:rsidRDefault="00836B8C" w:rsidP="00836B8C">
      <w:pPr>
        <w:pStyle w:val="2"/>
      </w:pPr>
      <w:bookmarkStart w:id="59" w:name="_Toc490101810"/>
      <w:bookmarkStart w:id="60" w:name="_Toc490972766"/>
      <w:bookmarkStart w:id="61" w:name="_Toc495487169"/>
      <w:bookmarkStart w:id="62" w:name="_Toc496145565"/>
      <w:bookmarkStart w:id="63" w:name="_Toc131838255"/>
      <w:bookmarkStart w:id="64" w:name="_Toc131838396"/>
      <w:bookmarkStart w:id="65" w:name="_Toc131838675"/>
      <w:bookmarkStart w:id="66" w:name="_Toc50766005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功能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836B8C" w:rsidRPr="00A32216" w:rsidRDefault="0085460F" w:rsidP="0085460F">
      <w:pPr>
        <w:ind w:firstLineChars="200" w:firstLine="560"/>
        <w:jc w:val="left"/>
        <w:outlineLvl w:val="0"/>
      </w:pPr>
      <w:r w:rsidRPr="0085460F">
        <w:rPr>
          <w:rFonts w:hint="eastAsia"/>
          <w:sz w:val="28"/>
          <w:szCs w:val="28"/>
        </w:rPr>
        <w:t>压裂数据采集系统作为压裂酸化施工过程中的核心软件之一</w:t>
      </w:r>
      <w:r>
        <w:rPr>
          <w:rFonts w:hint="eastAsia"/>
          <w:sz w:val="28"/>
          <w:szCs w:val="28"/>
        </w:rPr>
        <w:t>，</w:t>
      </w:r>
      <w:r w:rsidRPr="0085460F">
        <w:rPr>
          <w:rFonts w:hint="eastAsia"/>
          <w:sz w:val="28"/>
          <w:szCs w:val="28"/>
        </w:rPr>
        <w:t>用于陆上</w:t>
      </w:r>
      <w:r w:rsidRPr="0085460F">
        <w:rPr>
          <w:rFonts w:hint="eastAsia"/>
          <w:sz w:val="28"/>
          <w:szCs w:val="28"/>
        </w:rPr>
        <w:t>/</w:t>
      </w:r>
      <w:r w:rsidRPr="0085460F">
        <w:rPr>
          <w:rFonts w:hint="eastAsia"/>
          <w:sz w:val="28"/>
          <w:szCs w:val="28"/>
        </w:rPr>
        <w:t>海洋油气井压裂酸化作业的全过程监控，能保存每次作业的施工数据，打印输出施工报表和曲线。能够监视、设置和控制混砂车的作业计划。</w:t>
      </w:r>
    </w:p>
    <w:p w:rsidR="00836B8C" w:rsidRDefault="00836B8C" w:rsidP="00836B8C">
      <w:pPr>
        <w:pStyle w:val="2"/>
      </w:pPr>
      <w:bookmarkStart w:id="67" w:name="_Toc490101811"/>
      <w:bookmarkStart w:id="68" w:name="_Toc490972767"/>
      <w:bookmarkStart w:id="69" w:name="_Toc495487170"/>
      <w:bookmarkStart w:id="70" w:name="_Toc496145566"/>
      <w:bookmarkStart w:id="71" w:name="_Toc131838259"/>
      <w:bookmarkStart w:id="72" w:name="_Toc131838400"/>
      <w:bookmarkStart w:id="73" w:name="_Toc131838679"/>
      <w:bookmarkStart w:id="74" w:name="_Toc507660055"/>
      <w:r>
        <w:rPr>
          <w:rFonts w:hint="eastAsia"/>
        </w:rPr>
        <w:t xml:space="preserve">2.2 </w:t>
      </w:r>
      <w:r>
        <w:rPr>
          <w:rFonts w:hint="eastAsia"/>
        </w:rPr>
        <w:t>性能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836B8C" w:rsidRDefault="00836B8C" w:rsidP="00836B8C">
      <w:pPr>
        <w:ind w:firstLineChars="200" w:firstLine="560"/>
        <w:outlineLvl w:val="0"/>
        <w:rPr>
          <w:rFonts w:ascii="宋体" w:hAnsi="宋体"/>
          <w:color w:val="000000"/>
          <w:sz w:val="28"/>
        </w:rPr>
      </w:pPr>
      <w:bookmarkStart w:id="75" w:name="_Toc131838260"/>
      <w:bookmarkStart w:id="76" w:name="_Toc131838401"/>
      <w:bookmarkStart w:id="77" w:name="_Toc131838680"/>
      <w:r>
        <w:rPr>
          <w:rFonts w:ascii="宋体" w:hAnsi="宋体" w:hint="eastAsia"/>
          <w:color w:val="000000"/>
          <w:sz w:val="28"/>
        </w:rPr>
        <w:t>该系统性能稳定，符合用户要求。</w:t>
      </w:r>
      <w:bookmarkEnd w:id="75"/>
      <w:bookmarkEnd w:id="76"/>
      <w:bookmarkEnd w:id="77"/>
    </w:p>
    <w:p w:rsidR="00836B8C" w:rsidRDefault="00836B8C" w:rsidP="00836B8C">
      <w:pPr>
        <w:pStyle w:val="1"/>
      </w:pPr>
      <w:bookmarkStart w:id="78" w:name="_Toc490101813"/>
      <w:bookmarkStart w:id="79" w:name="_Toc490972769"/>
      <w:bookmarkStart w:id="80" w:name="_Toc495487172"/>
      <w:bookmarkStart w:id="81" w:name="_Toc496145568"/>
      <w:bookmarkStart w:id="82" w:name="_Toc131838263"/>
      <w:bookmarkStart w:id="83" w:name="_Toc131838404"/>
      <w:bookmarkStart w:id="84" w:name="_Toc131838683"/>
      <w:bookmarkStart w:id="85" w:name="_Toc507660056"/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836B8C" w:rsidRDefault="00836B8C" w:rsidP="00836B8C">
      <w:pPr>
        <w:pStyle w:val="2"/>
      </w:pPr>
      <w:bookmarkStart w:id="86" w:name="_Toc490101814"/>
      <w:bookmarkStart w:id="87" w:name="_Toc490972770"/>
      <w:bookmarkStart w:id="88" w:name="_Toc495487173"/>
      <w:bookmarkStart w:id="89" w:name="_Toc496145569"/>
      <w:bookmarkStart w:id="90" w:name="_Toc131838264"/>
      <w:bookmarkStart w:id="91" w:name="_Toc131838405"/>
      <w:bookmarkStart w:id="92" w:name="_Toc131838684"/>
      <w:bookmarkStart w:id="93" w:name="_Toc507660057"/>
      <w:r>
        <w:t>3.</w:t>
      </w:r>
      <w:r>
        <w:rPr>
          <w:rFonts w:hint="eastAsia"/>
        </w:rPr>
        <w:t>1</w:t>
      </w:r>
      <w:r>
        <w:rPr>
          <w:rFonts w:hint="eastAsia"/>
        </w:rPr>
        <w:t>硬件设备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>
        <w:rPr>
          <w:rFonts w:hint="eastAsia"/>
        </w:rPr>
        <w:t xml:space="preserve">  </w:t>
      </w:r>
    </w:p>
    <w:p w:rsidR="00285556" w:rsidRPr="00285556" w:rsidRDefault="00285556" w:rsidP="00285556">
      <w:pPr>
        <w:ind w:firstLineChars="200" w:firstLine="560"/>
        <w:outlineLvl w:val="0"/>
        <w:rPr>
          <w:rFonts w:ascii="宋体" w:hAnsi="宋体"/>
          <w:color w:val="000000"/>
          <w:sz w:val="28"/>
        </w:rPr>
      </w:pPr>
      <w:bookmarkStart w:id="94" w:name="_Toc131838266"/>
      <w:bookmarkStart w:id="95" w:name="_Toc131838407"/>
      <w:bookmarkStart w:id="96" w:name="_Toc131838686"/>
      <w:r w:rsidRPr="00285556">
        <w:rPr>
          <w:rFonts w:ascii="宋体" w:hAnsi="宋体" w:hint="eastAsia"/>
          <w:color w:val="000000"/>
          <w:sz w:val="28"/>
        </w:rPr>
        <w:t xml:space="preserve">处理器：   </w:t>
      </w:r>
      <w:r w:rsidR="008A73D4">
        <w:rPr>
          <w:rFonts w:ascii="宋体" w:hAnsi="宋体" w:hint="eastAsia"/>
          <w:color w:val="000000"/>
          <w:sz w:val="28"/>
        </w:rPr>
        <w:t>2</w:t>
      </w:r>
      <w:r w:rsidRPr="00285556">
        <w:rPr>
          <w:rFonts w:ascii="宋体" w:hAnsi="宋体" w:hint="eastAsia"/>
          <w:color w:val="000000"/>
          <w:sz w:val="28"/>
        </w:rPr>
        <w:t>.6GHZ及以上</w:t>
      </w:r>
    </w:p>
    <w:p w:rsidR="00285556" w:rsidRPr="00285556" w:rsidRDefault="00285556" w:rsidP="00285556">
      <w:pPr>
        <w:ind w:firstLineChars="200" w:firstLine="560"/>
        <w:outlineLvl w:val="0"/>
        <w:rPr>
          <w:rFonts w:ascii="宋体" w:hAnsi="宋体"/>
          <w:color w:val="000000"/>
          <w:sz w:val="28"/>
        </w:rPr>
      </w:pPr>
      <w:r w:rsidRPr="00285556">
        <w:rPr>
          <w:rFonts w:ascii="宋体" w:hAnsi="宋体" w:hint="eastAsia"/>
          <w:color w:val="000000"/>
          <w:sz w:val="28"/>
        </w:rPr>
        <w:t>内存：     4G+</w:t>
      </w:r>
    </w:p>
    <w:p w:rsidR="00836B8C" w:rsidRDefault="00285556" w:rsidP="00285556">
      <w:pPr>
        <w:ind w:firstLineChars="200" w:firstLine="560"/>
        <w:outlineLvl w:val="0"/>
        <w:rPr>
          <w:rFonts w:ascii="宋体" w:hAnsi="宋体"/>
          <w:color w:val="000000"/>
          <w:sz w:val="28"/>
        </w:rPr>
      </w:pPr>
      <w:r w:rsidRPr="00285556">
        <w:rPr>
          <w:rFonts w:ascii="宋体" w:hAnsi="宋体" w:hint="eastAsia"/>
          <w:color w:val="000000"/>
          <w:sz w:val="28"/>
        </w:rPr>
        <w:t>硬盘空间： 建议</w:t>
      </w:r>
      <w:r>
        <w:rPr>
          <w:rFonts w:ascii="宋体" w:hAnsi="宋体" w:hint="eastAsia"/>
          <w:color w:val="000000"/>
          <w:sz w:val="28"/>
        </w:rPr>
        <w:t>50</w:t>
      </w:r>
      <w:r w:rsidRPr="00285556">
        <w:rPr>
          <w:rFonts w:ascii="宋体" w:hAnsi="宋体" w:hint="eastAsia"/>
          <w:color w:val="000000"/>
          <w:sz w:val="28"/>
        </w:rPr>
        <w:t>0G以上</w:t>
      </w:r>
      <w:r w:rsidR="00836B8C">
        <w:rPr>
          <w:rFonts w:ascii="宋体" w:hAnsi="宋体" w:hint="eastAsia"/>
          <w:color w:val="000000"/>
          <w:sz w:val="28"/>
        </w:rPr>
        <w:t xml:space="preserve">   </w:t>
      </w:r>
      <w:bookmarkEnd w:id="94"/>
      <w:bookmarkEnd w:id="95"/>
      <w:bookmarkEnd w:id="96"/>
    </w:p>
    <w:p w:rsidR="00836B8C" w:rsidRDefault="00836B8C" w:rsidP="00836B8C">
      <w:pPr>
        <w:pStyle w:val="2"/>
      </w:pPr>
      <w:bookmarkStart w:id="97" w:name="_Toc490101815"/>
      <w:bookmarkStart w:id="98" w:name="_Toc490972771"/>
      <w:bookmarkStart w:id="99" w:name="_Toc495487174"/>
      <w:bookmarkStart w:id="100" w:name="_Toc496145570"/>
      <w:bookmarkStart w:id="101" w:name="_Toc131838267"/>
      <w:bookmarkStart w:id="102" w:name="_Toc131838408"/>
      <w:bookmarkStart w:id="103" w:name="_Toc131838687"/>
      <w:bookmarkStart w:id="104" w:name="_Toc507660058"/>
      <w:r>
        <w:t>3.</w:t>
      </w:r>
      <w:r>
        <w:rPr>
          <w:rFonts w:hint="eastAsia"/>
        </w:rPr>
        <w:t>2</w:t>
      </w:r>
      <w:r>
        <w:rPr>
          <w:rFonts w:hint="eastAsia"/>
        </w:rPr>
        <w:t>支持软件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836B8C" w:rsidRDefault="00836B8C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bookmarkStart w:id="105" w:name="_Toc131838268"/>
      <w:bookmarkStart w:id="106" w:name="_Toc131838409"/>
      <w:bookmarkStart w:id="107" w:name="_Toc131838688"/>
      <w:r>
        <w:rPr>
          <w:rFonts w:ascii="宋体" w:hAnsi="宋体" w:hint="eastAsia"/>
          <w:color w:val="000000"/>
          <w:sz w:val="28"/>
        </w:rPr>
        <w:t>数据库</w:t>
      </w:r>
      <w:r>
        <w:rPr>
          <w:rFonts w:ascii="宋体" w:hAnsi="宋体"/>
          <w:color w:val="000000"/>
          <w:sz w:val="28"/>
        </w:rPr>
        <w:t xml:space="preserve"> </w:t>
      </w:r>
      <w:bookmarkEnd w:id="105"/>
      <w:bookmarkEnd w:id="106"/>
      <w:bookmarkEnd w:id="107"/>
      <w:r w:rsidR="007F3FA4" w:rsidRPr="007F3FA4">
        <w:rPr>
          <w:rFonts w:ascii="宋体" w:hAnsi="宋体"/>
          <w:color w:val="000000"/>
          <w:sz w:val="28"/>
        </w:rPr>
        <w:t>MySQL 5.7</w:t>
      </w:r>
      <w:r w:rsidR="00285556">
        <w:rPr>
          <w:rFonts w:ascii="宋体" w:hAnsi="宋体" w:hint="eastAsia"/>
          <w:color w:val="000000"/>
          <w:sz w:val="28"/>
        </w:rPr>
        <w:t xml:space="preserve"> </w:t>
      </w:r>
    </w:p>
    <w:p w:rsidR="00B11946" w:rsidRDefault="00B11946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r>
        <w:rPr>
          <w:rFonts w:ascii="宋体" w:hAnsi="宋体" w:hint="eastAsia"/>
          <w:color w:val="000000"/>
          <w:sz w:val="28"/>
        </w:rPr>
        <w:t>OPC插件 Kepware v4.5</w:t>
      </w:r>
    </w:p>
    <w:p w:rsidR="00836B8C" w:rsidRDefault="00836B8C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bookmarkStart w:id="108" w:name="_Toc131838269"/>
      <w:bookmarkStart w:id="109" w:name="_Toc131838410"/>
      <w:bookmarkStart w:id="110" w:name="_Toc131838689"/>
      <w:r>
        <w:rPr>
          <w:rFonts w:ascii="宋体" w:hAnsi="宋体" w:hint="eastAsia"/>
          <w:color w:val="000000"/>
          <w:sz w:val="28"/>
        </w:rPr>
        <w:t>开发工具</w:t>
      </w:r>
      <w:r>
        <w:rPr>
          <w:rFonts w:ascii="宋体" w:hAnsi="宋体"/>
          <w:color w:val="000000"/>
          <w:sz w:val="28"/>
        </w:rPr>
        <w:t xml:space="preserve"> </w:t>
      </w:r>
      <w:bookmarkEnd w:id="108"/>
      <w:bookmarkEnd w:id="109"/>
      <w:bookmarkEnd w:id="110"/>
      <w:r w:rsidR="007F3FA4" w:rsidRPr="007F3FA4">
        <w:rPr>
          <w:rFonts w:ascii="宋体" w:hAnsi="宋体"/>
          <w:color w:val="000000"/>
          <w:sz w:val="28"/>
        </w:rPr>
        <w:t>Microsoft visual studio 2012</w:t>
      </w:r>
    </w:p>
    <w:p w:rsidR="00836B8C" w:rsidRDefault="007F3FA4" w:rsidP="00836B8C">
      <w:pPr>
        <w:ind w:firstLine="570"/>
        <w:outlineLvl w:val="0"/>
        <w:rPr>
          <w:rFonts w:ascii="宋体" w:hAnsi="宋体"/>
          <w:color w:val="000000"/>
          <w:sz w:val="28"/>
        </w:rPr>
      </w:pPr>
      <w:r>
        <w:rPr>
          <w:rFonts w:ascii="宋体" w:hAnsi="宋体" w:hint="eastAsia"/>
          <w:color w:val="000000"/>
          <w:sz w:val="28"/>
        </w:rPr>
        <w:lastRenderedPageBreak/>
        <w:t xml:space="preserve">操作系统 </w:t>
      </w:r>
      <w:r w:rsidRPr="007F3FA4">
        <w:rPr>
          <w:rFonts w:ascii="宋体" w:hAnsi="宋体"/>
          <w:color w:val="000000"/>
          <w:sz w:val="28"/>
        </w:rPr>
        <w:t xml:space="preserve">Windows 7 </w:t>
      </w:r>
      <w:r>
        <w:rPr>
          <w:rFonts w:ascii="宋体" w:hAnsi="宋体" w:hint="eastAsia"/>
          <w:color w:val="000000"/>
          <w:sz w:val="28"/>
        </w:rPr>
        <w:t>专业版</w:t>
      </w:r>
    </w:p>
    <w:p w:rsidR="00A2016A" w:rsidRDefault="00A2016A" w:rsidP="00836B8C">
      <w:pPr>
        <w:pStyle w:val="1"/>
      </w:pPr>
      <w:bookmarkStart w:id="111" w:name="_Toc490101816"/>
      <w:bookmarkStart w:id="112" w:name="_Toc490972772"/>
      <w:bookmarkStart w:id="113" w:name="_Toc495487175"/>
      <w:bookmarkStart w:id="114" w:name="_Toc496145571"/>
      <w:bookmarkStart w:id="115" w:name="_Toc131838271"/>
      <w:bookmarkStart w:id="116" w:name="_Toc131838412"/>
      <w:bookmarkStart w:id="117" w:name="_Toc131838691"/>
      <w:bookmarkStart w:id="118" w:name="_Toc507660059"/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Pr="00A2016A">
        <w:rPr>
          <w:rFonts w:hint="eastAsia"/>
        </w:rPr>
        <w:t>详细功能及操作说明</w:t>
      </w:r>
      <w:bookmarkStart w:id="119" w:name="_Toc490101817"/>
      <w:bookmarkStart w:id="120" w:name="_Toc490972773"/>
      <w:bookmarkStart w:id="121" w:name="_Toc495487176"/>
      <w:bookmarkStart w:id="122" w:name="_Toc496145572"/>
      <w:bookmarkStart w:id="123" w:name="_Toc131838272"/>
      <w:bookmarkStart w:id="124" w:name="_Toc131838413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EF0A98" w:rsidRDefault="00EF0A98" w:rsidP="00EF0A98">
      <w:pPr>
        <w:ind w:firstLine="570"/>
        <w:outlineLvl w:val="0"/>
        <w:rPr>
          <w:rFonts w:ascii="宋体" w:hAnsi="宋体"/>
          <w:sz w:val="28"/>
        </w:rPr>
      </w:pPr>
      <w:bookmarkStart w:id="125" w:name="_Toc131838273"/>
      <w:bookmarkStart w:id="126" w:name="_Toc131838414"/>
      <w:bookmarkStart w:id="127" w:name="_Toc131838693"/>
      <w:r>
        <w:rPr>
          <w:rFonts w:ascii="宋体" w:hAnsi="宋体" w:hint="eastAsia"/>
          <w:sz w:val="28"/>
        </w:rPr>
        <w:t>本系统采用</w:t>
      </w:r>
      <w:bookmarkEnd w:id="125"/>
      <w:bookmarkEnd w:id="126"/>
      <w:bookmarkEnd w:id="127"/>
      <w:r>
        <w:rPr>
          <w:rFonts w:ascii="宋体" w:hAnsi="宋体" w:hint="eastAsia"/>
          <w:sz w:val="28"/>
        </w:rPr>
        <w:t>分屏技术，利用6口输出显卡，同时运行6个界面。操作工位上运行系统主界面，实现各种功能，其他5个界面投影到监控大屏，对施工参数进行全方位、多角度的展示。</w:t>
      </w:r>
    </w:p>
    <w:p w:rsidR="00836B8C" w:rsidRDefault="00A2016A" w:rsidP="00836B8C">
      <w:pPr>
        <w:pStyle w:val="2"/>
      </w:pPr>
      <w:bookmarkStart w:id="128" w:name="_Toc131838692"/>
      <w:bookmarkStart w:id="129" w:name="_Toc507660060"/>
      <w:r>
        <w:rPr>
          <w:rFonts w:hint="eastAsia"/>
        </w:rPr>
        <w:t>4.1</w:t>
      </w:r>
      <w:bookmarkEnd w:id="119"/>
      <w:bookmarkEnd w:id="120"/>
      <w:bookmarkEnd w:id="121"/>
      <w:bookmarkEnd w:id="122"/>
      <w:bookmarkEnd w:id="123"/>
      <w:bookmarkEnd w:id="124"/>
      <w:bookmarkEnd w:id="128"/>
      <w:r w:rsidR="003A24DE">
        <w:rPr>
          <w:rFonts w:hint="eastAsia"/>
          <w:noProof/>
          <w:sz w:val="30"/>
          <w:szCs w:val="30"/>
        </w:rPr>
        <w:t>操作界面</w:t>
      </w:r>
      <w:bookmarkEnd w:id="129"/>
    </w:p>
    <w:bookmarkStart w:id="130" w:name="_Toc131838279"/>
    <w:bookmarkStart w:id="131" w:name="_Toc131838420"/>
    <w:bookmarkStart w:id="132" w:name="_Toc131838699"/>
    <w:p w:rsidR="00A2016A" w:rsidRDefault="00C95B72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084850" wp14:editId="0ECAE342">
                <wp:simplePos x="0" y="0"/>
                <wp:positionH relativeFrom="column">
                  <wp:posOffset>4831715</wp:posOffset>
                </wp:positionH>
                <wp:positionV relativeFrom="paragraph">
                  <wp:posOffset>1582420</wp:posOffset>
                </wp:positionV>
                <wp:extent cx="335915" cy="276860"/>
                <wp:effectExtent l="76200" t="38100" r="83185" b="123190"/>
                <wp:wrapNone/>
                <wp:docPr id="295" name="文本框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95" o:spid="_x0000_s1026" type="#_x0000_t202" style="position:absolute;left:0;text-align:left;margin-left:380.45pt;margin-top:124.6pt;width:26.45pt;height:21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7D0550" wp14:editId="0F419998">
                <wp:simplePos x="0" y="0"/>
                <wp:positionH relativeFrom="column">
                  <wp:posOffset>1986280</wp:posOffset>
                </wp:positionH>
                <wp:positionV relativeFrom="paragraph">
                  <wp:posOffset>1582420</wp:posOffset>
                </wp:positionV>
                <wp:extent cx="335915" cy="276860"/>
                <wp:effectExtent l="76200" t="38100" r="83185" b="123190"/>
                <wp:wrapNone/>
                <wp:docPr id="293" name="文本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3" o:spid="_x0000_s1027" type="#_x0000_t202" style="position:absolute;left:0;text-align:left;margin-left:156.4pt;margin-top:124.6pt;width:26.45pt;height:2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AE134A" wp14:editId="4B26EB21">
                <wp:simplePos x="0" y="0"/>
                <wp:positionH relativeFrom="column">
                  <wp:posOffset>1182370</wp:posOffset>
                </wp:positionH>
                <wp:positionV relativeFrom="paragraph">
                  <wp:posOffset>1582420</wp:posOffset>
                </wp:positionV>
                <wp:extent cx="335915" cy="276860"/>
                <wp:effectExtent l="76200" t="38100" r="83185" b="123190"/>
                <wp:wrapNone/>
                <wp:docPr id="291" name="文本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1" o:spid="_x0000_s1028" type="#_x0000_t202" style="position:absolute;left:0;text-align:left;margin-left:93.1pt;margin-top:124.6pt;width:26.45pt;height:21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172463" wp14:editId="25DBA3D0">
                <wp:simplePos x="0" y="0"/>
                <wp:positionH relativeFrom="column">
                  <wp:posOffset>464820</wp:posOffset>
                </wp:positionH>
                <wp:positionV relativeFrom="paragraph">
                  <wp:posOffset>1582420</wp:posOffset>
                </wp:positionV>
                <wp:extent cx="335915" cy="276860"/>
                <wp:effectExtent l="76200" t="38100" r="83185" b="123190"/>
                <wp:wrapNone/>
                <wp:docPr id="289" name="文本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9" o:spid="_x0000_s1029" type="#_x0000_t202" style="position:absolute;left:0;text-align:left;margin-left:36.6pt;margin-top:124.6pt;width:26.45pt;height:2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F5A4C" w:rsidRPr="006F5A4C">
        <w:rPr>
          <w:rFonts w:ascii="宋体" w:hAnsi="宋体" w:hint="eastAsia"/>
          <w:sz w:val="28"/>
        </w:rPr>
        <w:t>单击桌面</w:t>
      </w:r>
      <w:r w:rsidR="006F5A4C">
        <w:rPr>
          <w:rFonts w:ascii="宋体" w:hAnsi="宋体" w:hint="eastAsia"/>
          <w:sz w:val="28"/>
        </w:rPr>
        <w:t>iFracView</w:t>
      </w:r>
      <w:r w:rsidR="006F5A4C" w:rsidRPr="006F5A4C">
        <w:rPr>
          <w:rFonts w:ascii="宋体" w:hAnsi="宋体" w:hint="eastAsia"/>
          <w:sz w:val="28"/>
        </w:rPr>
        <w:t>快捷方式</w:t>
      </w:r>
      <w:r w:rsidR="006F5A4C" w:rsidRPr="00905402">
        <w:rPr>
          <w:noProof/>
        </w:rPr>
        <w:drawing>
          <wp:inline distT="0" distB="0" distL="0" distR="0" wp14:anchorId="76281EBA" wp14:editId="7C2FC04D">
            <wp:extent cx="266700" cy="201651"/>
            <wp:effectExtent l="0" t="0" r="0" b="825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85" cy="2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A4C" w:rsidRPr="006F5A4C">
        <w:rPr>
          <w:rFonts w:ascii="宋体" w:hAnsi="宋体" w:hint="eastAsia"/>
          <w:sz w:val="28"/>
        </w:rPr>
        <w:t xml:space="preserve"> </w:t>
      </w:r>
      <w:r w:rsidR="006F5A4C">
        <w:rPr>
          <w:rFonts w:ascii="宋体" w:hAnsi="宋体" w:hint="eastAsia"/>
          <w:sz w:val="28"/>
        </w:rPr>
        <w:t>进入系统主界面如下图1所示</w:t>
      </w:r>
      <w:r w:rsidR="006F5A4C" w:rsidRPr="006F5A4C">
        <w:rPr>
          <w:rFonts w:ascii="宋体" w:hAnsi="宋体" w:hint="eastAsia"/>
          <w:sz w:val="28"/>
        </w:rPr>
        <w:t>。</w:t>
      </w:r>
      <w:r w:rsidR="00550836">
        <w:rPr>
          <w:rFonts w:ascii="宋体" w:hAnsi="宋体" w:hint="eastAsia"/>
          <w:sz w:val="28"/>
        </w:rPr>
        <w:t>此</w:t>
      </w:r>
      <w:r w:rsidR="00495245">
        <w:rPr>
          <w:rFonts w:ascii="宋体" w:hAnsi="宋体" w:hint="eastAsia"/>
          <w:sz w:val="28"/>
        </w:rPr>
        <w:t>界面可以</w:t>
      </w:r>
      <w:r w:rsidR="00550836">
        <w:rPr>
          <w:rFonts w:ascii="宋体" w:hAnsi="宋体" w:hint="eastAsia"/>
          <w:sz w:val="28"/>
        </w:rPr>
        <w:t>实现</w:t>
      </w:r>
      <w:r w:rsidR="00495245">
        <w:rPr>
          <w:rFonts w:ascii="宋体" w:hAnsi="宋体" w:hint="eastAsia"/>
          <w:sz w:val="28"/>
        </w:rPr>
        <w:t>开始、结束施工</w:t>
      </w:r>
      <w:r w:rsidR="00550836">
        <w:rPr>
          <w:rFonts w:ascii="宋体" w:hAnsi="宋体" w:hint="eastAsia"/>
          <w:sz w:val="28"/>
        </w:rPr>
        <w:t>，通道数据显示，趋势曲线，报表打印，施工计划表导入、导出，发送混砂车操作指令等功能，具体功能描述参见表1.</w:t>
      </w:r>
    </w:p>
    <w:p w:rsidR="00550836" w:rsidRDefault="00C95B72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F1380B" wp14:editId="16FFD165">
                <wp:simplePos x="0" y="0"/>
                <wp:positionH relativeFrom="column">
                  <wp:posOffset>5008803</wp:posOffset>
                </wp:positionH>
                <wp:positionV relativeFrom="paragraph">
                  <wp:posOffset>125374</wp:posOffset>
                </wp:positionV>
                <wp:extent cx="0" cy="396240"/>
                <wp:effectExtent l="0" t="0" r="19050" b="22860"/>
                <wp:wrapNone/>
                <wp:docPr id="294" name="直接连接符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94" o:spid="_x0000_s1026" style="position:absolute;left:0;text-align:left;flip:y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4pt,9.85pt" to="394.4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10C989" wp14:editId="72106F4C">
                <wp:simplePos x="0" y="0"/>
                <wp:positionH relativeFrom="column">
                  <wp:posOffset>2155494</wp:posOffset>
                </wp:positionH>
                <wp:positionV relativeFrom="paragraph">
                  <wp:posOffset>124155</wp:posOffset>
                </wp:positionV>
                <wp:extent cx="0" cy="395605"/>
                <wp:effectExtent l="0" t="0" r="19050" b="23495"/>
                <wp:wrapNone/>
                <wp:docPr id="292" name="直接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5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92" o:spid="_x0000_s1026" style="position:absolute;left:0;text-align:left;flip:y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9.7pt,9.8pt" to="169.7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8AB16A" wp14:editId="12C524A0">
                <wp:simplePos x="0" y="0"/>
                <wp:positionH relativeFrom="column">
                  <wp:posOffset>1234440</wp:posOffset>
                </wp:positionH>
                <wp:positionV relativeFrom="paragraph">
                  <wp:posOffset>219126</wp:posOffset>
                </wp:positionV>
                <wp:extent cx="124358" cy="387197"/>
                <wp:effectExtent l="0" t="0" r="28575" b="13335"/>
                <wp:wrapNone/>
                <wp:docPr id="290" name="直接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358" cy="3871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90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2pt,17.25pt" to="107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" strokecolor="black [3040]"/>
            </w:pict>
          </mc:Fallback>
        </mc:AlternateContent>
      </w:r>
      <w:r w:rsidR="0055083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1ABE01" wp14:editId="0CF808D4">
                <wp:simplePos x="0" y="0"/>
                <wp:positionH relativeFrom="column">
                  <wp:posOffset>634594</wp:posOffset>
                </wp:positionH>
                <wp:positionV relativeFrom="paragraph">
                  <wp:posOffset>219126</wp:posOffset>
                </wp:positionV>
                <wp:extent cx="0" cy="299923"/>
                <wp:effectExtent l="0" t="0" r="19050" b="24130"/>
                <wp:wrapNone/>
                <wp:docPr id="288" name="直接连接符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9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88" o:spid="_x0000_s1026" style="position:absolute;left:0;text-align:left;flip:y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.95pt,17.25pt" to="49.9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" strokecolor="black [3040]"/>
            </w:pict>
          </mc:Fallback>
        </mc:AlternateContent>
      </w:r>
      <w:r w:rsidR="0055083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77660A" wp14:editId="599249E0">
                <wp:simplePos x="0" y="0"/>
                <wp:positionH relativeFrom="column">
                  <wp:posOffset>-615315</wp:posOffset>
                </wp:positionH>
                <wp:positionV relativeFrom="paragraph">
                  <wp:posOffset>361315</wp:posOffset>
                </wp:positionV>
                <wp:extent cx="335915" cy="276860"/>
                <wp:effectExtent l="76200" t="38100" r="83185" b="12319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1" o:spid="_x0000_s1030" type="#_x0000_t202" style="position:absolute;left:0;text-align:left;margin-left:-48.45pt;margin-top:28.45pt;width:26.45pt;height:21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50836" w:rsidRDefault="00C95B72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28F1B6" wp14:editId="29CDBD11">
                <wp:simplePos x="0" y="0"/>
                <wp:positionH relativeFrom="column">
                  <wp:posOffset>-588264</wp:posOffset>
                </wp:positionH>
                <wp:positionV relativeFrom="paragraph">
                  <wp:posOffset>2468880</wp:posOffset>
                </wp:positionV>
                <wp:extent cx="335915" cy="276860"/>
                <wp:effectExtent l="76200" t="38100" r="83185" b="123190"/>
                <wp:wrapNone/>
                <wp:docPr id="305" name="文本框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C95B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5" o:spid="_x0000_s1031" type="#_x0000_t202" style="position:absolute;left:0;text-align:left;margin-left:-46.3pt;margin-top:194.4pt;width:26.45pt;height:21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C95B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DB08DF" wp14:editId="71F028BA">
                <wp:simplePos x="0" y="0"/>
                <wp:positionH relativeFrom="column">
                  <wp:posOffset>-300711</wp:posOffset>
                </wp:positionH>
                <wp:positionV relativeFrom="paragraph">
                  <wp:posOffset>2604262</wp:posOffset>
                </wp:positionV>
                <wp:extent cx="643255" cy="0"/>
                <wp:effectExtent l="0" t="0" r="23495" b="19050"/>
                <wp:wrapNone/>
                <wp:docPr id="304" name="直接连接符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04" o:spid="_x0000_s1026" style="position:absolute;left:0;text-align:lef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7pt,205.05pt" to="26.95pt,2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575FFB" wp14:editId="2409F621">
                <wp:simplePos x="0" y="0"/>
                <wp:positionH relativeFrom="column">
                  <wp:posOffset>-594995</wp:posOffset>
                </wp:positionH>
                <wp:positionV relativeFrom="paragraph">
                  <wp:posOffset>2938145</wp:posOffset>
                </wp:positionV>
                <wp:extent cx="335915" cy="276860"/>
                <wp:effectExtent l="76200" t="38100" r="83185" b="123190"/>
                <wp:wrapNone/>
                <wp:docPr id="303" name="文本框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3" o:spid="_x0000_s1032" type="#_x0000_t202" style="position:absolute;left:0;text-align:left;margin-left:-46.85pt;margin-top:231.35pt;width:26.45pt;height:21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341094" wp14:editId="416CC745">
                <wp:simplePos x="0" y="0"/>
                <wp:positionH relativeFrom="column">
                  <wp:posOffset>-301625</wp:posOffset>
                </wp:positionH>
                <wp:positionV relativeFrom="paragraph">
                  <wp:posOffset>2771775</wp:posOffset>
                </wp:positionV>
                <wp:extent cx="643255" cy="299720"/>
                <wp:effectExtent l="0" t="0" r="23495" b="24130"/>
                <wp:wrapNone/>
                <wp:docPr id="302" name="直接连接符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3255" cy="299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02" o:spid="_x0000_s1026" style="position:absolute;left:0;text-align:lef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75pt,218.25pt" to="26.9pt,2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25832D" wp14:editId="0B261869">
                <wp:simplePos x="0" y="0"/>
                <wp:positionH relativeFrom="column">
                  <wp:posOffset>-594360</wp:posOffset>
                </wp:positionH>
                <wp:positionV relativeFrom="paragraph">
                  <wp:posOffset>2039620</wp:posOffset>
                </wp:positionV>
                <wp:extent cx="335915" cy="276860"/>
                <wp:effectExtent l="76200" t="38100" r="83185" b="123190"/>
                <wp:wrapNone/>
                <wp:docPr id="301" name="文本框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1" o:spid="_x0000_s1033" type="#_x0000_t202" style="position:absolute;left:0;text-align:left;margin-left:-46.8pt;margin-top:160.6pt;width:26.45pt;height:21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833D6C" wp14:editId="78D84ACC">
                <wp:simplePos x="0" y="0"/>
                <wp:positionH relativeFrom="column">
                  <wp:posOffset>-278765</wp:posOffset>
                </wp:positionH>
                <wp:positionV relativeFrom="paragraph">
                  <wp:posOffset>2165350</wp:posOffset>
                </wp:positionV>
                <wp:extent cx="643255" cy="0"/>
                <wp:effectExtent l="0" t="0" r="23495" b="19050"/>
                <wp:wrapNone/>
                <wp:docPr id="300" name="直接连接符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00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5pt,170.5pt" to="28.7pt,1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BA69E6" wp14:editId="367D64B6">
                <wp:simplePos x="0" y="0"/>
                <wp:positionH relativeFrom="column">
                  <wp:posOffset>-593725</wp:posOffset>
                </wp:positionH>
                <wp:positionV relativeFrom="paragraph">
                  <wp:posOffset>1549070</wp:posOffset>
                </wp:positionV>
                <wp:extent cx="335915" cy="276860"/>
                <wp:effectExtent l="76200" t="38100" r="83185" b="12319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9" o:spid="_x0000_s1034" type="#_x0000_t202" style="position:absolute;left:0;text-align:left;margin-left:-46.75pt;margin-top:121.95pt;width:26.45pt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8D70E3" wp14:editId="643074FA">
                <wp:simplePos x="0" y="0"/>
                <wp:positionH relativeFrom="column">
                  <wp:posOffset>-279858</wp:posOffset>
                </wp:positionH>
                <wp:positionV relativeFrom="paragraph">
                  <wp:posOffset>1697457</wp:posOffset>
                </wp:positionV>
                <wp:extent cx="643255" cy="0"/>
                <wp:effectExtent l="0" t="0" r="23495" b="19050"/>
                <wp:wrapNone/>
                <wp:docPr id="298" name="直接连接符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98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05pt,133.65pt" to="28.6pt,1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0483B9" wp14:editId="723E0F12">
                <wp:simplePos x="0" y="0"/>
                <wp:positionH relativeFrom="column">
                  <wp:posOffset>-270840</wp:posOffset>
                </wp:positionH>
                <wp:positionV relativeFrom="paragraph">
                  <wp:posOffset>922655</wp:posOffset>
                </wp:positionV>
                <wp:extent cx="643255" cy="0"/>
                <wp:effectExtent l="0" t="0" r="23495" b="19050"/>
                <wp:wrapNone/>
                <wp:docPr id="296" name="直接连接符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96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35pt,72.65pt" to="29.3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D50E96" wp14:editId="759D83A7">
                <wp:simplePos x="0" y="0"/>
                <wp:positionH relativeFrom="column">
                  <wp:posOffset>-601650</wp:posOffset>
                </wp:positionH>
                <wp:positionV relativeFrom="paragraph">
                  <wp:posOffset>789305</wp:posOffset>
                </wp:positionV>
                <wp:extent cx="335915" cy="276860"/>
                <wp:effectExtent l="76200" t="38100" r="83185" b="12319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7" o:spid="_x0000_s1035" type="#_x0000_t202" style="position:absolute;left:0;text-align:left;margin-left:-47.35pt;margin-top:62.15pt;width:26.45pt;height:21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5083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D0A4D7" wp14:editId="7D5099A7">
                <wp:simplePos x="0" y="0"/>
                <wp:positionH relativeFrom="column">
                  <wp:posOffset>-609269</wp:posOffset>
                </wp:positionH>
                <wp:positionV relativeFrom="paragraph">
                  <wp:posOffset>394258</wp:posOffset>
                </wp:positionV>
                <wp:extent cx="335915" cy="276860"/>
                <wp:effectExtent l="76200" t="38100" r="83185" b="12319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76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3D56" w:rsidRDefault="00DE3D56" w:rsidP="00B506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4" o:spid="_x0000_s1036" type="#_x0000_t202" style="position:absolute;left:0;text-align:left;margin-left:-47.95pt;margin-top:31.05pt;width:26.45pt;height:2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E3D56" w:rsidRDefault="00DE3D56" w:rsidP="00B506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5083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239BCC" wp14:editId="291CABD1">
                <wp:simplePos x="0" y="0"/>
                <wp:positionH relativeFrom="column">
                  <wp:posOffset>-280772</wp:posOffset>
                </wp:positionH>
                <wp:positionV relativeFrom="paragraph">
                  <wp:posOffset>188900</wp:posOffset>
                </wp:positionV>
                <wp:extent cx="643255" cy="380365"/>
                <wp:effectExtent l="0" t="0" r="23495" b="19685"/>
                <wp:wrapNone/>
                <wp:docPr id="143" name="直接连接符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255" cy="380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43" o:spid="_x0000_s1026" style="position:absolute;left:0;text-align:left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2.1pt,14.85pt" to="28.5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" strokecolor="black [3040]"/>
            </w:pict>
          </mc:Fallback>
        </mc:AlternateContent>
      </w:r>
      <w:r w:rsidR="0055083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F82813" wp14:editId="0A262EC2">
                <wp:simplePos x="0" y="0"/>
                <wp:positionH relativeFrom="column">
                  <wp:posOffset>-279400</wp:posOffset>
                </wp:positionH>
                <wp:positionV relativeFrom="paragraph">
                  <wp:posOffset>38100</wp:posOffset>
                </wp:positionV>
                <wp:extent cx="643255" cy="0"/>
                <wp:effectExtent l="0" t="0" r="23495" b="19050"/>
                <wp:wrapNone/>
                <wp:docPr id="132" name="直接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32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pt,3pt" to="28.6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" strokecolor="black [3040]"/>
            </w:pict>
          </mc:Fallback>
        </mc:AlternateContent>
      </w:r>
      <w:r w:rsidR="00550836">
        <w:rPr>
          <w:noProof/>
        </w:rPr>
        <w:drawing>
          <wp:inline distT="0" distB="0" distL="0" distR="0" wp14:anchorId="75DC7162" wp14:editId="24F6C38D">
            <wp:extent cx="4915816" cy="2765146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816" cy="27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4C" w:rsidRPr="006F5A4C" w:rsidRDefault="006F5A4C" w:rsidP="006F5A4C">
      <w:pPr>
        <w:ind w:firstLine="570"/>
        <w:jc w:val="center"/>
        <w:outlineLvl w:val="0"/>
        <w:rPr>
          <w:rFonts w:ascii="宋体" w:hAnsi="宋体"/>
          <w:szCs w:val="21"/>
        </w:rPr>
      </w:pPr>
      <w:r w:rsidRPr="006F5A4C">
        <w:rPr>
          <w:rFonts w:ascii="宋体" w:hAnsi="宋体" w:hint="eastAsia"/>
          <w:szCs w:val="21"/>
        </w:rPr>
        <w:t>图1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085"/>
        <w:gridCol w:w="3969"/>
      </w:tblGrid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lastRenderedPageBreak/>
              <w:t>编号</w:t>
            </w:r>
          </w:p>
        </w:tc>
        <w:tc>
          <w:tcPr>
            <w:tcW w:w="3969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描述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1.菜单栏</w:t>
            </w:r>
          </w:p>
        </w:tc>
        <w:tc>
          <w:tcPr>
            <w:tcW w:w="3969" w:type="dxa"/>
          </w:tcPr>
          <w:p w:rsidR="00B974C8" w:rsidRDefault="00FA0F76" w:rsidP="00086CAB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菜单分为主菜单和子菜单，位于屏幕顶端的是主菜单，每一个菜单项具有系统的一大功能，点击某一菜单项可往下拉出另一菜单称为下拉子菜单。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2.开始按钮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是否开始记录数据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3.记录时间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显示当前数据记录的时间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4.功能按钮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实现报表、打印、清零功能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5.曲线显示配置按钮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可对图像显示的曲线进行配置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6.通道参数显示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显示通道参数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7.图像区域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显示趋势曲线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FA0F76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8.导入导出按钮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导入导出施工作业表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9.计划表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显示施工作业表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10.混砂车命令按钮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可发送命令到混砂车</w:t>
            </w:r>
          </w:p>
        </w:tc>
      </w:tr>
      <w:tr w:rsidR="00B974C8" w:rsidTr="00352754">
        <w:trPr>
          <w:jc w:val="center"/>
        </w:trPr>
        <w:tc>
          <w:tcPr>
            <w:tcW w:w="3085" w:type="dxa"/>
          </w:tcPr>
          <w:p w:rsidR="00B974C8" w:rsidRDefault="00B974C8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11.状态栏</w:t>
            </w:r>
          </w:p>
        </w:tc>
        <w:tc>
          <w:tcPr>
            <w:tcW w:w="3969" w:type="dxa"/>
          </w:tcPr>
          <w:p w:rsidR="00B974C8" w:rsidRDefault="00FA0F76" w:rsidP="00A2016A">
            <w:pPr>
              <w:outlineLvl w:val="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显示系统状态信息</w:t>
            </w:r>
            <w:r w:rsidR="00272AEB">
              <w:rPr>
                <w:rFonts w:ascii="宋体" w:hAnsi="宋体" w:hint="eastAsia"/>
                <w:sz w:val="28"/>
              </w:rPr>
              <w:t>，包括系统时间，设备通讯状态和施工信息</w:t>
            </w:r>
          </w:p>
        </w:tc>
      </w:tr>
    </w:tbl>
    <w:p w:rsidR="00EC52B3" w:rsidRPr="00352754" w:rsidRDefault="00352754" w:rsidP="00352754">
      <w:pPr>
        <w:ind w:firstLine="570"/>
        <w:jc w:val="center"/>
        <w:outlineLvl w:val="0"/>
        <w:rPr>
          <w:rFonts w:ascii="宋体" w:hAnsi="宋体"/>
          <w:szCs w:val="21"/>
        </w:rPr>
      </w:pPr>
      <w:r w:rsidRPr="00352754">
        <w:rPr>
          <w:rFonts w:ascii="宋体" w:hAnsi="宋体" w:hint="eastAsia"/>
          <w:szCs w:val="21"/>
        </w:rPr>
        <w:t>表1</w:t>
      </w:r>
    </w:p>
    <w:p w:rsidR="00EC52B3" w:rsidRDefault="00094B97" w:rsidP="00094B97">
      <w:pPr>
        <w:pStyle w:val="3"/>
        <w:rPr>
          <w:rFonts w:ascii="宋体" w:hAnsi="宋体"/>
          <w:sz w:val="28"/>
        </w:rPr>
      </w:pPr>
      <w:bookmarkStart w:id="133" w:name="_Toc507660061"/>
      <w:r>
        <w:rPr>
          <w:rFonts w:ascii="宋体" w:hAnsi="宋体" w:hint="eastAsia"/>
          <w:sz w:val="28"/>
        </w:rPr>
        <w:lastRenderedPageBreak/>
        <w:t>4.1.1 菜单栏</w:t>
      </w:r>
      <w:bookmarkEnd w:id="133"/>
    </w:p>
    <w:p w:rsidR="00EC52B3" w:rsidRDefault="00094B97" w:rsidP="00A2016A">
      <w:pPr>
        <w:ind w:firstLine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菜单栏形式如图2所示，包括4个主菜单文件、设置、视图、关于。</w:t>
      </w:r>
    </w:p>
    <w:p w:rsidR="00EC52B3" w:rsidRDefault="00094B97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29B8B0F2" wp14:editId="2D68FAA6">
            <wp:extent cx="4852219" cy="234950"/>
            <wp:effectExtent l="0" t="0" r="571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-1" r="72657" b="-1231"/>
                    <a:stretch/>
                  </pic:blipFill>
                  <pic:spPr bwMode="auto">
                    <a:xfrm>
                      <a:off x="0" y="0"/>
                      <a:ext cx="4853581" cy="23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97" w:rsidRPr="00094B97" w:rsidRDefault="00094B97" w:rsidP="00094B97">
      <w:pPr>
        <w:ind w:firstLine="570"/>
        <w:jc w:val="center"/>
        <w:outlineLvl w:val="0"/>
        <w:rPr>
          <w:rFonts w:ascii="宋体" w:hAnsi="宋体"/>
          <w:szCs w:val="21"/>
        </w:rPr>
      </w:pPr>
      <w:r w:rsidRPr="00094B97">
        <w:rPr>
          <w:rFonts w:ascii="宋体" w:hAnsi="宋体" w:hint="eastAsia"/>
          <w:szCs w:val="21"/>
        </w:rPr>
        <w:t>图3</w:t>
      </w:r>
    </w:p>
    <w:p w:rsidR="00094B97" w:rsidRDefault="00094B97" w:rsidP="00A2016A">
      <w:pPr>
        <w:ind w:firstLine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文件主菜单下的子菜单</w:t>
      </w:r>
      <w:r w:rsidR="00904028">
        <w:rPr>
          <w:rFonts w:ascii="宋体" w:hAnsi="宋体" w:hint="eastAsia"/>
          <w:sz w:val="28"/>
        </w:rPr>
        <w:t>如右图所示</w:t>
      </w:r>
      <w:r w:rsidR="00904028">
        <w:rPr>
          <w:rFonts w:ascii="宋体" w:hAnsi="宋体" w:hint="eastAsia"/>
          <w:noProof/>
          <w:sz w:val="28"/>
        </w:rPr>
        <w:drawing>
          <wp:inline distT="0" distB="0" distL="0" distR="0" wp14:anchorId="2F6477C4" wp14:editId="3C535C4A">
            <wp:extent cx="1660525" cy="1126490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028">
        <w:rPr>
          <w:rFonts w:ascii="宋体" w:hAnsi="宋体" w:hint="eastAsia"/>
          <w:sz w:val="28"/>
        </w:rPr>
        <w:t>。</w:t>
      </w:r>
    </w:p>
    <w:p w:rsidR="00904028" w:rsidRDefault="00904028" w:rsidP="00904028">
      <w:pPr>
        <w:pStyle w:val="a5"/>
        <w:numPr>
          <w:ilvl w:val="0"/>
          <w:numId w:val="3"/>
        </w:numPr>
        <w:ind w:firstLineChars="0"/>
        <w:outlineLvl w:val="0"/>
        <w:rPr>
          <w:rFonts w:ascii="宋体" w:hAnsi="宋体"/>
          <w:sz w:val="28"/>
        </w:rPr>
      </w:pPr>
      <w:r w:rsidRPr="00904028">
        <w:rPr>
          <w:rFonts w:ascii="宋体" w:hAnsi="宋体" w:hint="eastAsia"/>
          <w:sz w:val="28"/>
        </w:rPr>
        <w:t>新建施工</w:t>
      </w:r>
      <w:r w:rsidR="00DE3D56">
        <w:rPr>
          <w:rFonts w:ascii="宋体" w:hAnsi="宋体" w:hint="eastAsia"/>
          <w:sz w:val="28"/>
        </w:rPr>
        <w:t>：新建数据包已记录施工数据</w:t>
      </w:r>
    </w:p>
    <w:p w:rsidR="006F1DD6" w:rsidRDefault="006F1DD6" w:rsidP="006F1DD6">
      <w:pPr>
        <w:pStyle w:val="a5"/>
        <w:ind w:left="1290" w:firstLineChars="0" w:firstLine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油田名称、井号、段号为必须输入项，其他可根据实际情况填写。</w:t>
      </w:r>
    </w:p>
    <w:p w:rsidR="00904028" w:rsidRDefault="00904028" w:rsidP="004F1946">
      <w:pPr>
        <w:pStyle w:val="a5"/>
        <w:ind w:left="1290" w:firstLineChars="0" w:firstLine="0"/>
        <w:jc w:val="center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650864AA" wp14:editId="0E0AA92C">
            <wp:extent cx="3048000" cy="32385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28" w:rsidRPr="00904028" w:rsidRDefault="00904028" w:rsidP="00904028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 w:rsidRPr="00904028">
        <w:rPr>
          <w:rFonts w:ascii="宋体" w:hAnsi="宋体" w:hint="eastAsia"/>
          <w:szCs w:val="21"/>
        </w:rPr>
        <w:t>图4</w:t>
      </w:r>
    </w:p>
    <w:p w:rsidR="00904028" w:rsidRDefault="00904028" w:rsidP="00904028">
      <w:pPr>
        <w:pStyle w:val="a5"/>
        <w:numPr>
          <w:ilvl w:val="0"/>
          <w:numId w:val="3"/>
        </w:numPr>
        <w:ind w:firstLineChars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追加施工</w:t>
      </w:r>
      <w:r w:rsidR="00DE3D56">
        <w:rPr>
          <w:rFonts w:ascii="宋体" w:hAnsi="宋体" w:hint="eastAsia"/>
          <w:sz w:val="28"/>
        </w:rPr>
        <w:t>：在原有数据包基础上追加数据。</w:t>
      </w:r>
    </w:p>
    <w:p w:rsidR="00DE3D56" w:rsidRDefault="00DE3D56" w:rsidP="00DE3D56">
      <w:pPr>
        <w:pStyle w:val="a5"/>
        <w:ind w:left="1290" w:firstLineChars="0" w:firstLine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图5所示为列出的数据库中已有的施工数据包，选中某一条后单击确定按钮在此数据包上追加，单击删除按钮删除该数据包。</w:t>
      </w:r>
    </w:p>
    <w:p w:rsidR="004F1946" w:rsidRDefault="004F1946" w:rsidP="004F1946">
      <w:pPr>
        <w:pStyle w:val="a5"/>
        <w:ind w:left="1290" w:firstLineChars="0" w:firstLine="0"/>
        <w:jc w:val="center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4A08C78A" wp14:editId="4DDBC8B5">
            <wp:extent cx="3048000" cy="304800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46" w:rsidRPr="004F1946" w:rsidRDefault="004F1946" w:rsidP="004F1946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 w:rsidRPr="004F1946">
        <w:rPr>
          <w:rFonts w:ascii="宋体" w:hAnsi="宋体" w:hint="eastAsia"/>
          <w:szCs w:val="21"/>
        </w:rPr>
        <w:t>图5</w:t>
      </w:r>
    </w:p>
    <w:p w:rsidR="00904028" w:rsidRDefault="00904028" w:rsidP="00904028">
      <w:pPr>
        <w:pStyle w:val="a5"/>
        <w:numPr>
          <w:ilvl w:val="0"/>
          <w:numId w:val="3"/>
        </w:numPr>
        <w:ind w:firstLineChars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结束施工</w:t>
      </w:r>
      <w:r w:rsidR="00DE3D56">
        <w:rPr>
          <w:rFonts w:ascii="宋体" w:hAnsi="宋体" w:hint="eastAsia"/>
          <w:sz w:val="28"/>
        </w:rPr>
        <w:t>：结束当前施工。</w:t>
      </w:r>
    </w:p>
    <w:p w:rsidR="00904028" w:rsidRDefault="00904028" w:rsidP="00904028">
      <w:pPr>
        <w:pStyle w:val="a5"/>
        <w:numPr>
          <w:ilvl w:val="0"/>
          <w:numId w:val="3"/>
        </w:numPr>
        <w:ind w:firstLineChars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退出</w:t>
      </w:r>
      <w:r w:rsidR="00DE3D56">
        <w:rPr>
          <w:rFonts w:ascii="宋体" w:hAnsi="宋体" w:hint="eastAsia"/>
          <w:sz w:val="28"/>
        </w:rPr>
        <w:t>：退出系统。</w:t>
      </w:r>
    </w:p>
    <w:p w:rsidR="00DE3D56" w:rsidRDefault="00DE3D56" w:rsidP="00DE3D56">
      <w:pPr>
        <w:ind w:left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设置主菜单下的子菜单如右图所示</w:t>
      </w:r>
      <w:r w:rsidR="00084FF6">
        <w:rPr>
          <w:rFonts w:ascii="宋体" w:hAnsi="宋体" w:hint="eastAsia"/>
          <w:noProof/>
          <w:sz w:val="28"/>
        </w:rPr>
        <w:drawing>
          <wp:inline distT="0" distB="0" distL="0" distR="0" wp14:anchorId="03AF9DDA" wp14:editId="03475C5C">
            <wp:extent cx="1631315" cy="965835"/>
            <wp:effectExtent l="0" t="0" r="6985" b="571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8"/>
        </w:rPr>
        <w:t>。</w:t>
      </w:r>
    </w:p>
    <w:p w:rsidR="00DE3D56" w:rsidRDefault="00DE3D56" w:rsidP="00DE3D56">
      <w:pPr>
        <w:pStyle w:val="a5"/>
        <w:numPr>
          <w:ilvl w:val="0"/>
          <w:numId w:val="4"/>
        </w:numPr>
        <w:ind w:firstLineChars="0"/>
        <w:outlineLvl w:val="0"/>
        <w:rPr>
          <w:rFonts w:ascii="宋体" w:hAnsi="宋体"/>
          <w:sz w:val="28"/>
        </w:rPr>
      </w:pPr>
      <w:r w:rsidRPr="00DE3D56">
        <w:rPr>
          <w:rFonts w:ascii="宋体" w:hAnsi="宋体" w:hint="eastAsia"/>
          <w:sz w:val="28"/>
        </w:rPr>
        <w:t>系统设置：</w:t>
      </w:r>
      <w:r w:rsidR="00C027AF">
        <w:rPr>
          <w:rFonts w:ascii="宋体" w:hAnsi="宋体" w:hint="eastAsia"/>
          <w:sz w:val="28"/>
        </w:rPr>
        <w:t>可进行语言和单位制的设置，如图6所示。</w:t>
      </w:r>
    </w:p>
    <w:p w:rsidR="00C027AF" w:rsidRDefault="00C027AF" w:rsidP="00C027AF">
      <w:pPr>
        <w:pStyle w:val="a5"/>
        <w:ind w:left="1290" w:firstLineChars="0" w:firstLine="0"/>
        <w:jc w:val="center"/>
        <w:outlineLvl w:val="0"/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63AEF6AF" wp14:editId="4A3A796F">
            <wp:extent cx="2381250" cy="1695450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AF" w:rsidRPr="00C027AF" w:rsidRDefault="00C027AF" w:rsidP="00C027AF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 w:rsidRPr="00C027AF">
        <w:rPr>
          <w:rFonts w:ascii="宋体" w:hAnsi="宋体" w:hint="eastAsia"/>
          <w:szCs w:val="21"/>
        </w:rPr>
        <w:t>图6</w:t>
      </w:r>
    </w:p>
    <w:p w:rsidR="00DE3D56" w:rsidRDefault="00084FF6" w:rsidP="00DE3D56">
      <w:pPr>
        <w:pStyle w:val="a5"/>
        <w:numPr>
          <w:ilvl w:val="0"/>
          <w:numId w:val="4"/>
        </w:numPr>
        <w:ind w:firstLineChars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输出</w:t>
      </w:r>
      <w:r w:rsidR="00DE3D56">
        <w:rPr>
          <w:rFonts w:ascii="宋体" w:hAnsi="宋体" w:hint="eastAsia"/>
          <w:sz w:val="28"/>
        </w:rPr>
        <w:t>设置：</w:t>
      </w:r>
      <w:r w:rsidR="00C13365">
        <w:rPr>
          <w:rFonts w:ascii="宋体" w:hAnsi="宋体" w:hint="eastAsia"/>
          <w:sz w:val="28"/>
        </w:rPr>
        <w:t>可以</w:t>
      </w:r>
      <w:r w:rsidR="00A52528">
        <w:rPr>
          <w:rFonts w:ascii="宋体" w:hAnsi="宋体" w:hint="eastAsia"/>
          <w:sz w:val="28"/>
        </w:rPr>
        <w:t>配置</w:t>
      </w:r>
      <w:r w:rsidR="00C13365">
        <w:rPr>
          <w:rFonts w:ascii="宋体" w:hAnsi="宋体" w:hint="eastAsia"/>
          <w:sz w:val="28"/>
        </w:rPr>
        <w:t>输出在报表上的数据（一张报表上最多输出10个通道的数据），以及数据的输出时间间隔</w:t>
      </w:r>
      <w:r w:rsidR="006A53F6">
        <w:rPr>
          <w:rFonts w:ascii="宋体" w:hAnsi="宋体" w:hint="eastAsia"/>
          <w:sz w:val="28"/>
        </w:rPr>
        <w:t>，如图7所示</w:t>
      </w:r>
      <w:r w:rsidR="00C13365">
        <w:rPr>
          <w:rFonts w:ascii="宋体" w:hAnsi="宋体" w:hint="eastAsia"/>
          <w:sz w:val="28"/>
        </w:rPr>
        <w:t>。</w:t>
      </w:r>
      <w:r w:rsidR="0005367C">
        <w:rPr>
          <w:rFonts w:ascii="宋体" w:hAnsi="宋体" w:hint="eastAsia"/>
          <w:sz w:val="28"/>
        </w:rPr>
        <w:t>通过</w:t>
      </w:r>
      <w:r w:rsidR="0005367C">
        <w:rPr>
          <w:noProof/>
        </w:rPr>
        <w:drawing>
          <wp:inline distT="0" distB="0" distL="0" distR="0" wp14:anchorId="46BA3583" wp14:editId="5252F2B9">
            <wp:extent cx="53340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67C">
        <w:rPr>
          <w:noProof/>
        </w:rPr>
        <w:drawing>
          <wp:inline distT="0" distB="0" distL="0" distR="0" wp14:anchorId="06977B12" wp14:editId="7FE9F33C">
            <wp:extent cx="533400" cy="219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67C">
        <w:rPr>
          <w:rFonts w:ascii="宋体" w:hAnsi="宋体" w:hint="eastAsia"/>
          <w:sz w:val="28"/>
        </w:rPr>
        <w:t>图标进行报表参数的添加和移除。</w:t>
      </w:r>
    </w:p>
    <w:p w:rsidR="00084FF6" w:rsidRDefault="00084FF6" w:rsidP="00084FF6">
      <w:pPr>
        <w:pStyle w:val="a5"/>
        <w:ind w:left="1290" w:firstLineChars="0" w:firstLine="0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40516A58" wp14:editId="0E6995B4">
            <wp:extent cx="4600575" cy="4505325"/>
            <wp:effectExtent l="0" t="0" r="9525" b="952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F6" w:rsidRPr="00084FF6" w:rsidRDefault="00084FF6" w:rsidP="00084FF6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 w:rsidRPr="00084FF6">
        <w:rPr>
          <w:rFonts w:ascii="宋体" w:hAnsi="宋体" w:hint="eastAsia"/>
          <w:szCs w:val="21"/>
        </w:rPr>
        <w:t>图</w:t>
      </w:r>
      <w:r w:rsidR="006A53F6">
        <w:rPr>
          <w:rFonts w:ascii="宋体" w:hAnsi="宋体" w:hint="eastAsia"/>
          <w:szCs w:val="21"/>
        </w:rPr>
        <w:t>7</w:t>
      </w:r>
    </w:p>
    <w:p w:rsidR="00DE3D56" w:rsidRDefault="00DE3D56" w:rsidP="00DE3D56">
      <w:pPr>
        <w:pStyle w:val="a5"/>
        <w:numPr>
          <w:ilvl w:val="0"/>
          <w:numId w:val="4"/>
        </w:numPr>
        <w:ind w:firstLineChars="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图像编辑：</w:t>
      </w:r>
      <w:r w:rsidR="006A53F6">
        <w:rPr>
          <w:rFonts w:ascii="宋体" w:hAnsi="宋体" w:hint="eastAsia"/>
          <w:sz w:val="28"/>
        </w:rPr>
        <w:t>实现对</w:t>
      </w:r>
      <w:r w:rsidR="00182432">
        <w:rPr>
          <w:rFonts w:ascii="宋体" w:hAnsi="宋体" w:hint="eastAsia"/>
          <w:sz w:val="28"/>
        </w:rPr>
        <w:t>趋势</w:t>
      </w:r>
      <w:r w:rsidR="006A53F6">
        <w:rPr>
          <w:rFonts w:ascii="宋体" w:hAnsi="宋体" w:hint="eastAsia"/>
          <w:sz w:val="28"/>
        </w:rPr>
        <w:t>曲线</w:t>
      </w:r>
      <w:r w:rsidR="00182432">
        <w:rPr>
          <w:rFonts w:ascii="宋体" w:hAnsi="宋体" w:hint="eastAsia"/>
          <w:sz w:val="28"/>
        </w:rPr>
        <w:t>进行处理</w:t>
      </w:r>
      <w:r w:rsidR="006A53F6">
        <w:rPr>
          <w:rFonts w:ascii="宋体" w:hAnsi="宋体" w:hint="eastAsia"/>
          <w:sz w:val="28"/>
        </w:rPr>
        <w:t>，如图8所示。</w:t>
      </w:r>
    </w:p>
    <w:p w:rsidR="00DF5DF0" w:rsidRDefault="00DF5DF0" w:rsidP="00DF5DF0">
      <w:pPr>
        <w:pStyle w:val="a5"/>
        <w:ind w:left="1290" w:firstLineChars="0" w:firstLine="0"/>
        <w:outlineLvl w:val="0"/>
        <w:rPr>
          <w:noProof/>
        </w:rPr>
      </w:pPr>
    </w:p>
    <w:p w:rsidR="00DF5DF0" w:rsidRDefault="00DF5DF0" w:rsidP="00DF5DF0">
      <w:pPr>
        <w:pStyle w:val="a5"/>
        <w:ind w:left="1290" w:firstLineChars="0" w:firstLine="0"/>
        <w:jc w:val="center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03A0C4CE" wp14:editId="49AABEF8">
            <wp:extent cx="2384755" cy="2684678"/>
            <wp:effectExtent l="0" t="0" r="0" b="190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3198" t="6476" r="8530" b="26180"/>
                    <a:stretch/>
                  </pic:blipFill>
                  <pic:spPr bwMode="auto">
                    <a:xfrm>
                      <a:off x="0" y="0"/>
                      <a:ext cx="2391960" cy="269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DF0" w:rsidRDefault="00DF5DF0" w:rsidP="00DF5DF0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 w:rsidRPr="00DF5DF0">
        <w:rPr>
          <w:rFonts w:ascii="宋体" w:hAnsi="宋体" w:hint="eastAsia"/>
          <w:szCs w:val="21"/>
        </w:rPr>
        <w:t>图</w:t>
      </w:r>
      <w:r w:rsidR="006A53F6">
        <w:rPr>
          <w:rFonts w:ascii="宋体" w:hAnsi="宋体" w:hint="eastAsia"/>
          <w:szCs w:val="21"/>
        </w:rPr>
        <w:t>8</w:t>
      </w:r>
    </w:p>
    <w:p w:rsidR="004C0C27" w:rsidRDefault="004C0C27" w:rsidP="00C65152">
      <w:pPr>
        <w:pStyle w:val="a5"/>
        <w:numPr>
          <w:ilvl w:val="0"/>
          <w:numId w:val="5"/>
        </w:numPr>
        <w:ind w:firstLineChars="0"/>
        <w:outlineLvl w:val="0"/>
        <w:rPr>
          <w:rFonts w:ascii="宋体" w:hAnsi="宋体"/>
          <w:sz w:val="28"/>
          <w:szCs w:val="28"/>
        </w:rPr>
      </w:pPr>
      <w:r w:rsidRPr="004C0C27">
        <w:rPr>
          <w:rFonts w:ascii="宋体" w:hAnsi="宋体" w:hint="eastAsia"/>
          <w:sz w:val="28"/>
          <w:szCs w:val="28"/>
        </w:rPr>
        <w:t>时间范围：输入修改的开始和结束时间，单位为s。也可以勾选整个记录时间段。</w:t>
      </w:r>
    </w:p>
    <w:p w:rsidR="00C65152" w:rsidRPr="004C0C27" w:rsidRDefault="00C65152" w:rsidP="00C65152">
      <w:pPr>
        <w:pStyle w:val="a5"/>
        <w:ind w:left="2010" w:firstLineChars="0" w:firstLine="0"/>
        <w:outlineLvl w:val="0"/>
        <w:rPr>
          <w:rFonts w:ascii="宋体" w:hAnsi="宋体"/>
          <w:sz w:val="28"/>
          <w:szCs w:val="28"/>
        </w:rPr>
      </w:pPr>
    </w:p>
    <w:p w:rsidR="004C0C27" w:rsidRDefault="004C0C27" w:rsidP="00C65152">
      <w:pPr>
        <w:pStyle w:val="a5"/>
        <w:numPr>
          <w:ilvl w:val="0"/>
          <w:numId w:val="5"/>
        </w:numPr>
        <w:ind w:firstLineChars="0"/>
        <w:outlineLvl w:val="0"/>
        <w:rPr>
          <w:rFonts w:ascii="宋体" w:hAnsi="宋体"/>
          <w:sz w:val="28"/>
          <w:szCs w:val="28"/>
        </w:rPr>
      </w:pPr>
      <w:r w:rsidRPr="004C0C27">
        <w:rPr>
          <w:rFonts w:ascii="宋体" w:hAnsi="宋体" w:hint="eastAsia"/>
          <w:sz w:val="28"/>
          <w:szCs w:val="28"/>
        </w:rPr>
        <w:t>曲线选择：下拉框中选择需要进行修改的曲线。</w:t>
      </w:r>
    </w:p>
    <w:p w:rsidR="00C65152" w:rsidRPr="00C65152" w:rsidRDefault="00C65152" w:rsidP="00C65152">
      <w:pPr>
        <w:pStyle w:val="a5"/>
        <w:ind w:firstLine="560"/>
        <w:rPr>
          <w:rFonts w:ascii="宋体" w:hAnsi="宋体"/>
          <w:sz w:val="28"/>
          <w:szCs w:val="28"/>
        </w:rPr>
      </w:pPr>
    </w:p>
    <w:p w:rsidR="00C65152" w:rsidRPr="004C0C27" w:rsidRDefault="00C65152" w:rsidP="00C65152">
      <w:pPr>
        <w:pStyle w:val="a5"/>
        <w:ind w:left="2010" w:firstLineChars="0" w:firstLine="0"/>
        <w:outlineLvl w:val="0"/>
        <w:rPr>
          <w:rFonts w:ascii="宋体" w:hAnsi="宋体"/>
          <w:sz w:val="28"/>
          <w:szCs w:val="28"/>
        </w:rPr>
      </w:pPr>
    </w:p>
    <w:p w:rsidR="004C0C27" w:rsidRPr="004C0C27" w:rsidRDefault="00C65152" w:rsidP="004C0C27">
      <w:pPr>
        <w:pStyle w:val="a5"/>
        <w:ind w:left="1290" w:firstLineChars="0" w:firstLine="0"/>
        <w:outlineLvl w:val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3）</w:t>
      </w:r>
      <w:r w:rsidR="004C0C27" w:rsidRPr="004C0C27">
        <w:rPr>
          <w:rFonts w:ascii="宋体" w:hAnsi="宋体" w:hint="eastAsia"/>
          <w:sz w:val="28"/>
          <w:szCs w:val="28"/>
        </w:rPr>
        <w:t>编辑模式：提供了3种编辑方法：插值法，设置值，递推平均。递推平均需要设置滤波的曲线（默认为7个数据）。</w:t>
      </w:r>
    </w:p>
    <w:p w:rsidR="004C0C27" w:rsidRPr="004C0C27" w:rsidRDefault="004C0C27" w:rsidP="004C0C27">
      <w:pPr>
        <w:pStyle w:val="a5"/>
        <w:ind w:left="1290" w:firstLineChars="0" w:firstLine="0"/>
        <w:outlineLvl w:val="0"/>
        <w:rPr>
          <w:rFonts w:ascii="宋体" w:hAnsi="宋体"/>
          <w:sz w:val="28"/>
          <w:szCs w:val="28"/>
        </w:rPr>
      </w:pPr>
      <w:r w:rsidRPr="004C0C27">
        <w:rPr>
          <w:rFonts w:ascii="宋体" w:hAnsi="宋体" w:hint="eastAsia"/>
          <w:sz w:val="28"/>
          <w:szCs w:val="28"/>
        </w:rPr>
        <w:t>单击</w:t>
      </w:r>
      <w:r w:rsidRPr="004C0C27">
        <w:rPr>
          <w:noProof/>
          <w:sz w:val="28"/>
          <w:szCs w:val="28"/>
        </w:rPr>
        <w:drawing>
          <wp:inline distT="0" distB="0" distL="0" distR="0" wp14:anchorId="366D0969" wp14:editId="100EC868">
            <wp:extent cx="561975" cy="219075"/>
            <wp:effectExtent l="0" t="0" r="9525" b="952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C27">
        <w:rPr>
          <w:rFonts w:ascii="宋体" w:hAnsi="宋体" w:hint="eastAsia"/>
          <w:sz w:val="28"/>
          <w:szCs w:val="28"/>
        </w:rPr>
        <w:t>图标，曲线将重绘。单击</w:t>
      </w:r>
      <w:r w:rsidRPr="004C0C27">
        <w:rPr>
          <w:noProof/>
          <w:sz w:val="28"/>
          <w:szCs w:val="28"/>
        </w:rPr>
        <w:drawing>
          <wp:inline distT="0" distB="0" distL="0" distR="0" wp14:anchorId="222AE74B" wp14:editId="62F7F3D9">
            <wp:extent cx="561975" cy="219075"/>
            <wp:effectExtent l="0" t="0" r="9525" b="952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C27">
        <w:rPr>
          <w:rFonts w:ascii="宋体" w:hAnsi="宋体" w:hint="eastAsia"/>
          <w:sz w:val="28"/>
          <w:szCs w:val="28"/>
        </w:rPr>
        <w:t>图标，恢复到初始状态。单击</w:t>
      </w:r>
      <w:r w:rsidRPr="004C0C27">
        <w:rPr>
          <w:noProof/>
          <w:sz w:val="28"/>
          <w:szCs w:val="28"/>
        </w:rPr>
        <w:drawing>
          <wp:inline distT="0" distB="0" distL="0" distR="0" wp14:anchorId="5D52B03C" wp14:editId="483FD6EC">
            <wp:extent cx="561975" cy="219075"/>
            <wp:effectExtent l="0" t="0" r="9525" b="952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C27">
        <w:rPr>
          <w:rFonts w:ascii="宋体" w:hAnsi="宋体" w:hint="eastAsia"/>
          <w:sz w:val="28"/>
          <w:szCs w:val="28"/>
        </w:rPr>
        <w:t>图标，将弹出警告框如下图9所示</w:t>
      </w:r>
    </w:p>
    <w:p w:rsidR="004C0C27" w:rsidRDefault="004C0C27" w:rsidP="004C0C27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424EF81" wp14:editId="2805048D">
            <wp:extent cx="2676525" cy="1666875"/>
            <wp:effectExtent l="0" t="0" r="9525" b="952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7" w:rsidRDefault="004C0C27" w:rsidP="004C0C27">
      <w:pPr>
        <w:pStyle w:val="a5"/>
        <w:ind w:left="1290" w:firstLineChars="0" w:firstLine="0"/>
        <w:jc w:val="center"/>
        <w:outlineLvl w:val="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8C6325" wp14:editId="1BC47F0D">
                <wp:simplePos x="0" y="0"/>
                <wp:positionH relativeFrom="column">
                  <wp:posOffset>224790</wp:posOffset>
                </wp:positionH>
                <wp:positionV relativeFrom="paragraph">
                  <wp:posOffset>235382</wp:posOffset>
                </wp:positionV>
                <wp:extent cx="5303266" cy="0"/>
                <wp:effectExtent l="0" t="0" r="12065" b="19050"/>
                <wp:wrapNone/>
                <wp:docPr id="140" name="直接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32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40" o:spid="_x0000_s1026" style="position:absolute;left:0;text-align:lef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7pt,18.55pt" to="435.3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" strokecolor="black [3040]"/>
            </w:pict>
          </mc:Fallback>
        </mc:AlternateContent>
      </w:r>
      <w:r>
        <w:rPr>
          <w:rFonts w:ascii="宋体" w:hAnsi="宋体" w:hint="eastAsia"/>
          <w:szCs w:val="21"/>
        </w:rPr>
        <w:t>图9</w:t>
      </w:r>
    </w:p>
    <w:p w:rsidR="004C0C27" w:rsidRPr="004C0C27" w:rsidRDefault="004C0C27" w:rsidP="004C0C27">
      <w:pPr>
        <w:pStyle w:val="a5"/>
        <w:ind w:left="1290" w:firstLineChars="0" w:firstLine="0"/>
        <w:outlineLvl w:val="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4ACBD2" wp14:editId="3C7A16AC">
                <wp:simplePos x="0" y="0"/>
                <wp:positionH relativeFrom="column">
                  <wp:posOffset>250520</wp:posOffset>
                </wp:positionH>
                <wp:positionV relativeFrom="paragraph">
                  <wp:posOffset>285750</wp:posOffset>
                </wp:positionV>
                <wp:extent cx="5302885" cy="0"/>
                <wp:effectExtent l="0" t="0" r="12065" b="19050"/>
                <wp:wrapNone/>
                <wp:docPr id="136" name="直接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2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36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5pt,22.5pt" to="437.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" strokecolor="black [3040]"/>
            </w:pict>
          </mc:Fallback>
        </mc:AlternateContent>
      </w:r>
      <w:r>
        <w:rPr>
          <w:rFonts w:ascii="宋体" w:hAnsi="宋体" w:hint="eastAsia"/>
          <w:szCs w:val="21"/>
        </w:rPr>
        <w:t>注意：单击确定后将会用修改的数据覆盖原始记录！</w:t>
      </w:r>
    </w:p>
    <w:p w:rsidR="00C65152" w:rsidRDefault="00C65152" w:rsidP="00A2016A">
      <w:pPr>
        <w:ind w:firstLine="570"/>
        <w:outlineLvl w:val="0"/>
        <w:rPr>
          <w:rFonts w:ascii="宋体" w:hAnsi="宋体"/>
          <w:sz w:val="28"/>
        </w:rPr>
      </w:pPr>
    </w:p>
    <w:p w:rsidR="00671BE0" w:rsidRDefault="00671BE0" w:rsidP="00A2016A">
      <w:pPr>
        <w:ind w:firstLine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视图主菜单下的子菜单如右图所示</w:t>
      </w:r>
      <w:r>
        <w:rPr>
          <w:rFonts w:ascii="宋体" w:hAnsi="宋体" w:hint="eastAsia"/>
          <w:noProof/>
          <w:sz w:val="28"/>
        </w:rPr>
        <w:drawing>
          <wp:inline distT="0" distB="0" distL="0" distR="0" wp14:anchorId="32C4A717" wp14:editId="3D4AF8B2">
            <wp:extent cx="1857686" cy="1119226"/>
            <wp:effectExtent l="0" t="0" r="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4"/>
                    <a:stretch/>
                  </pic:blipFill>
                  <pic:spPr bwMode="auto">
                    <a:xfrm>
                      <a:off x="0" y="0"/>
                      <a:ext cx="1858010" cy="111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8"/>
        </w:rPr>
        <w:t>。</w:t>
      </w:r>
    </w:p>
    <w:p w:rsidR="00671BE0" w:rsidRPr="00671BE0" w:rsidRDefault="00E634FA" w:rsidP="00A2016A">
      <w:pPr>
        <w:ind w:firstLine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此系统总共运行6个界面，除了操作界面运行在操作工位上，其他界面将投影到大屏上，如图11所示是其他5个界面。</w:t>
      </w:r>
      <w:r w:rsidR="007C451E">
        <w:rPr>
          <w:rFonts w:ascii="宋体" w:hAnsi="宋体" w:hint="eastAsia"/>
          <w:sz w:val="28"/>
        </w:rPr>
        <w:t>此菜单主要实现对投影在大屏上的界面的操作，例如：单击视图1后其对应的界面将回到操作工位上的电脑，此时可对其显示参数进行配置。</w:t>
      </w:r>
    </w:p>
    <w:p w:rsidR="00671BE0" w:rsidRDefault="00671BE0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00338841" wp14:editId="53FED2F2">
            <wp:extent cx="2443277" cy="1374342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9177" cy="13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F63A1" wp14:editId="07CE1E4A">
            <wp:extent cx="2444800" cy="137520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8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E0" w:rsidRDefault="00671BE0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096CA7AC" wp14:editId="28691A19">
            <wp:extent cx="2444800" cy="137520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8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AF5CA" wp14:editId="1C5435E1">
            <wp:extent cx="2444800" cy="13752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8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E0" w:rsidRDefault="00671BE0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65A3B700" wp14:editId="54B07907">
            <wp:extent cx="4902810" cy="2757830"/>
            <wp:effectExtent l="0" t="0" r="0" b="444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9666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E0" w:rsidRPr="00671BE0" w:rsidRDefault="00671BE0" w:rsidP="00671BE0">
      <w:pPr>
        <w:ind w:firstLine="570"/>
        <w:jc w:val="center"/>
        <w:outlineLvl w:val="0"/>
        <w:rPr>
          <w:rFonts w:ascii="宋体" w:hAnsi="宋体"/>
          <w:szCs w:val="21"/>
        </w:rPr>
      </w:pPr>
      <w:r w:rsidRPr="00671BE0">
        <w:rPr>
          <w:rFonts w:ascii="宋体" w:hAnsi="宋体" w:hint="eastAsia"/>
          <w:szCs w:val="21"/>
        </w:rPr>
        <w:t>图10</w:t>
      </w:r>
    </w:p>
    <w:p w:rsidR="00671BE0" w:rsidRDefault="00055BAB" w:rsidP="00055BAB">
      <w:pPr>
        <w:pStyle w:val="3"/>
        <w:rPr>
          <w:rFonts w:ascii="宋体" w:hAnsi="宋体"/>
          <w:sz w:val="28"/>
        </w:rPr>
      </w:pPr>
      <w:bookmarkStart w:id="134" w:name="_Toc507660062"/>
      <w:r>
        <w:rPr>
          <w:rFonts w:ascii="宋体" w:hAnsi="宋体" w:hint="eastAsia"/>
          <w:sz w:val="28"/>
        </w:rPr>
        <w:t>4.1.2 曲线区域</w:t>
      </w:r>
      <w:bookmarkEnd w:id="134"/>
    </w:p>
    <w:p w:rsidR="00055BAB" w:rsidRDefault="008A2781" w:rsidP="00A2016A">
      <w:pPr>
        <w:ind w:firstLine="570"/>
        <w:outlineLvl w:val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如下图11所示，</w:t>
      </w:r>
      <w:r w:rsidR="00055BAB">
        <w:rPr>
          <w:rFonts w:ascii="宋体" w:hAnsi="宋体" w:hint="eastAsia"/>
          <w:sz w:val="28"/>
        </w:rPr>
        <w:t>此区域</w:t>
      </w:r>
      <w:r w:rsidR="00AB7BAF">
        <w:rPr>
          <w:rFonts w:ascii="宋体" w:hAnsi="宋体" w:hint="eastAsia"/>
          <w:sz w:val="28"/>
        </w:rPr>
        <w:t>是通道数据的图像化显示，</w:t>
      </w:r>
      <w:r w:rsidR="0097630F">
        <w:rPr>
          <w:rFonts w:ascii="宋体" w:hAnsi="宋体" w:hint="eastAsia"/>
          <w:sz w:val="28"/>
        </w:rPr>
        <w:t>鼠标移动到数据点上会显示当前点的XY值，</w:t>
      </w:r>
      <w:r w:rsidR="00AB7BAF">
        <w:rPr>
          <w:rFonts w:ascii="宋体" w:hAnsi="宋体" w:hint="eastAsia"/>
          <w:sz w:val="28"/>
        </w:rPr>
        <w:t>可以利用鼠标滑轮进行放大、缩小、移动对曲线进行查看，在图像区域点击右键将弹出下图</w:t>
      </w:r>
      <w:r w:rsidR="00AB7BAF">
        <w:rPr>
          <w:rFonts w:ascii="宋体" w:hAnsi="宋体" w:hint="eastAsia"/>
          <w:noProof/>
          <w:sz w:val="28"/>
        </w:rPr>
        <w:drawing>
          <wp:inline distT="0" distB="0" distL="0" distR="0" wp14:anchorId="111FEF51" wp14:editId="112CADE0">
            <wp:extent cx="1506855" cy="9144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AF">
        <w:rPr>
          <w:rFonts w:ascii="宋体" w:hAnsi="宋体" w:hint="eastAsia"/>
          <w:sz w:val="28"/>
        </w:rPr>
        <w:t>，可以对当前图像进行复制、导出</w:t>
      </w:r>
      <w:r w:rsidR="00583B1A">
        <w:rPr>
          <w:rFonts w:ascii="宋体" w:hAnsi="宋体" w:hint="eastAsia"/>
          <w:sz w:val="28"/>
        </w:rPr>
        <w:t>以及恢复操作。</w:t>
      </w:r>
    </w:p>
    <w:p w:rsidR="00671BE0" w:rsidRDefault="00055BAB" w:rsidP="00A2016A">
      <w:pPr>
        <w:ind w:firstLine="570"/>
        <w:outlineLvl w:val="0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7A172DBB" wp14:editId="66426A73">
            <wp:extent cx="5274310" cy="1610984"/>
            <wp:effectExtent l="0" t="0" r="2540" b="889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81" w:rsidRDefault="008A2781" w:rsidP="008A2781">
      <w:pPr>
        <w:ind w:firstLine="570"/>
        <w:jc w:val="center"/>
        <w:outlineLvl w:val="0"/>
        <w:rPr>
          <w:rFonts w:ascii="宋体" w:hAnsi="宋体"/>
          <w:szCs w:val="21"/>
        </w:rPr>
      </w:pPr>
      <w:r w:rsidRPr="008A2781">
        <w:rPr>
          <w:rFonts w:ascii="宋体" w:hAnsi="宋体" w:hint="eastAsia"/>
          <w:szCs w:val="21"/>
        </w:rPr>
        <w:t>图11</w:t>
      </w:r>
    </w:p>
    <w:p w:rsidR="009E3C06" w:rsidRDefault="009E3C06" w:rsidP="009E3C06">
      <w:pPr>
        <w:pStyle w:val="3"/>
        <w:rPr>
          <w:rFonts w:ascii="宋体" w:hAnsi="宋体"/>
          <w:sz w:val="28"/>
          <w:szCs w:val="28"/>
        </w:rPr>
      </w:pPr>
      <w:bookmarkStart w:id="135" w:name="_Toc507660063"/>
      <w:r w:rsidRPr="009E3C06">
        <w:rPr>
          <w:rFonts w:ascii="宋体" w:hAnsi="宋体" w:hint="eastAsia"/>
          <w:sz w:val="28"/>
          <w:szCs w:val="28"/>
        </w:rPr>
        <w:lastRenderedPageBreak/>
        <w:t xml:space="preserve">4.1.3 </w:t>
      </w:r>
      <w:r w:rsidR="004E6CA4">
        <w:rPr>
          <w:rFonts w:ascii="宋体" w:hAnsi="宋体" w:hint="eastAsia"/>
          <w:sz w:val="28"/>
          <w:szCs w:val="28"/>
        </w:rPr>
        <w:t>施工作业区域</w:t>
      </w:r>
      <w:bookmarkEnd w:id="135"/>
    </w:p>
    <w:p w:rsidR="004E6CA4" w:rsidRDefault="004E6CA4" w:rsidP="004E6CA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如下图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所示，</w:t>
      </w:r>
      <w:r w:rsidR="00EE03D1">
        <w:rPr>
          <w:rFonts w:hint="eastAsia"/>
          <w:sz w:val="28"/>
          <w:szCs w:val="28"/>
        </w:rPr>
        <w:t>次区域可以导入、导出施工作业报表，也可将相关操作命令发送到混砂车执行器。</w:t>
      </w:r>
      <w:r w:rsidR="006F74A4">
        <w:rPr>
          <w:noProof/>
        </w:rPr>
        <w:drawing>
          <wp:inline distT="0" distB="0" distL="0" distR="0" wp14:anchorId="7309D603" wp14:editId="2D650030">
            <wp:extent cx="333375" cy="1104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A4">
        <w:rPr>
          <w:rFonts w:hint="eastAsia"/>
          <w:sz w:val="28"/>
          <w:szCs w:val="28"/>
        </w:rPr>
        <w:t>图标可以让数据表在两种显示方式上切换。</w:t>
      </w:r>
    </w:p>
    <w:p w:rsidR="004E6CA4" w:rsidRDefault="004E6CA4" w:rsidP="004E6CA4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 wp14:anchorId="1CFA9FDC" wp14:editId="55D38BD8">
            <wp:extent cx="5274310" cy="1325292"/>
            <wp:effectExtent l="0" t="0" r="2540" b="825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A4" w:rsidRPr="004E6CA4" w:rsidRDefault="004E6CA4" w:rsidP="004E6CA4">
      <w:pPr>
        <w:ind w:firstLine="555"/>
        <w:jc w:val="center"/>
        <w:rPr>
          <w:szCs w:val="21"/>
        </w:rPr>
      </w:pPr>
      <w:r w:rsidRPr="004E6CA4">
        <w:rPr>
          <w:rFonts w:hint="eastAsia"/>
          <w:szCs w:val="21"/>
        </w:rPr>
        <w:t>图</w:t>
      </w:r>
      <w:r w:rsidRPr="004E6CA4">
        <w:rPr>
          <w:rFonts w:hint="eastAsia"/>
          <w:szCs w:val="21"/>
        </w:rPr>
        <w:t>12</w:t>
      </w:r>
    </w:p>
    <w:p w:rsidR="00EE03D1" w:rsidRPr="0007111D" w:rsidRDefault="00EE03D1" w:rsidP="00EE03D1">
      <w:pPr>
        <w:pStyle w:val="a5"/>
        <w:numPr>
          <w:ilvl w:val="0"/>
          <w:numId w:val="2"/>
        </w:numPr>
        <w:ind w:firstLineChars="0"/>
        <w:outlineLvl w:val="0"/>
        <w:rPr>
          <w:rFonts w:ascii="宋体" w:hAnsi="宋体"/>
          <w:sz w:val="28"/>
        </w:rPr>
      </w:pPr>
      <w:r w:rsidRPr="0007111D">
        <w:rPr>
          <w:rFonts w:ascii="宋体" w:hAnsi="宋体" w:hint="eastAsia"/>
          <w:sz w:val="28"/>
        </w:rPr>
        <w:t>打开：</w:t>
      </w:r>
      <w:r>
        <w:rPr>
          <w:noProof/>
        </w:rPr>
        <w:drawing>
          <wp:inline distT="0" distB="0" distL="0" distR="0" wp14:anchorId="2FA8BDE7" wp14:editId="778A17FD">
            <wp:extent cx="746125" cy="321945"/>
            <wp:effectExtent l="0" t="0" r="0" b="1905"/>
            <wp:docPr id="189" name="图片 189" descr="C:\Users\zhangyx1\AppData\Roaming\feiq\RichOle\30720068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zhangyx1\AppData\Roaming\feiq\RichOle\3072006818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 xml:space="preserve"> 此图标为</w:t>
      </w:r>
      <w:r>
        <w:rPr>
          <w:rFonts w:ascii="宋体" w:hAnsi="宋体" w:hint="eastAsia"/>
          <w:sz w:val="28"/>
        </w:rPr>
        <w:t>施工计划</w:t>
      </w:r>
      <w:r w:rsidRPr="0007111D">
        <w:rPr>
          <w:rFonts w:ascii="宋体" w:hAnsi="宋体" w:hint="eastAsia"/>
          <w:sz w:val="28"/>
        </w:rPr>
        <w:t>按钮，点</w:t>
      </w:r>
      <w:r>
        <w:rPr>
          <w:rFonts w:ascii="宋体" w:hAnsi="宋体" w:hint="eastAsia"/>
          <w:sz w:val="28"/>
        </w:rPr>
        <w:t>击此按钮后将弹出文件选择框，选择期望的计划表即可导入</w:t>
      </w:r>
      <w:r w:rsidRPr="0007111D">
        <w:rPr>
          <w:rFonts w:ascii="宋体" w:hAnsi="宋体" w:hint="eastAsia"/>
          <w:sz w:val="28"/>
        </w:rPr>
        <w:t>。</w:t>
      </w:r>
    </w:p>
    <w:p w:rsidR="00EE03D1" w:rsidRPr="0007111D" w:rsidRDefault="00EE03D1" w:rsidP="00EE03D1">
      <w:pPr>
        <w:pStyle w:val="a5"/>
        <w:numPr>
          <w:ilvl w:val="0"/>
          <w:numId w:val="2"/>
        </w:numPr>
        <w:ind w:firstLineChars="0"/>
        <w:outlineLvl w:val="0"/>
        <w:rPr>
          <w:rFonts w:ascii="宋体" w:hAnsi="宋体"/>
          <w:sz w:val="28"/>
        </w:rPr>
      </w:pPr>
      <w:r w:rsidRPr="0007111D">
        <w:rPr>
          <w:rFonts w:ascii="宋体" w:hAnsi="宋体" w:hint="eastAsia"/>
          <w:sz w:val="28"/>
        </w:rPr>
        <w:t xml:space="preserve"> 保存：</w:t>
      </w:r>
      <w:r>
        <w:rPr>
          <w:noProof/>
        </w:rPr>
        <w:drawing>
          <wp:inline distT="0" distB="0" distL="0" distR="0" wp14:anchorId="07C73349" wp14:editId="00071A11">
            <wp:extent cx="742950" cy="32385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 xml:space="preserve"> 此图标为</w:t>
      </w:r>
      <w:r>
        <w:rPr>
          <w:rFonts w:ascii="宋体" w:hAnsi="宋体" w:hint="eastAsia"/>
          <w:sz w:val="28"/>
        </w:rPr>
        <w:t>保存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后将弹出文件选择框保存当前的施工计划表到指定位置</w:t>
      </w:r>
      <w:r w:rsidRPr="0007111D">
        <w:rPr>
          <w:rFonts w:ascii="宋体" w:hAnsi="宋体" w:hint="eastAsia"/>
          <w:sz w:val="28"/>
        </w:rPr>
        <w:t>。</w:t>
      </w:r>
    </w:p>
    <w:p w:rsidR="00EE03D1" w:rsidRPr="0007111D" w:rsidRDefault="00EE03D1" w:rsidP="00EE03D1">
      <w:pPr>
        <w:pStyle w:val="a5"/>
        <w:numPr>
          <w:ilvl w:val="0"/>
          <w:numId w:val="2"/>
        </w:numPr>
        <w:ind w:firstLineChars="0"/>
        <w:outlineLvl w:val="0"/>
        <w:rPr>
          <w:rFonts w:ascii="宋体" w:hAnsi="宋体"/>
          <w:sz w:val="28"/>
        </w:rPr>
      </w:pPr>
      <w:r w:rsidRPr="0007111D">
        <w:rPr>
          <w:rFonts w:ascii="宋体" w:hAnsi="宋体" w:hint="eastAsia"/>
          <w:sz w:val="28"/>
        </w:rPr>
        <w:t xml:space="preserve"> 发送：</w:t>
      </w:r>
      <w:r>
        <w:rPr>
          <w:noProof/>
        </w:rPr>
        <w:drawing>
          <wp:inline distT="0" distB="0" distL="0" distR="0" wp14:anchorId="2B7FA78A" wp14:editId="5B4B16CD">
            <wp:extent cx="1009650" cy="381000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发送</w:t>
      </w:r>
      <w:r w:rsidRPr="0007111D">
        <w:rPr>
          <w:rFonts w:ascii="宋体" w:hAnsi="宋体" w:hint="eastAsia"/>
          <w:sz w:val="28"/>
        </w:rPr>
        <w:t>按钮，点击此</w:t>
      </w:r>
      <w:r w:rsidRPr="0007111D">
        <w:rPr>
          <w:rFonts w:hint="eastAsia"/>
          <w:sz w:val="28"/>
        </w:rPr>
        <w:t>按钮可</w:t>
      </w:r>
      <w:r>
        <w:rPr>
          <w:rFonts w:ascii="宋体" w:hAnsi="宋体" w:hint="eastAsia"/>
          <w:sz w:val="28"/>
        </w:rPr>
        <w:t>发送当前施工计划到PLC执行器</w:t>
      </w:r>
      <w:r w:rsidRPr="0007111D">
        <w:rPr>
          <w:rFonts w:ascii="宋体" w:hAnsi="宋体" w:hint="eastAsia"/>
          <w:sz w:val="28"/>
        </w:rPr>
        <w:t>。</w:t>
      </w:r>
    </w:p>
    <w:p w:rsidR="00EE03D1" w:rsidRDefault="00EE03D1" w:rsidP="00EE03D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8"/>
        </w:rPr>
      </w:pPr>
      <w:r w:rsidRPr="0007111D">
        <w:rPr>
          <w:rFonts w:ascii="宋体" w:hAnsi="宋体" w:hint="eastAsia"/>
          <w:sz w:val="28"/>
        </w:rPr>
        <w:t xml:space="preserve"> 施工开始：</w:t>
      </w:r>
      <w:r>
        <w:rPr>
          <w:noProof/>
        </w:rPr>
        <w:drawing>
          <wp:inline distT="0" distB="0" distL="0" distR="0" wp14:anchorId="6AB68A64" wp14:editId="77E808F3">
            <wp:extent cx="1009650" cy="38100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压裂施工开始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将发送开始命令到PLC执行器，按钮右侧为反馈信号，绿色表示施工已经开始</w:t>
      </w:r>
      <w:r w:rsidRPr="0007111D">
        <w:rPr>
          <w:rFonts w:ascii="宋体" w:hAnsi="宋体" w:hint="eastAsia"/>
          <w:sz w:val="28"/>
        </w:rPr>
        <w:t>。</w:t>
      </w:r>
    </w:p>
    <w:p w:rsidR="00EE03D1" w:rsidRDefault="00EE03D1" w:rsidP="00EE03D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施工停止：</w:t>
      </w:r>
      <w:r>
        <w:rPr>
          <w:noProof/>
        </w:rPr>
        <w:drawing>
          <wp:inline distT="0" distB="0" distL="0" distR="0" wp14:anchorId="1BAC3E54" wp14:editId="39DFCD25">
            <wp:extent cx="1009650" cy="381000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压裂施工停止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将发送停止命令到PLC执行器，按钮右侧为反馈信号，红色表示施工已经停止</w:t>
      </w:r>
      <w:r w:rsidRPr="0007111D">
        <w:rPr>
          <w:rFonts w:ascii="宋体" w:hAnsi="宋体" w:hint="eastAsia"/>
          <w:sz w:val="28"/>
        </w:rPr>
        <w:t>。</w:t>
      </w:r>
    </w:p>
    <w:p w:rsidR="00EE03D1" w:rsidRDefault="00EE03D1" w:rsidP="00EE03D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施工保持：</w:t>
      </w:r>
      <w:r>
        <w:rPr>
          <w:noProof/>
        </w:rPr>
        <w:drawing>
          <wp:inline distT="0" distB="0" distL="0" distR="0" wp14:anchorId="59CDD9DC" wp14:editId="492BA975">
            <wp:extent cx="1009650" cy="381000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压裂施工保持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将发送保持命令到PLC执行器，按钮右侧为反馈信号，蓝色表示施工已经保持</w:t>
      </w:r>
      <w:r w:rsidRPr="0007111D">
        <w:rPr>
          <w:rFonts w:ascii="宋体" w:hAnsi="宋体" w:hint="eastAsia"/>
          <w:sz w:val="28"/>
        </w:rPr>
        <w:t>。</w:t>
      </w:r>
    </w:p>
    <w:p w:rsidR="00EE03D1" w:rsidRDefault="00EE03D1" w:rsidP="00EE03D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下一阶段：</w:t>
      </w:r>
      <w:r>
        <w:rPr>
          <w:noProof/>
        </w:rPr>
        <w:drawing>
          <wp:inline distT="0" distB="0" distL="0" distR="0" wp14:anchorId="2B10D3DC" wp14:editId="3F9C570B">
            <wp:extent cx="1009650" cy="38100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下一阶段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将发送下一阶段命令到PLC执行器</w:t>
      </w:r>
      <w:r w:rsidRPr="0007111D">
        <w:rPr>
          <w:rFonts w:ascii="宋体" w:hAnsi="宋体" w:hint="eastAsia"/>
          <w:sz w:val="28"/>
        </w:rPr>
        <w:t>。</w:t>
      </w:r>
    </w:p>
    <w:p w:rsidR="00EE03D1" w:rsidRDefault="00EE03D1" w:rsidP="00EE03D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OVERRIDE：</w:t>
      </w:r>
      <w:r>
        <w:rPr>
          <w:noProof/>
        </w:rPr>
        <w:drawing>
          <wp:inline distT="0" distB="0" distL="0" distR="0" wp14:anchorId="6BC41CB5" wp14:editId="5D8E322E">
            <wp:extent cx="1009650" cy="38100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1D">
        <w:rPr>
          <w:rFonts w:ascii="宋体" w:hAnsi="宋体" w:hint="eastAsia"/>
          <w:sz w:val="28"/>
        </w:rPr>
        <w:t>此图标为</w:t>
      </w:r>
      <w:r>
        <w:rPr>
          <w:rFonts w:ascii="宋体" w:hAnsi="宋体" w:hint="eastAsia"/>
          <w:sz w:val="28"/>
        </w:rPr>
        <w:t>OVERRIDE</w:t>
      </w:r>
      <w:r w:rsidRPr="0007111D">
        <w:rPr>
          <w:rFonts w:ascii="宋体" w:hAnsi="宋体" w:hint="eastAsia"/>
          <w:sz w:val="28"/>
        </w:rPr>
        <w:t>按钮，点击此按钮</w:t>
      </w:r>
      <w:r>
        <w:rPr>
          <w:rFonts w:ascii="宋体" w:hAnsi="宋体" w:hint="eastAsia"/>
          <w:sz w:val="28"/>
        </w:rPr>
        <w:t>将弹出OVERRIDE功能设置界面如下图13所示</w:t>
      </w:r>
      <w:r w:rsidRPr="0007111D">
        <w:rPr>
          <w:rFonts w:ascii="宋体" w:hAnsi="宋体" w:hint="eastAsia"/>
          <w:sz w:val="28"/>
        </w:rPr>
        <w:t>。</w:t>
      </w:r>
      <w:r w:rsidR="00FD29E7">
        <w:rPr>
          <w:rFonts w:ascii="宋体" w:hAnsi="宋体" w:hint="eastAsia"/>
          <w:sz w:val="28"/>
        </w:rPr>
        <w:t>左边单选按钮区域选择当前需要操作的添加剂，右边区域输入期望的目标值和勾选适用范围。</w:t>
      </w:r>
    </w:p>
    <w:p w:rsidR="00EE03D1" w:rsidRDefault="00EE03D1" w:rsidP="00EE03D1">
      <w:pPr>
        <w:pStyle w:val="a5"/>
        <w:ind w:left="933" w:firstLineChars="0" w:firstLine="0"/>
        <w:jc w:val="center"/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3327F43D" wp14:editId="1ED1A6B9">
            <wp:extent cx="2886075" cy="3248025"/>
            <wp:effectExtent l="0" t="0" r="9525" b="952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D1" w:rsidRPr="0007111D" w:rsidRDefault="00EE03D1" w:rsidP="00EE03D1">
      <w:pPr>
        <w:pStyle w:val="a5"/>
        <w:ind w:left="933" w:firstLineChars="0" w:firstLine="0"/>
        <w:jc w:val="center"/>
        <w:rPr>
          <w:rFonts w:ascii="宋体" w:hAnsi="宋体"/>
          <w:szCs w:val="21"/>
        </w:rPr>
      </w:pPr>
      <w:r w:rsidRPr="0007111D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13</w:t>
      </w:r>
    </w:p>
    <w:p w:rsidR="00EE03D1" w:rsidRDefault="00B65873" w:rsidP="00B65873">
      <w:pPr>
        <w:pStyle w:val="3"/>
        <w:rPr>
          <w:rFonts w:ascii="宋体" w:hAnsi="宋体"/>
          <w:sz w:val="28"/>
        </w:rPr>
      </w:pPr>
      <w:bookmarkStart w:id="136" w:name="_Toc507660064"/>
      <w:r>
        <w:rPr>
          <w:rFonts w:ascii="宋体" w:hAnsi="宋体" w:hint="eastAsia"/>
          <w:sz w:val="28"/>
        </w:rPr>
        <w:t>4.1.4 状态栏</w:t>
      </w:r>
      <w:bookmarkEnd w:id="136"/>
    </w:p>
    <w:p w:rsidR="00B65873" w:rsidRPr="00B65873" w:rsidRDefault="00B65873" w:rsidP="00B658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界面底部状态栏如下图</w:t>
      </w:r>
      <w:r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所示，</w:t>
      </w:r>
      <w:r w:rsidR="00664AB7">
        <w:rPr>
          <w:rFonts w:hint="eastAsia"/>
          <w:sz w:val="28"/>
          <w:szCs w:val="28"/>
        </w:rPr>
        <w:t>在状态栏上依次显示当前施工信息，阶段作业时间，系统时间和设备通讯状态。</w:t>
      </w:r>
    </w:p>
    <w:p w:rsidR="00B65873" w:rsidRDefault="00B65873" w:rsidP="00B65873">
      <w:r>
        <w:rPr>
          <w:noProof/>
        </w:rPr>
        <w:drawing>
          <wp:inline distT="0" distB="0" distL="0" distR="0" wp14:anchorId="6BF5C386" wp14:editId="4E5ACDFC">
            <wp:extent cx="5274310" cy="60435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73" w:rsidRDefault="00B65873" w:rsidP="00B65873">
      <w:pPr>
        <w:jc w:val="center"/>
        <w:rPr>
          <w:szCs w:val="21"/>
        </w:rPr>
      </w:pPr>
      <w:r w:rsidRPr="00B65873">
        <w:rPr>
          <w:rFonts w:hint="eastAsia"/>
          <w:szCs w:val="21"/>
        </w:rPr>
        <w:t>图</w:t>
      </w:r>
      <w:r w:rsidRPr="00B65873">
        <w:rPr>
          <w:rFonts w:hint="eastAsia"/>
          <w:szCs w:val="21"/>
        </w:rPr>
        <w:t>14</w:t>
      </w:r>
    </w:p>
    <w:p w:rsidR="00664AB7" w:rsidRDefault="00664AB7" w:rsidP="00664AB7">
      <w:pPr>
        <w:pStyle w:val="2"/>
        <w:rPr>
          <w:rFonts w:asciiTheme="minorEastAsia" w:eastAsiaTheme="minorEastAsia" w:hAnsiTheme="minorEastAsia"/>
        </w:rPr>
      </w:pPr>
      <w:bookmarkStart w:id="137" w:name="_Toc507660065"/>
      <w:r w:rsidRPr="00664AB7">
        <w:rPr>
          <w:rFonts w:asciiTheme="minorEastAsia" w:eastAsiaTheme="minorEastAsia" w:hAnsiTheme="minorEastAsia" w:hint="eastAsia"/>
        </w:rPr>
        <w:t xml:space="preserve">4.2 </w:t>
      </w:r>
      <w:r w:rsidR="00EF0F2F">
        <w:rPr>
          <w:rFonts w:asciiTheme="minorEastAsia" w:eastAsiaTheme="minorEastAsia" w:hAnsiTheme="minorEastAsia" w:hint="eastAsia"/>
        </w:rPr>
        <w:t>曲线</w:t>
      </w:r>
      <w:r w:rsidR="00597262">
        <w:rPr>
          <w:rFonts w:asciiTheme="minorEastAsia" w:eastAsiaTheme="minorEastAsia" w:hAnsiTheme="minorEastAsia" w:hint="eastAsia"/>
        </w:rPr>
        <w:t>设置</w:t>
      </w:r>
      <w:bookmarkEnd w:id="137"/>
    </w:p>
    <w:p w:rsidR="00EF0F2F" w:rsidRPr="00EF0F2F" w:rsidRDefault="00EF0F2F" w:rsidP="00EF0F2F">
      <w:pPr>
        <w:rPr>
          <w:sz w:val="28"/>
          <w:szCs w:val="28"/>
        </w:rPr>
      </w:pPr>
      <w:r w:rsidRPr="00EF0F2F">
        <w:rPr>
          <w:rFonts w:hint="eastAsia"/>
          <w:sz w:val="28"/>
          <w:szCs w:val="28"/>
        </w:rPr>
        <w:t>可以通过界面上的</w:t>
      </w:r>
      <w:r w:rsidRPr="00EF0F2F">
        <w:rPr>
          <w:noProof/>
          <w:sz w:val="28"/>
          <w:szCs w:val="28"/>
        </w:rPr>
        <w:drawing>
          <wp:inline distT="0" distB="0" distL="0" distR="0" wp14:anchorId="0C9D2261" wp14:editId="033C90F3">
            <wp:extent cx="1638300" cy="457200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2F">
        <w:rPr>
          <w:rFonts w:hint="eastAsia"/>
          <w:sz w:val="28"/>
          <w:szCs w:val="28"/>
        </w:rPr>
        <w:t>图标对显示曲线进行配置，</w:t>
      </w:r>
      <w:r w:rsidR="000B6E25">
        <w:rPr>
          <w:rFonts w:hint="eastAsia"/>
          <w:sz w:val="28"/>
          <w:szCs w:val="28"/>
        </w:rPr>
        <w:t>选项按钮指示该条曲线是否显示。</w:t>
      </w:r>
      <w:r w:rsidRPr="00EF0F2F">
        <w:rPr>
          <w:rFonts w:hint="eastAsia"/>
          <w:sz w:val="28"/>
          <w:szCs w:val="28"/>
        </w:rPr>
        <w:t>单击图标后将弹出如下图</w:t>
      </w:r>
      <w:r w:rsidRPr="00EF0F2F">
        <w:rPr>
          <w:rFonts w:hint="eastAsia"/>
          <w:sz w:val="28"/>
          <w:szCs w:val="28"/>
        </w:rPr>
        <w:t>15</w:t>
      </w:r>
      <w:r w:rsidRPr="00EF0F2F">
        <w:rPr>
          <w:rFonts w:hint="eastAsia"/>
          <w:sz w:val="28"/>
          <w:szCs w:val="28"/>
        </w:rPr>
        <w:t>所示参数选择界面。</w:t>
      </w:r>
      <w:r w:rsidR="00EA2AA6">
        <w:rPr>
          <w:rFonts w:hint="eastAsia"/>
          <w:sz w:val="28"/>
          <w:szCs w:val="28"/>
        </w:rPr>
        <w:t>在该界面可以</w:t>
      </w:r>
      <w:r w:rsidR="00801B82">
        <w:rPr>
          <w:rFonts w:hint="eastAsia"/>
          <w:sz w:val="28"/>
          <w:szCs w:val="28"/>
        </w:rPr>
        <w:t>通过页框切换设备，</w:t>
      </w:r>
      <w:r w:rsidR="00EA2AA6">
        <w:rPr>
          <w:rFonts w:hint="eastAsia"/>
          <w:sz w:val="28"/>
          <w:szCs w:val="28"/>
        </w:rPr>
        <w:t>修改该条曲线的数据源、坐标轴上下限、颜色，点击确定保存修改</w:t>
      </w:r>
      <w:r w:rsidR="0088362C">
        <w:rPr>
          <w:rFonts w:hint="eastAsia"/>
          <w:sz w:val="28"/>
          <w:szCs w:val="28"/>
        </w:rPr>
        <w:t>。</w:t>
      </w:r>
    </w:p>
    <w:p w:rsidR="00EF0F2F" w:rsidRDefault="00EF0F2F" w:rsidP="00EF0F2F">
      <w:r>
        <w:rPr>
          <w:noProof/>
        </w:rPr>
        <w:lastRenderedPageBreak/>
        <w:drawing>
          <wp:inline distT="0" distB="0" distL="0" distR="0" wp14:anchorId="4591661C" wp14:editId="760723FA">
            <wp:extent cx="5274310" cy="4103462"/>
            <wp:effectExtent l="0" t="0" r="254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2F" w:rsidRDefault="00EF0F2F" w:rsidP="00EF0F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:rsidR="00597262" w:rsidRDefault="00597262" w:rsidP="00597262">
      <w:pPr>
        <w:pStyle w:val="2"/>
        <w:rPr>
          <w:rFonts w:asciiTheme="minorEastAsia" w:eastAsiaTheme="minorEastAsia" w:hAnsiTheme="minorEastAsia"/>
        </w:rPr>
      </w:pPr>
      <w:bookmarkStart w:id="138" w:name="_Toc507660066"/>
      <w:r w:rsidRPr="00597262">
        <w:rPr>
          <w:rFonts w:asciiTheme="minorEastAsia" w:eastAsiaTheme="minorEastAsia" w:hAnsiTheme="minorEastAsia" w:hint="eastAsia"/>
        </w:rPr>
        <w:t>4.3</w:t>
      </w:r>
      <w:r>
        <w:rPr>
          <w:rFonts w:asciiTheme="minorEastAsia" w:eastAsiaTheme="minorEastAsia" w:hAnsiTheme="minorEastAsia" w:hint="eastAsia"/>
        </w:rPr>
        <w:t xml:space="preserve"> 通道参数设置</w:t>
      </w:r>
      <w:bookmarkEnd w:id="138"/>
    </w:p>
    <w:p w:rsidR="00597262" w:rsidRDefault="00597262" w:rsidP="00597262">
      <w:pPr>
        <w:rPr>
          <w:noProof/>
        </w:rPr>
      </w:pPr>
      <w:r>
        <w:rPr>
          <w:rFonts w:hint="eastAsia"/>
        </w:rPr>
        <w:t>界面上的</w:t>
      </w:r>
      <w:r>
        <w:rPr>
          <w:noProof/>
        </w:rPr>
        <w:drawing>
          <wp:inline distT="0" distB="0" distL="0" distR="0" wp14:anchorId="0AFC1C91" wp14:editId="04E0ABFD">
            <wp:extent cx="1695450" cy="5715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2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32BD10" wp14:editId="478BD279">
            <wp:extent cx="1709906" cy="717550"/>
            <wp:effectExtent l="0" t="0" r="5080" b="635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9906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的数字显示框都可以对数据源进行配置，单击图标后同样显示图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所示参数选择框，操作同上。</w:t>
      </w:r>
    </w:p>
    <w:p w:rsidR="00231B7A" w:rsidRDefault="00231B7A" w:rsidP="00597262">
      <w:pPr>
        <w:rPr>
          <w:noProof/>
        </w:rPr>
      </w:pPr>
    </w:p>
    <w:p w:rsidR="008E59E4" w:rsidRDefault="008E59E4" w:rsidP="008E59E4">
      <w:pPr>
        <w:pStyle w:val="2"/>
        <w:rPr>
          <w:rFonts w:asciiTheme="minorEastAsia" w:eastAsiaTheme="minorEastAsia" w:hAnsiTheme="minorEastAsia"/>
        </w:rPr>
      </w:pPr>
      <w:bookmarkStart w:id="139" w:name="_Toc507660067"/>
      <w:r w:rsidRPr="008E59E4">
        <w:rPr>
          <w:rFonts w:asciiTheme="minorEastAsia" w:eastAsiaTheme="minorEastAsia" w:hAnsiTheme="minorEastAsia" w:hint="eastAsia"/>
        </w:rPr>
        <w:t xml:space="preserve">4.4 </w:t>
      </w:r>
      <w:r>
        <w:rPr>
          <w:rFonts w:asciiTheme="minorEastAsia" w:eastAsiaTheme="minorEastAsia" w:hAnsiTheme="minorEastAsia" w:hint="eastAsia"/>
        </w:rPr>
        <w:t>曲线打印</w:t>
      </w:r>
      <w:bookmarkEnd w:id="139"/>
    </w:p>
    <w:p w:rsidR="008E59E4" w:rsidRPr="003B1068" w:rsidRDefault="008E59E4" w:rsidP="008E59E4">
      <w:pPr>
        <w:rPr>
          <w:rFonts w:asciiTheme="minorEastAsia" w:hAnsiTheme="minorEastAsia"/>
        </w:rPr>
      </w:pPr>
      <w:r w:rsidRPr="008E59E4">
        <w:rPr>
          <w:rFonts w:asciiTheme="minorEastAsia" w:hAnsiTheme="minorEastAsia" w:hint="eastAsia"/>
        </w:rPr>
        <w:t>点击界面上的</w:t>
      </w:r>
      <w:r w:rsidRPr="008E59E4">
        <w:rPr>
          <w:rFonts w:asciiTheme="minorEastAsia" w:hAnsiTheme="minorEastAsia"/>
          <w:noProof/>
        </w:rPr>
        <w:drawing>
          <wp:inline distT="0" distB="0" distL="0" distR="0" wp14:anchorId="0C6D6DF6" wp14:editId="5D204052">
            <wp:extent cx="381000" cy="381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9E4">
        <w:rPr>
          <w:rFonts w:asciiTheme="minorEastAsia" w:hAnsiTheme="minorEastAsia" w:hint="eastAsia"/>
        </w:rPr>
        <w:t>图标将弹出如图16所示的打印配置界面，在该界面上可以设置打印曲线的标题，曲线设置同4.2</w:t>
      </w:r>
      <w:r>
        <w:rPr>
          <w:rFonts w:asciiTheme="minorEastAsia" w:hAnsiTheme="minorEastAsia" w:hint="eastAsia"/>
        </w:rPr>
        <w:t>。单击</w:t>
      </w:r>
      <w:r>
        <w:rPr>
          <w:noProof/>
        </w:rPr>
        <w:drawing>
          <wp:inline distT="0" distB="0" distL="0" distR="0" wp14:anchorId="7F7FCCAC" wp14:editId="6388A09D">
            <wp:extent cx="653955" cy="272142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8931" cy="2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图标曲线将进行刷新同实时数据保持一致，单击</w:t>
      </w:r>
      <w:r>
        <w:rPr>
          <w:noProof/>
        </w:rPr>
        <w:drawing>
          <wp:inline distT="0" distB="0" distL="0" distR="0" wp14:anchorId="6F22804E" wp14:editId="559F6906">
            <wp:extent cx="657457" cy="273600"/>
            <wp:effectExtent l="0" t="0" r="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7457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图标，将弹出打印预览窗口</w:t>
      </w:r>
      <w:r w:rsidR="00FD7946">
        <w:rPr>
          <w:rFonts w:asciiTheme="minorEastAsia" w:hAnsiTheme="minorEastAsia" w:hint="eastAsia"/>
        </w:rPr>
        <w:t>如图17所示，</w:t>
      </w:r>
      <w:r w:rsidR="003B1068">
        <w:rPr>
          <w:rFonts w:asciiTheme="minorEastAsia" w:hAnsiTheme="minorEastAsia" w:hint="eastAsia"/>
        </w:rPr>
        <w:t>单击</w:t>
      </w:r>
      <w:r w:rsidR="003B1068">
        <w:rPr>
          <w:noProof/>
        </w:rPr>
        <w:drawing>
          <wp:inline distT="0" distB="0" distL="0" distR="0" wp14:anchorId="12534AD0" wp14:editId="14EB8520">
            <wp:extent cx="657457" cy="2736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457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68">
        <w:rPr>
          <w:rFonts w:asciiTheme="minorEastAsia" w:hAnsiTheme="minorEastAsia" w:hint="eastAsia"/>
        </w:rPr>
        <w:t>图标可以将该界面以图片格式保存到指定位置。</w:t>
      </w:r>
    </w:p>
    <w:p w:rsidR="008E59E4" w:rsidRDefault="008E59E4" w:rsidP="008E59E4">
      <w:r>
        <w:rPr>
          <w:noProof/>
        </w:rPr>
        <w:lastRenderedPageBreak/>
        <w:drawing>
          <wp:inline distT="0" distB="0" distL="0" distR="0" wp14:anchorId="4F1382D8" wp14:editId="3A8F6AD1">
            <wp:extent cx="5274310" cy="2954590"/>
            <wp:effectExtent l="0" t="0" r="254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E4" w:rsidRDefault="008E59E4" w:rsidP="008E59E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8E59E4" w:rsidRDefault="008E59E4" w:rsidP="008E59E4">
      <w:pPr>
        <w:jc w:val="center"/>
      </w:pPr>
      <w:r>
        <w:rPr>
          <w:noProof/>
        </w:rPr>
        <w:drawing>
          <wp:inline distT="0" distB="0" distL="0" distR="0" wp14:anchorId="0488844B" wp14:editId="5696EDF0">
            <wp:extent cx="5029200" cy="3667125"/>
            <wp:effectExtent l="0" t="0" r="0" b="9525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E4" w:rsidRPr="008E59E4" w:rsidRDefault="008E59E4" w:rsidP="008E59E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  <w:bookmarkEnd w:id="130"/>
      <w:bookmarkEnd w:id="131"/>
      <w:bookmarkEnd w:id="132"/>
    </w:p>
    <w:sectPr w:rsidR="008E59E4" w:rsidRPr="008E59E4" w:rsidSect="003A248F">
      <w:footerReference w:type="default" r:id="rId57"/>
      <w:footerReference w:type="first" r:id="rId5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89D" w:rsidRDefault="0026089D">
      <w:pPr>
        <w:spacing w:after="0"/>
      </w:pPr>
      <w:r>
        <w:separator/>
      </w:r>
    </w:p>
  </w:endnote>
  <w:endnote w:type="continuationSeparator" w:id="0">
    <w:p w:rsidR="0026089D" w:rsidRDefault="002608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D56" w:rsidRDefault="00DE3D56">
    <w:pPr>
      <w:pStyle w:val="a4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DE3D56" w:rsidRDefault="00DE3D5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9909389"/>
      <w:docPartObj>
        <w:docPartGallery w:val="Page Numbers (Bottom of Page)"/>
        <w:docPartUnique/>
      </w:docPartObj>
    </w:sdtPr>
    <w:sdtEndPr/>
    <w:sdtContent>
      <w:p w:rsidR="003A248F" w:rsidRDefault="003A248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8A5" w:rsidRPr="007C78A5">
          <w:rPr>
            <w:noProof/>
            <w:lang w:val="zh-CN"/>
          </w:rPr>
          <w:t>15</w:t>
        </w:r>
        <w:r>
          <w:fldChar w:fldCharType="end"/>
        </w:r>
      </w:p>
    </w:sdtContent>
  </w:sdt>
  <w:p w:rsidR="003A248F" w:rsidRDefault="003A248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2764943"/>
      <w:docPartObj>
        <w:docPartGallery w:val="Page Numbers (Bottom of Page)"/>
        <w:docPartUnique/>
      </w:docPartObj>
    </w:sdtPr>
    <w:sdtEndPr/>
    <w:sdtContent>
      <w:p w:rsidR="003A248F" w:rsidRDefault="003A248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8A5" w:rsidRPr="007C78A5">
          <w:rPr>
            <w:noProof/>
            <w:lang w:val="zh-CN"/>
          </w:rPr>
          <w:t>1</w:t>
        </w:r>
        <w:r>
          <w:fldChar w:fldCharType="end"/>
        </w:r>
      </w:p>
    </w:sdtContent>
  </w:sdt>
  <w:p w:rsidR="003A248F" w:rsidRDefault="003A248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89D" w:rsidRDefault="0026089D">
      <w:pPr>
        <w:spacing w:after="0"/>
      </w:pPr>
      <w:r>
        <w:separator/>
      </w:r>
    </w:p>
  </w:footnote>
  <w:footnote w:type="continuationSeparator" w:id="0">
    <w:p w:rsidR="0026089D" w:rsidRDefault="0026089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51AE5"/>
    <w:multiLevelType w:val="hybridMultilevel"/>
    <w:tmpl w:val="C8502DB2"/>
    <w:lvl w:ilvl="0" w:tplc="E610A142">
      <w:start w:val="1"/>
      <w:numFmt w:val="decimalEnclosedCircle"/>
      <w:lvlText w:val="%1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">
    <w:nsid w:val="15FF01D3"/>
    <w:multiLevelType w:val="hybridMultilevel"/>
    <w:tmpl w:val="BB229CCE"/>
    <w:lvl w:ilvl="0" w:tplc="C498B824">
      <w:start w:val="1"/>
      <w:numFmt w:val="decimal"/>
      <w:lvlText w:val="%1）"/>
      <w:lvlJc w:val="left"/>
      <w:pPr>
        <w:tabs>
          <w:tab w:val="num" w:pos="1005"/>
        </w:tabs>
        <w:ind w:left="1005" w:hanging="4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10"/>
        </w:tabs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30"/>
        </w:tabs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70"/>
        </w:tabs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10"/>
        </w:tabs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30"/>
        </w:tabs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50"/>
        </w:tabs>
        <w:ind w:left="4350" w:hanging="420"/>
      </w:pPr>
    </w:lvl>
  </w:abstractNum>
  <w:abstractNum w:abstractNumId="2">
    <w:nsid w:val="24A2065F"/>
    <w:multiLevelType w:val="hybridMultilevel"/>
    <w:tmpl w:val="9CE2F89C"/>
    <w:lvl w:ilvl="0" w:tplc="257EA24A">
      <w:start w:val="1"/>
      <w:numFmt w:val="decimal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">
    <w:nsid w:val="530114CC"/>
    <w:multiLevelType w:val="hybridMultilevel"/>
    <w:tmpl w:val="52D4E560"/>
    <w:lvl w:ilvl="0" w:tplc="E152C57A">
      <w:start w:val="1"/>
      <w:numFmt w:val="decimal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4">
    <w:nsid w:val="7A637F96"/>
    <w:multiLevelType w:val="hybridMultilevel"/>
    <w:tmpl w:val="352C20C2"/>
    <w:lvl w:ilvl="0" w:tplc="E638B5AC">
      <w:start w:val="1"/>
      <w:numFmt w:val="decimal"/>
      <w:lvlText w:val="%1）"/>
      <w:lvlJc w:val="left"/>
      <w:pPr>
        <w:ind w:left="20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4FE"/>
    <w:rsid w:val="000033AB"/>
    <w:rsid w:val="00016130"/>
    <w:rsid w:val="00022CFD"/>
    <w:rsid w:val="0005176C"/>
    <w:rsid w:val="0005367C"/>
    <w:rsid w:val="00054FF6"/>
    <w:rsid w:val="00055BAB"/>
    <w:rsid w:val="000626AD"/>
    <w:rsid w:val="00063AC2"/>
    <w:rsid w:val="0007111D"/>
    <w:rsid w:val="00084FF6"/>
    <w:rsid w:val="00086CAB"/>
    <w:rsid w:val="00092AD0"/>
    <w:rsid w:val="00094B97"/>
    <w:rsid w:val="00094E14"/>
    <w:rsid w:val="00096E5B"/>
    <w:rsid w:val="000B6E25"/>
    <w:rsid w:val="000C41E2"/>
    <w:rsid w:val="000D5763"/>
    <w:rsid w:val="00100949"/>
    <w:rsid w:val="00137345"/>
    <w:rsid w:val="00160E5D"/>
    <w:rsid w:val="00182432"/>
    <w:rsid w:val="00193387"/>
    <w:rsid w:val="001D6AF1"/>
    <w:rsid w:val="00205744"/>
    <w:rsid w:val="002206FE"/>
    <w:rsid w:val="00222F75"/>
    <w:rsid w:val="00231B7A"/>
    <w:rsid w:val="00232342"/>
    <w:rsid w:val="00253241"/>
    <w:rsid w:val="0026089D"/>
    <w:rsid w:val="00272AEB"/>
    <w:rsid w:val="0027343C"/>
    <w:rsid w:val="00285556"/>
    <w:rsid w:val="0029024D"/>
    <w:rsid w:val="002B5BB3"/>
    <w:rsid w:val="002C08EB"/>
    <w:rsid w:val="002D739F"/>
    <w:rsid w:val="002E205D"/>
    <w:rsid w:val="002F0FA4"/>
    <w:rsid w:val="0030346B"/>
    <w:rsid w:val="00317938"/>
    <w:rsid w:val="00352754"/>
    <w:rsid w:val="003A248F"/>
    <w:rsid w:val="003A24DE"/>
    <w:rsid w:val="003B1068"/>
    <w:rsid w:val="003B4EED"/>
    <w:rsid w:val="003D1D88"/>
    <w:rsid w:val="003E1A62"/>
    <w:rsid w:val="004049CD"/>
    <w:rsid w:val="004059BD"/>
    <w:rsid w:val="00406869"/>
    <w:rsid w:val="00410792"/>
    <w:rsid w:val="0041516E"/>
    <w:rsid w:val="004270C9"/>
    <w:rsid w:val="00433106"/>
    <w:rsid w:val="00446D9C"/>
    <w:rsid w:val="004726D8"/>
    <w:rsid w:val="004812BC"/>
    <w:rsid w:val="00481D9C"/>
    <w:rsid w:val="00495245"/>
    <w:rsid w:val="00495E4B"/>
    <w:rsid w:val="004C0C27"/>
    <w:rsid w:val="004E6CA4"/>
    <w:rsid w:val="004F1946"/>
    <w:rsid w:val="00534942"/>
    <w:rsid w:val="00550836"/>
    <w:rsid w:val="005640D3"/>
    <w:rsid w:val="005660C6"/>
    <w:rsid w:val="00583B1A"/>
    <w:rsid w:val="00594237"/>
    <w:rsid w:val="00597262"/>
    <w:rsid w:val="005C0EFF"/>
    <w:rsid w:val="005D1439"/>
    <w:rsid w:val="0064610B"/>
    <w:rsid w:val="006504B2"/>
    <w:rsid w:val="00656CE4"/>
    <w:rsid w:val="00664AB7"/>
    <w:rsid w:val="00671BE0"/>
    <w:rsid w:val="006A4DA5"/>
    <w:rsid w:val="006A53F6"/>
    <w:rsid w:val="006B1320"/>
    <w:rsid w:val="006B4B1C"/>
    <w:rsid w:val="006F1DD6"/>
    <w:rsid w:val="006F297E"/>
    <w:rsid w:val="006F3ED4"/>
    <w:rsid w:val="006F5A4C"/>
    <w:rsid w:val="006F74A4"/>
    <w:rsid w:val="00713CA6"/>
    <w:rsid w:val="00743CA8"/>
    <w:rsid w:val="00754E8B"/>
    <w:rsid w:val="007753A2"/>
    <w:rsid w:val="007977F9"/>
    <w:rsid w:val="007C324C"/>
    <w:rsid w:val="007C451E"/>
    <w:rsid w:val="007C78A5"/>
    <w:rsid w:val="007E64CB"/>
    <w:rsid w:val="007F3FA4"/>
    <w:rsid w:val="00801B82"/>
    <w:rsid w:val="008142B8"/>
    <w:rsid w:val="008174F2"/>
    <w:rsid w:val="00821A24"/>
    <w:rsid w:val="00825400"/>
    <w:rsid w:val="00826DD2"/>
    <w:rsid w:val="00836B8C"/>
    <w:rsid w:val="0084576E"/>
    <w:rsid w:val="0085460F"/>
    <w:rsid w:val="00871E75"/>
    <w:rsid w:val="0088362C"/>
    <w:rsid w:val="00895AB9"/>
    <w:rsid w:val="008A2781"/>
    <w:rsid w:val="008A73D4"/>
    <w:rsid w:val="008D2FE5"/>
    <w:rsid w:val="008D4158"/>
    <w:rsid w:val="008E59E4"/>
    <w:rsid w:val="00904028"/>
    <w:rsid w:val="00913DAB"/>
    <w:rsid w:val="0095084A"/>
    <w:rsid w:val="0096465A"/>
    <w:rsid w:val="0097630F"/>
    <w:rsid w:val="009814FE"/>
    <w:rsid w:val="009A784B"/>
    <w:rsid w:val="009B7016"/>
    <w:rsid w:val="009C61ED"/>
    <w:rsid w:val="009D22FB"/>
    <w:rsid w:val="009E3C06"/>
    <w:rsid w:val="009F191C"/>
    <w:rsid w:val="00A2016A"/>
    <w:rsid w:val="00A52528"/>
    <w:rsid w:val="00A721B2"/>
    <w:rsid w:val="00A747A1"/>
    <w:rsid w:val="00A80A70"/>
    <w:rsid w:val="00AB7BAF"/>
    <w:rsid w:val="00AE5A1D"/>
    <w:rsid w:val="00B05569"/>
    <w:rsid w:val="00B11946"/>
    <w:rsid w:val="00B4415D"/>
    <w:rsid w:val="00B5061D"/>
    <w:rsid w:val="00B52F1D"/>
    <w:rsid w:val="00B65873"/>
    <w:rsid w:val="00B82226"/>
    <w:rsid w:val="00B84DEE"/>
    <w:rsid w:val="00B87632"/>
    <w:rsid w:val="00B959B0"/>
    <w:rsid w:val="00B974C8"/>
    <w:rsid w:val="00BA67B0"/>
    <w:rsid w:val="00C027AF"/>
    <w:rsid w:val="00C13365"/>
    <w:rsid w:val="00C20D9C"/>
    <w:rsid w:val="00C32649"/>
    <w:rsid w:val="00C516D5"/>
    <w:rsid w:val="00C65152"/>
    <w:rsid w:val="00C74258"/>
    <w:rsid w:val="00C95B72"/>
    <w:rsid w:val="00CA7179"/>
    <w:rsid w:val="00CC0FB6"/>
    <w:rsid w:val="00D13A3B"/>
    <w:rsid w:val="00D2295B"/>
    <w:rsid w:val="00D25662"/>
    <w:rsid w:val="00D33656"/>
    <w:rsid w:val="00D42A58"/>
    <w:rsid w:val="00D514C4"/>
    <w:rsid w:val="00D52421"/>
    <w:rsid w:val="00D53715"/>
    <w:rsid w:val="00D62FC6"/>
    <w:rsid w:val="00DC1269"/>
    <w:rsid w:val="00DC6F5D"/>
    <w:rsid w:val="00DD1D42"/>
    <w:rsid w:val="00DD26C2"/>
    <w:rsid w:val="00DD574B"/>
    <w:rsid w:val="00DE1087"/>
    <w:rsid w:val="00DE3D56"/>
    <w:rsid w:val="00DE5F0D"/>
    <w:rsid w:val="00DF5DF0"/>
    <w:rsid w:val="00E03928"/>
    <w:rsid w:val="00E55E6C"/>
    <w:rsid w:val="00E634FA"/>
    <w:rsid w:val="00E83A00"/>
    <w:rsid w:val="00EA2AA6"/>
    <w:rsid w:val="00EA3418"/>
    <w:rsid w:val="00EA5A34"/>
    <w:rsid w:val="00EB20D2"/>
    <w:rsid w:val="00EC0953"/>
    <w:rsid w:val="00EC52B3"/>
    <w:rsid w:val="00ED2BAD"/>
    <w:rsid w:val="00ED513B"/>
    <w:rsid w:val="00ED72FA"/>
    <w:rsid w:val="00ED7EAA"/>
    <w:rsid w:val="00EE03D1"/>
    <w:rsid w:val="00EF0A98"/>
    <w:rsid w:val="00EF0F2F"/>
    <w:rsid w:val="00F143D1"/>
    <w:rsid w:val="00F1640C"/>
    <w:rsid w:val="00F20548"/>
    <w:rsid w:val="00F311D0"/>
    <w:rsid w:val="00F316DA"/>
    <w:rsid w:val="00F33B75"/>
    <w:rsid w:val="00F44750"/>
    <w:rsid w:val="00F7465F"/>
    <w:rsid w:val="00F974C1"/>
    <w:rsid w:val="00FA0F76"/>
    <w:rsid w:val="00FA1C83"/>
    <w:rsid w:val="00FC010A"/>
    <w:rsid w:val="00FC2ECA"/>
    <w:rsid w:val="00FC3E27"/>
    <w:rsid w:val="00FD29E7"/>
    <w:rsid w:val="00FD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7A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4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4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4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4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74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47A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47A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7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47A1"/>
    <w:rPr>
      <w:sz w:val="18"/>
      <w:szCs w:val="18"/>
    </w:rPr>
  </w:style>
  <w:style w:type="paragraph" w:styleId="a5">
    <w:name w:val="List Paragraph"/>
    <w:basedOn w:val="a"/>
    <w:uiPriority w:val="34"/>
    <w:qFormat/>
    <w:rsid w:val="00A747A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747A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747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747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747A1"/>
    <w:pPr>
      <w:ind w:leftChars="400" w:left="840"/>
    </w:pPr>
  </w:style>
  <w:style w:type="character" w:styleId="a6">
    <w:name w:val="Hyperlink"/>
    <w:basedOn w:val="a0"/>
    <w:uiPriority w:val="99"/>
    <w:unhideWhenUsed/>
    <w:rsid w:val="00A747A1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747A1"/>
    <w:pPr>
      <w:ind w:leftChars="600" w:left="1260"/>
    </w:pPr>
  </w:style>
  <w:style w:type="paragraph" w:customStyle="1" w:styleId="p0">
    <w:name w:val="p0"/>
    <w:basedOn w:val="a"/>
    <w:uiPriority w:val="99"/>
    <w:rsid w:val="00A747A1"/>
    <w:pPr>
      <w:widowControl/>
      <w:spacing w:after="0"/>
    </w:pPr>
    <w:rPr>
      <w:rFonts w:ascii="Times New Roman" w:eastAsia="宋体" w:hAnsi="Times New Roman" w:cs="Times New Roman"/>
      <w:kern w:val="0"/>
      <w:szCs w:val="20"/>
    </w:rPr>
  </w:style>
  <w:style w:type="table" w:styleId="a7">
    <w:name w:val="Table Grid"/>
    <w:basedOn w:val="a1"/>
    <w:uiPriority w:val="59"/>
    <w:rsid w:val="00A747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A747A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747A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36B8C"/>
  </w:style>
  <w:style w:type="paragraph" w:styleId="a9">
    <w:name w:val="Body Text Indent"/>
    <w:basedOn w:val="a"/>
    <w:link w:val="Char2"/>
    <w:rsid w:val="00836B8C"/>
    <w:pPr>
      <w:tabs>
        <w:tab w:val="left" w:pos="7380"/>
      </w:tabs>
      <w:spacing w:after="0"/>
      <w:ind w:firstLineChars="200" w:firstLine="560"/>
    </w:pPr>
    <w:rPr>
      <w:rFonts w:ascii="宋体" w:eastAsia="宋体" w:hAnsi="宋体" w:cs="Times New Roman"/>
      <w:sz w:val="28"/>
      <w:szCs w:val="20"/>
    </w:rPr>
  </w:style>
  <w:style w:type="character" w:customStyle="1" w:styleId="Char2">
    <w:name w:val="正文文本缩进 Char"/>
    <w:basedOn w:val="a0"/>
    <w:link w:val="a9"/>
    <w:rsid w:val="00836B8C"/>
    <w:rPr>
      <w:rFonts w:ascii="宋体" w:eastAsia="宋体" w:hAnsi="宋体" w:cs="Times New Roman"/>
      <w:sz w:val="28"/>
      <w:szCs w:val="20"/>
    </w:rPr>
  </w:style>
  <w:style w:type="character" w:styleId="aa">
    <w:name w:val="page number"/>
    <w:basedOn w:val="a0"/>
    <w:rsid w:val="00836B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7A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4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4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4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4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74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47A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47A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7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47A1"/>
    <w:rPr>
      <w:sz w:val="18"/>
      <w:szCs w:val="18"/>
    </w:rPr>
  </w:style>
  <w:style w:type="paragraph" w:styleId="a5">
    <w:name w:val="List Paragraph"/>
    <w:basedOn w:val="a"/>
    <w:uiPriority w:val="34"/>
    <w:qFormat/>
    <w:rsid w:val="00A747A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747A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747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747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747A1"/>
    <w:pPr>
      <w:ind w:leftChars="400" w:left="840"/>
    </w:pPr>
  </w:style>
  <w:style w:type="character" w:styleId="a6">
    <w:name w:val="Hyperlink"/>
    <w:basedOn w:val="a0"/>
    <w:uiPriority w:val="99"/>
    <w:unhideWhenUsed/>
    <w:rsid w:val="00A747A1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747A1"/>
    <w:pPr>
      <w:ind w:leftChars="600" w:left="1260"/>
    </w:pPr>
  </w:style>
  <w:style w:type="paragraph" w:customStyle="1" w:styleId="p0">
    <w:name w:val="p0"/>
    <w:basedOn w:val="a"/>
    <w:uiPriority w:val="99"/>
    <w:rsid w:val="00A747A1"/>
    <w:pPr>
      <w:widowControl/>
      <w:spacing w:after="0"/>
    </w:pPr>
    <w:rPr>
      <w:rFonts w:ascii="Times New Roman" w:eastAsia="宋体" w:hAnsi="Times New Roman" w:cs="Times New Roman"/>
      <w:kern w:val="0"/>
      <w:szCs w:val="20"/>
    </w:rPr>
  </w:style>
  <w:style w:type="table" w:styleId="a7">
    <w:name w:val="Table Grid"/>
    <w:basedOn w:val="a1"/>
    <w:uiPriority w:val="59"/>
    <w:rsid w:val="00A747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A747A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747A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36B8C"/>
  </w:style>
  <w:style w:type="paragraph" w:styleId="a9">
    <w:name w:val="Body Text Indent"/>
    <w:basedOn w:val="a"/>
    <w:link w:val="Char2"/>
    <w:rsid w:val="00836B8C"/>
    <w:pPr>
      <w:tabs>
        <w:tab w:val="left" w:pos="7380"/>
      </w:tabs>
      <w:spacing w:after="0"/>
      <w:ind w:firstLineChars="200" w:firstLine="560"/>
    </w:pPr>
    <w:rPr>
      <w:rFonts w:ascii="宋体" w:eastAsia="宋体" w:hAnsi="宋体" w:cs="Times New Roman"/>
      <w:sz w:val="28"/>
      <w:szCs w:val="20"/>
    </w:rPr>
  </w:style>
  <w:style w:type="character" w:customStyle="1" w:styleId="Char2">
    <w:name w:val="正文文本缩进 Char"/>
    <w:basedOn w:val="a0"/>
    <w:link w:val="a9"/>
    <w:rsid w:val="00836B8C"/>
    <w:rPr>
      <w:rFonts w:ascii="宋体" w:eastAsia="宋体" w:hAnsi="宋体" w:cs="Times New Roman"/>
      <w:sz w:val="28"/>
      <w:szCs w:val="20"/>
    </w:rPr>
  </w:style>
  <w:style w:type="character" w:styleId="aa">
    <w:name w:val="page number"/>
    <w:basedOn w:val="a0"/>
    <w:rsid w:val="00836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0C90A-33AA-46DF-ABF5-9D76D9B7D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</Pages>
  <Words>654</Words>
  <Characters>3730</Characters>
  <Application>Microsoft Office Word</Application>
  <DocSecurity>0</DocSecurity>
  <Lines>31</Lines>
  <Paragraphs>8</Paragraphs>
  <ScaleCrop>false</ScaleCrop>
  <Company/>
  <LinksUpToDate>false</LinksUpToDate>
  <CharactersWithSpaces>4376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56</cp:revision>
  <dcterms:created xsi:type="dcterms:W3CDTF">2018-01-26T03:20:00Z</dcterms:created>
  <dcterms:modified xsi:type="dcterms:W3CDTF">2018-03-01T03:03:00Z</dcterms:modified>
</cp:coreProperties>
</file>