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D0075" w14:textId="77777777" w:rsidR="00020EFF" w:rsidRDefault="00020EFF">
      <w:pPr>
        <w:rPr>
          <w:rFonts w:cs="Times New Roman"/>
          <w:b/>
        </w:rPr>
      </w:pPr>
    </w:p>
    <w:p w14:paraId="6E676D81" w14:textId="77777777" w:rsidR="00020EFF" w:rsidRDefault="000000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114300" distR="114300" wp14:anchorId="1932305A" wp14:editId="3575BD2B">
            <wp:extent cx="4104005" cy="991870"/>
            <wp:effectExtent l="0" t="0" r="10795" b="1397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E860" w14:textId="77777777" w:rsidR="00020EFF" w:rsidRDefault="00000000">
      <w:pPr>
        <w:jc w:val="center"/>
        <w:rPr>
          <w:rFonts w:eastAsia="黑体" w:cs="Times New Roman"/>
          <w:b/>
          <w:spacing w:val="20"/>
          <w:sz w:val="72"/>
          <w:szCs w:val="72"/>
        </w:rPr>
      </w:pPr>
      <w:r>
        <w:rPr>
          <w:rFonts w:eastAsia="黑体" w:cs="Times New Roman"/>
          <w:b/>
          <w:spacing w:val="20"/>
          <w:sz w:val="72"/>
          <w:szCs w:val="72"/>
        </w:rPr>
        <w:t>实验报告</w:t>
      </w:r>
      <w:proofErr w:type="gramStart"/>
      <w:r>
        <w:rPr>
          <w:rFonts w:eastAsia="黑体" w:cs="Times New Roman"/>
          <w:b/>
          <w:spacing w:val="20"/>
          <w:sz w:val="72"/>
          <w:szCs w:val="72"/>
        </w:rPr>
        <w:t>册</w:t>
      </w:r>
      <w:proofErr w:type="gramEnd"/>
    </w:p>
    <w:p w14:paraId="1F3F5DC1" w14:textId="77777777" w:rsidR="00020EFF" w:rsidRDefault="00020EFF">
      <w:pPr>
        <w:rPr>
          <w:rFonts w:cs="Times New Roman"/>
        </w:rPr>
      </w:pPr>
    </w:p>
    <w:p w14:paraId="5CFC7566" w14:textId="77777777" w:rsidR="00020EFF" w:rsidRDefault="00020EFF">
      <w:pPr>
        <w:rPr>
          <w:rFonts w:cs="Times New Roman"/>
        </w:rPr>
      </w:pPr>
    </w:p>
    <w:p w14:paraId="5C30C469" w14:textId="77777777" w:rsidR="00020EFF" w:rsidRDefault="00020EFF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Times New Roman"/>
          <w:spacing w:val="59"/>
          <w:kern w:val="0"/>
          <w:sz w:val="40"/>
          <w:szCs w:val="40"/>
        </w:rPr>
      </w:pPr>
    </w:p>
    <w:p w14:paraId="55EBE1BC" w14:textId="77777777" w:rsidR="00020EFF" w:rsidRDefault="00020EFF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Times New Roman"/>
          <w:spacing w:val="59"/>
          <w:kern w:val="0"/>
          <w:sz w:val="40"/>
          <w:szCs w:val="40"/>
        </w:rPr>
      </w:pPr>
    </w:p>
    <w:p w14:paraId="553FD139" w14:textId="77777777" w:rsidR="00020EFF" w:rsidRDefault="00020EFF">
      <w:pPr>
        <w:autoSpaceDE w:val="0"/>
        <w:autoSpaceDN w:val="0"/>
        <w:adjustRightInd w:val="0"/>
        <w:snapToGrid w:val="0"/>
        <w:spacing w:line="240" w:lineRule="atLeast"/>
        <w:rPr>
          <w:rFonts w:eastAsia="黑体" w:cs="Times New Roman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43"/>
        <w:gridCol w:w="4318"/>
      </w:tblGrid>
      <w:tr w:rsidR="00020EFF" w14:paraId="36C34968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0C4A4F14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19C85DCD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202</w:t>
            </w:r>
            <w:r>
              <w:rPr>
                <w:rFonts w:eastAsia="黑体" w:hint="eastAsia"/>
                <w:kern w:val="0"/>
                <w:szCs w:val="28"/>
              </w:rPr>
              <w:t>3</w:t>
            </w:r>
            <w:r>
              <w:rPr>
                <w:rFonts w:eastAsia="黑体"/>
                <w:kern w:val="0"/>
                <w:szCs w:val="28"/>
              </w:rPr>
              <w:t xml:space="preserve"> -202</w:t>
            </w:r>
            <w:r>
              <w:rPr>
                <w:rFonts w:eastAsia="黑体" w:hint="eastAsia"/>
                <w:kern w:val="0"/>
                <w:szCs w:val="28"/>
              </w:rPr>
              <w:t>4</w:t>
            </w:r>
            <w:r>
              <w:rPr>
                <w:rFonts w:eastAsia="黑体"/>
                <w:kern w:val="0"/>
                <w:szCs w:val="28"/>
              </w:rPr>
              <w:t>学年</w:t>
            </w:r>
            <w:r>
              <w:rPr>
                <w:rFonts w:eastAsia="黑体"/>
                <w:kern w:val="0"/>
                <w:szCs w:val="28"/>
              </w:rPr>
              <w:t xml:space="preserve"> </w:t>
            </w:r>
            <w:r>
              <w:rPr>
                <w:rFonts w:eastAsia="黑体"/>
                <w:kern w:val="0"/>
                <w:szCs w:val="28"/>
              </w:rPr>
              <w:t>第</w:t>
            </w:r>
            <w:r>
              <w:rPr>
                <w:rFonts w:eastAsia="黑体" w:hint="eastAsia"/>
                <w:kern w:val="0"/>
                <w:szCs w:val="28"/>
              </w:rPr>
              <w:t>1</w:t>
            </w:r>
            <w:r>
              <w:rPr>
                <w:rFonts w:eastAsia="黑体"/>
                <w:kern w:val="0"/>
                <w:szCs w:val="28"/>
              </w:rPr>
              <w:t>学期</w:t>
            </w:r>
          </w:p>
        </w:tc>
      </w:tr>
      <w:tr w:rsidR="00020EFF" w14:paraId="7605A3D9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7CE3DCA4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4C9472D1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 w:hint="eastAsia"/>
                <w:kern w:val="0"/>
                <w:szCs w:val="28"/>
              </w:rPr>
              <w:t>数据工程综合实践</w:t>
            </w:r>
          </w:p>
        </w:tc>
      </w:tr>
      <w:tr w:rsidR="00020EFF" w14:paraId="0DE6EE4B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516BB990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2CBA9B5C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 w:hint="eastAsia"/>
                <w:kern w:val="0"/>
                <w:szCs w:val="28"/>
              </w:rPr>
              <w:t>计算机科学与技术学院</w:t>
            </w:r>
            <w:r>
              <w:rPr>
                <w:rFonts w:eastAsia="黑体" w:hint="eastAsia"/>
                <w:kern w:val="0"/>
                <w:szCs w:val="28"/>
              </w:rPr>
              <w:t>/</w:t>
            </w:r>
            <w:r>
              <w:rPr>
                <w:rFonts w:eastAsia="黑体" w:hint="eastAsia"/>
                <w:kern w:val="0"/>
                <w:szCs w:val="28"/>
              </w:rPr>
              <w:t>人工智能学院</w:t>
            </w:r>
          </w:p>
        </w:tc>
      </w:tr>
      <w:tr w:rsidR="00020EFF" w14:paraId="2B60B42A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F506CDD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专业班级：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7B6D4E45" w14:textId="67AC5EFA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 w:hint="eastAsia"/>
                <w:kern w:val="0"/>
                <w:szCs w:val="28"/>
              </w:rPr>
              <w:t>04</w:t>
            </w:r>
            <w:r w:rsidR="00107D7C">
              <w:rPr>
                <w:rFonts w:eastAsia="黑体"/>
                <w:kern w:val="0"/>
                <w:szCs w:val="28"/>
              </w:rPr>
              <w:t>012104</w:t>
            </w:r>
          </w:p>
        </w:tc>
      </w:tr>
      <w:tr w:rsidR="00020EFF" w14:paraId="6000C27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37EC75EA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7476DD" w14:textId="6254CB2E" w:rsidR="00020EFF" w:rsidRDefault="00107D7C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2021212151</w:t>
            </w:r>
          </w:p>
        </w:tc>
      </w:tr>
      <w:tr w:rsidR="00020EFF" w14:paraId="79C05519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18323D2F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61ECA5" w14:textId="1B22E842" w:rsidR="00020EFF" w:rsidRDefault="00107D7C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 w:hint="eastAsia"/>
                <w:kern w:val="0"/>
                <w:szCs w:val="28"/>
              </w:rPr>
              <w:t>周昭光</w:t>
            </w:r>
          </w:p>
        </w:tc>
      </w:tr>
      <w:tr w:rsidR="00020EFF" w14:paraId="014828C7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28D9425" w14:textId="77777777" w:rsidR="00020EFF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793737" w14:textId="2936481E" w:rsidR="00020EFF" w:rsidRDefault="00107D7C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eastAsia="黑体"/>
                <w:kern w:val="0"/>
                <w:szCs w:val="28"/>
              </w:rPr>
            </w:pPr>
            <w:r>
              <w:rPr>
                <w:rFonts w:eastAsia="黑体"/>
                <w:kern w:val="0"/>
                <w:szCs w:val="28"/>
              </w:rPr>
              <w:t>15826301649</w:t>
            </w:r>
          </w:p>
        </w:tc>
      </w:tr>
    </w:tbl>
    <w:p w14:paraId="48510E11" w14:textId="77777777" w:rsidR="00020EFF" w:rsidRDefault="00020EFF">
      <w:pPr>
        <w:spacing w:line="360" w:lineRule="auto"/>
        <w:jc w:val="center"/>
        <w:rPr>
          <w:rFonts w:eastAsia="黑体" w:cs="Times New Roman"/>
          <w:b/>
          <w:bCs/>
          <w:color w:val="000000"/>
          <w:sz w:val="32"/>
          <w:szCs w:val="32"/>
        </w:rPr>
      </w:pPr>
    </w:p>
    <w:p w14:paraId="68958FB8" w14:textId="77777777" w:rsidR="00020EFF" w:rsidRDefault="00020EFF">
      <w:pPr>
        <w:spacing w:line="360" w:lineRule="auto"/>
        <w:jc w:val="center"/>
        <w:rPr>
          <w:rFonts w:eastAsia="黑体" w:cs="Times New Roman"/>
          <w:b/>
          <w:bCs/>
          <w:color w:val="000000"/>
          <w:sz w:val="32"/>
          <w:szCs w:val="32"/>
        </w:rPr>
      </w:pPr>
    </w:p>
    <w:p w14:paraId="4CB78093" w14:textId="77777777" w:rsidR="00020EFF" w:rsidRDefault="00000000">
      <w:pPr>
        <w:spacing w:line="360" w:lineRule="auto"/>
        <w:jc w:val="center"/>
        <w:rPr>
          <w:rFonts w:eastAsia="黑体" w:cs="Times New Roman"/>
          <w:b/>
          <w:bCs/>
          <w:color w:val="000000"/>
          <w:sz w:val="32"/>
          <w:szCs w:val="32"/>
        </w:rPr>
      </w:pPr>
      <w:r>
        <w:rPr>
          <w:rFonts w:eastAsia="黑体" w:cs="Times New Roman"/>
          <w:b/>
          <w:bCs/>
          <w:color w:val="000000"/>
          <w:sz w:val="32"/>
          <w:szCs w:val="32"/>
        </w:rPr>
        <w:t>重庆邮电大学教务处制</w:t>
      </w:r>
    </w:p>
    <w:p w14:paraId="36CC7579" w14:textId="77777777" w:rsidR="00020EFF" w:rsidRDefault="00020EFF">
      <w:pPr>
        <w:rPr>
          <w:rFonts w:cs="Times New Roman"/>
        </w:rPr>
      </w:pPr>
    </w:p>
    <w:p w14:paraId="5CC37647" w14:textId="77777777" w:rsidR="00020EFF" w:rsidRDefault="00020EFF">
      <w:pPr>
        <w:widowControl/>
        <w:jc w:val="center"/>
        <w:rPr>
          <w:rFonts w:eastAsia="黑体" w:cs="Times New Roman"/>
          <w:b/>
          <w:sz w:val="28"/>
          <w:szCs w:val="28"/>
        </w:rPr>
      </w:pPr>
    </w:p>
    <w:p w14:paraId="519D5B08" w14:textId="77777777" w:rsidR="00020EFF" w:rsidRDefault="00000000">
      <w:pPr>
        <w:widowControl/>
        <w:jc w:val="center"/>
        <w:rPr>
          <w:rFonts w:eastAsia="黑体" w:cs="Times New Roman"/>
          <w:b/>
          <w:sz w:val="28"/>
          <w:szCs w:val="28"/>
        </w:rPr>
      </w:pPr>
      <w:r>
        <w:rPr>
          <w:rFonts w:eastAsia="黑体" w:cs="Times New Roman"/>
          <w:b/>
          <w:sz w:val="28"/>
          <w:szCs w:val="28"/>
        </w:rPr>
        <w:br w:type="page"/>
      </w:r>
    </w:p>
    <w:tbl>
      <w:tblPr>
        <w:tblW w:w="8982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6"/>
        <w:gridCol w:w="1626"/>
        <w:gridCol w:w="1637"/>
        <w:gridCol w:w="1313"/>
        <w:gridCol w:w="1312"/>
        <w:gridCol w:w="1619"/>
      </w:tblGrid>
      <w:tr w:rsidR="00020EFF" w14:paraId="05A24850" w14:textId="77777777">
        <w:trPr>
          <w:trHeight w:val="642"/>
        </w:trPr>
        <w:tc>
          <w:tcPr>
            <w:tcW w:w="1555" w:type="dxa"/>
            <w:shd w:val="clear" w:color="auto" w:fill="auto"/>
            <w:vAlign w:val="center"/>
          </w:tcPr>
          <w:p w14:paraId="1CBA288F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学生姓名</w:t>
            </w:r>
          </w:p>
        </w:tc>
        <w:tc>
          <w:tcPr>
            <w:tcW w:w="1624" w:type="dxa"/>
            <w:shd w:val="clear" w:color="auto" w:fill="auto"/>
            <w:noWrap/>
            <w:vAlign w:val="center"/>
          </w:tcPr>
          <w:p w14:paraId="2CB2C9F2" w14:textId="717BBD66" w:rsidR="00020EFF" w:rsidRDefault="00107D7C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周昭光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1FA1424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学生学号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1E39101" w14:textId="39ACF4F7" w:rsidR="00020EFF" w:rsidRDefault="00107D7C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2</w:t>
            </w:r>
            <w:r>
              <w:rPr>
                <w:color w:val="000000"/>
                <w:kern w:val="0"/>
                <w:szCs w:val="21"/>
              </w:rPr>
              <w:t>021212151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23EAABB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专业班级</w:t>
            </w:r>
          </w:p>
        </w:tc>
        <w:tc>
          <w:tcPr>
            <w:tcW w:w="1616" w:type="dxa"/>
            <w:shd w:val="clear" w:color="auto" w:fill="auto"/>
            <w:vAlign w:val="center"/>
          </w:tcPr>
          <w:p w14:paraId="592899D4" w14:textId="4EA05718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　</w:t>
            </w:r>
            <w:r>
              <w:rPr>
                <w:rFonts w:hint="eastAsia"/>
                <w:color w:val="000000"/>
                <w:kern w:val="0"/>
                <w:szCs w:val="21"/>
              </w:rPr>
              <w:t>04</w:t>
            </w:r>
            <w:r w:rsidR="00107D7C">
              <w:rPr>
                <w:color w:val="000000"/>
                <w:kern w:val="0"/>
                <w:szCs w:val="21"/>
              </w:rPr>
              <w:t>012104</w:t>
            </w:r>
          </w:p>
        </w:tc>
      </w:tr>
      <w:tr w:rsidR="00020EFF" w14:paraId="30BDDE3C" w14:textId="77777777">
        <w:trPr>
          <w:trHeight w:val="642"/>
        </w:trPr>
        <w:tc>
          <w:tcPr>
            <w:tcW w:w="1555" w:type="dxa"/>
            <w:shd w:val="clear" w:color="auto" w:fill="auto"/>
            <w:vAlign w:val="center"/>
          </w:tcPr>
          <w:p w14:paraId="3DBCE6ED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校内指导教师</w:t>
            </w:r>
          </w:p>
        </w:tc>
        <w:tc>
          <w:tcPr>
            <w:tcW w:w="7427" w:type="dxa"/>
            <w:gridSpan w:val="5"/>
            <w:shd w:val="clear" w:color="auto" w:fill="auto"/>
            <w:noWrap/>
            <w:vAlign w:val="center"/>
          </w:tcPr>
          <w:p w14:paraId="12F3DEFA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王进</w:t>
            </w:r>
            <w:r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020EFF" w14:paraId="4A48A1DA" w14:textId="77777777">
        <w:trPr>
          <w:trHeight w:val="642"/>
        </w:trPr>
        <w:tc>
          <w:tcPr>
            <w:tcW w:w="1555" w:type="dxa"/>
            <w:shd w:val="clear" w:color="auto" w:fill="auto"/>
            <w:vAlign w:val="center"/>
          </w:tcPr>
          <w:p w14:paraId="7F036D39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实验日期</w:t>
            </w:r>
          </w:p>
        </w:tc>
        <w:tc>
          <w:tcPr>
            <w:tcW w:w="1624" w:type="dxa"/>
            <w:shd w:val="clear" w:color="auto" w:fill="auto"/>
            <w:noWrap/>
            <w:vAlign w:val="center"/>
          </w:tcPr>
          <w:p w14:paraId="41822436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2023.12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8B3F2E0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实验地点</w:t>
            </w:r>
          </w:p>
        </w:tc>
        <w:tc>
          <w:tcPr>
            <w:tcW w:w="4167" w:type="dxa"/>
            <w:gridSpan w:val="3"/>
            <w:shd w:val="clear" w:color="auto" w:fill="auto"/>
            <w:noWrap/>
            <w:vAlign w:val="center"/>
          </w:tcPr>
          <w:p w14:paraId="6A794B3F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综合实验楼</w:t>
            </w:r>
            <w:r>
              <w:rPr>
                <w:rFonts w:hint="eastAsia"/>
                <w:color w:val="000000"/>
                <w:kern w:val="0"/>
                <w:szCs w:val="21"/>
              </w:rPr>
              <w:t>B501/B502</w:t>
            </w:r>
          </w:p>
        </w:tc>
      </w:tr>
      <w:tr w:rsidR="00020EFF" w14:paraId="577C1D86" w14:textId="77777777">
        <w:trPr>
          <w:trHeight w:val="642"/>
        </w:trPr>
        <w:tc>
          <w:tcPr>
            <w:tcW w:w="1555" w:type="dxa"/>
            <w:shd w:val="clear" w:color="auto" w:fill="auto"/>
            <w:vAlign w:val="center"/>
          </w:tcPr>
          <w:p w14:paraId="5F760C99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实验名称</w:t>
            </w:r>
          </w:p>
        </w:tc>
        <w:tc>
          <w:tcPr>
            <w:tcW w:w="7427" w:type="dxa"/>
            <w:gridSpan w:val="5"/>
            <w:shd w:val="clear" w:color="auto" w:fill="auto"/>
            <w:noWrap/>
            <w:vAlign w:val="center"/>
          </w:tcPr>
          <w:p w14:paraId="4ECE32B5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　</w:t>
            </w:r>
            <w:r>
              <w:rPr>
                <w:rFonts w:hint="eastAsia"/>
                <w:color w:val="000000"/>
                <w:kern w:val="0"/>
                <w:szCs w:val="21"/>
              </w:rPr>
              <w:t>数据工程综合实践</w:t>
            </w:r>
            <w:r>
              <w:rPr>
                <w:rFonts w:hint="eastAsia"/>
                <w:color w:val="000000"/>
                <w:kern w:val="0"/>
                <w:szCs w:val="21"/>
              </w:rPr>
              <w:t>-</w:t>
            </w:r>
            <w:r>
              <w:rPr>
                <w:rFonts w:hint="eastAsia"/>
                <w:color w:val="000000"/>
                <w:kern w:val="0"/>
                <w:szCs w:val="21"/>
              </w:rPr>
              <w:t>任务二</w:t>
            </w:r>
          </w:p>
        </w:tc>
      </w:tr>
      <w:tr w:rsidR="00020EFF" w14:paraId="66615D73" w14:textId="77777777">
        <w:trPr>
          <w:trHeight w:val="642"/>
        </w:trPr>
        <w:tc>
          <w:tcPr>
            <w:tcW w:w="1555" w:type="dxa"/>
            <w:shd w:val="clear" w:color="auto" w:fill="auto"/>
            <w:vAlign w:val="center"/>
          </w:tcPr>
          <w:p w14:paraId="4F857A5E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评阅人签字</w:t>
            </w:r>
          </w:p>
        </w:tc>
        <w:tc>
          <w:tcPr>
            <w:tcW w:w="4536" w:type="dxa"/>
            <w:gridSpan w:val="3"/>
            <w:shd w:val="clear" w:color="auto" w:fill="auto"/>
            <w:noWrap/>
            <w:vAlign w:val="center"/>
          </w:tcPr>
          <w:p w14:paraId="4EB43613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王进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28B4D24" w14:textId="77777777" w:rsidR="00020EFF" w:rsidRDefault="00000000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成绩</w:t>
            </w:r>
          </w:p>
        </w:tc>
        <w:tc>
          <w:tcPr>
            <w:tcW w:w="1616" w:type="dxa"/>
            <w:shd w:val="clear" w:color="auto" w:fill="auto"/>
            <w:noWrap/>
            <w:vAlign w:val="center"/>
          </w:tcPr>
          <w:p w14:paraId="651B60E7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  <w:tr w:rsidR="00020EFF" w14:paraId="16B21DE3" w14:textId="77777777">
        <w:trPr>
          <w:trHeight w:val="497"/>
        </w:trPr>
        <w:tc>
          <w:tcPr>
            <w:tcW w:w="0" w:type="auto"/>
            <w:gridSpan w:val="6"/>
            <w:shd w:val="clear" w:color="auto" w:fill="auto"/>
            <w:vAlign w:val="center"/>
          </w:tcPr>
          <w:p w14:paraId="404AF552" w14:textId="77777777" w:rsidR="00020EFF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一、实验目的和要求</w:t>
            </w:r>
          </w:p>
        </w:tc>
      </w:tr>
      <w:tr w:rsidR="00020EFF" w14:paraId="611BF21F" w14:textId="77777777">
        <w:trPr>
          <w:trHeight w:val="3198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A3151CD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O2O </w:t>
            </w:r>
            <w:r>
              <w:rPr>
                <w:rFonts w:hint="eastAsia"/>
                <w:color w:val="000000"/>
                <w:kern w:val="0"/>
                <w:szCs w:val="21"/>
              </w:rPr>
              <w:t>优惠券使用预测阿里天池平台线上测评</w:t>
            </w:r>
          </w:p>
        </w:tc>
      </w:tr>
      <w:tr w:rsidR="00020EFF" w14:paraId="7C9545ED" w14:textId="77777777">
        <w:trPr>
          <w:trHeight w:val="642"/>
        </w:trPr>
        <w:tc>
          <w:tcPr>
            <w:tcW w:w="0" w:type="auto"/>
            <w:gridSpan w:val="6"/>
            <w:shd w:val="clear" w:color="auto" w:fill="auto"/>
            <w:vAlign w:val="center"/>
          </w:tcPr>
          <w:p w14:paraId="08248880" w14:textId="77777777" w:rsidR="00020EFF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二、实验设备</w:t>
            </w:r>
          </w:p>
        </w:tc>
      </w:tr>
      <w:tr w:rsidR="00020EFF" w14:paraId="08B22A0C" w14:textId="77777777">
        <w:trPr>
          <w:trHeight w:val="3099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5A8947B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1</w:t>
            </w:r>
            <w:r>
              <w:rPr>
                <w:rFonts w:hint="eastAsia"/>
                <w:color w:val="000000"/>
                <w:kern w:val="0"/>
                <w:szCs w:val="21"/>
              </w:rPr>
              <w:t>、操作系统：</w:t>
            </w:r>
            <w:r>
              <w:rPr>
                <w:rFonts w:hint="eastAsia"/>
                <w:color w:val="000000"/>
                <w:kern w:val="0"/>
                <w:szCs w:val="21"/>
              </w:rPr>
              <w:t>Windows</w:t>
            </w:r>
          </w:p>
          <w:p w14:paraId="2F54DE12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2</w:t>
            </w:r>
            <w:r>
              <w:rPr>
                <w:rFonts w:hint="eastAsia"/>
                <w:color w:val="000000"/>
                <w:kern w:val="0"/>
                <w:szCs w:val="21"/>
              </w:rPr>
              <w:t>、基本硬件配置要求：处理器</w:t>
            </w:r>
            <w:r>
              <w:rPr>
                <w:rFonts w:hint="eastAsia"/>
                <w:color w:val="000000"/>
                <w:kern w:val="0"/>
                <w:szCs w:val="21"/>
              </w:rPr>
              <w:t>Intel i3</w:t>
            </w:r>
            <w:r>
              <w:rPr>
                <w:rFonts w:hint="eastAsia"/>
                <w:color w:val="000000"/>
                <w:kern w:val="0"/>
                <w:szCs w:val="21"/>
              </w:rPr>
              <w:t>、内存</w:t>
            </w:r>
            <w:r>
              <w:rPr>
                <w:rFonts w:hint="eastAsia"/>
                <w:color w:val="000000"/>
                <w:kern w:val="0"/>
                <w:szCs w:val="21"/>
              </w:rPr>
              <w:t>8G</w:t>
            </w:r>
            <w:r>
              <w:rPr>
                <w:rFonts w:hint="eastAsia"/>
                <w:color w:val="000000"/>
                <w:kern w:val="0"/>
                <w:szCs w:val="21"/>
              </w:rPr>
              <w:t>；</w:t>
            </w:r>
          </w:p>
          <w:p w14:paraId="65D81288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3</w:t>
            </w:r>
            <w:r>
              <w:rPr>
                <w:rFonts w:hint="eastAsia"/>
                <w:color w:val="000000"/>
                <w:kern w:val="0"/>
                <w:szCs w:val="21"/>
              </w:rPr>
              <w:t>、</w:t>
            </w:r>
            <w:r>
              <w:rPr>
                <w:rFonts w:hint="eastAsia"/>
                <w:color w:val="000000"/>
                <w:kern w:val="0"/>
                <w:szCs w:val="21"/>
              </w:rPr>
              <w:t>Python</w:t>
            </w:r>
            <w:r>
              <w:rPr>
                <w:rFonts w:hint="eastAsia"/>
                <w:color w:val="000000"/>
                <w:kern w:val="0"/>
                <w:szCs w:val="21"/>
              </w:rPr>
              <w:t>及其组件版本：</w:t>
            </w:r>
          </w:p>
          <w:p w14:paraId="2D4BDBE0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Python 3.6.5</w:t>
            </w:r>
          </w:p>
          <w:p w14:paraId="523EEC80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NumPy 1.14.3</w:t>
            </w:r>
          </w:p>
          <w:p w14:paraId="5303D951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Pandas 0.23.0</w:t>
            </w:r>
          </w:p>
          <w:p w14:paraId="55B4EB11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Scikit-learn 0.19.1</w:t>
            </w:r>
          </w:p>
          <w:p w14:paraId="18AAC192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XGBoost 0.6</w:t>
            </w:r>
          </w:p>
          <w:p w14:paraId="69D0C212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LightGBM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 xml:space="preserve"> 2.1.0</w:t>
            </w:r>
          </w:p>
        </w:tc>
      </w:tr>
      <w:tr w:rsidR="00020EFF" w14:paraId="4A9D0FFD" w14:textId="77777777">
        <w:trPr>
          <w:trHeight w:val="642"/>
        </w:trPr>
        <w:tc>
          <w:tcPr>
            <w:tcW w:w="0" w:type="auto"/>
            <w:gridSpan w:val="6"/>
            <w:shd w:val="clear" w:color="auto" w:fill="auto"/>
            <w:vAlign w:val="center"/>
          </w:tcPr>
          <w:p w14:paraId="3603CB5A" w14:textId="77777777" w:rsidR="00020EFF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 w:hint="eastAsia"/>
                <w:b/>
                <w:bCs/>
                <w:color w:val="000000"/>
                <w:kern w:val="0"/>
                <w:szCs w:val="21"/>
              </w:rPr>
              <w:t>三</w:t>
            </w: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、实验内容</w:t>
            </w:r>
          </w:p>
        </w:tc>
      </w:tr>
      <w:tr w:rsidR="00020EFF" w14:paraId="41ECFE88" w14:textId="77777777">
        <w:trPr>
          <w:trHeight w:val="3128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C7DAE83" w14:textId="3B9591EE" w:rsidR="00622EED" w:rsidRDefault="00622EED" w:rsidP="00622EED">
            <w:pPr>
              <w:pStyle w:val="ab"/>
              <w:widowControl/>
              <w:numPr>
                <w:ilvl w:val="0"/>
                <w:numId w:val="1"/>
              </w:numPr>
              <w:ind w:firstLineChars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b/>
                <w:bCs/>
                <w:color w:val="000000"/>
                <w:kern w:val="0"/>
                <w:szCs w:val="21"/>
              </w:rPr>
              <w:lastRenderedPageBreak/>
              <w:t>赛题简介</w:t>
            </w:r>
          </w:p>
          <w:p w14:paraId="54883727" w14:textId="19EB1710" w:rsidR="00622EED" w:rsidRDefault="00622EED" w:rsidP="00622EED">
            <w:pPr>
              <w:pStyle w:val="ab"/>
              <w:widowControl/>
              <w:ind w:left="360" w:firstLineChars="0" w:firstLine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1</w:t>
            </w:r>
            <w:r>
              <w:rPr>
                <w:b/>
                <w:bCs/>
                <w:color w:val="000000"/>
                <w:kern w:val="0"/>
                <w:szCs w:val="21"/>
              </w:rPr>
              <w:t>.1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问题背景</w:t>
            </w:r>
          </w:p>
          <w:p w14:paraId="5CE2AB84" w14:textId="3423E065" w:rsidR="00622EED" w:rsidRPr="00622EED" w:rsidRDefault="00BC5F5B" w:rsidP="00BC5F5B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BC5F5B">
              <w:rPr>
                <w:rFonts w:hint="eastAsia"/>
                <w:color w:val="000000"/>
                <w:kern w:val="0"/>
                <w:szCs w:val="21"/>
              </w:rPr>
              <w:t>随着移动设备的普及和移动互联网的发展，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O2O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（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Online to Offline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）消费领域备受关注。据不完全统计，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O2O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行业估值上亿的创业公司至少有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10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家，也不乏百亿级别的巨头。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O2O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行业涉及数亿消费者，各类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APP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每天记录了超过百亿条用户行为和位置记录，形成了庞大的数据资源，成为大数据科研和商业化运营的重要场景之一。以优惠券</w:t>
            </w:r>
            <w:proofErr w:type="gramStart"/>
            <w:r w:rsidRPr="00BC5F5B">
              <w:rPr>
                <w:rFonts w:hint="eastAsia"/>
                <w:color w:val="000000"/>
                <w:kern w:val="0"/>
                <w:szCs w:val="21"/>
              </w:rPr>
              <w:t>盘活老</w:t>
            </w:r>
            <w:proofErr w:type="gramEnd"/>
            <w:r w:rsidRPr="00BC5F5B">
              <w:rPr>
                <w:rFonts w:hint="eastAsia"/>
                <w:color w:val="000000"/>
                <w:kern w:val="0"/>
                <w:szCs w:val="21"/>
              </w:rPr>
              <w:t>用户或吸引新客户进店消费是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O2O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的一种重要营销方式。然而随机投放的优惠券对多数用户造成无意义的干扰。对商家而言，滥发的优惠券可能降低品牌声誉，同时难以估算营销成本。个性化投放是提高优惠券核销率的重要技术，它可以让具有一定偏好的消费者得到真正的实惠，同时赋予商家更强的营销能力。</w:t>
            </w:r>
          </w:p>
          <w:p w14:paraId="40BD2257" w14:textId="1813528E" w:rsidR="00622EED" w:rsidRPr="00622EED" w:rsidRDefault="00622EED" w:rsidP="00622EED">
            <w:pPr>
              <w:pStyle w:val="ab"/>
              <w:widowControl/>
              <w:ind w:left="360" w:firstLineChars="0" w:firstLine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1</w:t>
            </w:r>
            <w:r>
              <w:rPr>
                <w:b/>
                <w:bCs/>
                <w:color w:val="000000"/>
                <w:kern w:val="0"/>
                <w:szCs w:val="21"/>
              </w:rPr>
              <w:t>.2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目标</w:t>
            </w:r>
          </w:p>
          <w:p w14:paraId="3F227771" w14:textId="7977587B" w:rsidR="00622EED" w:rsidRPr="00622EED" w:rsidRDefault="00BC5F5B" w:rsidP="00BC5F5B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BC5F5B">
              <w:rPr>
                <w:rFonts w:hint="eastAsia"/>
                <w:color w:val="000000"/>
                <w:kern w:val="0"/>
                <w:szCs w:val="21"/>
              </w:rPr>
              <w:t>本次比赛的目标是针对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O2O</w:t>
            </w:r>
            <w:r w:rsidRPr="00BC5F5B">
              <w:rPr>
                <w:rFonts w:hint="eastAsia"/>
                <w:color w:val="000000"/>
                <w:kern w:val="0"/>
                <w:szCs w:val="21"/>
              </w:rPr>
              <w:t>场景，通过分析建模，精准预测用户是否会在规定时间内使用相应的优惠券。</w:t>
            </w:r>
          </w:p>
          <w:p w14:paraId="0820167C" w14:textId="58725EBD" w:rsidR="00622EED" w:rsidRDefault="00622EED" w:rsidP="00622EED">
            <w:pPr>
              <w:pStyle w:val="ab"/>
              <w:widowControl/>
              <w:numPr>
                <w:ilvl w:val="0"/>
                <w:numId w:val="1"/>
              </w:numPr>
              <w:ind w:firstLineChars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b/>
                <w:bCs/>
                <w:color w:val="000000"/>
                <w:kern w:val="0"/>
                <w:szCs w:val="21"/>
              </w:rPr>
              <w:t>数据集介绍</w:t>
            </w:r>
          </w:p>
          <w:p w14:paraId="28B5C256" w14:textId="579B5441" w:rsidR="00622EED" w:rsidRDefault="00622EED" w:rsidP="00622EED">
            <w:pPr>
              <w:pStyle w:val="ab"/>
              <w:widowControl/>
              <w:ind w:left="360" w:firstLineChars="0" w:firstLine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2</w:t>
            </w:r>
            <w:r>
              <w:rPr>
                <w:b/>
                <w:bCs/>
                <w:color w:val="000000"/>
                <w:kern w:val="0"/>
                <w:szCs w:val="21"/>
              </w:rPr>
              <w:t>.1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数据来源</w:t>
            </w:r>
          </w:p>
          <w:p w14:paraId="4D050A19" w14:textId="42717755" w:rsidR="00622EED" w:rsidRP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386B85">
              <w:rPr>
                <w:rFonts w:hint="eastAsia"/>
                <w:color w:val="000000"/>
                <w:kern w:val="0"/>
                <w:szCs w:val="21"/>
              </w:rPr>
              <w:t>本赛题提供用户在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2016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年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1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月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1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日至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2016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年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6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月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30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日之间真实线上线下消费行为</w:t>
            </w:r>
            <w:r>
              <w:rPr>
                <w:rFonts w:hint="eastAsia"/>
                <w:color w:val="000000"/>
                <w:kern w:val="0"/>
                <w:szCs w:val="21"/>
              </w:rPr>
              <w:t>（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数据均</w:t>
            </w:r>
            <w:r>
              <w:rPr>
                <w:rFonts w:hint="eastAsia"/>
                <w:color w:val="000000"/>
                <w:kern w:val="0"/>
                <w:szCs w:val="21"/>
              </w:rPr>
              <w:t>已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作匿名处理</w:t>
            </w:r>
            <w:r>
              <w:rPr>
                <w:rFonts w:hint="eastAsia"/>
                <w:color w:val="000000"/>
                <w:kern w:val="0"/>
                <w:szCs w:val="21"/>
              </w:rPr>
              <w:t>、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有偏采样和必要过滤</w:t>
            </w:r>
            <w:r>
              <w:rPr>
                <w:rFonts w:hint="eastAsia"/>
                <w:color w:val="000000"/>
                <w:kern w:val="0"/>
                <w:szCs w:val="21"/>
              </w:rPr>
              <w:t>）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，预测用户在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2016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年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7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月领取优惠券后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15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天以内的使用情况。</w:t>
            </w:r>
          </w:p>
          <w:p w14:paraId="7222BB5E" w14:textId="03DEA7DD" w:rsidR="00622EED" w:rsidRPr="00622EED" w:rsidRDefault="00622EED" w:rsidP="00622EED">
            <w:pPr>
              <w:pStyle w:val="ab"/>
              <w:widowControl/>
              <w:ind w:left="360" w:firstLineChars="0" w:firstLine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2</w:t>
            </w:r>
            <w:r>
              <w:rPr>
                <w:b/>
                <w:bCs/>
                <w:color w:val="000000"/>
                <w:kern w:val="0"/>
                <w:szCs w:val="21"/>
              </w:rPr>
              <w:t>.2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数据描述</w:t>
            </w:r>
          </w:p>
          <w:p w14:paraId="13115BFA" w14:textId="0A8B8C73" w:rsidR="00801B65" w:rsidRPr="00801B65" w:rsidRDefault="00801B65" w:rsidP="00801B6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本次比赛数据共有四张表，两张训练数据表，一张测试数据表，一张提交样例表。</w:t>
            </w:r>
          </w:p>
          <w:p w14:paraId="2C6A6136" w14:textId="6FFA3E11" w:rsidR="00622EED" w:rsidRDefault="00801B6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表</w:t>
            </w:r>
            <w:r w:rsidR="00386B85">
              <w:rPr>
                <w:rFonts w:hint="eastAsia"/>
                <w:color w:val="000000"/>
                <w:kern w:val="0"/>
                <w:szCs w:val="21"/>
              </w:rPr>
              <w:t>字段如下：</w:t>
            </w:r>
          </w:p>
          <w:p w14:paraId="2B4B6AAD" w14:textId="77777777" w:rsidR="00801B65" w:rsidRDefault="00801B6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</w:p>
          <w:p w14:paraId="7A83E055" w14:textId="77777777" w:rsidR="00801B65" w:rsidRDefault="00801B6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</w:p>
          <w:p w14:paraId="69FF5D08" w14:textId="074844CB" w:rsid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386B85">
              <w:rPr>
                <w:rFonts w:hint="eastAsia"/>
                <w:color w:val="000000"/>
                <w:kern w:val="0"/>
                <w:szCs w:val="21"/>
              </w:rPr>
              <w:t xml:space="preserve">Table 1: 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用户线下消费和优惠券领取行为</w:t>
            </w:r>
          </w:p>
          <w:tbl>
            <w:tblPr>
              <w:tblStyle w:val="aa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938"/>
              <w:gridCol w:w="6649"/>
            </w:tblGrid>
            <w:tr w:rsidR="00386B85" w14:paraId="7F8B716A" w14:textId="77777777" w:rsidTr="00386B85">
              <w:tc>
                <w:tcPr>
                  <w:tcW w:w="1938" w:type="dxa"/>
                </w:tcPr>
                <w:p w14:paraId="59319AE3" w14:textId="10213AEB" w:rsidR="00386B85" w:rsidRP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b/>
                      <w:bCs/>
                      <w:color w:val="000000"/>
                      <w:kern w:val="0"/>
                      <w:szCs w:val="21"/>
                    </w:rPr>
                    <w:t>Field</w:t>
                  </w:r>
                </w:p>
              </w:tc>
              <w:tc>
                <w:tcPr>
                  <w:tcW w:w="6649" w:type="dxa"/>
                </w:tcPr>
                <w:p w14:paraId="5F0FE32F" w14:textId="56D13C14" w:rsidR="00386B85" w:rsidRP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b/>
                      <w:bCs/>
                      <w:color w:val="000000"/>
                      <w:kern w:val="0"/>
                      <w:szCs w:val="21"/>
                    </w:rPr>
                    <w:t>Description</w:t>
                  </w:r>
                </w:p>
              </w:tc>
            </w:tr>
            <w:tr w:rsidR="00386B85" w14:paraId="7562D09F" w14:textId="77777777" w:rsidTr="00386B85">
              <w:tc>
                <w:tcPr>
                  <w:tcW w:w="1938" w:type="dxa"/>
                </w:tcPr>
                <w:p w14:paraId="61FA807A" w14:textId="18EE5A98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proofErr w:type="spellStart"/>
                  <w:r w:rsidRPr="00386B85">
                    <w:rPr>
                      <w:color w:val="000000"/>
                      <w:kern w:val="0"/>
                      <w:szCs w:val="21"/>
                    </w:rPr>
                    <w:t>User_id</w:t>
                  </w:r>
                  <w:proofErr w:type="spellEnd"/>
                </w:p>
              </w:tc>
              <w:tc>
                <w:tcPr>
                  <w:tcW w:w="6649" w:type="dxa"/>
                </w:tcPr>
                <w:p w14:paraId="621FB4AA" w14:textId="464F8EB1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用户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</w:t>
                  </w:r>
                </w:p>
              </w:tc>
            </w:tr>
            <w:tr w:rsidR="00386B85" w14:paraId="2023A13D" w14:textId="77777777" w:rsidTr="00386B85">
              <w:tc>
                <w:tcPr>
                  <w:tcW w:w="1938" w:type="dxa"/>
                </w:tcPr>
                <w:p w14:paraId="238AEC91" w14:textId="7CDD3325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proofErr w:type="spellStart"/>
                  <w:r w:rsidRPr="00386B85">
                    <w:rPr>
                      <w:color w:val="000000"/>
                      <w:kern w:val="0"/>
                      <w:szCs w:val="21"/>
                    </w:rPr>
                    <w:t>Merchant_id</w:t>
                  </w:r>
                  <w:proofErr w:type="spellEnd"/>
                </w:p>
              </w:tc>
              <w:tc>
                <w:tcPr>
                  <w:tcW w:w="6649" w:type="dxa"/>
                </w:tcPr>
                <w:p w14:paraId="23A2304C" w14:textId="64842F04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商户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</w:t>
                  </w:r>
                </w:p>
              </w:tc>
            </w:tr>
            <w:tr w:rsidR="00386B85" w14:paraId="169365CC" w14:textId="77777777" w:rsidTr="00386B85">
              <w:tc>
                <w:tcPr>
                  <w:tcW w:w="1938" w:type="dxa"/>
                </w:tcPr>
                <w:p w14:paraId="11ED5B88" w14:textId="56F2717C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Coupon_id</w:t>
                  </w:r>
                </w:p>
              </w:tc>
              <w:tc>
                <w:tcPr>
                  <w:tcW w:w="6649" w:type="dxa"/>
                </w:tcPr>
                <w:p w14:paraId="59DD36FD" w14:textId="09969640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优惠券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：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表示无优惠券消费，此时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Discount_rate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和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Date_received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字段无意义</w:t>
                  </w:r>
                </w:p>
              </w:tc>
            </w:tr>
            <w:tr w:rsidR="00386B85" w14:paraId="2EC50F4D" w14:textId="77777777" w:rsidTr="00386B85">
              <w:tc>
                <w:tcPr>
                  <w:tcW w:w="1938" w:type="dxa"/>
                </w:tcPr>
                <w:p w14:paraId="2FB50D71" w14:textId="0F82731B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Discount_rate</w:t>
                  </w:r>
                </w:p>
              </w:tc>
              <w:tc>
                <w:tcPr>
                  <w:tcW w:w="6649" w:type="dxa"/>
                </w:tcPr>
                <w:p w14:paraId="4FD162B8" w14:textId="22E819C0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优惠率：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 \in [0,1]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代表折扣率；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x:y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表示满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减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y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。单位是元</w:t>
                  </w:r>
                </w:p>
              </w:tc>
            </w:tr>
            <w:tr w:rsidR="00386B85" w14:paraId="5EC41C56" w14:textId="77777777" w:rsidTr="00386B85">
              <w:tc>
                <w:tcPr>
                  <w:tcW w:w="1938" w:type="dxa"/>
                </w:tcPr>
                <w:p w14:paraId="4621A438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</w:p>
                <w:p w14:paraId="58E8CA5F" w14:textId="02C12128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Distance</w:t>
                  </w:r>
                </w:p>
              </w:tc>
              <w:tc>
                <w:tcPr>
                  <w:tcW w:w="6649" w:type="dxa"/>
                </w:tcPr>
                <w:p w14:paraId="75A890B3" w14:textId="2FAC5EE4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user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经常活动的地点离该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merchant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的</w:t>
                  </w:r>
                  <w:proofErr w:type="gramStart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最近门</w:t>
                  </w:r>
                  <w:proofErr w:type="gramEnd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店距离是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x*500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米（如果是连锁店，则</w:t>
                  </w:r>
                  <w:proofErr w:type="gramStart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取最近</w:t>
                  </w:r>
                  <w:proofErr w:type="gramEnd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的</w:t>
                  </w:r>
                  <w:proofErr w:type="gramStart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一</w:t>
                  </w:r>
                  <w:proofErr w:type="gramEnd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家门店），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x\in[0,10]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；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表示无此信息，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0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表示低于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500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米，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10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表示大于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5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公里；</w:t>
                  </w:r>
                </w:p>
              </w:tc>
            </w:tr>
            <w:tr w:rsidR="00386B85" w14:paraId="78029AFC" w14:textId="77777777" w:rsidTr="00386B85">
              <w:tc>
                <w:tcPr>
                  <w:tcW w:w="1938" w:type="dxa"/>
                </w:tcPr>
                <w:p w14:paraId="247FEC15" w14:textId="7D3953BC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Date_received</w:t>
                  </w:r>
                </w:p>
              </w:tc>
              <w:tc>
                <w:tcPr>
                  <w:tcW w:w="6649" w:type="dxa"/>
                </w:tcPr>
                <w:p w14:paraId="5A909720" w14:textId="0F377549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领取优惠券日期</w:t>
                  </w:r>
                </w:p>
              </w:tc>
            </w:tr>
            <w:tr w:rsidR="00386B85" w14:paraId="28329DB5" w14:textId="77777777" w:rsidTr="00386B85">
              <w:tc>
                <w:tcPr>
                  <w:tcW w:w="1938" w:type="dxa"/>
                </w:tcPr>
                <w:p w14:paraId="4C08AD6F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</w:p>
                <w:p w14:paraId="1700B920" w14:textId="59E1F1DE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Date</w:t>
                  </w:r>
                </w:p>
              </w:tc>
              <w:tc>
                <w:tcPr>
                  <w:tcW w:w="6649" w:type="dxa"/>
                </w:tcPr>
                <w:p w14:paraId="11CAB29B" w14:textId="75DEEEB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消费日期：如果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Date=null &amp; Coupon_id != 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，该记录表示领取优惠券但没有使用，即负样本；如果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Date!=null &amp; Coupon_id = 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，则表示普通消费日期；如果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Date!=null &amp; Coupon_</w:t>
                  </w:r>
                  <w:proofErr w:type="gramStart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 !</w:t>
                  </w:r>
                  <w:proofErr w:type="gramEnd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= 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，则表示用优惠券消费日期，即正样本；</w:t>
                  </w:r>
                </w:p>
              </w:tc>
            </w:tr>
          </w:tbl>
          <w:p w14:paraId="437CEE04" w14:textId="77777777" w:rsid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</w:p>
          <w:p w14:paraId="05A83C2E" w14:textId="77777777" w:rsid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</w:p>
          <w:p w14:paraId="42DD7A58" w14:textId="384B2AF4" w:rsid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386B85">
              <w:rPr>
                <w:rFonts w:hint="eastAsia"/>
                <w:color w:val="000000"/>
                <w:kern w:val="0"/>
                <w:szCs w:val="21"/>
              </w:rPr>
              <w:t xml:space="preserve">Table 2: 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用户线上点击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/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消费和优惠券领取行为</w:t>
            </w:r>
          </w:p>
          <w:tbl>
            <w:tblPr>
              <w:tblStyle w:val="aa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938"/>
              <w:gridCol w:w="6649"/>
            </w:tblGrid>
            <w:tr w:rsidR="00386B85" w:rsidRPr="00386B85" w14:paraId="5AA0FBAD" w14:textId="77777777" w:rsidTr="008762ED">
              <w:tc>
                <w:tcPr>
                  <w:tcW w:w="1938" w:type="dxa"/>
                </w:tcPr>
                <w:p w14:paraId="71A5D3DB" w14:textId="77777777" w:rsidR="00386B85" w:rsidRP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b/>
                      <w:bCs/>
                      <w:color w:val="000000"/>
                      <w:kern w:val="0"/>
                      <w:szCs w:val="21"/>
                    </w:rPr>
                    <w:t>Field</w:t>
                  </w:r>
                </w:p>
              </w:tc>
              <w:tc>
                <w:tcPr>
                  <w:tcW w:w="6649" w:type="dxa"/>
                </w:tcPr>
                <w:p w14:paraId="01BD6A3B" w14:textId="77777777" w:rsidR="00386B85" w:rsidRP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b/>
                      <w:bCs/>
                      <w:color w:val="000000"/>
                      <w:kern w:val="0"/>
                      <w:szCs w:val="21"/>
                    </w:rPr>
                    <w:t>Description</w:t>
                  </w:r>
                </w:p>
              </w:tc>
            </w:tr>
            <w:tr w:rsidR="00386B85" w14:paraId="0A55EDF7" w14:textId="77777777" w:rsidTr="008762ED">
              <w:tc>
                <w:tcPr>
                  <w:tcW w:w="1938" w:type="dxa"/>
                </w:tcPr>
                <w:p w14:paraId="6CE3F610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proofErr w:type="spellStart"/>
                  <w:r w:rsidRPr="00386B85">
                    <w:rPr>
                      <w:color w:val="000000"/>
                      <w:kern w:val="0"/>
                      <w:szCs w:val="21"/>
                    </w:rPr>
                    <w:t>User_id</w:t>
                  </w:r>
                  <w:proofErr w:type="spellEnd"/>
                </w:p>
              </w:tc>
              <w:tc>
                <w:tcPr>
                  <w:tcW w:w="6649" w:type="dxa"/>
                </w:tcPr>
                <w:p w14:paraId="0063A8F8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用户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</w:t>
                  </w:r>
                </w:p>
              </w:tc>
            </w:tr>
            <w:tr w:rsidR="00386B85" w14:paraId="2815695C" w14:textId="77777777" w:rsidTr="008762ED">
              <w:tc>
                <w:tcPr>
                  <w:tcW w:w="1938" w:type="dxa"/>
                </w:tcPr>
                <w:p w14:paraId="1D96D53B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proofErr w:type="spellStart"/>
                  <w:r w:rsidRPr="00386B85">
                    <w:rPr>
                      <w:color w:val="000000"/>
                      <w:kern w:val="0"/>
                      <w:szCs w:val="21"/>
                    </w:rPr>
                    <w:t>Merchant_id</w:t>
                  </w:r>
                  <w:proofErr w:type="spellEnd"/>
                </w:p>
              </w:tc>
              <w:tc>
                <w:tcPr>
                  <w:tcW w:w="6649" w:type="dxa"/>
                </w:tcPr>
                <w:p w14:paraId="3E7EF8A3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商户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</w:t>
                  </w:r>
                </w:p>
              </w:tc>
            </w:tr>
            <w:tr w:rsidR="00801B65" w14:paraId="6F3748A5" w14:textId="77777777" w:rsidTr="008762ED">
              <w:tc>
                <w:tcPr>
                  <w:tcW w:w="1938" w:type="dxa"/>
                </w:tcPr>
                <w:p w14:paraId="32A803B4" w14:textId="18E378E3" w:rsidR="00801B65" w:rsidRPr="00386B85" w:rsidRDefault="00801B6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801B65">
                    <w:rPr>
                      <w:color w:val="000000"/>
                      <w:kern w:val="0"/>
                      <w:szCs w:val="21"/>
                    </w:rPr>
                    <w:t>Action</w:t>
                  </w:r>
                </w:p>
              </w:tc>
              <w:tc>
                <w:tcPr>
                  <w:tcW w:w="6649" w:type="dxa"/>
                </w:tcPr>
                <w:p w14:paraId="72A2EBA7" w14:textId="6888B8CD" w:rsidR="00801B65" w:rsidRPr="00386B85" w:rsidRDefault="00801B6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 xml:space="preserve">0 </w:t>
                  </w:r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>点击，</w:t>
                  </w:r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 xml:space="preserve"> 1</w:t>
                  </w:r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>购买，</w:t>
                  </w:r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>2</w:t>
                  </w:r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>领取优惠券</w:t>
                  </w:r>
                </w:p>
              </w:tc>
            </w:tr>
            <w:tr w:rsidR="00386B85" w14:paraId="0E054FB4" w14:textId="77777777" w:rsidTr="008762ED">
              <w:tc>
                <w:tcPr>
                  <w:tcW w:w="1938" w:type="dxa"/>
                </w:tcPr>
                <w:p w14:paraId="5877AC03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Coupon_id</w:t>
                  </w:r>
                </w:p>
              </w:tc>
              <w:tc>
                <w:tcPr>
                  <w:tcW w:w="6649" w:type="dxa"/>
                </w:tcPr>
                <w:p w14:paraId="020ED4C6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优惠券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：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表示无优惠券消费，此时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Discount_rate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和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Date_received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lastRenderedPageBreak/>
                    <w:t>字段无意义</w:t>
                  </w:r>
                </w:p>
              </w:tc>
            </w:tr>
            <w:tr w:rsidR="00386B85" w14:paraId="40B57FAD" w14:textId="77777777" w:rsidTr="008762ED">
              <w:tc>
                <w:tcPr>
                  <w:tcW w:w="1938" w:type="dxa"/>
                </w:tcPr>
                <w:p w14:paraId="7CCF6077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lastRenderedPageBreak/>
                    <w:t>Discount_rate</w:t>
                  </w:r>
                </w:p>
              </w:tc>
              <w:tc>
                <w:tcPr>
                  <w:tcW w:w="6649" w:type="dxa"/>
                </w:tcPr>
                <w:p w14:paraId="3AB4AF4A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优惠率：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 \in [0,1]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代表折扣率；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x:y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表示满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减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y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。单位是元</w:t>
                  </w:r>
                </w:p>
              </w:tc>
            </w:tr>
            <w:tr w:rsidR="00386B85" w14:paraId="42F202A0" w14:textId="77777777" w:rsidTr="008762ED">
              <w:tc>
                <w:tcPr>
                  <w:tcW w:w="1938" w:type="dxa"/>
                </w:tcPr>
                <w:p w14:paraId="4D4EA667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Date_received</w:t>
                  </w:r>
                </w:p>
              </w:tc>
              <w:tc>
                <w:tcPr>
                  <w:tcW w:w="6649" w:type="dxa"/>
                </w:tcPr>
                <w:p w14:paraId="5D528CD7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领取优惠券日期</w:t>
                  </w:r>
                </w:p>
              </w:tc>
            </w:tr>
            <w:tr w:rsidR="00386B85" w14:paraId="2B3C211D" w14:textId="77777777" w:rsidTr="008762ED">
              <w:tc>
                <w:tcPr>
                  <w:tcW w:w="1938" w:type="dxa"/>
                </w:tcPr>
                <w:p w14:paraId="595B8AE4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</w:p>
                <w:p w14:paraId="27EC33B5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Date</w:t>
                  </w:r>
                </w:p>
              </w:tc>
              <w:tc>
                <w:tcPr>
                  <w:tcW w:w="6649" w:type="dxa"/>
                </w:tcPr>
                <w:p w14:paraId="2B88694B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消费日期：如果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Date=null &amp; Coupon_id != 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，该记录表示领取优惠券但没有使用，即负样本；如果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Date!=null &amp; Coupon_id = 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，则表示普通消费日期；如果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Date!=null &amp; Coupon_</w:t>
                  </w:r>
                  <w:proofErr w:type="gramStart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 !</w:t>
                  </w:r>
                  <w:proofErr w:type="gramEnd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= 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，则表示用优惠券消费日期，即正样本；</w:t>
                  </w:r>
                </w:p>
              </w:tc>
            </w:tr>
          </w:tbl>
          <w:p w14:paraId="55738348" w14:textId="77777777" w:rsid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</w:p>
          <w:p w14:paraId="1DDE93E3" w14:textId="77777777" w:rsid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</w:p>
          <w:p w14:paraId="62531EE7" w14:textId="5C44BB41" w:rsid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386B85">
              <w:rPr>
                <w:rFonts w:hint="eastAsia"/>
                <w:color w:val="000000"/>
                <w:kern w:val="0"/>
                <w:szCs w:val="21"/>
              </w:rPr>
              <w:t>Table 3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：用户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O2O</w:t>
            </w:r>
            <w:r w:rsidRPr="00386B85">
              <w:rPr>
                <w:rFonts w:hint="eastAsia"/>
                <w:color w:val="000000"/>
                <w:kern w:val="0"/>
                <w:szCs w:val="21"/>
              </w:rPr>
              <w:t>线下优惠券使用预测样本</w:t>
            </w:r>
          </w:p>
          <w:tbl>
            <w:tblPr>
              <w:tblStyle w:val="aa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938"/>
              <w:gridCol w:w="6649"/>
            </w:tblGrid>
            <w:tr w:rsidR="00386B85" w:rsidRPr="00386B85" w14:paraId="3661E5F0" w14:textId="77777777" w:rsidTr="008762ED">
              <w:tc>
                <w:tcPr>
                  <w:tcW w:w="1938" w:type="dxa"/>
                </w:tcPr>
                <w:p w14:paraId="34C08DFA" w14:textId="77777777" w:rsidR="00386B85" w:rsidRP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b/>
                      <w:bCs/>
                      <w:color w:val="000000"/>
                      <w:kern w:val="0"/>
                      <w:szCs w:val="21"/>
                    </w:rPr>
                    <w:t>Field</w:t>
                  </w:r>
                </w:p>
              </w:tc>
              <w:tc>
                <w:tcPr>
                  <w:tcW w:w="6649" w:type="dxa"/>
                </w:tcPr>
                <w:p w14:paraId="5A136DA3" w14:textId="77777777" w:rsidR="00386B85" w:rsidRP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b/>
                      <w:bCs/>
                      <w:color w:val="000000"/>
                      <w:kern w:val="0"/>
                      <w:szCs w:val="21"/>
                    </w:rPr>
                    <w:t>Description</w:t>
                  </w:r>
                </w:p>
              </w:tc>
            </w:tr>
            <w:tr w:rsidR="00386B85" w14:paraId="3C6EEED9" w14:textId="77777777" w:rsidTr="008762ED">
              <w:tc>
                <w:tcPr>
                  <w:tcW w:w="1938" w:type="dxa"/>
                </w:tcPr>
                <w:p w14:paraId="64BEF091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proofErr w:type="spellStart"/>
                  <w:r w:rsidRPr="00386B85">
                    <w:rPr>
                      <w:color w:val="000000"/>
                      <w:kern w:val="0"/>
                      <w:szCs w:val="21"/>
                    </w:rPr>
                    <w:t>User_id</w:t>
                  </w:r>
                  <w:proofErr w:type="spellEnd"/>
                </w:p>
              </w:tc>
              <w:tc>
                <w:tcPr>
                  <w:tcW w:w="6649" w:type="dxa"/>
                </w:tcPr>
                <w:p w14:paraId="0C1FD65A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用户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</w:t>
                  </w:r>
                </w:p>
              </w:tc>
            </w:tr>
            <w:tr w:rsidR="00386B85" w14:paraId="2A5D1449" w14:textId="77777777" w:rsidTr="008762ED">
              <w:tc>
                <w:tcPr>
                  <w:tcW w:w="1938" w:type="dxa"/>
                </w:tcPr>
                <w:p w14:paraId="06CDBE7F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proofErr w:type="spellStart"/>
                  <w:r w:rsidRPr="00386B85">
                    <w:rPr>
                      <w:color w:val="000000"/>
                      <w:kern w:val="0"/>
                      <w:szCs w:val="21"/>
                    </w:rPr>
                    <w:t>Merchant_id</w:t>
                  </w:r>
                  <w:proofErr w:type="spellEnd"/>
                </w:p>
              </w:tc>
              <w:tc>
                <w:tcPr>
                  <w:tcW w:w="6649" w:type="dxa"/>
                </w:tcPr>
                <w:p w14:paraId="1E11C270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商户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</w:t>
                  </w:r>
                </w:p>
              </w:tc>
            </w:tr>
            <w:tr w:rsidR="00386B85" w14:paraId="54C2CBEE" w14:textId="77777777" w:rsidTr="008762ED">
              <w:tc>
                <w:tcPr>
                  <w:tcW w:w="1938" w:type="dxa"/>
                </w:tcPr>
                <w:p w14:paraId="4FE006F1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Coupon_id</w:t>
                  </w:r>
                </w:p>
              </w:tc>
              <w:tc>
                <w:tcPr>
                  <w:tcW w:w="6649" w:type="dxa"/>
                </w:tcPr>
                <w:p w14:paraId="60771DE5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优惠券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ID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：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表示无优惠券消费，此时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Discount_rate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和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Date_received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字段无意义</w:t>
                  </w:r>
                </w:p>
              </w:tc>
            </w:tr>
            <w:tr w:rsidR="00386B85" w14:paraId="7950F070" w14:textId="77777777" w:rsidTr="008762ED">
              <w:tc>
                <w:tcPr>
                  <w:tcW w:w="1938" w:type="dxa"/>
                </w:tcPr>
                <w:p w14:paraId="50165F53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Discount_rate</w:t>
                  </w:r>
                </w:p>
              </w:tc>
              <w:tc>
                <w:tcPr>
                  <w:tcW w:w="6649" w:type="dxa"/>
                </w:tcPr>
                <w:p w14:paraId="0553C248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优惠率：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 \in [0,1]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代表折扣率；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x:y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表示满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减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y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。单位是元</w:t>
                  </w:r>
                </w:p>
              </w:tc>
            </w:tr>
            <w:tr w:rsidR="00386B85" w14:paraId="148CB877" w14:textId="77777777" w:rsidTr="008762ED">
              <w:tc>
                <w:tcPr>
                  <w:tcW w:w="1938" w:type="dxa"/>
                </w:tcPr>
                <w:p w14:paraId="3124DFF1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</w:p>
                <w:p w14:paraId="6EAFDFB6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Distance</w:t>
                  </w:r>
                </w:p>
              </w:tc>
              <w:tc>
                <w:tcPr>
                  <w:tcW w:w="6649" w:type="dxa"/>
                </w:tcPr>
                <w:p w14:paraId="6C264E0A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user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经常活动的地点离该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merchant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的</w:t>
                  </w:r>
                  <w:proofErr w:type="gramStart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最近门</w:t>
                  </w:r>
                  <w:proofErr w:type="gramEnd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店距离是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x*500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米（如果是连锁店，则</w:t>
                  </w:r>
                  <w:proofErr w:type="gramStart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取最近</w:t>
                  </w:r>
                  <w:proofErr w:type="gramEnd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的</w:t>
                  </w:r>
                  <w:proofErr w:type="gramStart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一</w:t>
                  </w:r>
                  <w:proofErr w:type="gramEnd"/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家门店），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x\in[0,10]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；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null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表示无此信息，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0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表示低于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500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米，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10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表示大于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5</w:t>
                  </w: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公里；</w:t>
                  </w:r>
                </w:p>
              </w:tc>
            </w:tr>
            <w:tr w:rsidR="00386B85" w14:paraId="6CCA3355" w14:textId="77777777" w:rsidTr="008762ED">
              <w:tc>
                <w:tcPr>
                  <w:tcW w:w="1938" w:type="dxa"/>
                </w:tcPr>
                <w:p w14:paraId="758D772F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color w:val="000000"/>
                      <w:kern w:val="0"/>
                      <w:szCs w:val="21"/>
                    </w:rPr>
                    <w:t>Date_received</w:t>
                  </w:r>
                </w:p>
              </w:tc>
              <w:tc>
                <w:tcPr>
                  <w:tcW w:w="6649" w:type="dxa"/>
                </w:tcPr>
                <w:p w14:paraId="4F222AA1" w14:textId="77777777" w:rsidR="00386B85" w:rsidRDefault="00386B85" w:rsidP="00386B8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386B85">
                    <w:rPr>
                      <w:rFonts w:hint="eastAsia"/>
                      <w:color w:val="000000"/>
                      <w:kern w:val="0"/>
                      <w:szCs w:val="21"/>
                    </w:rPr>
                    <w:t>领取优惠券日期</w:t>
                  </w:r>
                </w:p>
              </w:tc>
            </w:tr>
          </w:tbl>
          <w:p w14:paraId="02D115A9" w14:textId="77777777" w:rsid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</w:p>
          <w:p w14:paraId="3FC2C8A7" w14:textId="77777777" w:rsidR="00386B85" w:rsidRDefault="00386B85" w:rsidP="00386B8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</w:p>
          <w:p w14:paraId="62368B1F" w14:textId="77777777" w:rsidR="00801B65" w:rsidRDefault="00801B65" w:rsidP="00801B6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801B65">
              <w:rPr>
                <w:rFonts w:hint="eastAsia"/>
                <w:color w:val="000000"/>
                <w:kern w:val="0"/>
                <w:szCs w:val="21"/>
              </w:rPr>
              <w:t>Table 4</w:t>
            </w:r>
            <w:r w:rsidRPr="00801B65">
              <w:rPr>
                <w:rFonts w:hint="eastAsia"/>
                <w:color w:val="000000"/>
                <w:kern w:val="0"/>
                <w:szCs w:val="21"/>
              </w:rPr>
              <w:t>：选手提交文件字段</w:t>
            </w:r>
          </w:p>
          <w:p w14:paraId="4FB96CFD" w14:textId="40F3C0C1" w:rsidR="00801B65" w:rsidRDefault="00801B65" w:rsidP="00801B65">
            <w:pPr>
              <w:pStyle w:val="ab"/>
              <w:widowControl/>
              <w:ind w:left="360" w:firstLineChars="400" w:firstLine="840"/>
              <w:jc w:val="left"/>
              <w:rPr>
                <w:color w:val="000000"/>
                <w:kern w:val="0"/>
                <w:szCs w:val="21"/>
              </w:rPr>
            </w:pPr>
            <w:r w:rsidRPr="00801B65">
              <w:rPr>
                <w:rFonts w:hint="eastAsia"/>
                <w:color w:val="000000"/>
                <w:kern w:val="0"/>
                <w:szCs w:val="21"/>
              </w:rPr>
              <w:t>其中</w:t>
            </w:r>
            <w:proofErr w:type="spellStart"/>
            <w:r w:rsidRPr="00801B65">
              <w:rPr>
                <w:rFonts w:hint="eastAsia"/>
                <w:color w:val="000000"/>
                <w:kern w:val="0"/>
                <w:szCs w:val="21"/>
              </w:rPr>
              <w:t>user_id,coupon_id</w:t>
            </w:r>
            <w:proofErr w:type="spellEnd"/>
            <w:r w:rsidRPr="00801B65">
              <w:rPr>
                <w:rFonts w:hint="eastAsia"/>
                <w:color w:val="000000"/>
                <w:kern w:val="0"/>
                <w:szCs w:val="21"/>
              </w:rPr>
              <w:t>和</w:t>
            </w:r>
            <w:proofErr w:type="spellStart"/>
            <w:r w:rsidRPr="00801B65">
              <w:rPr>
                <w:rFonts w:hint="eastAsia"/>
                <w:color w:val="000000"/>
                <w:kern w:val="0"/>
                <w:szCs w:val="21"/>
              </w:rPr>
              <w:t>date_received</w:t>
            </w:r>
            <w:proofErr w:type="spellEnd"/>
            <w:r w:rsidRPr="00801B65">
              <w:rPr>
                <w:rFonts w:hint="eastAsia"/>
                <w:color w:val="000000"/>
                <w:kern w:val="0"/>
                <w:szCs w:val="21"/>
              </w:rPr>
              <w:t>均来自</w:t>
            </w:r>
            <w:r w:rsidRPr="00801B65">
              <w:rPr>
                <w:rFonts w:hint="eastAsia"/>
                <w:color w:val="000000"/>
                <w:kern w:val="0"/>
                <w:szCs w:val="21"/>
              </w:rPr>
              <w:t>Table 3,</w:t>
            </w:r>
            <w:r w:rsidRPr="00801B65">
              <w:rPr>
                <w:rFonts w:hint="eastAsia"/>
                <w:color w:val="000000"/>
                <w:kern w:val="0"/>
                <w:szCs w:val="21"/>
              </w:rPr>
              <w:t>而</w:t>
            </w:r>
            <w:r w:rsidRPr="00801B65">
              <w:rPr>
                <w:rFonts w:hint="eastAsia"/>
                <w:color w:val="000000"/>
                <w:kern w:val="0"/>
                <w:szCs w:val="21"/>
              </w:rPr>
              <w:t>Probability</w:t>
            </w:r>
            <w:r w:rsidRPr="00801B65">
              <w:rPr>
                <w:rFonts w:hint="eastAsia"/>
                <w:color w:val="000000"/>
                <w:kern w:val="0"/>
                <w:szCs w:val="21"/>
              </w:rPr>
              <w:t>为预测值</w:t>
            </w:r>
          </w:p>
          <w:tbl>
            <w:tblPr>
              <w:tblStyle w:val="aa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4279"/>
              <w:gridCol w:w="4308"/>
            </w:tblGrid>
            <w:tr w:rsidR="00801B65" w14:paraId="669FCAB6" w14:textId="77777777" w:rsidTr="00801B65">
              <w:tc>
                <w:tcPr>
                  <w:tcW w:w="4279" w:type="dxa"/>
                </w:tcPr>
                <w:p w14:paraId="3B4C4084" w14:textId="21C6954F" w:rsidR="00801B65" w:rsidRP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801B65">
                    <w:rPr>
                      <w:b/>
                      <w:bCs/>
                      <w:color w:val="000000"/>
                      <w:kern w:val="0"/>
                      <w:szCs w:val="21"/>
                    </w:rPr>
                    <w:t>Field</w:t>
                  </w:r>
                </w:p>
              </w:tc>
              <w:tc>
                <w:tcPr>
                  <w:tcW w:w="4308" w:type="dxa"/>
                </w:tcPr>
                <w:p w14:paraId="7753D859" w14:textId="6E7BCD7E" w:rsidR="00801B65" w:rsidRP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801B65">
                    <w:rPr>
                      <w:b/>
                      <w:bCs/>
                      <w:color w:val="000000"/>
                      <w:kern w:val="0"/>
                      <w:szCs w:val="21"/>
                    </w:rPr>
                    <w:t>Description</w:t>
                  </w:r>
                </w:p>
              </w:tc>
            </w:tr>
            <w:tr w:rsidR="00801B65" w14:paraId="2F5E51F0" w14:textId="77777777" w:rsidTr="00801B65">
              <w:tc>
                <w:tcPr>
                  <w:tcW w:w="4279" w:type="dxa"/>
                </w:tcPr>
                <w:p w14:paraId="1B30960A" w14:textId="2B7581CD" w:rsid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proofErr w:type="spellStart"/>
                  <w:r w:rsidRPr="00EE1164">
                    <w:rPr>
                      <w:rFonts w:hint="eastAsia"/>
                    </w:rPr>
                    <w:t>User_id</w:t>
                  </w:r>
                  <w:proofErr w:type="spellEnd"/>
                </w:p>
              </w:tc>
              <w:tc>
                <w:tcPr>
                  <w:tcW w:w="4308" w:type="dxa"/>
                </w:tcPr>
                <w:p w14:paraId="31F8C305" w14:textId="560160B3" w:rsid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EE1164">
                    <w:rPr>
                      <w:rFonts w:hint="eastAsia"/>
                    </w:rPr>
                    <w:t>用户</w:t>
                  </w:r>
                  <w:r w:rsidRPr="00EE1164">
                    <w:rPr>
                      <w:rFonts w:hint="eastAsia"/>
                    </w:rPr>
                    <w:t>ID</w:t>
                  </w:r>
                </w:p>
              </w:tc>
            </w:tr>
            <w:tr w:rsidR="00801B65" w14:paraId="7D483BBE" w14:textId="77777777" w:rsidTr="00801B65">
              <w:tc>
                <w:tcPr>
                  <w:tcW w:w="4279" w:type="dxa"/>
                </w:tcPr>
                <w:p w14:paraId="507A23BA" w14:textId="0DE79AF5" w:rsid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proofErr w:type="spellStart"/>
                  <w:r w:rsidRPr="00EE1164">
                    <w:rPr>
                      <w:rFonts w:hint="eastAsia"/>
                    </w:rPr>
                    <w:t>Merchant_id</w:t>
                  </w:r>
                  <w:proofErr w:type="spellEnd"/>
                </w:p>
              </w:tc>
              <w:tc>
                <w:tcPr>
                  <w:tcW w:w="4308" w:type="dxa"/>
                </w:tcPr>
                <w:p w14:paraId="78B9719B" w14:textId="09305A03" w:rsid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EE1164">
                    <w:rPr>
                      <w:rFonts w:hint="eastAsia"/>
                    </w:rPr>
                    <w:t>商户</w:t>
                  </w:r>
                  <w:r w:rsidRPr="00EE1164">
                    <w:rPr>
                      <w:rFonts w:hint="eastAsia"/>
                    </w:rPr>
                    <w:t>ID</w:t>
                  </w:r>
                </w:p>
              </w:tc>
            </w:tr>
            <w:tr w:rsidR="00801B65" w14:paraId="2C307CFA" w14:textId="77777777" w:rsidTr="00801B65">
              <w:tc>
                <w:tcPr>
                  <w:tcW w:w="4279" w:type="dxa"/>
                </w:tcPr>
                <w:p w14:paraId="5728F2B7" w14:textId="018B19E3" w:rsid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595A69">
                    <w:rPr>
                      <w:rFonts w:hint="eastAsia"/>
                    </w:rPr>
                    <w:t>Date_received</w:t>
                  </w:r>
                </w:p>
              </w:tc>
              <w:tc>
                <w:tcPr>
                  <w:tcW w:w="4308" w:type="dxa"/>
                </w:tcPr>
                <w:p w14:paraId="58F438B6" w14:textId="506CCAEB" w:rsid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595A69">
                    <w:rPr>
                      <w:rFonts w:hint="eastAsia"/>
                    </w:rPr>
                    <w:t>领取优惠券日期</w:t>
                  </w:r>
                </w:p>
              </w:tc>
            </w:tr>
            <w:tr w:rsidR="00801B65" w14:paraId="48BEF8F8" w14:textId="77777777" w:rsidTr="00801B65">
              <w:tc>
                <w:tcPr>
                  <w:tcW w:w="4279" w:type="dxa"/>
                </w:tcPr>
                <w:p w14:paraId="5B375B02" w14:textId="39E2A0F2" w:rsid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801B65">
                    <w:rPr>
                      <w:color w:val="000000"/>
                      <w:kern w:val="0"/>
                      <w:szCs w:val="21"/>
                    </w:rPr>
                    <w:t>Probability</w:t>
                  </w:r>
                </w:p>
              </w:tc>
              <w:tc>
                <w:tcPr>
                  <w:tcW w:w="4308" w:type="dxa"/>
                </w:tcPr>
                <w:p w14:paraId="75AB53E9" w14:textId="2843A5E7" w:rsidR="00801B65" w:rsidRDefault="00801B65" w:rsidP="00801B65">
                  <w:pPr>
                    <w:pStyle w:val="ab"/>
                    <w:widowControl/>
                    <w:ind w:firstLineChars="0" w:firstLine="0"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>15</w:t>
                  </w:r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>天内用</w:t>
                  </w:r>
                  <w:proofErr w:type="gramStart"/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>券</w:t>
                  </w:r>
                  <w:proofErr w:type="gramEnd"/>
                  <w:r w:rsidRPr="00801B65">
                    <w:rPr>
                      <w:rFonts w:hint="eastAsia"/>
                      <w:color w:val="000000"/>
                      <w:kern w:val="0"/>
                      <w:szCs w:val="21"/>
                    </w:rPr>
                    <w:t>概率，由参赛选手给出</w:t>
                  </w:r>
                </w:p>
              </w:tc>
            </w:tr>
          </w:tbl>
          <w:p w14:paraId="607C1D5D" w14:textId="77777777" w:rsidR="00801B65" w:rsidRPr="00801B65" w:rsidRDefault="00801B65" w:rsidP="00801B65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</w:p>
          <w:p w14:paraId="1E5364C0" w14:textId="4223D4DF" w:rsidR="00622EED" w:rsidRPr="00622EED" w:rsidRDefault="00622EED" w:rsidP="00622EED">
            <w:pPr>
              <w:pStyle w:val="ab"/>
              <w:widowControl/>
              <w:numPr>
                <w:ilvl w:val="0"/>
                <w:numId w:val="1"/>
              </w:numPr>
              <w:ind w:firstLineChars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b/>
                <w:bCs/>
                <w:color w:val="000000"/>
                <w:kern w:val="0"/>
                <w:szCs w:val="21"/>
              </w:rPr>
              <w:t>数据预处理</w:t>
            </w:r>
          </w:p>
          <w:p w14:paraId="4B4F1B80" w14:textId="72F2D361" w:rsidR="00ED0F87" w:rsidRDefault="00ED0F87" w:rsidP="00ED0F87">
            <w:pPr>
              <w:pStyle w:val="ab"/>
              <w:widowControl/>
              <w:numPr>
                <w:ilvl w:val="0"/>
                <w:numId w:val="2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rFonts w:hint="eastAsia"/>
                <w:color w:val="000000"/>
                <w:kern w:val="0"/>
                <w:szCs w:val="21"/>
              </w:rPr>
              <w:t>复制原始数据，以免修改原始数据</w:t>
            </w:r>
          </w:p>
          <w:p w14:paraId="4D1AF5A9" w14:textId="77777777" w:rsidR="00ED0F87" w:rsidRDefault="00ED0F87" w:rsidP="00ED0F87">
            <w:pPr>
              <w:pStyle w:val="ab"/>
              <w:widowControl/>
              <w:numPr>
                <w:ilvl w:val="0"/>
                <w:numId w:val="2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rFonts w:hint="eastAsia"/>
                <w:color w:val="000000"/>
                <w:kern w:val="0"/>
                <w:szCs w:val="21"/>
              </w:rPr>
              <w:t>处理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Discount_rate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列</w:t>
            </w:r>
          </w:p>
          <w:p w14:paraId="54CD0750" w14:textId="63F5B22D" w:rsidR="00ED0F87" w:rsidRPr="00ED0F87" w:rsidRDefault="00ED0F87" w:rsidP="00ED0F87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567A9142" wp14:editId="37236CC4">
                  <wp:extent cx="4702934" cy="1958951"/>
                  <wp:effectExtent l="0" t="0" r="2540" b="3810"/>
                  <wp:docPr id="6964881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4881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059" cy="196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E7D19" w14:textId="77777777" w:rsidR="00ED0F87" w:rsidRPr="00ED0F87" w:rsidRDefault="00ED0F87" w:rsidP="00ED0F87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  -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添加新列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'is_off'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，如果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Discount_rate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中包含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':'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则设置为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1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，否则设置为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0</w:t>
            </w:r>
          </w:p>
          <w:p w14:paraId="53321DA5" w14:textId="77777777" w:rsidR="00ED0F87" w:rsidRPr="00ED0F87" w:rsidRDefault="00ED0F87" w:rsidP="00ED0F87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  -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添加新列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'min_cost'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，</w:t>
            </w:r>
            <w:r>
              <w:rPr>
                <w:rFonts w:hint="eastAsia"/>
                <w:color w:val="000000"/>
                <w:kern w:val="0"/>
                <w:szCs w:val="21"/>
              </w:rPr>
              <w:t>若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Discount_rate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中包含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':'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则提取出最低消费金额，否则</w:t>
            </w:r>
            <w:r>
              <w:rPr>
                <w:rFonts w:hint="eastAsia"/>
                <w:color w:val="000000"/>
                <w:kern w:val="0"/>
                <w:szCs w:val="21"/>
              </w:rPr>
              <w:t>置</w:t>
            </w:r>
            <w:r>
              <w:rPr>
                <w:rFonts w:hint="eastAsia"/>
                <w:color w:val="000000"/>
                <w:kern w:val="0"/>
                <w:szCs w:val="21"/>
              </w:rPr>
              <w:t>0</w:t>
            </w:r>
          </w:p>
          <w:p w14:paraId="33DA326B" w14:textId="78A99C59" w:rsidR="00ED0F87" w:rsidRPr="00ED0F87" w:rsidRDefault="00ED0F87" w:rsidP="00ED0F87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  -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将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Discount_rate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转换为折扣率，如果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Discount_rate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中包含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':'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，则计算折扣率</w:t>
            </w:r>
          </w:p>
          <w:p w14:paraId="0365CFF1" w14:textId="096DED98" w:rsidR="00ED0F87" w:rsidRDefault="00ED0F87" w:rsidP="00ED0F87">
            <w:pPr>
              <w:pStyle w:val="ab"/>
              <w:widowControl/>
              <w:numPr>
                <w:ilvl w:val="0"/>
                <w:numId w:val="2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rFonts w:hint="eastAsia"/>
                <w:color w:val="000000"/>
                <w:kern w:val="0"/>
                <w:szCs w:val="21"/>
              </w:rPr>
              <w:lastRenderedPageBreak/>
              <w:t>处理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Distance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列</w:t>
            </w:r>
          </w:p>
          <w:p w14:paraId="33880267" w14:textId="539D40BE" w:rsidR="00ED0F87" w:rsidRDefault="00F23E9D" w:rsidP="00ED0F87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23E9D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52C9891F" wp14:editId="1E3EF1F6">
                  <wp:extent cx="4928481" cy="745521"/>
                  <wp:effectExtent l="0" t="0" r="5715" b="0"/>
                  <wp:docPr id="6304636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4636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339" cy="753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CB969" w14:textId="5D00D5C9" w:rsidR="00ED0F87" w:rsidRPr="00ED0F87" w:rsidRDefault="00ED0F87" w:rsidP="00ED0F87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-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计算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Distance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列的均值，并用均值填充空值</w:t>
            </w:r>
          </w:p>
          <w:p w14:paraId="79CFBFAA" w14:textId="71E30F53" w:rsidR="00ED0F87" w:rsidRDefault="00F23E9D" w:rsidP="00ED0F87">
            <w:pPr>
              <w:pStyle w:val="ab"/>
              <w:widowControl/>
              <w:numPr>
                <w:ilvl w:val="0"/>
                <w:numId w:val="2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rFonts w:hint="eastAsia"/>
                <w:color w:val="000000"/>
                <w:kern w:val="0"/>
                <w:szCs w:val="21"/>
              </w:rPr>
              <w:t>处理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Date_received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和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Date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列</w:t>
            </w:r>
          </w:p>
          <w:p w14:paraId="76AB5EBD" w14:textId="0F8E7D7D" w:rsidR="00F23E9D" w:rsidRDefault="00F23E9D" w:rsidP="00F23E9D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23E9D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6870DEED" wp14:editId="7E58D977">
                  <wp:extent cx="4878422" cy="685776"/>
                  <wp:effectExtent l="0" t="0" r="0" b="635"/>
                  <wp:docPr id="3582588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2588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722" cy="69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DBA97" w14:textId="70FC2545" w:rsidR="00F23E9D" w:rsidRDefault="00F23E9D" w:rsidP="00F23E9D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- 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>将这两列转换为日期格式，格式为</w:t>
            </w:r>
            <w:r w:rsidRPr="00ED0F87">
              <w:rPr>
                <w:rFonts w:hint="eastAsia"/>
                <w:color w:val="000000"/>
                <w:kern w:val="0"/>
                <w:szCs w:val="21"/>
              </w:rPr>
              <w:t xml:space="preserve"> '%Y%m%d'</w:t>
            </w:r>
          </w:p>
          <w:p w14:paraId="6504BC28" w14:textId="47D8E9DA" w:rsidR="00086B78" w:rsidRPr="00F23E9D" w:rsidRDefault="00F23E9D" w:rsidP="00F23E9D">
            <w:pPr>
              <w:pStyle w:val="ab"/>
              <w:widowControl/>
              <w:numPr>
                <w:ilvl w:val="0"/>
                <w:numId w:val="1"/>
              </w:numPr>
              <w:ind w:firstLineChars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数据划分</w:t>
            </w:r>
          </w:p>
          <w:p w14:paraId="3CCB696B" w14:textId="3D3C7BA9" w:rsidR="00F23E9D" w:rsidRDefault="00F23E9D" w:rsidP="00F23E9D">
            <w:pPr>
              <w:pStyle w:val="ab"/>
              <w:widowControl/>
              <w:ind w:left="360" w:firstLineChars="0" w:firstLine="0"/>
              <w:jc w:val="left"/>
              <w:rPr>
                <w:rFonts w:ascii="Segoe UI" w:hAnsi="Segoe UI" w:cs="Segoe UI"/>
                <w:color w:val="0D0D0D"/>
                <w:shd w:val="clear" w:color="auto" w:fill="FFFFFF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数据划分过程</w:t>
            </w:r>
            <w:r w:rsidRPr="00F23E9D">
              <w:rPr>
                <w:rFonts w:ascii="Segoe UI" w:hAnsi="Segoe UI" w:cs="Segoe UI"/>
                <w:color w:val="0D0D0D"/>
                <w:shd w:val="clear" w:color="auto" w:fill="FFFFFF"/>
              </w:rPr>
              <w:t>包括以下步骤：</w:t>
            </w:r>
          </w:p>
          <w:p w14:paraId="582EC2FF" w14:textId="5C7058BD" w:rsidR="00626294" w:rsidRDefault="00626294" w:rsidP="00F23E9D">
            <w:pPr>
              <w:pStyle w:val="ab"/>
              <w:widowControl/>
              <w:ind w:left="360" w:firstLineChars="0" w:firstLine="0"/>
              <w:jc w:val="left"/>
              <w:rPr>
                <w:rFonts w:ascii="Segoe UI" w:hAnsi="Segoe UI" w:cs="Segoe UI"/>
                <w:color w:val="0D0D0D"/>
                <w:shd w:val="clear" w:color="auto" w:fill="FFFFFF"/>
              </w:rPr>
            </w:pPr>
            <w:r w:rsidRPr="00626294">
              <w:rPr>
                <w:rFonts w:ascii="Segoe UI" w:hAnsi="Segoe UI" w:cs="Segoe UI"/>
                <w:noProof/>
                <w:color w:val="0D0D0D"/>
                <w:shd w:val="clear" w:color="auto" w:fill="FFFFFF"/>
              </w:rPr>
              <w:drawing>
                <wp:inline distT="0" distB="0" distL="0" distR="0" wp14:anchorId="5D092493" wp14:editId="34171BC2">
                  <wp:extent cx="5212144" cy="2906043"/>
                  <wp:effectExtent l="0" t="0" r="7620" b="8890"/>
                  <wp:docPr id="4242452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2452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89" cy="291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2107A" w14:textId="0908CE96" w:rsidR="00F23E9D" w:rsidRDefault="00F23E9D" w:rsidP="00F23E9D">
            <w:pPr>
              <w:pStyle w:val="ab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Segoe UI" w:hAnsi="Segoe UI" w:cs="Segoe UI"/>
                <w:color w:val="0D0D0D"/>
                <w:shd w:val="clear" w:color="auto" w:fill="FFFFFF"/>
              </w:rPr>
            </w:pPr>
            <w:r w:rsidRPr="00F23E9D">
              <w:rPr>
                <w:rFonts w:ascii="Segoe UI" w:hAnsi="Segoe UI" w:cs="Segoe UI" w:hint="eastAsia"/>
                <w:color w:val="0D0D0D"/>
                <w:shd w:val="clear" w:color="auto" w:fill="FFFFFF"/>
              </w:rPr>
              <w:t>定义了三个时间段，分别用于训练、验证和测试数据集</w:t>
            </w:r>
          </w:p>
          <w:p w14:paraId="59A43B55" w14:textId="39B0F231" w:rsidR="00F23E9D" w:rsidRDefault="00F23E9D" w:rsidP="00F23E9D">
            <w:pPr>
              <w:pStyle w:val="ab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Segoe UI" w:hAnsi="Segoe UI" w:cs="Segoe UI"/>
                <w:color w:val="0D0D0D"/>
                <w:shd w:val="clear" w:color="auto" w:fill="FFFFFF"/>
              </w:rPr>
            </w:pPr>
            <w:r w:rsidRPr="00F23E9D">
              <w:rPr>
                <w:rFonts w:ascii="Segoe UI" w:hAnsi="Segoe UI" w:cs="Segoe UI" w:hint="eastAsia"/>
                <w:color w:val="0D0D0D"/>
                <w:shd w:val="clear" w:color="auto" w:fill="FFFFFF"/>
              </w:rPr>
              <w:t>根据时间段将原始数据集划分为训练、验证和测试特征数据集</w:t>
            </w:r>
          </w:p>
          <w:p w14:paraId="6C4DE046" w14:textId="4B0B7FF7" w:rsidR="00F23E9D" w:rsidRDefault="00F23E9D" w:rsidP="00F23E9D">
            <w:pPr>
              <w:pStyle w:val="ab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Segoe UI" w:hAnsi="Segoe UI" w:cs="Segoe UI"/>
                <w:color w:val="0D0D0D"/>
                <w:shd w:val="clear" w:color="auto" w:fill="FFFFFF"/>
              </w:rPr>
            </w:pPr>
            <w:r w:rsidRPr="00F23E9D">
              <w:rPr>
                <w:rFonts w:ascii="Segoe UI" w:hAnsi="Segoe UI" w:cs="Segoe UI" w:hint="eastAsia"/>
                <w:color w:val="0D0D0D"/>
                <w:shd w:val="clear" w:color="auto" w:fill="FFFFFF"/>
              </w:rPr>
              <w:t>如果原始数据集包含</w:t>
            </w:r>
            <w:r w:rsidRPr="00F23E9D">
              <w:rPr>
                <w:rFonts w:ascii="Segoe UI" w:hAnsi="Segoe UI" w:cs="Segoe UI" w:hint="eastAsia"/>
                <w:color w:val="0D0D0D"/>
                <w:shd w:val="clear" w:color="auto" w:fill="FFFFFF"/>
              </w:rPr>
              <w:t xml:space="preserve"> 'Distance' </w:t>
            </w:r>
            <w:r w:rsidRPr="00F23E9D">
              <w:rPr>
                <w:rFonts w:ascii="Segoe UI" w:hAnsi="Segoe UI" w:cs="Segoe UI" w:hint="eastAsia"/>
                <w:color w:val="0D0D0D"/>
                <w:shd w:val="clear" w:color="auto" w:fill="FFFFFF"/>
              </w:rPr>
              <w:t>列，则额外创建训练和验证目标数据集，目标数据集是根据</w:t>
            </w:r>
            <w:r w:rsidRPr="00F23E9D">
              <w:rPr>
                <w:rFonts w:ascii="Segoe UI" w:hAnsi="Segoe UI" w:cs="Segoe UI" w:hint="eastAsia"/>
                <w:color w:val="0D0D0D"/>
                <w:shd w:val="clear" w:color="auto" w:fill="FFFFFF"/>
              </w:rPr>
              <w:t xml:space="preserve"> 'Date_received' </w:t>
            </w:r>
            <w:r w:rsidRPr="00F23E9D">
              <w:rPr>
                <w:rFonts w:ascii="Segoe UI" w:hAnsi="Segoe UI" w:cs="Segoe UI" w:hint="eastAsia"/>
                <w:color w:val="0D0D0D"/>
                <w:shd w:val="clear" w:color="auto" w:fill="FFFFFF"/>
              </w:rPr>
              <w:t>列在特定时间段内的数据</w:t>
            </w:r>
          </w:p>
          <w:p w14:paraId="0A9603B6" w14:textId="3B9DF75C" w:rsidR="00F23E9D" w:rsidRDefault="00F23E9D" w:rsidP="00F23E9D">
            <w:pPr>
              <w:pStyle w:val="ab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Segoe UI" w:hAnsi="Segoe UI" w:cs="Segoe UI"/>
                <w:color w:val="0D0D0D"/>
                <w:shd w:val="clear" w:color="auto" w:fill="FFFFFF"/>
              </w:rPr>
            </w:pPr>
            <w:r w:rsidRPr="00F23E9D">
              <w:rPr>
                <w:rFonts w:ascii="Segoe UI" w:hAnsi="Segoe UI" w:cs="Segoe UI" w:hint="eastAsia"/>
                <w:color w:val="0D0D0D"/>
                <w:shd w:val="clear" w:color="auto" w:fill="FFFFFF"/>
              </w:rPr>
              <w:t>返回划分后的训练特征数据集、训练目标数据集、验证特征数据集、验证目标数据集和测试特征数据集</w:t>
            </w:r>
          </w:p>
          <w:p w14:paraId="20BF51D9" w14:textId="486ABA55" w:rsidR="00F23E9D" w:rsidRDefault="00F23E9D" w:rsidP="00F23E9D">
            <w:pPr>
              <w:widowControl/>
              <w:ind w:left="360"/>
              <w:jc w:val="left"/>
              <w:rPr>
                <w:rFonts w:ascii="Segoe UI" w:hAnsi="Segoe UI" w:cs="Segoe UI"/>
                <w:color w:val="0D0D0D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0D0D0D"/>
                <w:shd w:val="clear" w:color="auto" w:fill="FFFFFF"/>
              </w:rPr>
              <w:t>数据划分采用的区间：</w:t>
            </w:r>
          </w:p>
          <w:p w14:paraId="2FD849DC" w14:textId="1B350AA6" w:rsidR="00F23E9D" w:rsidRPr="00F23E9D" w:rsidRDefault="00626294" w:rsidP="00F23E9D">
            <w:pPr>
              <w:widowControl/>
              <w:ind w:left="360"/>
              <w:jc w:val="left"/>
              <w:rPr>
                <w:rFonts w:ascii="Segoe UI" w:hAnsi="Segoe UI" w:cs="Segoe UI"/>
                <w:color w:val="0D0D0D"/>
                <w:shd w:val="clear" w:color="auto" w:fill="FFFFFF"/>
              </w:rPr>
            </w:pPr>
            <w:r w:rsidRPr="00626294">
              <w:rPr>
                <w:rFonts w:ascii="Segoe UI" w:hAnsi="Segoe UI" w:cs="Segoe UI"/>
                <w:noProof/>
                <w:color w:val="0D0D0D"/>
                <w:shd w:val="clear" w:color="auto" w:fill="FFFFFF"/>
              </w:rPr>
              <w:drawing>
                <wp:inline distT="0" distB="0" distL="0" distR="0" wp14:anchorId="5CE652A0" wp14:editId="3CD7CCFE">
                  <wp:extent cx="5112028" cy="1243908"/>
                  <wp:effectExtent l="0" t="0" r="0" b="0"/>
                  <wp:docPr id="6299426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9426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141" cy="125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83A3C" w14:textId="77777777" w:rsidR="00F23E9D" w:rsidRPr="00F23E9D" w:rsidRDefault="00F23E9D" w:rsidP="00F23E9D">
            <w:pPr>
              <w:pStyle w:val="ab"/>
              <w:widowControl/>
              <w:numPr>
                <w:ilvl w:val="0"/>
                <w:numId w:val="1"/>
              </w:numPr>
              <w:ind w:firstLineChars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b/>
                <w:bCs/>
                <w:color w:val="000000"/>
                <w:kern w:val="0"/>
                <w:szCs w:val="21"/>
              </w:rPr>
              <w:t>特征工程</w:t>
            </w:r>
          </w:p>
          <w:p w14:paraId="3F8EF134" w14:textId="77777777" w:rsidR="00F23E9D" w:rsidRDefault="00F23E9D" w:rsidP="00F23E9D">
            <w:pPr>
              <w:pStyle w:val="ab"/>
              <w:widowControl/>
              <w:numPr>
                <w:ilvl w:val="0"/>
                <w:numId w:val="3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23E9D">
              <w:rPr>
                <w:rFonts w:hint="eastAsia"/>
                <w:color w:val="000000"/>
                <w:kern w:val="0"/>
                <w:szCs w:val="21"/>
              </w:rPr>
              <w:t>获取主要特征</w:t>
            </w:r>
          </w:p>
          <w:p w14:paraId="4A3B7D72" w14:textId="4DD479F8" w:rsidR="00626294" w:rsidRDefault="00626294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rFonts w:hint="eastAsia"/>
                <w:color w:val="000000"/>
                <w:kern w:val="0"/>
                <w:szCs w:val="21"/>
              </w:rPr>
              <w:t>各商家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>用户购物数</w:t>
            </w:r>
          </w:p>
          <w:p w14:paraId="7486B035" w14:textId="28898524" w:rsidR="00626294" w:rsidRDefault="00626294" w:rsidP="00626294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3EC57132" wp14:editId="17628E9F">
                  <wp:extent cx="4680591" cy="1258135"/>
                  <wp:effectExtent l="0" t="0" r="5715" b="0"/>
                  <wp:docPr id="18178672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86729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556" cy="1270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8ADE9" w14:textId="116C7CD5" w:rsidR="00626294" w:rsidRDefault="00626294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rFonts w:hint="eastAsia"/>
                <w:color w:val="000000"/>
                <w:kern w:val="0"/>
                <w:szCs w:val="21"/>
              </w:rPr>
              <w:t>各商家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>用户数</w:t>
            </w:r>
          </w:p>
          <w:p w14:paraId="7BB5B531" w14:textId="64CD89C2" w:rsidR="00626294" w:rsidRDefault="00626294" w:rsidP="00626294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3C2AC8D8" wp14:editId="10F2A8C1">
                  <wp:extent cx="4808944" cy="1495399"/>
                  <wp:effectExtent l="0" t="0" r="0" b="0"/>
                  <wp:docPr id="10981707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1707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86" cy="15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B326B" w14:textId="2D8158CB" w:rsidR="00626294" w:rsidRDefault="00626294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rFonts w:hint="eastAsia"/>
                <w:color w:val="000000"/>
                <w:kern w:val="0"/>
                <w:szCs w:val="21"/>
              </w:rPr>
              <w:t>各商家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>用户用卷数</w:t>
            </w:r>
          </w:p>
          <w:p w14:paraId="18C84E6D" w14:textId="1A6D6D20" w:rsidR="00626294" w:rsidRDefault="00626294" w:rsidP="00626294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73002AFB" wp14:editId="35DC0D1F">
                  <wp:extent cx="4802911" cy="1223233"/>
                  <wp:effectExtent l="0" t="0" r="0" b="0"/>
                  <wp:docPr id="6777483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7483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578" cy="122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1A8E5" w14:textId="60E7BB01" w:rsidR="00626294" w:rsidRDefault="00626294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rFonts w:hint="eastAsia"/>
                <w:color w:val="000000"/>
                <w:kern w:val="0"/>
                <w:szCs w:val="21"/>
              </w:rPr>
              <w:t>各商家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>发卷数</w:t>
            </w:r>
          </w:p>
          <w:p w14:paraId="45EA6DBC" w14:textId="5EDAB996" w:rsidR="00626294" w:rsidRDefault="00626294" w:rsidP="00626294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080E9A7E" wp14:editId="0DEE8C15">
                  <wp:extent cx="4932421" cy="1231731"/>
                  <wp:effectExtent l="0" t="0" r="1905" b="6985"/>
                  <wp:docPr id="12425004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5004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580" cy="1240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AD741" w14:textId="5DC197FD" w:rsidR="00626294" w:rsidRDefault="00626294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rFonts w:hint="eastAsia"/>
                <w:color w:val="000000"/>
                <w:kern w:val="0"/>
                <w:szCs w:val="21"/>
              </w:rPr>
              <w:t>各商家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>用户用</w:t>
            </w:r>
            <w:proofErr w:type="gramStart"/>
            <w:r w:rsidRPr="00626294">
              <w:rPr>
                <w:rFonts w:hint="eastAsia"/>
                <w:color w:val="000000"/>
                <w:kern w:val="0"/>
                <w:szCs w:val="21"/>
              </w:rPr>
              <w:t>卷消费</w:t>
            </w:r>
            <w:proofErr w:type="gramEnd"/>
            <w:r w:rsidRPr="00626294">
              <w:rPr>
                <w:rFonts w:hint="eastAsia"/>
                <w:color w:val="000000"/>
                <w:kern w:val="0"/>
                <w:szCs w:val="21"/>
              </w:rPr>
              <w:t>折扣均值</w:t>
            </w:r>
          </w:p>
          <w:p w14:paraId="59BBD70C" w14:textId="1B014DBB" w:rsidR="00626294" w:rsidRDefault="00626294" w:rsidP="00626294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1C0FAFA4" wp14:editId="5F829A9A">
                  <wp:extent cx="4949107" cy="1077396"/>
                  <wp:effectExtent l="0" t="0" r="4445" b="8890"/>
                  <wp:docPr id="413836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836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014" cy="108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A5385" w14:textId="0E47140B" w:rsidR="00626294" w:rsidRDefault="00626294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rFonts w:hint="eastAsia"/>
                <w:color w:val="000000"/>
                <w:kern w:val="0"/>
                <w:szCs w:val="21"/>
              </w:rPr>
              <w:t>各商家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>用户用</w:t>
            </w:r>
            <w:proofErr w:type="gramStart"/>
            <w:r w:rsidRPr="00626294">
              <w:rPr>
                <w:rFonts w:hint="eastAsia"/>
                <w:color w:val="000000"/>
                <w:kern w:val="0"/>
                <w:szCs w:val="21"/>
              </w:rPr>
              <w:t>卷消费</w:t>
            </w:r>
            <w:proofErr w:type="gramEnd"/>
            <w:r w:rsidRPr="00626294">
              <w:rPr>
                <w:rFonts w:hint="eastAsia"/>
                <w:color w:val="000000"/>
                <w:kern w:val="0"/>
                <w:szCs w:val="21"/>
              </w:rPr>
              <w:t>折扣最小值</w:t>
            </w:r>
          </w:p>
          <w:p w14:paraId="6D07F986" w14:textId="53B56CF1" w:rsidR="00626294" w:rsidRDefault="00626294" w:rsidP="00626294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72214E49" wp14:editId="5B29B8B9">
                  <wp:extent cx="4965793" cy="1043283"/>
                  <wp:effectExtent l="0" t="0" r="6350" b="5080"/>
                  <wp:docPr id="11616455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64553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334" cy="1048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23CF" w14:textId="2309149B" w:rsidR="00626294" w:rsidRPr="00626294" w:rsidRDefault="00626294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rFonts w:hint="eastAsia"/>
                <w:color w:val="000000"/>
                <w:kern w:val="0"/>
                <w:szCs w:val="21"/>
              </w:rPr>
              <w:lastRenderedPageBreak/>
              <w:t>各商家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>用户用</w:t>
            </w:r>
            <w:proofErr w:type="gramStart"/>
            <w:r w:rsidRPr="00626294">
              <w:rPr>
                <w:rFonts w:hint="eastAsia"/>
                <w:color w:val="000000"/>
                <w:kern w:val="0"/>
                <w:szCs w:val="21"/>
              </w:rPr>
              <w:t>卷消费</w:t>
            </w:r>
            <w:proofErr w:type="gramEnd"/>
            <w:r w:rsidRPr="00626294">
              <w:rPr>
                <w:rFonts w:hint="eastAsia"/>
                <w:color w:val="000000"/>
                <w:kern w:val="0"/>
                <w:szCs w:val="21"/>
              </w:rPr>
              <w:t>折扣最大值</w:t>
            </w:r>
          </w:p>
          <w:p w14:paraId="09E17B5C" w14:textId="1F17D571" w:rsidR="00626294" w:rsidRPr="00626294" w:rsidRDefault="00626294" w:rsidP="00626294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7064210C" wp14:editId="69A2056F">
                  <wp:extent cx="4935758" cy="1022198"/>
                  <wp:effectExtent l="0" t="0" r="0" b="6985"/>
                  <wp:docPr id="1650875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87577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429" cy="1026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B96FE" w14:textId="519F55A5" w:rsidR="00626294" w:rsidRDefault="00626294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rFonts w:hint="eastAsia"/>
                <w:color w:val="000000"/>
                <w:kern w:val="0"/>
                <w:szCs w:val="21"/>
              </w:rPr>
              <w:t>各商家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626294">
              <w:rPr>
                <w:rFonts w:hint="eastAsia"/>
                <w:color w:val="000000"/>
                <w:kern w:val="0"/>
                <w:szCs w:val="21"/>
              </w:rPr>
              <w:t>用户用</w:t>
            </w:r>
            <w:proofErr w:type="gramStart"/>
            <w:r w:rsidRPr="00626294">
              <w:rPr>
                <w:rFonts w:hint="eastAsia"/>
                <w:color w:val="000000"/>
                <w:kern w:val="0"/>
                <w:szCs w:val="21"/>
              </w:rPr>
              <w:t>卷消费</w:t>
            </w:r>
            <w:proofErr w:type="gramEnd"/>
            <w:r w:rsidRPr="00626294">
              <w:rPr>
                <w:rFonts w:hint="eastAsia"/>
                <w:color w:val="000000"/>
                <w:kern w:val="0"/>
                <w:szCs w:val="21"/>
              </w:rPr>
              <w:t>距离均值</w:t>
            </w:r>
          </w:p>
          <w:p w14:paraId="3A576315" w14:textId="63B41BF7" w:rsidR="00626294" w:rsidRDefault="00626294" w:rsidP="00626294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6262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0FA1C539" wp14:editId="4433B710">
                  <wp:extent cx="4953651" cy="1128362"/>
                  <wp:effectExtent l="0" t="0" r="0" b="0"/>
                  <wp:docPr id="10122939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2939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58" cy="113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518CE" w14:textId="7A896CF7" w:rsidR="00626294" w:rsidRDefault="00030C88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各商家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>用户用</w:t>
            </w:r>
            <w:proofErr w:type="gramStart"/>
            <w:r w:rsidRPr="00030C88">
              <w:rPr>
                <w:rFonts w:hint="eastAsia"/>
                <w:color w:val="000000"/>
                <w:kern w:val="0"/>
                <w:szCs w:val="21"/>
              </w:rPr>
              <w:t>卷消费</w:t>
            </w:r>
            <w:proofErr w:type="gramEnd"/>
            <w:r w:rsidRPr="00030C88">
              <w:rPr>
                <w:rFonts w:hint="eastAsia"/>
                <w:color w:val="000000"/>
                <w:kern w:val="0"/>
                <w:szCs w:val="21"/>
              </w:rPr>
              <w:t>距离最小值</w:t>
            </w:r>
          </w:p>
          <w:p w14:paraId="250D6602" w14:textId="6B46CF8B" w:rsidR="00030C88" w:rsidRDefault="00030C88" w:rsidP="00030C88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1694E708" wp14:editId="45B551BA">
                  <wp:extent cx="4949107" cy="1065668"/>
                  <wp:effectExtent l="0" t="0" r="4445" b="1270"/>
                  <wp:docPr id="7061106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1106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060" cy="106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1A8C0" w14:textId="238F7223" w:rsidR="00030C88" w:rsidRDefault="00030C88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各商家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>用户用</w:t>
            </w:r>
            <w:proofErr w:type="gramStart"/>
            <w:r w:rsidRPr="00030C88">
              <w:rPr>
                <w:rFonts w:hint="eastAsia"/>
                <w:color w:val="000000"/>
                <w:kern w:val="0"/>
                <w:szCs w:val="21"/>
              </w:rPr>
              <w:t>卷消费</w:t>
            </w:r>
            <w:proofErr w:type="gramEnd"/>
            <w:r w:rsidRPr="00030C88">
              <w:rPr>
                <w:rFonts w:hint="eastAsia"/>
                <w:color w:val="000000"/>
                <w:kern w:val="0"/>
                <w:szCs w:val="21"/>
              </w:rPr>
              <w:t>距离最大值</w:t>
            </w:r>
          </w:p>
          <w:p w14:paraId="16C31A97" w14:textId="6A3C5A6C" w:rsidR="00030C88" w:rsidRDefault="00030C88" w:rsidP="00030C88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2865D85F" wp14:editId="1165CA8A">
                  <wp:extent cx="5012514" cy="1053899"/>
                  <wp:effectExtent l="0" t="0" r="0" b="0"/>
                  <wp:docPr id="19636585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65852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301" cy="105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16C07" w14:textId="0E503847" w:rsidR="00030C88" w:rsidRDefault="00030C88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proofErr w:type="gramStart"/>
            <w:r w:rsidRPr="00030C88">
              <w:rPr>
                <w:rFonts w:hint="eastAsia"/>
                <w:color w:val="000000"/>
                <w:kern w:val="0"/>
                <w:szCs w:val="21"/>
              </w:rPr>
              <w:t>各优惠</w:t>
            </w:r>
            <w:proofErr w:type="gramEnd"/>
            <w:r w:rsidRPr="00030C88">
              <w:rPr>
                <w:rFonts w:hint="eastAsia"/>
                <w:color w:val="000000"/>
                <w:kern w:val="0"/>
                <w:szCs w:val="21"/>
              </w:rPr>
              <w:t>卷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>使用次数</w:t>
            </w:r>
          </w:p>
          <w:p w14:paraId="37560D51" w14:textId="00C06E0B" w:rsidR="00030C88" w:rsidRDefault="00030C88" w:rsidP="00030C88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714A5CA8" wp14:editId="326BCEB7">
                  <wp:extent cx="4886280" cy="1365018"/>
                  <wp:effectExtent l="0" t="0" r="0" b="6985"/>
                  <wp:docPr id="18238858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88585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569" cy="136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311D7" w14:textId="4293BC96" w:rsidR="00030C88" w:rsidRDefault="00030C88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proofErr w:type="gramStart"/>
            <w:r w:rsidRPr="00030C88">
              <w:rPr>
                <w:rFonts w:hint="eastAsia"/>
                <w:color w:val="000000"/>
                <w:kern w:val="0"/>
                <w:szCs w:val="21"/>
              </w:rPr>
              <w:t>各优惠</w:t>
            </w:r>
            <w:proofErr w:type="gramEnd"/>
            <w:r w:rsidRPr="00030C88">
              <w:rPr>
                <w:rFonts w:hint="eastAsia"/>
                <w:color w:val="000000"/>
                <w:kern w:val="0"/>
                <w:szCs w:val="21"/>
              </w:rPr>
              <w:t>卷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>发卷数</w:t>
            </w:r>
          </w:p>
          <w:p w14:paraId="51CDF37D" w14:textId="7A81E8D2" w:rsidR="00030C88" w:rsidRDefault="00030C88" w:rsidP="00030C88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64CDA750" wp14:editId="76E82417">
                  <wp:extent cx="4862339" cy="1351647"/>
                  <wp:effectExtent l="0" t="0" r="0" b="1270"/>
                  <wp:docPr id="1940940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94005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627" cy="135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B6807" w14:textId="310D7A7C" w:rsidR="00030C88" w:rsidRDefault="00030C88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各用户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>消费数</w:t>
            </w:r>
          </w:p>
          <w:p w14:paraId="29B48FAB" w14:textId="7C68416A" w:rsidR="00030C88" w:rsidRDefault="00030C88" w:rsidP="00030C88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46A28D59" wp14:editId="38462D93">
                  <wp:extent cx="4331720" cy="1382950"/>
                  <wp:effectExtent l="0" t="0" r="0" b="8255"/>
                  <wp:docPr id="3487782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77821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009" cy="138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19B50" w14:textId="25A75FDA" w:rsidR="00030C88" w:rsidRDefault="00030C88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各用户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>领卷数</w:t>
            </w:r>
          </w:p>
          <w:p w14:paraId="7367C40D" w14:textId="7074D8B3" w:rsidR="00030C88" w:rsidRDefault="00030C88" w:rsidP="00030C88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4DAA3C3E" wp14:editId="16D6020C">
                  <wp:extent cx="4750044" cy="1397072"/>
                  <wp:effectExtent l="0" t="0" r="0" b="0"/>
                  <wp:docPr id="3251749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1749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44" cy="139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1C213" w14:textId="6F248544" w:rsidR="00030C88" w:rsidRDefault="00030C88" w:rsidP="00626294">
            <w:pPr>
              <w:pStyle w:val="ab"/>
              <w:widowControl/>
              <w:numPr>
                <w:ilvl w:val="0"/>
                <w:numId w:val="5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各用户</w:t>
            </w:r>
            <w:r w:rsidRPr="00030C88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030C88">
              <w:rPr>
                <w:rFonts w:hint="eastAsia"/>
                <w:color w:val="000000"/>
                <w:kern w:val="0"/>
                <w:szCs w:val="21"/>
              </w:rPr>
              <w:t>领卷消费数</w:t>
            </w:r>
            <w:proofErr w:type="gramEnd"/>
          </w:p>
          <w:p w14:paraId="586B7519" w14:textId="304F8105" w:rsidR="00030C88" w:rsidRDefault="00030C88" w:rsidP="00030C88">
            <w:pPr>
              <w:pStyle w:val="ab"/>
              <w:widowControl/>
              <w:ind w:left="108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75157142" wp14:editId="2C15FF78">
                  <wp:extent cx="4765560" cy="1466802"/>
                  <wp:effectExtent l="0" t="0" r="0" b="635"/>
                  <wp:docPr id="7623628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36285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082" cy="146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836D3" w14:textId="77777777" w:rsidR="00F23E9D" w:rsidRDefault="00F23E9D" w:rsidP="00F23E9D">
            <w:pPr>
              <w:pStyle w:val="ab"/>
              <w:widowControl/>
              <w:numPr>
                <w:ilvl w:val="0"/>
                <w:numId w:val="3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23E9D">
              <w:rPr>
                <w:rFonts w:hint="eastAsia"/>
                <w:color w:val="000000"/>
                <w:kern w:val="0"/>
                <w:szCs w:val="21"/>
              </w:rPr>
              <w:t>获取趋势度量特征</w:t>
            </w:r>
          </w:p>
          <w:p w14:paraId="1F9AFA38" w14:textId="44F9F4A9" w:rsidR="00030C88" w:rsidRDefault="00030C88" w:rsidP="00030C88">
            <w:pPr>
              <w:pStyle w:val="ab"/>
              <w:widowControl/>
              <w:ind w:left="72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442BD534" wp14:editId="42C18967">
                  <wp:extent cx="3343210" cy="3590855"/>
                  <wp:effectExtent l="0" t="0" r="0" b="0"/>
                  <wp:docPr id="17722370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2370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239" cy="3659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06E75" w14:textId="5E5C8D06" w:rsidR="00030C88" w:rsidRDefault="00030C88" w:rsidP="00030C88">
            <w:pPr>
              <w:pStyle w:val="ab"/>
              <w:widowControl/>
              <w:ind w:left="72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lastRenderedPageBreak/>
              <w:t>主要步骤：</w:t>
            </w:r>
          </w:p>
          <w:p w14:paraId="719A7D35" w14:textId="2AC75F47" w:rsidR="00030C88" w:rsidRDefault="00030C88" w:rsidP="00030C88">
            <w:pPr>
              <w:pStyle w:val="ab"/>
              <w:widowControl/>
              <w:numPr>
                <w:ilvl w:val="0"/>
                <w:numId w:val="6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从给定数据中获取使用优惠券消费的样本</w:t>
            </w:r>
          </w:p>
          <w:p w14:paraId="4F05C0EF" w14:textId="1CF10190" w:rsidR="00030C88" w:rsidRDefault="00030C88" w:rsidP="00030C88">
            <w:pPr>
              <w:pStyle w:val="ab"/>
              <w:widowControl/>
              <w:numPr>
                <w:ilvl w:val="0"/>
                <w:numId w:val="6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计算被使用优惠券的折扣率的均值、最小值、最大值和中位数</w:t>
            </w:r>
          </w:p>
          <w:p w14:paraId="74983A1C" w14:textId="76B36D60" w:rsidR="00030C88" w:rsidRDefault="00030C88" w:rsidP="00030C88">
            <w:pPr>
              <w:pStyle w:val="ab"/>
              <w:widowControl/>
              <w:numPr>
                <w:ilvl w:val="0"/>
                <w:numId w:val="6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计算用户使用优惠券消费的距离的均值、中位数、最小值和最大值</w:t>
            </w:r>
          </w:p>
          <w:p w14:paraId="7F177F27" w14:textId="769AAAAB" w:rsidR="00030C88" w:rsidRDefault="00030C88" w:rsidP="00030C88">
            <w:pPr>
              <w:pStyle w:val="ab"/>
              <w:widowControl/>
              <w:numPr>
                <w:ilvl w:val="0"/>
                <w:numId w:val="6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将上述计算结果存储在一个字典中</w:t>
            </w:r>
          </w:p>
          <w:p w14:paraId="598513E1" w14:textId="7A95C2BC" w:rsidR="00030C88" w:rsidRDefault="00030C88" w:rsidP="00030C88">
            <w:pPr>
              <w:pStyle w:val="ab"/>
              <w:widowControl/>
              <w:numPr>
                <w:ilvl w:val="0"/>
                <w:numId w:val="6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rFonts w:hint="eastAsia"/>
                <w:color w:val="000000"/>
                <w:kern w:val="0"/>
                <w:szCs w:val="21"/>
              </w:rPr>
              <w:t>返回包含趋势度量特征的字典</w:t>
            </w:r>
          </w:p>
          <w:p w14:paraId="45714E4F" w14:textId="17CC979B" w:rsidR="00030C88" w:rsidRPr="00030C88" w:rsidRDefault="00F23E9D" w:rsidP="00030C88">
            <w:pPr>
              <w:pStyle w:val="ab"/>
              <w:widowControl/>
              <w:numPr>
                <w:ilvl w:val="0"/>
                <w:numId w:val="3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23E9D">
              <w:rPr>
                <w:rFonts w:hint="eastAsia"/>
                <w:color w:val="000000"/>
                <w:kern w:val="0"/>
                <w:szCs w:val="21"/>
              </w:rPr>
              <w:t>获取日期特征</w:t>
            </w:r>
          </w:p>
          <w:p w14:paraId="0BE759EB" w14:textId="66C4600D" w:rsidR="00030C88" w:rsidRDefault="00030C88" w:rsidP="00030C88">
            <w:pPr>
              <w:pStyle w:val="ab"/>
              <w:widowControl/>
              <w:ind w:left="72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030C88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16A5BEC6" wp14:editId="2399F22D">
                  <wp:extent cx="4915734" cy="1225411"/>
                  <wp:effectExtent l="0" t="0" r="0" b="0"/>
                  <wp:docPr id="9767918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79184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279" cy="122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B1553" w14:textId="5BE75086" w:rsidR="00030C88" w:rsidRPr="00030C88" w:rsidRDefault="00F23E9D" w:rsidP="00030C88">
            <w:pPr>
              <w:pStyle w:val="ab"/>
              <w:widowControl/>
              <w:numPr>
                <w:ilvl w:val="0"/>
                <w:numId w:val="3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23E9D">
              <w:rPr>
                <w:rFonts w:hint="eastAsia"/>
                <w:color w:val="000000"/>
                <w:kern w:val="0"/>
                <w:szCs w:val="21"/>
              </w:rPr>
              <w:t>获取线上特征</w:t>
            </w:r>
          </w:p>
          <w:p w14:paraId="2608E325" w14:textId="20305C9B" w:rsidR="00F87E94" w:rsidRP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 xml:space="preserve">1. 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复制给定数据</w:t>
            </w:r>
          </w:p>
          <w:p w14:paraId="3DFECDBF" w14:textId="7A5D5BA8" w:rsidR="00F87E94" w:rsidRP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 xml:space="preserve">2. 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提取用户、商家和优惠券特征</w:t>
            </w:r>
          </w:p>
          <w:p w14:paraId="7327E0EA" w14:textId="77777777" w:rsidR="00F87E94" w:rsidRP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 xml:space="preserve">3. 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提取用户线上特征：</w:t>
            </w:r>
          </w:p>
          <w:p w14:paraId="5BEC6A9D" w14:textId="6A922275" w:rsid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 xml:space="preserve">   - 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计算每个用户的线上消费次数</w:t>
            </w:r>
          </w:p>
          <w:p w14:paraId="589E9FF4" w14:textId="439F4286" w:rsidR="00F87E94" w:rsidRP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4FC7FA80" wp14:editId="4BCCCE06">
                  <wp:extent cx="4595361" cy="1290832"/>
                  <wp:effectExtent l="0" t="0" r="0" b="5080"/>
                  <wp:docPr id="366938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93863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124" cy="12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301BF" w14:textId="0340C809" w:rsid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 xml:space="preserve">   - 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计算每个用户的线上使用优惠券消费次数</w:t>
            </w:r>
          </w:p>
          <w:p w14:paraId="232CB450" w14:textId="1BB968AB" w:rsidR="00F87E94" w:rsidRP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32F12783" wp14:editId="688599B0">
                  <wp:extent cx="4921503" cy="1460575"/>
                  <wp:effectExtent l="0" t="0" r="0" b="6350"/>
                  <wp:docPr id="17332481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2481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503" cy="14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6C7C4" w14:textId="6746B977" w:rsid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 xml:space="preserve">   - 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计算每个用户线上领取优惠券次数</w:t>
            </w:r>
          </w:p>
          <w:p w14:paraId="0CCE6EEA" w14:textId="725EF62C" w:rsidR="00F87E94" w:rsidRP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4016F6F0" wp14:editId="4C0C1FE4">
                  <wp:extent cx="4851649" cy="1479626"/>
                  <wp:effectExtent l="0" t="0" r="6350" b="6350"/>
                  <wp:docPr id="133096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9624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649" cy="147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A79B3" w14:textId="77777777" w:rsidR="00F87E94" w:rsidRP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 xml:space="preserve">4. 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将提取的用户线上特征与用户特征合并，并将其存储在一个数据集中。</w:t>
            </w:r>
          </w:p>
          <w:p w14:paraId="5BABBD83" w14:textId="53B555C7" w:rsid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 xml:space="preserve">5. 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将需要归一化处理的列添加到列表中</w:t>
            </w:r>
          </w:p>
          <w:p w14:paraId="3FC71675" w14:textId="74A4C3AB" w:rsidR="00F87E94" w:rsidRP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lastRenderedPageBreak/>
              <w:t xml:space="preserve"> </w:t>
            </w:r>
            <w:r>
              <w:rPr>
                <w:color w:val="000000"/>
                <w:kern w:val="0"/>
                <w:szCs w:val="21"/>
              </w:rPr>
              <w:t xml:space="preserve">  </w:t>
            </w: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6FF37C57" wp14:editId="6AF6144F">
                  <wp:extent cx="4369025" cy="431822"/>
                  <wp:effectExtent l="0" t="0" r="0" b="6350"/>
                  <wp:docPr id="1629592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592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025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69A0A" w14:textId="10BB4987" w:rsidR="00F23E9D" w:rsidRPr="00F87E94" w:rsidRDefault="00F87E94" w:rsidP="00F87E94">
            <w:pPr>
              <w:pStyle w:val="ab"/>
              <w:widowControl/>
              <w:ind w:left="72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 xml:space="preserve">6. 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返回用户特征、商家特征和优惠券特征</w:t>
            </w:r>
          </w:p>
          <w:p w14:paraId="6E29F4E9" w14:textId="387EC0D0" w:rsidR="00F23E9D" w:rsidRPr="00622EED" w:rsidRDefault="00F23E9D" w:rsidP="00622EED">
            <w:pPr>
              <w:pStyle w:val="ab"/>
              <w:widowControl/>
              <w:numPr>
                <w:ilvl w:val="0"/>
                <w:numId w:val="1"/>
              </w:numPr>
              <w:ind w:firstLineChars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 w:rsidRPr="00F23E9D">
              <w:rPr>
                <w:rFonts w:hint="eastAsia"/>
                <w:b/>
                <w:bCs/>
                <w:color w:val="000000"/>
                <w:kern w:val="0"/>
                <w:szCs w:val="21"/>
              </w:rPr>
              <w:t>构造特征数据集</w:t>
            </w:r>
          </w:p>
          <w:p w14:paraId="577AA2C0" w14:textId="4C0BE407" w:rsidR="00622EED" w:rsidRDefault="00F87E94" w:rsidP="00622EED">
            <w:pPr>
              <w:pStyle w:val="ab"/>
              <w:widowControl/>
              <w:ind w:left="36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通过整合不同来源的特征，并对数据进行清洗和处理，生成用于训练模型的特征数据集</w:t>
            </w:r>
            <w:r>
              <w:rPr>
                <w:rFonts w:hint="eastAsia"/>
                <w:color w:val="000000"/>
                <w:kern w:val="0"/>
                <w:szCs w:val="21"/>
              </w:rPr>
              <w:t>:</w:t>
            </w:r>
          </w:p>
          <w:p w14:paraId="29108728" w14:textId="4CA2DF7F" w:rsidR="00F87E94" w:rsidRDefault="00F87E94" w:rsidP="00F87E94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调用函数提取主要特征、线上特征、趋势度量特征和日期特征</w:t>
            </w:r>
          </w:p>
          <w:p w14:paraId="3805ABF6" w14:textId="344BD246" w:rsidR="00F87E94" w:rsidRPr="00F87E94" w:rsidRDefault="00F87E94" w:rsidP="00F87E94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5BCE97FA" wp14:editId="55B85A6C">
                  <wp:extent cx="4919071" cy="759826"/>
                  <wp:effectExtent l="0" t="0" r="0" b="2540"/>
                  <wp:docPr id="917941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9410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720" cy="7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9B41B" w14:textId="36CE5ED8" w:rsidR="00F87E94" w:rsidRPr="00F87E94" w:rsidRDefault="00F87E94" w:rsidP="00F87E94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获取样本集合</w:t>
            </w:r>
          </w:p>
          <w:p w14:paraId="12FDF13D" w14:textId="6B91C727" w:rsidR="00F87E94" w:rsidRPr="00F87E94" w:rsidRDefault="00F87E94" w:rsidP="00F87E94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5292156F" wp14:editId="494D1D50">
                  <wp:extent cx="3041806" cy="444523"/>
                  <wp:effectExtent l="0" t="0" r="6350" b="0"/>
                  <wp:docPr id="6559537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95379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06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44B21" w14:textId="566338C1" w:rsidR="00F87E94" w:rsidRDefault="00F87E94" w:rsidP="00F87E94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根据样本集合中的用户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ID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、商家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ID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和优惠券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ID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，从主要特征中筛选出对应的商家特征、优惠券特征和用户特征，并将它们合并到数据集中</w:t>
            </w:r>
          </w:p>
          <w:p w14:paraId="42CB48A2" w14:textId="3BE6C20D" w:rsidR="00F87E94" w:rsidRDefault="00F87E94" w:rsidP="00F87E94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1EAF3674" wp14:editId="63B537DE">
                  <wp:extent cx="4911458" cy="2087505"/>
                  <wp:effectExtent l="0" t="0" r="3810" b="8255"/>
                  <wp:docPr id="15172720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27202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993" cy="209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55969" w14:textId="329EE81B" w:rsidR="00F87E94" w:rsidRDefault="00F87E94" w:rsidP="00F87E94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根据样本集合中的用户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ID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，从线上特征中筛选出对应的用户线上特征，并将其合并到数据集中</w:t>
            </w:r>
          </w:p>
          <w:p w14:paraId="6F8AFE54" w14:textId="6B4F3222" w:rsidR="00F87E94" w:rsidRPr="00F87E94" w:rsidRDefault="00F87E94" w:rsidP="00F87E94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58432B53" wp14:editId="23E1FB6D">
                  <wp:extent cx="4750044" cy="1104957"/>
                  <wp:effectExtent l="0" t="0" r="0" b="0"/>
                  <wp:docPr id="19575721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57217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44" cy="110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B7B21" w14:textId="153B1945" w:rsidR="00F87E94" w:rsidRDefault="00F87E94" w:rsidP="00F87E94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proofErr w:type="gramStart"/>
            <w:r w:rsidRPr="00F87E94">
              <w:rPr>
                <w:rFonts w:hint="eastAsia"/>
                <w:color w:val="000000"/>
                <w:kern w:val="0"/>
                <w:szCs w:val="21"/>
              </w:rPr>
              <w:t>将趋势</w:t>
            </w:r>
            <w:proofErr w:type="gramEnd"/>
            <w:r w:rsidRPr="00F87E94">
              <w:rPr>
                <w:rFonts w:hint="eastAsia"/>
                <w:color w:val="000000"/>
                <w:kern w:val="0"/>
                <w:szCs w:val="21"/>
              </w:rPr>
              <w:t>度量特征的值逐一添加到数据集中</w:t>
            </w:r>
          </w:p>
          <w:p w14:paraId="0E63C369" w14:textId="7529504E" w:rsidR="00F87E94" w:rsidRDefault="00F87E94" w:rsidP="00F87E94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4CFABE84" wp14:editId="4A6BA34C">
                  <wp:extent cx="4807197" cy="660434"/>
                  <wp:effectExtent l="0" t="0" r="0" b="6350"/>
                  <wp:docPr id="1010247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2470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197" cy="66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5DAD8" w14:textId="70DCBB2A" w:rsidR="00F87E94" w:rsidRDefault="00F87E94" w:rsidP="00F87E94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删除无用的属性列</w:t>
            </w:r>
          </w:p>
          <w:p w14:paraId="0E3058D3" w14:textId="0A5F3F8F" w:rsidR="00F87E94" w:rsidRPr="00F87E94" w:rsidRDefault="00F87E94" w:rsidP="00F87E94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0315FFA2" wp14:editId="4098BA32">
                  <wp:extent cx="4768896" cy="893314"/>
                  <wp:effectExtent l="0" t="0" r="0" b="2540"/>
                  <wp:docPr id="2597058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70588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219" cy="897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8F201" w14:textId="3E2BE0DD" w:rsidR="00F87E94" w:rsidRDefault="00F87E94" w:rsidP="00F87E94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用均值填补数据集中的空值</w:t>
            </w:r>
          </w:p>
          <w:p w14:paraId="20428E00" w14:textId="3BD2270E" w:rsidR="00F87E94" w:rsidRDefault="00F87E94" w:rsidP="00F87E94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08311DC7" wp14:editId="5F501F07">
                  <wp:extent cx="3695890" cy="882695"/>
                  <wp:effectExtent l="0" t="0" r="0" b="0"/>
                  <wp:docPr id="5667712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77123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890" cy="8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258D3" w14:textId="4F739354" w:rsidR="00F87E94" w:rsidRDefault="00F87E94" w:rsidP="00D77103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将数据集中的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Coupon_id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和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Distance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列转换为整数类型</w:t>
            </w:r>
          </w:p>
          <w:p w14:paraId="1CEA07F9" w14:textId="1F36DC88" w:rsidR="00D77103" w:rsidRPr="00D77103" w:rsidRDefault="00D77103" w:rsidP="00D77103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16B7138B" wp14:editId="2188DB15">
                  <wp:extent cx="4921143" cy="548542"/>
                  <wp:effectExtent l="0" t="0" r="0" b="4445"/>
                  <wp:docPr id="1744179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17905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259" cy="55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5B325" w14:textId="3FC8C34C" w:rsidR="00F87E94" w:rsidRDefault="00F87E94" w:rsidP="00F87E94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将数据集中的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Date_received</w:t>
            </w:r>
            <w:r w:rsidRPr="00F87E94">
              <w:rPr>
                <w:rFonts w:hint="eastAsia"/>
                <w:color w:val="000000"/>
                <w:kern w:val="0"/>
                <w:szCs w:val="21"/>
              </w:rPr>
              <w:t>列转换为整数类型，并按照指定的格式进行格式化</w:t>
            </w:r>
          </w:p>
          <w:p w14:paraId="14DD71C7" w14:textId="74F95113" w:rsidR="00F87E94" w:rsidRDefault="00F87E94" w:rsidP="00F87E94">
            <w:pPr>
              <w:pStyle w:val="ab"/>
              <w:widowControl/>
              <w:numPr>
                <w:ilvl w:val="0"/>
                <w:numId w:val="7"/>
              </w:numPr>
              <w:ind w:firstLineChars="0"/>
              <w:jc w:val="left"/>
              <w:rPr>
                <w:color w:val="000000"/>
                <w:kern w:val="0"/>
                <w:szCs w:val="21"/>
              </w:rPr>
            </w:pPr>
            <w:r w:rsidRPr="00F87E94">
              <w:rPr>
                <w:rFonts w:hint="eastAsia"/>
                <w:color w:val="000000"/>
                <w:kern w:val="0"/>
                <w:szCs w:val="21"/>
              </w:rPr>
              <w:t>去除数据集中的重复样本，并重新设置索引</w:t>
            </w:r>
          </w:p>
          <w:p w14:paraId="0E3CB933" w14:textId="6D80EC9A" w:rsidR="00D77103" w:rsidRPr="00F87E94" w:rsidRDefault="00D77103" w:rsidP="00D77103">
            <w:pPr>
              <w:pStyle w:val="ab"/>
              <w:widowControl/>
              <w:ind w:left="114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0601C1C4" wp14:editId="0C732C63">
                  <wp:extent cx="3911801" cy="533427"/>
                  <wp:effectExtent l="0" t="0" r="0" b="0"/>
                  <wp:docPr id="2133336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33679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01" cy="53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27A5D" w14:textId="01FD8BC3" w:rsidR="00BC5F5B" w:rsidRPr="00BC5F5B" w:rsidRDefault="00622EED" w:rsidP="00BC5F5B">
            <w:pPr>
              <w:pStyle w:val="ab"/>
              <w:widowControl/>
              <w:numPr>
                <w:ilvl w:val="0"/>
                <w:numId w:val="1"/>
              </w:numPr>
              <w:ind w:firstLineChars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b/>
                <w:bCs/>
                <w:color w:val="000000"/>
                <w:kern w:val="0"/>
                <w:szCs w:val="21"/>
              </w:rPr>
              <w:t>模型训练与评估</w:t>
            </w:r>
          </w:p>
          <w:p w14:paraId="7103409B" w14:textId="758C4061" w:rsidR="00BC5F5B" w:rsidRDefault="00BC5F5B" w:rsidP="00BC5F5B">
            <w:pPr>
              <w:pStyle w:val="ab"/>
              <w:widowControl/>
              <w:ind w:left="360" w:firstLineChars="0" w:firstLine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6</w:t>
            </w:r>
            <w:r>
              <w:rPr>
                <w:b/>
                <w:bCs/>
                <w:color w:val="000000"/>
                <w:kern w:val="0"/>
                <w:szCs w:val="21"/>
              </w:rPr>
              <w:t>.1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模型选择</w:t>
            </w:r>
          </w:p>
          <w:p w14:paraId="5499EF7D" w14:textId="0FB38D63" w:rsidR="00BC5F5B" w:rsidRPr="00BC5F5B" w:rsidRDefault="00D77103" w:rsidP="00D77103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>XGBoost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是一种强大而灵活的机器学习工具，适用于各种数据挖掘和分析任务，并且能够提供高性能和准确度的预测结果</w:t>
            </w:r>
            <w:r>
              <w:rPr>
                <w:rFonts w:hint="eastAsia"/>
                <w:color w:val="000000"/>
                <w:kern w:val="0"/>
                <w:szCs w:val="21"/>
              </w:rPr>
              <w:t>，故本次实验采用次模型。</w:t>
            </w:r>
          </w:p>
          <w:p w14:paraId="21991CCD" w14:textId="3FD1EB6D" w:rsidR="00BC5F5B" w:rsidRDefault="00BC5F5B" w:rsidP="00BC5F5B">
            <w:pPr>
              <w:pStyle w:val="ab"/>
              <w:widowControl/>
              <w:ind w:left="360" w:firstLineChars="0" w:firstLine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6</w:t>
            </w:r>
            <w:r>
              <w:rPr>
                <w:b/>
                <w:bCs/>
                <w:color w:val="000000"/>
                <w:kern w:val="0"/>
                <w:szCs w:val="21"/>
              </w:rPr>
              <w:t>.2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模型训练</w:t>
            </w:r>
          </w:p>
          <w:p w14:paraId="2BE6138C" w14:textId="34889D0E" w:rsidR="00D77103" w:rsidRDefault="00D77103" w:rsidP="00D77103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 xml:space="preserve">1. 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数据预处理</w:t>
            </w:r>
          </w:p>
          <w:p w14:paraId="57EE8FD6" w14:textId="3C0CFBD7" w:rsidR="00D77103" w:rsidRDefault="00D77103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>从训练和测试数据中分离出特征和目标变量，并对特征进行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z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分数规范化</w:t>
            </w:r>
          </w:p>
          <w:p w14:paraId="2C9BE9D2" w14:textId="5F9070ED" w:rsidR="00D77103" w:rsidRPr="00D77103" w:rsidRDefault="00D77103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43491056" wp14:editId="50A57A1F">
                  <wp:extent cx="5012958" cy="1635982"/>
                  <wp:effectExtent l="0" t="0" r="0" b="2540"/>
                  <wp:docPr id="2081064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0648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17" cy="164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9AD74" w14:textId="6C32634B" w:rsidR="00D77103" w:rsidRPr="00D77103" w:rsidRDefault="00D77103" w:rsidP="00D77103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 xml:space="preserve">2. 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模型初始化和参数设置</w:t>
            </w:r>
          </w:p>
          <w:p w14:paraId="01573EDF" w14:textId="25DC778C" w:rsidR="00D77103" w:rsidRDefault="00D77103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>使用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`xgb.DMatrix`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将数据转换为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XGBoost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的数据格式</w:t>
            </w:r>
          </w:p>
          <w:p w14:paraId="2E822576" w14:textId="30E1FC3C" w:rsidR="00D77103" w:rsidRDefault="00792B0A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792B0A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689646B6" wp14:editId="6823A7CE">
                  <wp:extent cx="3416476" cy="774740"/>
                  <wp:effectExtent l="0" t="0" r="0" b="6350"/>
                  <wp:docPr id="16347868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78683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76" cy="77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977FA" w14:textId="468C73C2" w:rsidR="00792B0A" w:rsidRDefault="00792B0A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>设置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XGBoost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模型的参数</w:t>
            </w:r>
          </w:p>
          <w:p w14:paraId="13A30672" w14:textId="55A711A0" w:rsidR="00792B0A" w:rsidRPr="00D77103" w:rsidRDefault="00792B0A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792B0A">
              <w:rPr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055C17D2" wp14:editId="390A8DF5">
                  <wp:extent cx="2457576" cy="2698889"/>
                  <wp:effectExtent l="0" t="0" r="0" b="6350"/>
                  <wp:docPr id="8615239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52396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576" cy="269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99B2B" w14:textId="77777777" w:rsidR="00D77103" w:rsidRDefault="00D77103" w:rsidP="00D77103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 xml:space="preserve">3. 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模型训练</w:t>
            </w:r>
          </w:p>
          <w:p w14:paraId="2C3422C8" w14:textId="3344901A" w:rsidR="00D77103" w:rsidRDefault="00D77103" w:rsidP="00792B0A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>使用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`xgb.train`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方法训练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XGBoost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模型，指定训练数据、迭代次数、监视列表等</w:t>
            </w:r>
          </w:p>
          <w:p w14:paraId="2C243174" w14:textId="333E7EFD" w:rsidR="00792B0A" w:rsidRPr="00792B0A" w:rsidRDefault="00792B0A" w:rsidP="00792B0A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792B0A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7F9A73DE" wp14:editId="7088B437">
                  <wp:extent cx="4875687" cy="850676"/>
                  <wp:effectExtent l="0" t="0" r="1270" b="6985"/>
                  <wp:docPr id="5237770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77708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546" cy="85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6B132" w14:textId="77777777" w:rsidR="00D77103" w:rsidRDefault="00D77103" w:rsidP="00D77103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 xml:space="preserve">4. 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模型预测</w:t>
            </w:r>
          </w:p>
          <w:p w14:paraId="6E6296FA" w14:textId="111EBC6D" w:rsidR="00D77103" w:rsidRPr="00792B0A" w:rsidRDefault="00D77103" w:rsidP="00792B0A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>使用训练好的模型对测试数据进行预测，得到预测概率</w:t>
            </w:r>
          </w:p>
          <w:p w14:paraId="7B2A2CD1" w14:textId="341287C4" w:rsidR="00D77103" w:rsidRDefault="00D77103" w:rsidP="00D77103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 xml:space="preserve">5. 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结果处理</w:t>
            </w:r>
          </w:p>
          <w:p w14:paraId="0C1585BA" w14:textId="2C15F391" w:rsidR="00D77103" w:rsidRDefault="00D77103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>将预测结果和测试数据中的用户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ID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、优惠券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ID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、领取日期等信息合并</w:t>
            </w:r>
          </w:p>
          <w:p w14:paraId="565B4E23" w14:textId="0EF1DA41" w:rsidR="00D77103" w:rsidRPr="00D77103" w:rsidRDefault="00792B0A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792B0A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6F4E9C0B" wp14:editId="2C3665FD">
                  <wp:extent cx="4935757" cy="467999"/>
                  <wp:effectExtent l="0" t="0" r="0" b="8255"/>
                  <wp:docPr id="5773386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33860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271" cy="47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47F84" w14:textId="77777777" w:rsidR="00D77103" w:rsidRDefault="00D77103" w:rsidP="00D77103">
            <w:pPr>
              <w:pStyle w:val="ab"/>
              <w:widowControl/>
              <w:ind w:left="36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 xml:space="preserve">6. 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特征权重计算</w:t>
            </w:r>
          </w:p>
          <w:p w14:paraId="1858A1AF" w14:textId="49102305" w:rsidR="00D77103" w:rsidRDefault="00D77103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D77103">
              <w:rPr>
                <w:rFonts w:hint="eastAsia"/>
                <w:color w:val="000000"/>
                <w:kern w:val="0"/>
                <w:szCs w:val="21"/>
              </w:rPr>
              <w:t>使用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`model.get_score()`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获取特征的重要性，将其存储在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DataFrame</w:t>
            </w:r>
            <w:r w:rsidRPr="00D77103">
              <w:rPr>
                <w:rFonts w:hint="eastAsia"/>
                <w:color w:val="000000"/>
                <w:kern w:val="0"/>
                <w:szCs w:val="21"/>
              </w:rPr>
              <w:t>中</w:t>
            </w:r>
          </w:p>
          <w:p w14:paraId="5671E42C" w14:textId="62BB7494" w:rsidR="00D77103" w:rsidRPr="00D77103" w:rsidRDefault="00792B0A" w:rsidP="00D77103">
            <w:pPr>
              <w:pStyle w:val="ab"/>
              <w:widowControl/>
              <w:ind w:left="360" w:firstLineChars="300" w:firstLine="630"/>
              <w:jc w:val="left"/>
              <w:rPr>
                <w:color w:val="000000"/>
                <w:kern w:val="0"/>
                <w:szCs w:val="21"/>
              </w:rPr>
            </w:pPr>
            <w:r w:rsidRPr="00792B0A">
              <w:rPr>
                <w:noProof/>
                <w:color w:val="000000"/>
                <w:kern w:val="0"/>
                <w:szCs w:val="21"/>
              </w:rPr>
              <w:drawing>
                <wp:inline distT="0" distB="0" distL="0" distR="0" wp14:anchorId="4C743040" wp14:editId="0C2092BF">
                  <wp:extent cx="4838978" cy="1118940"/>
                  <wp:effectExtent l="0" t="0" r="0" b="5080"/>
                  <wp:docPr id="20355234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52349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926" cy="1120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3FA9B" w14:textId="77777777" w:rsidR="00020EFF" w:rsidRDefault="00BC5F5B" w:rsidP="00086B78">
            <w:pPr>
              <w:pStyle w:val="ab"/>
              <w:widowControl/>
              <w:ind w:left="360" w:firstLineChars="0" w:firstLine="0"/>
              <w:jc w:val="left"/>
              <w:rPr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6</w:t>
            </w:r>
            <w:r>
              <w:rPr>
                <w:b/>
                <w:bCs/>
                <w:color w:val="000000"/>
                <w:kern w:val="0"/>
                <w:szCs w:val="21"/>
              </w:rPr>
              <w:t>.3</w:t>
            </w:r>
            <w:r>
              <w:rPr>
                <w:rFonts w:hint="eastAsia"/>
                <w:b/>
                <w:bCs/>
                <w:color w:val="000000"/>
                <w:kern w:val="0"/>
                <w:szCs w:val="21"/>
              </w:rPr>
              <w:t>模型评估</w:t>
            </w:r>
          </w:p>
          <w:p w14:paraId="4212B624" w14:textId="7D23B707" w:rsidR="00B24BD5" w:rsidRDefault="00792B0A" w:rsidP="00B24BD5">
            <w:pPr>
              <w:pStyle w:val="ab"/>
              <w:widowControl/>
              <w:ind w:left="360" w:firstLineChars="0" w:firstLine="0"/>
              <w:jc w:val="left"/>
              <w:rPr>
                <w:rFonts w:hint="eastAsia"/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color w:val="000000"/>
                <w:kern w:val="0"/>
                <w:szCs w:val="21"/>
              </w:rPr>
              <w:t xml:space="preserve">  </w:t>
            </w:r>
            <w:r w:rsidR="00B24BD5">
              <w:rPr>
                <w:rFonts w:hint="eastAsia"/>
                <w:color w:val="000000"/>
                <w:kern w:val="0"/>
                <w:szCs w:val="21"/>
              </w:rPr>
              <w:t>阿里云天池账号：</w:t>
            </w:r>
          </w:p>
          <w:p w14:paraId="222488C2" w14:textId="594B47E9" w:rsidR="00B24BD5" w:rsidRPr="00B24BD5" w:rsidRDefault="00B24BD5" w:rsidP="00B24BD5">
            <w:pPr>
              <w:pStyle w:val="a9"/>
              <w:rPr>
                <w:rFonts w:hint="eastAsia"/>
              </w:rPr>
            </w:pPr>
            <w:r>
              <w:rPr>
                <w:rFonts w:hint="eastAsia"/>
                <w:color w:val="000000"/>
                <w:szCs w:val="21"/>
              </w:rPr>
              <w:t xml:space="preserve"> </w:t>
            </w:r>
            <w:r>
              <w:rPr>
                <w:color w:val="000000"/>
                <w:szCs w:val="21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EB00994" wp14:editId="607572B3">
                  <wp:extent cx="5634246" cy="917613"/>
                  <wp:effectExtent l="0" t="0" r="5080" b="0"/>
                  <wp:docPr id="13782594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9810" cy="925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336773" w14:textId="5B35C016" w:rsidR="00B24BD5" w:rsidRDefault="00B24BD5" w:rsidP="00B24BD5">
            <w:pPr>
              <w:pStyle w:val="ab"/>
              <w:widowControl/>
              <w:ind w:left="360" w:firstLineChars="0" w:firstLine="0"/>
              <w:jc w:val="left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lastRenderedPageBreak/>
              <w:t xml:space="preserve"> </w:t>
            </w:r>
            <w:r>
              <w:rPr>
                <w:color w:val="000000"/>
                <w:kern w:val="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Cs w:val="21"/>
              </w:rPr>
              <w:t>历史提交截图，最高得分为</w:t>
            </w:r>
            <w:r>
              <w:rPr>
                <w:rFonts w:hint="eastAsia"/>
                <w:color w:val="000000"/>
                <w:kern w:val="0"/>
                <w:szCs w:val="21"/>
              </w:rPr>
              <w:t>0</w:t>
            </w:r>
            <w:r>
              <w:rPr>
                <w:color w:val="000000"/>
                <w:kern w:val="0"/>
                <w:szCs w:val="21"/>
              </w:rPr>
              <w:t>.7466</w:t>
            </w:r>
          </w:p>
          <w:p w14:paraId="136234BA" w14:textId="31F29D6E" w:rsidR="00B24BD5" w:rsidRDefault="00B24BD5" w:rsidP="00B24BD5">
            <w:pPr>
              <w:pStyle w:val="a9"/>
            </w:pPr>
            <w:r>
              <w:rPr>
                <w:rFonts w:hint="eastAsia"/>
                <w:color w:val="000000"/>
                <w:szCs w:val="21"/>
              </w:rPr>
              <w:t xml:space="preserve"> </w:t>
            </w:r>
            <w:r>
              <w:rPr>
                <w:color w:val="000000"/>
                <w:szCs w:val="21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A5A4051" wp14:editId="5C16EDB5">
                  <wp:extent cx="4707561" cy="2733188"/>
                  <wp:effectExtent l="0" t="0" r="0" b="0"/>
                  <wp:docPr id="18929913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385" cy="2738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22C1C" w14:textId="192E5106" w:rsidR="00B24BD5" w:rsidRDefault="00B24BD5" w:rsidP="00B24BD5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2DA43140" wp14:editId="320099BE">
                  <wp:extent cx="4047106" cy="2472884"/>
                  <wp:effectExtent l="0" t="0" r="0" b="3810"/>
                  <wp:docPr id="3476274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447" cy="248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E8711" w14:textId="72B406AD" w:rsidR="00B24BD5" w:rsidRPr="00B24BD5" w:rsidRDefault="00B24BD5" w:rsidP="00B24BD5">
            <w:pPr>
              <w:pStyle w:val="a9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3F2FC0" wp14:editId="7F7120B4">
                  <wp:extent cx="3935954" cy="3060237"/>
                  <wp:effectExtent l="0" t="0" r="7620" b="6985"/>
                  <wp:docPr id="170441565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293" cy="3074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8493FB" w14:textId="15F25DE7" w:rsidR="00B24BD5" w:rsidRPr="00B24BD5" w:rsidRDefault="00B24BD5" w:rsidP="00B24BD5">
            <w:pPr>
              <w:widowControl/>
              <w:ind w:firstLineChars="300" w:firstLine="630"/>
              <w:jc w:val="left"/>
              <w:rPr>
                <w:rFonts w:hint="eastAsia"/>
                <w:color w:val="000000"/>
                <w:kern w:val="0"/>
                <w:szCs w:val="21"/>
              </w:rPr>
            </w:pPr>
            <w:r w:rsidRPr="00B24BD5">
              <w:rPr>
                <w:rFonts w:hint="eastAsia"/>
                <w:color w:val="000000"/>
                <w:kern w:val="0"/>
                <w:szCs w:val="21"/>
              </w:rPr>
              <w:lastRenderedPageBreak/>
              <w:t>打印出的特征：</w:t>
            </w:r>
          </w:p>
          <w:p w14:paraId="0AE91ED6" w14:textId="7C368109" w:rsidR="00B24BD5" w:rsidRDefault="00B24BD5" w:rsidP="00B24BD5">
            <w:pPr>
              <w:pStyle w:val="ab"/>
              <w:widowControl/>
              <w:ind w:left="360" w:firstLineChars="0" w:firstLine="0"/>
              <w:jc w:val="left"/>
              <w:rPr>
                <w:color w:val="000000"/>
                <w:kern w:val="0"/>
                <w:szCs w:val="21"/>
              </w:rPr>
            </w:pPr>
            <w:r w:rsidRPr="00792B0A">
              <w:rPr>
                <w:noProof/>
                <w:color w:val="000000"/>
                <w:szCs w:val="21"/>
              </w:rPr>
              <w:drawing>
                <wp:inline distT="0" distB="0" distL="0" distR="0" wp14:anchorId="52011E1F" wp14:editId="0FED5BD0">
                  <wp:extent cx="5369560" cy="5770245"/>
                  <wp:effectExtent l="0" t="0" r="2540" b="1905"/>
                  <wp:docPr id="7962592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560" cy="577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0AC60" w14:textId="77777777" w:rsidR="00792B0A" w:rsidRDefault="00792B0A" w:rsidP="00B24BD5">
            <w:pPr>
              <w:pStyle w:val="ab"/>
              <w:widowControl/>
              <w:ind w:left="360" w:firstLineChars="0" w:firstLine="0"/>
              <w:jc w:val="left"/>
              <w:rPr>
                <w:color w:val="000000"/>
                <w:kern w:val="0"/>
                <w:szCs w:val="21"/>
              </w:rPr>
            </w:pPr>
          </w:p>
          <w:p w14:paraId="52D0C651" w14:textId="77777777" w:rsidR="00B24BD5" w:rsidRDefault="00B24BD5" w:rsidP="00B24BD5">
            <w:pPr>
              <w:pStyle w:val="ab"/>
              <w:widowControl/>
              <w:ind w:left="360" w:firstLineChars="0" w:firstLine="0"/>
              <w:jc w:val="left"/>
              <w:rPr>
                <w:color w:val="000000"/>
                <w:kern w:val="0"/>
                <w:szCs w:val="21"/>
              </w:rPr>
            </w:pPr>
          </w:p>
          <w:p w14:paraId="067B4404" w14:textId="404F775B" w:rsidR="00B24BD5" w:rsidRPr="00B24BD5" w:rsidRDefault="00B24BD5" w:rsidP="00B24BD5">
            <w:pPr>
              <w:pStyle w:val="ab"/>
              <w:widowControl/>
              <w:ind w:left="360" w:firstLineChars="0" w:firstLine="0"/>
              <w:jc w:val="left"/>
              <w:rPr>
                <w:rFonts w:hint="eastAsia"/>
                <w:color w:val="000000"/>
                <w:kern w:val="0"/>
                <w:szCs w:val="21"/>
              </w:rPr>
            </w:pPr>
          </w:p>
        </w:tc>
      </w:tr>
      <w:tr w:rsidR="00020EFF" w14:paraId="215EC13E" w14:textId="77777777">
        <w:trPr>
          <w:trHeight w:val="642"/>
        </w:trPr>
        <w:tc>
          <w:tcPr>
            <w:tcW w:w="0" w:type="auto"/>
            <w:gridSpan w:val="6"/>
            <w:shd w:val="clear" w:color="auto" w:fill="auto"/>
            <w:vAlign w:val="center"/>
          </w:tcPr>
          <w:p w14:paraId="3BED8046" w14:textId="77777777" w:rsidR="00020EFF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 w:hint="eastAsia"/>
                <w:b/>
                <w:bCs/>
                <w:color w:val="000000"/>
                <w:kern w:val="0"/>
                <w:szCs w:val="21"/>
              </w:rPr>
              <w:lastRenderedPageBreak/>
              <w:t>四</w:t>
            </w: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、学习心得</w:t>
            </w:r>
          </w:p>
        </w:tc>
      </w:tr>
      <w:tr w:rsidR="00020EFF" w14:paraId="5ED6E731" w14:textId="77777777">
        <w:trPr>
          <w:trHeight w:val="3026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CEB0810" w14:textId="4DBF85B7" w:rsidR="00622EED" w:rsidRPr="00622EED" w:rsidRDefault="00000000" w:rsidP="00622EED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　</w:t>
            </w:r>
            <w:r w:rsidR="00622EED"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 w:rsidR="00622EED">
              <w:rPr>
                <w:color w:val="000000"/>
                <w:kern w:val="0"/>
                <w:szCs w:val="21"/>
              </w:rPr>
              <w:t xml:space="preserve"> </w:t>
            </w:r>
            <w:r w:rsidR="00622EED" w:rsidRPr="00622EED">
              <w:rPr>
                <w:rFonts w:hint="eastAsia"/>
                <w:color w:val="000000"/>
                <w:kern w:val="0"/>
                <w:szCs w:val="21"/>
              </w:rPr>
              <w:t>参与天池新人</w:t>
            </w:r>
            <w:proofErr w:type="gramStart"/>
            <w:r w:rsidR="00622EED" w:rsidRPr="00622EED">
              <w:rPr>
                <w:rFonts w:hint="eastAsia"/>
                <w:color w:val="000000"/>
                <w:kern w:val="0"/>
                <w:szCs w:val="21"/>
              </w:rPr>
              <w:t>实战赛</w:t>
            </w:r>
            <w:proofErr w:type="gramEnd"/>
            <w:r w:rsidR="00622EED" w:rsidRPr="00622EED">
              <w:rPr>
                <w:rFonts w:hint="eastAsia"/>
                <w:color w:val="000000"/>
                <w:kern w:val="0"/>
                <w:szCs w:val="21"/>
              </w:rPr>
              <w:t>的经历让我对数据挖掘有了更深入的理解，也让我体会到了参与比赛的乐趣和收获。本次比赛的主题是《生活大实惠：</w:t>
            </w:r>
            <w:r w:rsidR="00622EED" w:rsidRPr="00622EED">
              <w:rPr>
                <w:rFonts w:hint="eastAsia"/>
                <w:color w:val="000000"/>
                <w:kern w:val="0"/>
                <w:szCs w:val="21"/>
              </w:rPr>
              <w:t>O2O</w:t>
            </w:r>
            <w:r w:rsidR="00622EED" w:rsidRPr="00622EED">
              <w:rPr>
                <w:rFonts w:hint="eastAsia"/>
                <w:color w:val="000000"/>
                <w:kern w:val="0"/>
                <w:szCs w:val="21"/>
              </w:rPr>
              <w:t>优惠券使用预测》，是一个典型的数据挖掘问题，要求通过分析建模，精准预测用户是否会在规定时间内使用相应优惠券。</w:t>
            </w:r>
          </w:p>
          <w:p w14:paraId="26DE596A" w14:textId="32B4BE0B" w:rsidR="00622EED" w:rsidRPr="00622EED" w:rsidRDefault="00622EED" w:rsidP="00086B78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color w:val="000000"/>
                <w:kern w:val="0"/>
                <w:szCs w:val="21"/>
              </w:rPr>
              <w:t>首先，我完成</w:t>
            </w:r>
            <w:r w:rsidR="00086B78">
              <w:rPr>
                <w:rFonts w:hint="eastAsia"/>
                <w:color w:val="000000"/>
                <w:kern w:val="0"/>
                <w:szCs w:val="21"/>
              </w:rPr>
              <w:t>了</w:t>
            </w:r>
            <w:r w:rsidRPr="00622EED">
              <w:rPr>
                <w:rFonts w:hint="eastAsia"/>
                <w:color w:val="000000"/>
                <w:kern w:val="0"/>
                <w:szCs w:val="21"/>
              </w:rPr>
              <w:t>一系列学习内容和要求，包括</w:t>
            </w:r>
            <w:r w:rsidRPr="00622EED">
              <w:rPr>
                <w:rFonts w:hint="eastAsia"/>
                <w:color w:val="000000"/>
                <w:kern w:val="0"/>
                <w:szCs w:val="21"/>
              </w:rPr>
              <w:t>Python</w:t>
            </w:r>
            <w:r w:rsidRPr="00622EED">
              <w:rPr>
                <w:rFonts w:hint="eastAsia"/>
                <w:color w:val="000000"/>
                <w:kern w:val="0"/>
                <w:szCs w:val="21"/>
              </w:rPr>
              <w:t>机器学习库的安装、机器学习基本概念、基础和中级</w:t>
            </w:r>
            <w:r w:rsidRPr="00622EED">
              <w:rPr>
                <w:rFonts w:hint="eastAsia"/>
                <w:color w:val="000000"/>
                <w:kern w:val="0"/>
                <w:szCs w:val="21"/>
              </w:rPr>
              <w:t>Python</w:t>
            </w:r>
            <w:r w:rsidRPr="00622EED">
              <w:rPr>
                <w:rFonts w:hint="eastAsia"/>
                <w:color w:val="000000"/>
                <w:kern w:val="0"/>
                <w:szCs w:val="21"/>
              </w:rPr>
              <w:t>编程、第三方</w:t>
            </w:r>
            <w:r w:rsidRPr="00622EED">
              <w:rPr>
                <w:rFonts w:hint="eastAsia"/>
                <w:color w:val="000000"/>
                <w:kern w:val="0"/>
                <w:szCs w:val="21"/>
              </w:rPr>
              <w:t>Python</w:t>
            </w:r>
            <w:r w:rsidRPr="00622EED">
              <w:rPr>
                <w:rFonts w:hint="eastAsia"/>
                <w:color w:val="000000"/>
                <w:kern w:val="0"/>
                <w:szCs w:val="21"/>
              </w:rPr>
              <w:t>库等。这些学习内容为我提供了必要的工具和知识基础，让我能够更好地进行后续的数据分析和建模工作。</w:t>
            </w:r>
          </w:p>
          <w:p w14:paraId="47462859" w14:textId="22216EC3" w:rsidR="00622EED" w:rsidRPr="00622EED" w:rsidRDefault="00622EED" w:rsidP="00622EED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color w:val="000000"/>
                <w:kern w:val="0"/>
                <w:szCs w:val="21"/>
              </w:rPr>
              <w:t>在学习过程中，我特别关注了</w:t>
            </w:r>
            <w:r w:rsidRPr="00622EED">
              <w:rPr>
                <w:rFonts w:hint="eastAsia"/>
                <w:color w:val="000000"/>
                <w:kern w:val="0"/>
                <w:szCs w:val="21"/>
              </w:rPr>
              <w:t>O2O</w:t>
            </w:r>
            <w:r w:rsidRPr="00622EED">
              <w:rPr>
                <w:rFonts w:hint="eastAsia"/>
                <w:color w:val="000000"/>
                <w:kern w:val="0"/>
                <w:szCs w:val="21"/>
              </w:rPr>
              <w:t>优惠券使用预测算法的基本框架和项目解读。通过理解项目背景和目标，我对问题的核心思想有了更清晰的认识，也对如何处理数据、构建模型有了初步的想法。同时，我还学习了数据分析与预处理方法、数据划分与</w:t>
            </w:r>
            <w:proofErr w:type="gramStart"/>
            <w:r w:rsidRPr="00622EED">
              <w:rPr>
                <w:rFonts w:hint="eastAsia"/>
                <w:color w:val="000000"/>
                <w:kern w:val="0"/>
                <w:szCs w:val="21"/>
              </w:rPr>
              <w:t>打标方法</w:t>
            </w:r>
            <w:proofErr w:type="gramEnd"/>
            <w:r w:rsidRPr="00622EED">
              <w:rPr>
                <w:rFonts w:hint="eastAsia"/>
                <w:color w:val="000000"/>
                <w:kern w:val="0"/>
                <w:szCs w:val="21"/>
              </w:rPr>
              <w:t>等实用技能，这些技能对于处理真实数据具有重要意义。</w:t>
            </w:r>
          </w:p>
          <w:p w14:paraId="6E3AB9D6" w14:textId="77A2E2B0" w:rsidR="00622EED" w:rsidRPr="00622EED" w:rsidRDefault="00622EED" w:rsidP="00622EED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color w:val="000000"/>
                <w:kern w:val="0"/>
                <w:szCs w:val="21"/>
              </w:rPr>
              <w:lastRenderedPageBreak/>
              <w:t>在实际比赛中，我首先对数据进行了初步的探索和分析，了解了数据的特征和分布情况。接着，我根据学习到的算法和技巧构建了多个预测模型，并对模型进行</w:t>
            </w:r>
            <w:proofErr w:type="gramStart"/>
            <w:r w:rsidRPr="00622EED">
              <w:rPr>
                <w:rFonts w:hint="eastAsia"/>
                <w:color w:val="000000"/>
                <w:kern w:val="0"/>
                <w:szCs w:val="21"/>
              </w:rPr>
              <w:t>了调参和</w:t>
            </w:r>
            <w:proofErr w:type="gramEnd"/>
            <w:r w:rsidRPr="00622EED">
              <w:rPr>
                <w:rFonts w:hint="eastAsia"/>
                <w:color w:val="000000"/>
                <w:kern w:val="0"/>
                <w:szCs w:val="21"/>
              </w:rPr>
              <w:t>优化。在模型训练和评估过程中，我不断尝试不同的方法和策略，提高模型的准确性和泛化能力。</w:t>
            </w:r>
          </w:p>
          <w:p w14:paraId="19369EB2" w14:textId="3EDF6E74" w:rsidR="00622EED" w:rsidRPr="00622EED" w:rsidRDefault="00622EED" w:rsidP="00622EED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color w:val="000000"/>
                <w:kern w:val="0"/>
                <w:szCs w:val="21"/>
              </w:rPr>
              <w:t>通过参与天池新人实战赛，我收获了很多。首先，我对数据挖掘和机器学习的理论知识有了更深入的理解，学会了如何将理论知识应用到实际问题中。其次，我提高了数据分析和建模的能力，学会了如何处理真实数据、构建预测模型。最重要的是，我体会到了团队合作的重要性，通过与其他参赛选手的交流和学习，我不断完善自己的方法和思路，取得了比赛的进步和成绩。</w:t>
            </w:r>
          </w:p>
          <w:p w14:paraId="4B2829C2" w14:textId="5F72CC5B" w:rsidR="00020EFF" w:rsidRDefault="00622EED" w:rsidP="00622EED">
            <w:pPr>
              <w:widowControl/>
              <w:ind w:firstLineChars="200" w:firstLine="420"/>
              <w:jc w:val="left"/>
              <w:rPr>
                <w:color w:val="000000"/>
                <w:kern w:val="0"/>
                <w:szCs w:val="21"/>
              </w:rPr>
            </w:pPr>
            <w:r w:rsidRPr="00622EED">
              <w:rPr>
                <w:rFonts w:hint="eastAsia"/>
                <w:color w:val="000000"/>
                <w:kern w:val="0"/>
                <w:szCs w:val="21"/>
              </w:rPr>
              <w:t>总的来说，参与天池新人</w:t>
            </w:r>
            <w:proofErr w:type="gramStart"/>
            <w:r w:rsidRPr="00622EED">
              <w:rPr>
                <w:rFonts w:hint="eastAsia"/>
                <w:color w:val="000000"/>
                <w:kern w:val="0"/>
                <w:szCs w:val="21"/>
              </w:rPr>
              <w:t>实战赛</w:t>
            </w:r>
            <w:proofErr w:type="gramEnd"/>
            <w:r w:rsidRPr="00622EED">
              <w:rPr>
                <w:rFonts w:hint="eastAsia"/>
                <w:color w:val="000000"/>
                <w:kern w:val="0"/>
                <w:szCs w:val="21"/>
              </w:rPr>
              <w:t>是一次宝贵的学习和锻炼机会，我收获了知识、技能和经验，也激发了我对数据科学和机器学习的兴趣。我会继续努力学习和实践，不断提升自己在数据挖掘领域的能力，为未来的学习和工作打下坚实的基础。</w:t>
            </w:r>
          </w:p>
        </w:tc>
      </w:tr>
      <w:tr w:rsidR="00020EFF" w14:paraId="6DC77A8B" w14:textId="77777777">
        <w:trPr>
          <w:trHeight w:val="828"/>
        </w:trPr>
        <w:tc>
          <w:tcPr>
            <w:tcW w:w="0" w:type="auto"/>
            <w:gridSpan w:val="6"/>
            <w:shd w:val="clear" w:color="auto" w:fill="auto"/>
            <w:vAlign w:val="center"/>
          </w:tcPr>
          <w:p w14:paraId="75703C55" w14:textId="77777777" w:rsidR="00020EFF" w:rsidRDefault="00000000">
            <w:pPr>
              <w:widowControl/>
              <w:jc w:val="left"/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</w:pPr>
            <w:r>
              <w:rPr>
                <w:rFonts w:eastAsia="方正小标宋_GBK" w:hint="eastAsia"/>
                <w:b/>
                <w:bCs/>
                <w:color w:val="000000"/>
                <w:kern w:val="0"/>
                <w:szCs w:val="21"/>
              </w:rPr>
              <w:lastRenderedPageBreak/>
              <w:t>五</w:t>
            </w:r>
            <w:r>
              <w:rPr>
                <w:rFonts w:eastAsia="方正小标宋_GBK"/>
                <w:b/>
                <w:bCs/>
                <w:color w:val="000000"/>
                <w:kern w:val="0"/>
                <w:szCs w:val="21"/>
              </w:rPr>
              <w:t>、教师评阅意见</w:t>
            </w:r>
          </w:p>
        </w:tc>
      </w:tr>
      <w:tr w:rsidR="00020EFF" w14:paraId="76055084" w14:textId="77777777">
        <w:trPr>
          <w:trHeight w:val="1707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18B51578" w14:textId="77777777" w:rsidR="00020EFF" w:rsidRDefault="00000000">
            <w:pPr>
              <w:widowControl/>
              <w:jc w:val="left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 xml:space="preserve">　</w:t>
            </w:r>
          </w:p>
        </w:tc>
      </w:tr>
    </w:tbl>
    <w:p w14:paraId="44EED36F" w14:textId="77777777" w:rsidR="00020EFF" w:rsidRDefault="00020EFF">
      <w:pPr>
        <w:widowControl/>
        <w:jc w:val="center"/>
        <w:rPr>
          <w:rFonts w:eastAsia="黑体" w:cs="Times New Roman"/>
          <w:b/>
          <w:sz w:val="28"/>
          <w:szCs w:val="28"/>
        </w:rPr>
      </w:pPr>
    </w:p>
    <w:sectPr w:rsidR="00020EFF">
      <w:pgSz w:w="11906" w:h="16838"/>
      <w:pgMar w:top="1134" w:right="1418" w:bottom="1134" w:left="1418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_GBK">
    <w:altName w:val="Arial Unicode MS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97801"/>
    <w:multiLevelType w:val="hybridMultilevel"/>
    <w:tmpl w:val="55DA258E"/>
    <w:lvl w:ilvl="0" w:tplc="A8CC32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37F45862"/>
    <w:multiLevelType w:val="hybridMultilevel"/>
    <w:tmpl w:val="7F404840"/>
    <w:lvl w:ilvl="0" w:tplc="1054CD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419C4F7D"/>
    <w:multiLevelType w:val="hybridMultilevel"/>
    <w:tmpl w:val="445E2178"/>
    <w:lvl w:ilvl="0" w:tplc="BBAA17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4B856C7F"/>
    <w:multiLevelType w:val="hybridMultilevel"/>
    <w:tmpl w:val="AFACC52A"/>
    <w:lvl w:ilvl="0" w:tplc="12DE46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4" w15:restartNumberingAfterBreak="0">
    <w:nsid w:val="57FE7EE4"/>
    <w:multiLevelType w:val="hybridMultilevel"/>
    <w:tmpl w:val="C114A25C"/>
    <w:lvl w:ilvl="0" w:tplc="A9C465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740B1330"/>
    <w:multiLevelType w:val="hybridMultilevel"/>
    <w:tmpl w:val="F3B40906"/>
    <w:lvl w:ilvl="0" w:tplc="79145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A4616C2"/>
    <w:multiLevelType w:val="hybridMultilevel"/>
    <w:tmpl w:val="6D9A32F2"/>
    <w:lvl w:ilvl="0" w:tplc="C770B0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 w16cid:durableId="612514167">
    <w:abstractNumId w:val="5"/>
  </w:num>
  <w:num w:numId="2" w16cid:durableId="663631841">
    <w:abstractNumId w:val="6"/>
  </w:num>
  <w:num w:numId="3" w16cid:durableId="2110196024">
    <w:abstractNumId w:val="0"/>
  </w:num>
  <w:num w:numId="4" w16cid:durableId="666174672">
    <w:abstractNumId w:val="2"/>
  </w:num>
  <w:num w:numId="5" w16cid:durableId="566571461">
    <w:abstractNumId w:val="1"/>
  </w:num>
  <w:num w:numId="6" w16cid:durableId="1845700925">
    <w:abstractNumId w:val="4"/>
  </w:num>
  <w:num w:numId="7" w16cid:durableId="2276134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k5ODE2ZmQwMDZhMWM1Y2MwMGI2ZmJmMmY5NDk1ZDEifQ=="/>
  </w:docVars>
  <w:rsids>
    <w:rsidRoot w:val="00B9252A"/>
    <w:rsid w:val="00012500"/>
    <w:rsid w:val="00020EFF"/>
    <w:rsid w:val="00030C88"/>
    <w:rsid w:val="00086B78"/>
    <w:rsid w:val="000E5BCA"/>
    <w:rsid w:val="00107D7C"/>
    <w:rsid w:val="00352C97"/>
    <w:rsid w:val="00365A4B"/>
    <w:rsid w:val="00366F13"/>
    <w:rsid w:val="00386B85"/>
    <w:rsid w:val="00393BAE"/>
    <w:rsid w:val="003B72B3"/>
    <w:rsid w:val="00470942"/>
    <w:rsid w:val="004D07B1"/>
    <w:rsid w:val="004E5849"/>
    <w:rsid w:val="004E76E1"/>
    <w:rsid w:val="005400D1"/>
    <w:rsid w:val="005978A1"/>
    <w:rsid w:val="005B4A01"/>
    <w:rsid w:val="005C3A29"/>
    <w:rsid w:val="00622EED"/>
    <w:rsid w:val="00626294"/>
    <w:rsid w:val="006513B1"/>
    <w:rsid w:val="006F734A"/>
    <w:rsid w:val="007852CA"/>
    <w:rsid w:val="00792B0A"/>
    <w:rsid w:val="00801B65"/>
    <w:rsid w:val="008404E0"/>
    <w:rsid w:val="008568B6"/>
    <w:rsid w:val="00983887"/>
    <w:rsid w:val="009918BD"/>
    <w:rsid w:val="00B2389E"/>
    <w:rsid w:val="00B24BD5"/>
    <w:rsid w:val="00B74117"/>
    <w:rsid w:val="00B9252A"/>
    <w:rsid w:val="00BC378E"/>
    <w:rsid w:val="00BC5F5B"/>
    <w:rsid w:val="00C72506"/>
    <w:rsid w:val="00D6056D"/>
    <w:rsid w:val="00D77103"/>
    <w:rsid w:val="00D96601"/>
    <w:rsid w:val="00E9363D"/>
    <w:rsid w:val="00ED0F87"/>
    <w:rsid w:val="00F23E9D"/>
    <w:rsid w:val="00F73B9A"/>
    <w:rsid w:val="00F87E94"/>
    <w:rsid w:val="00FB7E9E"/>
    <w:rsid w:val="00FF1007"/>
    <w:rsid w:val="01890ABE"/>
    <w:rsid w:val="054F3436"/>
    <w:rsid w:val="15031585"/>
    <w:rsid w:val="3B5D44F4"/>
    <w:rsid w:val="5BD4669C"/>
    <w:rsid w:val="62A969EB"/>
    <w:rsid w:val="65FF07B9"/>
    <w:rsid w:val="78C706B5"/>
    <w:rsid w:val="7FA2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FAEE"/>
  <w15:docId w15:val="{EB54EFFA-D2F0-4E92-91D3-132C85165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B85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Calibri" w:hAnsi="Calibri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cs="Times New Roman"/>
      <w:sz w:val="18"/>
      <w:szCs w:val="18"/>
    </w:rPr>
  </w:style>
  <w:style w:type="paragraph" w:styleId="a9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a">
    <w:name w:val="Table Grid"/>
    <w:basedOn w:val="a1"/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link w:val="a5"/>
    <w:uiPriority w:val="99"/>
    <w:rPr>
      <w:sz w:val="18"/>
      <w:szCs w:val="18"/>
    </w:rPr>
  </w:style>
  <w:style w:type="character" w:customStyle="1" w:styleId="a8">
    <w:name w:val="页眉 字符"/>
    <w:link w:val="a7"/>
    <w:uiPriority w:val="99"/>
    <w:rPr>
      <w:sz w:val="18"/>
      <w:szCs w:val="18"/>
    </w:rPr>
  </w:style>
  <w:style w:type="paragraph" w:styleId="ab">
    <w:name w:val="List Paragraph"/>
    <w:basedOn w:val="a"/>
    <w:uiPriority w:val="99"/>
    <w:unhideWhenUsed/>
    <w:rsid w:val="00622E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758</Words>
  <Characters>4327</Characters>
  <Application>Microsoft Office Word</Application>
  <DocSecurity>0</DocSecurity>
  <Lines>36</Lines>
  <Paragraphs>10</Paragraphs>
  <ScaleCrop>false</ScaleCrop>
  <Company>CHINA</Company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Zhaoguang Zhou</cp:lastModifiedBy>
  <cp:revision>13</cp:revision>
  <dcterms:created xsi:type="dcterms:W3CDTF">2023-12-22T02:32:00Z</dcterms:created>
  <dcterms:modified xsi:type="dcterms:W3CDTF">2024-03-01T05:39:00Z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31EE597A51664805A61B237AECA388C5_13</vt:lpwstr>
  </property>
</Properties>
</file>