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8D6C" w14:textId="4F4D4578" w:rsidR="00100BE4" w:rsidRPr="00100BE4" w:rsidRDefault="00100BE4" w:rsidP="00100BE4">
      <w:pPr>
        <w:spacing w:line="336" w:lineRule="auto"/>
        <w:jc w:val="center"/>
        <w:rPr>
          <w:rFonts w:ascii="宋体" w:eastAsia="宋体" w:hAnsi="宋体"/>
          <w:sz w:val="30"/>
          <w:szCs w:val="30"/>
        </w:rPr>
      </w:pPr>
      <w:r w:rsidRPr="00100BE4">
        <w:rPr>
          <w:rFonts w:ascii="宋体" w:eastAsia="宋体" w:hAnsi="宋体" w:hint="eastAsia"/>
          <w:sz w:val="30"/>
          <w:szCs w:val="30"/>
        </w:rPr>
        <w:t>操作系统第</w:t>
      </w:r>
      <w:r w:rsidR="00BB52DF">
        <w:rPr>
          <w:rFonts w:ascii="宋体" w:eastAsia="宋体" w:hAnsi="宋体" w:hint="eastAsia"/>
          <w:sz w:val="30"/>
          <w:szCs w:val="30"/>
        </w:rPr>
        <w:t>五</w:t>
      </w:r>
      <w:r w:rsidRPr="00100BE4">
        <w:rPr>
          <w:rFonts w:ascii="宋体" w:eastAsia="宋体" w:hAnsi="宋体" w:hint="eastAsia"/>
          <w:sz w:val="30"/>
          <w:szCs w:val="30"/>
        </w:rPr>
        <w:t>章习题</w:t>
      </w:r>
    </w:p>
    <w:p w14:paraId="56CEFDAD" w14:textId="06866099" w:rsidR="00100BE4" w:rsidRDefault="003407B0" w:rsidP="00100BE4">
      <w:pPr>
        <w:spacing w:line="336" w:lineRule="auto"/>
        <w:jc w:val="left"/>
        <w:rPr>
          <w:rFonts w:ascii="宋体" w:eastAsia="宋体" w:hAnsi="宋体"/>
          <w:sz w:val="24"/>
        </w:rPr>
      </w:pPr>
      <w:r>
        <w:rPr>
          <w:rFonts w:ascii="宋体" w:eastAsia="宋体" w:hAnsi="宋体"/>
          <w:sz w:val="24"/>
        </w:rPr>
        <w:t>5</w:t>
      </w:r>
      <w:r w:rsidR="00100BE4">
        <w:rPr>
          <w:rFonts w:ascii="宋体" w:eastAsia="宋体" w:hAnsi="宋体"/>
          <w:sz w:val="24"/>
        </w:rPr>
        <w:t>.</w:t>
      </w:r>
      <w:r>
        <w:rPr>
          <w:rFonts w:ascii="宋体" w:eastAsia="宋体" w:hAnsi="宋体"/>
          <w:sz w:val="24"/>
        </w:rPr>
        <w:t>4</w:t>
      </w:r>
    </w:p>
    <w:p w14:paraId="1E85BE2A" w14:textId="284C30DE" w:rsidR="009C0229" w:rsidRDefault="009C0229" w:rsidP="009C0229">
      <w:pPr>
        <w:spacing w:line="336" w:lineRule="auto"/>
        <w:jc w:val="left"/>
        <w:rPr>
          <w:rFonts w:ascii="宋体" w:eastAsia="宋体" w:hAnsi="宋体"/>
          <w:sz w:val="24"/>
        </w:rPr>
      </w:pPr>
      <w:r>
        <w:rPr>
          <w:rFonts w:ascii="宋体" w:eastAsia="宋体" w:hAnsi="宋体"/>
          <w:sz w:val="24"/>
        </w:rPr>
        <w:tab/>
      </w:r>
      <w:r w:rsidR="003407B0" w:rsidRPr="003407B0">
        <w:rPr>
          <w:rFonts w:ascii="宋体" w:eastAsia="宋体" w:hAnsi="宋体"/>
          <w:sz w:val="24"/>
        </w:rPr>
        <w:t>自旋锁不适用于单处理器系统，因为只有通过执行不同的进程才能获得将进程从自旋锁中断的条件。如果进程没有放弃处理器，其他进程就没有机会设置第一个进程取得进展所需的程序条件。在多处理器系统中，其他进程在其他处理器上执行，从而修改程序状态，以便从自旋锁释放第一个进程。</w:t>
      </w:r>
    </w:p>
    <w:p w14:paraId="67D283E5" w14:textId="77777777" w:rsidR="009C0229" w:rsidRPr="009C0229" w:rsidRDefault="009C0229" w:rsidP="009C0229">
      <w:pPr>
        <w:spacing w:line="336" w:lineRule="auto"/>
        <w:jc w:val="left"/>
        <w:rPr>
          <w:rFonts w:ascii="宋体" w:eastAsia="宋体" w:hAnsi="宋体"/>
          <w:sz w:val="24"/>
        </w:rPr>
      </w:pPr>
    </w:p>
    <w:p w14:paraId="04E963AF" w14:textId="05E3EB1B" w:rsidR="00100BE4" w:rsidRDefault="003407B0" w:rsidP="00100BE4">
      <w:pPr>
        <w:spacing w:line="336" w:lineRule="auto"/>
        <w:jc w:val="left"/>
        <w:rPr>
          <w:rFonts w:ascii="宋体" w:eastAsia="宋体" w:hAnsi="宋体"/>
          <w:sz w:val="24"/>
        </w:rPr>
      </w:pPr>
      <w:r>
        <w:rPr>
          <w:rFonts w:ascii="宋体" w:eastAsia="宋体" w:hAnsi="宋体"/>
          <w:sz w:val="24"/>
        </w:rPr>
        <w:t>5</w:t>
      </w:r>
      <w:r w:rsidR="00200BFD">
        <w:rPr>
          <w:rFonts w:ascii="宋体" w:eastAsia="宋体" w:hAnsi="宋体"/>
          <w:sz w:val="24"/>
        </w:rPr>
        <w:t>.5</w:t>
      </w:r>
    </w:p>
    <w:p w14:paraId="43F978EF" w14:textId="43250224" w:rsidR="00200BFD" w:rsidRPr="00200BFD" w:rsidRDefault="00200BFD" w:rsidP="00200BFD">
      <w:pPr>
        <w:spacing w:line="336" w:lineRule="auto"/>
        <w:jc w:val="left"/>
        <w:rPr>
          <w:rFonts w:ascii="宋体" w:eastAsia="宋体" w:hAnsi="宋体"/>
          <w:sz w:val="24"/>
        </w:rPr>
      </w:pPr>
      <w:r>
        <w:rPr>
          <w:rFonts w:ascii="宋体" w:eastAsia="宋体" w:hAnsi="宋体"/>
          <w:sz w:val="24"/>
        </w:rPr>
        <w:tab/>
      </w:r>
      <w:r w:rsidR="003407B0" w:rsidRPr="003407B0">
        <w:rPr>
          <w:rFonts w:ascii="宋体" w:eastAsia="宋体" w:hAnsi="宋体"/>
          <w:sz w:val="24"/>
        </w:rPr>
        <w:t>wait()操作以原子的方式递减与信号量相关的值。如果一个信号量的值为1时，在该信号量上执行了两个等待操作，如果这两个操作不是原子执行的，那么这两个操作可能会继续减小信号量的值，从而违反互斥。</w:t>
      </w:r>
    </w:p>
    <w:p w14:paraId="5BD798A8" w14:textId="145ED40F" w:rsidR="00100BE4" w:rsidRDefault="00100BE4" w:rsidP="00100BE4">
      <w:pPr>
        <w:spacing w:line="336" w:lineRule="auto"/>
        <w:jc w:val="left"/>
        <w:rPr>
          <w:rFonts w:ascii="宋体" w:eastAsia="宋体" w:hAnsi="宋体"/>
          <w:sz w:val="24"/>
        </w:rPr>
      </w:pPr>
    </w:p>
    <w:p w14:paraId="14F9F0A2" w14:textId="08C1BE0F" w:rsidR="00200BFD" w:rsidRDefault="003407B0" w:rsidP="00100BE4">
      <w:pPr>
        <w:spacing w:line="336" w:lineRule="auto"/>
        <w:jc w:val="left"/>
        <w:rPr>
          <w:rFonts w:ascii="宋体" w:eastAsia="宋体" w:hAnsi="宋体"/>
          <w:sz w:val="24"/>
        </w:rPr>
      </w:pPr>
      <w:r>
        <w:rPr>
          <w:rFonts w:ascii="宋体" w:eastAsia="宋体" w:hAnsi="宋体"/>
          <w:sz w:val="24"/>
        </w:rPr>
        <w:t>5</w:t>
      </w:r>
      <w:r w:rsidR="00200BFD">
        <w:rPr>
          <w:rFonts w:ascii="宋体" w:eastAsia="宋体" w:hAnsi="宋体"/>
          <w:sz w:val="24"/>
        </w:rPr>
        <w:t>.</w:t>
      </w:r>
      <w:r>
        <w:rPr>
          <w:rFonts w:ascii="宋体" w:eastAsia="宋体" w:hAnsi="宋体"/>
          <w:sz w:val="24"/>
        </w:rPr>
        <w:t>10</w:t>
      </w:r>
    </w:p>
    <w:p w14:paraId="3A6CC5B9" w14:textId="5B607387" w:rsidR="00200BFD" w:rsidRDefault="00200BFD" w:rsidP="003407B0">
      <w:pPr>
        <w:spacing w:line="336" w:lineRule="auto"/>
        <w:jc w:val="left"/>
        <w:rPr>
          <w:rFonts w:ascii="宋体" w:eastAsia="宋体" w:hAnsi="宋体"/>
          <w:sz w:val="24"/>
        </w:rPr>
      </w:pPr>
      <w:r>
        <w:rPr>
          <w:rFonts w:ascii="宋体" w:eastAsia="宋体" w:hAnsi="宋体"/>
          <w:sz w:val="24"/>
        </w:rPr>
        <w:tab/>
      </w:r>
      <w:r w:rsidR="003407B0" w:rsidRPr="003407B0">
        <w:rPr>
          <w:rFonts w:ascii="宋体" w:eastAsia="宋体" w:hAnsi="宋体"/>
          <w:sz w:val="24"/>
        </w:rPr>
        <w:t>如果用户级程序具有禁用中断的能力，那么它可以禁用计时器中断并防止发生上下文切换，从而不让其他进程执行，达到独占处理器的目的。</w:t>
      </w:r>
    </w:p>
    <w:p w14:paraId="1E3CEAA5" w14:textId="77777777" w:rsidR="003407B0" w:rsidRDefault="003407B0" w:rsidP="003407B0">
      <w:pPr>
        <w:spacing w:line="336" w:lineRule="auto"/>
        <w:jc w:val="left"/>
        <w:rPr>
          <w:rFonts w:ascii="宋体" w:eastAsia="宋体" w:hAnsi="宋体" w:hint="eastAsia"/>
          <w:sz w:val="24"/>
        </w:rPr>
      </w:pPr>
    </w:p>
    <w:p w14:paraId="2821FEC3" w14:textId="197AF9CD" w:rsidR="00200BFD" w:rsidRDefault="003407B0" w:rsidP="00100BE4">
      <w:pPr>
        <w:spacing w:line="336" w:lineRule="auto"/>
        <w:jc w:val="left"/>
        <w:rPr>
          <w:rFonts w:ascii="宋体" w:eastAsia="宋体" w:hAnsi="宋体"/>
          <w:sz w:val="24"/>
        </w:rPr>
      </w:pPr>
      <w:r>
        <w:rPr>
          <w:rFonts w:ascii="宋体" w:eastAsia="宋体" w:hAnsi="宋体"/>
          <w:sz w:val="24"/>
        </w:rPr>
        <w:t>5</w:t>
      </w:r>
      <w:r w:rsidR="00200BFD">
        <w:rPr>
          <w:rFonts w:ascii="宋体" w:eastAsia="宋体" w:hAnsi="宋体"/>
          <w:sz w:val="24"/>
        </w:rPr>
        <w:t>.</w:t>
      </w:r>
      <w:r>
        <w:rPr>
          <w:rFonts w:ascii="宋体" w:eastAsia="宋体" w:hAnsi="宋体"/>
          <w:sz w:val="24"/>
        </w:rPr>
        <w:t>11</w:t>
      </w:r>
    </w:p>
    <w:p w14:paraId="38D8AF32" w14:textId="7DF279C1" w:rsidR="008440B3" w:rsidRPr="003407B0" w:rsidRDefault="00200BFD" w:rsidP="003407B0">
      <w:pPr>
        <w:rPr>
          <w:rFonts w:ascii="宋体" w:eastAsia="宋体" w:hAnsi="宋体" w:hint="eastAsia"/>
          <w:sz w:val="24"/>
        </w:rPr>
      </w:pPr>
      <w:r>
        <w:rPr>
          <w:rFonts w:ascii="宋体" w:eastAsia="宋体" w:hAnsi="宋体"/>
          <w:sz w:val="24"/>
        </w:rPr>
        <w:tab/>
      </w:r>
      <w:r w:rsidR="003407B0" w:rsidRPr="003407B0">
        <w:rPr>
          <w:rFonts w:ascii="宋体" w:eastAsia="宋体" w:hAnsi="宋体"/>
          <w:sz w:val="24"/>
        </w:rPr>
        <w:t>如果多个进程运行在不同的CPU上，每个进程都试图进入一个临界区，即使禁止中断，其他进程依旧能够在其他处理器上进入临界区。</w:t>
      </w:r>
    </w:p>
    <w:p w14:paraId="7C251AED" w14:textId="77777777" w:rsidR="0025166B" w:rsidRPr="0025166B" w:rsidRDefault="0025166B" w:rsidP="0025166B">
      <w:pPr>
        <w:spacing w:line="336" w:lineRule="auto"/>
        <w:jc w:val="left"/>
        <w:rPr>
          <w:rFonts w:ascii="宋体" w:eastAsia="宋体" w:hAnsi="宋体"/>
          <w:sz w:val="24"/>
        </w:rPr>
      </w:pPr>
    </w:p>
    <w:p w14:paraId="1F827D51" w14:textId="69DA3888" w:rsidR="008440B3" w:rsidRDefault="003407B0" w:rsidP="00100BE4">
      <w:pPr>
        <w:spacing w:line="336" w:lineRule="auto"/>
        <w:jc w:val="left"/>
        <w:rPr>
          <w:rFonts w:ascii="宋体" w:eastAsia="宋体" w:hAnsi="宋体"/>
          <w:sz w:val="24"/>
        </w:rPr>
      </w:pPr>
      <w:r>
        <w:rPr>
          <w:rFonts w:ascii="宋体" w:eastAsia="宋体" w:hAnsi="宋体"/>
          <w:sz w:val="24"/>
        </w:rPr>
        <w:t>5</w:t>
      </w:r>
      <w:r w:rsidR="0025166B">
        <w:rPr>
          <w:rFonts w:ascii="宋体" w:eastAsia="宋体" w:hAnsi="宋体"/>
          <w:sz w:val="24"/>
        </w:rPr>
        <w:t>.1</w:t>
      </w:r>
      <w:r>
        <w:rPr>
          <w:rFonts w:ascii="宋体" w:eastAsia="宋体" w:hAnsi="宋体"/>
          <w:sz w:val="24"/>
        </w:rPr>
        <w:t>5</w:t>
      </w:r>
    </w:p>
    <w:tbl>
      <w:tblPr>
        <w:tblStyle w:val="a4"/>
        <w:tblW w:w="0" w:type="auto"/>
        <w:tblLook w:val="04A0" w:firstRow="1" w:lastRow="0" w:firstColumn="1" w:lastColumn="0" w:noHBand="0" w:noVBand="1"/>
      </w:tblPr>
      <w:tblGrid>
        <w:gridCol w:w="8296"/>
      </w:tblGrid>
      <w:tr w:rsidR="003407B0" w14:paraId="3105ED9F" w14:textId="77777777" w:rsidTr="003407B0">
        <w:tc>
          <w:tcPr>
            <w:tcW w:w="8296" w:type="dxa"/>
          </w:tcPr>
          <w:p w14:paraId="71F691B0"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993333"/>
                <w:sz w:val="18"/>
                <w:szCs w:val="18"/>
              </w:rPr>
              <w:t>typedef</w:t>
            </w:r>
            <w:r>
              <w:rPr>
                <w:rFonts w:ascii="Courier New" w:hAnsi="Courier New"/>
                <w:color w:val="212529"/>
                <w:sz w:val="18"/>
                <w:szCs w:val="18"/>
              </w:rPr>
              <w:t xml:space="preserve"> </w:t>
            </w:r>
            <w:r>
              <w:rPr>
                <w:rFonts w:ascii="Courier New" w:hAnsi="Courier New"/>
                <w:color w:val="993333"/>
                <w:sz w:val="18"/>
                <w:szCs w:val="18"/>
              </w:rPr>
              <w:t>struct</w:t>
            </w:r>
            <w:r>
              <w:rPr>
                <w:rFonts w:ascii="Courier New" w:hAnsi="Courier New"/>
                <w:color w:val="212529"/>
                <w:sz w:val="18"/>
                <w:szCs w:val="18"/>
              </w:rPr>
              <w:t xml:space="preserve"> </w:t>
            </w:r>
            <w:proofErr w:type="gramStart"/>
            <w:r>
              <w:rPr>
                <w:rFonts w:ascii="Courier New" w:hAnsi="Courier New"/>
                <w:color w:val="009900"/>
                <w:sz w:val="18"/>
                <w:szCs w:val="18"/>
              </w:rPr>
              <w:t>{</w:t>
            </w:r>
            <w:r>
              <w:rPr>
                <w:rFonts w:ascii="Courier New" w:hAnsi="Courier New"/>
                <w:color w:val="212529"/>
                <w:sz w:val="18"/>
                <w:szCs w:val="18"/>
              </w:rPr>
              <w:t xml:space="preserve"> </w:t>
            </w:r>
            <w:r>
              <w:rPr>
                <w:rFonts w:ascii="Courier New" w:hAnsi="Courier New"/>
                <w:color w:val="993333"/>
                <w:sz w:val="18"/>
                <w:szCs w:val="18"/>
              </w:rPr>
              <w:t>int</w:t>
            </w:r>
            <w:proofErr w:type="gramEnd"/>
            <w:r>
              <w:rPr>
                <w:rFonts w:ascii="Courier New" w:hAnsi="Courier New"/>
                <w:color w:val="212529"/>
                <w:sz w:val="18"/>
                <w:szCs w:val="18"/>
              </w:rPr>
              <w:t xml:space="preserve"> available</w:t>
            </w:r>
            <w:r>
              <w:rPr>
                <w:rFonts w:ascii="Courier New" w:hAnsi="Courier New"/>
                <w:color w:val="339933"/>
                <w:sz w:val="18"/>
                <w:szCs w:val="18"/>
              </w:rPr>
              <w:t>;</w:t>
            </w:r>
            <w:r>
              <w:rPr>
                <w:rFonts w:ascii="Courier New" w:hAnsi="Courier New"/>
                <w:color w:val="212529"/>
                <w:sz w:val="18"/>
                <w:szCs w:val="18"/>
              </w:rPr>
              <w:t xml:space="preserve"> </w:t>
            </w:r>
            <w:r>
              <w:rPr>
                <w:rFonts w:ascii="Courier New" w:hAnsi="Courier New"/>
                <w:color w:val="009900"/>
                <w:sz w:val="18"/>
                <w:szCs w:val="18"/>
              </w:rPr>
              <w:t>}</w:t>
            </w:r>
            <w:r>
              <w:rPr>
                <w:rFonts w:ascii="Courier New" w:hAnsi="Courier New"/>
                <w:color w:val="212529"/>
                <w:sz w:val="18"/>
                <w:szCs w:val="18"/>
              </w:rPr>
              <w:t xml:space="preserve"> lock</w:t>
            </w:r>
            <w:r>
              <w:rPr>
                <w:rFonts w:ascii="Courier New" w:hAnsi="Courier New"/>
                <w:color w:val="339933"/>
                <w:sz w:val="18"/>
                <w:szCs w:val="18"/>
              </w:rPr>
              <w:t>;</w:t>
            </w:r>
          </w:p>
          <w:p w14:paraId="1B3FFEE8"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212529"/>
                <w:sz w:val="18"/>
                <w:szCs w:val="18"/>
              </w:rPr>
              <w:t> </w:t>
            </w:r>
          </w:p>
          <w:p w14:paraId="0122C867"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993333"/>
                <w:sz w:val="18"/>
                <w:szCs w:val="18"/>
              </w:rPr>
              <w:t>void</w:t>
            </w:r>
            <w:r>
              <w:rPr>
                <w:rFonts w:ascii="Courier New" w:hAnsi="Courier New"/>
                <w:color w:val="212529"/>
                <w:sz w:val="18"/>
                <w:szCs w:val="18"/>
              </w:rPr>
              <w:t xml:space="preserve"> </w:t>
            </w:r>
            <w:proofErr w:type="spellStart"/>
            <w:proofErr w:type="gramStart"/>
            <w:r>
              <w:rPr>
                <w:rFonts w:ascii="Courier New" w:hAnsi="Courier New"/>
                <w:color w:val="212529"/>
                <w:sz w:val="18"/>
                <w:szCs w:val="18"/>
              </w:rPr>
              <w:t>init</w:t>
            </w:r>
            <w:proofErr w:type="spellEnd"/>
            <w:r>
              <w:rPr>
                <w:rFonts w:ascii="Courier New" w:hAnsi="Courier New"/>
                <w:color w:val="009900"/>
                <w:sz w:val="18"/>
                <w:szCs w:val="18"/>
              </w:rPr>
              <w:t>(</w:t>
            </w:r>
            <w:proofErr w:type="gramEnd"/>
            <w:r>
              <w:rPr>
                <w:rFonts w:ascii="Courier New" w:hAnsi="Courier New"/>
                <w:color w:val="212529"/>
                <w:sz w:val="18"/>
                <w:szCs w:val="18"/>
              </w:rPr>
              <w:t>lock mutex</w:t>
            </w:r>
            <w:r>
              <w:rPr>
                <w:rFonts w:ascii="Courier New" w:hAnsi="Courier New"/>
                <w:color w:val="009900"/>
                <w:sz w:val="18"/>
                <w:szCs w:val="18"/>
              </w:rPr>
              <w:t>)</w:t>
            </w:r>
            <w:r>
              <w:rPr>
                <w:rFonts w:ascii="Courier New" w:hAnsi="Courier New"/>
                <w:color w:val="212529"/>
                <w:sz w:val="18"/>
                <w:szCs w:val="18"/>
              </w:rPr>
              <w:t xml:space="preserve"> </w:t>
            </w:r>
            <w:r>
              <w:rPr>
                <w:rFonts w:ascii="Courier New" w:hAnsi="Courier New"/>
                <w:color w:val="009900"/>
                <w:sz w:val="18"/>
                <w:szCs w:val="18"/>
              </w:rPr>
              <w:t>{</w:t>
            </w:r>
          </w:p>
          <w:p w14:paraId="2E6EBAC9"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212529"/>
                <w:sz w:val="18"/>
                <w:szCs w:val="18"/>
              </w:rPr>
              <w:tab/>
            </w:r>
            <w:r>
              <w:rPr>
                <w:rFonts w:ascii="Courier New" w:hAnsi="Courier New"/>
                <w:i/>
                <w:iCs/>
                <w:color w:val="666666"/>
                <w:sz w:val="18"/>
                <w:szCs w:val="18"/>
              </w:rPr>
              <w:t>// available=0 -&gt; lock is available, available=1 -&gt; lock is unavailable</w:t>
            </w:r>
          </w:p>
          <w:p w14:paraId="690080AB"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212529"/>
                <w:sz w:val="18"/>
                <w:szCs w:val="18"/>
              </w:rPr>
              <w:tab/>
              <w:t>mutex</w:t>
            </w:r>
            <w:r>
              <w:rPr>
                <w:rFonts w:ascii="Courier New" w:hAnsi="Courier New"/>
                <w:color w:val="339933"/>
                <w:sz w:val="18"/>
                <w:szCs w:val="18"/>
              </w:rPr>
              <w:t>-&gt;</w:t>
            </w:r>
            <w:r>
              <w:rPr>
                <w:rFonts w:ascii="Courier New" w:hAnsi="Courier New"/>
                <w:color w:val="212529"/>
                <w:sz w:val="18"/>
                <w:szCs w:val="18"/>
              </w:rPr>
              <w:t xml:space="preserve">available </w:t>
            </w:r>
            <w:r>
              <w:rPr>
                <w:rFonts w:ascii="Courier New" w:hAnsi="Courier New"/>
                <w:color w:val="339933"/>
                <w:sz w:val="18"/>
                <w:szCs w:val="18"/>
              </w:rPr>
              <w:t>=</w:t>
            </w:r>
            <w:r>
              <w:rPr>
                <w:rFonts w:ascii="Courier New" w:hAnsi="Courier New"/>
                <w:color w:val="212529"/>
                <w:sz w:val="18"/>
                <w:szCs w:val="18"/>
              </w:rPr>
              <w:t xml:space="preserve"> </w:t>
            </w:r>
            <w:r>
              <w:rPr>
                <w:rFonts w:ascii="Courier New" w:hAnsi="Courier New"/>
                <w:color w:val="0000DD"/>
                <w:sz w:val="18"/>
                <w:szCs w:val="18"/>
              </w:rPr>
              <w:t>0</w:t>
            </w:r>
            <w:r>
              <w:rPr>
                <w:rFonts w:ascii="Courier New" w:hAnsi="Courier New"/>
                <w:color w:val="339933"/>
                <w:sz w:val="18"/>
                <w:szCs w:val="18"/>
              </w:rPr>
              <w:t>;</w:t>
            </w:r>
          </w:p>
          <w:p w14:paraId="535508AF"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009900"/>
                <w:sz w:val="18"/>
                <w:szCs w:val="18"/>
              </w:rPr>
              <w:t>}</w:t>
            </w:r>
          </w:p>
          <w:p w14:paraId="003AFA98"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212529"/>
                <w:sz w:val="18"/>
                <w:szCs w:val="18"/>
              </w:rPr>
              <w:t> </w:t>
            </w:r>
          </w:p>
          <w:p w14:paraId="71AC4499"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993333"/>
                <w:sz w:val="18"/>
                <w:szCs w:val="18"/>
              </w:rPr>
              <w:t>void</w:t>
            </w:r>
            <w:r>
              <w:rPr>
                <w:rFonts w:ascii="Courier New" w:hAnsi="Courier New"/>
                <w:color w:val="212529"/>
                <w:sz w:val="18"/>
                <w:szCs w:val="18"/>
              </w:rPr>
              <w:t xml:space="preserve"> </w:t>
            </w:r>
            <w:proofErr w:type="gramStart"/>
            <w:r>
              <w:rPr>
                <w:rFonts w:ascii="Courier New" w:hAnsi="Courier New"/>
                <w:color w:val="212529"/>
                <w:sz w:val="18"/>
                <w:szCs w:val="18"/>
              </w:rPr>
              <w:t>acquire</w:t>
            </w:r>
            <w:r>
              <w:rPr>
                <w:rFonts w:ascii="Courier New" w:hAnsi="Courier New"/>
                <w:color w:val="009900"/>
                <w:sz w:val="18"/>
                <w:szCs w:val="18"/>
              </w:rPr>
              <w:t>(</w:t>
            </w:r>
            <w:proofErr w:type="gramEnd"/>
            <w:r>
              <w:rPr>
                <w:rFonts w:ascii="Courier New" w:hAnsi="Courier New"/>
                <w:color w:val="212529"/>
                <w:sz w:val="18"/>
                <w:szCs w:val="18"/>
              </w:rPr>
              <w:t>lock mutex</w:t>
            </w:r>
            <w:r>
              <w:rPr>
                <w:rFonts w:ascii="Courier New" w:hAnsi="Courier New"/>
                <w:color w:val="009900"/>
                <w:sz w:val="18"/>
                <w:szCs w:val="18"/>
              </w:rPr>
              <w:t>)</w:t>
            </w:r>
            <w:r>
              <w:rPr>
                <w:rFonts w:ascii="Courier New" w:hAnsi="Courier New"/>
                <w:color w:val="212529"/>
                <w:sz w:val="18"/>
                <w:szCs w:val="18"/>
              </w:rPr>
              <w:t xml:space="preserve"> </w:t>
            </w:r>
            <w:r>
              <w:rPr>
                <w:rFonts w:ascii="Courier New" w:hAnsi="Courier New"/>
                <w:color w:val="009900"/>
                <w:sz w:val="18"/>
                <w:szCs w:val="18"/>
              </w:rPr>
              <w:t>{</w:t>
            </w:r>
          </w:p>
          <w:p w14:paraId="78D0A84D"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212529"/>
                <w:sz w:val="18"/>
                <w:szCs w:val="18"/>
              </w:rPr>
              <w:tab/>
            </w:r>
            <w:r>
              <w:rPr>
                <w:rFonts w:ascii="Courier New" w:hAnsi="Courier New"/>
                <w:color w:val="B1B100"/>
                <w:sz w:val="18"/>
                <w:szCs w:val="18"/>
              </w:rPr>
              <w:t>while</w:t>
            </w:r>
            <w:r>
              <w:rPr>
                <w:rFonts w:ascii="Courier New" w:hAnsi="Courier New"/>
                <w:color w:val="212529"/>
                <w:sz w:val="18"/>
                <w:szCs w:val="18"/>
              </w:rPr>
              <w:t xml:space="preserve"> </w:t>
            </w:r>
            <w:r>
              <w:rPr>
                <w:rFonts w:ascii="Courier New" w:hAnsi="Courier New"/>
                <w:color w:val="009900"/>
                <w:sz w:val="18"/>
                <w:szCs w:val="18"/>
              </w:rPr>
              <w:t>(</w:t>
            </w:r>
            <w:proofErr w:type="spellStart"/>
            <w:r>
              <w:rPr>
                <w:rFonts w:ascii="Courier New" w:hAnsi="Courier New"/>
                <w:color w:val="212529"/>
                <w:sz w:val="18"/>
                <w:szCs w:val="18"/>
              </w:rPr>
              <w:t>testandset</w:t>
            </w:r>
            <w:proofErr w:type="spellEnd"/>
            <w:r>
              <w:rPr>
                <w:rFonts w:ascii="Courier New" w:hAnsi="Courier New"/>
                <w:color w:val="009900"/>
                <w:sz w:val="18"/>
                <w:szCs w:val="18"/>
              </w:rPr>
              <w:t>(</w:t>
            </w:r>
            <w:r>
              <w:rPr>
                <w:rFonts w:ascii="Courier New" w:hAnsi="Courier New"/>
                <w:color w:val="339933"/>
                <w:sz w:val="18"/>
                <w:szCs w:val="18"/>
              </w:rPr>
              <w:t>&amp;</w:t>
            </w:r>
            <w:r>
              <w:rPr>
                <w:rFonts w:ascii="Courier New" w:hAnsi="Courier New"/>
                <w:color w:val="009900"/>
                <w:sz w:val="18"/>
                <w:szCs w:val="18"/>
              </w:rPr>
              <w:t>(</w:t>
            </w:r>
            <w:r>
              <w:rPr>
                <w:rFonts w:ascii="Courier New" w:hAnsi="Courier New"/>
                <w:color w:val="212529"/>
                <w:sz w:val="18"/>
                <w:szCs w:val="18"/>
              </w:rPr>
              <w:t>mutex</w:t>
            </w:r>
            <w:r>
              <w:rPr>
                <w:rFonts w:ascii="Courier New" w:hAnsi="Courier New"/>
                <w:color w:val="339933"/>
                <w:sz w:val="18"/>
                <w:szCs w:val="18"/>
              </w:rPr>
              <w:t>-&gt;</w:t>
            </w:r>
            <w:r>
              <w:rPr>
                <w:rFonts w:ascii="Courier New" w:hAnsi="Courier New"/>
                <w:color w:val="212529"/>
                <w:sz w:val="18"/>
                <w:szCs w:val="18"/>
              </w:rPr>
              <w:t>available</w:t>
            </w:r>
            <w:r>
              <w:rPr>
                <w:rFonts w:ascii="Courier New" w:hAnsi="Courier New"/>
                <w:color w:val="009900"/>
                <w:sz w:val="18"/>
                <w:szCs w:val="18"/>
              </w:rPr>
              <w:t>)))</w:t>
            </w:r>
            <w:r>
              <w:rPr>
                <w:rFonts w:ascii="Courier New" w:hAnsi="Courier New"/>
                <w:color w:val="212529"/>
                <w:sz w:val="18"/>
                <w:szCs w:val="18"/>
              </w:rPr>
              <w:t xml:space="preserve"> </w:t>
            </w:r>
            <w:r>
              <w:rPr>
                <w:rFonts w:ascii="Courier New" w:hAnsi="Courier New"/>
                <w:i/>
                <w:iCs/>
                <w:color w:val="666666"/>
                <w:sz w:val="18"/>
                <w:szCs w:val="18"/>
              </w:rPr>
              <w:t>// TEST the available</w:t>
            </w:r>
          </w:p>
          <w:p w14:paraId="77D590D3"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212529"/>
                <w:sz w:val="18"/>
                <w:szCs w:val="18"/>
              </w:rPr>
              <w:tab/>
            </w:r>
            <w:r>
              <w:rPr>
                <w:rFonts w:ascii="Courier New" w:hAnsi="Courier New"/>
                <w:color w:val="212529"/>
                <w:sz w:val="18"/>
                <w:szCs w:val="18"/>
              </w:rPr>
              <w:tab/>
            </w:r>
            <w:r>
              <w:rPr>
                <w:rFonts w:ascii="Courier New" w:hAnsi="Courier New"/>
                <w:color w:val="339933"/>
                <w:sz w:val="18"/>
                <w:szCs w:val="18"/>
              </w:rPr>
              <w:t>;</w:t>
            </w:r>
            <w:r>
              <w:rPr>
                <w:rFonts w:ascii="Courier New" w:hAnsi="Courier New"/>
                <w:color w:val="212529"/>
                <w:sz w:val="18"/>
                <w:szCs w:val="18"/>
              </w:rPr>
              <w:t xml:space="preserve"> </w:t>
            </w:r>
            <w:r>
              <w:rPr>
                <w:rFonts w:ascii="Courier New" w:hAnsi="Courier New"/>
                <w:i/>
                <w:iCs/>
                <w:color w:val="666666"/>
                <w:sz w:val="18"/>
                <w:szCs w:val="18"/>
              </w:rPr>
              <w:t>// spin-wait (do nothing)</w:t>
            </w:r>
          </w:p>
          <w:p w14:paraId="5721DC6C"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009900"/>
                <w:sz w:val="18"/>
                <w:szCs w:val="18"/>
              </w:rPr>
              <w:t>}</w:t>
            </w:r>
          </w:p>
          <w:p w14:paraId="4911F91F"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212529"/>
                <w:sz w:val="18"/>
                <w:szCs w:val="18"/>
              </w:rPr>
              <w:t> </w:t>
            </w:r>
          </w:p>
          <w:p w14:paraId="518EE497"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993333"/>
                <w:sz w:val="18"/>
                <w:szCs w:val="18"/>
              </w:rPr>
              <w:t>void</w:t>
            </w:r>
            <w:r>
              <w:rPr>
                <w:rFonts w:ascii="Courier New" w:hAnsi="Courier New"/>
                <w:color w:val="212529"/>
                <w:sz w:val="18"/>
                <w:szCs w:val="18"/>
              </w:rPr>
              <w:t xml:space="preserve"> </w:t>
            </w:r>
            <w:proofErr w:type="gramStart"/>
            <w:r>
              <w:rPr>
                <w:rFonts w:ascii="Courier New" w:hAnsi="Courier New"/>
                <w:color w:val="212529"/>
                <w:sz w:val="18"/>
                <w:szCs w:val="18"/>
              </w:rPr>
              <w:t>release</w:t>
            </w:r>
            <w:r>
              <w:rPr>
                <w:rFonts w:ascii="Courier New" w:hAnsi="Courier New"/>
                <w:color w:val="009900"/>
                <w:sz w:val="18"/>
                <w:szCs w:val="18"/>
              </w:rPr>
              <w:t>(</w:t>
            </w:r>
            <w:proofErr w:type="gramEnd"/>
            <w:r>
              <w:rPr>
                <w:rFonts w:ascii="Courier New" w:hAnsi="Courier New"/>
                <w:color w:val="212529"/>
                <w:sz w:val="18"/>
                <w:szCs w:val="18"/>
              </w:rPr>
              <w:t>lock mutex</w:t>
            </w:r>
            <w:r>
              <w:rPr>
                <w:rFonts w:ascii="Courier New" w:hAnsi="Courier New"/>
                <w:color w:val="009900"/>
                <w:sz w:val="18"/>
                <w:szCs w:val="18"/>
              </w:rPr>
              <w:t>)</w:t>
            </w:r>
            <w:r>
              <w:rPr>
                <w:rFonts w:ascii="Courier New" w:hAnsi="Courier New"/>
                <w:color w:val="212529"/>
                <w:sz w:val="18"/>
                <w:szCs w:val="18"/>
              </w:rPr>
              <w:t xml:space="preserve"> </w:t>
            </w:r>
            <w:r>
              <w:rPr>
                <w:rFonts w:ascii="Courier New" w:hAnsi="Courier New"/>
                <w:color w:val="009900"/>
                <w:sz w:val="18"/>
                <w:szCs w:val="18"/>
              </w:rPr>
              <w:t>{</w:t>
            </w:r>
          </w:p>
          <w:p w14:paraId="71E455E3" w14:textId="77777777" w:rsidR="003407B0" w:rsidRDefault="003407B0" w:rsidP="003407B0">
            <w:pPr>
              <w:pStyle w:val="HTML"/>
              <w:shd w:val="clear" w:color="auto" w:fill="FFFFFF"/>
              <w:ind w:firstLine="360"/>
              <w:rPr>
                <w:rFonts w:ascii="Courier New" w:hAnsi="Courier New"/>
                <w:color w:val="212529"/>
                <w:sz w:val="18"/>
                <w:szCs w:val="18"/>
              </w:rPr>
            </w:pPr>
            <w:r>
              <w:rPr>
                <w:rFonts w:ascii="Courier New" w:hAnsi="Courier New"/>
                <w:color w:val="212529"/>
                <w:sz w:val="18"/>
                <w:szCs w:val="18"/>
              </w:rPr>
              <w:tab/>
              <w:t>mutex</w:t>
            </w:r>
            <w:r>
              <w:rPr>
                <w:rFonts w:ascii="Courier New" w:hAnsi="Courier New"/>
                <w:color w:val="339933"/>
                <w:sz w:val="18"/>
                <w:szCs w:val="18"/>
              </w:rPr>
              <w:t>-&gt;</w:t>
            </w:r>
            <w:r>
              <w:rPr>
                <w:rFonts w:ascii="Courier New" w:hAnsi="Courier New"/>
                <w:color w:val="212529"/>
                <w:sz w:val="18"/>
                <w:szCs w:val="18"/>
              </w:rPr>
              <w:t xml:space="preserve">available </w:t>
            </w:r>
            <w:r>
              <w:rPr>
                <w:rFonts w:ascii="Courier New" w:hAnsi="Courier New"/>
                <w:color w:val="339933"/>
                <w:sz w:val="18"/>
                <w:szCs w:val="18"/>
              </w:rPr>
              <w:t>=</w:t>
            </w:r>
            <w:r>
              <w:rPr>
                <w:rFonts w:ascii="Courier New" w:hAnsi="Courier New"/>
                <w:color w:val="212529"/>
                <w:sz w:val="18"/>
                <w:szCs w:val="18"/>
              </w:rPr>
              <w:t xml:space="preserve"> </w:t>
            </w:r>
            <w:r>
              <w:rPr>
                <w:rFonts w:ascii="Courier New" w:hAnsi="Courier New"/>
                <w:color w:val="0000DD"/>
                <w:sz w:val="18"/>
                <w:szCs w:val="18"/>
              </w:rPr>
              <w:t>0</w:t>
            </w:r>
            <w:r>
              <w:rPr>
                <w:rFonts w:ascii="Courier New" w:hAnsi="Courier New"/>
                <w:color w:val="339933"/>
                <w:sz w:val="18"/>
                <w:szCs w:val="18"/>
              </w:rPr>
              <w:t>;</w:t>
            </w:r>
          </w:p>
          <w:p w14:paraId="06276979" w14:textId="5B657649" w:rsidR="003407B0" w:rsidRPr="003407B0" w:rsidRDefault="003407B0" w:rsidP="003407B0">
            <w:pPr>
              <w:pStyle w:val="HTML"/>
              <w:shd w:val="clear" w:color="auto" w:fill="FFFFFF"/>
              <w:ind w:firstLine="360"/>
              <w:rPr>
                <w:rFonts w:ascii="Courier New" w:hAnsi="Courier New" w:hint="eastAsia"/>
                <w:color w:val="212529"/>
                <w:sz w:val="18"/>
                <w:szCs w:val="18"/>
              </w:rPr>
            </w:pPr>
            <w:r>
              <w:rPr>
                <w:rFonts w:ascii="Courier New" w:hAnsi="Courier New"/>
                <w:color w:val="009900"/>
                <w:sz w:val="18"/>
                <w:szCs w:val="18"/>
              </w:rPr>
              <w:lastRenderedPageBreak/>
              <w:t>}</w:t>
            </w:r>
          </w:p>
        </w:tc>
      </w:tr>
    </w:tbl>
    <w:p w14:paraId="254E6617" w14:textId="77777777" w:rsidR="0025166B" w:rsidRDefault="0025166B" w:rsidP="00100BE4">
      <w:pPr>
        <w:spacing w:line="336" w:lineRule="auto"/>
        <w:jc w:val="left"/>
        <w:rPr>
          <w:rFonts w:ascii="宋体" w:eastAsia="宋体" w:hAnsi="宋体" w:hint="eastAsia"/>
          <w:sz w:val="24"/>
        </w:rPr>
      </w:pPr>
    </w:p>
    <w:p w14:paraId="4D3858FC" w14:textId="3A931532" w:rsidR="00100BE4" w:rsidRDefault="003407B0" w:rsidP="00100BE4">
      <w:pPr>
        <w:spacing w:line="336" w:lineRule="auto"/>
        <w:jc w:val="left"/>
        <w:rPr>
          <w:rFonts w:ascii="宋体" w:eastAsia="宋体" w:hAnsi="宋体"/>
          <w:sz w:val="24"/>
        </w:rPr>
      </w:pPr>
      <w:r>
        <w:rPr>
          <w:rFonts w:ascii="宋体" w:eastAsia="宋体" w:hAnsi="宋体"/>
          <w:sz w:val="24"/>
        </w:rPr>
        <w:t>5</w:t>
      </w:r>
      <w:r w:rsidR="0025166B">
        <w:rPr>
          <w:rFonts w:ascii="宋体" w:eastAsia="宋体" w:hAnsi="宋体"/>
          <w:sz w:val="24"/>
        </w:rPr>
        <w:t>.1</w:t>
      </w:r>
      <w:r>
        <w:rPr>
          <w:rFonts w:ascii="宋体" w:eastAsia="宋体" w:hAnsi="宋体"/>
          <w:sz w:val="24"/>
        </w:rPr>
        <w:t>7</w:t>
      </w:r>
    </w:p>
    <w:p w14:paraId="2885F997" w14:textId="448FB183" w:rsidR="000325A5" w:rsidRPr="000325A5" w:rsidRDefault="000325A5" w:rsidP="000325A5">
      <w:pPr>
        <w:rPr>
          <w:rFonts w:ascii="宋体" w:eastAsia="宋体" w:hAnsi="宋体"/>
          <w:sz w:val="24"/>
        </w:rPr>
      </w:pPr>
      <w:r w:rsidRPr="000325A5">
        <w:rPr>
          <w:rFonts w:ascii="宋体" w:eastAsia="宋体" w:hAnsi="宋体"/>
          <w:sz w:val="24"/>
        </w:rPr>
        <w:t>(1) 如果锁要保持很短的时间，使用自旋锁更有意义，因为事实上它可能比使用互斥锁更快，因为互斥锁需要暂停-和唤醒-等待的进程。</w:t>
      </w:r>
    </w:p>
    <w:p w14:paraId="36C4F132" w14:textId="77777777" w:rsidR="000325A5" w:rsidRPr="000325A5" w:rsidRDefault="000325A5" w:rsidP="000325A5">
      <w:pPr>
        <w:rPr>
          <w:rFonts w:ascii="宋体" w:eastAsia="宋体" w:hAnsi="宋体"/>
          <w:sz w:val="24"/>
        </w:rPr>
      </w:pPr>
    </w:p>
    <w:p w14:paraId="3C65CEC0" w14:textId="77777777" w:rsidR="000325A5" w:rsidRPr="000325A5" w:rsidRDefault="000325A5" w:rsidP="000325A5">
      <w:pPr>
        <w:rPr>
          <w:rFonts w:ascii="宋体" w:eastAsia="宋体" w:hAnsi="宋体"/>
          <w:sz w:val="24"/>
        </w:rPr>
      </w:pPr>
      <w:r w:rsidRPr="000325A5">
        <w:rPr>
          <w:rFonts w:ascii="宋体" w:eastAsia="宋体" w:hAnsi="宋体"/>
          <w:sz w:val="24"/>
        </w:rPr>
        <w:t>(2) 如果要保持较长的时间，最好使用互斥锁，因为这允许处理核心在被锁进程等待时安排另一个进程。</w:t>
      </w:r>
    </w:p>
    <w:p w14:paraId="28B96F72" w14:textId="77777777" w:rsidR="000325A5" w:rsidRPr="000325A5" w:rsidRDefault="000325A5" w:rsidP="000325A5">
      <w:pPr>
        <w:rPr>
          <w:rFonts w:ascii="宋体" w:eastAsia="宋体" w:hAnsi="宋体"/>
          <w:sz w:val="24"/>
        </w:rPr>
      </w:pPr>
    </w:p>
    <w:p w14:paraId="6CF53E21" w14:textId="5A776EDD" w:rsidR="000325A5" w:rsidRPr="000325A5" w:rsidRDefault="000325A5" w:rsidP="000325A5">
      <w:pPr>
        <w:rPr>
          <w:rFonts w:ascii="宋体" w:eastAsia="宋体" w:hAnsi="宋体"/>
          <w:sz w:val="24"/>
        </w:rPr>
      </w:pPr>
      <w:r w:rsidRPr="000325A5">
        <w:rPr>
          <w:rFonts w:ascii="宋体" w:eastAsia="宋体" w:hAnsi="宋体"/>
          <w:sz w:val="24"/>
        </w:rPr>
        <w:t>(3) 如果线程在持有锁的时候可能会进入睡眠状态，那么互斥锁肯定是最好的，因为</w:t>
      </w:r>
      <w:r>
        <w:rPr>
          <w:rFonts w:ascii="宋体" w:eastAsia="宋体" w:hAnsi="宋体" w:hint="eastAsia"/>
          <w:sz w:val="24"/>
        </w:rPr>
        <w:t>我们</w:t>
      </w:r>
      <w:r w:rsidRPr="000325A5">
        <w:rPr>
          <w:rFonts w:ascii="宋体" w:eastAsia="宋体" w:hAnsi="宋体"/>
          <w:sz w:val="24"/>
        </w:rPr>
        <w:t>不希望等待的进程在等待另一个进程醒来的时候还在旋转。</w:t>
      </w:r>
    </w:p>
    <w:p w14:paraId="15CC3DB8" w14:textId="57687743" w:rsidR="004342DD" w:rsidRDefault="004342DD" w:rsidP="00100BE4">
      <w:pPr>
        <w:spacing w:line="336" w:lineRule="auto"/>
        <w:jc w:val="left"/>
        <w:rPr>
          <w:rFonts w:ascii="宋体" w:eastAsia="宋体" w:hAnsi="宋体"/>
          <w:sz w:val="24"/>
        </w:rPr>
      </w:pPr>
    </w:p>
    <w:p w14:paraId="185EADB3" w14:textId="36EA3457" w:rsidR="004342DD" w:rsidRDefault="000325A5" w:rsidP="00100BE4">
      <w:pPr>
        <w:spacing w:line="336" w:lineRule="auto"/>
        <w:jc w:val="left"/>
        <w:rPr>
          <w:rFonts w:ascii="宋体" w:eastAsia="宋体" w:hAnsi="宋体"/>
          <w:sz w:val="24"/>
        </w:rPr>
      </w:pPr>
      <w:r>
        <w:rPr>
          <w:rFonts w:ascii="宋体" w:eastAsia="宋体" w:hAnsi="宋体"/>
          <w:sz w:val="24"/>
        </w:rPr>
        <w:t>5.18</w:t>
      </w:r>
    </w:p>
    <w:p w14:paraId="7D3EB537" w14:textId="51E6B529" w:rsidR="00761E43" w:rsidRDefault="00761E43" w:rsidP="000325A5">
      <w:pPr>
        <w:spacing w:line="336" w:lineRule="auto"/>
        <w:jc w:val="left"/>
        <w:rPr>
          <w:rFonts w:ascii="宋体" w:eastAsia="宋体" w:hAnsi="宋体"/>
          <w:sz w:val="24"/>
        </w:rPr>
      </w:pPr>
      <w:r>
        <w:rPr>
          <w:rFonts w:ascii="宋体" w:eastAsia="宋体" w:hAnsi="宋体"/>
          <w:sz w:val="24"/>
        </w:rPr>
        <w:tab/>
      </w:r>
      <w:r w:rsidR="000325A5" w:rsidRPr="000325A5">
        <w:rPr>
          <w:rFonts w:ascii="宋体" w:eastAsia="宋体" w:hAnsi="宋体"/>
          <w:sz w:val="24"/>
        </w:rPr>
        <w:t>就时间t而言，可以容忍的最大时间将是&lt;2xT 因此，超过最大时间，将使用互斥锁而不是自旋锁，处于等待模式的线程被切换到睡眠模式。</w:t>
      </w:r>
    </w:p>
    <w:p w14:paraId="1AC0D1A5" w14:textId="7237620F" w:rsidR="000325A5" w:rsidRDefault="000325A5" w:rsidP="000325A5">
      <w:pPr>
        <w:spacing w:line="336" w:lineRule="auto"/>
        <w:jc w:val="left"/>
        <w:rPr>
          <w:rFonts w:ascii="宋体" w:eastAsia="宋体" w:hAnsi="宋体"/>
          <w:sz w:val="24"/>
        </w:rPr>
      </w:pPr>
    </w:p>
    <w:p w14:paraId="51B9BF5A" w14:textId="148D5C74" w:rsidR="000325A5" w:rsidRDefault="000325A5" w:rsidP="000325A5">
      <w:pPr>
        <w:spacing w:line="336" w:lineRule="auto"/>
        <w:jc w:val="left"/>
        <w:rPr>
          <w:rFonts w:ascii="宋体" w:eastAsia="宋体" w:hAnsi="宋体"/>
          <w:sz w:val="24"/>
        </w:rPr>
      </w:pPr>
      <w:r>
        <w:rPr>
          <w:rFonts w:ascii="宋体" w:eastAsia="宋体" w:hAnsi="宋体" w:hint="eastAsia"/>
          <w:sz w:val="24"/>
        </w:rPr>
        <w:t>5</w:t>
      </w:r>
      <w:r>
        <w:rPr>
          <w:rFonts w:ascii="宋体" w:eastAsia="宋体" w:hAnsi="宋体"/>
          <w:sz w:val="24"/>
        </w:rPr>
        <w:t>.20</w:t>
      </w:r>
    </w:p>
    <w:p w14:paraId="0E208358" w14:textId="4948E4B9" w:rsidR="000325A5" w:rsidRDefault="000325A5" w:rsidP="000325A5">
      <w:pPr>
        <w:spacing w:line="336" w:lineRule="auto"/>
        <w:jc w:val="left"/>
        <w:rPr>
          <w:rFonts w:ascii="宋体" w:eastAsia="宋体" w:hAnsi="宋体"/>
          <w:sz w:val="24"/>
        </w:rPr>
      </w:pPr>
      <w:r>
        <w:rPr>
          <w:rFonts w:ascii="宋体" w:eastAsia="宋体" w:hAnsi="宋体" w:hint="eastAsia"/>
          <w:sz w:val="24"/>
        </w:rPr>
        <w:t>(a)</w:t>
      </w:r>
      <w:proofErr w:type="spellStart"/>
      <w:r w:rsidRPr="000325A5">
        <w:rPr>
          <w:rFonts w:ascii="宋体" w:eastAsia="宋体" w:hAnsi="宋体"/>
          <w:sz w:val="24"/>
        </w:rPr>
        <w:t>number_of_processes</w:t>
      </w:r>
      <w:proofErr w:type="spellEnd"/>
      <w:r w:rsidRPr="000325A5">
        <w:rPr>
          <w:rFonts w:ascii="宋体" w:eastAsia="宋体" w:hAnsi="宋体"/>
          <w:sz w:val="24"/>
        </w:rPr>
        <w:t>可能产生竞争</w:t>
      </w:r>
    </w:p>
    <w:p w14:paraId="0A48F6D9" w14:textId="46824F25" w:rsidR="000325A5" w:rsidRDefault="000325A5" w:rsidP="000325A5">
      <w:pPr>
        <w:spacing w:line="336" w:lineRule="auto"/>
        <w:jc w:val="left"/>
        <w:rPr>
          <w:rFonts w:ascii="宋体" w:eastAsia="宋体" w:hAnsi="宋体"/>
          <w:sz w:val="24"/>
        </w:rPr>
      </w:pPr>
      <w:r>
        <w:rPr>
          <w:rFonts w:ascii="宋体" w:eastAsia="宋体" w:hAnsi="宋体" w:hint="eastAsia"/>
          <w:sz w:val="24"/>
        </w:rPr>
        <w:t>(</w:t>
      </w:r>
      <w:r>
        <w:rPr>
          <w:rFonts w:ascii="宋体" w:eastAsia="宋体" w:hAnsi="宋体"/>
          <w:sz w:val="24"/>
        </w:rPr>
        <w:t>b)</w:t>
      </w:r>
      <w:r w:rsidRPr="000325A5">
        <w:t xml:space="preserve"> </w:t>
      </w:r>
      <w:r w:rsidRPr="000325A5">
        <w:rPr>
          <w:rFonts w:ascii="宋体" w:eastAsia="宋体" w:hAnsi="宋体"/>
          <w:sz w:val="24"/>
        </w:rPr>
        <w:t>在进入每个函数时必须调用acquisition()，在退出每个函数前必须立即调用release()。</w:t>
      </w:r>
    </w:p>
    <w:p w14:paraId="10230FAB" w14:textId="2165745E" w:rsidR="000325A5" w:rsidRDefault="000325A5" w:rsidP="000325A5">
      <w:pPr>
        <w:spacing w:line="336" w:lineRule="auto"/>
        <w:jc w:val="left"/>
        <w:rPr>
          <w:rFonts w:ascii="宋体" w:eastAsia="宋体" w:hAnsi="宋体"/>
          <w:sz w:val="24"/>
        </w:rPr>
      </w:pPr>
      <w:r>
        <w:rPr>
          <w:rFonts w:ascii="宋体" w:eastAsia="宋体" w:hAnsi="宋体" w:hint="eastAsia"/>
          <w:sz w:val="24"/>
        </w:rPr>
        <w:t>(</w:t>
      </w:r>
      <w:r>
        <w:rPr>
          <w:rFonts w:ascii="宋体" w:eastAsia="宋体" w:hAnsi="宋体"/>
          <w:sz w:val="24"/>
        </w:rPr>
        <w:t>c)</w:t>
      </w:r>
      <w:r w:rsidR="000F7543">
        <w:rPr>
          <w:rFonts w:ascii="宋体" w:eastAsia="宋体" w:hAnsi="宋体" w:hint="eastAsia"/>
          <w:sz w:val="24"/>
        </w:rPr>
        <w:t>不能解决。</w:t>
      </w:r>
      <w:r w:rsidR="000F7543" w:rsidRPr="000F7543">
        <w:rPr>
          <w:rFonts w:ascii="宋体" w:eastAsia="宋体" w:hAnsi="宋体"/>
          <w:sz w:val="24"/>
        </w:rPr>
        <w:t>原因是竞赛发生在allocate process()函数中，其中进程数首先在if语句中被测试，但之后又根据测试值被更新。有可能在测试时进程数=254，但由于竞赛条件，在再次递增前被另一个线程设置为255。</w:t>
      </w:r>
    </w:p>
    <w:p w14:paraId="4C2DF890" w14:textId="1AA591EB" w:rsidR="000F7543" w:rsidRDefault="000F7543" w:rsidP="000325A5">
      <w:pPr>
        <w:spacing w:line="336" w:lineRule="auto"/>
        <w:jc w:val="left"/>
        <w:rPr>
          <w:rFonts w:ascii="宋体" w:eastAsia="宋体" w:hAnsi="宋体"/>
          <w:sz w:val="24"/>
        </w:rPr>
      </w:pPr>
    </w:p>
    <w:p w14:paraId="5CDBA389" w14:textId="73401431" w:rsidR="000F7543" w:rsidRDefault="000F7543" w:rsidP="000325A5">
      <w:pPr>
        <w:spacing w:line="336" w:lineRule="auto"/>
        <w:jc w:val="left"/>
        <w:rPr>
          <w:rFonts w:ascii="宋体" w:eastAsia="宋体" w:hAnsi="宋体"/>
          <w:sz w:val="24"/>
        </w:rPr>
      </w:pPr>
      <w:r>
        <w:rPr>
          <w:rFonts w:ascii="宋体" w:eastAsia="宋体" w:hAnsi="宋体"/>
          <w:sz w:val="24"/>
        </w:rPr>
        <w:t>5.23</w:t>
      </w:r>
    </w:p>
    <w:tbl>
      <w:tblPr>
        <w:tblStyle w:val="a4"/>
        <w:tblW w:w="0" w:type="auto"/>
        <w:tblLook w:val="04A0" w:firstRow="1" w:lastRow="0" w:firstColumn="1" w:lastColumn="0" w:noHBand="0" w:noVBand="1"/>
      </w:tblPr>
      <w:tblGrid>
        <w:gridCol w:w="8296"/>
      </w:tblGrid>
      <w:tr w:rsidR="000F7543" w14:paraId="53285F9A" w14:textId="77777777" w:rsidTr="000F7543">
        <w:tc>
          <w:tcPr>
            <w:tcW w:w="8296" w:type="dxa"/>
          </w:tcPr>
          <w:p w14:paraId="6EC78144"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993333"/>
                <w:sz w:val="18"/>
                <w:szCs w:val="18"/>
              </w:rPr>
              <w:t>typedef</w:t>
            </w:r>
            <w:r>
              <w:rPr>
                <w:rFonts w:ascii="Courier New" w:hAnsi="Courier New" w:cs="Courier New"/>
                <w:color w:val="212529"/>
                <w:sz w:val="18"/>
                <w:szCs w:val="18"/>
              </w:rPr>
              <w:t xml:space="preserve"> </w:t>
            </w:r>
            <w:r>
              <w:rPr>
                <w:rFonts w:ascii="Courier New" w:hAnsi="Courier New" w:cs="Courier New"/>
                <w:color w:val="993333"/>
                <w:sz w:val="18"/>
                <w:szCs w:val="18"/>
              </w:rPr>
              <w:t>struct</w:t>
            </w:r>
            <w:r>
              <w:rPr>
                <w:rFonts w:ascii="Courier New" w:hAnsi="Courier New" w:cs="Courier New"/>
                <w:color w:val="212529"/>
                <w:sz w:val="18"/>
                <w:szCs w:val="18"/>
              </w:rPr>
              <w:t xml:space="preserve"> semaphore </w:t>
            </w:r>
            <w:r>
              <w:rPr>
                <w:rFonts w:ascii="Courier New" w:hAnsi="Courier New" w:cs="Courier New"/>
                <w:color w:val="009900"/>
                <w:sz w:val="18"/>
                <w:szCs w:val="18"/>
              </w:rPr>
              <w:t>{</w:t>
            </w:r>
          </w:p>
          <w:p w14:paraId="76B7128C"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value</w:t>
            </w:r>
            <w:r>
              <w:rPr>
                <w:rFonts w:ascii="Courier New" w:hAnsi="Courier New" w:cs="Courier New"/>
                <w:color w:val="339933"/>
                <w:sz w:val="18"/>
                <w:szCs w:val="18"/>
              </w:rPr>
              <w:t>;</w:t>
            </w:r>
          </w:p>
          <w:p w14:paraId="684F8702"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993333"/>
                <w:sz w:val="18"/>
                <w:szCs w:val="18"/>
              </w:rPr>
              <w:t>int</w:t>
            </w:r>
            <w:r>
              <w:rPr>
                <w:rFonts w:ascii="Courier New" w:hAnsi="Courier New" w:cs="Courier New"/>
                <w:color w:val="212529"/>
                <w:sz w:val="18"/>
                <w:szCs w:val="18"/>
              </w:rPr>
              <w:t xml:space="preserve"> lock</w:t>
            </w:r>
            <w:r>
              <w:rPr>
                <w:rFonts w:ascii="Courier New" w:hAnsi="Courier New" w:cs="Courier New"/>
                <w:color w:val="339933"/>
                <w:sz w:val="18"/>
                <w:szCs w:val="18"/>
              </w:rPr>
              <w:t>;</w:t>
            </w:r>
          </w:p>
          <w:p w14:paraId="4DFB4532"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009900"/>
                <w:sz w:val="18"/>
                <w:szCs w:val="18"/>
              </w:rPr>
              <w:t>}</w:t>
            </w:r>
            <w:r>
              <w:rPr>
                <w:rFonts w:ascii="Courier New" w:hAnsi="Courier New" w:cs="Courier New"/>
                <w:color w:val="212529"/>
                <w:sz w:val="18"/>
                <w:szCs w:val="18"/>
              </w:rPr>
              <w:t xml:space="preserve"> semaphore</w:t>
            </w:r>
            <w:r>
              <w:rPr>
                <w:rFonts w:ascii="Courier New" w:hAnsi="Courier New" w:cs="Courier New"/>
                <w:color w:val="339933"/>
                <w:sz w:val="18"/>
                <w:szCs w:val="18"/>
              </w:rPr>
              <w:t>;</w:t>
            </w:r>
          </w:p>
          <w:p w14:paraId="3B9A7777"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2FE5E414"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993333"/>
                <w:sz w:val="18"/>
                <w:szCs w:val="18"/>
              </w:rPr>
              <w:t>void</w:t>
            </w:r>
            <w:r>
              <w:rPr>
                <w:rFonts w:ascii="Courier New" w:hAnsi="Courier New" w:cs="Courier New"/>
                <w:color w:val="212529"/>
                <w:sz w:val="18"/>
                <w:szCs w:val="18"/>
              </w:rPr>
              <w:t xml:space="preserve"> </w:t>
            </w:r>
            <w:proofErr w:type="gramStart"/>
            <w:r>
              <w:rPr>
                <w:rFonts w:ascii="Courier New" w:hAnsi="Courier New" w:cs="Courier New"/>
                <w:color w:val="212529"/>
                <w:sz w:val="18"/>
                <w:szCs w:val="18"/>
              </w:rPr>
              <w:t>wait</w:t>
            </w:r>
            <w:r>
              <w:rPr>
                <w:rFonts w:ascii="Courier New" w:hAnsi="Courier New" w:cs="Courier New"/>
                <w:color w:val="009900"/>
                <w:sz w:val="18"/>
                <w:szCs w:val="18"/>
              </w:rPr>
              <w:t>(</w:t>
            </w:r>
            <w:proofErr w:type="gramEnd"/>
            <w:r>
              <w:rPr>
                <w:rFonts w:ascii="Courier New" w:hAnsi="Courier New" w:cs="Courier New"/>
                <w:color w:val="212529"/>
                <w:sz w:val="18"/>
                <w:szCs w:val="18"/>
              </w:rPr>
              <w:t xml:space="preserve">semaphore </w:t>
            </w:r>
            <w:r>
              <w:rPr>
                <w:rFonts w:ascii="Courier New" w:hAnsi="Courier New" w:cs="Courier New"/>
                <w:color w:val="339933"/>
                <w:sz w:val="18"/>
                <w:szCs w:val="18"/>
              </w:rPr>
              <w:t>*</w:t>
            </w:r>
            <w:r>
              <w:rPr>
                <w:rFonts w:ascii="Courier New" w:hAnsi="Courier New" w:cs="Courier New"/>
                <w:color w:val="212529"/>
                <w:sz w:val="18"/>
                <w:szCs w:val="18"/>
              </w:rPr>
              <w:t>s</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216B908F"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B1B100"/>
                <w:sz w:val="18"/>
                <w:szCs w:val="18"/>
              </w:rPr>
              <w:t>while</w:t>
            </w:r>
            <w:r>
              <w:rPr>
                <w:rFonts w:ascii="Courier New" w:hAnsi="Courier New" w:cs="Courier New"/>
                <w:color w:val="212529"/>
                <w:sz w:val="18"/>
                <w:szCs w:val="18"/>
              </w:rPr>
              <w:t xml:space="preserve"> </w:t>
            </w:r>
            <w:r>
              <w:rPr>
                <w:rFonts w:ascii="Courier New" w:hAnsi="Courier New" w:cs="Courier New"/>
                <w:color w:val="009900"/>
                <w:sz w:val="18"/>
                <w:szCs w:val="18"/>
              </w:rPr>
              <w:t>(</w:t>
            </w:r>
            <w:proofErr w:type="spellStart"/>
            <w:r>
              <w:rPr>
                <w:rFonts w:ascii="Courier New" w:hAnsi="Courier New" w:cs="Courier New"/>
                <w:color w:val="212529"/>
                <w:sz w:val="18"/>
                <w:szCs w:val="18"/>
              </w:rPr>
              <w:t>test_and_set</w:t>
            </w:r>
            <w:proofErr w:type="spellEnd"/>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s</w:t>
            </w:r>
            <w:r>
              <w:rPr>
                <w:rFonts w:ascii="Courier New" w:hAnsi="Courier New" w:cs="Courier New"/>
                <w:color w:val="339933"/>
                <w:sz w:val="18"/>
                <w:szCs w:val="18"/>
              </w:rPr>
              <w:t>-&gt;</w:t>
            </w:r>
            <w:r>
              <w:rPr>
                <w:rFonts w:ascii="Courier New" w:hAnsi="Courier New" w:cs="Courier New"/>
                <w:color w:val="212529"/>
                <w:sz w:val="18"/>
                <w:szCs w:val="18"/>
              </w:rPr>
              <w:t>lock</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w:t>
            </w:r>
          </w:p>
          <w:p w14:paraId="369587C1"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s</w:t>
            </w:r>
            <w:r>
              <w:rPr>
                <w:rFonts w:ascii="Courier New" w:hAnsi="Courier New" w:cs="Courier New"/>
                <w:color w:val="339933"/>
                <w:sz w:val="18"/>
                <w:szCs w:val="18"/>
              </w:rPr>
              <w:t>-&gt;</w:t>
            </w:r>
            <w:r>
              <w:rPr>
                <w:rFonts w:ascii="Courier New" w:hAnsi="Courier New" w:cs="Courier New"/>
                <w:color w:val="212529"/>
                <w:sz w:val="18"/>
                <w:szCs w:val="18"/>
              </w:rPr>
              <w:t>value</w:t>
            </w:r>
            <w:r>
              <w:rPr>
                <w:rFonts w:ascii="Courier New" w:hAnsi="Courier New" w:cs="Courier New"/>
                <w:color w:val="339933"/>
                <w:sz w:val="18"/>
                <w:szCs w:val="18"/>
              </w:rPr>
              <w:t>--;</w:t>
            </w:r>
          </w:p>
          <w:p w14:paraId="2185CDBC"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B1B100"/>
                <w:sz w:val="18"/>
                <w:szCs w:val="18"/>
              </w:rPr>
              <w:t>if</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212529"/>
                <w:sz w:val="18"/>
                <w:szCs w:val="18"/>
              </w:rPr>
              <w:t>s</w:t>
            </w:r>
            <w:r>
              <w:rPr>
                <w:rFonts w:ascii="Courier New" w:hAnsi="Courier New" w:cs="Courier New"/>
                <w:color w:val="339933"/>
                <w:sz w:val="18"/>
                <w:szCs w:val="18"/>
              </w:rPr>
              <w:t>-&gt;</w:t>
            </w:r>
            <w:r>
              <w:rPr>
                <w:rFonts w:ascii="Courier New" w:hAnsi="Courier New" w:cs="Courier New"/>
                <w:color w:val="212529"/>
                <w:sz w:val="18"/>
                <w:szCs w:val="18"/>
              </w:rPr>
              <w:t xml:space="preserve">value </w:t>
            </w:r>
            <w:r>
              <w:rPr>
                <w:rFonts w:ascii="Courier New" w:hAnsi="Courier New" w:cs="Courier New"/>
                <w:color w:val="339933"/>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253257E0"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test_and_set</w:t>
            </w:r>
            <w:proofErr w:type="spellEnd"/>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s</w:t>
            </w:r>
            <w:r>
              <w:rPr>
                <w:rFonts w:ascii="Courier New" w:hAnsi="Courier New" w:cs="Courier New"/>
                <w:color w:val="339933"/>
                <w:sz w:val="18"/>
                <w:szCs w:val="18"/>
              </w:rPr>
              <w:t>-&gt;</w:t>
            </w:r>
            <w:r>
              <w:rPr>
                <w:rFonts w:ascii="Courier New" w:hAnsi="Courier New" w:cs="Courier New"/>
                <w:color w:val="212529"/>
                <w:sz w:val="18"/>
                <w:szCs w:val="18"/>
              </w:rPr>
              <w:t>lock</w:t>
            </w:r>
            <w:r>
              <w:rPr>
                <w:rFonts w:ascii="Courier New" w:hAnsi="Courier New" w:cs="Courier New"/>
                <w:color w:val="009900"/>
                <w:sz w:val="18"/>
                <w:szCs w:val="18"/>
              </w:rPr>
              <w:t>)</w:t>
            </w:r>
            <w:r>
              <w:rPr>
                <w:rFonts w:ascii="Courier New" w:hAnsi="Courier New" w:cs="Courier New"/>
                <w:color w:val="339933"/>
                <w:sz w:val="18"/>
                <w:szCs w:val="18"/>
              </w:rPr>
              <w:t>;</w:t>
            </w:r>
          </w:p>
          <w:p w14:paraId="1761F728"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B1B100"/>
                <w:sz w:val="18"/>
                <w:szCs w:val="18"/>
              </w:rPr>
              <w:t>else</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245377A6"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test_and_set</w:t>
            </w:r>
            <w:proofErr w:type="spellEnd"/>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s</w:t>
            </w:r>
            <w:r>
              <w:rPr>
                <w:rFonts w:ascii="Courier New" w:hAnsi="Courier New" w:cs="Courier New"/>
                <w:color w:val="339933"/>
                <w:sz w:val="18"/>
                <w:szCs w:val="18"/>
              </w:rPr>
              <w:t>-&gt;</w:t>
            </w:r>
            <w:r>
              <w:rPr>
                <w:rFonts w:ascii="Courier New" w:hAnsi="Courier New" w:cs="Courier New"/>
                <w:color w:val="212529"/>
                <w:sz w:val="18"/>
                <w:szCs w:val="18"/>
              </w:rPr>
              <w:t>lock</w:t>
            </w:r>
            <w:r>
              <w:rPr>
                <w:rFonts w:ascii="Courier New" w:hAnsi="Courier New" w:cs="Courier New"/>
                <w:color w:val="009900"/>
                <w:sz w:val="18"/>
                <w:szCs w:val="18"/>
              </w:rPr>
              <w:t>)</w:t>
            </w:r>
            <w:r>
              <w:rPr>
                <w:rFonts w:ascii="Courier New" w:hAnsi="Courier New" w:cs="Courier New"/>
                <w:color w:val="339933"/>
                <w:sz w:val="18"/>
                <w:szCs w:val="18"/>
              </w:rPr>
              <w:t>;</w:t>
            </w:r>
          </w:p>
          <w:p w14:paraId="3121E509"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9900"/>
                <w:sz w:val="18"/>
                <w:szCs w:val="18"/>
              </w:rPr>
              <w:t>}</w:t>
            </w:r>
          </w:p>
          <w:p w14:paraId="7C5C59EA"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009900"/>
                <w:sz w:val="18"/>
                <w:szCs w:val="18"/>
              </w:rPr>
              <w:lastRenderedPageBreak/>
              <w:t>}</w:t>
            </w:r>
          </w:p>
          <w:p w14:paraId="7DF2696E"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w:t>
            </w:r>
          </w:p>
          <w:p w14:paraId="57C391E0"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993333"/>
                <w:sz w:val="18"/>
                <w:szCs w:val="18"/>
              </w:rPr>
              <w:t>void</w:t>
            </w:r>
            <w:r>
              <w:rPr>
                <w:rFonts w:ascii="Courier New" w:hAnsi="Courier New" w:cs="Courier New"/>
                <w:color w:val="212529"/>
                <w:sz w:val="18"/>
                <w:szCs w:val="18"/>
              </w:rPr>
              <w:t xml:space="preserve"> </w:t>
            </w:r>
            <w:proofErr w:type="gramStart"/>
            <w:r>
              <w:rPr>
                <w:rFonts w:ascii="Courier New" w:hAnsi="Courier New" w:cs="Courier New"/>
                <w:color w:val="212529"/>
                <w:sz w:val="18"/>
                <w:szCs w:val="18"/>
              </w:rPr>
              <w:t>signal</w:t>
            </w:r>
            <w:r>
              <w:rPr>
                <w:rFonts w:ascii="Courier New" w:hAnsi="Courier New" w:cs="Courier New"/>
                <w:color w:val="009900"/>
                <w:sz w:val="18"/>
                <w:szCs w:val="18"/>
              </w:rPr>
              <w:t>(</w:t>
            </w:r>
            <w:proofErr w:type="gramEnd"/>
            <w:r>
              <w:rPr>
                <w:rFonts w:ascii="Courier New" w:hAnsi="Courier New" w:cs="Courier New"/>
                <w:color w:val="212529"/>
                <w:sz w:val="18"/>
                <w:szCs w:val="18"/>
              </w:rPr>
              <w:t xml:space="preserve">semaphore </w:t>
            </w:r>
            <w:r>
              <w:rPr>
                <w:rFonts w:ascii="Courier New" w:hAnsi="Courier New" w:cs="Courier New"/>
                <w:color w:val="339933"/>
                <w:sz w:val="18"/>
                <w:szCs w:val="18"/>
              </w:rPr>
              <w:t>*</w:t>
            </w:r>
            <w:r>
              <w:rPr>
                <w:rFonts w:ascii="Courier New" w:hAnsi="Courier New" w:cs="Courier New"/>
                <w:color w:val="212529"/>
                <w:sz w:val="18"/>
                <w:szCs w:val="18"/>
              </w:rPr>
              <w:t>s</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04C03464"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B1B100"/>
                <w:sz w:val="18"/>
                <w:szCs w:val="18"/>
              </w:rPr>
              <w:t>while</w:t>
            </w:r>
            <w:r>
              <w:rPr>
                <w:rFonts w:ascii="Courier New" w:hAnsi="Courier New" w:cs="Courier New"/>
                <w:color w:val="212529"/>
                <w:sz w:val="18"/>
                <w:szCs w:val="18"/>
              </w:rPr>
              <w:t xml:space="preserve"> </w:t>
            </w:r>
            <w:r>
              <w:rPr>
                <w:rFonts w:ascii="Courier New" w:hAnsi="Courier New" w:cs="Courier New"/>
                <w:color w:val="009900"/>
                <w:sz w:val="18"/>
                <w:szCs w:val="18"/>
              </w:rPr>
              <w:t>(</w:t>
            </w:r>
            <w:proofErr w:type="spellStart"/>
            <w:r>
              <w:rPr>
                <w:rFonts w:ascii="Courier New" w:hAnsi="Courier New" w:cs="Courier New"/>
                <w:color w:val="212529"/>
                <w:sz w:val="18"/>
                <w:szCs w:val="18"/>
              </w:rPr>
              <w:t>test_and_set</w:t>
            </w:r>
            <w:proofErr w:type="spellEnd"/>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s</w:t>
            </w:r>
            <w:r>
              <w:rPr>
                <w:rFonts w:ascii="Courier New" w:hAnsi="Courier New" w:cs="Courier New"/>
                <w:color w:val="339933"/>
                <w:sz w:val="18"/>
                <w:szCs w:val="18"/>
              </w:rPr>
              <w:t>-&gt;</w:t>
            </w:r>
            <w:r>
              <w:rPr>
                <w:rFonts w:ascii="Courier New" w:hAnsi="Courier New" w:cs="Courier New"/>
                <w:color w:val="212529"/>
                <w:sz w:val="18"/>
                <w:szCs w:val="18"/>
              </w:rPr>
              <w:t>lock</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339933"/>
                <w:sz w:val="18"/>
                <w:szCs w:val="18"/>
              </w:rPr>
              <w:t>==</w:t>
            </w:r>
            <w:r>
              <w:rPr>
                <w:rFonts w:ascii="Courier New" w:hAnsi="Courier New" w:cs="Courier New"/>
                <w:color w:val="212529"/>
                <w:sz w:val="18"/>
                <w:szCs w:val="18"/>
              </w:rPr>
              <w:t xml:space="preserve"> </w:t>
            </w:r>
            <w:r>
              <w:rPr>
                <w:rFonts w:ascii="Courier New" w:hAnsi="Courier New" w:cs="Courier New"/>
                <w:color w:val="0000DD"/>
                <w:sz w:val="18"/>
                <w:szCs w:val="18"/>
              </w:rPr>
              <w:t>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212529"/>
                <w:sz w:val="18"/>
                <w:szCs w:val="18"/>
              </w:rPr>
              <w:t xml:space="preserve"> </w:t>
            </w:r>
          </w:p>
          <w:p w14:paraId="5CA69706"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s</w:t>
            </w:r>
            <w:r>
              <w:rPr>
                <w:rFonts w:ascii="Courier New" w:hAnsi="Courier New" w:cs="Courier New"/>
                <w:color w:val="339933"/>
                <w:sz w:val="18"/>
                <w:szCs w:val="18"/>
              </w:rPr>
              <w:t>-&gt;</w:t>
            </w:r>
            <w:r>
              <w:rPr>
                <w:rFonts w:ascii="Courier New" w:hAnsi="Courier New" w:cs="Courier New"/>
                <w:color w:val="212529"/>
                <w:sz w:val="18"/>
                <w:szCs w:val="18"/>
              </w:rPr>
              <w:t>value</w:t>
            </w:r>
            <w:r>
              <w:rPr>
                <w:rFonts w:ascii="Courier New" w:hAnsi="Courier New" w:cs="Courier New"/>
                <w:color w:val="339933"/>
                <w:sz w:val="18"/>
                <w:szCs w:val="18"/>
              </w:rPr>
              <w:t>++;</w:t>
            </w:r>
          </w:p>
          <w:p w14:paraId="7DFCB1F1"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B1B100"/>
                <w:sz w:val="18"/>
                <w:szCs w:val="18"/>
              </w:rPr>
              <w:t>if</w:t>
            </w:r>
            <w:r>
              <w:rPr>
                <w:rFonts w:ascii="Courier New" w:hAnsi="Courier New" w:cs="Courier New"/>
                <w:color w:val="212529"/>
                <w:sz w:val="18"/>
                <w:szCs w:val="18"/>
              </w:rPr>
              <w:t xml:space="preserve"> </w:t>
            </w:r>
            <w:r>
              <w:rPr>
                <w:rFonts w:ascii="Courier New" w:hAnsi="Courier New" w:cs="Courier New"/>
                <w:color w:val="009900"/>
                <w:sz w:val="18"/>
                <w:szCs w:val="18"/>
              </w:rPr>
              <w:t>(</w:t>
            </w:r>
            <w:r>
              <w:rPr>
                <w:rFonts w:ascii="Courier New" w:hAnsi="Courier New" w:cs="Courier New"/>
                <w:color w:val="212529"/>
                <w:sz w:val="18"/>
                <w:szCs w:val="18"/>
              </w:rPr>
              <w:t>s</w:t>
            </w:r>
            <w:r>
              <w:rPr>
                <w:rFonts w:ascii="Courier New" w:hAnsi="Courier New" w:cs="Courier New"/>
                <w:color w:val="339933"/>
                <w:sz w:val="18"/>
                <w:szCs w:val="18"/>
              </w:rPr>
              <w:t>-&gt;</w:t>
            </w:r>
            <w:r>
              <w:rPr>
                <w:rFonts w:ascii="Courier New" w:hAnsi="Courier New" w:cs="Courier New"/>
                <w:color w:val="212529"/>
                <w:sz w:val="18"/>
                <w:szCs w:val="18"/>
              </w:rPr>
              <w:t xml:space="preserve">value </w:t>
            </w:r>
            <w:r>
              <w:rPr>
                <w:rFonts w:ascii="Courier New" w:hAnsi="Courier New" w:cs="Courier New"/>
                <w:color w:val="339933"/>
                <w:sz w:val="18"/>
                <w:szCs w:val="18"/>
              </w:rPr>
              <w:t>&lt;=</w:t>
            </w:r>
            <w:r>
              <w:rPr>
                <w:rFonts w:ascii="Courier New" w:hAnsi="Courier New" w:cs="Courier New"/>
                <w:color w:val="212529"/>
                <w:sz w:val="18"/>
                <w:szCs w:val="18"/>
              </w:rPr>
              <w:t xml:space="preserve"> </w:t>
            </w:r>
            <w:r>
              <w:rPr>
                <w:rFonts w:ascii="Courier New" w:hAnsi="Courier New" w:cs="Courier New"/>
                <w:color w:val="0000DD"/>
                <w:sz w:val="18"/>
                <w:szCs w:val="18"/>
              </w:rPr>
              <w:t>0</w:t>
            </w:r>
            <w:r>
              <w:rPr>
                <w:rFonts w:ascii="Courier New" w:hAnsi="Courier New" w:cs="Courier New"/>
                <w:color w:val="009900"/>
                <w:sz w:val="18"/>
                <w:szCs w:val="18"/>
              </w:rPr>
              <w:t>)</w:t>
            </w:r>
            <w:r>
              <w:rPr>
                <w:rFonts w:ascii="Courier New" w:hAnsi="Courier New" w:cs="Courier New"/>
                <w:color w:val="212529"/>
                <w:sz w:val="18"/>
                <w:szCs w:val="18"/>
              </w:rPr>
              <w:t xml:space="preserve"> </w:t>
            </w:r>
            <w:r>
              <w:rPr>
                <w:rFonts w:ascii="Courier New" w:hAnsi="Courier New" w:cs="Courier New"/>
                <w:color w:val="009900"/>
                <w:sz w:val="18"/>
                <w:szCs w:val="18"/>
              </w:rPr>
              <w:t>{</w:t>
            </w:r>
          </w:p>
          <w:p w14:paraId="624378EA"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r>
              <w:rPr>
                <w:rFonts w:ascii="Courier New" w:hAnsi="Courier New" w:cs="Courier New"/>
                <w:color w:val="009900"/>
                <w:sz w:val="18"/>
                <w:szCs w:val="18"/>
              </w:rPr>
              <w:t>}</w:t>
            </w:r>
          </w:p>
          <w:p w14:paraId="51828757" w14:textId="77777777" w:rsidR="000F7543" w:rsidRDefault="000F7543" w:rsidP="000F7543">
            <w:pPr>
              <w:pStyle w:val="HTML"/>
              <w:shd w:val="clear" w:color="auto" w:fill="FFFFFF"/>
              <w:ind w:firstLine="360"/>
              <w:rPr>
                <w:rFonts w:ascii="Courier New" w:hAnsi="Courier New" w:cs="Courier New"/>
                <w:color w:val="212529"/>
                <w:sz w:val="18"/>
                <w:szCs w:val="18"/>
              </w:rPr>
            </w:pPr>
            <w:r>
              <w:rPr>
                <w:rFonts w:ascii="Courier New" w:hAnsi="Courier New" w:cs="Courier New"/>
                <w:color w:val="212529"/>
                <w:sz w:val="18"/>
                <w:szCs w:val="18"/>
              </w:rPr>
              <w:t xml:space="preserve">    </w:t>
            </w:r>
            <w:proofErr w:type="spellStart"/>
            <w:r>
              <w:rPr>
                <w:rFonts w:ascii="Courier New" w:hAnsi="Courier New" w:cs="Courier New"/>
                <w:color w:val="212529"/>
                <w:sz w:val="18"/>
                <w:szCs w:val="18"/>
              </w:rPr>
              <w:t>test_and_set</w:t>
            </w:r>
            <w:proofErr w:type="spellEnd"/>
            <w:r>
              <w:rPr>
                <w:rFonts w:ascii="Courier New" w:hAnsi="Courier New" w:cs="Courier New"/>
                <w:color w:val="009900"/>
                <w:sz w:val="18"/>
                <w:szCs w:val="18"/>
              </w:rPr>
              <w:t>(</w:t>
            </w:r>
            <w:r>
              <w:rPr>
                <w:rFonts w:ascii="Courier New" w:hAnsi="Courier New" w:cs="Courier New"/>
                <w:color w:val="339933"/>
                <w:sz w:val="18"/>
                <w:szCs w:val="18"/>
              </w:rPr>
              <w:t>&amp;</w:t>
            </w:r>
            <w:r>
              <w:rPr>
                <w:rFonts w:ascii="Courier New" w:hAnsi="Courier New" w:cs="Courier New"/>
                <w:color w:val="212529"/>
                <w:sz w:val="18"/>
                <w:szCs w:val="18"/>
              </w:rPr>
              <w:t>s</w:t>
            </w:r>
            <w:r>
              <w:rPr>
                <w:rFonts w:ascii="Courier New" w:hAnsi="Courier New" w:cs="Courier New"/>
                <w:color w:val="339933"/>
                <w:sz w:val="18"/>
                <w:szCs w:val="18"/>
              </w:rPr>
              <w:t>-&gt;</w:t>
            </w:r>
            <w:r>
              <w:rPr>
                <w:rFonts w:ascii="Courier New" w:hAnsi="Courier New" w:cs="Courier New"/>
                <w:color w:val="212529"/>
                <w:sz w:val="18"/>
                <w:szCs w:val="18"/>
              </w:rPr>
              <w:t>lock</w:t>
            </w:r>
            <w:r>
              <w:rPr>
                <w:rFonts w:ascii="Courier New" w:hAnsi="Courier New" w:cs="Courier New"/>
                <w:color w:val="009900"/>
                <w:sz w:val="18"/>
                <w:szCs w:val="18"/>
              </w:rPr>
              <w:t>)</w:t>
            </w:r>
            <w:r>
              <w:rPr>
                <w:rFonts w:ascii="Courier New" w:hAnsi="Courier New" w:cs="Courier New"/>
                <w:color w:val="339933"/>
                <w:sz w:val="18"/>
                <w:szCs w:val="18"/>
              </w:rPr>
              <w:t>;</w:t>
            </w:r>
          </w:p>
          <w:p w14:paraId="4EBD6715" w14:textId="654F4FB1" w:rsidR="000F7543" w:rsidRPr="000F7543" w:rsidRDefault="000F7543" w:rsidP="000F7543">
            <w:pPr>
              <w:pStyle w:val="HTML"/>
              <w:shd w:val="clear" w:color="auto" w:fill="FFFFFF"/>
              <w:ind w:firstLine="360"/>
              <w:rPr>
                <w:rFonts w:ascii="Courier New" w:hAnsi="Courier New" w:cs="Courier New" w:hint="eastAsia"/>
                <w:color w:val="212529"/>
                <w:sz w:val="18"/>
                <w:szCs w:val="18"/>
              </w:rPr>
            </w:pPr>
            <w:r>
              <w:rPr>
                <w:rFonts w:ascii="Courier New" w:hAnsi="Courier New" w:cs="Courier New"/>
                <w:color w:val="009900"/>
                <w:sz w:val="18"/>
                <w:szCs w:val="18"/>
              </w:rPr>
              <w:t>}</w:t>
            </w:r>
          </w:p>
        </w:tc>
      </w:tr>
    </w:tbl>
    <w:p w14:paraId="7C5394BB" w14:textId="2EB11E01" w:rsidR="000F7543" w:rsidRDefault="000F7543" w:rsidP="000325A5">
      <w:pPr>
        <w:spacing w:line="336" w:lineRule="auto"/>
        <w:jc w:val="left"/>
        <w:rPr>
          <w:rFonts w:ascii="宋体" w:eastAsia="宋体" w:hAnsi="宋体"/>
          <w:sz w:val="24"/>
        </w:rPr>
      </w:pPr>
    </w:p>
    <w:p w14:paraId="5BD8EAFF" w14:textId="03B056D4" w:rsidR="000F7543" w:rsidRDefault="000F7543" w:rsidP="000325A5">
      <w:pPr>
        <w:spacing w:line="336" w:lineRule="auto"/>
        <w:jc w:val="left"/>
        <w:rPr>
          <w:rFonts w:ascii="宋体" w:eastAsia="宋体" w:hAnsi="宋体"/>
          <w:sz w:val="24"/>
        </w:rPr>
      </w:pPr>
      <w:r>
        <w:rPr>
          <w:rFonts w:ascii="宋体" w:eastAsia="宋体" w:hAnsi="宋体" w:hint="eastAsia"/>
          <w:sz w:val="24"/>
        </w:rPr>
        <w:t>5</w:t>
      </w:r>
      <w:r>
        <w:rPr>
          <w:rFonts w:ascii="宋体" w:eastAsia="宋体" w:hAnsi="宋体"/>
          <w:sz w:val="24"/>
        </w:rPr>
        <w:t>.28</w:t>
      </w:r>
    </w:p>
    <w:p w14:paraId="1EFFBE10" w14:textId="32083911" w:rsidR="000F7543" w:rsidRDefault="000F7543" w:rsidP="000325A5">
      <w:pPr>
        <w:spacing w:line="336" w:lineRule="auto"/>
        <w:jc w:val="left"/>
        <w:rPr>
          <w:rFonts w:ascii="宋体" w:eastAsia="宋体" w:hAnsi="宋体"/>
          <w:sz w:val="24"/>
        </w:rPr>
      </w:pPr>
      <w:r>
        <w:rPr>
          <w:rFonts w:ascii="宋体" w:eastAsia="宋体" w:hAnsi="宋体"/>
          <w:sz w:val="24"/>
        </w:rPr>
        <w:tab/>
      </w:r>
      <w:r w:rsidRPr="000F7543">
        <w:rPr>
          <w:rFonts w:ascii="宋体" w:eastAsia="宋体" w:hAnsi="宋体"/>
          <w:sz w:val="24"/>
        </w:rPr>
        <w:t>相对于允许单个写作者专门访问共享值而言，偏向于多个读者，可以提高读者-写作者问题的吞吐量。另一方面，偏爱读者可能会导致写手的饥饿。当一个读者来到这里并注意到另一个读者正在访问 数据库，那么只有当没有等待的写手时，它才会进入关键部分。</w:t>
      </w:r>
    </w:p>
    <w:p w14:paraId="00821267" w14:textId="30DFF07A" w:rsidR="000F7543" w:rsidRPr="000F7543" w:rsidRDefault="000F7543" w:rsidP="000F7543">
      <w:pPr>
        <w:spacing w:line="336" w:lineRule="auto"/>
        <w:ind w:firstLine="420"/>
        <w:jc w:val="left"/>
        <w:rPr>
          <w:rFonts w:ascii="宋体" w:eastAsia="宋体" w:hAnsi="宋体" w:hint="eastAsia"/>
          <w:sz w:val="24"/>
        </w:rPr>
      </w:pPr>
      <w:r w:rsidRPr="000F7543">
        <w:rPr>
          <w:rFonts w:ascii="宋体" w:eastAsia="宋体" w:hAnsi="宋体"/>
          <w:sz w:val="24"/>
        </w:rPr>
        <w:t>读者/写作者问题中的饥饿现象可以通过保留与等待进程相关的时间戳来避免。当一个写手完成其任务时，它将唤醒等待时间最长的进程。</w:t>
      </w:r>
    </w:p>
    <w:p w14:paraId="6B7C28B4" w14:textId="77777777" w:rsidR="000F7543" w:rsidRPr="000F7543" w:rsidRDefault="000F7543" w:rsidP="000325A5">
      <w:pPr>
        <w:spacing w:line="336" w:lineRule="auto"/>
        <w:jc w:val="left"/>
        <w:rPr>
          <w:rFonts w:ascii="宋体" w:eastAsia="宋体" w:hAnsi="宋体" w:hint="eastAsia"/>
          <w:sz w:val="24"/>
        </w:rPr>
      </w:pPr>
    </w:p>
    <w:sectPr w:rsidR="000F7543" w:rsidRPr="000F75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F3F94"/>
    <w:multiLevelType w:val="hybridMultilevel"/>
    <w:tmpl w:val="446678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1430B00"/>
    <w:multiLevelType w:val="multilevel"/>
    <w:tmpl w:val="6D42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E4"/>
    <w:rsid w:val="000325A5"/>
    <w:rsid w:val="00053DFF"/>
    <w:rsid w:val="000F7543"/>
    <w:rsid w:val="00100BE4"/>
    <w:rsid w:val="00114BA2"/>
    <w:rsid w:val="00200BFD"/>
    <w:rsid w:val="00222669"/>
    <w:rsid w:val="0025166B"/>
    <w:rsid w:val="003407B0"/>
    <w:rsid w:val="004342DD"/>
    <w:rsid w:val="0064707F"/>
    <w:rsid w:val="00761E43"/>
    <w:rsid w:val="008440B3"/>
    <w:rsid w:val="009C0229"/>
    <w:rsid w:val="00A83FA8"/>
    <w:rsid w:val="00A94839"/>
    <w:rsid w:val="00BB2BD3"/>
    <w:rsid w:val="00BB52DF"/>
    <w:rsid w:val="00F34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102525"/>
  <w15:chartTrackingRefBased/>
  <w15:docId w15:val="{25331477-444D-B44E-9717-1D1D2EF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E4"/>
    <w:pPr>
      <w:ind w:firstLineChars="200" w:firstLine="420"/>
    </w:pPr>
  </w:style>
  <w:style w:type="table" w:styleId="a4">
    <w:name w:val="Table Grid"/>
    <w:basedOn w:val="a1"/>
    <w:uiPriority w:val="39"/>
    <w:rsid w:val="00340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4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3407B0"/>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2280">
      <w:bodyDiv w:val="1"/>
      <w:marLeft w:val="0"/>
      <w:marRight w:val="0"/>
      <w:marTop w:val="0"/>
      <w:marBottom w:val="0"/>
      <w:divBdr>
        <w:top w:val="none" w:sz="0" w:space="0" w:color="auto"/>
        <w:left w:val="none" w:sz="0" w:space="0" w:color="auto"/>
        <w:bottom w:val="none" w:sz="0" w:space="0" w:color="auto"/>
        <w:right w:val="none" w:sz="0" w:space="0" w:color="auto"/>
      </w:divBdr>
    </w:div>
    <w:div w:id="123278348">
      <w:bodyDiv w:val="1"/>
      <w:marLeft w:val="0"/>
      <w:marRight w:val="0"/>
      <w:marTop w:val="0"/>
      <w:marBottom w:val="0"/>
      <w:divBdr>
        <w:top w:val="none" w:sz="0" w:space="0" w:color="auto"/>
        <w:left w:val="none" w:sz="0" w:space="0" w:color="auto"/>
        <w:bottom w:val="none" w:sz="0" w:space="0" w:color="auto"/>
        <w:right w:val="none" w:sz="0" w:space="0" w:color="auto"/>
      </w:divBdr>
    </w:div>
    <w:div w:id="198398223">
      <w:bodyDiv w:val="1"/>
      <w:marLeft w:val="0"/>
      <w:marRight w:val="0"/>
      <w:marTop w:val="0"/>
      <w:marBottom w:val="0"/>
      <w:divBdr>
        <w:top w:val="none" w:sz="0" w:space="0" w:color="auto"/>
        <w:left w:val="none" w:sz="0" w:space="0" w:color="auto"/>
        <w:bottom w:val="none" w:sz="0" w:space="0" w:color="auto"/>
        <w:right w:val="none" w:sz="0" w:space="0" w:color="auto"/>
      </w:divBdr>
    </w:div>
    <w:div w:id="290408791">
      <w:bodyDiv w:val="1"/>
      <w:marLeft w:val="0"/>
      <w:marRight w:val="0"/>
      <w:marTop w:val="0"/>
      <w:marBottom w:val="0"/>
      <w:divBdr>
        <w:top w:val="none" w:sz="0" w:space="0" w:color="auto"/>
        <w:left w:val="none" w:sz="0" w:space="0" w:color="auto"/>
        <w:bottom w:val="none" w:sz="0" w:space="0" w:color="auto"/>
        <w:right w:val="none" w:sz="0" w:space="0" w:color="auto"/>
      </w:divBdr>
    </w:div>
    <w:div w:id="420757780">
      <w:bodyDiv w:val="1"/>
      <w:marLeft w:val="0"/>
      <w:marRight w:val="0"/>
      <w:marTop w:val="0"/>
      <w:marBottom w:val="0"/>
      <w:divBdr>
        <w:top w:val="none" w:sz="0" w:space="0" w:color="auto"/>
        <w:left w:val="none" w:sz="0" w:space="0" w:color="auto"/>
        <w:bottom w:val="none" w:sz="0" w:space="0" w:color="auto"/>
        <w:right w:val="none" w:sz="0" w:space="0" w:color="auto"/>
      </w:divBdr>
    </w:div>
    <w:div w:id="531847755">
      <w:bodyDiv w:val="1"/>
      <w:marLeft w:val="0"/>
      <w:marRight w:val="0"/>
      <w:marTop w:val="0"/>
      <w:marBottom w:val="0"/>
      <w:divBdr>
        <w:top w:val="none" w:sz="0" w:space="0" w:color="auto"/>
        <w:left w:val="none" w:sz="0" w:space="0" w:color="auto"/>
        <w:bottom w:val="none" w:sz="0" w:space="0" w:color="auto"/>
        <w:right w:val="none" w:sz="0" w:space="0" w:color="auto"/>
      </w:divBdr>
    </w:div>
    <w:div w:id="544803256">
      <w:bodyDiv w:val="1"/>
      <w:marLeft w:val="0"/>
      <w:marRight w:val="0"/>
      <w:marTop w:val="0"/>
      <w:marBottom w:val="0"/>
      <w:divBdr>
        <w:top w:val="none" w:sz="0" w:space="0" w:color="auto"/>
        <w:left w:val="none" w:sz="0" w:space="0" w:color="auto"/>
        <w:bottom w:val="none" w:sz="0" w:space="0" w:color="auto"/>
        <w:right w:val="none" w:sz="0" w:space="0" w:color="auto"/>
      </w:divBdr>
    </w:div>
    <w:div w:id="561452006">
      <w:bodyDiv w:val="1"/>
      <w:marLeft w:val="0"/>
      <w:marRight w:val="0"/>
      <w:marTop w:val="0"/>
      <w:marBottom w:val="0"/>
      <w:divBdr>
        <w:top w:val="none" w:sz="0" w:space="0" w:color="auto"/>
        <w:left w:val="none" w:sz="0" w:space="0" w:color="auto"/>
        <w:bottom w:val="none" w:sz="0" w:space="0" w:color="auto"/>
        <w:right w:val="none" w:sz="0" w:space="0" w:color="auto"/>
      </w:divBdr>
    </w:div>
    <w:div w:id="566036306">
      <w:bodyDiv w:val="1"/>
      <w:marLeft w:val="0"/>
      <w:marRight w:val="0"/>
      <w:marTop w:val="0"/>
      <w:marBottom w:val="0"/>
      <w:divBdr>
        <w:top w:val="none" w:sz="0" w:space="0" w:color="auto"/>
        <w:left w:val="none" w:sz="0" w:space="0" w:color="auto"/>
        <w:bottom w:val="none" w:sz="0" w:space="0" w:color="auto"/>
        <w:right w:val="none" w:sz="0" w:space="0" w:color="auto"/>
      </w:divBdr>
    </w:div>
    <w:div w:id="570430454">
      <w:bodyDiv w:val="1"/>
      <w:marLeft w:val="0"/>
      <w:marRight w:val="0"/>
      <w:marTop w:val="0"/>
      <w:marBottom w:val="0"/>
      <w:divBdr>
        <w:top w:val="none" w:sz="0" w:space="0" w:color="auto"/>
        <w:left w:val="none" w:sz="0" w:space="0" w:color="auto"/>
        <w:bottom w:val="none" w:sz="0" w:space="0" w:color="auto"/>
        <w:right w:val="none" w:sz="0" w:space="0" w:color="auto"/>
      </w:divBdr>
    </w:div>
    <w:div w:id="575282912">
      <w:bodyDiv w:val="1"/>
      <w:marLeft w:val="0"/>
      <w:marRight w:val="0"/>
      <w:marTop w:val="0"/>
      <w:marBottom w:val="0"/>
      <w:divBdr>
        <w:top w:val="none" w:sz="0" w:space="0" w:color="auto"/>
        <w:left w:val="none" w:sz="0" w:space="0" w:color="auto"/>
        <w:bottom w:val="none" w:sz="0" w:space="0" w:color="auto"/>
        <w:right w:val="none" w:sz="0" w:space="0" w:color="auto"/>
      </w:divBdr>
    </w:div>
    <w:div w:id="658074048">
      <w:bodyDiv w:val="1"/>
      <w:marLeft w:val="0"/>
      <w:marRight w:val="0"/>
      <w:marTop w:val="0"/>
      <w:marBottom w:val="0"/>
      <w:divBdr>
        <w:top w:val="none" w:sz="0" w:space="0" w:color="auto"/>
        <w:left w:val="none" w:sz="0" w:space="0" w:color="auto"/>
        <w:bottom w:val="none" w:sz="0" w:space="0" w:color="auto"/>
        <w:right w:val="none" w:sz="0" w:space="0" w:color="auto"/>
      </w:divBdr>
    </w:div>
    <w:div w:id="718630143">
      <w:bodyDiv w:val="1"/>
      <w:marLeft w:val="0"/>
      <w:marRight w:val="0"/>
      <w:marTop w:val="0"/>
      <w:marBottom w:val="0"/>
      <w:divBdr>
        <w:top w:val="none" w:sz="0" w:space="0" w:color="auto"/>
        <w:left w:val="none" w:sz="0" w:space="0" w:color="auto"/>
        <w:bottom w:val="none" w:sz="0" w:space="0" w:color="auto"/>
        <w:right w:val="none" w:sz="0" w:space="0" w:color="auto"/>
      </w:divBdr>
    </w:div>
    <w:div w:id="795101803">
      <w:bodyDiv w:val="1"/>
      <w:marLeft w:val="0"/>
      <w:marRight w:val="0"/>
      <w:marTop w:val="0"/>
      <w:marBottom w:val="0"/>
      <w:divBdr>
        <w:top w:val="none" w:sz="0" w:space="0" w:color="auto"/>
        <w:left w:val="none" w:sz="0" w:space="0" w:color="auto"/>
        <w:bottom w:val="none" w:sz="0" w:space="0" w:color="auto"/>
        <w:right w:val="none" w:sz="0" w:space="0" w:color="auto"/>
      </w:divBdr>
    </w:div>
    <w:div w:id="866721626">
      <w:bodyDiv w:val="1"/>
      <w:marLeft w:val="0"/>
      <w:marRight w:val="0"/>
      <w:marTop w:val="0"/>
      <w:marBottom w:val="0"/>
      <w:divBdr>
        <w:top w:val="none" w:sz="0" w:space="0" w:color="auto"/>
        <w:left w:val="none" w:sz="0" w:space="0" w:color="auto"/>
        <w:bottom w:val="none" w:sz="0" w:space="0" w:color="auto"/>
        <w:right w:val="none" w:sz="0" w:space="0" w:color="auto"/>
      </w:divBdr>
    </w:div>
    <w:div w:id="916400982">
      <w:bodyDiv w:val="1"/>
      <w:marLeft w:val="0"/>
      <w:marRight w:val="0"/>
      <w:marTop w:val="0"/>
      <w:marBottom w:val="0"/>
      <w:divBdr>
        <w:top w:val="none" w:sz="0" w:space="0" w:color="auto"/>
        <w:left w:val="none" w:sz="0" w:space="0" w:color="auto"/>
        <w:bottom w:val="none" w:sz="0" w:space="0" w:color="auto"/>
        <w:right w:val="none" w:sz="0" w:space="0" w:color="auto"/>
      </w:divBdr>
    </w:div>
    <w:div w:id="976035460">
      <w:bodyDiv w:val="1"/>
      <w:marLeft w:val="0"/>
      <w:marRight w:val="0"/>
      <w:marTop w:val="0"/>
      <w:marBottom w:val="0"/>
      <w:divBdr>
        <w:top w:val="none" w:sz="0" w:space="0" w:color="auto"/>
        <w:left w:val="none" w:sz="0" w:space="0" w:color="auto"/>
        <w:bottom w:val="none" w:sz="0" w:space="0" w:color="auto"/>
        <w:right w:val="none" w:sz="0" w:space="0" w:color="auto"/>
      </w:divBdr>
    </w:div>
    <w:div w:id="1116756574">
      <w:bodyDiv w:val="1"/>
      <w:marLeft w:val="0"/>
      <w:marRight w:val="0"/>
      <w:marTop w:val="0"/>
      <w:marBottom w:val="0"/>
      <w:divBdr>
        <w:top w:val="none" w:sz="0" w:space="0" w:color="auto"/>
        <w:left w:val="none" w:sz="0" w:space="0" w:color="auto"/>
        <w:bottom w:val="none" w:sz="0" w:space="0" w:color="auto"/>
        <w:right w:val="none" w:sz="0" w:space="0" w:color="auto"/>
      </w:divBdr>
    </w:div>
    <w:div w:id="1200047068">
      <w:bodyDiv w:val="1"/>
      <w:marLeft w:val="0"/>
      <w:marRight w:val="0"/>
      <w:marTop w:val="0"/>
      <w:marBottom w:val="0"/>
      <w:divBdr>
        <w:top w:val="none" w:sz="0" w:space="0" w:color="auto"/>
        <w:left w:val="none" w:sz="0" w:space="0" w:color="auto"/>
        <w:bottom w:val="none" w:sz="0" w:space="0" w:color="auto"/>
        <w:right w:val="none" w:sz="0" w:space="0" w:color="auto"/>
      </w:divBdr>
    </w:div>
    <w:div w:id="1282763665">
      <w:bodyDiv w:val="1"/>
      <w:marLeft w:val="0"/>
      <w:marRight w:val="0"/>
      <w:marTop w:val="0"/>
      <w:marBottom w:val="0"/>
      <w:divBdr>
        <w:top w:val="none" w:sz="0" w:space="0" w:color="auto"/>
        <w:left w:val="none" w:sz="0" w:space="0" w:color="auto"/>
        <w:bottom w:val="none" w:sz="0" w:space="0" w:color="auto"/>
        <w:right w:val="none" w:sz="0" w:space="0" w:color="auto"/>
      </w:divBdr>
    </w:div>
    <w:div w:id="1303999000">
      <w:bodyDiv w:val="1"/>
      <w:marLeft w:val="0"/>
      <w:marRight w:val="0"/>
      <w:marTop w:val="0"/>
      <w:marBottom w:val="0"/>
      <w:divBdr>
        <w:top w:val="none" w:sz="0" w:space="0" w:color="auto"/>
        <w:left w:val="none" w:sz="0" w:space="0" w:color="auto"/>
        <w:bottom w:val="none" w:sz="0" w:space="0" w:color="auto"/>
        <w:right w:val="none" w:sz="0" w:space="0" w:color="auto"/>
      </w:divBdr>
    </w:div>
    <w:div w:id="1314259998">
      <w:bodyDiv w:val="1"/>
      <w:marLeft w:val="0"/>
      <w:marRight w:val="0"/>
      <w:marTop w:val="0"/>
      <w:marBottom w:val="0"/>
      <w:divBdr>
        <w:top w:val="none" w:sz="0" w:space="0" w:color="auto"/>
        <w:left w:val="none" w:sz="0" w:space="0" w:color="auto"/>
        <w:bottom w:val="none" w:sz="0" w:space="0" w:color="auto"/>
        <w:right w:val="none" w:sz="0" w:space="0" w:color="auto"/>
      </w:divBdr>
    </w:div>
    <w:div w:id="1323198820">
      <w:bodyDiv w:val="1"/>
      <w:marLeft w:val="0"/>
      <w:marRight w:val="0"/>
      <w:marTop w:val="0"/>
      <w:marBottom w:val="0"/>
      <w:divBdr>
        <w:top w:val="none" w:sz="0" w:space="0" w:color="auto"/>
        <w:left w:val="none" w:sz="0" w:space="0" w:color="auto"/>
        <w:bottom w:val="none" w:sz="0" w:space="0" w:color="auto"/>
        <w:right w:val="none" w:sz="0" w:space="0" w:color="auto"/>
      </w:divBdr>
    </w:div>
    <w:div w:id="1460147248">
      <w:bodyDiv w:val="1"/>
      <w:marLeft w:val="0"/>
      <w:marRight w:val="0"/>
      <w:marTop w:val="0"/>
      <w:marBottom w:val="0"/>
      <w:divBdr>
        <w:top w:val="none" w:sz="0" w:space="0" w:color="auto"/>
        <w:left w:val="none" w:sz="0" w:space="0" w:color="auto"/>
        <w:bottom w:val="none" w:sz="0" w:space="0" w:color="auto"/>
        <w:right w:val="none" w:sz="0" w:space="0" w:color="auto"/>
      </w:divBdr>
    </w:div>
    <w:div w:id="1524980414">
      <w:bodyDiv w:val="1"/>
      <w:marLeft w:val="0"/>
      <w:marRight w:val="0"/>
      <w:marTop w:val="0"/>
      <w:marBottom w:val="0"/>
      <w:divBdr>
        <w:top w:val="none" w:sz="0" w:space="0" w:color="auto"/>
        <w:left w:val="none" w:sz="0" w:space="0" w:color="auto"/>
        <w:bottom w:val="none" w:sz="0" w:space="0" w:color="auto"/>
        <w:right w:val="none" w:sz="0" w:space="0" w:color="auto"/>
      </w:divBdr>
    </w:div>
    <w:div w:id="1618218473">
      <w:bodyDiv w:val="1"/>
      <w:marLeft w:val="0"/>
      <w:marRight w:val="0"/>
      <w:marTop w:val="0"/>
      <w:marBottom w:val="0"/>
      <w:divBdr>
        <w:top w:val="none" w:sz="0" w:space="0" w:color="auto"/>
        <w:left w:val="none" w:sz="0" w:space="0" w:color="auto"/>
        <w:bottom w:val="none" w:sz="0" w:space="0" w:color="auto"/>
        <w:right w:val="none" w:sz="0" w:space="0" w:color="auto"/>
      </w:divBdr>
    </w:div>
    <w:div w:id="1634868097">
      <w:bodyDiv w:val="1"/>
      <w:marLeft w:val="0"/>
      <w:marRight w:val="0"/>
      <w:marTop w:val="0"/>
      <w:marBottom w:val="0"/>
      <w:divBdr>
        <w:top w:val="none" w:sz="0" w:space="0" w:color="auto"/>
        <w:left w:val="none" w:sz="0" w:space="0" w:color="auto"/>
        <w:bottom w:val="none" w:sz="0" w:space="0" w:color="auto"/>
        <w:right w:val="none" w:sz="0" w:space="0" w:color="auto"/>
      </w:divBdr>
    </w:div>
    <w:div w:id="1636326893">
      <w:bodyDiv w:val="1"/>
      <w:marLeft w:val="0"/>
      <w:marRight w:val="0"/>
      <w:marTop w:val="0"/>
      <w:marBottom w:val="0"/>
      <w:divBdr>
        <w:top w:val="none" w:sz="0" w:space="0" w:color="auto"/>
        <w:left w:val="none" w:sz="0" w:space="0" w:color="auto"/>
        <w:bottom w:val="none" w:sz="0" w:space="0" w:color="auto"/>
        <w:right w:val="none" w:sz="0" w:space="0" w:color="auto"/>
      </w:divBdr>
    </w:div>
    <w:div w:id="1676494969">
      <w:bodyDiv w:val="1"/>
      <w:marLeft w:val="0"/>
      <w:marRight w:val="0"/>
      <w:marTop w:val="0"/>
      <w:marBottom w:val="0"/>
      <w:divBdr>
        <w:top w:val="none" w:sz="0" w:space="0" w:color="auto"/>
        <w:left w:val="none" w:sz="0" w:space="0" w:color="auto"/>
        <w:bottom w:val="none" w:sz="0" w:space="0" w:color="auto"/>
        <w:right w:val="none" w:sz="0" w:space="0" w:color="auto"/>
      </w:divBdr>
    </w:div>
    <w:div w:id="1690524416">
      <w:bodyDiv w:val="1"/>
      <w:marLeft w:val="0"/>
      <w:marRight w:val="0"/>
      <w:marTop w:val="0"/>
      <w:marBottom w:val="0"/>
      <w:divBdr>
        <w:top w:val="none" w:sz="0" w:space="0" w:color="auto"/>
        <w:left w:val="none" w:sz="0" w:space="0" w:color="auto"/>
        <w:bottom w:val="none" w:sz="0" w:space="0" w:color="auto"/>
        <w:right w:val="none" w:sz="0" w:space="0" w:color="auto"/>
      </w:divBdr>
    </w:div>
    <w:div w:id="1725644514">
      <w:bodyDiv w:val="1"/>
      <w:marLeft w:val="0"/>
      <w:marRight w:val="0"/>
      <w:marTop w:val="0"/>
      <w:marBottom w:val="0"/>
      <w:divBdr>
        <w:top w:val="none" w:sz="0" w:space="0" w:color="auto"/>
        <w:left w:val="none" w:sz="0" w:space="0" w:color="auto"/>
        <w:bottom w:val="none" w:sz="0" w:space="0" w:color="auto"/>
        <w:right w:val="none" w:sz="0" w:space="0" w:color="auto"/>
      </w:divBdr>
    </w:div>
    <w:div w:id="1886214006">
      <w:bodyDiv w:val="1"/>
      <w:marLeft w:val="0"/>
      <w:marRight w:val="0"/>
      <w:marTop w:val="0"/>
      <w:marBottom w:val="0"/>
      <w:divBdr>
        <w:top w:val="none" w:sz="0" w:space="0" w:color="auto"/>
        <w:left w:val="none" w:sz="0" w:space="0" w:color="auto"/>
        <w:bottom w:val="none" w:sz="0" w:space="0" w:color="auto"/>
        <w:right w:val="none" w:sz="0" w:space="0" w:color="auto"/>
      </w:divBdr>
    </w:div>
    <w:div w:id="1896816665">
      <w:bodyDiv w:val="1"/>
      <w:marLeft w:val="0"/>
      <w:marRight w:val="0"/>
      <w:marTop w:val="0"/>
      <w:marBottom w:val="0"/>
      <w:divBdr>
        <w:top w:val="none" w:sz="0" w:space="0" w:color="auto"/>
        <w:left w:val="none" w:sz="0" w:space="0" w:color="auto"/>
        <w:bottom w:val="none" w:sz="0" w:space="0" w:color="auto"/>
        <w:right w:val="none" w:sz="0" w:space="0" w:color="auto"/>
      </w:divBdr>
    </w:div>
    <w:div w:id="1948468422">
      <w:bodyDiv w:val="1"/>
      <w:marLeft w:val="0"/>
      <w:marRight w:val="0"/>
      <w:marTop w:val="0"/>
      <w:marBottom w:val="0"/>
      <w:divBdr>
        <w:top w:val="none" w:sz="0" w:space="0" w:color="auto"/>
        <w:left w:val="none" w:sz="0" w:space="0" w:color="auto"/>
        <w:bottom w:val="none" w:sz="0" w:space="0" w:color="auto"/>
        <w:right w:val="none" w:sz="0" w:space="0" w:color="auto"/>
      </w:divBdr>
    </w:div>
    <w:div w:id="1960181854">
      <w:bodyDiv w:val="1"/>
      <w:marLeft w:val="0"/>
      <w:marRight w:val="0"/>
      <w:marTop w:val="0"/>
      <w:marBottom w:val="0"/>
      <w:divBdr>
        <w:top w:val="none" w:sz="0" w:space="0" w:color="auto"/>
        <w:left w:val="none" w:sz="0" w:space="0" w:color="auto"/>
        <w:bottom w:val="none" w:sz="0" w:space="0" w:color="auto"/>
        <w:right w:val="none" w:sz="0" w:space="0" w:color="auto"/>
      </w:divBdr>
    </w:div>
    <w:div w:id="1993682276">
      <w:bodyDiv w:val="1"/>
      <w:marLeft w:val="0"/>
      <w:marRight w:val="0"/>
      <w:marTop w:val="0"/>
      <w:marBottom w:val="0"/>
      <w:divBdr>
        <w:top w:val="none" w:sz="0" w:space="0" w:color="auto"/>
        <w:left w:val="none" w:sz="0" w:space="0" w:color="auto"/>
        <w:bottom w:val="none" w:sz="0" w:space="0" w:color="auto"/>
        <w:right w:val="none" w:sz="0" w:space="0" w:color="auto"/>
      </w:divBdr>
    </w:div>
    <w:div w:id="2061123825">
      <w:bodyDiv w:val="1"/>
      <w:marLeft w:val="0"/>
      <w:marRight w:val="0"/>
      <w:marTop w:val="0"/>
      <w:marBottom w:val="0"/>
      <w:divBdr>
        <w:top w:val="none" w:sz="0" w:space="0" w:color="auto"/>
        <w:left w:val="none" w:sz="0" w:space="0" w:color="auto"/>
        <w:bottom w:val="none" w:sz="0" w:space="0" w:color="auto"/>
        <w:right w:val="none" w:sz="0" w:space="0" w:color="auto"/>
      </w:divBdr>
    </w:div>
    <w:div w:id="21019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2023-03-11T06:26:00Z</dcterms:created>
  <dcterms:modified xsi:type="dcterms:W3CDTF">2023-04-20T10:30:00Z</dcterms:modified>
</cp:coreProperties>
</file>