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br w:type="textWrapping"/>
      </w:r>
      <w:r>
        <w:rPr>
          <w:bdr w:val="none" w:color="auto" w:sz="0" w:space="0"/>
        </w:rPr>
        <w:t>第一章 新时代坚持和发展中国特色社会主义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第一节 方向决定道路，道路决定命运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4"/>
      </w:pPr>
      <w:r>
        <w:rPr>
          <w:bdr w:val="none" w:color="auto" w:sz="0" w:space="0"/>
        </w:rPr>
        <w:t>道路问题是关系党的事业兴衰成败第一位的问题。中国特色社会主义是中国共产党领导中国人民长期探索、始终坚持、接续发展的结果，是根植于中国大地、反映中国人民意愿、适应中国和时代发展进步要求的科学社会主义。历史和实践充分证明，只有社会主义才能救中国，只有社会主义才能发展中国，只有坚持和发展中国特色社会主义才能实现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一、中国特色社会主义是历史和人民的选择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中国特色社会主义具有深厚的历史渊源和广泛的现实基础，是实现中华民族伟大复兴的正确道路。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在历史的大潮中，中国人民和中华民族实现了伟大觉醒，中国共产党应运而生，担负起民族复兴的历史大任。中国共产党带领中国人民进行的伟大奋斗，彻底改变了中国人民的命运和中国的面貌，使中国走上了社会主义这条康庄大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什么是社会主义、怎样建设社会主义，是中国共产党人思考的基本问题。在改革开放和社会主义现代化建设新时期，中国特色社会主义取得了举世瞩目的伟大成就，实现了人民生活从温饱不足到总体小康、奔向全面小康的历史性跨越，中国大踏步赶上了时代。实践证明，中国特色社会主义道路是中国走向发展繁荣的正确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党的十八大以来，以习近平同志为主要代表的中国共产党人，准确把握历史新方位、时代新变化、实践新要求，不断深化对中国特色社会主义建设规律的认识，科学回答新时代坚持和发展中国特色社会主义的一系列重大理论和实践问题，推动党和国家事业取得历史性成就、发生历史性变革，开创了中国特色社会主义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（4）中国特色社会主义不是从天上掉下来的，而是在（选择几条背诵即可）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①改革开放40多年的伟大实践中得来的，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②是在新中国成立70多年的持续探索中得来的，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③是在中国共产党领导人民进行伟大社会革命100多年的实践中得来的，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④是在近代以来中华民族由衰到盛180多年的历史进程中得来的，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⑤是在世界社会主义500多年波澜壮阔的发展历程中得来的，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⑥是在对中华文明5000多年的传承发展中得来的。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这是历史的结论、人民的选择。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二、中国特色社会主义是社会主义而不是其他什么主义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中国特色社会主义是科学社会主义理论逻辑和中国社会发展历史逻辑的辩证统一。习近平指出:“中国特色社会主义，既坚持了科学社会主义基本原则，又根据时代条件赋予其鲜明的中国特色。”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科学社会主义是人类历史上的伟大创造，也是人类自我解放的伟大觉醒。科学社会主义基本原则是马克思主义的核心内容。科学社会主义基本原则为中国特色社会主义奠定了思想前提和理论基础，必须始终坚持、毫不动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（2）中国特色社会主义坚持了科学社会主义基本原则。中国特色社会主义之所以是社会主义，而不是其他什么主义，就是因为我们始终坚持科学社会主义基本原则，并根据新的时代条件赋予其鲜明的中国特色。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中国特色社会主义写出了科学社会主义的“新版本”。社会主义并没有定于一尊、一成不变的套路，只有把科学社会主义基本原则同我国具体实际、历史文化传统、时代要求紧密结合起来，在实践中不断探索总结，才能更好地坚持和发展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三、坚定道路自信、理论自信、制度自信、文化自信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改革开放以来我们取得一切成绩和进步的根本原因，归结起来就是：开辟了中国特色社会主义道路，形成了中国特色社会主义理论体系，确立了中国特色社会主义制度，发展了中国特色社会主义文化。其中，道路是实现途径，理论体系是行动指南，制度是根本保障，文化是精神力量，四者统一于中国特色社会主义伟大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（1）新时代坚持和发展中国特色社会主义，必须坚定道路自信、理论自信、制度自信、文化自信。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定道路自信，就是坚信中国特色社会主义道路是我国实现社会主义现代化、创造人民美好生活的必由之路，是实现中华民族伟大复兴的必由之路。这一道路，既坚持以经济建设为中心，又全面推进经济、政治、文化、社会、生态文明建设以及其他各方面建设；既坚持四项基本原则，又坚持改革开放；既不断解放和发展社会生产力，又逐步实现全体人民共同富裕、促进人的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定理论自信，就是坚信中国特色社会主义理论体系是指导党和人民实现中华民族伟大复兴的正确理论，是立足时代前沿、与时俱进的科学理论。这一理论体系，紧密结合我国改革发展实际，紧密结合新的时代条件，科学回答了建设中国特色社会主义的一系列基本问题，坚持和发展了马克思主义，赋予了马克思主义新的鲜活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坚定制度自信，就是坚信中国特色社会主义制度是当代中国发展进步的根本制度保障，是具有明显制度优势、强大自我完善能力的先进制度。这一制度，是一个严密完整的科学制度体系，起四梁八柱作用的是根本制度、基本制度、重要制度，既坚持了社会主义的根本性质，又借鉴了古今中外制度建设的有益成果，符合我国国情，集中体现了中国特色社会主义的特点和优势，具有显著优越性和强大生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定文化自信，就是坚信中国特色社会主义文化积淀着中华民族最深层的精神追求，代表着中华民族独特的精神标识，是激励全党全国各族人民奋勇前进的强大精神力量。这一文化，源自于中华民族5000多年文明历史所孕育的中 华优秀传统文化，熔铸于党领导人民在革命、建设、改革中创造的革命文化和社会主义先进文化，植根于中国特色社会主义伟大实践。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（2）中国特色社会主义道路自信、理论自信、制度自信、文化自信，来源于实践、来源于人民、来源于真理。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马克思主义深刻揭示了社会主义必然代替资本主义的客观规律，这是我们坚定“四个自信”的理论支撑和根本依据。要把共产主义远大理想同中国特色社会主义共同理想统一起来、同我们正在做的事情统一起来，不为任何风险所惧，不为任何干扰所惑，坚定不移坚持和发展中国特色社会主义道路、理论、制度、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定中国特色社会主义道路自信、理论自信、制度自信、文化自信，中国共产党和中国人民有着深厚的根基和底气。我们有中国共产党的坚强领导，这是中国特色社会主义最本质的特征、中国特色社会主义制度的最大优势。要坚定中国特色社会主义道路自信、理论自信、制度自信，说到底是要坚定文化自信，文化自信是更基础、更广泛、更深厚的自信，是一个国家、一个民族发展中最基本、最深沉、最持久的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第二节 中国特色社会主义进入新时代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坚持和发展中国特色社会主义，是一个长期的、不断前进的奋斗历程。党的十八大以来，以习近平同志为核心的党中央领导全党全国各族人民开创了中国特色社会主义新时代，实现了具有里程碑意义的伟大变革。要准确把握历史新方位、矛盾新变化、时代新要求，推动中国特色社会主义事业沿着正确方向开拓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一、中国特色社会主义新时代是我国发展新的历史方位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进人新时代，是长期以来特别是党的十八大以来我们党领导人民不懈奋斗的必然结果，是我们党在科学把握形势和实践发展变化基础上作出的重大判断。新时代是我国发展新的历史方位，标志着中国特色社会主义事业进入了新的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（1）内涵：（5个是）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不断为人类作出更大贡献的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（2）意义：（三个意味着）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中国特色社会主义进入新时代，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意味着近代以来久经磨难的中华民族迎来了从站起来、富起来到强起来的伟大飞跃，迎来了实现中华民族伟大复兴的光明前景；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意味着科学社会主义在21世纪的中国焕发出强大生机活力，在世界上高高举起了中国特色社会主义伟大旗帜；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中国特色社会主义进入新时代，是我国社会主要矛盾发生新变化的反映。社会主要矛盾状况及其变化，是认识把握社会发展阶段性特征的重要依据。在新中国成立特别是改革开放以来取得重大成就的基础上，我国发展站在了新的历史起点上，社会主要矛盾已由人民日益增长的物质文化需要同落后的社会生产之间的矛盾，转化为人民日益增长的美好生活需要和不平衡不充分的发展之间的矛盾。我国社会主要矛盾的变化反映了我国社会主义初级阶段不断变化的新特点，是我们党作出中国特色社会主义进入新时代重大判断的基本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中国特色社会主义进人新时代，是党的主要任务发生新变化的反映。党的十八大后，党面临的主要任务是，实现第一个百年奋斗目标，开启实现第二个百年奋斗目标新征程，朝着实现中华民族伟大复兴的宏伟目标继续前进。这个主要任务是新时代我们党一切工作的指挥棒，是党和国家各个方面各个部门工作的统领，完成这一主要任务需要从新的历史方位、新的时代坐标来思考来谋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中国特色社会主义进入新时代，是中国和世界关系发生新变化的反映。中国特色社会主义是在国际国内复杂环境中发展的，必须坚持用马克思主义基本原理分析把握历史大势，正确处理中国和世界的关系。坚持和发展新时代中国特色社会主义，要牢牢把握国内国际两个大局，密切关注国际形势发展变化，始终扭住新时代党的主要任务，全面推进党和国家事业发展，以更加昂扬的姿态发展科学社会主义，为人类进步事业作出新的更大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二、社会主要矛盾变化是关系全局的历史性变化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能否准确认识和把握社会主要矛盾及其变化，关系到党和国家事业能否沿着正确方向前进。根据经济社会发展变化，适时对社会主要矛盾作出科学判断，并在此基础上提出党的中心任务，是推动党和国家事业不断向前发展的宝贵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（1）矛盾变化：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十八大以来，经过科学分析，我们党及时作出我国社会主要矛盾已经转化为人民日益增长的美好生活需要和不平衡不充分的发展之间的矛盾的重大战略判断。党深刻认识新时代我国社会主要矛盾变化带来的新要求，科学制定大政方针和战略策略，从各方面推动解决发展不平衡不充分问题，以更好满足人民日益增长的美好生活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（2）变化依据：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新时代我国社会主要矛盾的变化，反映了社会发展的客观实际，明确了解决当代中国发展主要问题的根本着力点。经过长期发展，人民群众的需要呈现多样化、多层次、多方面的特点，再只讲“物质文化需要”已不能真实全面反映人民群众的愿望和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同时，我国社会生产力水平总体上显著提高，社会生产能力在很多方面进人世界前列，我国长期所处的短缺经济和供给不足状况已经发生根本性改变，再讲“落后的社会生产”已经不符合实际，更加突出的问题是发展不平衡不充分。发展不平衡不充分问题，成为满足人民日益增长的美好生活需要的主要制约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①新时代我国社会主要矛盾的变化，是关系全局的历史性变化，对党和国家工作提出了许多新要求：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1．要在继续推动发展的基础上，着力解决好发展不平衡不充分问题，大力提升发展质量和效益，更好满足人民在经济、政治、文化、社会、生态等方面日益增长的需要，更好推动人的全面发展、社会全面进步。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2．要有全局观，同时又要紧紧围绕主要矛盾，优先解决主要矛盾和矛盾的主要方面，以此带动其他矛盾的解决，在整体推进中实现重点突破，以重点突破带动经济社会发展水平整体跃升。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新时代我国社会主要矛盾的变化，是在社会主义初级阶段中发生的变化，没有改变对我国社会主义所处历史阶段的判断：我们既要看到我国社会主要矛盾发生的变化，也要看到我国仍处于并将长期处于社会主义初级阶段的基本国情没有变，我国是世界最大发展中国家的国际地位没有变。新征程上，必须始终牢牢把握我国发展的阶段性特征，毫不动摇贯彻党在社会主义初级阶段的基本路线，既不能落后于时代，也不能脱离实际、超越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三、新时代伟大变革及其里程碑意义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新时代的伟大变革，在党史、新中国史、改革开放史、社会主义发展史、中华民族发展史上具有里程碑意义。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三个始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②中国人民的前进动力更加强大、奋斗精神更加昂扬、必胜信念更加坚定，焕发出更为强烈的历史自觉和主动精神，中国共产党和中国人民正信心百倍推进中华民族从站起来、富起来到强起来的伟大飞跃。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改革开放和社会主义现代化建设深人推进，书写了经济快速发展和社会长期稳定两大奇迹新篇章，我国发展具备了更为坚实的物质基础、更为完善的制度保证，实现中华民族伟大复兴进人了不可逆转的历史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在21世纪的中国焕发出新的蓬勃生机，中国式现代化为人类实现现代化提供了新的选择，中国共产党和中国人民为解决人类面临的的共同问题提供更多的中国智慧、中国方案、中国力量，为人类和平与发展崇高事业作出更大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第三节 新时代坚持和发展中国特色社会主义要一以贯之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一、全面贯彻党的基本理论、基本路线、基本方略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基本理论、基本路线、基本方略，事关党的前途命运，事关中国特色社会主义事业兴衰成败。历史和现实充分证明，我们党团结带领全国各族人民探索形成的党的基本理论、基本路线、基本方略是完全正确的，必须长期坚持、全面贯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党的基本理论是坚持和发展中国特色社会主义的行动指南。拥有马克思主义科学理论指导是我们党鲜明的政治品格和强大的政治优势，是我们党坚定信仰信念、把握历史主动的根本所在。中国共产党为什么能，中国特色社会主义 为什么好，归根到底是马克思主义行，是中国化时代化的马克思主义行。习近平新时代中国特色社会主义思想是新时代中国共产党的思想旗帜，是新时代党和国家事业发展的根本遵循。坚持党的基本理论，就是要坚定马克思主义信仰，坚持马克思主义指导地位，坚持不懈用习近平新时代中国特色社会主义思想凝心铸魂，用党的基本理论指导实践、推动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党的基本路线是国家的生命线、人民的幸福线。这条基本路线是在深刻总结社会主义建设历史经验教训、科学分析社会主义初级阶段主要任务的基础上探索形成的。党在社会主义初级阶段的基本路线是:领导和团结全国各族人民，以经济建设为中心，坚持四项基本原则，坚持改革开放，自力更生，艰苦创业，为把我国建设成为富强民主文明和谐美丽的社会主义现代化强国而奋斗。党的基本路线明确了中国特色社会主义发展的历史方位、主体力量、兴国之要、立国之本、强国之路和奋斗目标，必须牢牢坚持、毫不动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党的十九大概括的以“十四个坚持”为主要内容的基本方略，反映了我们党对建设中国特色社会主义的规律性认识。要全面贯彻党的基本方略，坚持党的最高纲领和基本纲领的统一，坚持党治国理政的重大方针政策和原则，为实现第二个百年奋斗目标、实现中华民族伟大复兴中国梦而不懈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二、统筹推进“五位一体”总体布局和协调推进“四个全面”战略布局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中国特色社会主义事业是全面发展、全面进步的事业。“五位一体”总体布局和“四个全面”战略布局相互促进、统筹联动，从全局上确立了新时代坚持和发展中国特色社会主义的战略规划和部署。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五位一体”是中国特色社会主义事业总体布局，是我们党对社会主义建设规律在实践和认识上不断深化的重要成果。“五位一体”各方面相互联系、相互促进、不可分割，共同构筑起中国特色社会主义事业的全局。要按照“五位一体”总体布局的整体性目标要求，坚持以经济建设为中心，努力推动社会主义物质文明、政治文明、精神文明、社会文明、生态文明协调发展，不断推进和拓展中国式现代化，不断丰富和发展人类文明新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四个全面”战略布局，是新的时代条件下坚持和发展中国特色社会主义、推进改革开放和社会主义现代化建设的战略抉择。“四个全面”战略布局既有战略目标又有战略举措，每个“全面”之间具有紧密的内在逻辑，是一个整体战略部署的有序展开。全面建设社会主义现代化国家是战略目标，在“四个全面”中居于引领地位；全面深化改革、全面依法治国、全面从严治党是三大战略举措，为全面建设社会主义现代化国家提供重要保障。要深刻认识“四个全面”之间的有机联系，将其作为具有内在理论和实践逻辑关系的统一体来把握和推进，努力做到相辅相成、相互促进、相得益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新征程上，统筹推进“五位一体”总体布局，协调推进“四个全面”战略布局，必须紧紧扭住全面建设社会主义现代化国家这个战略目标不动摇，紧紧扭住全面深化改革、全面依法治国、全面从严治党三个战略举措不放松，在推动经济发展的基础上，建设社会主义市场经济、民主政治、先进文化、和谐社会、生态文明，协同推进人民富裕、国家强盛、中国美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三、推动中国特色社会主义不断开拓前进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社会主义是前无古人的伟大事业，没有现成的方案可以遵循，必须随着时代、实践和科学的发展不断探索前进。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社会主义是一个不断发展和完善的实践过程，需要一代又一代人的接续奋斗。经过几十年的理论和实践探索，我们对社会主义的认识，对中国特色社会主义建设规律的把握，已经达到了一个前所未有的新的高度，同时，也要看到，我国社会主义还处在初级阶段，我们还面临很多没有弄清楚的问题和待解的难题，对许多重大问题的认识和处理都还处在不断深化的过程之中，必须坚持马克思主义的发展观点，增强历史自觉、坚定历史自信，发挥历史的主动性和创造性，锐意进取、大胆探索，确保中国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特色社会主义是在斗争中开辟的，也是在斗争中前进的。今天，我们肩负使命任务的艰巨性、面对风险挑战的严峻性、进行伟大斗争形势的复杂性都是前所未有的。在前进道路上，我们要敢于斗争、善于斗争。要把握新的伟大斗争的历史特点，发扬斗争精神，增强斗争本领，凝聚起全党全国各族人民的意志和力量，全力战胜一切可以预见和难以预见的风险挑战。要牢记空谈误国、实干兴邦，埋头苦干、踔厉奋发，不断开创中国特色社会主义事业新局面，让科学社会主义迎来更加光明的发展前景</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0B067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2023-11-09T03:03:40Z</dcterms:created>
  <dc:creator>Administrator</dc:creator>
  <cp:lastModifiedBy>豆(๑¯ω¯๑)豆</cp:lastModifiedBy>
  <dcterms:modified xsi:type="dcterms:W3CDTF">2023-11-09T03:04:16Z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13C477E51D844AFE8CD0B92C959739A7_12</vt:lpwstr>
  </property>
</Properties>
</file>