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7A34CE"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4802759" w:history="1">
        <w:r w:rsidR="007A34CE" w:rsidRPr="00F01F39">
          <w:rPr>
            <w:rStyle w:val="aff5"/>
          </w:rPr>
          <w:t>中文摘要</w:t>
        </w:r>
        <w:r w:rsidR="007A34CE">
          <w:rPr>
            <w:webHidden/>
          </w:rPr>
          <w:tab/>
        </w:r>
        <w:r w:rsidR="007A34CE">
          <w:rPr>
            <w:webHidden/>
          </w:rPr>
          <w:fldChar w:fldCharType="begin"/>
        </w:r>
        <w:r w:rsidR="007A34CE">
          <w:rPr>
            <w:webHidden/>
          </w:rPr>
          <w:instrText xml:space="preserve"> PAGEREF _Toc484802759 \h </w:instrText>
        </w:r>
        <w:r w:rsidR="007A34CE">
          <w:rPr>
            <w:webHidden/>
          </w:rPr>
        </w:r>
        <w:r w:rsidR="007A34CE">
          <w:rPr>
            <w:webHidden/>
          </w:rPr>
          <w:fldChar w:fldCharType="separate"/>
        </w:r>
        <w:r w:rsidR="007A34CE">
          <w:rPr>
            <w:webHidden/>
          </w:rPr>
          <w:t>I</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60" w:history="1">
        <w:r w:rsidR="007A34CE" w:rsidRPr="00F01F39">
          <w:rPr>
            <w:rStyle w:val="aff5"/>
          </w:rPr>
          <w:t>ABSTRACT</w:t>
        </w:r>
        <w:r w:rsidR="007A34CE">
          <w:rPr>
            <w:webHidden/>
          </w:rPr>
          <w:tab/>
        </w:r>
        <w:r w:rsidR="007A34CE">
          <w:rPr>
            <w:webHidden/>
          </w:rPr>
          <w:fldChar w:fldCharType="begin"/>
        </w:r>
        <w:r w:rsidR="007A34CE">
          <w:rPr>
            <w:webHidden/>
          </w:rPr>
          <w:instrText xml:space="preserve"> PAGEREF _Toc484802760 \h </w:instrText>
        </w:r>
        <w:r w:rsidR="007A34CE">
          <w:rPr>
            <w:webHidden/>
          </w:rPr>
        </w:r>
        <w:r w:rsidR="007A34CE">
          <w:rPr>
            <w:webHidden/>
          </w:rPr>
          <w:fldChar w:fldCharType="separate"/>
        </w:r>
        <w:r w:rsidR="007A34CE">
          <w:rPr>
            <w:webHidden/>
          </w:rPr>
          <w:t>II</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61" w:history="1">
        <w:r w:rsidR="007A34CE" w:rsidRPr="00F01F39">
          <w:rPr>
            <w:rStyle w:val="aff5"/>
          </w:rPr>
          <w:t>第</w:t>
        </w:r>
        <w:r w:rsidR="007A34CE" w:rsidRPr="00F01F39">
          <w:rPr>
            <w:rStyle w:val="aff5"/>
          </w:rPr>
          <w:t>1</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引</w:t>
        </w:r>
        <w:r w:rsidR="007A34CE" w:rsidRPr="00F01F39">
          <w:rPr>
            <w:rStyle w:val="aff5"/>
          </w:rPr>
          <w:t xml:space="preserve"> </w:t>
        </w:r>
        <w:r w:rsidR="007A34CE" w:rsidRPr="00F01F39">
          <w:rPr>
            <w:rStyle w:val="aff5"/>
          </w:rPr>
          <w:t>言</w:t>
        </w:r>
        <w:r w:rsidR="007A34CE">
          <w:rPr>
            <w:webHidden/>
          </w:rPr>
          <w:tab/>
        </w:r>
        <w:r w:rsidR="007A34CE">
          <w:rPr>
            <w:webHidden/>
          </w:rPr>
          <w:fldChar w:fldCharType="begin"/>
        </w:r>
        <w:r w:rsidR="007A34CE">
          <w:rPr>
            <w:webHidden/>
          </w:rPr>
          <w:instrText xml:space="preserve"> PAGEREF _Toc484802761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62" w:history="1">
        <w:r w:rsidR="007A34CE" w:rsidRPr="00F01F39">
          <w:rPr>
            <w:rStyle w:val="aff5"/>
          </w:rPr>
          <w:t xml:space="preserve">1.1 </w:t>
        </w:r>
        <w:r w:rsidR="007A34CE" w:rsidRPr="00F01F39">
          <w:rPr>
            <w:rStyle w:val="aff5"/>
          </w:rPr>
          <w:t>研究背景</w:t>
        </w:r>
        <w:r w:rsidR="007A34CE">
          <w:rPr>
            <w:webHidden/>
          </w:rPr>
          <w:tab/>
        </w:r>
        <w:r w:rsidR="007A34CE">
          <w:rPr>
            <w:webHidden/>
          </w:rPr>
          <w:fldChar w:fldCharType="begin"/>
        </w:r>
        <w:r w:rsidR="007A34CE">
          <w:rPr>
            <w:webHidden/>
          </w:rPr>
          <w:instrText xml:space="preserve"> PAGEREF _Toc484802762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3" w:history="1">
        <w:r w:rsidR="007A34CE" w:rsidRPr="00F01F39">
          <w:rPr>
            <w:rStyle w:val="aff5"/>
          </w:rPr>
          <w:t xml:space="preserve">1.1.1 </w:t>
        </w:r>
        <w:r w:rsidR="007A34CE" w:rsidRPr="00F01F39">
          <w:rPr>
            <w:rStyle w:val="aff5"/>
          </w:rPr>
          <w:t>问答概述</w:t>
        </w:r>
        <w:r w:rsidR="007A34CE">
          <w:rPr>
            <w:webHidden/>
          </w:rPr>
          <w:tab/>
        </w:r>
        <w:r w:rsidR="007A34CE">
          <w:rPr>
            <w:webHidden/>
          </w:rPr>
          <w:fldChar w:fldCharType="begin"/>
        </w:r>
        <w:r w:rsidR="007A34CE">
          <w:rPr>
            <w:webHidden/>
          </w:rPr>
          <w:instrText xml:space="preserve"> PAGEREF _Toc484802763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4" w:history="1">
        <w:r w:rsidR="007A34CE" w:rsidRPr="00F01F39">
          <w:rPr>
            <w:rStyle w:val="aff5"/>
          </w:rPr>
          <w:t xml:space="preserve">1.1.2 </w:t>
        </w:r>
        <w:r w:rsidR="007A34CE" w:rsidRPr="00F01F39">
          <w:rPr>
            <w:rStyle w:val="aff5"/>
          </w:rPr>
          <w:t>问答发展历程</w:t>
        </w:r>
        <w:r w:rsidR="007A34CE">
          <w:rPr>
            <w:webHidden/>
          </w:rPr>
          <w:tab/>
        </w:r>
        <w:r w:rsidR="007A34CE">
          <w:rPr>
            <w:webHidden/>
          </w:rPr>
          <w:fldChar w:fldCharType="begin"/>
        </w:r>
        <w:r w:rsidR="007A34CE">
          <w:rPr>
            <w:webHidden/>
          </w:rPr>
          <w:instrText xml:space="preserve"> PAGEREF _Toc484802764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5" w:history="1">
        <w:r w:rsidR="007A34CE" w:rsidRPr="00F01F39">
          <w:rPr>
            <w:rStyle w:val="aff5"/>
          </w:rPr>
          <w:t xml:space="preserve">1.1.3 </w:t>
        </w:r>
        <w:r w:rsidR="007A34CE" w:rsidRPr="00F01F39">
          <w:rPr>
            <w:rStyle w:val="aff5"/>
          </w:rPr>
          <w:t>问答系统与问题分类</w:t>
        </w:r>
        <w:r w:rsidR="007A34CE">
          <w:rPr>
            <w:webHidden/>
          </w:rPr>
          <w:tab/>
        </w:r>
        <w:r w:rsidR="007A34CE">
          <w:rPr>
            <w:webHidden/>
          </w:rPr>
          <w:fldChar w:fldCharType="begin"/>
        </w:r>
        <w:r w:rsidR="007A34CE">
          <w:rPr>
            <w:webHidden/>
          </w:rPr>
          <w:instrText xml:space="preserve"> PAGEREF _Toc484802765 \h </w:instrText>
        </w:r>
        <w:r w:rsidR="007A34CE">
          <w:rPr>
            <w:webHidden/>
          </w:rPr>
        </w:r>
        <w:r w:rsidR="007A34CE">
          <w:rPr>
            <w:webHidden/>
          </w:rPr>
          <w:fldChar w:fldCharType="separate"/>
        </w:r>
        <w:r w:rsidR="007A34CE">
          <w:rPr>
            <w:webHidden/>
          </w:rPr>
          <w:t>2</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66" w:history="1">
        <w:r w:rsidR="007A34CE" w:rsidRPr="00F01F39">
          <w:rPr>
            <w:rStyle w:val="aff5"/>
          </w:rPr>
          <w:t xml:space="preserve">1.2 </w:t>
        </w:r>
        <w:r w:rsidR="007A34CE" w:rsidRPr="00F01F39">
          <w:rPr>
            <w:rStyle w:val="aff5"/>
          </w:rPr>
          <w:t>研究现状</w:t>
        </w:r>
        <w:r w:rsidR="007A34CE">
          <w:rPr>
            <w:webHidden/>
          </w:rPr>
          <w:tab/>
        </w:r>
        <w:r w:rsidR="007A34CE">
          <w:rPr>
            <w:webHidden/>
          </w:rPr>
          <w:fldChar w:fldCharType="begin"/>
        </w:r>
        <w:r w:rsidR="007A34CE">
          <w:rPr>
            <w:webHidden/>
          </w:rPr>
          <w:instrText xml:space="preserve"> PAGEREF _Toc484802766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7" w:history="1">
        <w:r w:rsidR="007A34CE" w:rsidRPr="00F01F39">
          <w:rPr>
            <w:rStyle w:val="aff5"/>
          </w:rPr>
          <w:t xml:space="preserve">1.2.1 </w:t>
        </w:r>
        <w:r w:rsidR="007A34CE" w:rsidRPr="00F01F39">
          <w:rPr>
            <w:rStyle w:val="aff5"/>
          </w:rPr>
          <w:t>问答范式概述</w:t>
        </w:r>
        <w:r w:rsidR="007A34CE">
          <w:rPr>
            <w:webHidden/>
          </w:rPr>
          <w:tab/>
        </w:r>
        <w:r w:rsidR="007A34CE">
          <w:rPr>
            <w:webHidden/>
          </w:rPr>
          <w:fldChar w:fldCharType="begin"/>
        </w:r>
        <w:r w:rsidR="007A34CE">
          <w:rPr>
            <w:webHidden/>
          </w:rPr>
          <w:instrText xml:space="preserve"> PAGEREF _Toc484802767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8" w:history="1">
        <w:r w:rsidR="007A34CE" w:rsidRPr="00F01F39">
          <w:rPr>
            <w:rStyle w:val="aff5"/>
          </w:rPr>
          <w:t xml:space="preserve">1.2.2 </w:t>
        </w:r>
        <w:r w:rsidR="007A34CE" w:rsidRPr="00F01F39">
          <w:rPr>
            <w:rStyle w:val="aff5"/>
          </w:rPr>
          <w:t>基于信息检索的问答范式</w:t>
        </w:r>
        <w:r w:rsidR="007A34CE">
          <w:rPr>
            <w:webHidden/>
          </w:rPr>
          <w:tab/>
        </w:r>
        <w:r w:rsidR="007A34CE">
          <w:rPr>
            <w:webHidden/>
          </w:rPr>
          <w:fldChar w:fldCharType="begin"/>
        </w:r>
        <w:r w:rsidR="007A34CE">
          <w:rPr>
            <w:webHidden/>
          </w:rPr>
          <w:instrText xml:space="preserve"> PAGEREF _Toc484802768 \h </w:instrText>
        </w:r>
        <w:r w:rsidR="007A34CE">
          <w:rPr>
            <w:webHidden/>
          </w:rPr>
        </w:r>
        <w:r w:rsidR="007A34CE">
          <w:rPr>
            <w:webHidden/>
          </w:rPr>
          <w:fldChar w:fldCharType="separate"/>
        </w:r>
        <w:r w:rsidR="007A34CE">
          <w:rPr>
            <w:webHidden/>
          </w:rPr>
          <w:t>4</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9" w:history="1">
        <w:r w:rsidR="007A34CE" w:rsidRPr="00F01F39">
          <w:rPr>
            <w:rStyle w:val="aff5"/>
          </w:rPr>
          <w:t xml:space="preserve">1.2.3 </w:t>
        </w:r>
        <w:r w:rsidR="007A34CE" w:rsidRPr="00F01F39">
          <w:rPr>
            <w:rStyle w:val="aff5"/>
          </w:rPr>
          <w:t>基于知识库的问答范式</w:t>
        </w:r>
        <w:r w:rsidR="007A34CE">
          <w:rPr>
            <w:webHidden/>
          </w:rPr>
          <w:tab/>
        </w:r>
        <w:r w:rsidR="007A34CE">
          <w:rPr>
            <w:webHidden/>
          </w:rPr>
          <w:fldChar w:fldCharType="begin"/>
        </w:r>
        <w:r w:rsidR="007A34CE">
          <w:rPr>
            <w:webHidden/>
          </w:rPr>
          <w:instrText xml:space="preserve"> PAGEREF _Toc484802769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0" w:history="1">
        <w:r w:rsidR="007A34CE" w:rsidRPr="00F01F39">
          <w:rPr>
            <w:rStyle w:val="aff5"/>
          </w:rPr>
          <w:t xml:space="preserve">1.3 </w:t>
        </w:r>
        <w:r w:rsidR="007A34CE" w:rsidRPr="00F01F39">
          <w:rPr>
            <w:rStyle w:val="aff5"/>
          </w:rPr>
          <w:t>本文主要贡献</w:t>
        </w:r>
        <w:r w:rsidR="007A34CE">
          <w:rPr>
            <w:webHidden/>
          </w:rPr>
          <w:tab/>
        </w:r>
        <w:r w:rsidR="007A34CE">
          <w:rPr>
            <w:webHidden/>
          </w:rPr>
          <w:fldChar w:fldCharType="begin"/>
        </w:r>
        <w:r w:rsidR="007A34CE">
          <w:rPr>
            <w:webHidden/>
          </w:rPr>
          <w:instrText xml:space="preserve"> PAGEREF _Toc484802770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71" w:history="1">
        <w:r w:rsidR="007A34CE" w:rsidRPr="00F01F39">
          <w:rPr>
            <w:rStyle w:val="aff5"/>
          </w:rPr>
          <w:t>第</w:t>
        </w:r>
        <w:r w:rsidR="007A34CE" w:rsidRPr="00F01F39">
          <w:rPr>
            <w:rStyle w:val="aff5"/>
          </w:rPr>
          <w:t>2</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预备知识</w:t>
        </w:r>
        <w:r w:rsidR="007A34CE">
          <w:rPr>
            <w:webHidden/>
          </w:rPr>
          <w:tab/>
        </w:r>
        <w:r w:rsidR="007A34CE">
          <w:rPr>
            <w:webHidden/>
          </w:rPr>
          <w:fldChar w:fldCharType="begin"/>
        </w:r>
        <w:r w:rsidR="007A34CE">
          <w:rPr>
            <w:webHidden/>
          </w:rPr>
          <w:instrText xml:space="preserve"> PAGEREF _Toc484802771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2" w:history="1">
        <w:r w:rsidR="007A34CE" w:rsidRPr="00F01F39">
          <w:rPr>
            <w:rStyle w:val="aff5"/>
          </w:rPr>
          <w:t xml:space="preserve">2.1 </w:t>
        </w:r>
        <w:r w:rsidR="007A34CE" w:rsidRPr="00F01F39">
          <w:rPr>
            <w:rStyle w:val="aff5"/>
          </w:rPr>
          <w:t>卷积神经网络</w:t>
        </w:r>
        <w:r w:rsidR="007A34CE">
          <w:rPr>
            <w:webHidden/>
          </w:rPr>
          <w:tab/>
        </w:r>
        <w:r w:rsidR="007A34CE">
          <w:rPr>
            <w:webHidden/>
          </w:rPr>
          <w:fldChar w:fldCharType="begin"/>
        </w:r>
        <w:r w:rsidR="007A34CE">
          <w:rPr>
            <w:webHidden/>
          </w:rPr>
          <w:instrText xml:space="preserve"> PAGEREF _Toc484802772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3" w:history="1">
        <w:r w:rsidR="007A34CE" w:rsidRPr="00F01F39">
          <w:rPr>
            <w:rStyle w:val="aff5"/>
          </w:rPr>
          <w:t xml:space="preserve">2.2 </w:t>
        </w:r>
        <w:r w:rsidR="007A34CE" w:rsidRPr="00F01F39">
          <w:rPr>
            <w:rStyle w:val="aff5"/>
          </w:rPr>
          <w:t>循环神经网络</w:t>
        </w:r>
        <w:r w:rsidR="007A34CE">
          <w:rPr>
            <w:webHidden/>
          </w:rPr>
          <w:tab/>
        </w:r>
        <w:r w:rsidR="007A34CE">
          <w:rPr>
            <w:webHidden/>
          </w:rPr>
          <w:fldChar w:fldCharType="begin"/>
        </w:r>
        <w:r w:rsidR="007A34CE">
          <w:rPr>
            <w:webHidden/>
          </w:rPr>
          <w:instrText xml:space="preserve"> PAGEREF _Toc484802773 \h </w:instrText>
        </w:r>
        <w:r w:rsidR="007A34CE">
          <w:rPr>
            <w:webHidden/>
          </w:rPr>
        </w:r>
        <w:r w:rsidR="007A34CE">
          <w:rPr>
            <w:webHidden/>
          </w:rPr>
          <w:fldChar w:fldCharType="separate"/>
        </w:r>
        <w:r w:rsidR="007A34CE">
          <w:rPr>
            <w:webHidden/>
          </w:rPr>
          <w:t>12</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4" w:history="1">
        <w:r w:rsidR="007A34CE" w:rsidRPr="00F01F39">
          <w:rPr>
            <w:rStyle w:val="aff5"/>
          </w:rPr>
          <w:t xml:space="preserve">2.3 </w:t>
        </w:r>
        <w:r w:rsidR="007A34CE" w:rsidRPr="00F01F39">
          <w:rPr>
            <w:rStyle w:val="aff5"/>
          </w:rPr>
          <w:t>长短期记忆神经网络</w:t>
        </w:r>
        <w:r w:rsidR="007A34CE">
          <w:rPr>
            <w:webHidden/>
          </w:rPr>
          <w:tab/>
        </w:r>
        <w:r w:rsidR="007A34CE">
          <w:rPr>
            <w:webHidden/>
          </w:rPr>
          <w:fldChar w:fldCharType="begin"/>
        </w:r>
        <w:r w:rsidR="007A34CE">
          <w:rPr>
            <w:webHidden/>
          </w:rPr>
          <w:instrText xml:space="preserve"> PAGEREF _Toc484802774 \h </w:instrText>
        </w:r>
        <w:r w:rsidR="007A34CE">
          <w:rPr>
            <w:webHidden/>
          </w:rPr>
        </w:r>
        <w:r w:rsidR="007A34CE">
          <w:rPr>
            <w:webHidden/>
          </w:rPr>
          <w:fldChar w:fldCharType="separate"/>
        </w:r>
        <w:r w:rsidR="007A34CE">
          <w:rPr>
            <w:webHidden/>
          </w:rPr>
          <w:t>13</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75" w:history="1">
        <w:r w:rsidR="007A34CE" w:rsidRPr="00F01F39">
          <w:rPr>
            <w:rStyle w:val="aff5"/>
          </w:rPr>
          <w:t>第</w:t>
        </w:r>
        <w:r w:rsidR="007A34CE" w:rsidRPr="00F01F39">
          <w:rPr>
            <w:rStyle w:val="aff5"/>
          </w:rPr>
          <w:t>3</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算法详述</w:t>
        </w:r>
        <w:r w:rsidR="007A34CE">
          <w:rPr>
            <w:webHidden/>
          </w:rPr>
          <w:tab/>
        </w:r>
        <w:r w:rsidR="007A34CE">
          <w:rPr>
            <w:webHidden/>
          </w:rPr>
          <w:fldChar w:fldCharType="begin"/>
        </w:r>
        <w:r w:rsidR="007A34CE">
          <w:rPr>
            <w:webHidden/>
          </w:rPr>
          <w:instrText xml:space="preserve"> PAGEREF _Toc484802775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6" w:history="1">
        <w:r w:rsidR="007A34CE" w:rsidRPr="00F01F39">
          <w:rPr>
            <w:rStyle w:val="aff5"/>
          </w:rPr>
          <w:t xml:space="preserve">3.1 </w:t>
        </w:r>
        <w:r w:rsidR="007A34CE" w:rsidRPr="00F01F39">
          <w:rPr>
            <w:rStyle w:val="aff5"/>
          </w:rPr>
          <w:t>模型概述</w:t>
        </w:r>
        <w:r w:rsidR="007A34CE">
          <w:rPr>
            <w:webHidden/>
          </w:rPr>
          <w:tab/>
        </w:r>
        <w:r w:rsidR="007A34CE">
          <w:rPr>
            <w:webHidden/>
          </w:rPr>
          <w:fldChar w:fldCharType="begin"/>
        </w:r>
        <w:r w:rsidR="007A34CE">
          <w:rPr>
            <w:webHidden/>
          </w:rPr>
          <w:instrText xml:space="preserve"> PAGEREF _Toc484802776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7" w:history="1">
        <w:r w:rsidR="007A34CE" w:rsidRPr="00F01F39">
          <w:rPr>
            <w:rStyle w:val="aff5"/>
          </w:rPr>
          <w:t xml:space="preserve">3.2 </w:t>
        </w:r>
        <w:r w:rsidR="007A34CE" w:rsidRPr="00F01F39">
          <w:rPr>
            <w:rStyle w:val="aff5"/>
          </w:rPr>
          <w:t>字符编码层</w:t>
        </w:r>
        <w:r w:rsidR="007A34CE">
          <w:rPr>
            <w:webHidden/>
          </w:rPr>
          <w:tab/>
        </w:r>
        <w:r w:rsidR="007A34CE">
          <w:rPr>
            <w:webHidden/>
          </w:rPr>
          <w:fldChar w:fldCharType="begin"/>
        </w:r>
        <w:r w:rsidR="007A34CE">
          <w:rPr>
            <w:webHidden/>
          </w:rPr>
          <w:instrText xml:space="preserve"> PAGEREF _Toc484802777 \h </w:instrText>
        </w:r>
        <w:r w:rsidR="007A34CE">
          <w:rPr>
            <w:webHidden/>
          </w:rPr>
        </w:r>
        <w:r w:rsidR="007A34CE">
          <w:rPr>
            <w:webHidden/>
          </w:rPr>
          <w:fldChar w:fldCharType="separate"/>
        </w:r>
        <w:r w:rsidR="007A34CE">
          <w:rPr>
            <w:webHidden/>
          </w:rPr>
          <w:t>16</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8" w:history="1">
        <w:r w:rsidR="007A34CE" w:rsidRPr="00F01F39">
          <w:rPr>
            <w:rStyle w:val="aff5"/>
          </w:rPr>
          <w:t xml:space="preserve">3.3 </w:t>
        </w:r>
        <w:r w:rsidR="007A34CE" w:rsidRPr="00F01F39">
          <w:rPr>
            <w:rStyle w:val="aff5"/>
          </w:rPr>
          <w:t>词语编码层</w:t>
        </w:r>
        <w:r w:rsidR="007A34CE">
          <w:rPr>
            <w:webHidden/>
          </w:rPr>
          <w:tab/>
        </w:r>
        <w:r w:rsidR="007A34CE">
          <w:rPr>
            <w:webHidden/>
          </w:rPr>
          <w:fldChar w:fldCharType="begin"/>
        </w:r>
        <w:r w:rsidR="007A34CE">
          <w:rPr>
            <w:webHidden/>
          </w:rPr>
          <w:instrText xml:space="preserve"> PAGEREF _Toc484802778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9" w:history="1">
        <w:r w:rsidR="007A34CE" w:rsidRPr="00F01F39">
          <w:rPr>
            <w:rStyle w:val="aff5"/>
          </w:rPr>
          <w:t xml:space="preserve">3.4 </w:t>
        </w:r>
        <w:r w:rsidR="007A34CE" w:rsidRPr="00F01F39">
          <w:rPr>
            <w:rStyle w:val="aff5"/>
          </w:rPr>
          <w:t>短语编码层</w:t>
        </w:r>
        <w:r w:rsidR="007A34CE">
          <w:rPr>
            <w:webHidden/>
          </w:rPr>
          <w:tab/>
        </w:r>
        <w:r w:rsidR="007A34CE">
          <w:rPr>
            <w:webHidden/>
          </w:rPr>
          <w:fldChar w:fldCharType="begin"/>
        </w:r>
        <w:r w:rsidR="007A34CE">
          <w:rPr>
            <w:webHidden/>
          </w:rPr>
          <w:instrText xml:space="preserve"> PAGEREF _Toc484802779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0" w:history="1">
        <w:r w:rsidR="007A34CE" w:rsidRPr="00F01F39">
          <w:rPr>
            <w:rStyle w:val="aff5"/>
          </w:rPr>
          <w:t xml:space="preserve">3.5 </w:t>
        </w:r>
        <w:r w:rsidR="007A34CE" w:rsidRPr="00F01F39">
          <w:rPr>
            <w:rStyle w:val="aff5"/>
          </w:rPr>
          <w:t>双向</w:t>
        </w:r>
        <w:r w:rsidR="007A34CE" w:rsidRPr="00F01F39">
          <w:rPr>
            <w:rStyle w:val="aff5"/>
          </w:rPr>
          <w:t>Attention</w:t>
        </w:r>
        <w:r w:rsidR="007A34CE" w:rsidRPr="00F01F39">
          <w:rPr>
            <w:rStyle w:val="aff5"/>
          </w:rPr>
          <w:t>层</w:t>
        </w:r>
        <w:r w:rsidR="007A34CE">
          <w:rPr>
            <w:webHidden/>
          </w:rPr>
          <w:tab/>
        </w:r>
        <w:r w:rsidR="007A34CE">
          <w:rPr>
            <w:webHidden/>
          </w:rPr>
          <w:fldChar w:fldCharType="begin"/>
        </w:r>
        <w:r w:rsidR="007A34CE">
          <w:rPr>
            <w:webHidden/>
          </w:rPr>
          <w:instrText xml:space="preserve"> PAGEREF _Toc484802780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1" w:history="1">
        <w:r w:rsidR="007A34CE" w:rsidRPr="00F01F39">
          <w:rPr>
            <w:rStyle w:val="aff5"/>
          </w:rPr>
          <w:t xml:space="preserve">3.6 </w:t>
        </w:r>
        <w:r w:rsidR="007A34CE" w:rsidRPr="00F01F39">
          <w:rPr>
            <w:rStyle w:val="aff5"/>
          </w:rPr>
          <w:t>建模层</w:t>
        </w:r>
        <w:r w:rsidR="007A34CE">
          <w:rPr>
            <w:webHidden/>
          </w:rPr>
          <w:tab/>
        </w:r>
        <w:r w:rsidR="007A34CE">
          <w:rPr>
            <w:webHidden/>
          </w:rPr>
          <w:fldChar w:fldCharType="begin"/>
        </w:r>
        <w:r w:rsidR="007A34CE">
          <w:rPr>
            <w:webHidden/>
          </w:rPr>
          <w:instrText xml:space="preserve"> PAGEREF _Toc484802781 \h </w:instrText>
        </w:r>
        <w:r w:rsidR="007A34CE">
          <w:rPr>
            <w:webHidden/>
          </w:rPr>
        </w:r>
        <w:r w:rsidR="007A34CE">
          <w:rPr>
            <w:webHidden/>
          </w:rPr>
          <w:fldChar w:fldCharType="separate"/>
        </w:r>
        <w:r w:rsidR="007A34CE">
          <w:rPr>
            <w:webHidden/>
          </w:rPr>
          <w:t>18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2" w:history="1">
        <w:r w:rsidR="007A34CE" w:rsidRPr="00F01F39">
          <w:rPr>
            <w:rStyle w:val="aff5"/>
          </w:rPr>
          <w:t xml:space="preserve">3.7 </w:t>
        </w:r>
        <w:r w:rsidR="007A34CE" w:rsidRPr="00F01F39">
          <w:rPr>
            <w:rStyle w:val="aff5"/>
          </w:rPr>
          <w:t>输出层</w:t>
        </w:r>
        <w:r w:rsidR="007A34CE">
          <w:rPr>
            <w:webHidden/>
          </w:rPr>
          <w:tab/>
        </w:r>
        <w:r w:rsidR="007A34CE">
          <w:rPr>
            <w:webHidden/>
          </w:rPr>
          <w:fldChar w:fldCharType="begin"/>
        </w:r>
        <w:r w:rsidR="007A34CE">
          <w:rPr>
            <w:webHidden/>
          </w:rPr>
          <w:instrText xml:space="preserve"> PAGEREF _Toc484802782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3" w:history="1">
        <w:r w:rsidR="007A34CE" w:rsidRPr="00F01F39">
          <w:rPr>
            <w:rStyle w:val="aff5"/>
          </w:rPr>
          <w:t xml:space="preserve">3.8 </w:t>
        </w:r>
        <w:r w:rsidR="007A34CE" w:rsidRPr="00F01F39">
          <w:rPr>
            <w:rStyle w:val="aff5"/>
          </w:rPr>
          <w:t>模型训练</w:t>
        </w:r>
        <w:r w:rsidR="007A34CE">
          <w:rPr>
            <w:webHidden/>
          </w:rPr>
          <w:tab/>
        </w:r>
        <w:r w:rsidR="007A34CE">
          <w:rPr>
            <w:webHidden/>
          </w:rPr>
          <w:fldChar w:fldCharType="begin"/>
        </w:r>
        <w:r w:rsidR="007A34CE">
          <w:rPr>
            <w:webHidden/>
          </w:rPr>
          <w:instrText xml:space="preserve"> PAGEREF _Toc484802783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4" w:history="1">
        <w:r w:rsidR="007A34CE" w:rsidRPr="00F01F39">
          <w:rPr>
            <w:rStyle w:val="aff5"/>
          </w:rPr>
          <w:t xml:space="preserve">3.9 </w:t>
        </w:r>
        <w:r w:rsidR="007A34CE" w:rsidRPr="00F01F39">
          <w:rPr>
            <w:rStyle w:val="aff5"/>
          </w:rPr>
          <w:t>模型测试</w:t>
        </w:r>
        <w:r w:rsidR="007A34CE">
          <w:rPr>
            <w:webHidden/>
          </w:rPr>
          <w:tab/>
        </w:r>
        <w:r w:rsidR="007A34CE">
          <w:rPr>
            <w:webHidden/>
          </w:rPr>
          <w:fldChar w:fldCharType="begin"/>
        </w:r>
        <w:r w:rsidR="007A34CE">
          <w:rPr>
            <w:webHidden/>
          </w:rPr>
          <w:instrText xml:space="preserve"> PAGEREF _Toc484802784 \h </w:instrText>
        </w:r>
        <w:r w:rsidR="007A34CE">
          <w:rPr>
            <w:webHidden/>
          </w:rPr>
        </w:r>
        <w:r w:rsidR="007A34CE">
          <w:rPr>
            <w:webHidden/>
          </w:rPr>
          <w:fldChar w:fldCharType="separate"/>
        </w:r>
        <w:r w:rsidR="007A34CE">
          <w:rPr>
            <w:webHidden/>
          </w:rPr>
          <w:t>20</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85" w:history="1">
        <w:r w:rsidR="007A34CE" w:rsidRPr="00F01F39">
          <w:rPr>
            <w:rStyle w:val="aff5"/>
          </w:rPr>
          <w:t>第</w:t>
        </w:r>
        <w:r w:rsidR="007A34CE" w:rsidRPr="00F01F39">
          <w:rPr>
            <w:rStyle w:val="aff5"/>
          </w:rPr>
          <w:t>4</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实验结果与分析</w:t>
        </w:r>
        <w:r w:rsidR="007A34CE">
          <w:rPr>
            <w:webHidden/>
          </w:rPr>
          <w:tab/>
        </w:r>
        <w:r w:rsidR="007A34CE">
          <w:rPr>
            <w:webHidden/>
          </w:rPr>
          <w:fldChar w:fldCharType="begin"/>
        </w:r>
        <w:r w:rsidR="007A34CE">
          <w:rPr>
            <w:webHidden/>
          </w:rPr>
          <w:instrText xml:space="preserve"> PAGEREF _Toc484802785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6" w:history="1">
        <w:r w:rsidR="007A34CE" w:rsidRPr="00F01F39">
          <w:rPr>
            <w:rStyle w:val="aff5"/>
          </w:rPr>
          <w:t xml:space="preserve">4.1 </w:t>
        </w:r>
        <w:r w:rsidR="007A34CE" w:rsidRPr="00F01F39">
          <w:rPr>
            <w:rStyle w:val="aff5"/>
          </w:rPr>
          <w:t>实验参数设定</w:t>
        </w:r>
        <w:r w:rsidR="007A34CE">
          <w:rPr>
            <w:webHidden/>
          </w:rPr>
          <w:tab/>
        </w:r>
        <w:r w:rsidR="007A34CE">
          <w:rPr>
            <w:webHidden/>
          </w:rPr>
          <w:fldChar w:fldCharType="begin"/>
        </w:r>
        <w:r w:rsidR="007A34CE">
          <w:rPr>
            <w:webHidden/>
          </w:rPr>
          <w:instrText xml:space="preserve"> PAGEREF _Toc484802786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7" w:history="1">
        <w:r w:rsidR="007A34CE" w:rsidRPr="00F01F39">
          <w:rPr>
            <w:rStyle w:val="aff5"/>
          </w:rPr>
          <w:t xml:space="preserve">4.2 </w:t>
        </w:r>
        <w:r w:rsidR="007A34CE" w:rsidRPr="00F01F39">
          <w:rPr>
            <w:rStyle w:val="aff5"/>
          </w:rPr>
          <w:t>词向量编码维度对准确率的影响</w:t>
        </w:r>
        <w:r w:rsidR="007A34CE">
          <w:rPr>
            <w:webHidden/>
          </w:rPr>
          <w:tab/>
        </w:r>
        <w:r w:rsidR="007A34CE">
          <w:rPr>
            <w:webHidden/>
          </w:rPr>
          <w:fldChar w:fldCharType="begin"/>
        </w:r>
        <w:r w:rsidR="007A34CE">
          <w:rPr>
            <w:webHidden/>
          </w:rPr>
          <w:instrText xml:space="preserve"> PAGEREF _Toc484802787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8" w:history="1">
        <w:r w:rsidR="007A34CE" w:rsidRPr="00F01F39">
          <w:rPr>
            <w:rStyle w:val="aff5"/>
          </w:rPr>
          <w:t xml:space="preserve">4.3 </w:t>
        </w:r>
        <w:r w:rsidR="007A34CE" w:rsidRPr="00F01F39">
          <w:rPr>
            <w:rStyle w:val="aff5"/>
          </w:rPr>
          <w:t>卷积神经网络</w:t>
        </w:r>
        <w:r w:rsidR="007A34CE" w:rsidRPr="00F01F39">
          <w:rPr>
            <w:rStyle w:val="aff5"/>
          </w:rPr>
          <w:t xml:space="preserve"> filter size</w:t>
        </w:r>
        <w:r w:rsidR="007A34CE" w:rsidRPr="00F01F39">
          <w:rPr>
            <w:rStyle w:val="aff5"/>
          </w:rPr>
          <w:t>对准确率的影响</w:t>
        </w:r>
        <w:r w:rsidR="007A34CE">
          <w:rPr>
            <w:webHidden/>
          </w:rPr>
          <w:tab/>
        </w:r>
        <w:r w:rsidR="007A34CE">
          <w:rPr>
            <w:webHidden/>
          </w:rPr>
          <w:fldChar w:fldCharType="begin"/>
        </w:r>
        <w:r w:rsidR="007A34CE">
          <w:rPr>
            <w:webHidden/>
          </w:rPr>
          <w:instrText xml:space="preserve"> PAGEREF _Toc484802788 \h </w:instrText>
        </w:r>
        <w:r w:rsidR="007A34CE">
          <w:rPr>
            <w:webHidden/>
          </w:rPr>
        </w:r>
        <w:r w:rsidR="007A34CE">
          <w:rPr>
            <w:webHidden/>
          </w:rPr>
          <w:fldChar w:fldCharType="separate"/>
        </w:r>
        <w:r w:rsidR="007A34CE">
          <w:rPr>
            <w:webHidden/>
          </w:rPr>
          <w:t>24</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9" w:history="1">
        <w:r w:rsidR="007A34CE" w:rsidRPr="00F01F39">
          <w:rPr>
            <w:rStyle w:val="aff5"/>
          </w:rPr>
          <w:t xml:space="preserve">4.4 </w:t>
        </w:r>
        <w:r w:rsidR="007A34CE" w:rsidRPr="00F01F39">
          <w:rPr>
            <w:rStyle w:val="aff5"/>
          </w:rPr>
          <w:t>融合函数对准确率的影响</w:t>
        </w:r>
        <w:r w:rsidR="007A34CE">
          <w:rPr>
            <w:webHidden/>
          </w:rPr>
          <w:tab/>
        </w:r>
        <w:r w:rsidR="007A34CE">
          <w:rPr>
            <w:webHidden/>
          </w:rPr>
          <w:fldChar w:fldCharType="begin"/>
        </w:r>
        <w:r w:rsidR="007A34CE">
          <w:rPr>
            <w:webHidden/>
          </w:rPr>
          <w:instrText xml:space="preserve"> PAGEREF _Toc484802789 \h </w:instrText>
        </w:r>
        <w:r w:rsidR="007A34CE">
          <w:rPr>
            <w:webHidden/>
          </w:rPr>
        </w:r>
        <w:r w:rsidR="007A34CE">
          <w:rPr>
            <w:webHidden/>
          </w:rPr>
          <w:fldChar w:fldCharType="separate"/>
        </w:r>
        <w:r w:rsidR="007A34CE">
          <w:rPr>
            <w:webHidden/>
          </w:rPr>
          <w:t>25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0" w:history="1">
        <w:r w:rsidR="007A34CE" w:rsidRPr="00F01F39">
          <w:rPr>
            <w:rStyle w:val="aff5"/>
          </w:rPr>
          <w:t xml:space="preserve">4.5 </w:t>
        </w:r>
        <w:r w:rsidR="007A34CE" w:rsidRPr="00F01F39">
          <w:rPr>
            <w:rStyle w:val="aff5"/>
          </w:rPr>
          <w:t>文本语序对准确率的影响</w:t>
        </w:r>
        <w:r w:rsidR="007A34CE">
          <w:rPr>
            <w:webHidden/>
          </w:rPr>
          <w:tab/>
        </w:r>
        <w:r w:rsidR="007A34CE">
          <w:rPr>
            <w:webHidden/>
          </w:rPr>
          <w:fldChar w:fldCharType="begin"/>
        </w:r>
        <w:r w:rsidR="007A34CE">
          <w:rPr>
            <w:webHidden/>
          </w:rPr>
          <w:instrText xml:space="preserve"> PAGEREF _Toc484802790 \h </w:instrText>
        </w:r>
        <w:r w:rsidR="007A34CE">
          <w:rPr>
            <w:webHidden/>
          </w:rPr>
        </w:r>
        <w:r w:rsidR="007A34CE">
          <w:rPr>
            <w:webHidden/>
          </w:rPr>
          <w:fldChar w:fldCharType="separate"/>
        </w:r>
        <w:r w:rsidR="007A34CE">
          <w:rPr>
            <w:webHidden/>
          </w:rPr>
          <w:t>26</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91" w:history="1">
        <w:r w:rsidR="007A34CE" w:rsidRPr="00F01F39">
          <w:rPr>
            <w:rStyle w:val="aff5"/>
          </w:rPr>
          <w:t>第</w:t>
        </w:r>
        <w:r w:rsidR="007A34CE" w:rsidRPr="00F01F39">
          <w:rPr>
            <w:rStyle w:val="aff5"/>
          </w:rPr>
          <w:t>5</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总结与展望</w:t>
        </w:r>
        <w:r w:rsidR="007A34CE">
          <w:rPr>
            <w:webHidden/>
          </w:rPr>
          <w:tab/>
        </w:r>
        <w:r w:rsidR="007A34CE">
          <w:rPr>
            <w:webHidden/>
          </w:rPr>
          <w:fldChar w:fldCharType="begin"/>
        </w:r>
        <w:r w:rsidR="007A34CE">
          <w:rPr>
            <w:webHidden/>
          </w:rPr>
          <w:instrText xml:space="preserve"> PAGEREF _Toc484802791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2" w:history="1">
        <w:r w:rsidR="007A34CE" w:rsidRPr="00F01F39">
          <w:rPr>
            <w:rStyle w:val="aff5"/>
          </w:rPr>
          <w:t xml:space="preserve">5.1 </w:t>
        </w:r>
        <w:r w:rsidR="007A34CE" w:rsidRPr="00F01F39">
          <w:rPr>
            <w:rStyle w:val="aff5"/>
          </w:rPr>
          <w:t>本文工作的总结</w:t>
        </w:r>
        <w:r w:rsidR="007A34CE">
          <w:rPr>
            <w:webHidden/>
          </w:rPr>
          <w:tab/>
        </w:r>
        <w:r w:rsidR="007A34CE">
          <w:rPr>
            <w:webHidden/>
          </w:rPr>
          <w:fldChar w:fldCharType="begin"/>
        </w:r>
        <w:r w:rsidR="007A34CE">
          <w:rPr>
            <w:webHidden/>
          </w:rPr>
          <w:instrText xml:space="preserve"> PAGEREF _Toc484802792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3" w:history="1">
        <w:r w:rsidR="007A34CE" w:rsidRPr="00F01F39">
          <w:rPr>
            <w:rStyle w:val="aff5"/>
          </w:rPr>
          <w:t xml:space="preserve">5.2 </w:t>
        </w:r>
        <w:r w:rsidR="007A34CE" w:rsidRPr="00F01F39">
          <w:rPr>
            <w:rStyle w:val="aff5"/>
          </w:rPr>
          <w:t>未来工作的展望</w:t>
        </w:r>
        <w:r w:rsidR="007A34CE">
          <w:rPr>
            <w:webHidden/>
          </w:rPr>
          <w:tab/>
        </w:r>
        <w:r w:rsidR="007A34CE">
          <w:rPr>
            <w:webHidden/>
          </w:rPr>
          <w:fldChar w:fldCharType="begin"/>
        </w:r>
        <w:r w:rsidR="007A34CE">
          <w:rPr>
            <w:webHidden/>
          </w:rPr>
          <w:instrText xml:space="preserve"> PAGEREF _Toc484802793 \h </w:instrText>
        </w:r>
        <w:r w:rsidR="007A34CE">
          <w:rPr>
            <w:webHidden/>
          </w:rPr>
        </w:r>
        <w:r w:rsidR="007A34CE">
          <w:rPr>
            <w:webHidden/>
          </w:rPr>
          <w:fldChar w:fldCharType="separate"/>
        </w:r>
        <w:r w:rsidR="007A34CE">
          <w:rPr>
            <w:webHidden/>
          </w:rPr>
          <w:t>29</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4" w:history="1">
        <w:r w:rsidR="007A34CE" w:rsidRPr="00F01F39">
          <w:rPr>
            <w:rStyle w:val="aff5"/>
          </w:rPr>
          <w:t>插图索引</w:t>
        </w:r>
        <w:r w:rsidR="007A34CE">
          <w:rPr>
            <w:webHidden/>
          </w:rPr>
          <w:tab/>
        </w:r>
        <w:r w:rsidR="007A34CE">
          <w:rPr>
            <w:webHidden/>
          </w:rPr>
          <w:fldChar w:fldCharType="begin"/>
        </w:r>
        <w:r w:rsidR="007A34CE">
          <w:rPr>
            <w:webHidden/>
          </w:rPr>
          <w:instrText xml:space="preserve"> PAGEREF _Toc484802794 \h </w:instrText>
        </w:r>
        <w:r w:rsidR="007A34CE">
          <w:rPr>
            <w:webHidden/>
          </w:rPr>
        </w:r>
        <w:r w:rsidR="007A34CE">
          <w:rPr>
            <w:webHidden/>
          </w:rPr>
          <w:fldChar w:fldCharType="separate"/>
        </w:r>
        <w:r w:rsidR="007A34CE">
          <w:rPr>
            <w:webHidden/>
          </w:rPr>
          <w:t>30</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5" w:history="1">
        <w:r w:rsidR="007A34CE" w:rsidRPr="00F01F39">
          <w:rPr>
            <w:rStyle w:val="aff5"/>
          </w:rPr>
          <w:t>表格索引</w:t>
        </w:r>
        <w:r w:rsidR="007A34CE">
          <w:rPr>
            <w:webHidden/>
          </w:rPr>
          <w:tab/>
        </w:r>
        <w:r w:rsidR="007A34CE">
          <w:rPr>
            <w:webHidden/>
          </w:rPr>
          <w:fldChar w:fldCharType="begin"/>
        </w:r>
        <w:r w:rsidR="007A34CE">
          <w:rPr>
            <w:webHidden/>
          </w:rPr>
          <w:instrText xml:space="preserve"> PAGEREF _Toc484802795 \h </w:instrText>
        </w:r>
        <w:r w:rsidR="007A34CE">
          <w:rPr>
            <w:webHidden/>
          </w:rPr>
        </w:r>
        <w:r w:rsidR="007A34CE">
          <w:rPr>
            <w:webHidden/>
          </w:rPr>
          <w:fldChar w:fldCharType="separate"/>
        </w:r>
        <w:r w:rsidR="007A34CE">
          <w:rPr>
            <w:webHidden/>
          </w:rPr>
          <w:t>31</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6" w:history="1">
        <w:r w:rsidR="007A34CE" w:rsidRPr="00F01F39">
          <w:rPr>
            <w:rStyle w:val="aff5"/>
          </w:rPr>
          <w:t>参考文献</w:t>
        </w:r>
        <w:r w:rsidR="007A34CE">
          <w:rPr>
            <w:webHidden/>
          </w:rPr>
          <w:tab/>
        </w:r>
        <w:r w:rsidR="007A34CE">
          <w:rPr>
            <w:webHidden/>
          </w:rPr>
          <w:fldChar w:fldCharType="begin"/>
        </w:r>
        <w:r w:rsidR="007A34CE">
          <w:rPr>
            <w:webHidden/>
          </w:rPr>
          <w:instrText xml:space="preserve"> PAGEREF _Toc484802796 \h </w:instrText>
        </w:r>
        <w:r w:rsidR="007A34CE">
          <w:rPr>
            <w:webHidden/>
          </w:rPr>
        </w:r>
        <w:r w:rsidR="007A34CE">
          <w:rPr>
            <w:webHidden/>
          </w:rPr>
          <w:fldChar w:fldCharType="separate"/>
        </w:r>
        <w:r w:rsidR="007A34CE">
          <w:rPr>
            <w:webHidden/>
          </w:rPr>
          <w:t>32</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7" w:history="1">
        <w:r w:rsidR="007A34CE" w:rsidRPr="00F01F39">
          <w:rPr>
            <w:rStyle w:val="aff5"/>
          </w:rPr>
          <w:t>致</w:t>
        </w:r>
        <w:r w:rsidR="007A34CE" w:rsidRPr="00F01F39">
          <w:rPr>
            <w:rStyle w:val="aff5"/>
          </w:rPr>
          <w:t xml:space="preserve"> </w:t>
        </w:r>
        <w:r w:rsidR="007A34CE" w:rsidRPr="00F01F39">
          <w:rPr>
            <w:rStyle w:val="aff5"/>
          </w:rPr>
          <w:t>谢</w:t>
        </w:r>
        <w:r w:rsidR="007A34CE">
          <w:rPr>
            <w:webHidden/>
          </w:rPr>
          <w:tab/>
        </w:r>
        <w:r w:rsidR="007A34CE">
          <w:rPr>
            <w:webHidden/>
          </w:rPr>
          <w:fldChar w:fldCharType="begin"/>
        </w:r>
        <w:r w:rsidR="007A34CE">
          <w:rPr>
            <w:webHidden/>
          </w:rPr>
          <w:instrText xml:space="preserve"> PAGEREF _Toc484802797 \h </w:instrText>
        </w:r>
        <w:r w:rsidR="007A34CE">
          <w:rPr>
            <w:webHidden/>
          </w:rPr>
        </w:r>
        <w:r w:rsidR="007A34CE">
          <w:rPr>
            <w:webHidden/>
          </w:rPr>
          <w:fldChar w:fldCharType="separate"/>
        </w:r>
        <w:r w:rsidR="007A34CE">
          <w:rPr>
            <w:webHidden/>
          </w:rPr>
          <w:t>34</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8" w:history="1">
        <w:r w:rsidR="007A34CE" w:rsidRPr="00F01F39">
          <w:rPr>
            <w:rStyle w:val="aff5"/>
          </w:rPr>
          <w:t>声</w:t>
        </w:r>
        <w:r w:rsidR="007A34CE" w:rsidRPr="00F01F39">
          <w:rPr>
            <w:rStyle w:val="aff5"/>
          </w:rPr>
          <w:t xml:space="preserve"> </w:t>
        </w:r>
        <w:r w:rsidR="007A34CE" w:rsidRPr="00F01F39">
          <w:rPr>
            <w:rStyle w:val="aff5"/>
          </w:rPr>
          <w:t>明</w:t>
        </w:r>
        <w:r w:rsidR="007A34CE">
          <w:rPr>
            <w:webHidden/>
          </w:rPr>
          <w:tab/>
        </w:r>
        <w:r w:rsidR="007A34CE">
          <w:rPr>
            <w:webHidden/>
          </w:rPr>
          <w:fldChar w:fldCharType="begin"/>
        </w:r>
        <w:r w:rsidR="007A34CE">
          <w:rPr>
            <w:webHidden/>
          </w:rPr>
          <w:instrText xml:space="preserve"> PAGEREF _Toc484802798 \h </w:instrText>
        </w:r>
        <w:r w:rsidR="007A34CE">
          <w:rPr>
            <w:webHidden/>
          </w:rPr>
        </w:r>
        <w:r w:rsidR="007A34CE">
          <w:rPr>
            <w:webHidden/>
          </w:rPr>
          <w:fldChar w:fldCharType="separate"/>
        </w:r>
        <w:r w:rsidR="007A34CE">
          <w:rPr>
            <w:webHidden/>
          </w:rPr>
          <w:t>35</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9" w:history="1">
        <w:r w:rsidR="007A34CE" w:rsidRPr="00F01F39">
          <w:rPr>
            <w:rStyle w:val="aff5"/>
          </w:rPr>
          <w:t>附录</w:t>
        </w:r>
        <w:r w:rsidR="007A34CE" w:rsidRPr="00F01F39">
          <w:rPr>
            <w:rStyle w:val="aff5"/>
          </w:rPr>
          <w:t xml:space="preserve">A </w:t>
        </w:r>
        <w:r w:rsidR="007A34CE" w:rsidRPr="00F01F39">
          <w:rPr>
            <w:rStyle w:val="aff5"/>
          </w:rPr>
          <w:t>外文文献书面翻译</w:t>
        </w:r>
        <w:r w:rsidR="007A34CE">
          <w:rPr>
            <w:webHidden/>
          </w:rPr>
          <w:tab/>
        </w:r>
        <w:r w:rsidR="007A34CE">
          <w:rPr>
            <w:webHidden/>
          </w:rPr>
          <w:fldChar w:fldCharType="begin"/>
        </w:r>
        <w:r w:rsidR="007A34CE">
          <w:rPr>
            <w:webHidden/>
          </w:rPr>
          <w:instrText xml:space="preserve"> PAGEREF _Toc484802799 \h </w:instrText>
        </w:r>
        <w:r w:rsidR="007A34CE">
          <w:rPr>
            <w:webHidden/>
          </w:rPr>
        </w:r>
        <w:r w:rsidR="007A34CE">
          <w:rPr>
            <w:webHidden/>
          </w:rPr>
          <w:fldChar w:fldCharType="separate"/>
        </w:r>
        <w:r w:rsidR="007A34CE">
          <w:rPr>
            <w:webHidden/>
          </w:rPr>
          <w:t>36</w:t>
        </w:r>
        <w:r w:rsidR="007A34CE">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686D18" w:rsidRDefault="00DA09BD" w:rsidP="0049743D">
      <w:pPr>
        <w:pStyle w:val="3"/>
      </w:pPr>
      <w:bookmarkStart w:id="21" w:name="_Toc4848027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8027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121349">
        <w:rPr>
          <w:rFonts w:hint="eastAsia"/>
        </w:rPr>
        <w:t>EAGLi(</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8027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9760CD" w:rsidRDefault="00A9244D" w:rsidP="00B500F3">
      <w:pPr>
        <w:pStyle w:val="3"/>
      </w:pPr>
      <w:bookmarkStart w:id="29" w:name="_Toc4848027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8027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color w:val="FFFFFF" w:themeColor="background1"/>
        </w:rPr>
        <w:t>1</w:t>
      </w:r>
      <w:r w:rsidRPr="00C42B19">
        <w:rPr>
          <w:color w:val="FFFFFF" w:themeColor="background1"/>
        </w:rPr>
        <w:fldChar w:fldCharType="end"/>
      </w:r>
      <w:bookmarkStart w:id="34" w:name="_Toc484821970"/>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811524" w:rsidRPr="00811524">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A90A4D" w:rsidRPr="009D492C">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24217B">
        <w:rPr>
          <w:rFonts w:hint="eastAsia"/>
        </w:rPr>
        <w:t>1.2</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A90A4D" w:rsidRPr="00A2594B">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056415">
        <w:rPr>
          <w:rStyle w:val="aff4"/>
        </w:rPr>
        <w:footnoteReference w:id="1"/>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w:t>
      </w:r>
      <w:r w:rsidR="00482E29">
        <w:rPr>
          <w:rFonts w:hint="eastAsia"/>
        </w:rPr>
        <w:lastRenderedPageBreak/>
        <w:t>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A90A4D" w:rsidRPr="00B14926">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A90A4D" w:rsidRPr="00CB019D">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A90A4D" w:rsidRPr="005178AE">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747221">
        <w:rPr>
          <w:rStyle w:val="aff4"/>
        </w:rPr>
        <w:footnoteReference w:id="2"/>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D870DD">
        <w:rPr>
          <w:rStyle w:val="aff4"/>
        </w:rPr>
        <w:footnoteReference w:id="3"/>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2A734C" w:rsidRPr="004A3116">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w:t>
      </w:r>
      <w:r w:rsidR="00AC4644">
        <w:rPr>
          <w:rFonts w:hint="eastAsia"/>
        </w:rPr>
        <w:lastRenderedPageBreak/>
        <w:t>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2A734C" w:rsidRPr="003051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2A734C" w:rsidRPr="00FF777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2A734C" w:rsidRPr="00C441B8">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2A734C" w:rsidRPr="0094080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color w:val="FFFFFF" w:themeColor="background1"/>
        </w:rPr>
        <w:t>2</w:t>
      </w:r>
      <w:r w:rsidRPr="008363B8">
        <w:rPr>
          <w:color w:val="FFFFFF" w:themeColor="background1"/>
        </w:rPr>
        <w:fldChar w:fldCharType="end"/>
      </w:r>
      <w:r w:rsidRPr="008363B8">
        <w:rPr>
          <w:color w:val="FFFFFF" w:themeColor="background1"/>
        </w:rPr>
        <w:t xml:space="preserve"> </w:t>
      </w:r>
      <w:r w:rsidR="00161AD3">
        <w:t xml:space="preserve">   </w:t>
      </w:r>
      <w:bookmarkStart w:id="35" w:name="_Toc484821971"/>
      <w:r w:rsidR="002D72DB" w:rsidRPr="009036BE">
        <w:rPr>
          <w:rFonts w:ascii="宋体" w:eastAsia="宋体" w:hAnsi="宋体" w:cs="Times New Roman" w:hint="eastAsia"/>
          <w:sz w:val="21"/>
          <w:szCs w:val="21"/>
        </w:rPr>
        <w:t>图1.2 基于层次标签化的问题分类</w:t>
      </w:r>
      <w:r w:rsidR="002A5CE8">
        <w:rPr>
          <w:rFonts w:ascii="宋体" w:eastAsia="宋体" w:hAnsi="宋体" w:cs="Times New Roman" w:hint="eastAsia"/>
          <w:sz w:val="21"/>
          <w:szCs w:val="21"/>
        </w:rPr>
        <w:t>图</w:t>
      </w:r>
      <w:bookmarkEnd w:id="35"/>
    </w:p>
    <w:p w:rsidR="006A48BA" w:rsidRPr="00B3385C" w:rsidRDefault="00912EBB" w:rsidP="00EE3033">
      <w:pPr>
        <w:pStyle w:val="3"/>
      </w:pPr>
      <w:bookmarkStart w:id="36" w:name="_Toc4848027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6F130D">
        <w:rPr>
          <w:rStyle w:val="aff4"/>
        </w:rPr>
        <w:footnoteReference w:id="4"/>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2A734C" w:rsidRPr="000942AF">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2A734C" w:rsidRPr="00B55230">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lastRenderedPageBreak/>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480C13" w:rsidRPr="00DA5F7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473E77" w:rsidRPr="008C5262">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4B1BEB" w:rsidRPr="00502FE4">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8027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4B1BEB" w:rsidRPr="00C7797D">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802771"/>
      <w:r>
        <w:rPr>
          <w:rFonts w:hint="eastAsia"/>
        </w:rPr>
        <w:lastRenderedPageBreak/>
        <w:t>预备知识</w:t>
      </w:r>
      <w:bookmarkEnd w:id="38"/>
    </w:p>
    <w:p w:rsidR="009760CD" w:rsidRDefault="002D2937" w:rsidP="009760CD">
      <w:pPr>
        <w:pStyle w:val="2"/>
        <w:numPr>
          <w:ilvl w:val="1"/>
          <w:numId w:val="1"/>
        </w:numPr>
      </w:pPr>
      <w:bookmarkStart w:id="39" w:name="_Toc4848027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821972"/>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color w:val="FFFFFF" w:themeColor="background1"/>
        </w:rPr>
        <w:t>4</w:t>
      </w:r>
      <w:r w:rsidRPr="00D61C7C">
        <w:rPr>
          <w:color w:val="FFFFFF" w:themeColor="background1"/>
        </w:rPr>
        <w:fldChar w:fldCharType="end"/>
      </w:r>
      <w:r>
        <w:t xml:space="preserve"> </w:t>
      </w:r>
      <w:bookmarkStart w:id="41" w:name="_Toc484821973"/>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116A32">
        <w:rPr>
          <w:rStyle w:val="aff4"/>
          <w:rFonts w:cs="Times New Roman"/>
          <w:snapToGrid/>
          <w:kern w:val="2"/>
          <w:sz w:val="24"/>
          <w:szCs w:val="24"/>
        </w:rPr>
        <w:footnoteReference w:id="5"/>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lastRenderedPageBreak/>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821974"/>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2"/>
    </w:p>
    <w:p w:rsidR="00023979" w:rsidRPr="00B731B6" w:rsidRDefault="00FB3277" w:rsidP="00720DC8">
      <w:pPr>
        <w:pStyle w:val="2"/>
      </w:pPr>
      <w:bookmarkStart w:id="43" w:name="_Toc184541620"/>
      <w:bookmarkStart w:id="44" w:name="_Toc184544395"/>
      <w:bookmarkStart w:id="45" w:name="_Toc484802773"/>
      <w:r>
        <w:rPr>
          <w:rFonts w:hint="eastAsia"/>
        </w:rPr>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color w:val="FFFFFF" w:themeColor="background1"/>
        </w:rPr>
        <w:t>6</w:t>
      </w:r>
      <w:r w:rsidRPr="00057F36">
        <w:rPr>
          <w:color w:val="FFFFFF" w:themeColor="background1"/>
        </w:rPr>
        <w:fldChar w:fldCharType="end"/>
      </w:r>
      <w:r>
        <w:t xml:space="preserve">  </w:t>
      </w:r>
      <w:bookmarkStart w:id="46" w:name="_Toc484821975"/>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lastRenderedPageBreak/>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821976"/>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821977"/>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540C62" w:rsidRPr="00540C62" w:rsidRDefault="00540C62" w:rsidP="00540C62"/>
    <w:p w:rsidR="009B1140" w:rsidRDefault="00B46F02" w:rsidP="005F1A4C">
      <w:pPr>
        <w:pStyle w:val="af3"/>
        <w:ind w:firstLineChars="200" w:firstLine="480"/>
      </w:pPr>
      <w:r>
        <w:rPr>
          <w:rFonts w:hint="eastAsia"/>
        </w:rPr>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49" w:name="_Toc484802774"/>
      <w:r>
        <w:rPr>
          <w:rFonts w:hint="eastAsia"/>
        </w:rPr>
        <w:t>长短期记忆神经网络</w:t>
      </w:r>
      <w:bookmarkEnd w:id="49"/>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996525">
        <w:rPr>
          <w:rFonts w:hint="eastAsia"/>
        </w:rPr>
        <w:t>函数</w:t>
      </w:r>
      <w:r w:rsidR="00DB5A0D">
        <w:rPr>
          <w:rStyle w:val="aff4"/>
        </w:rPr>
        <w:footnoteReference w:id="6"/>
      </w:r>
      <w:r w:rsidR="0002173A">
        <w:rPr>
          <w:rFonts w:hint="eastAsia"/>
        </w:rPr>
        <w:t>）</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lastRenderedPageBreak/>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9</w:t>
      </w:r>
      <w:r w:rsidRPr="001D4CCD">
        <w:rPr>
          <w:color w:val="FFFFFF" w:themeColor="background1"/>
        </w:rPr>
        <w:fldChar w:fldCharType="end"/>
      </w:r>
      <w:r>
        <w:t xml:space="preserve"> </w:t>
      </w:r>
      <w:bookmarkStart w:id="50" w:name="_Toc484821978"/>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C64668" w:rsidP="00450DDA">
      <w:pPr>
        <w:pStyle w:val="af3"/>
        <w:ind w:firstLine="420"/>
        <w:jc w:val="center"/>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C64668" w:rsidP="00B40FFE">
      <w:pPr>
        <w:pStyle w:val="af3"/>
        <w:tabs>
          <w:tab w:val="center" w:pos="4405"/>
        </w:tabs>
        <w:ind w:firstLine="420"/>
        <w:jc w:val="center"/>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C64668" w:rsidP="00ED7FC4">
      <w:pPr>
        <w:pStyle w:val="af3"/>
        <w:tabs>
          <w:tab w:val="center" w:pos="4405"/>
        </w:tabs>
        <w:ind w:firstLine="420"/>
        <w:jc w:val="center"/>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C64668" w:rsidP="00362BBB">
      <w:pPr>
        <w:pStyle w:val="af3"/>
        <w:tabs>
          <w:tab w:val="center" w:pos="4405"/>
        </w:tabs>
        <w:ind w:firstLine="420"/>
        <w:jc w:val="center"/>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lastRenderedPageBreak/>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C64668" w:rsidP="00796C46">
      <w:pPr>
        <w:pStyle w:val="af3"/>
        <w:tabs>
          <w:tab w:val="center" w:pos="4405"/>
        </w:tabs>
        <w:ind w:firstLine="420"/>
        <w:jc w:val="center"/>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F36A0F">
        <w:rPr>
          <w:rFonts w:hint="eastAsia"/>
        </w:rPr>
        <w:t>（</w:t>
      </w:r>
      <w:r w:rsidR="00F36A0F">
        <w:rPr>
          <w:rFonts w:hint="eastAsia"/>
        </w:rPr>
        <w:t>2-5</w:t>
      </w:r>
      <w:r w:rsidR="00F36A0F">
        <w:rPr>
          <w:rFonts w:hint="eastAsia"/>
        </w:rPr>
        <w:t>）</w:t>
      </w:r>
    </w:p>
    <w:p w:rsidR="00F36A0F" w:rsidRDefault="00C64668" w:rsidP="00353DE9">
      <w:pPr>
        <w:pStyle w:val="af3"/>
        <w:tabs>
          <w:tab w:val="center" w:pos="4405"/>
        </w:tabs>
        <w:spacing w:line="240" w:lineRule="auto"/>
        <w:ind w:firstLine="420"/>
        <w:jc w:val="center"/>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p>
    <w:p w:rsidR="00103770" w:rsidRDefault="00103770"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Pr="00B40FFE" w:rsidRDefault="00DF5697" w:rsidP="00AC37DB">
      <w:pPr>
        <w:pStyle w:val="af3"/>
        <w:tabs>
          <w:tab w:val="center" w:pos="4405"/>
        </w:tabs>
        <w:ind w:firstLine="420"/>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4962A1" w:rsidP="004962A1">
      <w:pPr>
        <w:pStyle w:val="1"/>
        <w:numPr>
          <w:ilvl w:val="0"/>
          <w:numId w:val="1"/>
        </w:numPr>
        <w:spacing w:before="600"/>
      </w:pPr>
      <w:bookmarkStart w:id="53" w:name="_Toc484802775"/>
      <w:r>
        <w:rPr>
          <w:rFonts w:hint="eastAsia"/>
        </w:rPr>
        <w:lastRenderedPageBreak/>
        <w:t>算法详述</w:t>
      </w:r>
      <w:bookmarkEnd w:id="53"/>
    </w:p>
    <w:p w:rsidR="00371F3A" w:rsidRDefault="004962A1" w:rsidP="00371F3A">
      <w:pPr>
        <w:pStyle w:val="2"/>
      </w:pPr>
      <w:bookmarkStart w:id="54" w:name="_Toc4848027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821979"/>
      <w:r w:rsidRPr="00882C81">
        <w:rPr>
          <w:rFonts w:ascii="宋体" w:eastAsia="宋体" w:hAnsi="宋体" w:cs="Times New Roman" w:hint="eastAsia"/>
          <w:sz w:val="21"/>
          <w:szCs w:val="21"/>
        </w:rPr>
        <w:t>图4.1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8027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C9092A" w:rsidRPr="00730369">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821980"/>
      <w:r w:rsidRPr="00882C81">
        <w:rPr>
          <w:rFonts w:ascii="宋体" w:eastAsia="宋体" w:hAnsi="宋体" w:cs="Times New Roman" w:hint="eastAsia"/>
          <w:sz w:val="21"/>
          <w:szCs w:val="21"/>
        </w:rPr>
        <w:t>图4.2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8027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C9092A" w:rsidRPr="002E4B9D">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C9092A" w:rsidRPr="0033708B">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8027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C9092A" w:rsidRPr="00B30D4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48027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C64668"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C64668"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C64668"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2" w:name="_Toc4848027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802782"/>
      <w:r>
        <w:rPr>
          <w:rFonts w:hint="eastAsia"/>
        </w:rPr>
        <w:t>输出层</w:t>
      </w:r>
      <w:bookmarkEnd w:id="63"/>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C64668"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C64668"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8027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802784"/>
      <w:r>
        <w:rPr>
          <w:rFonts w:hint="eastAsia"/>
        </w:rPr>
        <w:lastRenderedPageBreak/>
        <w:t>模型测试</w:t>
      </w:r>
      <w:bookmarkEnd w:id="65"/>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6170BA">
        <w:rPr>
          <w:rStyle w:val="aff4"/>
        </w:rPr>
        <w:footnoteReference w:id="7"/>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153A31" w:rsidRDefault="00153A31" w:rsidP="00BC4B07"/>
    <w:p w:rsidR="00153A31" w:rsidRPr="00BC4B07" w:rsidRDefault="00153A31" w:rsidP="00BC4B07"/>
    <w:p w:rsidR="00D17040" w:rsidRDefault="00D17040" w:rsidP="00D17040">
      <w:pPr>
        <w:pStyle w:val="1"/>
        <w:numPr>
          <w:ilvl w:val="0"/>
          <w:numId w:val="1"/>
        </w:numPr>
        <w:spacing w:before="600"/>
      </w:pPr>
      <w:bookmarkStart w:id="66" w:name="_Toc484802785"/>
      <w:r>
        <w:rPr>
          <w:rFonts w:hint="eastAsia"/>
        </w:rPr>
        <w:lastRenderedPageBreak/>
        <w:t>实验结果与分析</w:t>
      </w:r>
      <w:bookmarkEnd w:id="66"/>
    </w:p>
    <w:p w:rsidR="003D25F2" w:rsidRDefault="003D25F2" w:rsidP="003D25F2">
      <w:pPr>
        <w:pStyle w:val="2"/>
      </w:pPr>
      <w:bookmarkStart w:id="67" w:name="_Toc484802786"/>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r w:rsidR="00C556DA">
        <w:rPr>
          <w:rFonts w:hint="eastAsia"/>
        </w:rPr>
        <w:t>SQuAD</w:t>
      </w:r>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层卷积核</w:t>
            </w:r>
            <w:r>
              <w:rPr>
                <w:rFonts w:hint="eastAsia"/>
              </w:rPr>
              <w:t>数量</w:t>
            </w:r>
            <w:r w:rsidR="00EE50CF">
              <w:rPr>
                <w:rFonts w:hint="eastAsia"/>
              </w:rPr>
              <w:t>(</w:t>
            </w:r>
            <w:r w:rsidR="00BB7558">
              <w:t>filter num</w:t>
            </w:r>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r>
              <w:rPr>
                <w:rFonts w:hint="eastAsia"/>
              </w:rPr>
              <w:t>批</w:t>
            </w:r>
            <w:r w:rsidR="00C86E9B">
              <w:rPr>
                <w:rFonts w:hint="eastAsia"/>
              </w:rPr>
              <w:t>大小</w:t>
            </w:r>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662B5B">
      <w:pPr>
        <w:pStyle w:val="affe"/>
        <w:ind w:firstLineChars="1200" w:firstLine="2400"/>
        <w:rPr>
          <w:rFonts w:ascii="宋体" w:eastAsia="宋体" w:hAnsi="宋体"/>
          <w:color w:val="FFFFFF" w:themeColor="background1"/>
          <w:sz w:val="22"/>
          <w:szCs w:val="21"/>
        </w:rPr>
      </w:pPr>
      <w:bookmarkStart w:id="68"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color w:val="FFFFFF" w:themeColor="background1"/>
        </w:rPr>
        <w:t>2</w:t>
      </w:r>
      <w:bookmarkEnd w:id="68"/>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5323E" w:rsidP="00D17040">
      <w:pPr>
        <w:pStyle w:val="2"/>
      </w:pPr>
      <w:bookmarkStart w:id="69" w:name="_Toc484802787"/>
      <w:r>
        <w:rPr>
          <w:rFonts w:hint="eastAsia"/>
        </w:rPr>
        <w:t>词向量编码维度对准确率的影响</w:t>
      </w:r>
      <w:bookmarkEnd w:id="69"/>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采用了经过预训练的</w:t>
      </w:r>
      <w:r w:rsidR="00CC2881">
        <w:rPr>
          <w:rFonts w:hint="eastAsia"/>
        </w:rPr>
        <w:t>GloVe</w:t>
      </w:r>
      <w:r w:rsidR="004E5D97">
        <w:rPr>
          <w:rFonts w:hint="eastAsia"/>
        </w:rPr>
        <w:t>，</w:t>
      </w:r>
      <w:r w:rsidR="00CD3A51">
        <w:rPr>
          <w:rFonts w:hint="eastAsia"/>
        </w:rPr>
        <w:t>依据</w:t>
      </w:r>
      <w:r w:rsidR="00CD3A51">
        <w:rPr>
          <w:rFonts w:hint="eastAsia"/>
        </w:rPr>
        <w:t>GloVe</w:t>
      </w:r>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r w:rsidR="00FA2F26">
        <w:rPr>
          <w:rFonts w:hint="eastAsia"/>
        </w:rPr>
        <w:t>SQuAD</w:t>
      </w:r>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r w:rsidR="007C3811">
        <w:rPr>
          <w:rFonts w:hint="eastAsia"/>
        </w:rPr>
        <w:t>SQuAD</w:t>
      </w:r>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0E3ADB">
        <w:rPr>
          <w:rStyle w:val="aff4"/>
        </w:rPr>
        <w:footnoteReference w:id="8"/>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7B03EF">
        <w:rPr>
          <w:rStyle w:val="aff4"/>
        </w:rPr>
        <w:footnoteReference w:id="9"/>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r>
        <w:rPr>
          <w:rFonts w:hint="eastAsia"/>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lastRenderedPageBreak/>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12</w:t>
      </w:r>
      <w:r w:rsidRPr="002B300B">
        <w:rPr>
          <w:color w:val="FFFFFF" w:themeColor="background1"/>
        </w:rPr>
        <w:fldChar w:fldCharType="end"/>
      </w:r>
      <w:bookmarkStart w:id="70" w:name="_Toc484821981"/>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uAD数据集</w:t>
      </w:r>
      <w:r w:rsidR="00CE48A0">
        <w:rPr>
          <w:rFonts w:ascii="宋体" w:eastAsia="宋体" w:hAnsi="宋体" w:cs="Times New Roman" w:hint="eastAsia"/>
          <w:sz w:val="21"/>
          <w:szCs w:val="21"/>
        </w:rPr>
        <w:t>）</w:t>
      </w:r>
      <w:bookmarkEnd w:id="70"/>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13</w:t>
      </w:r>
      <w:r w:rsidRPr="002B300B">
        <w:rPr>
          <w:color w:val="FFFFFF" w:themeColor="background1"/>
        </w:rPr>
        <w:fldChar w:fldCharType="end"/>
      </w:r>
      <w:bookmarkStart w:id="71" w:name="_Toc484821982"/>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翻译机制</w:t>
      </w:r>
      <w:r w:rsidR="00705F07">
        <w:rPr>
          <w:rFonts w:ascii="宋体" w:eastAsia="宋体" w:hAnsi="宋体" w:cs="Times New Roman" w:hint="eastAsia"/>
          <w:sz w:val="21"/>
          <w:szCs w:val="21"/>
        </w:rPr>
        <w:t>下词向量编码维度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r w:rsidR="0085759F">
        <w:rPr>
          <w:rFonts w:ascii="宋体" w:eastAsia="宋体" w:hAnsi="宋体" w:cs="Times New Roman" w:hint="eastAsia"/>
          <w:sz w:val="21"/>
          <w:szCs w:val="21"/>
        </w:rPr>
        <w:t>）</w:t>
      </w:r>
      <w:bookmarkEnd w:id="71"/>
    </w:p>
    <w:p w:rsidR="006C4034" w:rsidRDefault="00196E54" w:rsidP="00196E54">
      <w:pPr>
        <w:ind w:firstLine="420"/>
      </w:pPr>
      <w:r>
        <w:rPr>
          <w:rFonts w:hint="eastAsia"/>
          <w:b/>
          <w:sz w:val="28"/>
          <w:szCs w:val="28"/>
        </w:rPr>
        <w:drawing>
          <wp:anchor distT="0" distB="0" distL="114300" distR="114300" simplePos="0" relativeHeight="251690496" behindDoc="1" locked="0" layoutInCell="1" allowOverlap="1" wp14:anchorId="2244C56C" wp14:editId="43567FA0">
            <wp:simplePos x="0" y="0"/>
            <wp:positionH relativeFrom="margin">
              <wp:align>center</wp:align>
            </wp:positionH>
            <wp:positionV relativeFrom="paragraph">
              <wp:posOffset>3116580</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r w:rsidR="008F401C">
        <w:rPr>
          <w:rFonts w:hint="eastAsia"/>
        </w:rPr>
        <w:t>预</w:t>
      </w:r>
      <w:r w:rsidR="00567615">
        <w:rPr>
          <w:rFonts w:hint="eastAsia"/>
        </w:rPr>
        <w:t>训练的</w:t>
      </w:r>
      <w:r w:rsidR="00947B3C">
        <w:rPr>
          <w:rFonts w:hint="eastAsia"/>
        </w:rPr>
        <w:t>单词向量</w:t>
      </w:r>
      <w:r w:rsidR="00440385">
        <w:rPr>
          <w:rFonts w:hint="eastAsia"/>
        </w:rPr>
        <w:t>，而是</w:t>
      </w:r>
      <w:r w:rsidR="00BD3903">
        <w:rPr>
          <w:rFonts w:hint="eastAsia"/>
        </w:rPr>
        <w:t>利用谷歌</w:t>
      </w:r>
      <w:r w:rsidR="00FA6776">
        <w:rPr>
          <w:rFonts w:hint="eastAsia"/>
        </w:rPr>
        <w:t>发布的词向量</w:t>
      </w:r>
      <w:r w:rsidR="002F6B14">
        <w:rPr>
          <w:rFonts w:hint="eastAsia"/>
        </w:rPr>
        <w:t>训练工具</w:t>
      </w:r>
      <w:r w:rsidR="005A5EC8">
        <w:rPr>
          <w:rFonts w:hint="eastAsia"/>
        </w:rPr>
        <w:t>包</w:t>
      </w:r>
      <w:r w:rsidR="005A5EC8">
        <w:rPr>
          <w:rFonts w:hint="eastAsia"/>
        </w:rPr>
        <w:t>word</w:t>
      </w:r>
      <w:r w:rsidR="005A5EC8">
        <w:t>2vec</w:t>
      </w:r>
      <w:r w:rsidR="00D26445" w:rsidRPr="0083695C">
        <w:rPr>
          <w:vertAlign w:val="superscript"/>
        </w:rPr>
        <w:fldChar w:fldCharType="begin"/>
      </w:r>
      <w:r w:rsidR="00D26445" w:rsidRPr="0083695C">
        <w:rPr>
          <w:vertAlign w:val="superscript"/>
        </w:rPr>
        <w:instrText xml:space="preserve"> </w:instrText>
      </w:r>
      <w:r w:rsidR="00D26445" w:rsidRPr="0083695C">
        <w:rPr>
          <w:rFonts w:hint="eastAsia"/>
          <w:vertAlign w:val="superscript"/>
        </w:rPr>
        <w:instrText>REF _Ref484805765 \r \h</w:instrText>
      </w:r>
      <w:r w:rsidR="00D26445" w:rsidRPr="0083695C">
        <w:rPr>
          <w:vertAlign w:val="superscript"/>
        </w:rPr>
        <w:instrText xml:space="preserve"> </w:instrText>
      </w:r>
      <w:r w:rsidR="00D26445">
        <w:rPr>
          <w:vertAlign w:val="superscript"/>
        </w:rPr>
        <w:instrText xml:space="preserve"> \* MERGEFORMAT </w:instrText>
      </w:r>
      <w:r w:rsidR="00D26445" w:rsidRPr="0083695C">
        <w:rPr>
          <w:vertAlign w:val="superscript"/>
        </w:rPr>
      </w:r>
      <w:r w:rsidR="00D26445" w:rsidRPr="0083695C">
        <w:rPr>
          <w:vertAlign w:val="superscript"/>
        </w:rPr>
        <w:fldChar w:fldCharType="separate"/>
      </w:r>
      <w:r w:rsidR="00D26445" w:rsidRPr="0083695C">
        <w:rPr>
          <w:vertAlign w:val="superscript"/>
        </w:rPr>
        <w:t>[23]</w:t>
      </w:r>
      <w:r w:rsidR="00D26445" w:rsidRPr="0083695C">
        <w:rPr>
          <w:vertAlign w:val="superscript"/>
        </w:rPr>
        <w:fldChar w:fldCharType="end"/>
      </w:r>
      <w:r w:rsidR="00BF34A8">
        <w:rPr>
          <w:rFonts w:hint="eastAsia"/>
        </w:rPr>
        <w:t>在搜狗发布的中文全网新闻语料库</w:t>
      </w:r>
      <w:r w:rsidR="00BF34A8">
        <w:t>S</w:t>
      </w:r>
      <w:r w:rsidR="00BF34A8">
        <w:rPr>
          <w:rFonts w:hint="eastAsia"/>
        </w:rPr>
        <w:t>ogouCA</w:t>
      </w:r>
      <w:r w:rsidR="0024496A">
        <w:rPr>
          <w:rStyle w:val="aff4"/>
        </w:rPr>
        <w:footnoteReference w:id="10"/>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AB3247" w:rsidRDefault="00196E54" w:rsidP="00AB3247">
      <w:r w:rsidRPr="00436974">
        <w:rPr>
          <w:color w:val="FFFFFF" w:themeColor="background1"/>
        </w:rPr>
        <w:lastRenderedPageBreak/>
        <w:t>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Pr="00436974">
        <w:rPr>
          <w:color w:val="FFFFFF" w:themeColor="background1"/>
        </w:rPr>
        <w:t>14</w:t>
      </w:r>
      <w:r w:rsidRPr="00436974">
        <w:rPr>
          <w:color w:val="FFFFFF" w:themeColor="background1"/>
        </w:rPr>
        <w:fldChar w:fldCharType="end"/>
      </w:r>
      <w:bookmarkStart w:id="72" w:name="_Toc484821983"/>
      <w:r w:rsidRPr="003D2CAE">
        <w:rPr>
          <w:rFonts w:ascii="宋体" w:hAnsi="宋体" w:hint="eastAsia"/>
          <w:sz w:val="21"/>
          <w:szCs w:val="21"/>
        </w:rPr>
        <w:t>图</w:t>
      </w:r>
      <w:r>
        <w:rPr>
          <w:rFonts w:ascii="宋体" w:hAnsi="宋体" w:hint="eastAsia"/>
          <w:sz w:val="21"/>
          <w:szCs w:val="21"/>
        </w:rPr>
        <w:t>4.3</w:t>
      </w:r>
      <w:r>
        <w:rPr>
          <w:rFonts w:ascii="宋体" w:hAnsi="宋体"/>
          <w:sz w:val="21"/>
          <w:szCs w:val="21"/>
        </w:rPr>
        <w:t xml:space="preserve"> </w:t>
      </w:r>
      <w:r>
        <w:rPr>
          <w:rFonts w:ascii="宋体" w:hAnsi="宋体" w:hint="eastAsia"/>
          <w:sz w:val="21"/>
          <w:szCs w:val="21"/>
        </w:rPr>
        <w:t>中文语料库训练下</w:t>
      </w:r>
      <w:r w:rsidRPr="007D42BA">
        <w:rPr>
          <w:rFonts w:ascii="宋体" w:hAnsi="宋体" w:hint="eastAsia"/>
          <w:sz w:val="21"/>
          <w:szCs w:val="21"/>
        </w:rPr>
        <w:t>词向量编码维度</w:t>
      </w:r>
      <w:r>
        <w:rPr>
          <w:rFonts w:ascii="宋体" w:hAnsi="宋体" w:hint="eastAsia"/>
          <w:sz w:val="21"/>
          <w:szCs w:val="21"/>
        </w:rPr>
        <w:t>对</w:t>
      </w:r>
      <w:r w:rsidRPr="007D42BA">
        <w:rPr>
          <w:rFonts w:ascii="宋体" w:hAnsi="宋体" w:hint="eastAsia"/>
          <w:sz w:val="21"/>
          <w:szCs w:val="21"/>
        </w:rPr>
        <w:t>EM和F1</w:t>
      </w:r>
      <w:r>
        <w:rPr>
          <w:rFonts w:ascii="宋体" w:hAnsi="宋体" w:hint="eastAsia"/>
          <w:sz w:val="21"/>
          <w:szCs w:val="21"/>
        </w:rPr>
        <w:t>分数影响（</w:t>
      </w:r>
      <w:r w:rsidRPr="007D42BA">
        <w:rPr>
          <w:rFonts w:ascii="宋体" w:hAnsi="宋体"/>
          <w:sz w:val="21"/>
          <w:szCs w:val="21"/>
        </w:rPr>
        <w:t>SQ</w:t>
      </w:r>
      <w:r w:rsidRPr="007D42BA">
        <w:rPr>
          <w:rFonts w:ascii="宋体" w:hAnsi="宋体" w:hint="eastAsia"/>
          <w:sz w:val="21"/>
          <w:szCs w:val="21"/>
        </w:rPr>
        <w:t>uAD数据集</w:t>
      </w:r>
      <w:r>
        <w:rPr>
          <w:rFonts w:ascii="宋体" w:hAnsi="宋体" w:hint="eastAsia"/>
          <w:sz w:val="21"/>
          <w:szCs w:val="21"/>
        </w:rPr>
        <w:t>）</w:t>
      </w:r>
      <w:bookmarkEnd w:id="72"/>
      <w:r>
        <w:rPr>
          <w:rFonts w:hint="eastAsia"/>
          <w:b/>
          <w:sz w:val="28"/>
          <w:szCs w:val="28"/>
        </w:rPr>
        <w:drawing>
          <wp:anchor distT="0" distB="0" distL="114300" distR="114300" simplePos="0" relativeHeight="251688448" behindDoc="1" locked="0" layoutInCell="1" allowOverlap="1" wp14:anchorId="583640A4" wp14:editId="345AAE3E">
            <wp:simplePos x="0" y="0"/>
            <wp:positionH relativeFrom="page">
              <wp:align>center</wp:align>
            </wp:positionH>
            <wp:positionV relativeFrom="paragraph">
              <wp:posOffset>1914950</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3" w:name="_Toc484821984"/>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r w:rsidR="000808A6" w:rsidRPr="007D42BA">
        <w:rPr>
          <w:rFonts w:ascii="宋体" w:hAnsi="宋体"/>
          <w:sz w:val="21"/>
          <w:szCs w:val="21"/>
        </w:rPr>
        <w:t>SQ</w:t>
      </w:r>
      <w:r w:rsidR="000808A6" w:rsidRPr="007D42BA">
        <w:rPr>
          <w:rFonts w:ascii="宋体" w:hAnsi="宋体" w:hint="eastAsia"/>
          <w:sz w:val="21"/>
          <w:szCs w:val="21"/>
        </w:rPr>
        <w:t>uAD数据集</w:t>
      </w:r>
      <w:r w:rsidR="00BF1E51">
        <w:rPr>
          <w:rFonts w:ascii="宋体" w:hAnsi="宋体" w:hint="eastAsia"/>
          <w:sz w:val="21"/>
          <w:szCs w:val="21"/>
        </w:rPr>
        <w:t>）</w:t>
      </w:r>
      <w:bookmarkEnd w:id="73"/>
    </w:p>
    <w:p w:rsidR="00672DA6" w:rsidRDefault="004A3523" w:rsidP="00672DA6">
      <w:pPr>
        <w:pStyle w:val="2"/>
      </w:pPr>
      <w:bookmarkStart w:id="74" w:name="_Toc484802788"/>
      <w:r>
        <w:rPr>
          <w:rFonts w:hint="eastAsia"/>
        </w:rPr>
        <w:t>卷积神经网络</w:t>
      </w:r>
      <w:r>
        <w:t xml:space="preserve"> filter size</w:t>
      </w:r>
      <w:r>
        <w:rPr>
          <w:rFonts w:hint="eastAsia"/>
        </w:rPr>
        <w:t>对准确率的影响</w:t>
      </w:r>
      <w:bookmarkEnd w:id="74"/>
    </w:p>
    <w:p w:rsidR="004B51E1" w:rsidRDefault="007F2334" w:rsidP="00A0000F">
      <w:pPr>
        <w:ind w:firstLine="420"/>
      </w:pPr>
      <w:r>
        <w:rPr>
          <w:rFonts w:hint="eastAsia"/>
        </w:rPr>
        <w:drawing>
          <wp:anchor distT="0" distB="0" distL="114300" distR="114300" simplePos="0" relativeHeight="251699712" behindDoc="0" locked="0" layoutInCell="1" allowOverlap="1">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r w:rsidR="00194724" w:rsidRPr="00194724">
        <w:t>Seo M</w:t>
      </w:r>
      <w:r w:rsidR="000408FC" w:rsidRPr="00B82749">
        <w:rPr>
          <w:vertAlign w:val="superscript"/>
        </w:rPr>
        <w:fldChar w:fldCharType="begin"/>
      </w:r>
      <w:r w:rsidR="000408FC" w:rsidRPr="00B82749">
        <w:rPr>
          <w:vertAlign w:val="superscript"/>
        </w:rPr>
        <w:instrText xml:space="preserve"> </w:instrText>
      </w:r>
      <w:r w:rsidR="000408FC" w:rsidRPr="00B82749">
        <w:rPr>
          <w:rFonts w:hint="eastAsia"/>
          <w:vertAlign w:val="superscript"/>
        </w:rPr>
        <w:instrText>REF _Ref484805678 \r \h</w:instrText>
      </w:r>
      <w:r w:rsidR="000408FC" w:rsidRPr="00B82749">
        <w:rPr>
          <w:vertAlign w:val="superscript"/>
        </w:rPr>
        <w:instrText xml:space="preserve"> </w:instrText>
      </w:r>
      <w:r w:rsidR="00B82749">
        <w:rPr>
          <w:vertAlign w:val="superscript"/>
        </w:rPr>
        <w:instrText xml:space="preserve"> \* MERGEFORMAT </w:instrText>
      </w:r>
      <w:r w:rsidR="000408FC" w:rsidRPr="00B82749">
        <w:rPr>
          <w:vertAlign w:val="superscript"/>
        </w:rPr>
      </w:r>
      <w:r w:rsidR="000408FC" w:rsidRPr="00B82749">
        <w:rPr>
          <w:vertAlign w:val="superscript"/>
        </w:rPr>
        <w:fldChar w:fldCharType="separate"/>
      </w:r>
      <w:r w:rsidR="000408FC" w:rsidRPr="00B82749">
        <w:rPr>
          <w:vertAlign w:val="superscript"/>
        </w:rPr>
        <w:t>[18]</w:t>
      </w:r>
      <w:r w:rsidR="000408FC" w:rsidRPr="00B82749">
        <w:rPr>
          <w:vertAlign w:val="superscript"/>
        </w:rPr>
        <w:fldChar w:fldCharType="end"/>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F80622" w:rsidRDefault="004B51E1" w:rsidP="007F2334">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5" w:name="_Toc484821985"/>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uAD数据集</w:t>
      </w:r>
      <w:r w:rsidR="005D797B">
        <w:rPr>
          <w:rFonts w:ascii="宋体" w:eastAsia="宋体" w:hAnsi="宋体" w:cs="Times New Roman" w:hint="eastAsia"/>
          <w:sz w:val="21"/>
          <w:szCs w:val="21"/>
        </w:rPr>
        <w:t>）</w:t>
      </w:r>
      <w:bookmarkEnd w:id="75"/>
    </w:p>
    <w:p w:rsidR="00AF185B" w:rsidRPr="00AF185B" w:rsidRDefault="00AF185B" w:rsidP="00AF185B">
      <w:r>
        <w:rPr>
          <w:rFonts w:hint="eastAsia"/>
          <w:b/>
          <w:sz w:val="28"/>
          <w:szCs w:val="28"/>
        </w:rPr>
        <w:lastRenderedPageBreak/>
        <w:drawing>
          <wp:anchor distT="0" distB="0" distL="114300" distR="114300" simplePos="0" relativeHeight="251701760" behindDoc="1" locked="0" layoutInCell="1" allowOverlap="1" wp14:anchorId="5CD23954" wp14:editId="07EE311F">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color w:val="FFFFFF" w:themeColor="background1"/>
        </w:rPr>
        <w:t>17</w:t>
      </w:r>
      <w:r w:rsidRPr="00707FF8">
        <w:rPr>
          <w:color w:val="FFFFFF" w:themeColor="background1"/>
        </w:rPr>
        <w:fldChar w:fldCharType="end"/>
      </w:r>
      <w:r w:rsidRPr="00707FF8">
        <w:rPr>
          <w:color w:val="FFFFFF" w:themeColor="background1"/>
        </w:rPr>
        <w:t xml:space="preserve"> </w:t>
      </w:r>
      <w:bookmarkStart w:id="76" w:name="_Toc484821986"/>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r w:rsidR="006E5D93" w:rsidRPr="002B2076">
        <w:rPr>
          <w:rFonts w:ascii="宋体" w:eastAsia="宋体" w:hAnsi="宋体" w:cs="Times New Roman" w:hint="eastAsia"/>
          <w:sz w:val="21"/>
          <w:szCs w:val="21"/>
        </w:rPr>
        <w:t>数据集</w:t>
      </w:r>
      <w:r w:rsidR="002561C1">
        <w:rPr>
          <w:rFonts w:ascii="宋体" w:eastAsia="宋体" w:hAnsi="宋体" w:cs="Times New Roman" w:hint="eastAsia"/>
          <w:sz w:val="21"/>
          <w:szCs w:val="21"/>
        </w:rPr>
        <w:t>）</w:t>
      </w:r>
      <w:bookmarkEnd w:id="76"/>
    </w:p>
    <w:p w:rsidR="0066461A" w:rsidRPr="0066461A" w:rsidRDefault="0066461A" w:rsidP="0066461A"/>
    <w:p w:rsidR="001A3A87" w:rsidRPr="00F80622" w:rsidRDefault="001A3A87" w:rsidP="0053497A">
      <w:pPr>
        <w:ind w:firstLine="420"/>
      </w:pPr>
      <w:r>
        <w:rPr>
          <w:rFonts w:hint="eastAsia"/>
        </w:rPr>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7" w:name="_Toc484802789"/>
      <w:r>
        <w:rPr>
          <w:rFonts w:hint="eastAsia"/>
        </w:rPr>
        <w:t>融合函数对准确率的影响</w:t>
      </w:r>
      <w:bookmarkEnd w:id="77"/>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lastRenderedPageBreak/>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color w:val="FFFFFF" w:themeColor="background1"/>
        </w:rPr>
        <w:t>18</w:t>
      </w:r>
      <w:r w:rsidRPr="0059079B">
        <w:rPr>
          <w:color w:val="FFFFFF" w:themeColor="background1"/>
        </w:rPr>
        <w:fldChar w:fldCharType="end"/>
      </w:r>
      <w:r w:rsidR="00AE6516">
        <w:rPr>
          <w:rFonts w:hint="eastAsia"/>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8" w:name="_Toc484821987"/>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uAD数据集</w:t>
      </w:r>
      <w:r w:rsidR="009661EB">
        <w:rPr>
          <w:rFonts w:ascii="宋体" w:eastAsia="宋体" w:hAnsi="宋体" w:cs="Times New Roman" w:hint="eastAsia"/>
          <w:sz w:val="21"/>
          <w:szCs w:val="21"/>
        </w:rPr>
        <w:t>）</w:t>
      </w:r>
      <w:bookmarkEnd w:id="78"/>
    </w:p>
    <w:p w:rsidR="004F1CA3" w:rsidRDefault="004F1CA3" w:rsidP="004F1CA3">
      <w:pPr>
        <w:pStyle w:val="2"/>
      </w:pPr>
      <w:bookmarkStart w:id="79" w:name="_Toc484802790"/>
      <w:r>
        <w:rPr>
          <w:rFonts w:hint="eastAsia"/>
        </w:rPr>
        <w:t>文本语序对准确率的影响</w:t>
      </w:r>
      <w:bookmarkEnd w:id="79"/>
    </w:p>
    <w:p w:rsidR="004F1CA3" w:rsidRPr="00FD091D" w:rsidRDefault="00054ED8" w:rsidP="00D84B37">
      <w:pPr>
        <w:ind w:firstLine="420"/>
      </w:pPr>
      <w:r w:rsidRPr="000609D0">
        <w:rPr>
          <w:rFonts w:hint="eastAsia"/>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F26676">
        <w:rPr>
          <w:rFonts w:hint="eastAsia"/>
        </w:rPr>
        <w:t>谷歌在机器翻译研究</w:t>
      </w:r>
      <w:r w:rsidR="00F46BB5">
        <w:rPr>
          <w:rFonts w:hint="eastAsia"/>
        </w:rPr>
        <w:t>中</w:t>
      </w:r>
      <w:r w:rsidR="007950BB" w:rsidRPr="00832AEF">
        <w:rPr>
          <w:vertAlign w:val="superscript"/>
        </w:rPr>
        <w:fldChar w:fldCharType="begin"/>
      </w:r>
      <w:r w:rsidR="007950BB" w:rsidRPr="00832AEF">
        <w:rPr>
          <w:vertAlign w:val="superscript"/>
        </w:rPr>
        <w:instrText xml:space="preserve"> </w:instrText>
      </w:r>
      <w:r w:rsidR="007950BB" w:rsidRPr="00832AEF">
        <w:rPr>
          <w:rFonts w:hint="eastAsia"/>
          <w:vertAlign w:val="superscript"/>
        </w:rPr>
        <w:instrText>REF _Ref484805970 \r \h</w:instrText>
      </w:r>
      <w:r w:rsidR="007950BB" w:rsidRPr="00832AEF">
        <w:rPr>
          <w:vertAlign w:val="superscript"/>
        </w:rPr>
        <w:instrText xml:space="preserve"> </w:instrText>
      </w:r>
      <w:r w:rsidR="007950BB">
        <w:rPr>
          <w:vertAlign w:val="superscript"/>
        </w:rPr>
        <w:instrText xml:space="preserve"> \* MERGEFORMAT </w:instrText>
      </w:r>
      <w:r w:rsidR="007950BB" w:rsidRPr="00832AEF">
        <w:rPr>
          <w:vertAlign w:val="superscript"/>
        </w:rPr>
      </w:r>
      <w:r w:rsidR="007950BB" w:rsidRPr="00832AEF">
        <w:rPr>
          <w:vertAlign w:val="superscript"/>
        </w:rPr>
        <w:fldChar w:fldCharType="separate"/>
      </w:r>
      <w:r w:rsidR="007950BB" w:rsidRPr="00832AEF">
        <w:rPr>
          <w:vertAlign w:val="superscript"/>
        </w:rPr>
        <w:t>[24]</w:t>
      </w:r>
      <w:r w:rsidR="007950BB" w:rsidRPr="00832AEF">
        <w:rPr>
          <w:vertAlign w:val="superscript"/>
        </w:rPr>
        <w:fldChar w:fldCharType="end"/>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19</w:t>
      </w:r>
      <w:r w:rsidRPr="00060F0B">
        <w:rPr>
          <w:color w:val="FFFFFF" w:themeColor="background1"/>
          <w:sz w:val="10"/>
          <w:szCs w:val="10"/>
        </w:rPr>
        <w:fldChar w:fldCharType="end"/>
      </w:r>
      <w:bookmarkStart w:id="80" w:name="_Toc484821988"/>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uAD数据集</w:t>
      </w:r>
      <w:r w:rsidR="007E45DF">
        <w:rPr>
          <w:rFonts w:ascii="宋体" w:eastAsia="宋体" w:hAnsi="宋体" w:cs="Times New Roman" w:hint="eastAsia"/>
          <w:sz w:val="21"/>
          <w:szCs w:val="21"/>
        </w:rPr>
        <w:t>）</w:t>
      </w:r>
      <w:bookmarkEnd w:id="80"/>
    </w:p>
    <w:p w:rsidR="00382AD0" w:rsidRDefault="00A84561" w:rsidP="00D84954">
      <w:pPr>
        <w:pStyle w:val="affe"/>
        <w:rPr>
          <w:rFonts w:ascii="宋体" w:eastAsia="宋体" w:hAnsi="宋体" w:cs="Times New Roman"/>
          <w:sz w:val="21"/>
          <w:szCs w:val="21"/>
        </w:rPr>
      </w:pPr>
      <w:r w:rsidRPr="00060F0B">
        <w:rPr>
          <w:rFonts w:hint="eastAsia"/>
          <w:color w:val="FFFFFF" w:themeColor="background1"/>
          <w:sz w:val="10"/>
          <w:szCs w:val="10"/>
        </w:rPr>
        <w:lastRenderedPageBreak/>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20</w:t>
      </w:r>
      <w:r w:rsidRPr="00060F0B">
        <w:rPr>
          <w:color w:val="FFFFFF" w:themeColor="background1"/>
          <w:sz w:val="10"/>
          <w:szCs w:val="10"/>
        </w:rPr>
        <w:fldChar w:fldCharType="end"/>
      </w:r>
      <w:bookmarkStart w:id="81" w:name="_Toc484821989"/>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r w:rsidR="00244888" w:rsidRPr="00571F7A">
        <w:rPr>
          <w:rFonts w:ascii="宋体" w:eastAsia="宋体" w:hAnsi="宋体" w:cs="Times New Roman" w:hint="eastAsia"/>
          <w:sz w:val="21"/>
          <w:szCs w:val="21"/>
        </w:rPr>
        <w:t>数据集</w:t>
      </w:r>
      <w:r w:rsidR="0089212C">
        <w:rPr>
          <w:rFonts w:ascii="宋体" w:eastAsia="宋体" w:hAnsi="宋体" w:cs="Times New Roman" w:hint="eastAsia"/>
          <w:sz w:val="21"/>
          <w:szCs w:val="21"/>
        </w:rPr>
        <w:t>）</w:t>
      </w:r>
      <w:bookmarkEnd w:id="81"/>
    </w:p>
    <w:p w:rsidR="007143EC" w:rsidRPr="007143EC" w:rsidRDefault="007143EC" w:rsidP="007143EC"/>
    <w:p w:rsidR="00262645" w:rsidRDefault="002D3016" w:rsidP="002D3016">
      <w:pPr>
        <w:ind w:firstLine="420"/>
      </w:pPr>
      <w:r>
        <w:rPr>
          <w:rFonts w:hint="eastAsia"/>
        </w:rPr>
        <w:t>实验结果表明，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752DA5" w:rsidRPr="00661CE5" w:rsidRDefault="00752DA5" w:rsidP="00661CE5"/>
    <w:p w:rsidR="007F0C37" w:rsidRDefault="00110BA6" w:rsidP="007F0C37">
      <w:pPr>
        <w:pStyle w:val="1"/>
        <w:numPr>
          <w:ilvl w:val="0"/>
          <w:numId w:val="1"/>
        </w:numPr>
        <w:spacing w:before="600"/>
      </w:pPr>
      <w:bookmarkStart w:id="82" w:name="_Toc484802791"/>
      <w:r>
        <w:rPr>
          <w:rFonts w:hint="eastAsia"/>
        </w:rPr>
        <w:lastRenderedPageBreak/>
        <w:t>总结与展望</w:t>
      </w:r>
      <w:bookmarkEnd w:id="82"/>
    </w:p>
    <w:p w:rsidR="007F0C37" w:rsidRDefault="005648B9" w:rsidP="005648B9">
      <w:pPr>
        <w:pStyle w:val="2"/>
      </w:pPr>
      <w:bookmarkStart w:id="83" w:name="_Toc484802792"/>
      <w:r>
        <w:rPr>
          <w:rFonts w:hint="eastAsia"/>
        </w:rPr>
        <w:t>本文工作的总结</w:t>
      </w:r>
      <w:bookmarkEnd w:id="83"/>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4" w:name="_Toc484802793"/>
      <w:r>
        <w:rPr>
          <w:rFonts w:hint="eastAsia"/>
        </w:rPr>
        <w:lastRenderedPageBreak/>
        <w:t>未来工作的展望</w:t>
      </w:r>
      <w:bookmarkEnd w:id="84"/>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5E2E82" w:rsidRPr="004A6BF4">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5E2E82" w:rsidRPr="0055636E">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Default="004615F9" w:rsidP="006A0E4C"/>
    <w:p w:rsidR="00391F90" w:rsidRPr="004615F9" w:rsidRDefault="00391F90" w:rsidP="006A0E4C"/>
    <w:p w:rsidR="00023979" w:rsidRPr="00B731B6" w:rsidRDefault="007F0C37" w:rsidP="00C24110">
      <w:pPr>
        <w:pStyle w:val="110"/>
        <w:spacing w:before="800"/>
      </w:pPr>
      <w:bookmarkStart w:id="85" w:name="_Toc484802794"/>
      <w:r w:rsidRPr="00B731B6">
        <w:lastRenderedPageBreak/>
        <w:t>插图索引</w:t>
      </w:r>
      <w:bookmarkEnd w:id="51"/>
      <w:bookmarkEnd w:id="52"/>
      <w:bookmarkEnd w:id="85"/>
    </w:p>
    <w:p w:rsidR="00792E4F" w:rsidRDefault="00792E4F">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072492">
        <w:rPr>
          <w:rFonts w:ascii="宋体" w:hAnsi="宋体"/>
        </w:rPr>
        <w:t>图1.1 问答系统的工作流程图</w:t>
      </w:r>
      <w:r>
        <w:tab/>
      </w:r>
      <w:r>
        <w:fldChar w:fldCharType="begin"/>
      </w:r>
      <w:r>
        <w:instrText xml:space="preserve"> PAGEREF _Toc484821970 \h </w:instrText>
      </w:r>
      <w:r>
        <w:fldChar w:fldCharType="separate"/>
      </w:r>
      <w:r>
        <w:t>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图1.2 基于层次标签化的问题分类图</w:t>
      </w:r>
      <w:r>
        <w:tab/>
      </w:r>
      <w:r>
        <w:fldChar w:fldCharType="begin"/>
      </w:r>
      <w:r>
        <w:instrText xml:space="preserve"> PAGEREF _Toc484821971 \h </w:instrText>
      </w:r>
      <w:r>
        <w:fldChar w:fldCharType="separate"/>
      </w:r>
      <w:r>
        <w:t>7</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图2.1 卷积神经网络的卷积特征抽取过程示意图</w:t>
      </w:r>
      <w:r>
        <w:tab/>
      </w:r>
      <w:r>
        <w:fldChar w:fldCharType="begin"/>
      </w:r>
      <w:r>
        <w:instrText xml:space="preserve"> PAGEREF _Toc484821972 \h </w:instrText>
      </w:r>
      <w:r>
        <w:fldChar w:fldCharType="separate"/>
      </w:r>
      <w:r>
        <w:t>9</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图2.2  基于卷积神经网络的图像识别过程示意图</w:t>
      </w:r>
      <w:r>
        <w:tab/>
      </w:r>
      <w:r>
        <w:fldChar w:fldCharType="begin"/>
      </w:r>
      <w:r>
        <w:instrText xml:space="preserve"> PAGEREF _Toc484821973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图2.3 CNN在句向量编码中的工作流程示意图</w:t>
      </w:r>
      <w:r>
        <w:tab/>
      </w:r>
      <w:r>
        <w:fldChar w:fldCharType="begin"/>
      </w:r>
      <w:r>
        <w:instrText xml:space="preserve"> PAGEREF _Toc484821974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图2.4 循环神经网络结构示意图</w:t>
      </w:r>
      <w:r>
        <w:tab/>
      </w:r>
      <w:r>
        <w:fldChar w:fldCharType="begin"/>
      </w:r>
      <w:r>
        <w:instrText xml:space="preserve"> PAGEREF _Toc484821975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图2.5 循环神经网络神经元示意图</w:t>
      </w:r>
      <w:r>
        <w:tab/>
      </w:r>
      <w:r>
        <w:fldChar w:fldCharType="begin"/>
      </w:r>
      <w:r>
        <w:instrText xml:space="preserve"> PAGEREF _Toc484821976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图2.6 循环神经网络神经元展开图</w:t>
      </w:r>
      <w:r>
        <w:tab/>
      </w:r>
      <w:r>
        <w:fldChar w:fldCharType="begin"/>
      </w:r>
      <w:r>
        <w:instrText xml:space="preserve"> PAGEREF _Toc484821977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图2.7 LSTM神经元示意图</w:t>
      </w:r>
      <w:r>
        <w:tab/>
      </w:r>
      <w:r>
        <w:fldChar w:fldCharType="begin"/>
      </w:r>
      <w:r>
        <w:instrText xml:space="preserve"> PAGEREF _Toc484821978 \h </w:instrText>
      </w:r>
      <w:r>
        <w:fldChar w:fldCharType="separate"/>
      </w:r>
      <w:r>
        <w:t>12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基于双向attention的神经网络算法结构图</w:t>
      </w:r>
      <w:r>
        <w:tab/>
      </w:r>
      <w:r>
        <w:fldChar w:fldCharType="begin"/>
      </w:r>
      <w:r>
        <w:instrText xml:space="preserve"> PAGEREF _Toc484821979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CNN字符编码示意图</w:t>
      </w:r>
      <w:r>
        <w:tab/>
      </w:r>
      <w:r>
        <w:fldChar w:fldCharType="begin"/>
      </w:r>
      <w:r>
        <w:instrText xml:space="preserve"> PAGEREF _Toc484821980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翻译机制下词向量编码维度对EM和F1分数影响（SQuAD数据集）</w:t>
      </w:r>
      <w:r>
        <w:tab/>
      </w:r>
      <w:r>
        <w:fldChar w:fldCharType="begin"/>
      </w:r>
      <w:r>
        <w:instrText xml:space="preserve"> PAGEREF _Toc484821981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翻译机制下词向量编码维度对EM和F1分数影响（MS-MARCO数据集）</w:t>
      </w:r>
      <w:r>
        <w:tab/>
      </w:r>
      <w:r>
        <w:fldChar w:fldCharType="begin"/>
      </w:r>
      <w:r>
        <w:instrText xml:space="preserve"> PAGEREF _Toc484821982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图4.3 中文语料库训练下词向量编码维度对EM和F1分数影响（SQuAD数据集）</w:t>
      </w:r>
      <w:r>
        <w:tab/>
      </w:r>
      <w:r>
        <w:fldChar w:fldCharType="begin"/>
      </w:r>
      <w:r>
        <w:instrText xml:space="preserve"> PAGEREF _Toc484821983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图4.4 中文语料库训练下不同文本长度对EM和F1分数影响（SQuAD数据集）</w:t>
      </w:r>
      <w:r>
        <w:tab/>
      </w:r>
      <w:r>
        <w:fldChar w:fldCharType="begin"/>
      </w:r>
      <w:r>
        <w:instrText xml:space="preserve"> PAGEREF _Toc484821984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图4.5 中文语料库训练下卷积核大小对EM和F1分数影响（SQuAD数据集）</w:t>
      </w:r>
      <w:r>
        <w:tab/>
      </w:r>
      <w:r>
        <w:fldChar w:fldCharType="begin"/>
      </w:r>
      <w:r>
        <w:instrText xml:space="preserve"> PAGEREF _Toc484821985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图4.6 卷积核大小在不同文本长度下对EM和F1分数影响（SQuAD数据集）</w:t>
      </w:r>
      <w:r>
        <w:tab/>
      </w:r>
      <w:r>
        <w:fldChar w:fldCharType="begin"/>
      </w:r>
      <w:r>
        <w:instrText xml:space="preserve"> PAGEREF _Toc484821986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图4.7 翻译机制下不同融合函数对F1分数影响（SQuAD数据集）</w:t>
      </w:r>
      <w:r>
        <w:tab/>
      </w:r>
      <w:r>
        <w:fldChar w:fldCharType="begin"/>
      </w:r>
      <w:r>
        <w:instrText xml:space="preserve"> PAGEREF _Toc484821987 \h </w:instrText>
      </w:r>
      <w:r>
        <w:fldChar w:fldCharType="separate"/>
      </w:r>
      <w:r>
        <w:t>24</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图4.8 翻译机制下不同文本语序对对不同文本长度F1分数影响（SQuAD数据集）</w:t>
      </w:r>
      <w:r>
        <w:tab/>
      </w:r>
      <w:r>
        <w:fldChar w:fldCharType="begin"/>
      </w:r>
      <w:r>
        <w:instrText xml:space="preserve"> PAGEREF _Toc484821988 \h </w:instrText>
      </w:r>
      <w:r>
        <w:fldChar w:fldCharType="separate"/>
      </w:r>
      <w:r>
        <w:t>25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图4.9 中文语料训练下不同文本语序对不同文本长度F1分数影响（SQuAD数据集）</w:t>
      </w:r>
      <w:r>
        <w:tab/>
      </w:r>
      <w:r>
        <w:fldChar w:fldCharType="begin"/>
      </w:r>
      <w:r>
        <w:instrText xml:space="preserve"> PAGEREF _Toc484821989 \h </w:instrText>
      </w:r>
      <w:r>
        <w:fldChar w:fldCharType="separate"/>
      </w:r>
      <w:r>
        <w:t>25</w:t>
      </w:r>
      <w:r>
        <w:fldChar w:fldCharType="end"/>
      </w:r>
    </w:p>
    <w:p w:rsidR="00023979" w:rsidRDefault="00792E4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pPr>
      <w:bookmarkStart w:id="86" w:name="_Toc184541622"/>
      <w:bookmarkStart w:id="87" w:name="_Toc184544397"/>
      <w:bookmarkStart w:id="88" w:name="_Toc484802795"/>
      <w:r w:rsidRPr="00B731B6">
        <w:lastRenderedPageBreak/>
        <w:t>表格索引</w:t>
      </w:r>
      <w:bookmarkEnd w:id="86"/>
      <w:bookmarkEnd w:id="87"/>
      <w:bookmarkEnd w:id="88"/>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C64668">
      <w:pPr>
        <w:pStyle w:val="afff"/>
        <w:tabs>
          <w:tab w:val="right" w:leader="dot" w:pos="8381"/>
        </w:tabs>
        <w:ind w:left="960" w:hanging="480"/>
        <w:rPr>
          <w:rFonts w:asciiTheme="minorHAnsi" w:eastAsiaTheme="minorEastAsia" w:hAnsiTheme="minorHAnsi" w:cstheme="minorBidi"/>
          <w:sz w:val="21"/>
          <w:szCs w:val="22"/>
        </w:rPr>
      </w:pPr>
      <w:hyperlink w:anchor="_Toc484630449" w:history="1">
        <w:r w:rsidR="00174E5C" w:rsidRPr="000950C5">
          <w:rPr>
            <w:rStyle w:val="aff5"/>
          </w:rPr>
          <w:t>表</w:t>
        </w:r>
        <w:r w:rsidR="00174E5C" w:rsidRPr="000950C5">
          <w:rPr>
            <w:rStyle w:val="aff5"/>
          </w:rPr>
          <w:t xml:space="preserve">1.1 </w:t>
        </w:r>
        <w:r w:rsidR="00174E5C" w:rsidRPr="000950C5">
          <w:rPr>
            <w:rStyle w:val="aff5"/>
          </w:rPr>
          <w:t>信息检索式问答的常见问题与答案</w:t>
        </w:r>
        <w:r w:rsidR="00174E5C">
          <w:rPr>
            <w:webHidden/>
          </w:rPr>
          <w:tab/>
        </w:r>
        <w:r w:rsidR="00174E5C">
          <w:rPr>
            <w:webHidden/>
          </w:rPr>
          <w:fldChar w:fldCharType="begin"/>
        </w:r>
        <w:r w:rsidR="00174E5C">
          <w:rPr>
            <w:webHidden/>
          </w:rPr>
          <w:instrText xml:space="preserve"> PAGEREF _Toc484630449 \h </w:instrText>
        </w:r>
        <w:r w:rsidR="00174E5C">
          <w:rPr>
            <w:webHidden/>
          </w:rPr>
        </w:r>
        <w:r w:rsidR="00174E5C">
          <w:rPr>
            <w:webHidden/>
          </w:rPr>
          <w:fldChar w:fldCharType="separate"/>
        </w:r>
        <w:r w:rsidR="00192452">
          <w:rPr>
            <w:webHidden/>
          </w:rPr>
          <w:t>4</w:t>
        </w:r>
        <w:r w:rsidR="00174E5C">
          <w:rPr>
            <w:webHidden/>
          </w:rPr>
          <w:fldChar w:fldCharType="end"/>
        </w:r>
      </w:hyperlink>
    </w:p>
    <w:p w:rsidR="00174E5C" w:rsidRDefault="00C64668">
      <w:pPr>
        <w:pStyle w:val="afff"/>
        <w:tabs>
          <w:tab w:val="right" w:leader="dot" w:pos="8381"/>
        </w:tabs>
        <w:ind w:left="960" w:hanging="480"/>
        <w:rPr>
          <w:rFonts w:asciiTheme="minorHAnsi" w:eastAsiaTheme="minorEastAsia" w:hAnsiTheme="minorHAnsi" w:cstheme="minorBidi"/>
          <w:sz w:val="21"/>
          <w:szCs w:val="22"/>
        </w:rPr>
      </w:pPr>
      <w:hyperlink w:anchor="_Toc484630450" w:history="1">
        <w:r w:rsidR="00174E5C" w:rsidRPr="000950C5">
          <w:rPr>
            <w:rStyle w:val="aff5"/>
          </w:rPr>
          <w:t>表</w:t>
        </w:r>
        <w:r w:rsidR="00824D59">
          <w:rPr>
            <w:rStyle w:val="aff5"/>
            <w:rFonts w:hint="eastAsia"/>
          </w:rPr>
          <w:t>4.1</w:t>
        </w:r>
        <w:r w:rsidR="00824D59">
          <w:rPr>
            <w:rStyle w:val="aff5"/>
          </w:rPr>
          <w:t xml:space="preserve"> </w:t>
        </w:r>
        <w:r w:rsidR="00824D59">
          <w:rPr>
            <w:rStyle w:val="aff5"/>
            <w:rFonts w:hint="eastAsia"/>
          </w:rPr>
          <w:t>实验参数设置表</w:t>
        </w:r>
        <w:r w:rsidR="00824D59">
          <w:rPr>
            <w:rStyle w:val="aff5"/>
          </w:rPr>
          <w:t xml:space="preserve"> </w:t>
        </w:r>
        <w:r w:rsidR="00174E5C">
          <w:rPr>
            <w:webHidden/>
          </w:rPr>
          <w:tab/>
        </w:r>
        <w:r w:rsidR="00174E5C">
          <w:rPr>
            <w:webHidden/>
          </w:rPr>
          <w:fldChar w:fldCharType="begin"/>
        </w:r>
        <w:r w:rsidR="00174E5C">
          <w:rPr>
            <w:webHidden/>
          </w:rPr>
          <w:instrText xml:space="preserve"> PAGEREF _Toc484630450 \h </w:instrText>
        </w:r>
        <w:r w:rsidR="00174E5C">
          <w:rPr>
            <w:webHidden/>
          </w:rPr>
        </w:r>
        <w:r w:rsidR="00174E5C">
          <w:rPr>
            <w:webHidden/>
          </w:rPr>
          <w:fldChar w:fldCharType="separate"/>
        </w:r>
        <w:r w:rsidR="00192452">
          <w:rPr>
            <w:webHidden/>
          </w:rPr>
          <w:t>21</w:t>
        </w:r>
        <w:r w:rsidR="00174E5C">
          <w:rPr>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89" w:name="_Toc132604444"/>
      <w:bookmarkStart w:id="90" w:name="_Toc132604825"/>
      <w:bookmarkStart w:id="91" w:name="_Toc184541623"/>
      <w:bookmarkStart w:id="92" w:name="_Toc184544398"/>
      <w:bookmarkStart w:id="93" w:name="_Toc484802796"/>
      <w:r w:rsidRPr="00B731B6">
        <w:lastRenderedPageBreak/>
        <w:t>参考文献</w:t>
      </w:r>
      <w:bookmarkEnd w:id="89"/>
      <w:bookmarkEnd w:id="90"/>
      <w:bookmarkEnd w:id="91"/>
      <w:bookmarkEnd w:id="92"/>
      <w:bookmarkEnd w:id="93"/>
    </w:p>
    <w:p w:rsidR="000046BD" w:rsidRPr="00A80AD8" w:rsidRDefault="000046BD" w:rsidP="000046BD">
      <w:pPr>
        <w:pStyle w:val="afff0"/>
        <w:numPr>
          <w:ilvl w:val="0"/>
          <w:numId w:val="27"/>
        </w:numPr>
        <w:ind w:firstLineChars="0"/>
        <w:rPr>
          <w:sz w:val="21"/>
          <w:szCs w:val="21"/>
        </w:rPr>
      </w:pPr>
      <w:bookmarkStart w:id="94" w:name="_Ref484804813"/>
      <w:r w:rsidRPr="00A80AD8">
        <w:rPr>
          <w:sz w:val="21"/>
          <w:szCs w:val="21"/>
        </w:rPr>
        <w:t>Lin J. An exploration of the principles underlying redundancy-based factoid question answering[J]. ACM Transactions on Information Systems (TOIS), 2007, 25(2): 6.</w:t>
      </w:r>
      <w:bookmarkEnd w:id="94"/>
    </w:p>
    <w:p w:rsidR="000046BD" w:rsidRPr="00A80AD8" w:rsidRDefault="000046BD" w:rsidP="000046BD">
      <w:pPr>
        <w:pStyle w:val="afff0"/>
        <w:numPr>
          <w:ilvl w:val="0"/>
          <w:numId w:val="27"/>
        </w:numPr>
        <w:ind w:firstLineChars="0"/>
        <w:rPr>
          <w:sz w:val="21"/>
          <w:szCs w:val="21"/>
        </w:rPr>
      </w:pPr>
      <w:bookmarkStart w:id="95" w:name="_Ref484804850"/>
      <w:r w:rsidRPr="00A80AD8">
        <w:rPr>
          <w:sz w:val="21"/>
          <w:szCs w:val="21"/>
        </w:rPr>
        <w:t>Li X, Roth D. Learning question classifiers[C]//Proceedings of the 19th international conference on Computational linguistics-Volume 1. Association for Computational Linguistics, 2002: 1-7.</w:t>
      </w:r>
      <w:bookmarkEnd w:id="95"/>
    </w:p>
    <w:p w:rsidR="000046BD" w:rsidRPr="00A80AD8" w:rsidRDefault="000046BD" w:rsidP="000046BD">
      <w:pPr>
        <w:pStyle w:val="afff0"/>
        <w:numPr>
          <w:ilvl w:val="0"/>
          <w:numId w:val="27"/>
        </w:numPr>
        <w:ind w:firstLineChars="0"/>
        <w:rPr>
          <w:sz w:val="21"/>
          <w:szCs w:val="21"/>
        </w:rPr>
      </w:pPr>
      <w:bookmarkStart w:id="96" w:name="_Ref484804914"/>
      <w:r w:rsidRPr="00A80AD8">
        <w:rPr>
          <w:sz w:val="21"/>
          <w:szCs w:val="21"/>
        </w:rPr>
        <w:t>Monz C. Minimal span weighting retrieval for question answering[C]//Proceedings of the SIGIR Workshop on Information Retrieval for Question Answering. 2004, 2.</w:t>
      </w:r>
      <w:bookmarkEnd w:id="9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97"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97"/>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98" w:name="_Ref484804988"/>
      <w:r w:rsidRPr="00A80AD8">
        <w:rPr>
          <w:sz w:val="21"/>
          <w:szCs w:val="21"/>
        </w:rPr>
        <w:t>Mikolov T, Karafiát M, Burget L, et al. Recurrent neural network based language model[C]//Interspeech. 2010, 2: 3.</w:t>
      </w:r>
      <w:bookmarkEnd w:id="98"/>
    </w:p>
    <w:p w:rsidR="000046BD" w:rsidRPr="00A80AD8" w:rsidRDefault="000046BD" w:rsidP="000046BD">
      <w:pPr>
        <w:pStyle w:val="afff0"/>
        <w:numPr>
          <w:ilvl w:val="0"/>
          <w:numId w:val="27"/>
        </w:numPr>
        <w:ind w:firstLineChars="0"/>
        <w:rPr>
          <w:sz w:val="21"/>
          <w:szCs w:val="21"/>
        </w:rPr>
      </w:pPr>
      <w:bookmarkStart w:id="99" w:name="_Ref484805005"/>
      <w:r w:rsidRPr="00A80AD8">
        <w:rPr>
          <w:sz w:val="21"/>
          <w:szCs w:val="21"/>
        </w:rPr>
        <w:t>Cheng J, Dong L, Lapata M. Long short-term memory-networks for machine reading[J]. arXiv preprint arXiv:1601.06733, 2015.</w:t>
      </w:r>
      <w:bookmarkEnd w:id="99"/>
    </w:p>
    <w:p w:rsidR="002A734C" w:rsidRPr="00A80AD8" w:rsidRDefault="002A734C" w:rsidP="000046BD">
      <w:pPr>
        <w:pStyle w:val="afff0"/>
        <w:numPr>
          <w:ilvl w:val="0"/>
          <w:numId w:val="27"/>
        </w:numPr>
        <w:ind w:firstLineChars="0"/>
        <w:rPr>
          <w:sz w:val="21"/>
          <w:szCs w:val="21"/>
        </w:rPr>
      </w:pPr>
      <w:bookmarkStart w:id="100" w:name="_Ref484805166"/>
      <w:r w:rsidRPr="00A80AD8">
        <w:rPr>
          <w:sz w:val="21"/>
          <w:szCs w:val="21"/>
        </w:rPr>
        <w:t>Zhang X, Zhao J, LeCun Y. Character-level convolutional networks for text classification[C]//Advances in neural information processing systems. 2015: 649-657.</w:t>
      </w:r>
      <w:bookmarkEnd w:id="100"/>
    </w:p>
    <w:p w:rsidR="000046BD" w:rsidRPr="00A80AD8" w:rsidRDefault="000046BD" w:rsidP="000046BD">
      <w:pPr>
        <w:pStyle w:val="afff0"/>
        <w:numPr>
          <w:ilvl w:val="0"/>
          <w:numId w:val="27"/>
        </w:numPr>
        <w:ind w:firstLineChars="0"/>
        <w:rPr>
          <w:sz w:val="21"/>
          <w:szCs w:val="21"/>
        </w:rPr>
      </w:pPr>
      <w:bookmarkStart w:id="101" w:name="_Ref484805027"/>
      <w:r w:rsidRPr="00A80AD8">
        <w:rPr>
          <w:sz w:val="21"/>
          <w:szCs w:val="21"/>
        </w:rPr>
        <w:t>Liu R, Hu J, Wei W, et al. Structural Embedding of Syntactic Trees for Machine Comprehension[J]. arXiv preprint arXiv:1703.00572, 2017.</w:t>
      </w:r>
      <w:bookmarkEnd w:id="101"/>
    </w:p>
    <w:p w:rsidR="000046BD" w:rsidRPr="00A80AD8" w:rsidRDefault="000046BD" w:rsidP="000046BD">
      <w:pPr>
        <w:pStyle w:val="afff0"/>
        <w:numPr>
          <w:ilvl w:val="0"/>
          <w:numId w:val="27"/>
        </w:numPr>
        <w:ind w:firstLineChars="0"/>
        <w:rPr>
          <w:sz w:val="21"/>
          <w:szCs w:val="21"/>
        </w:rPr>
      </w:pPr>
      <w:bookmarkStart w:id="102" w:name="_Ref484805237"/>
      <w:r w:rsidRPr="00A80AD8">
        <w:rPr>
          <w:sz w:val="21"/>
          <w:szCs w:val="21"/>
        </w:rPr>
        <w:t>Bahdanau D, Cho K, Bengio Y. Neural machine translation by jointly learning to align and translate[J]. arXiv preprint arXiv:1409.0473, 2014.</w:t>
      </w:r>
      <w:bookmarkEnd w:id="10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3"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0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4"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0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5"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0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6"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06"/>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07"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0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8"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0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9" w:name="_Ref484805664"/>
      <w:r w:rsidRPr="00A80AD8">
        <w:rPr>
          <w:rFonts w:cs="Arial"/>
          <w:color w:val="222222"/>
          <w:sz w:val="21"/>
          <w:szCs w:val="21"/>
          <w:shd w:val="clear" w:color="auto" w:fill="FFFFFF"/>
        </w:rPr>
        <w:t>Berant J, Liang P. Semantic Parsing via Paraphrasing[C]//ACL (1). 2014: 1415-1425.</w:t>
      </w:r>
      <w:bookmarkEnd w:id="109"/>
    </w:p>
    <w:p w:rsidR="000046BD" w:rsidRPr="00A80AD8" w:rsidRDefault="000046BD" w:rsidP="000046BD">
      <w:pPr>
        <w:pStyle w:val="afff0"/>
        <w:numPr>
          <w:ilvl w:val="0"/>
          <w:numId w:val="27"/>
        </w:numPr>
        <w:ind w:firstLineChars="0"/>
        <w:rPr>
          <w:sz w:val="21"/>
          <w:szCs w:val="21"/>
        </w:rPr>
      </w:pPr>
      <w:bookmarkStart w:id="110" w:name="_Ref484805678"/>
      <w:r w:rsidRPr="00A80AD8">
        <w:rPr>
          <w:sz w:val="21"/>
          <w:szCs w:val="21"/>
        </w:rPr>
        <w:t>Seo M, Kembhavi A, Farhadi A, et al. Bidirectional Attention Flow for Machine Comprehension[J]. arXiv preprint arXiv:1611.01603, 2016.</w:t>
      </w:r>
      <w:bookmarkEnd w:id="11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1" w:name="_Ref484805704"/>
      <w:r w:rsidRPr="00A80AD8">
        <w:rPr>
          <w:rFonts w:cs="Arial"/>
          <w:color w:val="222222"/>
          <w:sz w:val="21"/>
          <w:szCs w:val="21"/>
          <w:shd w:val="clear" w:color="auto" w:fill="FFFFFF"/>
        </w:rPr>
        <w:t>Kim Y. Convolutional neural networks for sentence classification[J]. arXiv preprint arXiv:1408.5882, 2014.</w:t>
      </w:r>
      <w:bookmarkEnd w:id="11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2" w:name="_Ref484805717"/>
      <w:r w:rsidRPr="00A80AD8">
        <w:rPr>
          <w:rFonts w:cs="Arial"/>
          <w:color w:val="222222"/>
          <w:sz w:val="21"/>
          <w:szCs w:val="21"/>
          <w:shd w:val="clear" w:color="auto" w:fill="FFFFFF"/>
        </w:rPr>
        <w:t>Pennington J, Socher R, Manning C D. Glove: Global Vectors for Word Representation[C]//EMNLP. 2014, 14: 1532-1543.</w:t>
      </w:r>
      <w:bookmarkEnd w:id="112"/>
    </w:p>
    <w:p w:rsidR="000046BD" w:rsidRPr="00A80AD8" w:rsidRDefault="000046BD" w:rsidP="000046BD">
      <w:pPr>
        <w:pStyle w:val="afff0"/>
        <w:numPr>
          <w:ilvl w:val="0"/>
          <w:numId w:val="27"/>
        </w:numPr>
        <w:ind w:firstLineChars="0"/>
        <w:rPr>
          <w:sz w:val="21"/>
          <w:szCs w:val="21"/>
        </w:rPr>
      </w:pPr>
      <w:bookmarkStart w:id="113"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1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4" w:name="_Ref484805740"/>
      <w:r w:rsidRPr="00A80AD8">
        <w:rPr>
          <w:rFonts w:cs="Arial"/>
          <w:color w:val="222222"/>
          <w:sz w:val="21"/>
          <w:szCs w:val="21"/>
          <w:shd w:val="clear" w:color="auto" w:fill="FFFFFF"/>
        </w:rPr>
        <w:t>Schmidhuber J, Hochreiter S. Long short-term memory[J]. Neural Comput, 1997, 9(8): 1735-1780.</w:t>
      </w:r>
      <w:bookmarkEnd w:id="114"/>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15"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1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6"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1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7"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1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8" w:name="_Ref484806020"/>
      <w:r w:rsidRPr="00A80AD8">
        <w:rPr>
          <w:rFonts w:cs="Arial"/>
          <w:color w:val="222222"/>
          <w:sz w:val="21"/>
          <w:szCs w:val="21"/>
          <w:shd w:val="clear" w:color="auto" w:fill="FFFFFF"/>
        </w:rPr>
        <w:t>Weston J, Chopra S, Bordes A. Memory networks[J]. arXiv preprint arXiv:1410.3916, 2014.</w:t>
      </w:r>
      <w:bookmarkEnd w:id="118"/>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19" w:name="_Toc132604445"/>
      <w:bookmarkStart w:id="120" w:name="_Toc132604826"/>
      <w:bookmarkStart w:id="121" w:name="_Toc184541624"/>
      <w:bookmarkStart w:id="122" w:name="_Toc184544399"/>
      <w:bookmarkStart w:id="123" w:name="_Toc484802797"/>
      <w:r w:rsidRPr="00B731B6">
        <w:lastRenderedPageBreak/>
        <w:t>致</w:t>
      </w:r>
      <w:r w:rsidR="00C40CE7">
        <w:rPr>
          <w:rFonts w:hint="eastAsia"/>
        </w:rPr>
        <w:t xml:space="preserve"> </w:t>
      </w:r>
      <w:r w:rsidRPr="00B731B6">
        <w:t>谢</w:t>
      </w:r>
      <w:bookmarkEnd w:id="119"/>
      <w:bookmarkEnd w:id="120"/>
      <w:bookmarkEnd w:id="121"/>
      <w:bookmarkEnd w:id="122"/>
      <w:bookmarkEnd w:id="123"/>
    </w:p>
    <w:p w:rsidR="00556913" w:rsidRDefault="0077164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w:t>
      </w:r>
      <w:r w:rsidR="00296409">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C63A7E">
        <w:rPr>
          <w:rFonts w:ascii="Times New Roman" w:hAnsi="Times New Roman" w:cs="Times New Roman" w:hint="eastAsia"/>
          <w:kern w:val="2"/>
        </w:rPr>
        <w:t>中遇到的许多困难</w:t>
      </w:r>
      <w:r w:rsidR="009F4F8C">
        <w:rPr>
          <w:rFonts w:ascii="Times New Roman" w:hAnsi="Times New Roman" w:cs="Times New Roman" w:hint="eastAsia"/>
          <w:kern w:val="2"/>
        </w:rPr>
        <w:t>。</w:t>
      </w:r>
    </w:p>
    <w:p w:rsidR="00307FB0" w:rsidRDefault="00307FB0"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w:t>
      </w:r>
      <w:r w:rsidR="00C76229">
        <w:rPr>
          <w:rFonts w:ascii="Times New Roman" w:hAnsi="Times New Roman" w:cs="Times New Roman" w:hint="eastAsia"/>
          <w:kern w:val="2"/>
        </w:rPr>
        <w:t>室友</w:t>
      </w:r>
      <w:r w:rsidR="00F17520">
        <w:rPr>
          <w:rFonts w:ascii="Times New Roman" w:hAnsi="Times New Roman" w:cs="Times New Roman" w:hint="eastAsia"/>
          <w:kern w:val="2"/>
        </w:rPr>
        <w:t>对我</w:t>
      </w:r>
      <w:r w:rsidR="00D567F9">
        <w:rPr>
          <w:rFonts w:ascii="Times New Roman" w:hAnsi="Times New Roman" w:cs="Times New Roman" w:hint="eastAsia"/>
          <w:kern w:val="2"/>
        </w:rPr>
        <w:t>毕业设计</w:t>
      </w:r>
      <w:r w:rsidR="00216C51">
        <w:rPr>
          <w:rFonts w:ascii="Times New Roman" w:hAnsi="Times New Roman" w:cs="Times New Roman" w:hint="eastAsia"/>
          <w:kern w:val="2"/>
        </w:rPr>
        <w:t>实验</w:t>
      </w:r>
      <w:r w:rsidR="000B7650">
        <w:rPr>
          <w:rFonts w:ascii="Times New Roman" w:hAnsi="Times New Roman" w:cs="Times New Roman" w:hint="eastAsia"/>
          <w:kern w:val="2"/>
        </w:rPr>
        <w:t>设计</w:t>
      </w:r>
      <w:r w:rsidR="00F17520">
        <w:rPr>
          <w:rFonts w:ascii="Times New Roman" w:hAnsi="Times New Roman" w:cs="Times New Roman" w:hint="eastAsia"/>
          <w:kern w:val="2"/>
        </w:rPr>
        <w:t>思路的启发</w:t>
      </w:r>
      <w:r w:rsidR="00A14AF3">
        <w:rPr>
          <w:rFonts w:ascii="Times New Roman" w:hAnsi="Times New Roman" w:cs="Times New Roman" w:hint="eastAsia"/>
          <w:kern w:val="2"/>
        </w:rPr>
        <w:t>，帮助我开拓思路</w:t>
      </w:r>
      <w:r w:rsidR="00A37A00">
        <w:rPr>
          <w:rFonts w:ascii="Times New Roman" w:hAnsi="Times New Roman" w:cs="Times New Roman" w:hint="eastAsia"/>
          <w:kern w:val="2"/>
        </w:rPr>
        <w:t>并更高效地完成了</w:t>
      </w:r>
      <w:r w:rsidR="003002A1">
        <w:rPr>
          <w:rFonts w:ascii="Times New Roman" w:hAnsi="Times New Roman" w:cs="Times New Roman" w:hint="eastAsia"/>
          <w:kern w:val="2"/>
        </w:rPr>
        <w:t>毕业设计</w:t>
      </w:r>
      <w:r w:rsidR="00C64F41">
        <w:rPr>
          <w:rFonts w:ascii="Times New Roman" w:hAnsi="Times New Roman" w:cs="Times New Roman" w:hint="eastAsia"/>
          <w:kern w:val="2"/>
        </w:rPr>
        <w:t>中的所有工作。</w:t>
      </w:r>
    </w:p>
    <w:p w:rsidR="007F067F" w:rsidRDefault="007D701B" w:rsidP="007F067F">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w:t>
      </w:r>
      <w:r w:rsidR="009D6E83">
        <w:rPr>
          <w:rFonts w:ascii="Times New Roman" w:hAnsi="Times New Roman" w:cs="Times New Roman" w:hint="eastAsia"/>
          <w:kern w:val="2"/>
        </w:rPr>
        <w:t>十分关心我的毕业设计</w:t>
      </w:r>
      <w:r w:rsidR="00BE2C72">
        <w:rPr>
          <w:rFonts w:ascii="Times New Roman" w:hAnsi="Times New Roman" w:cs="Times New Roman" w:hint="eastAsia"/>
          <w:kern w:val="2"/>
        </w:rPr>
        <w:t>乃至整个本科四年的学习情况，</w:t>
      </w:r>
      <w:r w:rsidR="00744200">
        <w:rPr>
          <w:rFonts w:ascii="Times New Roman" w:hAnsi="Times New Roman" w:cs="Times New Roman" w:hint="eastAsia"/>
          <w:kern w:val="2"/>
        </w:rPr>
        <w:t>一直鼓励我、</w:t>
      </w:r>
      <w:r w:rsidR="00185B85">
        <w:rPr>
          <w:rFonts w:ascii="Times New Roman" w:hAnsi="Times New Roman" w:cs="Times New Roman" w:hint="eastAsia"/>
          <w:kern w:val="2"/>
        </w:rPr>
        <w:t>促我上进</w:t>
      </w:r>
      <w:r w:rsidR="002D2528">
        <w:rPr>
          <w:rFonts w:ascii="Times New Roman" w:hAnsi="Times New Roman" w:cs="Times New Roman" w:hint="eastAsia"/>
          <w:kern w:val="2"/>
        </w:rPr>
        <w:t>。</w:t>
      </w:r>
    </w:p>
    <w:p w:rsidR="007F067F" w:rsidRPr="000E1A42" w:rsidRDefault="007F067F" w:rsidP="007F067F">
      <w:pPr>
        <w:pStyle w:val="affc"/>
        <w:spacing w:before="0" w:beforeAutospacing="0" w:after="0" w:afterAutospacing="0" w:line="400" w:lineRule="exact"/>
        <w:ind w:firstLine="420"/>
        <w:rPr>
          <w:rFonts w:ascii="Times New Roman" w:hAnsi="Times New Roman" w:cs="Times New Roman"/>
          <w:kern w:val="2"/>
        </w:rPr>
        <w:sectPr w:rsidR="007F067F"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w:t>
      </w:r>
      <w:r w:rsidR="00A25814">
        <w:rPr>
          <w:rFonts w:ascii="Times New Roman" w:hAnsi="Times New Roman" w:cs="Times New Roman" w:hint="eastAsia"/>
          <w:kern w:val="2"/>
        </w:rPr>
        <w:t>，帮助我形成了</w:t>
      </w:r>
      <w:r w:rsidR="009A5D5C">
        <w:rPr>
          <w:rFonts w:ascii="Times New Roman" w:hAnsi="Times New Roman" w:cs="Times New Roman" w:hint="eastAsia"/>
          <w:kern w:val="2"/>
        </w:rPr>
        <w:t>严谨扎实的</w:t>
      </w:r>
      <w:r w:rsidR="00953A30">
        <w:rPr>
          <w:rFonts w:ascii="Times New Roman" w:hAnsi="Times New Roman" w:cs="Times New Roman" w:hint="eastAsia"/>
          <w:kern w:val="2"/>
        </w:rPr>
        <w:t>求学态度</w:t>
      </w:r>
      <w:r w:rsidR="005704F9">
        <w:rPr>
          <w:rFonts w:ascii="Times New Roman" w:hAnsi="Times New Roman" w:cs="Times New Roman" w:hint="eastAsia"/>
          <w:kern w:val="2"/>
        </w:rPr>
        <w:t>和</w:t>
      </w:r>
      <w:r w:rsidR="00953A30">
        <w:rPr>
          <w:rFonts w:ascii="Times New Roman" w:hAnsi="Times New Roman" w:cs="Times New Roman" w:hint="eastAsia"/>
          <w:kern w:val="2"/>
        </w:rPr>
        <w:t>锲而不舍的钻研精神</w:t>
      </w:r>
      <w:r w:rsidR="00363E89">
        <w:rPr>
          <w:rFonts w:ascii="Times New Roman" w:hAnsi="Times New Roman" w:cs="Times New Roman" w:hint="eastAsia"/>
          <w:kern w:val="2"/>
        </w:rPr>
        <w:t>。</w:t>
      </w:r>
      <w:r w:rsidR="00F40894">
        <w:rPr>
          <w:rFonts w:ascii="Times New Roman" w:hAnsi="Times New Roman" w:cs="Times New Roman" w:hint="eastAsia"/>
          <w:kern w:val="2"/>
        </w:rPr>
        <w:t>再次</w:t>
      </w:r>
      <w:r w:rsidR="00055DCE">
        <w:rPr>
          <w:rFonts w:ascii="Times New Roman" w:hAnsi="Times New Roman" w:cs="Times New Roman" w:hint="eastAsia"/>
          <w:kern w:val="2"/>
        </w:rPr>
        <w:t>感谢帮助过我的各位老师</w:t>
      </w:r>
      <w:r w:rsidR="00707095">
        <w:rPr>
          <w:rFonts w:ascii="Times New Roman" w:hAnsi="Times New Roman" w:cs="Times New Roman" w:hint="eastAsia"/>
          <w:kern w:val="2"/>
        </w:rPr>
        <w:t>和同学们，</w:t>
      </w:r>
      <w:r w:rsidR="005B7099">
        <w:rPr>
          <w:rFonts w:ascii="Times New Roman" w:hAnsi="Times New Roman" w:cs="Times New Roman" w:hint="eastAsia"/>
          <w:kern w:val="2"/>
        </w:rPr>
        <w:t>也希望自己能够</w:t>
      </w:r>
      <w:r w:rsidR="00FA61C5">
        <w:rPr>
          <w:rFonts w:ascii="Times New Roman" w:hAnsi="Times New Roman" w:cs="Times New Roman" w:hint="eastAsia"/>
          <w:kern w:val="2"/>
        </w:rPr>
        <w:t>进一步探索自身的学术兴趣和人生志向，</w:t>
      </w:r>
      <w:r w:rsidR="00162AD1">
        <w:rPr>
          <w:rFonts w:ascii="Times New Roman" w:hAnsi="Times New Roman" w:cs="Times New Roman" w:hint="eastAsia"/>
          <w:kern w:val="2"/>
        </w:rPr>
        <w:t>争取实现人生理想，为社会创造更大价值。</w:t>
      </w:r>
    </w:p>
    <w:p w:rsidR="001D4567" w:rsidRPr="00B731B6" w:rsidRDefault="001D4567" w:rsidP="00C24110">
      <w:pPr>
        <w:pStyle w:val="110"/>
        <w:spacing w:before="800"/>
      </w:pPr>
      <w:bookmarkStart w:id="124" w:name="_Toc132604446"/>
      <w:bookmarkStart w:id="125" w:name="_Toc132604827"/>
      <w:bookmarkStart w:id="126" w:name="_Toc132605967"/>
      <w:bookmarkStart w:id="127" w:name="_Toc184541625"/>
      <w:bookmarkStart w:id="128" w:name="_Toc184544400"/>
      <w:bookmarkStart w:id="129" w:name="_Toc484802798"/>
      <w:r w:rsidRPr="00B731B6">
        <w:lastRenderedPageBreak/>
        <w:t>声</w:t>
      </w:r>
      <w:r w:rsidR="00C40CE7">
        <w:t xml:space="preserve"> </w:t>
      </w:r>
      <w:r w:rsidRPr="00B731B6">
        <w:t>明</w:t>
      </w:r>
      <w:bookmarkEnd w:id="124"/>
      <w:bookmarkEnd w:id="125"/>
      <w:bookmarkEnd w:id="126"/>
      <w:bookmarkEnd w:id="127"/>
      <w:bookmarkEnd w:id="128"/>
      <w:bookmarkEnd w:id="129"/>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30" w:name="_Toc184541626"/>
      <w:bookmarkStart w:id="131" w:name="_Toc184544401"/>
      <w:bookmarkStart w:id="132" w:name="_Toc48480279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30"/>
      <w:bookmarkEnd w:id="131"/>
      <w:bookmarkEnd w:id="132"/>
    </w:p>
    <w:p w:rsidR="00090A9A" w:rsidRDefault="007D5518" w:rsidP="00AC6291">
      <w:pPr>
        <w:jc w:val="center"/>
      </w:pPr>
      <w:r>
        <w:rPr>
          <w:rFonts w:hint="eastAsia"/>
        </w:rPr>
        <w:t>R-</w:t>
      </w:r>
      <w:r>
        <w:t>NET:</w:t>
      </w:r>
      <w:r w:rsidR="00010B00">
        <w:rPr>
          <w:rFonts w:hint="eastAsia"/>
        </w:rPr>
        <w:t>自匹配网络在</w:t>
      </w:r>
      <w:r w:rsidR="00225694">
        <w:rPr>
          <w:rFonts w:hint="eastAsia"/>
        </w:rPr>
        <w:t>机器阅读理解中应用</w:t>
      </w:r>
    </w:p>
    <w:p w:rsidR="00B61A50" w:rsidRDefault="00B61A50" w:rsidP="00AC6291">
      <w:pPr>
        <w:jc w:val="center"/>
      </w:pPr>
    </w:p>
    <w:p w:rsidR="00E1507F" w:rsidRDefault="004814FF" w:rsidP="00E549C9">
      <w:pPr>
        <w:rPr>
          <w:rFonts w:ascii="NimbusRomNo9L-Regu" w:hAnsi="NimbusRomNo9L-Regu" w:cs="宋体" w:hint="eastAsia"/>
          <w:color w:val="000000"/>
          <w:kern w:val="0"/>
        </w:rPr>
      </w:pPr>
      <w:r w:rsidRPr="00E549C9">
        <w:rPr>
          <w:rFonts w:ascii="NimbusRomNo9L-Regu" w:hAnsi="NimbusRomNo9L-Regu" w:cs="宋体" w:hint="eastAsia"/>
          <w:b/>
          <w:color w:val="000000"/>
          <w:kern w:val="0"/>
        </w:rPr>
        <w:t>摘要：</w:t>
      </w:r>
      <w:r w:rsidR="00E549C9" w:rsidRPr="00E549C9">
        <w:rPr>
          <w:rFonts w:ascii="NimbusRomNo9L-Regu" w:hAnsi="NimbusRomNo9L-Regu" w:cs="宋体"/>
          <w:color w:val="000000"/>
          <w:kern w:val="0"/>
        </w:rPr>
        <w:t>在本文中，我们介绍了</w:t>
      </w:r>
      <w:r w:rsidR="00E549C9" w:rsidRPr="00E549C9">
        <w:rPr>
          <w:rFonts w:ascii="NimbusRomNo9L-Regu" w:hAnsi="NimbusRomNo9L-Regu" w:cs="宋体"/>
          <w:color w:val="000000"/>
          <w:kern w:val="0"/>
        </w:rPr>
        <w:t xml:space="preserve"> R-</w:t>
      </w:r>
      <w:r w:rsidR="00AC2501">
        <w:rPr>
          <w:rFonts w:ascii="NimbusRomNo9L-Regu" w:hAnsi="NimbusRomNo9L-Regu" w:cs="宋体" w:hint="eastAsia"/>
          <w:color w:val="000000"/>
          <w:kern w:val="0"/>
        </w:rPr>
        <w:t>NET</w:t>
      </w:r>
      <w:r w:rsidR="00AC2501">
        <w:rPr>
          <w:rFonts w:ascii="NimbusRomNo9L-Regu" w:hAnsi="NimbusRomNo9L-Regu" w:cs="宋体" w:hint="eastAsia"/>
          <w:color w:val="000000"/>
          <w:kern w:val="0"/>
        </w:rPr>
        <w:t>网络结构</w:t>
      </w:r>
      <w:r w:rsidR="00E549C9" w:rsidRPr="00E549C9">
        <w:rPr>
          <w:rFonts w:ascii="NimbusRomNo9L-Regu" w:hAnsi="NimbusRomNo9L-Regu" w:cs="宋体"/>
          <w:color w:val="000000"/>
          <w:kern w:val="0"/>
        </w:rPr>
        <w:t>，</w:t>
      </w:r>
      <w:r w:rsidR="006E193F">
        <w:rPr>
          <w:rFonts w:ascii="NimbusRomNo9L-Regu" w:hAnsi="NimbusRomNo9L-Regu" w:cs="宋体" w:hint="eastAsia"/>
          <w:color w:val="000000"/>
          <w:kern w:val="0"/>
        </w:rPr>
        <w:t>这是一种</w:t>
      </w:r>
      <w:r w:rsidR="00576403">
        <w:rPr>
          <w:rFonts w:ascii="NimbusRomNo9L-Regu" w:hAnsi="NimbusRomNo9L-Regu" w:cs="宋体" w:hint="eastAsia"/>
          <w:color w:val="000000"/>
          <w:kern w:val="0"/>
        </w:rPr>
        <w:t>为机器阅读理解而设计的</w:t>
      </w:r>
      <w:r w:rsidR="00E549C9" w:rsidRPr="00E549C9">
        <w:rPr>
          <w:rFonts w:ascii="NimbusRomNo9L-Regu" w:hAnsi="NimbusRomNo9L-Regu" w:cs="宋体"/>
          <w:color w:val="000000"/>
          <w:kern w:val="0"/>
        </w:rPr>
        <w:t>端到端的神经网络模型，其目的是</w:t>
      </w:r>
      <w:r w:rsidR="00AE588B">
        <w:rPr>
          <w:rFonts w:ascii="NimbusRomNo9L-Regu" w:hAnsi="NimbusRomNo9L-Regu" w:cs="宋体"/>
          <w:color w:val="000000"/>
          <w:kern w:val="0"/>
        </w:rPr>
        <w:t>从给定的</w:t>
      </w:r>
      <w:r w:rsidR="00AE588B">
        <w:rPr>
          <w:rFonts w:ascii="NimbusRomNo9L-Regu" w:hAnsi="NimbusRomNo9L-Regu" w:cs="宋体" w:hint="eastAsia"/>
          <w:color w:val="000000"/>
          <w:kern w:val="0"/>
        </w:rPr>
        <w:t>文章中</w:t>
      </w:r>
      <w:r w:rsidR="00F12909">
        <w:rPr>
          <w:rFonts w:ascii="NimbusRomNo9L-Regu" w:hAnsi="NimbusRomNo9L-Regu" w:cs="宋体"/>
          <w:color w:val="000000"/>
          <w:kern w:val="0"/>
        </w:rPr>
        <w:t>回答</w:t>
      </w:r>
      <w:r w:rsidR="00E549C9" w:rsidRPr="00E549C9">
        <w:rPr>
          <w:rFonts w:ascii="NimbusRomNo9L-Regu" w:hAnsi="NimbusRomNo9L-Regu" w:cs="宋体"/>
          <w:color w:val="000000"/>
          <w:kern w:val="0"/>
        </w:rPr>
        <w:t>问题</w:t>
      </w:r>
      <w:r w:rsidR="004A5CFB">
        <w:rPr>
          <w:rFonts w:ascii="NimbusRomNo9L-Regu" w:hAnsi="NimbusRomNo9L-Regu" w:cs="宋体"/>
          <w:color w:val="000000"/>
          <w:kern w:val="0"/>
        </w:rPr>
        <w:t>。我们</w:t>
      </w:r>
      <w:r w:rsidR="004A5CFB">
        <w:rPr>
          <w:rFonts w:ascii="NimbusRomNo9L-Regu" w:hAnsi="NimbusRomNo9L-Regu" w:cs="宋体" w:hint="eastAsia"/>
          <w:color w:val="000000"/>
          <w:kern w:val="0"/>
        </w:rPr>
        <w:t>首先</w:t>
      </w:r>
      <w:r w:rsidR="00886152">
        <w:rPr>
          <w:rFonts w:ascii="NimbusRomNo9L-Regu" w:hAnsi="NimbusRomNo9L-Regu" w:cs="宋体"/>
          <w:color w:val="000000"/>
          <w:kern w:val="0"/>
        </w:rPr>
        <w:t>匹配问题和与</w:t>
      </w:r>
      <w:r w:rsidR="00886152">
        <w:rPr>
          <w:rFonts w:ascii="NimbusRomNo9L-Regu" w:hAnsi="NimbusRomNo9L-Regu" w:cs="宋体" w:hint="eastAsia"/>
          <w:color w:val="000000"/>
          <w:kern w:val="0"/>
        </w:rPr>
        <w:t>文章</w:t>
      </w:r>
      <w:r w:rsidR="00EF328C">
        <w:rPr>
          <w:rFonts w:ascii="NimbusRomNo9L-Regu" w:hAnsi="NimbusRomNo9L-Regu" w:cs="宋体"/>
          <w:color w:val="000000"/>
          <w:kern w:val="0"/>
        </w:rPr>
        <w:t>基于</w:t>
      </w:r>
      <w:r w:rsidR="00D33F4D">
        <w:rPr>
          <w:rFonts w:ascii="NimbusRomNo9L-Regu" w:hAnsi="NimbusRomNo9L-Regu" w:cs="宋体" w:hint="eastAsia"/>
          <w:color w:val="000000"/>
          <w:kern w:val="0"/>
        </w:rPr>
        <w:t>门</w:t>
      </w:r>
      <w:r w:rsidR="00930624">
        <w:rPr>
          <w:rFonts w:ascii="NimbusRomNo9L-Regu" w:hAnsi="NimbusRomNo9L-Regu" w:cs="宋体" w:hint="eastAsia"/>
          <w:color w:val="000000"/>
          <w:kern w:val="0"/>
        </w:rPr>
        <w:t>控制</w:t>
      </w:r>
      <w:r w:rsidR="004F2A2E">
        <w:rPr>
          <w:rFonts w:ascii="NimbusRomNo9L-Regu" w:hAnsi="NimbusRomNo9L-Regu" w:cs="宋体"/>
          <w:color w:val="000000"/>
          <w:kern w:val="0"/>
        </w:rPr>
        <w:t>注意递归网络的问题</w:t>
      </w:r>
      <w:r w:rsidR="004F2A2E">
        <w:rPr>
          <w:rFonts w:ascii="NimbusRomNo9L-Regu" w:hAnsi="NimbusRomNo9L-Regu" w:cs="宋体" w:hint="eastAsia"/>
          <w:color w:val="000000"/>
          <w:kern w:val="0"/>
        </w:rPr>
        <w:t>与</w:t>
      </w:r>
      <w:r w:rsidR="00EF328C">
        <w:rPr>
          <w:rFonts w:ascii="NimbusRomNo9L-Regu" w:hAnsi="NimbusRomNo9L-Regu" w:cs="宋体" w:hint="eastAsia"/>
          <w:color w:val="000000"/>
          <w:kern w:val="0"/>
        </w:rPr>
        <w:t>文章</w:t>
      </w:r>
      <w:r w:rsidR="00E549C9" w:rsidRPr="00E549C9">
        <w:rPr>
          <w:rFonts w:ascii="NimbusRomNo9L-Regu" w:hAnsi="NimbusRomNo9L-Regu" w:cs="宋体"/>
          <w:color w:val="000000"/>
          <w:kern w:val="0"/>
        </w:rPr>
        <w:t>表</w:t>
      </w:r>
      <w:r w:rsidR="005E0354">
        <w:rPr>
          <w:rFonts w:ascii="NimbusRomNo9L-Regu" w:hAnsi="NimbusRomNo9L-Regu" w:cs="宋体"/>
          <w:color w:val="000000"/>
          <w:kern w:val="0"/>
        </w:rPr>
        <w:t>示形式。然后我们提出自匹配的注意机制，以完善</w:t>
      </w:r>
      <w:r w:rsidR="005E0354">
        <w:rPr>
          <w:rFonts w:ascii="NimbusRomNo9L-Regu" w:hAnsi="NimbusRomNo9L-Regu" w:cs="宋体" w:hint="eastAsia"/>
          <w:color w:val="000000"/>
          <w:kern w:val="0"/>
        </w:rPr>
        <w:t>文章与自身的匹配</w:t>
      </w:r>
      <w:r w:rsidR="001E7D97">
        <w:rPr>
          <w:rFonts w:ascii="NimbusRomNo9L-Regu" w:hAnsi="NimbusRomNo9L-Regu" w:cs="宋体"/>
          <w:color w:val="000000"/>
          <w:kern w:val="0"/>
        </w:rPr>
        <w:t>，它有效地</w:t>
      </w:r>
      <w:r w:rsidR="001E7D97">
        <w:rPr>
          <w:rFonts w:ascii="NimbusRomNo9L-Regu" w:hAnsi="NimbusRomNo9L-Regu" w:cs="宋体" w:hint="eastAsia"/>
          <w:color w:val="000000"/>
          <w:kern w:val="0"/>
        </w:rPr>
        <w:t>以</w:t>
      </w:r>
      <w:r w:rsidR="00E549C9" w:rsidRPr="00E549C9">
        <w:rPr>
          <w:rFonts w:ascii="NimbusRomNo9L-Regu" w:hAnsi="NimbusRomNo9L-Regu" w:cs="宋体"/>
          <w:color w:val="000000"/>
          <w:kern w:val="0"/>
        </w:rPr>
        <w:t>编码表示</w:t>
      </w:r>
      <w:r w:rsidR="001E7D97">
        <w:rPr>
          <w:rFonts w:ascii="NimbusRomNo9L-Regu" w:hAnsi="NimbusRomNo9L-Regu" w:cs="宋体" w:hint="eastAsia"/>
          <w:color w:val="000000"/>
          <w:kern w:val="0"/>
        </w:rPr>
        <w:t>的</w:t>
      </w:r>
      <w:r w:rsidR="00E549C9" w:rsidRPr="00E549C9">
        <w:rPr>
          <w:rFonts w:ascii="NimbusRomNo9L-Regu" w:hAnsi="NimbusRomNo9L-Regu" w:cs="宋体"/>
          <w:color w:val="000000"/>
          <w:kern w:val="0"/>
        </w:rPr>
        <w:t>形式</w:t>
      </w:r>
      <w:r w:rsidR="001E7D97">
        <w:rPr>
          <w:rFonts w:ascii="NimbusRomNo9L-Regu" w:hAnsi="NimbusRomNo9L-Regu" w:cs="宋体" w:hint="eastAsia"/>
          <w:color w:val="000000"/>
          <w:kern w:val="0"/>
        </w:rPr>
        <w:t>来</w:t>
      </w:r>
      <w:r w:rsidR="009938A0">
        <w:rPr>
          <w:rFonts w:ascii="NimbusRomNo9L-Regu" w:hAnsi="NimbusRomNo9L-Regu" w:cs="宋体" w:hint="eastAsia"/>
          <w:color w:val="000000"/>
          <w:kern w:val="0"/>
        </w:rPr>
        <w:t>表达</w:t>
      </w:r>
      <w:r w:rsidR="009F2AE4">
        <w:rPr>
          <w:rFonts w:ascii="NimbusRomNo9L-Regu" w:hAnsi="NimbusRomNo9L-Regu" w:cs="宋体"/>
          <w:color w:val="000000"/>
          <w:kern w:val="0"/>
        </w:rPr>
        <w:t>整篇文章的信息。我们最后</w:t>
      </w:r>
      <w:r w:rsidR="009F2AE4">
        <w:rPr>
          <w:rFonts w:ascii="NimbusRomNo9L-Regu" w:hAnsi="NimbusRomNo9L-Regu" w:cs="宋体" w:hint="eastAsia"/>
          <w:color w:val="000000"/>
          <w:kern w:val="0"/>
        </w:rPr>
        <w:t>采用了</w:t>
      </w:r>
      <w:r w:rsidR="007C75CC">
        <w:rPr>
          <w:rFonts w:ascii="NimbusRomNo9L-Regu" w:hAnsi="NimbusRomNo9L-Regu" w:cs="宋体"/>
          <w:color w:val="000000"/>
          <w:kern w:val="0"/>
        </w:rPr>
        <w:t>到指针网络找到答案</w:t>
      </w:r>
      <w:r w:rsidR="007C75CC">
        <w:rPr>
          <w:rFonts w:ascii="NimbusRomNo9L-Regu" w:hAnsi="NimbusRomNo9L-Regu" w:cs="宋体" w:hint="eastAsia"/>
          <w:color w:val="000000"/>
          <w:kern w:val="0"/>
        </w:rPr>
        <w:t>在</w:t>
      </w:r>
      <w:r w:rsidR="00E549C9" w:rsidRPr="00E549C9">
        <w:rPr>
          <w:rFonts w:ascii="NimbusRomNo9L-Regu" w:hAnsi="NimbusRomNo9L-Regu" w:cs="宋体"/>
          <w:color w:val="000000"/>
          <w:kern w:val="0"/>
        </w:rPr>
        <w:t>段落</w:t>
      </w:r>
      <w:r w:rsidR="002D2D1F">
        <w:rPr>
          <w:rFonts w:ascii="NimbusRomNo9L-Regu" w:hAnsi="NimbusRomNo9L-Regu" w:cs="宋体" w:hint="eastAsia"/>
          <w:color w:val="000000"/>
          <w:kern w:val="0"/>
        </w:rPr>
        <w:t>中</w:t>
      </w:r>
      <w:r w:rsidR="00E549C9" w:rsidRPr="00E549C9">
        <w:rPr>
          <w:rFonts w:ascii="NimbusRomNo9L-Regu" w:hAnsi="NimbusRomNo9L-Regu" w:cs="宋体"/>
          <w:color w:val="000000"/>
          <w:kern w:val="0"/>
        </w:rPr>
        <w:t>的位置。我们进行广泛的实验对球队和</w:t>
      </w:r>
      <w:r w:rsidR="00E549C9" w:rsidRPr="00E549C9">
        <w:rPr>
          <w:rFonts w:ascii="NimbusRomNo9L-Regu" w:hAnsi="NimbusRomNo9L-Regu" w:cs="宋体"/>
          <w:color w:val="000000"/>
          <w:kern w:val="0"/>
        </w:rPr>
        <w:t xml:space="preserve"> MS-</w:t>
      </w:r>
      <w:r w:rsidR="008C52D3">
        <w:rPr>
          <w:rFonts w:ascii="NimbusRomNo9L-Regu" w:hAnsi="NimbusRomNo9L-Regu" w:cs="宋体" w:hint="eastAsia"/>
          <w:color w:val="000000"/>
          <w:kern w:val="0"/>
        </w:rPr>
        <w:t>M</w:t>
      </w:r>
      <w:r w:rsidR="008C52D3">
        <w:rPr>
          <w:rFonts w:ascii="NimbusRomNo9L-Regu" w:hAnsi="NimbusRomNo9L-Regu" w:cs="宋体"/>
          <w:color w:val="000000"/>
          <w:kern w:val="0"/>
        </w:rPr>
        <w:t>ARCO</w:t>
      </w:r>
      <w:r w:rsidR="00E549C9" w:rsidRPr="00E549C9">
        <w:rPr>
          <w:rFonts w:ascii="NimbusRomNo9L-Regu" w:hAnsi="NimbusRomNo9L-Regu" w:cs="宋体"/>
          <w:color w:val="000000"/>
          <w:kern w:val="0"/>
        </w:rPr>
        <w:t>数据集和我们的模型达到最佳结果在两个数据集之间所有发表的结果。</w:t>
      </w:r>
    </w:p>
    <w:p w:rsidR="00E1507F" w:rsidRDefault="003E6E67" w:rsidP="00444EF4">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4179D7" w:rsidRDefault="004179D7" w:rsidP="004179D7">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sidR="006B06A6">
        <w:rPr>
          <w:rFonts w:ascii="NimbusRomNo9L-Regu" w:hAnsi="NimbusRomNo9L-Regu" w:cs="宋体" w:hint="eastAsia"/>
          <w:color w:val="000000"/>
          <w:kern w:val="0"/>
        </w:rPr>
        <w:t>的问题回答，旨在回答</w:t>
      </w:r>
      <w:r w:rsidR="0010528A">
        <w:rPr>
          <w:rFonts w:ascii="NimbusRomNo9L-Regu" w:hAnsi="NimbusRomNo9L-Regu" w:cs="宋体" w:hint="eastAsia"/>
          <w:color w:val="000000"/>
          <w:kern w:val="0"/>
        </w:rPr>
        <w:t>一系列</w:t>
      </w:r>
      <w:r w:rsidR="00B71182">
        <w:rPr>
          <w:rFonts w:ascii="NimbusRomNo9L-Regu" w:hAnsi="NimbusRomNo9L-Regu" w:cs="宋体" w:hint="eastAsia"/>
          <w:color w:val="000000"/>
          <w:kern w:val="0"/>
        </w:rPr>
        <w:t>根据一段文本或文章提出</w:t>
      </w:r>
      <w:r w:rsidR="00056EE7">
        <w:rPr>
          <w:rFonts w:ascii="NimbusRomNo9L-Regu" w:hAnsi="NimbusRomNo9L-Regu" w:cs="宋体" w:hint="eastAsia"/>
          <w:color w:val="000000"/>
          <w:kern w:val="0"/>
        </w:rPr>
        <w:t>的</w:t>
      </w:r>
      <w:r w:rsidR="006B06A6">
        <w:rPr>
          <w:rFonts w:ascii="NimbusRomNo9L-Regu" w:hAnsi="NimbusRomNo9L-Regu" w:cs="宋体" w:hint="eastAsia"/>
          <w:color w:val="000000"/>
          <w:kern w:val="0"/>
        </w:rPr>
        <w:t>问题。我们主要使用</w:t>
      </w:r>
      <w:r w:rsidR="00A76FD7">
        <w:rPr>
          <w:rFonts w:ascii="NimbusRomNo9L-Regu" w:hAnsi="NimbusRomNo9L-Regu" w:cs="宋体" w:hint="eastAsia"/>
          <w:color w:val="000000"/>
          <w:kern w:val="0"/>
        </w:rPr>
        <w:t>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000805FE">
        <w:rPr>
          <w:rFonts w:ascii="NimbusRomNo9L-Regu" w:hAnsi="NimbusRomNo9L-Regu" w:cs="宋体" w:hint="eastAsia"/>
          <w:color w:val="000000"/>
          <w:kern w:val="0"/>
        </w:rPr>
        <w:t>）数据集</w:t>
      </w:r>
      <w:r w:rsidRPr="004179D7">
        <w:rPr>
          <w:rFonts w:ascii="NimbusRomNo9L-Regu" w:hAnsi="NimbusRomNo9L-Regu" w:cs="宋体" w:hint="eastAsia"/>
          <w:color w:val="000000"/>
          <w:kern w:val="0"/>
        </w:rPr>
        <w:t>两个用于阅读理解和问答的大型数据集</w:t>
      </w:r>
      <w:r w:rsidR="00B857AF">
        <w:rPr>
          <w:rFonts w:ascii="NimbusRomNo9L-Regu" w:hAnsi="NimbusRomNo9L-Regu" w:cs="宋体" w:hint="eastAsia"/>
          <w:color w:val="000000"/>
          <w:kern w:val="0"/>
        </w:rPr>
        <w:t>，这两个数据集</w:t>
      </w:r>
      <w:r w:rsidRPr="004179D7">
        <w:rPr>
          <w:rFonts w:ascii="NimbusRomNo9L-Regu" w:hAnsi="NimbusRomNo9L-Regu" w:cs="宋体" w:hint="eastAsia"/>
          <w:color w:val="000000"/>
          <w:kern w:val="0"/>
        </w:rPr>
        <w:t>都是通过众包</w:t>
      </w:r>
      <w:r w:rsidR="00E95CB8">
        <w:rPr>
          <w:rFonts w:ascii="NimbusRomNo9L-Regu" w:hAnsi="NimbusRomNo9L-Regu" w:cs="宋体" w:hint="eastAsia"/>
          <w:color w:val="000000"/>
          <w:kern w:val="0"/>
        </w:rPr>
        <w:t>的方式</w:t>
      </w:r>
      <w:r w:rsidR="000B61D5">
        <w:rPr>
          <w:rFonts w:ascii="NimbusRomNo9L-Regu" w:hAnsi="NimbusRomNo9L-Regu" w:cs="宋体" w:hint="eastAsia"/>
          <w:color w:val="000000"/>
          <w:kern w:val="0"/>
        </w:rPr>
        <w:t>人工</w:t>
      </w:r>
      <w:r w:rsidRPr="004179D7">
        <w:rPr>
          <w:rFonts w:ascii="NimbusRomNo9L-Regu" w:hAnsi="NimbusRomNo9L-Regu" w:cs="宋体" w:hint="eastAsia"/>
          <w:color w:val="000000"/>
          <w:kern w:val="0"/>
        </w:rPr>
        <w:t>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w:t>
      </w:r>
      <w:r w:rsidR="00FA28F7">
        <w:rPr>
          <w:rFonts w:ascii="NimbusRomNo9L-Regu" w:hAnsi="NimbusRomNo9L-Regu" w:cs="宋体" w:hint="eastAsia"/>
          <w:color w:val="000000"/>
          <w:kern w:val="0"/>
        </w:rPr>
        <w:t>根据所给的文章内容提出</w:t>
      </w:r>
      <w:r w:rsidRPr="004179D7">
        <w:rPr>
          <w:rFonts w:ascii="NimbusRomNo9L-Regu" w:hAnsi="NimbusRomNo9L-Regu" w:cs="宋体" w:hint="eastAsia"/>
          <w:color w:val="000000"/>
          <w:kern w:val="0"/>
        </w:rPr>
        <w:t>问题，</w:t>
      </w:r>
      <w:r w:rsidR="009E2212">
        <w:rPr>
          <w:rFonts w:ascii="NimbusRomNo9L-Regu" w:hAnsi="NimbusRomNo9L-Regu" w:cs="宋体" w:hint="eastAsia"/>
          <w:color w:val="000000"/>
          <w:kern w:val="0"/>
        </w:rPr>
        <w:t>这就限定了答案必须是文章内容中的一段文本。</w:t>
      </w:r>
      <w:r w:rsidRPr="004179D7">
        <w:rPr>
          <w:rFonts w:ascii="NimbusRomNo9L-Regu" w:hAnsi="NimbusRomNo9L-Regu" w:cs="宋体" w:hint="eastAsia"/>
          <w:color w:val="000000"/>
          <w:kern w:val="0"/>
        </w:rPr>
        <w:t>这与</w:t>
      </w:r>
      <w:r w:rsidR="00D04F33">
        <w:rPr>
          <w:rFonts w:ascii="NimbusRomNo9L-Regu" w:hAnsi="NimbusRomNo9L-Regu" w:cs="宋体" w:hint="eastAsia"/>
          <w:color w:val="000000"/>
          <w:kern w:val="0"/>
        </w:rPr>
        <w:t>填空</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sidR="006C4674">
        <w:rPr>
          <w:rFonts w:ascii="NimbusRomNo9L-Regu" w:hAnsi="NimbusRomNo9L-Regu" w:cs="宋体" w:hint="eastAsia"/>
          <w:color w:val="000000"/>
          <w:kern w:val="0"/>
        </w:rPr>
        <w:t>，</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w:t>
      </w:r>
      <w:r w:rsidR="00417C8E">
        <w:rPr>
          <w:rFonts w:ascii="NimbusRomNo9L-Regu" w:hAnsi="NimbusRomNo9L-Regu" w:cs="宋体" w:hint="eastAsia"/>
          <w:color w:val="000000"/>
          <w:kern w:val="0"/>
        </w:rPr>
        <w:t>填空式阅读理解数据集</w:t>
      </w:r>
      <w:r w:rsidRPr="004179D7">
        <w:rPr>
          <w:rFonts w:ascii="NimbusRomNo9L-Regu" w:hAnsi="NimbusRomNo9L-Regu" w:cs="宋体" w:hint="eastAsia"/>
          <w:color w:val="000000"/>
          <w:kern w:val="0"/>
        </w:rPr>
        <w:t>其中</w:t>
      </w:r>
      <w:r w:rsidR="00417C8E">
        <w:rPr>
          <w:rFonts w:ascii="NimbusRomNo9L-Regu" w:hAnsi="NimbusRomNo9L-Regu" w:cs="宋体" w:hint="eastAsia"/>
          <w:color w:val="000000"/>
          <w:kern w:val="0"/>
        </w:rPr>
        <w:t>的</w:t>
      </w:r>
      <w:r w:rsidRPr="004179D7">
        <w:rPr>
          <w:rFonts w:ascii="NimbusRomNo9L-Regu" w:hAnsi="NimbusRomNo9L-Regu" w:cs="宋体" w:hint="eastAsia"/>
          <w:color w:val="000000"/>
          <w:kern w:val="0"/>
        </w:rPr>
        <w:t>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00095AAE">
        <w:rPr>
          <w:rFonts w:ascii="NimbusRomNo9L-Regu" w:hAnsi="NimbusRomNo9L-Regu" w:cs="宋体" w:hint="eastAsia"/>
          <w:color w:val="000000"/>
          <w:kern w:val="0"/>
        </w:rPr>
        <w:t>）。另一个从真实问答环境产生</w:t>
      </w:r>
      <w:r w:rsidR="0018547D">
        <w:rPr>
          <w:rFonts w:ascii="NimbusRomNo9L-Regu" w:hAnsi="NimbusRomNo9L-Regu" w:cs="宋体" w:hint="eastAsia"/>
          <w:color w:val="000000"/>
          <w:kern w:val="0"/>
        </w:rPr>
        <w:t>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00727F7C">
        <w:rPr>
          <w:rFonts w:ascii="NimbusRomNo9L-Regu" w:hAnsi="NimbusRomNo9L-Regu" w:cs="宋体" w:hint="eastAsia"/>
          <w:color w:val="000000"/>
          <w:kern w:val="0"/>
        </w:rPr>
        <w:t>必应搜索引擎</w:t>
      </w:r>
      <w:r w:rsidR="00CB0D39">
        <w:rPr>
          <w:rFonts w:ascii="NimbusRomNo9L-Regu" w:hAnsi="NimbusRomNo9L-Regu" w:cs="宋体" w:hint="eastAsia"/>
          <w:color w:val="000000"/>
          <w:kern w:val="0"/>
        </w:rPr>
        <w:t>收集的若干</w:t>
      </w:r>
      <w:r w:rsidR="009F1E71">
        <w:rPr>
          <w:rFonts w:ascii="NimbusRomNo9L-Regu" w:hAnsi="NimbusRomNo9L-Regu" w:cs="宋体" w:hint="eastAsia"/>
          <w:color w:val="000000"/>
          <w:kern w:val="0"/>
        </w:rPr>
        <w:t>针对于某一问题的</w:t>
      </w:r>
      <w:r w:rsidR="00C203E7">
        <w:rPr>
          <w:rFonts w:ascii="NimbusRomNo9L-Regu" w:hAnsi="NimbusRomNo9L-Regu" w:cs="宋体" w:hint="eastAsia"/>
          <w:color w:val="000000"/>
          <w:kern w:val="0"/>
        </w:rPr>
        <w:t>相关文件</w:t>
      </w:r>
      <w:r w:rsidRPr="004179D7">
        <w:rPr>
          <w:rFonts w:ascii="NimbusRomNo9L-Regu" w:hAnsi="NimbusRomNo9L-Regu" w:cs="宋体" w:hint="eastAsia"/>
          <w:color w:val="000000"/>
          <w:kern w:val="0"/>
        </w:rPr>
        <w:t>。</w:t>
      </w:r>
      <w:r w:rsidR="009B238A">
        <w:rPr>
          <w:rFonts w:ascii="NimbusRomNo9L-Regu" w:hAnsi="NimbusRomNo9L-Regu" w:cs="宋体" w:hint="eastAsia"/>
          <w:color w:val="000000"/>
          <w:kern w:val="0"/>
        </w:rPr>
        <w:t>由于</w:t>
      </w:r>
      <w:r w:rsidRPr="004179D7">
        <w:rPr>
          <w:rFonts w:ascii="NimbusRomNo9L-Regu" w:hAnsi="NimbusRomNo9L-Regu" w:cs="宋体" w:hint="eastAsia"/>
          <w:color w:val="000000"/>
          <w:kern w:val="0"/>
        </w:rPr>
        <w:t>MS-MARCO</w:t>
      </w:r>
      <w:r w:rsidR="00CF36F0">
        <w:rPr>
          <w:rFonts w:ascii="NimbusRomNo9L-Regu" w:hAnsi="NimbusRomNo9L-Regu" w:cs="宋体" w:hint="eastAsia"/>
          <w:color w:val="000000"/>
          <w:kern w:val="0"/>
        </w:rPr>
        <w:t>数据集</w:t>
      </w:r>
      <w:r w:rsidR="00685ABE">
        <w:rPr>
          <w:rFonts w:ascii="NimbusRomNo9L-Regu" w:hAnsi="NimbusRomNo9L-Regu" w:cs="宋体" w:hint="eastAsia"/>
          <w:color w:val="000000"/>
          <w:kern w:val="0"/>
        </w:rPr>
        <w:t>中的问题是由人提出</w:t>
      </w:r>
      <w:r w:rsidR="00E55E68">
        <w:rPr>
          <w:rFonts w:ascii="NimbusRomNo9L-Regu" w:hAnsi="NimbusRomNo9L-Regu" w:cs="宋体" w:hint="eastAsia"/>
          <w:color w:val="000000"/>
          <w:kern w:val="0"/>
        </w:rPr>
        <w:t>的，答案</w:t>
      </w:r>
      <w:r w:rsidR="00D75722">
        <w:rPr>
          <w:rFonts w:ascii="NimbusRomNo9L-Regu" w:hAnsi="NimbusRomNo9L-Regu" w:cs="宋体" w:hint="eastAsia"/>
          <w:color w:val="000000"/>
          <w:kern w:val="0"/>
        </w:rPr>
        <w:t>不局限于</w:t>
      </w:r>
      <w:r w:rsidR="0059128B">
        <w:rPr>
          <w:rFonts w:ascii="NimbusRomNo9L-Regu" w:hAnsi="NimbusRomNo9L-Regu" w:cs="宋体" w:hint="eastAsia"/>
          <w:color w:val="000000"/>
          <w:kern w:val="0"/>
        </w:rPr>
        <w:t>所给文档中的片段，</w:t>
      </w:r>
      <w:r w:rsidR="00F141AC">
        <w:rPr>
          <w:rFonts w:ascii="NimbusRomNo9L-Regu" w:hAnsi="NimbusRomNo9L-Regu" w:cs="宋体" w:hint="eastAsia"/>
          <w:color w:val="000000"/>
          <w:kern w:val="0"/>
        </w:rPr>
        <w:t>更多的可能</w:t>
      </w:r>
      <w:r w:rsidR="00B57CE3">
        <w:rPr>
          <w:rFonts w:ascii="NimbusRomNo9L-Regu" w:hAnsi="NimbusRomNo9L-Regu" w:cs="宋体" w:hint="eastAsia"/>
          <w:color w:val="000000"/>
          <w:kern w:val="0"/>
        </w:rPr>
        <w:t>来自于</w:t>
      </w:r>
      <w:r w:rsidR="00B91B71">
        <w:rPr>
          <w:rFonts w:ascii="NimbusRomNo9L-Regu" w:hAnsi="NimbusRomNo9L-Regu" w:cs="宋体" w:hint="eastAsia"/>
          <w:color w:val="000000"/>
          <w:kern w:val="0"/>
        </w:rPr>
        <w:t>用户自己推理和表达</w:t>
      </w:r>
      <w:r w:rsidR="00EF5F9C">
        <w:rPr>
          <w:rFonts w:ascii="NimbusRomNo9L-Regu" w:hAnsi="NimbusRomNo9L-Regu" w:cs="宋体" w:hint="eastAsia"/>
          <w:color w:val="000000"/>
          <w:kern w:val="0"/>
        </w:rPr>
        <w:t>。</w:t>
      </w:r>
    </w:p>
    <w:p w:rsidR="00C344D2" w:rsidRDefault="004179D7" w:rsidP="000B39D2">
      <w:pPr>
        <w:rPr>
          <w:rFonts w:ascii="NimbusRomNo9L-Regu" w:hAnsi="NimbusRomNo9L-Regu" w:cs="宋体"/>
          <w:color w:val="000000"/>
          <w:kern w:val="0"/>
        </w:rPr>
      </w:pPr>
      <w:r>
        <w:rPr>
          <w:rFonts w:ascii="NimbusRomNo9L-Regu" w:hAnsi="NimbusRomNo9L-Regu" w:cs="宋体"/>
          <w:color w:val="000000"/>
          <w:kern w:val="0"/>
        </w:rPr>
        <w:tab/>
      </w:r>
      <w:r w:rsidR="000B39D2" w:rsidRPr="000B39D2">
        <w:rPr>
          <w:rFonts w:ascii="NimbusRomNo9L-Regu" w:hAnsi="NimbusRomNo9L-Regu" w:cs="宋体" w:hint="eastAsia"/>
          <w:color w:val="000000"/>
          <w:kern w:val="0"/>
        </w:rPr>
        <w:t>自发布</w:t>
      </w:r>
      <w:r w:rsidR="000B39D2" w:rsidRPr="000B39D2">
        <w:rPr>
          <w:rFonts w:ascii="NimbusRomNo9L-Regu" w:hAnsi="NimbusRomNo9L-Regu" w:cs="宋体" w:hint="eastAsia"/>
          <w:color w:val="000000"/>
          <w:kern w:val="0"/>
        </w:rPr>
        <w:t>SQuAD</w:t>
      </w:r>
      <w:r w:rsidR="000B39D2" w:rsidRPr="000B39D2">
        <w:rPr>
          <w:rFonts w:ascii="NimbusRomNo9L-Regu" w:hAnsi="NimbusRomNo9L-Regu" w:cs="宋体" w:hint="eastAsia"/>
          <w:color w:val="000000"/>
          <w:kern w:val="0"/>
        </w:rPr>
        <w:t>数据集以来，</w:t>
      </w:r>
      <w:r w:rsidR="006E6BA5">
        <w:rPr>
          <w:rFonts w:ascii="NimbusRomNo9L-Regu" w:hAnsi="NimbusRomNo9L-Regu" w:cs="宋体" w:hint="eastAsia"/>
          <w:color w:val="000000"/>
          <w:kern w:val="0"/>
        </w:rPr>
        <w:t>机器阅读领域</w:t>
      </w:r>
      <w:r w:rsidR="000B39D2" w:rsidRPr="000B39D2">
        <w:rPr>
          <w:rFonts w:ascii="NimbusRomNo9L-Regu" w:hAnsi="NimbusRomNo9L-Regu" w:cs="宋体" w:hint="eastAsia"/>
          <w:color w:val="000000"/>
          <w:kern w:val="0"/>
        </w:rPr>
        <w:t>取得</w:t>
      </w:r>
      <w:r w:rsidR="004F4B37">
        <w:rPr>
          <w:rFonts w:ascii="NimbusRomNo9L-Regu" w:hAnsi="NimbusRomNo9L-Regu" w:cs="宋体" w:hint="eastAsia"/>
          <w:color w:val="000000"/>
          <w:kern w:val="0"/>
        </w:rPr>
        <w:t>飞速发展</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w:t>
      </w:r>
      <w:r w:rsidR="003247EE">
        <w:rPr>
          <w:rFonts w:ascii="NimbusRomNo9L-Regu" w:hAnsi="NimbusRomNo9L-Regu" w:cs="宋体" w:hint="eastAsia"/>
          <w:color w:val="000000"/>
          <w:kern w:val="0"/>
        </w:rPr>
        <w:t>Wang</w:t>
      </w:r>
      <w:r w:rsidR="003247EE">
        <w:rPr>
          <w:rFonts w:ascii="NimbusRomNo9L-Regu" w:hAnsi="NimbusRomNo9L-Regu" w:cs="宋体" w:hint="eastAsia"/>
          <w:color w:val="000000"/>
          <w:kern w:val="0"/>
        </w:rPr>
        <w:t>和</w:t>
      </w:r>
      <w:r w:rsidR="003247EE">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B2030">
        <w:rPr>
          <w:rFonts w:ascii="NimbusRomNo9L-Regu" w:hAnsi="NimbusRomNo9L-Regu" w:cs="宋体" w:hint="eastAsia"/>
          <w:color w:val="000000"/>
          <w:kern w:val="0"/>
        </w:rPr>
        <w:t>使</w:t>
      </w:r>
      <w:r w:rsidR="000B39D2" w:rsidRPr="000B39D2">
        <w:rPr>
          <w:rFonts w:ascii="NimbusRomNo9L-Regu" w:hAnsi="NimbusRomNo9L-Regu" w:cs="宋体" w:hint="eastAsia"/>
          <w:color w:val="000000"/>
          <w:kern w:val="0"/>
        </w:rPr>
        <w:t>用匹配</w:t>
      </w:r>
      <w:r w:rsidR="000B39D2" w:rsidRPr="000B39D2">
        <w:rPr>
          <w:rFonts w:ascii="NimbusRomNo9L-Regu" w:hAnsi="NimbusRomNo9L-Regu" w:cs="宋体" w:hint="eastAsia"/>
          <w:color w:val="000000"/>
          <w:kern w:val="0"/>
        </w:rPr>
        <w:t>LSTM</w:t>
      </w:r>
      <w:r w:rsidR="000B39D2" w:rsidRPr="000B39D2">
        <w:rPr>
          <w:rFonts w:ascii="NimbusRomNo9L-Regu" w:hAnsi="NimbusRomNo9L-Regu" w:cs="宋体" w:hint="eastAsia"/>
          <w:color w:val="000000"/>
          <w:kern w:val="0"/>
        </w:rPr>
        <w:t>构建</w:t>
      </w:r>
      <w:r w:rsidR="002A432C">
        <w:rPr>
          <w:rFonts w:ascii="NimbusRomNo9L-Regu" w:hAnsi="NimbusRomNo9L-Regu" w:cs="宋体" w:hint="eastAsia"/>
          <w:color w:val="000000"/>
          <w:kern w:val="0"/>
        </w:rPr>
        <w:t>针对特定问题的文章表示</w:t>
      </w:r>
      <w:r w:rsidR="000B39D2" w:rsidRPr="000B39D2">
        <w:rPr>
          <w:rFonts w:ascii="NimbusRomNo9L-Regu" w:hAnsi="NimbusRomNo9L-Regu" w:cs="宋体" w:hint="eastAsia"/>
          <w:color w:val="000000"/>
          <w:kern w:val="0"/>
        </w:rPr>
        <w:t>（</w:t>
      </w:r>
      <w:r w:rsidR="00972655">
        <w:rPr>
          <w:rFonts w:ascii="NimbusRomNo9L-Regu" w:hAnsi="NimbusRomNo9L-Regu" w:cs="宋体" w:hint="eastAsia"/>
          <w:color w:val="000000"/>
          <w:kern w:val="0"/>
        </w:rPr>
        <w:t>Wang</w:t>
      </w:r>
      <w:r w:rsidR="00972655">
        <w:rPr>
          <w:rFonts w:ascii="NimbusRomNo9L-Regu" w:hAnsi="NimbusRomNo9L-Regu" w:cs="宋体"/>
          <w:color w:val="000000"/>
          <w:kern w:val="0"/>
        </w:rPr>
        <w:t>&amp;Jiang, 201</w:t>
      </w:r>
      <w:r w:rsidR="000B39D2" w:rsidRPr="000B39D2">
        <w:rPr>
          <w:rFonts w:ascii="NimbusRomNo9L-Regu" w:hAnsi="NimbusRomNo9L-Regu" w:cs="宋体" w:hint="eastAsia"/>
          <w:color w:val="000000"/>
          <w:kern w:val="0"/>
        </w:rPr>
        <w:t>6a</w:t>
      </w:r>
      <w:r w:rsidR="000B39D2" w:rsidRPr="000B39D2">
        <w:rPr>
          <w:rFonts w:ascii="NimbusRomNo9L-Regu" w:hAnsi="NimbusRomNo9L-Regu" w:cs="宋体" w:hint="eastAsia"/>
          <w:color w:val="000000"/>
          <w:kern w:val="0"/>
        </w:rPr>
        <w:t>），并</w:t>
      </w:r>
      <w:r w:rsidR="00277A38">
        <w:rPr>
          <w:rFonts w:ascii="NimbusRomNo9L-Regu" w:hAnsi="NimbusRomNo9L-Regu" w:cs="宋体" w:hint="eastAsia"/>
          <w:color w:val="000000"/>
          <w:kern w:val="0"/>
        </w:rPr>
        <w:t>用</w:t>
      </w:r>
      <w:r w:rsidR="00277A38" w:rsidRPr="000B39D2">
        <w:rPr>
          <w:rFonts w:ascii="NimbusRomNo9L-Regu" w:hAnsi="NimbusRomNo9L-Regu" w:cs="宋体" w:hint="eastAsia"/>
          <w:color w:val="000000"/>
          <w:kern w:val="0"/>
        </w:rPr>
        <w:t>指针网络</w:t>
      </w:r>
      <w:r w:rsidR="003B225C">
        <w:rPr>
          <w:rFonts w:ascii="NimbusRomNo9L-Regu" w:hAnsi="NimbusRomNo9L-Regu" w:cs="宋体" w:hint="eastAsia"/>
          <w:color w:val="000000"/>
          <w:kern w:val="0"/>
        </w:rPr>
        <w:t>进行</w:t>
      </w:r>
      <w:r w:rsidR="00277A38">
        <w:rPr>
          <w:rFonts w:ascii="NimbusRomNo9L-Regu" w:hAnsi="NimbusRomNo9L-Regu" w:cs="宋体" w:hint="eastAsia"/>
          <w:color w:val="000000"/>
          <w:kern w:val="0"/>
        </w:rPr>
        <w:t>答案</w:t>
      </w:r>
      <w:r w:rsidR="00277A38" w:rsidRPr="000B39D2">
        <w:rPr>
          <w:rFonts w:ascii="NimbusRomNo9L-Regu" w:hAnsi="NimbusRomNo9L-Regu" w:cs="宋体" w:hint="eastAsia"/>
          <w:color w:val="000000"/>
          <w:kern w:val="0"/>
        </w:rPr>
        <w:t>边界</w:t>
      </w:r>
      <w:r w:rsidR="003B225C">
        <w:rPr>
          <w:rFonts w:ascii="NimbusRomNo9L-Regu" w:hAnsi="NimbusRomNo9L-Regu" w:cs="宋体" w:hint="eastAsia"/>
          <w:color w:val="000000"/>
          <w:kern w:val="0"/>
        </w:rPr>
        <w:t>预测</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Vinyals et al</w:t>
      </w:r>
      <w:r w:rsidR="00311D74">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2015</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Seo</w:t>
      </w:r>
      <w:r w:rsidR="000B39D2" w:rsidRPr="000B39D2">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）引入双向注意力流动网络，对多层次的问题通道对进行建模的粒度。</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熊等</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）提出了出现这个问题的动态共同注意网络并通过同时和迭代地提炼答案预测。</w:t>
      </w:r>
      <w:r w:rsidR="000B39D2" w:rsidRPr="000B39D2">
        <w:rPr>
          <w:rFonts w:ascii="NimbusRomNo9L-Regu" w:hAnsi="NimbusRomNo9L-Regu" w:cs="宋体" w:hint="eastAsia"/>
          <w:color w:val="000000"/>
          <w:kern w:val="0"/>
        </w:rPr>
        <w:t xml:space="preserve"> Lee </w:t>
      </w:r>
      <w:r w:rsidR="00FA3C24">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）和</w:t>
      </w:r>
      <w:r w:rsidR="00BE48DE">
        <w:rPr>
          <w:rFonts w:ascii="NimbusRomNo9L-Regu" w:hAnsi="NimbusRomNo9L-Regu" w:cs="宋体" w:hint="eastAsia"/>
          <w:color w:val="000000"/>
          <w:kern w:val="0"/>
        </w:rPr>
        <w:t>Yu</w:t>
      </w:r>
      <w:r w:rsidR="00F65CDA">
        <w:rPr>
          <w:rFonts w:ascii="NimbusRomNo9L-Regu" w:hAnsi="NimbusRomNo9L-Regu" w:cs="宋体" w:hint="eastAsia"/>
          <w:color w:val="000000"/>
          <w:kern w:val="0"/>
        </w:rPr>
        <w:t>等人</w:t>
      </w:r>
      <w:r w:rsidR="00C344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）通过对段落内的连续文本跨度进行排序来预测答案。</w:t>
      </w:r>
    </w:p>
    <w:p w:rsidR="00CF35E1" w:rsidRDefault="0077070C" w:rsidP="00CF35E1">
      <w:pPr>
        <w:ind w:firstLine="420"/>
        <w:rPr>
          <w:rFonts w:ascii="NimbusRomNo9L-Regu" w:hAnsi="NimbusRomNo9L-Regu" w:cs="宋体" w:hint="eastAsia"/>
          <w:color w:val="000000"/>
          <w:kern w:val="0"/>
        </w:rPr>
      </w:pPr>
      <w:r>
        <w:rPr>
          <w:rFonts w:hint="eastAsia"/>
        </w:rPr>
        <w:lastRenderedPageBreak/>
        <w:drawing>
          <wp:anchor distT="0" distB="0" distL="114300" distR="114300" simplePos="0" relativeHeight="251706880" behindDoc="0" locked="0" layoutInCell="1" allowOverlap="1">
            <wp:simplePos x="0" y="0"/>
            <wp:positionH relativeFrom="page">
              <wp:posOffset>1149461</wp:posOffset>
            </wp:positionH>
            <wp:positionV relativeFrom="paragraph">
              <wp:posOffset>1724494</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605">
        <w:rPr>
          <w:rFonts w:ascii="NimbusRomNo9L-Regu" w:hAnsi="NimbusRomNo9L-Regu" w:cs="宋体" w:hint="eastAsia"/>
          <w:color w:val="000000"/>
          <w:kern w:val="0"/>
        </w:rPr>
        <w:t>受</w:t>
      </w:r>
      <w:r w:rsidR="00FA20EA">
        <w:rPr>
          <w:rFonts w:ascii="NimbusRomNo9L-Regu" w:hAnsi="NimbusRomNo9L-Regu" w:cs="宋体" w:hint="eastAsia"/>
          <w:color w:val="000000"/>
          <w:kern w:val="0"/>
        </w:rPr>
        <w:t>Wang</w:t>
      </w:r>
      <w:r w:rsidR="00FA20EA">
        <w:rPr>
          <w:rFonts w:ascii="NimbusRomNo9L-Regu" w:hAnsi="NimbusRomNo9L-Regu" w:cs="宋体" w:hint="eastAsia"/>
          <w:color w:val="000000"/>
          <w:kern w:val="0"/>
        </w:rPr>
        <w:t>和</w:t>
      </w:r>
      <w:r w:rsidR="00FA20EA">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57605">
        <w:rPr>
          <w:rFonts w:ascii="NimbusRomNo9L-Regu" w:hAnsi="NimbusRomNo9L-Regu" w:cs="宋体" w:hint="eastAsia"/>
          <w:color w:val="000000"/>
          <w:kern w:val="0"/>
        </w:rPr>
        <w:t>的</w:t>
      </w:r>
      <w:r w:rsidR="000B39D2" w:rsidRPr="000B39D2">
        <w:rPr>
          <w:rFonts w:ascii="NimbusRomNo9L-Regu" w:hAnsi="NimbusRomNo9L-Regu" w:cs="宋体" w:hint="eastAsia"/>
          <w:color w:val="000000"/>
          <w:kern w:val="0"/>
        </w:rPr>
        <w:t>启发，我们引入了</w:t>
      </w:r>
      <w:r w:rsidR="00635609">
        <w:rPr>
          <w:rFonts w:ascii="NimbusRomNo9L-Regu" w:hAnsi="NimbusRomNo9L-Regu" w:cs="宋体" w:hint="eastAsia"/>
          <w:color w:val="000000"/>
          <w:kern w:val="0"/>
        </w:rPr>
        <w:t>如</w:t>
      </w:r>
      <w:r w:rsidR="000B39D2" w:rsidRPr="000B39D2">
        <w:rPr>
          <w:rFonts w:ascii="NimbusRomNo9L-Regu" w:hAnsi="NimbusRomNo9L-Regu" w:cs="宋体" w:hint="eastAsia"/>
          <w:color w:val="000000"/>
          <w:kern w:val="0"/>
        </w:rPr>
        <w:t>图</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所示的</w:t>
      </w:r>
      <w:r w:rsidR="000B39D2" w:rsidRPr="000B39D2">
        <w:rPr>
          <w:rFonts w:ascii="NimbusRomNo9L-Regu" w:hAnsi="NimbusRomNo9L-Regu" w:cs="宋体" w:hint="eastAsia"/>
          <w:color w:val="000000"/>
          <w:kern w:val="0"/>
        </w:rPr>
        <w:t>R-NET</w:t>
      </w:r>
      <w:r w:rsidR="000B39D2" w:rsidRPr="000B39D2">
        <w:rPr>
          <w:rFonts w:ascii="NimbusRomNo9L-Regu" w:hAnsi="NimbusRomNo9L-Regu" w:cs="宋体" w:hint="eastAsia"/>
          <w:color w:val="000000"/>
          <w:kern w:val="0"/>
        </w:rPr>
        <w:t>端到端神经网络模型，用于阅读理解和问答。</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我们的模型包括四部分：</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循环网络编码器</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其作用是分别对</w:t>
      </w:r>
      <w:r w:rsidR="00050286">
        <w:rPr>
          <w:rFonts w:ascii="NimbusRomNo9L-Regu" w:hAnsi="NimbusRomNo9L-Regu" w:cs="宋体" w:hint="eastAsia"/>
          <w:color w:val="000000"/>
          <w:kern w:val="0"/>
        </w:rPr>
        <w:t>问题和文章进行</w:t>
      </w:r>
      <w:r w:rsidR="00635CF7">
        <w:rPr>
          <w:rFonts w:ascii="NimbusRomNo9L-Regu" w:hAnsi="NimbusRomNo9L-Regu" w:cs="宋体" w:hint="eastAsia"/>
          <w:color w:val="000000"/>
          <w:kern w:val="0"/>
        </w:rPr>
        <w:t>编码</w:t>
      </w:r>
      <w:r w:rsidR="005E37A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w:t>
      </w:r>
      <w:r w:rsidR="000B39D2" w:rsidRPr="000B39D2">
        <w:rPr>
          <w:rFonts w:ascii="NimbusRomNo9L-Regu" w:hAnsi="NimbusRomNo9L-Regu" w:cs="宋体" w:hint="eastAsia"/>
          <w:color w:val="000000"/>
          <w:kern w:val="0"/>
        </w:rPr>
        <w:t>）门控匹配层</w:t>
      </w:r>
      <w:r w:rsidR="008635F5">
        <w:rPr>
          <w:rFonts w:ascii="NimbusRomNo9L-Regu" w:hAnsi="NimbusRomNo9L-Regu" w:cs="宋体" w:hint="eastAsia"/>
          <w:color w:val="000000"/>
          <w:kern w:val="0"/>
        </w:rPr>
        <w:t>，</w:t>
      </w:r>
      <w:r w:rsidR="00D37799">
        <w:rPr>
          <w:rFonts w:ascii="NimbusRomNo9L-Regu" w:hAnsi="NimbusRomNo9L-Regu" w:cs="宋体" w:hint="eastAsia"/>
          <w:color w:val="000000"/>
          <w:kern w:val="0"/>
        </w:rPr>
        <w:t>其作用是将</w:t>
      </w:r>
      <w:r w:rsidR="00E710A6">
        <w:rPr>
          <w:rFonts w:ascii="NimbusRomNo9L-Regu" w:hAnsi="NimbusRomNo9L-Regu" w:cs="宋体" w:hint="eastAsia"/>
          <w:color w:val="000000"/>
          <w:kern w:val="0"/>
        </w:rPr>
        <w:t>问题和文章进行初步匹配</w:t>
      </w:r>
      <w:r w:rsidR="00AF541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3</w:t>
      </w:r>
      <w:r w:rsidR="000B39D2" w:rsidRPr="000B39D2">
        <w:rPr>
          <w:rFonts w:ascii="NimbusRomNo9L-Regu" w:hAnsi="NimbusRomNo9L-Regu" w:cs="宋体" w:hint="eastAsia"/>
          <w:color w:val="000000"/>
          <w:kern w:val="0"/>
        </w:rPr>
        <w:t>）自匹配层</w:t>
      </w:r>
      <w:r w:rsidR="005B6D02">
        <w:rPr>
          <w:rFonts w:ascii="NimbusRomNo9L-Regu" w:hAnsi="NimbusRomNo9L-Regu" w:cs="宋体" w:hint="eastAsia"/>
          <w:color w:val="000000"/>
          <w:kern w:val="0"/>
        </w:rPr>
        <w:t>，</w:t>
      </w:r>
      <w:r w:rsidR="00BA7D32">
        <w:rPr>
          <w:rFonts w:ascii="NimbusRomNo9L-Regu" w:hAnsi="NimbusRomNo9L-Regu" w:cs="宋体" w:hint="eastAsia"/>
          <w:color w:val="000000"/>
          <w:kern w:val="0"/>
        </w:rPr>
        <w:t>作用是</w:t>
      </w:r>
      <w:r w:rsidR="002261C5">
        <w:rPr>
          <w:rFonts w:ascii="NimbusRomNo9L-Regu" w:hAnsi="NimbusRomNo9L-Regu" w:cs="宋体" w:hint="eastAsia"/>
          <w:color w:val="000000"/>
          <w:kern w:val="0"/>
        </w:rPr>
        <w:t>汇总和聚合</w:t>
      </w:r>
      <w:r w:rsidR="00FD0B64">
        <w:rPr>
          <w:rFonts w:ascii="NimbusRomNo9L-Regu" w:hAnsi="NimbusRomNo9L-Regu" w:cs="宋体" w:hint="eastAsia"/>
          <w:color w:val="000000"/>
          <w:kern w:val="0"/>
        </w:rPr>
        <w:t>整个篇章的</w:t>
      </w:r>
      <w:r w:rsidR="0062400B">
        <w:rPr>
          <w:rFonts w:ascii="NimbusRomNo9L-Regu" w:hAnsi="NimbusRomNo9L-Regu" w:cs="宋体" w:hint="eastAsia"/>
          <w:color w:val="000000"/>
          <w:kern w:val="0"/>
        </w:rPr>
        <w:t>信息。</w:t>
      </w:r>
      <w:r w:rsidR="000B39D2" w:rsidRPr="000B39D2">
        <w:rPr>
          <w:rFonts w:ascii="NimbusRomNo9L-Regu" w:hAnsi="NimbusRomNo9L-Regu" w:cs="宋体" w:hint="eastAsia"/>
          <w:color w:val="000000"/>
          <w:kern w:val="0"/>
        </w:rPr>
        <w:t>4</w:t>
      </w:r>
      <w:r w:rsidR="00097AF5">
        <w:rPr>
          <w:rFonts w:ascii="NimbusRomNo9L-Regu" w:hAnsi="NimbusRomNo9L-Regu" w:cs="宋体" w:hint="eastAsia"/>
          <w:color w:val="000000"/>
          <w:kern w:val="0"/>
        </w:rPr>
        <w:t>）基于指针网络的答案边界预测层，</w:t>
      </w:r>
      <w:r w:rsidR="00F02EE9">
        <w:rPr>
          <w:rFonts w:ascii="NimbusRomNo9L-Regu" w:hAnsi="NimbusRomNo9L-Regu" w:cs="宋体" w:hint="eastAsia"/>
          <w:color w:val="000000"/>
          <w:kern w:val="0"/>
        </w:rPr>
        <w:t>作用是</w:t>
      </w:r>
      <w:r w:rsidR="00DD5683">
        <w:rPr>
          <w:rFonts w:ascii="NimbusRomNo9L-Regu" w:hAnsi="NimbusRomNo9L-Regu" w:cs="宋体" w:hint="eastAsia"/>
          <w:color w:val="000000"/>
          <w:kern w:val="0"/>
        </w:rPr>
        <w:t>将答案</w:t>
      </w:r>
      <w:r w:rsidR="007E79D0">
        <w:rPr>
          <w:rFonts w:ascii="NimbusRomNo9L-Regu" w:hAnsi="NimbusRomNo9L-Regu" w:cs="宋体" w:hint="eastAsia"/>
          <w:color w:val="000000"/>
          <w:kern w:val="0"/>
        </w:rPr>
        <w:t>所在的起止下标输出产生答案</w:t>
      </w:r>
      <w:r w:rsidR="000C5A2B">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这项工作的</w:t>
      </w:r>
      <w:r w:rsidR="00C5447A">
        <w:rPr>
          <w:rFonts w:ascii="NimbusRomNo9L-Regu" w:hAnsi="NimbusRomNo9L-Regu" w:cs="宋体" w:hint="eastAsia"/>
          <w:color w:val="000000"/>
          <w:kern w:val="0"/>
        </w:rPr>
        <w:t>主要贡献有三点</w:t>
      </w:r>
      <w:r w:rsidR="000B39D2" w:rsidRPr="000B39D2">
        <w:rPr>
          <w:rFonts w:ascii="NimbusRomNo9L-Regu" w:hAnsi="NimbusRomNo9L-Regu" w:cs="宋体" w:hint="eastAsia"/>
          <w:color w:val="000000"/>
          <w:kern w:val="0"/>
        </w:rPr>
        <w:t>。</w:t>
      </w:r>
    </w:p>
    <w:p w:rsidR="00CF35E1" w:rsidRPr="00196A1F" w:rsidRDefault="00A30C5A" w:rsidP="009450A8">
      <w:pPr>
        <w:ind w:firstLineChars="1100" w:firstLine="2310"/>
        <w:rPr>
          <w:rFonts w:ascii="NimbusRomNo9L-Regu" w:hAnsi="NimbusRomNo9L-Regu" w:cs="宋体" w:hint="eastAsia"/>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00196A1F"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Pr="00945078" w:rsidRDefault="00CF35E1" w:rsidP="0077070C">
      <w:pPr>
        <w:rPr>
          <w:rFonts w:ascii="NimbusRomNo9L-Regu" w:hAnsi="NimbusRomNo9L-Regu" w:cs="宋体" w:hint="eastAsia"/>
          <w:color w:val="000000"/>
          <w:kern w:val="0"/>
        </w:rPr>
      </w:pPr>
    </w:p>
    <w:p w:rsidR="004B6C01" w:rsidRDefault="000D3D7E" w:rsidP="000D3D7E">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w:t>
      </w:r>
      <w:r w:rsidR="00D01864">
        <w:rPr>
          <w:rFonts w:ascii="NimbusRomNo9L-Regu" w:hAnsi="NimbusRomNo9L-Regu" w:cs="宋体" w:hint="eastAsia"/>
          <w:color w:val="000000"/>
          <w:kern w:val="0"/>
        </w:rPr>
        <w:t>门限</w:t>
      </w:r>
      <w:r w:rsidRPr="000D3D7E">
        <w:rPr>
          <w:rFonts w:ascii="NimbusRomNo9L-Regu" w:hAnsi="NimbusRomNo9L-Regu" w:cs="宋体" w:hint="eastAsia"/>
          <w:color w:val="000000"/>
          <w:kern w:val="0"/>
        </w:rPr>
        <w:t>注意力的循环</w:t>
      </w:r>
      <w:r w:rsidR="009938A0">
        <w:rPr>
          <w:rFonts w:ascii="NimbusRomNo9L-Regu" w:hAnsi="NimbusRomNo9L-Regu" w:cs="宋体" w:hint="eastAsia"/>
          <w:color w:val="000000"/>
          <w:kern w:val="0"/>
        </w:rPr>
        <w:t>神经</w:t>
      </w:r>
      <w:r w:rsidRPr="000D3D7E">
        <w:rPr>
          <w:rFonts w:ascii="NimbusRomNo9L-Regu" w:hAnsi="NimbusRomNo9L-Regu" w:cs="宋体" w:hint="eastAsia"/>
          <w:color w:val="000000"/>
          <w:kern w:val="0"/>
        </w:rPr>
        <w:t>网络，为</w:t>
      </w:r>
      <w:r w:rsidR="00487010">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网络</w:t>
      </w:r>
      <w:r w:rsidR="00CB4952">
        <w:rPr>
          <w:rFonts w:ascii="NimbusRomNo9L-Regu" w:hAnsi="NimbusRomNo9L-Regu" w:cs="宋体" w:hint="eastAsia"/>
          <w:color w:val="000000"/>
          <w:kern w:val="0"/>
        </w:rPr>
        <w:t>结构</w:t>
      </w:r>
      <w:r w:rsidRPr="000D3D7E">
        <w:rPr>
          <w:rFonts w:ascii="NimbusRomNo9L-Regu" w:hAnsi="NimbusRomNo9L-Regu" w:cs="宋体" w:hint="eastAsia"/>
          <w:color w:val="000000"/>
          <w:kern w:val="0"/>
        </w:rPr>
        <w:t>增加了一个</w:t>
      </w:r>
      <w:r w:rsidR="00737E99">
        <w:rPr>
          <w:rFonts w:ascii="NimbusRomNo9L-Regu" w:hAnsi="NimbusRomNo9L-Regu" w:cs="宋体" w:hint="eastAsia"/>
          <w:color w:val="000000"/>
          <w:kern w:val="0"/>
        </w:rPr>
        <w:t>门限</w:t>
      </w:r>
      <w:r w:rsidRPr="000D3D7E">
        <w:rPr>
          <w:rFonts w:ascii="NimbusRomNo9L-Regu" w:hAnsi="NimbusRomNo9L-Regu" w:cs="宋体" w:hint="eastAsia"/>
          <w:color w:val="000000"/>
          <w:kern w:val="0"/>
        </w:rPr>
        <w:t>（</w:t>
      </w:r>
      <w:r w:rsidR="00895568">
        <w:rPr>
          <w:rFonts w:ascii="NimbusRomNo9L-Regu" w:hAnsi="NimbusRomNo9L-Regu" w:cs="宋体" w:hint="eastAsia"/>
          <w:color w:val="000000"/>
          <w:kern w:val="0"/>
        </w:rPr>
        <w:t>Bahdanau</w:t>
      </w:r>
      <w:r w:rsidR="00895568">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00FB3782">
        <w:rPr>
          <w:rFonts w:ascii="NimbusRomNo9L-Regu" w:hAnsi="NimbusRomNo9L-Regu" w:cs="宋体" w:hint="eastAsia"/>
          <w:color w:val="000000"/>
          <w:kern w:val="0"/>
        </w:rPr>
        <w:t>aschelet</w:t>
      </w:r>
      <w:r w:rsidR="00FB3782">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002C0473">
        <w:rPr>
          <w:rFonts w:ascii="NimbusRomNo9L-Regu" w:hAnsi="NimbusRomNo9L-Regu" w:cs="宋体" w:hint="eastAsia"/>
          <w:color w:val="000000"/>
          <w:kern w:val="0"/>
        </w:rPr>
        <w:t>&amp;</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00F012CA">
        <w:rPr>
          <w:rFonts w:ascii="NimbusRomNo9L-Regu" w:hAnsi="NimbusRomNo9L-Regu" w:cs="宋体" w:hint="eastAsia"/>
          <w:color w:val="000000"/>
          <w:kern w:val="0"/>
        </w:rPr>
        <w:t>）。我们</w:t>
      </w:r>
      <w:r w:rsidR="0046663A">
        <w:rPr>
          <w:rFonts w:ascii="NimbusRomNo9L-Regu" w:hAnsi="NimbusRomNo9L-Regu" w:cs="宋体" w:hint="eastAsia"/>
          <w:color w:val="000000"/>
          <w:kern w:val="0"/>
        </w:rPr>
        <w:t>考虑到</w:t>
      </w:r>
      <w:r w:rsidR="000E0C96">
        <w:rPr>
          <w:rFonts w:ascii="NimbusRomNo9L-Regu" w:hAnsi="NimbusRomNo9L-Regu" w:cs="宋体" w:hint="eastAsia"/>
          <w:color w:val="000000"/>
          <w:kern w:val="0"/>
        </w:rPr>
        <w:t>在进行机器阅读理解和问答中，</w:t>
      </w:r>
      <w:r w:rsidR="0046663A">
        <w:rPr>
          <w:rFonts w:ascii="NimbusRomNo9L-Regu" w:hAnsi="NimbusRomNo9L-Regu" w:cs="宋体" w:hint="eastAsia"/>
          <w:color w:val="000000"/>
          <w:kern w:val="0"/>
        </w:rPr>
        <w:t>一</w:t>
      </w:r>
      <w:r w:rsidR="00B24900">
        <w:rPr>
          <w:rFonts w:ascii="NimbusRomNo9L-Regu" w:hAnsi="NimbusRomNo9L-Regu" w:cs="宋体" w:hint="eastAsia"/>
          <w:color w:val="000000"/>
          <w:kern w:val="0"/>
        </w:rPr>
        <w:t>段</w:t>
      </w:r>
      <w:r w:rsidR="009F41AF">
        <w:rPr>
          <w:rFonts w:ascii="NimbusRomNo9L-Regu" w:hAnsi="NimbusRomNo9L-Regu" w:cs="宋体" w:hint="eastAsia"/>
          <w:color w:val="000000"/>
          <w:kern w:val="0"/>
        </w:rPr>
        <w:t>文字</w:t>
      </w:r>
      <w:r w:rsidR="00B24900">
        <w:rPr>
          <w:rFonts w:ascii="NimbusRomNo9L-Regu" w:hAnsi="NimbusRomNo9L-Regu" w:cs="宋体" w:hint="eastAsia"/>
          <w:color w:val="000000"/>
          <w:kern w:val="0"/>
        </w:rPr>
        <w:t>中每句</w:t>
      </w:r>
      <w:r w:rsidRPr="000D3D7E">
        <w:rPr>
          <w:rFonts w:ascii="NimbusRomNo9L-Regu" w:hAnsi="NimbusRomNo9L-Regu" w:cs="宋体" w:hint="eastAsia"/>
          <w:color w:val="000000"/>
          <w:kern w:val="0"/>
        </w:rPr>
        <w:t>话对回答一个</w:t>
      </w:r>
      <w:r w:rsidR="006B3B7E">
        <w:rPr>
          <w:rFonts w:ascii="NimbusRomNo9L-Regu" w:hAnsi="NimbusRomNo9L-Regu" w:cs="宋体" w:hint="eastAsia"/>
          <w:color w:val="000000"/>
          <w:kern w:val="0"/>
        </w:rPr>
        <w:t>问题的</w:t>
      </w:r>
      <w:r w:rsidR="000853D8">
        <w:rPr>
          <w:rFonts w:ascii="NimbusRomNo9L-Regu" w:hAnsi="NimbusRomNo9L-Regu" w:cs="宋体" w:hint="eastAsia"/>
          <w:color w:val="000000"/>
          <w:kern w:val="0"/>
        </w:rPr>
        <w:t>重要性</w:t>
      </w:r>
      <w:r w:rsidR="0053279F">
        <w:rPr>
          <w:rFonts w:ascii="NimbusRomNo9L-Regu" w:hAnsi="NimbusRomNo9L-Regu" w:cs="宋体" w:hint="eastAsia"/>
          <w:color w:val="000000"/>
          <w:kern w:val="0"/>
        </w:rPr>
        <w:t>不同</w:t>
      </w:r>
      <w:r w:rsidR="000853D8">
        <w:rPr>
          <w:rFonts w:ascii="NimbusRomNo9L-Regu" w:hAnsi="NimbusRomNo9L-Regu" w:cs="宋体" w:hint="eastAsia"/>
          <w:color w:val="000000"/>
          <w:kern w:val="0"/>
        </w:rPr>
        <w:t>，</w:t>
      </w:r>
      <w:r w:rsidR="00DB3668">
        <w:rPr>
          <w:rFonts w:ascii="NimbusRomNo9L-Regu" w:hAnsi="NimbusRomNo9L-Regu" w:cs="宋体" w:hint="eastAsia"/>
          <w:color w:val="000000"/>
          <w:kern w:val="0"/>
        </w:rPr>
        <w:t>在</w:t>
      </w:r>
      <w:r w:rsidR="006741F6">
        <w:rPr>
          <w:rFonts w:ascii="NimbusRomNo9L-Regu" w:hAnsi="NimbusRomNo9L-Regu" w:cs="宋体" w:hint="eastAsia"/>
          <w:color w:val="000000"/>
          <w:kern w:val="0"/>
        </w:rPr>
        <w:t>参考了</w:t>
      </w:r>
      <w:r w:rsidR="00D6345D" w:rsidRPr="000D3D7E">
        <w:rPr>
          <w:rFonts w:ascii="NimbusRomNo9L-Regu" w:hAnsi="NimbusRomNo9L-Regu" w:cs="宋体" w:hint="eastAsia"/>
          <w:color w:val="000000"/>
          <w:kern w:val="0"/>
        </w:rPr>
        <w:t>Wang</w:t>
      </w:r>
      <w:r w:rsidR="00DB3668">
        <w:rPr>
          <w:rFonts w:ascii="NimbusRomNo9L-Regu" w:hAnsi="NimbusRomNo9L-Regu" w:cs="宋体" w:hint="eastAsia"/>
          <w:color w:val="000000"/>
          <w:kern w:val="0"/>
        </w:rPr>
        <w:t>和</w:t>
      </w:r>
      <w:r w:rsidR="00D6345D"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w:t>
      </w:r>
      <w:r w:rsidR="00C53DE0">
        <w:rPr>
          <w:rFonts w:ascii="NimbusRomNo9L-Regu" w:hAnsi="NimbusRomNo9L-Regu" w:cs="宋体" w:hint="eastAsia"/>
          <w:color w:val="000000"/>
          <w:kern w:val="0"/>
        </w:rPr>
        <w:t>论文</w:t>
      </w:r>
      <w:r w:rsidR="00725318">
        <w:rPr>
          <w:rFonts w:ascii="NimbusRomNo9L-Regu" w:hAnsi="NimbusRomNo9L-Regu" w:cs="宋体" w:hint="eastAsia"/>
          <w:color w:val="000000"/>
          <w:kern w:val="0"/>
        </w:rPr>
        <w:t>工作的</w:t>
      </w:r>
      <w:r w:rsidR="003E5FCC">
        <w:rPr>
          <w:rFonts w:ascii="NimbusRomNo9L-Regu" w:hAnsi="NimbusRomNo9L-Regu" w:cs="宋体" w:hint="eastAsia"/>
          <w:color w:val="000000"/>
          <w:kern w:val="0"/>
        </w:rPr>
        <w:t>基础上</w:t>
      </w:r>
      <w:r w:rsidRPr="000D3D7E">
        <w:rPr>
          <w:rFonts w:ascii="NimbusRomNo9L-Regu" w:hAnsi="NimbusRomNo9L-Regu" w:cs="宋体" w:hint="eastAsia"/>
          <w:color w:val="000000"/>
          <w:kern w:val="0"/>
        </w:rPr>
        <w:t>，</w:t>
      </w:r>
      <w:r w:rsidR="006567FC">
        <w:rPr>
          <w:rFonts w:ascii="NimbusRomNo9L-Regu" w:hAnsi="NimbusRomNo9L-Regu" w:cs="宋体" w:hint="eastAsia"/>
          <w:color w:val="000000"/>
          <w:kern w:val="0"/>
        </w:rPr>
        <w:t>我们同样采用</w:t>
      </w:r>
      <w:r w:rsidR="00FF08ED">
        <w:rPr>
          <w:rFonts w:ascii="NimbusRomNo9L-Regu" w:hAnsi="NimbusRomNo9L-Regu" w:cs="宋体" w:hint="eastAsia"/>
          <w:color w:val="000000"/>
          <w:kern w:val="0"/>
        </w:rPr>
        <w:t>带有注意机制的方法</w:t>
      </w:r>
      <w:r w:rsidR="0035194B">
        <w:rPr>
          <w:rFonts w:ascii="NimbusRomNo9L-Regu" w:hAnsi="NimbusRomNo9L-Regu" w:cs="宋体" w:hint="eastAsia"/>
          <w:color w:val="000000"/>
          <w:kern w:val="0"/>
        </w:rPr>
        <w:t>对文章和问题进行编码</w:t>
      </w:r>
      <w:r w:rsidR="00E240C0">
        <w:rPr>
          <w:rFonts w:ascii="NimbusRomNo9L-Regu" w:hAnsi="NimbusRomNo9L-Regu" w:cs="宋体" w:hint="eastAsia"/>
          <w:color w:val="000000"/>
          <w:kern w:val="0"/>
        </w:rPr>
        <w:t>，并将二者信息相互融合</w:t>
      </w:r>
      <w:r w:rsidR="00534661">
        <w:rPr>
          <w:rFonts w:ascii="NimbusRomNo9L-Regu" w:hAnsi="NimbusRomNo9L-Regu" w:cs="宋体" w:hint="eastAsia"/>
          <w:color w:val="000000"/>
          <w:kern w:val="0"/>
        </w:rPr>
        <w:t>，最终产生针对问题的</w:t>
      </w:r>
      <w:r w:rsidR="00F45E55">
        <w:rPr>
          <w:rFonts w:ascii="NimbusRomNo9L-Regu" w:hAnsi="NimbusRomNo9L-Regu" w:cs="宋体" w:hint="eastAsia"/>
          <w:color w:val="000000"/>
          <w:kern w:val="0"/>
        </w:rPr>
        <w:t>文章编码表示</w:t>
      </w:r>
      <w:r w:rsidRPr="000D3D7E">
        <w:rPr>
          <w:rFonts w:ascii="NimbusRomNo9L-Regu" w:hAnsi="NimbusRomNo9L-Regu" w:cs="宋体" w:hint="eastAsia"/>
          <w:color w:val="000000"/>
          <w:kern w:val="0"/>
        </w:rPr>
        <w:t>通过引入</w:t>
      </w:r>
      <w:r w:rsidR="0094609E">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门</w:t>
      </w:r>
      <w:r w:rsidR="0094609E">
        <w:rPr>
          <w:rFonts w:ascii="NimbusRomNo9L-Regu" w:hAnsi="NimbusRomNo9L-Regu" w:cs="宋体" w:hint="eastAsia"/>
          <w:color w:val="000000"/>
          <w:kern w:val="0"/>
        </w:rPr>
        <w:t>限控</w:t>
      </w:r>
      <w:r w:rsidR="00C47F71">
        <w:rPr>
          <w:rFonts w:ascii="NimbusRomNo9L-Regu" w:hAnsi="NimbusRomNo9L-Regu" w:cs="宋体" w:hint="eastAsia"/>
          <w:color w:val="000000"/>
          <w:kern w:val="0"/>
        </w:rPr>
        <w:t>机制，我们</w:t>
      </w:r>
      <w:r w:rsidR="00B63614">
        <w:rPr>
          <w:rFonts w:ascii="NimbusRomNo9L-Regu" w:hAnsi="NimbusRomNo9L-Regu" w:cs="宋体" w:hint="eastAsia"/>
          <w:color w:val="000000"/>
          <w:kern w:val="0"/>
        </w:rPr>
        <w:t>的</w:t>
      </w:r>
      <w:r w:rsidRPr="000D3D7E">
        <w:rPr>
          <w:rFonts w:ascii="NimbusRomNo9L-Regu" w:hAnsi="NimbusRomNo9L-Regu" w:cs="宋体" w:hint="eastAsia"/>
          <w:color w:val="000000"/>
          <w:kern w:val="0"/>
        </w:rPr>
        <w:t>循环网络</w:t>
      </w:r>
      <w:r w:rsidR="00C47F71">
        <w:rPr>
          <w:rFonts w:ascii="NimbusRomNo9L-Regu" w:hAnsi="NimbusRomNo9L-Regu" w:cs="宋体" w:hint="eastAsia"/>
          <w:color w:val="000000"/>
          <w:kern w:val="0"/>
        </w:rPr>
        <w:t>结构</w:t>
      </w:r>
      <w:r w:rsidR="000216F0">
        <w:rPr>
          <w:rFonts w:ascii="NimbusRomNo9L-Regu" w:hAnsi="NimbusRomNo9L-Regu" w:cs="宋体" w:hint="eastAsia"/>
          <w:color w:val="000000"/>
          <w:kern w:val="0"/>
        </w:rPr>
        <w:t>能够</w:t>
      </w:r>
      <w:r w:rsidR="00B7291C">
        <w:rPr>
          <w:rFonts w:ascii="NimbusRomNo9L-Regu" w:hAnsi="NimbusRomNo9L-Regu" w:cs="宋体" w:hint="eastAsia"/>
          <w:color w:val="000000"/>
          <w:kern w:val="0"/>
        </w:rPr>
        <w:t>根据与问题的相关程度的不同来</w:t>
      </w:r>
      <w:r w:rsidRPr="000D3D7E">
        <w:rPr>
          <w:rFonts w:ascii="NimbusRomNo9L-Regu" w:hAnsi="NimbusRomNo9L-Regu" w:cs="宋体" w:hint="eastAsia"/>
          <w:color w:val="000000"/>
          <w:kern w:val="0"/>
        </w:rPr>
        <w:t>分配</w:t>
      </w:r>
      <w:r w:rsidR="00B7291C">
        <w:rPr>
          <w:rFonts w:ascii="NimbusRomNo9L-Regu" w:hAnsi="NimbusRomNo9L-Regu" w:cs="宋体" w:hint="eastAsia"/>
          <w:color w:val="000000"/>
          <w:kern w:val="0"/>
        </w:rPr>
        <w:t>不同的权重给文章的各个部分</w:t>
      </w:r>
      <w:r w:rsidR="004A797D">
        <w:rPr>
          <w:rFonts w:ascii="NimbusRomNo9L-Regu" w:hAnsi="NimbusRomNo9L-Regu" w:cs="宋体" w:hint="eastAsia"/>
          <w:color w:val="000000"/>
          <w:kern w:val="0"/>
        </w:rPr>
        <w:t>。</w:t>
      </w:r>
      <w:r w:rsidR="00F91B28">
        <w:rPr>
          <w:rFonts w:ascii="NimbusRomNo9L-Regu" w:hAnsi="NimbusRomNo9L-Regu" w:cs="宋体" w:hint="eastAsia"/>
          <w:color w:val="000000"/>
          <w:kern w:val="0"/>
        </w:rPr>
        <w:t>降低不相关的文章</w:t>
      </w:r>
      <w:r w:rsidRPr="000D3D7E">
        <w:rPr>
          <w:rFonts w:ascii="NimbusRomNo9L-Regu" w:hAnsi="NimbusRomNo9L-Regu" w:cs="宋体" w:hint="eastAsia"/>
          <w:color w:val="000000"/>
          <w:kern w:val="0"/>
        </w:rPr>
        <w:t>部分</w:t>
      </w:r>
      <w:r w:rsidR="008F265C">
        <w:rPr>
          <w:rFonts w:ascii="NimbusRomNo9L-Regu" w:hAnsi="NimbusRomNo9L-Regu" w:cs="宋体" w:hint="eastAsia"/>
          <w:color w:val="000000"/>
          <w:kern w:val="0"/>
        </w:rPr>
        <w:t>的权重并加强与问题关联紧密的文章中的重要部分</w:t>
      </w:r>
      <w:r w:rsidRPr="000D3D7E">
        <w:rPr>
          <w:rFonts w:ascii="NimbusRomNo9L-Regu" w:hAnsi="NimbusRomNo9L-Regu" w:cs="宋体" w:hint="eastAsia"/>
          <w:color w:val="000000"/>
          <w:kern w:val="0"/>
        </w:rPr>
        <w:t>。</w:t>
      </w:r>
    </w:p>
    <w:p w:rsidR="007A09BA" w:rsidRDefault="00CD369A" w:rsidP="007A09BA">
      <w:pPr>
        <w:ind w:firstLine="420"/>
        <w:rPr>
          <w:rFonts w:ascii="NimbusRomNo9L-Regu" w:hAnsi="NimbusRomNo9L-Regu" w:cs="宋体"/>
          <w:color w:val="000000"/>
          <w:kern w:val="0"/>
        </w:rPr>
      </w:pPr>
      <w:r>
        <w:rPr>
          <w:rFonts w:ascii="NimbusRomNo9L-Regu" w:hAnsi="NimbusRomNo9L-Regu" w:cs="宋体" w:hint="eastAsia"/>
          <w:color w:val="000000"/>
          <w:kern w:val="0"/>
        </w:rPr>
        <w:t>其次，我们引入</w:t>
      </w:r>
      <w:r w:rsidR="00A0065F">
        <w:rPr>
          <w:rFonts w:ascii="NimbusRomNo9L-Regu" w:hAnsi="NimbusRomNo9L-Regu" w:cs="宋体" w:hint="eastAsia"/>
          <w:color w:val="000000"/>
          <w:kern w:val="0"/>
        </w:rPr>
        <w:t>了</w:t>
      </w:r>
      <w:r w:rsidR="00807855">
        <w:rPr>
          <w:rFonts w:ascii="NimbusRomNo9L-Regu" w:hAnsi="NimbusRomNo9L-Regu" w:cs="宋体" w:hint="eastAsia"/>
          <w:color w:val="000000"/>
          <w:kern w:val="0"/>
        </w:rPr>
        <w:t>自我匹配机制，</w:t>
      </w:r>
      <w:r w:rsidR="002D3D03">
        <w:rPr>
          <w:rFonts w:ascii="NimbusRomNo9L-Regu" w:hAnsi="NimbusRomNo9L-Regu" w:cs="宋体" w:hint="eastAsia"/>
          <w:color w:val="000000"/>
          <w:kern w:val="0"/>
        </w:rPr>
        <w:t>可有效聚集</w:t>
      </w:r>
      <w:r w:rsidR="007A09BA" w:rsidRPr="007A09BA">
        <w:rPr>
          <w:rFonts w:ascii="NimbusRomNo9L-Regu" w:hAnsi="NimbusRomNo9L-Regu" w:cs="宋体" w:hint="eastAsia"/>
          <w:color w:val="000000"/>
          <w:kern w:val="0"/>
        </w:rPr>
        <w:t>整个段落</w:t>
      </w:r>
      <w:r w:rsidR="002D3D03">
        <w:rPr>
          <w:rFonts w:ascii="NimbusRomNo9L-Regu" w:hAnsi="NimbusRomNo9L-Regu" w:cs="宋体" w:hint="eastAsia"/>
          <w:color w:val="000000"/>
          <w:kern w:val="0"/>
        </w:rPr>
        <w:t>的重要信息并</w:t>
      </w:r>
      <w:r w:rsidR="001920E6">
        <w:rPr>
          <w:rFonts w:ascii="NimbusRomNo9L-Regu" w:hAnsi="NimbusRomNo9L-Regu" w:cs="宋体" w:hint="eastAsia"/>
          <w:color w:val="000000"/>
          <w:kern w:val="0"/>
        </w:rPr>
        <w:t>推断答案。通过门限控制</w:t>
      </w:r>
      <w:r w:rsidR="007A09BA" w:rsidRPr="007A09BA">
        <w:rPr>
          <w:rFonts w:ascii="NimbusRomNo9L-Regu" w:hAnsi="NimbusRomNo9L-Regu" w:cs="宋体" w:hint="eastAsia"/>
          <w:color w:val="000000"/>
          <w:kern w:val="0"/>
        </w:rPr>
        <w:t>匹配层，</w:t>
      </w:r>
      <w:r w:rsidR="00D20A50">
        <w:rPr>
          <w:rFonts w:ascii="NimbusRomNo9L-Regu" w:hAnsi="NimbusRomNo9L-Regu" w:cs="宋体" w:hint="eastAsia"/>
          <w:color w:val="000000"/>
          <w:kern w:val="0"/>
        </w:rPr>
        <w:t>我们首先对问题进行编码，编码的依据</w:t>
      </w:r>
      <w:r w:rsidR="00D37B63">
        <w:rPr>
          <w:rFonts w:ascii="NimbusRomNo9L-Regu" w:hAnsi="NimbusRomNo9L-Regu" w:cs="宋体" w:hint="eastAsia"/>
          <w:color w:val="000000"/>
          <w:kern w:val="0"/>
        </w:rPr>
        <w:t>是通过比对问题中的每个单词与文章中每个单词的关联度。</w:t>
      </w:r>
      <w:r w:rsidR="007A09BA" w:rsidRPr="007A09BA">
        <w:rPr>
          <w:rFonts w:ascii="NimbusRomNo9L-Regu" w:hAnsi="NimbusRomNo9L-Regu" w:cs="宋体" w:hint="eastAsia"/>
          <w:color w:val="000000"/>
          <w:kern w:val="0"/>
        </w:rPr>
        <w:t>然而，</w:t>
      </w:r>
      <w:r w:rsidR="00AA7E3A">
        <w:rPr>
          <w:rFonts w:ascii="NimbusRomNo9L-Regu" w:hAnsi="NimbusRomNo9L-Regu" w:cs="宋体" w:hint="eastAsia"/>
          <w:color w:val="000000"/>
          <w:kern w:val="0"/>
        </w:rPr>
        <w:t>在实际应用过程中</w:t>
      </w:r>
      <w:r w:rsidR="00FB4317">
        <w:rPr>
          <w:rFonts w:ascii="NimbusRomNo9L-Regu" w:hAnsi="NimbusRomNo9L-Regu" w:cs="宋体" w:hint="eastAsia"/>
          <w:color w:val="000000"/>
          <w:kern w:val="0"/>
        </w:rPr>
        <w:t>循环</w:t>
      </w:r>
      <w:r w:rsidR="007A09BA" w:rsidRPr="007A09BA">
        <w:rPr>
          <w:rFonts w:ascii="NimbusRomNo9L-Regu" w:hAnsi="NimbusRomNo9L-Regu" w:cs="宋体" w:hint="eastAsia"/>
          <w:color w:val="000000"/>
          <w:kern w:val="0"/>
        </w:rPr>
        <w:t>网络只能</w:t>
      </w:r>
      <w:r w:rsidR="0007177A">
        <w:rPr>
          <w:rFonts w:ascii="NimbusRomNo9L-Regu" w:hAnsi="NimbusRomNo9L-Regu" w:cs="宋体" w:hint="eastAsia"/>
          <w:color w:val="000000"/>
          <w:kern w:val="0"/>
        </w:rPr>
        <w:t>在一定长度的文本内保持记忆能力，</w:t>
      </w:r>
      <w:r w:rsidR="008500BD">
        <w:rPr>
          <w:rFonts w:ascii="NimbusRomNo9L-Regu" w:hAnsi="NimbusRomNo9L-Regu" w:cs="宋体" w:hint="eastAsia"/>
          <w:color w:val="000000"/>
          <w:kern w:val="0"/>
        </w:rPr>
        <w:t>尽管理论上它可以记忆任意长度的文本信息</w:t>
      </w:r>
      <w:r w:rsidR="007A09BA" w:rsidRPr="007A09BA">
        <w:rPr>
          <w:rFonts w:ascii="NimbusRomNo9L-Regu" w:hAnsi="NimbusRomNo9L-Regu" w:cs="宋体" w:hint="eastAsia"/>
          <w:color w:val="000000"/>
          <w:kern w:val="0"/>
        </w:rPr>
        <w:t>。候选</w:t>
      </w:r>
      <w:r w:rsidR="00A45B4B">
        <w:rPr>
          <w:rFonts w:ascii="NimbusRomNo9L-Regu" w:hAnsi="NimbusRomNo9L-Regu" w:cs="宋体" w:hint="eastAsia"/>
          <w:color w:val="000000"/>
          <w:kern w:val="0"/>
        </w:rPr>
        <w:t>的某些</w:t>
      </w:r>
      <w:r w:rsidR="00A45B4B" w:rsidRPr="007A09BA">
        <w:rPr>
          <w:rFonts w:ascii="NimbusRomNo9L-Regu" w:hAnsi="NimbusRomNo9L-Regu" w:cs="宋体" w:hint="eastAsia"/>
          <w:color w:val="000000"/>
          <w:kern w:val="0"/>
        </w:rPr>
        <w:t>答案</w:t>
      </w:r>
      <w:r w:rsidR="007A09BA" w:rsidRPr="007A09BA">
        <w:rPr>
          <w:rFonts w:ascii="NimbusRomNo9L-Regu" w:hAnsi="NimbusRomNo9L-Regu" w:cs="宋体" w:hint="eastAsia"/>
          <w:color w:val="000000"/>
          <w:kern w:val="0"/>
        </w:rPr>
        <w:t>往往</w:t>
      </w:r>
      <w:r w:rsidR="00CF1E31">
        <w:rPr>
          <w:rFonts w:ascii="NimbusRomNo9L-Regu" w:hAnsi="NimbusRomNo9L-Regu" w:cs="宋体" w:hint="eastAsia"/>
          <w:color w:val="000000"/>
          <w:kern w:val="0"/>
        </w:rPr>
        <w:t>是</w:t>
      </w:r>
      <w:r w:rsidR="007A09BA" w:rsidRPr="007A09BA">
        <w:rPr>
          <w:rFonts w:ascii="NimbusRomNo9L-Regu" w:hAnsi="NimbusRomNo9L-Regu" w:cs="宋体" w:hint="eastAsia"/>
          <w:color w:val="000000"/>
          <w:kern w:val="0"/>
        </w:rPr>
        <w:t>在</w:t>
      </w:r>
      <w:r w:rsidR="00C37EC1">
        <w:rPr>
          <w:rFonts w:ascii="NimbusRomNo9L-Regu" w:hAnsi="NimbusRomNo9L-Regu" w:cs="宋体" w:hint="eastAsia"/>
          <w:color w:val="000000"/>
          <w:kern w:val="0"/>
        </w:rPr>
        <w:t>文章中</w:t>
      </w:r>
      <w:r w:rsidR="007A09BA" w:rsidRPr="007A09BA">
        <w:rPr>
          <w:rFonts w:ascii="NimbusRomNo9L-Regu" w:hAnsi="NimbusRomNo9L-Regu" w:cs="宋体" w:hint="eastAsia"/>
          <w:color w:val="000000"/>
          <w:kern w:val="0"/>
        </w:rPr>
        <w:t>其它部分的线索。</w:t>
      </w:r>
      <w:r w:rsidR="00F94559">
        <w:rPr>
          <w:rFonts w:ascii="NimbusRomNo9L-Regu" w:hAnsi="NimbusRomNo9L-Regu" w:cs="宋体" w:hint="eastAsia"/>
          <w:color w:val="000000"/>
          <w:kern w:val="0"/>
        </w:rPr>
        <w:t>为了解决</w:t>
      </w:r>
      <w:r w:rsidR="007A09BA" w:rsidRPr="007A09BA">
        <w:rPr>
          <w:rFonts w:ascii="NimbusRomNo9L-Regu" w:hAnsi="NimbusRomNo9L-Regu" w:cs="宋体" w:hint="eastAsia"/>
          <w:color w:val="000000"/>
          <w:kern w:val="0"/>
        </w:rPr>
        <w:t>这</w:t>
      </w:r>
      <w:r w:rsidR="0087508F">
        <w:rPr>
          <w:rFonts w:ascii="NimbusRomNo9L-Regu" w:hAnsi="NimbusRomNo9L-Regu" w:cs="宋体" w:hint="eastAsia"/>
          <w:color w:val="000000"/>
          <w:kern w:val="0"/>
        </w:rPr>
        <w:lastRenderedPageBreak/>
        <w:t>个问题，我们设计了</w:t>
      </w:r>
      <w:r w:rsidR="007A09BA" w:rsidRPr="007A09BA">
        <w:rPr>
          <w:rFonts w:ascii="NimbusRomNo9L-Regu" w:hAnsi="NimbusRomNo9L-Regu" w:cs="宋体" w:hint="eastAsia"/>
          <w:color w:val="000000"/>
          <w:kern w:val="0"/>
        </w:rPr>
        <w:t>一个</w:t>
      </w:r>
      <w:r w:rsidR="00AD3745">
        <w:rPr>
          <w:rFonts w:ascii="NimbusRomNo9L-Regu" w:hAnsi="NimbusRomNo9L-Regu" w:cs="宋体" w:hint="eastAsia"/>
          <w:color w:val="000000"/>
          <w:kern w:val="0"/>
        </w:rPr>
        <w:t>自匹配层来动态地通过自匹配的方式来改进</w:t>
      </w:r>
      <w:r w:rsidR="00592328">
        <w:rPr>
          <w:rFonts w:ascii="NimbusRomNo9L-Regu" w:hAnsi="NimbusRomNo9L-Regu" w:cs="宋体" w:hint="eastAsia"/>
          <w:color w:val="000000"/>
          <w:kern w:val="0"/>
        </w:rPr>
        <w:t>文章</w:t>
      </w:r>
      <w:r w:rsidR="007A09BA" w:rsidRPr="007A09BA">
        <w:rPr>
          <w:rFonts w:ascii="NimbusRomNo9L-Regu" w:hAnsi="NimbusRomNo9L-Regu" w:cs="宋体" w:hint="eastAsia"/>
          <w:color w:val="000000"/>
          <w:kern w:val="0"/>
        </w:rPr>
        <w:t>表示。</w:t>
      </w:r>
      <w:r w:rsidR="00E53028">
        <w:rPr>
          <w:rFonts w:ascii="NimbusRomNo9L-Regu" w:hAnsi="NimbusRomNo9L-Regu" w:cs="宋体" w:hint="eastAsia"/>
          <w:color w:val="000000"/>
          <w:kern w:val="0"/>
        </w:rPr>
        <w:t>在已经获得针对特定</w:t>
      </w:r>
      <w:r w:rsidR="007A09BA" w:rsidRPr="007A09BA">
        <w:rPr>
          <w:rFonts w:ascii="NimbusRomNo9L-Regu" w:hAnsi="NimbusRomNo9L-Regu" w:cs="宋体" w:hint="eastAsia"/>
          <w:color w:val="000000"/>
          <w:kern w:val="0"/>
        </w:rPr>
        <w:t>问题</w:t>
      </w:r>
      <w:r w:rsidR="00E53028">
        <w:rPr>
          <w:rFonts w:ascii="NimbusRomNo9L-Regu" w:hAnsi="NimbusRomNo9L-Regu" w:cs="宋体" w:hint="eastAsia"/>
          <w:color w:val="000000"/>
          <w:kern w:val="0"/>
        </w:rPr>
        <w:t>的文章表示的基础上</w:t>
      </w:r>
      <w:r w:rsidR="007A09BA" w:rsidRPr="007A09BA">
        <w:rPr>
          <w:rFonts w:ascii="NimbusRomNo9L-Regu" w:hAnsi="NimbusRomNo9L-Regu" w:cs="宋体" w:hint="eastAsia"/>
          <w:color w:val="000000"/>
          <w:kern w:val="0"/>
        </w:rPr>
        <w:t>，我们采用</w:t>
      </w:r>
      <w:r w:rsidR="00E53028">
        <w:rPr>
          <w:rFonts w:ascii="NimbusRomNo9L-Regu" w:hAnsi="NimbusRomNo9L-Regu" w:cs="宋体" w:hint="eastAsia"/>
          <w:color w:val="000000"/>
          <w:kern w:val="0"/>
        </w:rPr>
        <w:t>基于门限控制的注意力机制，</w:t>
      </w:r>
      <w:r w:rsidR="00E34535">
        <w:rPr>
          <w:rFonts w:ascii="NimbusRomNo9L-Regu" w:hAnsi="NimbusRomNo9L-Regu" w:cs="宋体" w:hint="eastAsia"/>
          <w:color w:val="000000"/>
          <w:kern w:val="0"/>
        </w:rPr>
        <w:t>使文章能够自己关注与自己相关的部分</w:t>
      </w:r>
      <w:r w:rsidR="007A09BA" w:rsidRPr="007A09BA">
        <w:rPr>
          <w:rFonts w:ascii="NimbusRomNo9L-Regu" w:hAnsi="NimbusRomNo9L-Regu" w:cs="宋体" w:hint="eastAsia"/>
          <w:color w:val="000000"/>
          <w:kern w:val="0"/>
        </w:rPr>
        <w:t>，</w:t>
      </w:r>
      <w:r w:rsidR="00A230D9">
        <w:rPr>
          <w:rFonts w:ascii="NimbusRomNo9L-Regu" w:hAnsi="NimbusRomNo9L-Regu" w:cs="宋体" w:hint="eastAsia"/>
          <w:color w:val="000000"/>
          <w:kern w:val="0"/>
        </w:rPr>
        <w:t>通过不断地扫描文章本身来提取信息</w:t>
      </w:r>
      <w:r w:rsidR="007A09BA" w:rsidRPr="007A09BA">
        <w:rPr>
          <w:rFonts w:ascii="NimbusRomNo9L-Regu" w:hAnsi="NimbusRomNo9L-Regu" w:cs="宋体" w:hint="eastAsia"/>
          <w:color w:val="000000"/>
          <w:kern w:val="0"/>
        </w:rPr>
        <w:t>，</w:t>
      </w:r>
      <w:r w:rsidR="00406D64">
        <w:rPr>
          <w:rFonts w:ascii="NimbusRomNo9L-Regu" w:hAnsi="NimbusRomNo9L-Regu" w:cs="宋体" w:hint="eastAsia"/>
          <w:color w:val="000000"/>
          <w:kern w:val="0"/>
        </w:rPr>
        <w:t>这种基于门限控制的注意力机制大大丰富了</w:t>
      </w:r>
      <w:r w:rsidR="00FB2631">
        <w:rPr>
          <w:rFonts w:ascii="NimbusRomNo9L-Regu" w:hAnsi="NimbusRomNo9L-Regu" w:cs="宋体" w:hint="eastAsia"/>
          <w:color w:val="000000"/>
          <w:kern w:val="0"/>
        </w:rPr>
        <w:t>文章编码所能表示的信息，</w:t>
      </w:r>
      <w:r w:rsidR="00B27E45">
        <w:rPr>
          <w:rFonts w:ascii="NimbusRomNo9L-Regu" w:hAnsi="NimbusRomNo9L-Regu" w:cs="宋体" w:hint="eastAsia"/>
          <w:color w:val="000000"/>
          <w:kern w:val="0"/>
        </w:rPr>
        <w:t>也更好地</w:t>
      </w:r>
      <w:r w:rsidR="00ED2797">
        <w:rPr>
          <w:rFonts w:ascii="NimbusRomNo9L-Regu" w:hAnsi="NimbusRomNo9L-Regu" w:cs="宋体" w:hint="eastAsia"/>
          <w:color w:val="000000"/>
          <w:kern w:val="0"/>
        </w:rPr>
        <w:t>量化了问题，</w:t>
      </w:r>
      <w:r w:rsidR="006B0CB8">
        <w:rPr>
          <w:rFonts w:ascii="NimbusRomNo9L-Regu" w:hAnsi="NimbusRomNo9L-Regu" w:cs="宋体" w:hint="eastAsia"/>
          <w:color w:val="000000"/>
          <w:kern w:val="0"/>
        </w:rPr>
        <w:t>使得后续各层各种操作能够更好地</w:t>
      </w:r>
      <w:r w:rsidR="00006EB8">
        <w:rPr>
          <w:rFonts w:ascii="NimbusRomNo9L-Regu" w:hAnsi="NimbusRomNo9L-Regu" w:cs="宋体" w:hint="eastAsia"/>
          <w:color w:val="000000"/>
          <w:kern w:val="0"/>
        </w:rPr>
        <w:t>搜索</w:t>
      </w:r>
      <w:r w:rsidR="00051116">
        <w:rPr>
          <w:rFonts w:ascii="NimbusRomNo9L-Regu" w:hAnsi="NimbusRomNo9L-Regu" w:cs="宋体" w:hint="eastAsia"/>
          <w:color w:val="000000"/>
          <w:kern w:val="0"/>
        </w:rPr>
        <w:t>和预测</w:t>
      </w:r>
      <w:r w:rsidR="00006EB8">
        <w:rPr>
          <w:rFonts w:ascii="NimbusRomNo9L-Regu" w:hAnsi="NimbusRomNo9L-Regu" w:cs="宋体" w:hint="eastAsia"/>
          <w:color w:val="000000"/>
          <w:kern w:val="0"/>
        </w:rPr>
        <w:t>答案。</w:t>
      </w:r>
    </w:p>
    <w:p w:rsidR="00BA6CF1" w:rsidRPr="00913B33" w:rsidRDefault="00002596" w:rsidP="00913B33">
      <w:pPr>
        <w:ind w:firstLine="420"/>
        <w:rPr>
          <w:rFonts w:ascii="NimbusRomNo9L-Regu" w:hAnsi="NimbusRomNo9L-Regu" w:cs="宋体" w:hint="eastAsia"/>
          <w:color w:val="000000"/>
          <w:kern w:val="0"/>
        </w:rPr>
      </w:pPr>
      <w:r>
        <w:rPr>
          <w:rFonts w:ascii="NimbusRomNo9L-Regu" w:hAnsi="NimbusRomNo9L-Regu" w:cs="宋体" w:hint="eastAsia"/>
          <w:color w:val="000000"/>
          <w:kern w:val="0"/>
        </w:rPr>
        <w:t>最后，我们所提出的方法达到了目前</w:t>
      </w:r>
      <w:r w:rsidR="000502FB">
        <w:rPr>
          <w:rFonts w:ascii="NimbusRomNo9L-Regu" w:hAnsi="NimbusRomNo9L-Regu" w:cs="宋体" w:hint="eastAsia"/>
          <w:color w:val="000000"/>
          <w:kern w:val="0"/>
        </w:rPr>
        <w:t>世界上的最好</w:t>
      </w:r>
      <w:r w:rsidR="004744F8" w:rsidRPr="004744F8">
        <w:rPr>
          <w:rFonts w:ascii="NimbusRomNo9L-Regu" w:hAnsi="NimbusRomNo9L-Regu" w:cs="宋体" w:hint="eastAsia"/>
          <w:color w:val="000000"/>
          <w:kern w:val="0"/>
        </w:rPr>
        <w:t>的结果。</w:t>
      </w:r>
      <w:r w:rsidR="004744F8" w:rsidRPr="004744F8">
        <w:rPr>
          <w:rFonts w:ascii="NimbusRomNo9L-Regu" w:hAnsi="NimbusRomNo9L-Regu" w:cs="宋体" w:hint="eastAsia"/>
          <w:color w:val="000000"/>
          <w:kern w:val="0"/>
        </w:rPr>
        <w:t xml:space="preserve"> </w:t>
      </w:r>
      <w:r w:rsidR="00C7049A">
        <w:rPr>
          <w:rFonts w:ascii="NimbusRomNo9L-Regu" w:hAnsi="NimbusRomNo9L-Regu" w:cs="宋体" w:hint="eastAsia"/>
          <w:color w:val="000000"/>
          <w:kern w:val="0"/>
        </w:rPr>
        <w:t>我们的单一模型在</w:t>
      </w:r>
      <w:r w:rsidR="004744F8" w:rsidRPr="004744F8">
        <w:rPr>
          <w:rFonts w:ascii="NimbusRomNo9L-Regu" w:hAnsi="NimbusRomNo9L-Regu" w:cs="宋体" w:hint="eastAsia"/>
          <w:color w:val="000000"/>
          <w:kern w:val="0"/>
        </w:rPr>
        <w:t>SQuAD</w:t>
      </w:r>
      <w:r w:rsidR="005B5DA7">
        <w:rPr>
          <w:rFonts w:ascii="NimbusRomNo9L-Regu" w:hAnsi="NimbusRomNo9L-Regu" w:cs="宋体" w:hint="eastAsia"/>
          <w:color w:val="000000"/>
          <w:kern w:val="0"/>
        </w:rPr>
        <w:t>测试集上的</w:t>
      </w:r>
      <w:r w:rsidR="004744F8" w:rsidRPr="004744F8">
        <w:rPr>
          <w:rFonts w:ascii="NimbusRomNo9L-Regu" w:hAnsi="NimbusRomNo9L-Regu" w:cs="宋体" w:hint="eastAsia"/>
          <w:color w:val="000000"/>
          <w:kern w:val="0"/>
        </w:rPr>
        <w:t>完全匹配精</w:t>
      </w:r>
      <w:r w:rsidR="00C8558F">
        <w:rPr>
          <w:rFonts w:ascii="NimbusRomNo9L-Regu" w:hAnsi="NimbusRomNo9L-Regu" w:cs="宋体" w:hint="eastAsia"/>
          <w:color w:val="000000"/>
          <w:kern w:val="0"/>
        </w:rPr>
        <w:t>确</w:t>
      </w:r>
      <w:r w:rsidR="004744F8" w:rsidRPr="004744F8">
        <w:rPr>
          <w:rFonts w:ascii="NimbusRomNo9L-Regu" w:hAnsi="NimbusRomNo9L-Regu" w:cs="宋体" w:hint="eastAsia"/>
          <w:color w:val="000000"/>
          <w:kern w:val="0"/>
        </w:rPr>
        <w:t>度达到</w:t>
      </w:r>
      <w:r w:rsidR="008C474D">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72.3</w:t>
      </w:r>
      <w:r w:rsidR="003F5128">
        <w:rPr>
          <w:rFonts w:ascii="NimbusRomNo9L-Regu" w:hAnsi="NimbusRomNo9L-Regu" w:cs="宋体" w:hint="eastAsia"/>
          <w:color w:val="000000"/>
          <w:kern w:val="0"/>
        </w:rPr>
        <w:t>％，而</w:t>
      </w:r>
      <w:r w:rsidR="00916FF2">
        <w:rPr>
          <w:rFonts w:ascii="NimbusRomNo9L-Regu" w:hAnsi="NimbusRomNo9L-Regu" w:cs="宋体" w:hint="eastAsia"/>
          <w:color w:val="000000"/>
          <w:kern w:val="0"/>
        </w:rPr>
        <w:t>集成</w:t>
      </w:r>
      <w:r w:rsidR="004744F8" w:rsidRPr="004744F8">
        <w:rPr>
          <w:rFonts w:ascii="NimbusRomNo9L-Regu" w:hAnsi="NimbusRomNo9L-Regu" w:cs="宋体" w:hint="eastAsia"/>
          <w:color w:val="000000"/>
          <w:kern w:val="0"/>
        </w:rPr>
        <w:t>模型</w:t>
      </w:r>
      <w:r w:rsidR="00AF56CE">
        <w:rPr>
          <w:rFonts w:ascii="NimbusRomNo9L-Regu" w:hAnsi="NimbusRomNo9L-Regu" w:cs="宋体" w:hint="eastAsia"/>
          <w:color w:val="000000"/>
          <w:kern w:val="0"/>
        </w:rPr>
        <w:t>则</w:t>
      </w:r>
      <w:r w:rsidR="004744F8">
        <w:rPr>
          <w:rFonts w:ascii="NimbusRomNo9L-Regu" w:hAnsi="NimbusRomNo9L-Regu" w:cs="宋体" w:hint="eastAsia"/>
          <w:color w:val="000000"/>
          <w:kern w:val="0"/>
        </w:rPr>
        <w:t>进一步</w:t>
      </w:r>
      <w:r w:rsidR="00AF56CE">
        <w:rPr>
          <w:rFonts w:ascii="NimbusRomNo9L-Regu" w:hAnsi="NimbusRomNo9L-Regu" w:cs="宋体" w:hint="eastAsia"/>
          <w:color w:val="000000"/>
          <w:kern w:val="0"/>
        </w:rPr>
        <w:t>将这一指标</w:t>
      </w:r>
      <w:r w:rsidR="004744F8">
        <w:rPr>
          <w:rFonts w:ascii="NimbusRomNo9L-Regu" w:hAnsi="NimbusRomNo9L-Regu" w:cs="宋体" w:hint="eastAsia"/>
          <w:color w:val="000000"/>
          <w:kern w:val="0"/>
        </w:rPr>
        <w:t>提</w:t>
      </w:r>
      <w:r w:rsidR="004744F8" w:rsidRPr="004744F8">
        <w:rPr>
          <w:rFonts w:ascii="NimbusRomNo9L-Regu" w:hAnsi="NimbusRomNo9L-Regu" w:cs="宋体" w:hint="eastAsia"/>
          <w:color w:val="000000"/>
          <w:kern w:val="0"/>
        </w:rPr>
        <w:t>升</w:t>
      </w:r>
      <w:r w:rsidR="00AF56CE">
        <w:rPr>
          <w:rFonts w:ascii="NimbusRomNo9L-Regu" w:hAnsi="NimbusRomNo9L-Regu" w:cs="宋体" w:hint="eastAsia"/>
          <w:color w:val="000000"/>
          <w:kern w:val="0"/>
        </w:rPr>
        <w:t>到</w:t>
      </w:r>
      <w:r w:rsidR="004744F8" w:rsidRPr="004744F8">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76.9</w:t>
      </w:r>
      <w:r w:rsidR="00003B77">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w:t>
      </w:r>
      <w:r w:rsidR="002A3BF8">
        <w:rPr>
          <w:rFonts w:ascii="NimbusRomNo9L-Regu" w:hAnsi="NimbusRomNo9L-Regu" w:cs="宋体" w:hint="eastAsia"/>
          <w:color w:val="000000"/>
          <w:kern w:val="0"/>
        </w:rPr>
        <w:t>这一结果</w:t>
      </w:r>
      <w:r w:rsidR="004744F8" w:rsidRPr="004744F8">
        <w:rPr>
          <w:rFonts w:ascii="NimbusRomNo9L-Regu" w:hAnsi="NimbusRomNo9L-Regu" w:cs="宋体" w:hint="eastAsia"/>
          <w:color w:val="000000"/>
          <w:kern w:val="0"/>
        </w:rPr>
        <w:t>目前在</w:t>
      </w:r>
      <w:r w:rsidR="004663C5">
        <w:rPr>
          <w:rFonts w:ascii="NimbusRomNo9L-Regu" w:hAnsi="NimbusRomNo9L-Regu" w:cs="宋体" w:hint="eastAsia"/>
          <w:color w:val="000000"/>
          <w:kern w:val="0"/>
        </w:rPr>
        <w:t>SQu</w:t>
      </w:r>
      <w:r w:rsidR="004744F8" w:rsidRPr="004744F8">
        <w:rPr>
          <w:rFonts w:ascii="NimbusRomNo9L-Regu" w:hAnsi="NimbusRomNo9L-Regu" w:cs="宋体" w:hint="eastAsia"/>
          <w:color w:val="000000"/>
          <w:kern w:val="0"/>
        </w:rPr>
        <w:t>AD</w:t>
      </w:r>
      <w:r w:rsidR="004744F8" w:rsidRPr="004744F8">
        <w:rPr>
          <w:rFonts w:ascii="NimbusRomNo9L-Regu" w:hAnsi="NimbusRomNo9L-Regu" w:cs="宋体" w:hint="eastAsia"/>
          <w:color w:val="000000"/>
          <w:kern w:val="0"/>
        </w:rPr>
        <w:t>排行榜上居</w:t>
      </w:r>
      <w:r w:rsidR="004E56CE">
        <w:rPr>
          <w:rFonts w:ascii="NimbusRomNo9L-Regu" w:hAnsi="NimbusRomNo9L-Regu" w:cs="宋体" w:hint="eastAsia"/>
          <w:color w:val="000000"/>
          <w:kern w:val="0"/>
        </w:rPr>
        <w:t>于</w:t>
      </w:r>
      <w:r w:rsidR="004744F8" w:rsidRPr="004744F8">
        <w:rPr>
          <w:rFonts w:ascii="NimbusRomNo9L-Regu" w:hAnsi="NimbusRomNo9L-Regu" w:cs="宋体" w:hint="eastAsia"/>
          <w:color w:val="000000"/>
          <w:kern w:val="0"/>
        </w:rPr>
        <w:t>首位。此外，我们的模型也在</w:t>
      </w:r>
      <w:r w:rsidR="004744F8" w:rsidRPr="004744F8">
        <w:rPr>
          <w:rFonts w:ascii="NimbusRomNo9L-Regu" w:hAnsi="NimbusRomNo9L-Regu" w:cs="宋体" w:hint="eastAsia"/>
          <w:color w:val="000000"/>
          <w:kern w:val="0"/>
        </w:rPr>
        <w:t>MS-MARCO</w:t>
      </w:r>
      <w:r w:rsidR="004744F8" w:rsidRPr="004744F8">
        <w:rPr>
          <w:rFonts w:ascii="NimbusRomNo9L-Regu" w:hAnsi="NimbusRomNo9L-Regu" w:cs="宋体" w:hint="eastAsia"/>
          <w:color w:val="000000"/>
          <w:kern w:val="0"/>
        </w:rPr>
        <w:t>数据集上获得了</w:t>
      </w:r>
      <w:r w:rsidR="00EE5142">
        <w:rPr>
          <w:rFonts w:ascii="NimbusRomNo9L-Regu" w:hAnsi="NimbusRomNo9L-Regu" w:cs="宋体" w:hint="eastAsia"/>
          <w:color w:val="000000"/>
          <w:kern w:val="0"/>
        </w:rPr>
        <w:t>目前公开</w:t>
      </w:r>
      <w:r w:rsidR="004744F8" w:rsidRPr="004744F8">
        <w:rPr>
          <w:rFonts w:ascii="NimbusRomNo9L-Regu" w:hAnsi="NimbusRomNo9L-Regu" w:cs="宋体" w:hint="eastAsia"/>
          <w:color w:val="000000"/>
          <w:kern w:val="0"/>
        </w:rPr>
        <w:t>发表</w:t>
      </w:r>
      <w:r w:rsidR="00EE5142">
        <w:rPr>
          <w:rFonts w:ascii="NimbusRomNo9L-Regu" w:hAnsi="NimbusRomNo9L-Regu" w:cs="宋体" w:hint="eastAsia"/>
          <w:color w:val="000000"/>
          <w:kern w:val="0"/>
        </w:rPr>
        <w:t>的最好</w:t>
      </w:r>
      <w:r w:rsidR="004744F8" w:rsidRPr="004744F8">
        <w:rPr>
          <w:rFonts w:ascii="NimbusRomNo9L-Regu" w:hAnsi="NimbusRomNo9L-Regu" w:cs="宋体" w:hint="eastAsia"/>
          <w:color w:val="000000"/>
          <w:kern w:val="0"/>
        </w:rPr>
        <w:t>结果（</w:t>
      </w:r>
      <w:r w:rsidR="00A46974">
        <w:rPr>
          <w:rFonts w:ascii="NimbusRomNo9L-Regu" w:hAnsi="NimbusRomNo9L-Regu" w:cs="宋体" w:hint="eastAsia"/>
          <w:color w:val="000000"/>
          <w:kern w:val="0"/>
        </w:rPr>
        <w:t xml:space="preserve">Nguyen </w:t>
      </w:r>
      <w:r w:rsidR="00A46974">
        <w:rPr>
          <w:rFonts w:ascii="NimbusRomNo9L-Regu" w:hAnsi="NimbusRomNo9L-Regu" w:cs="宋体" w:hint="eastAsia"/>
          <w:color w:val="000000"/>
          <w:kern w:val="0"/>
        </w:rPr>
        <w:t>等人</w:t>
      </w:r>
      <w:r w:rsidR="004744F8" w:rsidRPr="004744F8">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2016</w:t>
      </w:r>
      <w:r w:rsidR="004744F8" w:rsidRPr="004744F8">
        <w:rPr>
          <w:rFonts w:ascii="NimbusRomNo9L-Regu" w:hAnsi="NimbusRomNo9L-Regu" w:cs="宋体" w:hint="eastAsia"/>
          <w:color w:val="000000"/>
          <w:kern w:val="0"/>
        </w:rPr>
        <w:t>）。</w:t>
      </w:r>
    </w:p>
    <w:p w:rsidR="006B318F" w:rsidRDefault="006B318F"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D12515" w:rsidRPr="00D12515" w:rsidRDefault="001B05D5" w:rsidP="00EA67CA">
      <w:pPr>
        <w:ind w:firstLine="420"/>
        <w:rPr>
          <w:rFonts w:ascii="NimbusRomNo9L-Regu" w:hAnsi="NimbusRomNo9L-Regu" w:cs="宋体" w:hint="eastAsia"/>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C3602C" w:rsidRDefault="00AF43A1"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D12515" w:rsidRDefault="00D12515" w:rsidP="00D12515">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00B2275E">
        <w:rPr>
          <w:rFonts w:ascii="NimbusRomNo9L-Regu" w:hAnsi="NimbusRomNo9L-Regu" w:cs="宋体" w:hint="eastAsia"/>
          <w:color w:val="000000"/>
          <w:kern w:val="0"/>
        </w:rPr>
        <w:t>模型的结构</w:t>
      </w:r>
      <w:r w:rsidR="007B4961">
        <w:rPr>
          <w:rFonts w:ascii="NimbusRomNo9L-Regu" w:hAnsi="NimbusRomNo9L-Regu" w:cs="宋体" w:hint="eastAsia"/>
          <w:color w:val="000000"/>
          <w:kern w:val="0"/>
        </w:rPr>
        <w:t>概述。</w:t>
      </w:r>
      <w:r w:rsidR="00C611C6">
        <w:rPr>
          <w:rFonts w:ascii="NimbusRomNo9L-Regu" w:hAnsi="NimbusRomNo9L-Regu" w:cs="宋体" w:hint="eastAsia"/>
          <w:color w:val="000000"/>
          <w:kern w:val="0"/>
        </w:rPr>
        <w:t>首先，问题和文章分别通过</w:t>
      </w:r>
      <w:r w:rsidR="00256D7D">
        <w:rPr>
          <w:rFonts w:ascii="NimbusRomNo9L-Regu" w:hAnsi="NimbusRomNo9L-Regu" w:cs="宋体" w:hint="eastAsia"/>
          <w:color w:val="000000"/>
          <w:kern w:val="0"/>
        </w:rPr>
        <w:t>一个双向的循环神经网络</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007E57CC">
        <w:rPr>
          <w:rFonts w:ascii="NimbusRomNo9L-Regu" w:hAnsi="NimbusRomNo9L-Regu" w:cs="宋体" w:hint="eastAsia"/>
          <w:color w:val="000000"/>
          <w:kern w:val="0"/>
        </w:rPr>
        <w:t>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w:t>
      </w:r>
      <w:r w:rsidR="00D15D1D">
        <w:rPr>
          <w:rFonts w:ascii="NimbusRomNo9L-Regu" w:hAnsi="NimbusRomNo9L-Regu" w:cs="宋体" w:hint="eastAsia"/>
          <w:color w:val="000000"/>
          <w:kern w:val="0"/>
        </w:rPr>
        <w:t>用</w:t>
      </w:r>
      <w:r w:rsidRPr="00AF3EBD">
        <w:rPr>
          <w:rFonts w:ascii="NimbusRomNo9L-Regu" w:hAnsi="NimbusRomNo9L-Regu" w:cs="宋体" w:hint="eastAsia"/>
          <w:color w:val="000000"/>
          <w:kern w:val="0"/>
        </w:rPr>
        <w:t>匹配</w:t>
      </w:r>
      <w:r w:rsidR="00073F1A">
        <w:rPr>
          <w:rFonts w:ascii="NimbusRomNo9L-Regu" w:hAnsi="NimbusRomNo9L-Regu" w:cs="宋体" w:hint="eastAsia"/>
          <w:color w:val="000000"/>
          <w:kern w:val="0"/>
        </w:rPr>
        <w:t>基于门限的注意力循环神经网络</w:t>
      </w:r>
      <w:r w:rsidR="00332E71">
        <w:rPr>
          <w:rFonts w:ascii="NimbusRomNo9L-Regu" w:hAnsi="NimbusRomNo9L-Regu" w:cs="宋体" w:hint="eastAsia"/>
          <w:color w:val="000000"/>
          <w:kern w:val="0"/>
        </w:rPr>
        <w:t>对</w:t>
      </w:r>
      <w:r w:rsidR="005F153A">
        <w:rPr>
          <w:rFonts w:ascii="NimbusRomNo9L-Regu" w:hAnsi="NimbusRomNo9L-Regu" w:cs="宋体" w:hint="eastAsia"/>
          <w:color w:val="000000"/>
          <w:kern w:val="0"/>
        </w:rPr>
        <w:t>问题和文章进行匹配</w:t>
      </w:r>
      <w:r w:rsidR="00F17FEA">
        <w:rPr>
          <w:rFonts w:ascii="NimbusRomNo9L-Regu" w:hAnsi="NimbusRomNo9L-Regu" w:cs="宋体" w:hint="eastAsia"/>
          <w:color w:val="000000"/>
          <w:kern w:val="0"/>
        </w:rPr>
        <w:t>，获得针对特定问题的文章表示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00920A74">
        <w:rPr>
          <w:rFonts w:ascii="NimbusRomNo9L-Regu" w:hAnsi="NimbusRomNo9L-Regu" w:cs="宋体" w:hint="eastAsia"/>
          <w:color w:val="000000"/>
          <w:kern w:val="0"/>
        </w:rPr>
        <w:t>除此之外，我们利用</w:t>
      </w:r>
      <w:r w:rsidR="00EE75B2">
        <w:rPr>
          <w:rFonts w:ascii="NimbusRomNo9L-Regu" w:hAnsi="NimbusRomNo9L-Regu" w:cs="宋体" w:hint="eastAsia"/>
          <w:color w:val="000000"/>
          <w:kern w:val="0"/>
        </w:rPr>
        <w:t>自</w:t>
      </w:r>
      <w:r w:rsidR="00920A74" w:rsidRPr="00AF3EBD">
        <w:rPr>
          <w:rFonts w:ascii="NimbusRomNo9L-Regu" w:hAnsi="NimbusRomNo9L-Regu" w:cs="宋体" w:hint="eastAsia"/>
          <w:color w:val="000000"/>
          <w:kern w:val="0"/>
        </w:rPr>
        <w:t>匹配</w:t>
      </w:r>
      <w:r w:rsidR="00920A74">
        <w:rPr>
          <w:rFonts w:ascii="NimbusRomNo9L-Regu" w:hAnsi="NimbusRomNo9L-Regu" w:cs="宋体" w:hint="eastAsia"/>
          <w:color w:val="000000"/>
          <w:kern w:val="0"/>
        </w:rPr>
        <w:t>层对</w:t>
      </w:r>
      <w:r w:rsidR="00EE75B2">
        <w:rPr>
          <w:rFonts w:ascii="NimbusRomNo9L-Regu" w:hAnsi="NimbusRomNo9L-Regu" w:cs="宋体" w:hint="eastAsia"/>
          <w:color w:val="000000"/>
          <w:kern w:val="0"/>
        </w:rPr>
        <w:t>文章信息</w:t>
      </w:r>
      <w:r w:rsidR="00A24F15">
        <w:rPr>
          <w:rFonts w:ascii="NimbusRomNo9L-Regu" w:hAnsi="NimbusRomNo9L-Regu" w:cs="宋体" w:hint="eastAsia"/>
          <w:color w:val="000000"/>
          <w:kern w:val="0"/>
        </w:rPr>
        <w:t>进行进一步</w:t>
      </w:r>
      <w:r w:rsidR="00AA3D5E">
        <w:rPr>
          <w:rFonts w:ascii="NimbusRomNo9L-Regu" w:hAnsi="NimbusRomNo9L-Regu" w:cs="宋体" w:hint="eastAsia"/>
          <w:color w:val="000000"/>
          <w:kern w:val="0"/>
        </w:rPr>
        <w:t>聚合，</w:t>
      </w:r>
      <w:r w:rsidR="00442D43">
        <w:rPr>
          <w:rFonts w:ascii="NimbusRomNo9L-Regu" w:hAnsi="NimbusRomNo9L-Regu" w:cs="宋体" w:hint="eastAsia"/>
          <w:color w:val="000000"/>
          <w:kern w:val="0"/>
        </w:rPr>
        <w:t>形成</w:t>
      </w:r>
      <w:r w:rsidR="00EE75B2">
        <w:rPr>
          <w:rFonts w:ascii="NimbusRomNo9L-Regu" w:hAnsi="NimbusRomNo9L-Regu" w:cs="宋体" w:hint="eastAsia"/>
          <w:color w:val="000000"/>
          <w:kern w:val="0"/>
        </w:rPr>
        <w:t>更丰富的</w:t>
      </w:r>
      <w:r w:rsidR="00C170EF">
        <w:rPr>
          <w:rFonts w:ascii="NimbusRomNo9L-Regu" w:hAnsi="NimbusRomNo9L-Regu" w:cs="宋体" w:hint="eastAsia"/>
          <w:color w:val="000000"/>
          <w:kern w:val="0"/>
        </w:rPr>
        <w:t>文章</w:t>
      </w:r>
      <w:r w:rsidR="00EE75B2">
        <w:rPr>
          <w:rFonts w:ascii="NimbusRomNo9L-Regu" w:hAnsi="NimbusRomNo9L-Regu" w:cs="宋体" w:hint="eastAsia"/>
          <w:color w:val="000000"/>
          <w:kern w:val="0"/>
        </w:rPr>
        <w:t>表示</w:t>
      </w:r>
      <w:r w:rsidR="000174B0">
        <w:rPr>
          <w:rFonts w:ascii="NimbusRomNo9L-Regu" w:hAnsi="NimbusRomNo9L-Regu" w:cs="宋体" w:hint="eastAsia"/>
          <w:color w:val="000000"/>
          <w:kern w:val="0"/>
        </w:rPr>
        <w:t>，然后将其传递到输出层以预测答案的起止位置</w:t>
      </w:r>
      <w:r w:rsidRPr="00AF3EBD">
        <w:rPr>
          <w:rFonts w:ascii="NimbusRomNo9L-Regu" w:hAnsi="NimbusRomNo9L-Regu" w:cs="宋体" w:hint="eastAsia"/>
          <w:color w:val="000000"/>
          <w:kern w:val="0"/>
        </w:rPr>
        <w:t>。</w:t>
      </w:r>
    </w:p>
    <w:p w:rsidR="000319B6" w:rsidRDefault="000319B6" w:rsidP="00D12515">
      <w:pPr>
        <w:ind w:firstLine="420"/>
        <w:rPr>
          <w:rFonts w:ascii="NimbusRomNo9L-Regu" w:hAnsi="NimbusRomNo9L-Regu" w:cs="宋体"/>
          <w:color w:val="000000"/>
          <w:kern w:val="0"/>
        </w:rPr>
      </w:pPr>
      <w:bookmarkStart w:id="133" w:name="_Hlk485034786"/>
      <w:bookmarkEnd w:id="133"/>
    </w:p>
    <w:p w:rsidR="000319B6" w:rsidRDefault="000319B6" w:rsidP="00D12515">
      <w:pPr>
        <w:ind w:firstLine="420"/>
        <w:rPr>
          <w:rFonts w:ascii="NimbusRomNo9L-Regu" w:hAnsi="NimbusRomNo9L-Regu" w:cs="宋体"/>
          <w:color w:val="000000"/>
          <w:kern w:val="0"/>
        </w:rPr>
      </w:pPr>
      <w:r>
        <w:lastRenderedPageBreak/>
        <w:drawing>
          <wp:anchor distT="0" distB="0" distL="114300" distR="114300" simplePos="0" relativeHeight="251707904" behindDoc="0" locked="0" layoutInCell="1" allowOverlap="1">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Pr="00C66F00" w:rsidRDefault="00254FF1" w:rsidP="00C66F00">
      <w:pPr>
        <w:ind w:firstLineChars="1300" w:firstLine="2730"/>
        <w:rPr>
          <w:rFonts w:ascii="宋体" w:hAnsi="宋体" w:cs="宋体" w:hint="eastAsia"/>
          <w:color w:val="000000"/>
          <w:kern w:val="0"/>
          <w:sz w:val="21"/>
          <w:szCs w:val="21"/>
        </w:rPr>
      </w:pPr>
      <w:r w:rsidRPr="00C66F00">
        <w:rPr>
          <w:rFonts w:ascii="宋体" w:hAnsi="宋体" w:cs="宋体" w:hint="eastAsia"/>
          <w:color w:val="000000"/>
          <w:kern w:val="0"/>
          <w:sz w:val="21"/>
          <w:szCs w:val="21"/>
        </w:rPr>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D12515" w:rsidRPr="00D12515" w:rsidRDefault="00D12515" w:rsidP="009E0E59">
      <w:pPr>
        <w:rPr>
          <w:rFonts w:ascii="NimbusRomNo9L-Regu" w:hAnsi="NimbusRomNo9L-Regu" w:cs="宋体" w:hint="eastAsia"/>
          <w:color w:val="000000"/>
          <w:kern w:val="0"/>
        </w:rPr>
      </w:pPr>
    </w:p>
    <w:p w:rsidR="00D12515" w:rsidRDefault="0050436A" w:rsidP="009E0E5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00A41C56" w:rsidRPr="000000D4">
        <w:rPr>
          <w:rFonts w:ascii="等线" w:eastAsia="黑体" w:hAnsi="等线" w:cs="宋体" w:hint="eastAsia"/>
          <w:b/>
          <w:color w:val="000000"/>
          <w:kern w:val="0"/>
        </w:rPr>
        <w:t>.1</w:t>
      </w:r>
      <w:r w:rsidR="00A41C56">
        <w:rPr>
          <w:rFonts w:ascii="等线" w:eastAsia="黑体" w:hAnsi="等线" w:cs="宋体"/>
          <w:b/>
          <w:color w:val="000000"/>
          <w:kern w:val="0"/>
        </w:rPr>
        <w:t xml:space="preserve"> </w:t>
      </w:r>
      <w:r w:rsidR="00737CDE">
        <w:rPr>
          <w:rFonts w:ascii="等线" w:eastAsia="黑体" w:hAnsi="等线" w:cs="宋体" w:hint="eastAsia"/>
          <w:b/>
          <w:color w:val="000000"/>
          <w:kern w:val="0"/>
        </w:rPr>
        <w:t>问题与篇章编码</w:t>
      </w:r>
      <w:r w:rsidR="00146B0F">
        <w:rPr>
          <w:rFonts w:ascii="等线" w:eastAsia="黑体" w:hAnsi="等线" w:cs="宋体" w:hint="eastAsia"/>
          <w:b/>
          <w:color w:val="000000"/>
          <w:kern w:val="0"/>
        </w:rPr>
        <w:t>器</w:t>
      </w:r>
    </w:p>
    <w:p w:rsidR="00766F0A" w:rsidRDefault="00D12515" w:rsidP="009E7580">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145545">
        <w:rPr>
          <w:rFonts w:ascii="NimbusRomNo9L-Regu" w:hAnsi="NimbusRomNo9L-Regu" w:cs="宋体" w:hint="eastAsia"/>
          <w:color w:val="000000"/>
          <w:kern w:val="0"/>
        </w:rPr>
        <w:t xml:space="preserve"> </w:t>
      </w:r>
      <w:r w:rsidR="00865061">
        <w:rPr>
          <w:rFonts w:ascii="NimbusRomNo9L-Regu" w:hAnsi="NimbusRomNo9L-Regu" w:cs="宋体" w:hint="eastAsia"/>
          <w:color w:val="000000"/>
          <w:kern w:val="0"/>
        </w:rPr>
        <w:t>和一篇文章</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sidR="004D77B4">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F7733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sidR="00F77338">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0C30E1">
        <w:rPr>
          <w:rFonts w:ascii="NimbusRomNo9L-Regu" w:hAnsi="NimbusRomNo9L-Regu" w:cs="宋体" w:hint="eastAsia"/>
          <w:color w:val="000000"/>
          <w:kern w:val="0"/>
        </w:rPr>
        <w:t>）和字符级</w:t>
      </w:r>
      <w:r w:rsidR="001A21C1">
        <w:rPr>
          <w:rFonts w:ascii="NimbusRomNo9L-Regu" w:hAnsi="NimbusRomNo9L-Regu" w:cs="宋体" w:hint="eastAsia"/>
          <w:color w:val="000000"/>
          <w:kern w:val="0"/>
        </w:rPr>
        <w:t>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A52CBF">
        <w:rPr>
          <w:rFonts w:ascii="NimbusRomNo9L-Regu" w:hAnsi="NimbusRomNo9L-Regu" w:cs="宋体" w:hint="eastAsia"/>
          <w:color w:val="000000"/>
          <w:kern w:val="0"/>
        </w:rPr>
        <w:t xml:space="preserve"> </w:t>
      </w:r>
      <w:r w:rsidR="002B0969"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00E51D19">
        <w:rPr>
          <w:rFonts w:ascii="NimbusRomNo9L-Regu" w:hAnsi="NimbusRomNo9L-Regu" w:cs="宋体" w:hint="eastAsia"/>
          <w:color w:val="000000"/>
          <w:kern w:val="0"/>
        </w:rPr>
        <w:t>字符级编码</w:t>
      </w:r>
      <w:r w:rsidR="009F1CF9">
        <w:rPr>
          <w:rFonts w:ascii="NimbusRomNo9L-Regu" w:hAnsi="NimbusRomNo9L-Regu" w:cs="宋体" w:hint="eastAsia"/>
          <w:color w:val="000000"/>
          <w:kern w:val="0"/>
        </w:rPr>
        <w:t>是通过</w:t>
      </w:r>
      <w:r w:rsidR="00981268">
        <w:rPr>
          <w:rFonts w:ascii="NimbusRomNo9L-Regu" w:hAnsi="NimbusRomNo9L-Regu" w:cs="宋体" w:hint="eastAsia"/>
          <w:color w:val="000000"/>
          <w:kern w:val="0"/>
        </w:rPr>
        <w:t>将原始语料以字符为单位输入给</w:t>
      </w:r>
      <w:r w:rsidR="00A05966">
        <w:rPr>
          <w:rFonts w:ascii="NimbusRomNo9L-Regu" w:hAnsi="NimbusRomNo9L-Regu" w:cs="宋体" w:hint="eastAsia"/>
          <w:color w:val="000000"/>
          <w:kern w:val="0"/>
        </w:rPr>
        <w:t>循环神经网络（</w:t>
      </w:r>
      <w:r w:rsidR="00A05966">
        <w:rPr>
          <w:rFonts w:ascii="NimbusRomNo9L-Regu" w:hAnsi="NimbusRomNo9L-Regu" w:cs="宋体" w:hint="eastAsia"/>
          <w:color w:val="000000"/>
          <w:kern w:val="0"/>
        </w:rPr>
        <w:t>RNN</w:t>
      </w:r>
      <w:r w:rsidR="00A05966">
        <w:rPr>
          <w:rFonts w:ascii="NimbusRomNo9L-Regu" w:hAnsi="NimbusRomNo9L-Regu" w:cs="宋体" w:hint="eastAsia"/>
          <w:color w:val="000000"/>
          <w:kern w:val="0"/>
        </w:rPr>
        <w:t>）并</w:t>
      </w:r>
      <w:r w:rsidR="005830C5">
        <w:rPr>
          <w:rFonts w:ascii="NimbusRomNo9L-Regu" w:hAnsi="NimbusRomNo9L-Regu" w:cs="宋体" w:hint="eastAsia"/>
          <w:color w:val="000000"/>
          <w:kern w:val="0"/>
        </w:rPr>
        <w:t>抽取</w:t>
      </w:r>
      <w:r w:rsidR="005830C5">
        <w:rPr>
          <w:rFonts w:ascii="NimbusRomNo9L-Regu" w:hAnsi="NimbusRomNo9L-Regu" w:cs="宋体" w:hint="eastAsia"/>
          <w:color w:val="000000"/>
          <w:kern w:val="0"/>
        </w:rPr>
        <w:t>RNN</w:t>
      </w:r>
      <w:r w:rsidR="005830C5">
        <w:rPr>
          <w:rFonts w:ascii="NimbusRomNo9L-Regu" w:hAnsi="NimbusRomNo9L-Regu" w:cs="宋体" w:hint="eastAsia"/>
          <w:color w:val="000000"/>
          <w:kern w:val="0"/>
        </w:rPr>
        <w:t>的最后一个隐藏层的输出产生的。</w:t>
      </w:r>
      <w:r w:rsidR="004E398C">
        <w:rPr>
          <w:rFonts w:ascii="NimbusRomNo9L-Regu" w:hAnsi="NimbusRomNo9L-Regu" w:cs="宋体" w:hint="eastAsia"/>
          <w:color w:val="000000"/>
          <w:kern w:val="0"/>
        </w:rPr>
        <w:t>这样的字符级</w:t>
      </w:r>
      <w:r w:rsidR="005A0FBA">
        <w:rPr>
          <w:rFonts w:ascii="NimbusRomNo9L-Regu" w:hAnsi="NimbusRomNo9L-Regu" w:cs="宋体" w:hint="eastAsia"/>
          <w:color w:val="000000"/>
          <w:kern w:val="0"/>
        </w:rPr>
        <w:t>编码</w:t>
      </w:r>
      <w:r w:rsidR="00F364EF">
        <w:rPr>
          <w:rFonts w:ascii="NimbusRomNo9L-Regu" w:hAnsi="NimbusRomNo9L-Regu" w:cs="宋体" w:hint="eastAsia"/>
          <w:color w:val="000000"/>
          <w:kern w:val="0"/>
        </w:rPr>
        <w:t>已经被证明是有助于处理词表</w:t>
      </w:r>
      <w:r w:rsidR="00A26A87">
        <w:rPr>
          <w:rFonts w:ascii="NimbusRomNo9L-Regu" w:hAnsi="NimbusRomNo9L-Regu" w:cs="宋体" w:hint="eastAsia"/>
          <w:color w:val="000000"/>
          <w:kern w:val="0"/>
        </w:rPr>
        <w:t>以</w:t>
      </w:r>
      <w:r w:rsidR="00F364EF">
        <w:rPr>
          <w:rFonts w:ascii="NimbusRomNo9L-Regu" w:hAnsi="NimbusRomNo9L-Regu" w:cs="宋体" w:hint="eastAsia"/>
          <w:color w:val="000000"/>
          <w:kern w:val="0"/>
        </w:rPr>
        <w:t>外</w:t>
      </w:r>
      <w:r w:rsidR="00A26A87">
        <w:rPr>
          <w:rFonts w:ascii="NimbusRomNo9L-Regu" w:hAnsi="NimbusRomNo9L-Regu" w:cs="宋体" w:hint="eastAsia"/>
          <w:color w:val="000000"/>
          <w:kern w:val="0"/>
        </w:rPr>
        <w:t>的</w:t>
      </w:r>
      <w:r w:rsidR="00F364EF">
        <w:rPr>
          <w:rFonts w:ascii="NimbusRomNo9L-Regu" w:hAnsi="NimbusRomNo9L-Regu" w:cs="宋体" w:hint="eastAsia"/>
          <w:color w:val="000000"/>
          <w:kern w:val="0"/>
        </w:rPr>
        <w:t>词汇</w:t>
      </w:r>
      <w:r w:rsidR="00AF44C4">
        <w:rPr>
          <w:rFonts w:ascii="NimbusRomNo9L-Regu" w:hAnsi="NimbusRomNo9L-Regu" w:cs="宋体" w:hint="eastAsia"/>
          <w:color w:val="000000"/>
          <w:kern w:val="0"/>
        </w:rPr>
        <w:t>，而且能够防止模型过拟合</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w:t>
      </w:r>
      <w:r w:rsidR="008A3086">
        <w:rPr>
          <w:rFonts w:ascii="NimbusRomNo9L-Regu" w:hAnsi="NimbusRomNo9L-Regu" w:cs="宋体" w:hint="eastAsia"/>
          <w:color w:val="000000"/>
          <w:kern w:val="0"/>
        </w:rPr>
        <w:t>问题和文章的</w:t>
      </w:r>
      <w:r w:rsidRPr="00A01208">
        <w:rPr>
          <w:rFonts w:ascii="NimbusRomNo9L-Regu" w:hAnsi="NimbusRomNo9L-Regu" w:cs="宋体" w:hint="eastAsia"/>
          <w:color w:val="000000"/>
          <w:kern w:val="0"/>
        </w:rPr>
        <w:t>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sidR="0080791C">
        <w:rPr>
          <w:rFonts w:ascii="NimbusRomNo9L-Regu" w:hAnsi="NimbusRomNo9L-Regu" w:cs="宋体" w:hint="eastAsia"/>
          <w:color w:val="000000"/>
          <w:kern w:val="0"/>
        </w:rPr>
        <w:t xml:space="preserve"> </w:t>
      </w:r>
      <w:r w:rsidR="00D03DAD">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sidR="00AC0EBF">
        <w:rPr>
          <w:rFonts w:ascii="NimbusRomNo9L-Regu" w:hAnsi="NimbusRomNo9L-Regu" w:cs="宋体" w:hint="eastAsia"/>
          <w:color w:val="000000"/>
          <w:kern w:val="0"/>
        </w:rPr>
        <w:t>，</w:t>
      </w:r>
      <w:r w:rsidR="00061C22">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sidR="00061C22">
        <w:rPr>
          <w:rFonts w:ascii="NimbusRomNo9L-Regu" w:hAnsi="NimbusRomNo9L-Regu" w:cs="宋体" w:hint="eastAsia"/>
          <w:color w:val="000000"/>
          <w:kern w:val="0"/>
        </w:rPr>
        <w:t>表示</w:t>
      </w:r>
      <w:r w:rsidR="002E60ED">
        <w:rPr>
          <w:rFonts w:ascii="NimbusRomNo9L-Regu" w:hAnsi="NimbusRomNo9L-Regu" w:cs="宋体" w:hint="eastAsia"/>
          <w:color w:val="000000"/>
          <w:kern w:val="0"/>
        </w:rPr>
        <w:t>问题和文章中的所有单词</w:t>
      </w:r>
      <w:r w:rsidRPr="00A01208">
        <w:rPr>
          <w:rFonts w:ascii="NimbusRomNo9L-Regu" w:hAnsi="NimbusRomNo9L-Regu" w:cs="宋体" w:hint="eastAsia"/>
          <w:color w:val="000000"/>
          <w:kern w:val="0"/>
        </w:rPr>
        <w:t>：</w:t>
      </w:r>
      <w:r w:rsidR="009E7580">
        <w:rPr>
          <w:rFonts w:ascii="NimbusRomNo9L-Regu" w:hAnsi="NimbusRomNo9L-Regu" w:cs="宋体" w:hint="eastAsia"/>
          <w:color w:val="000000"/>
          <w:kern w:val="0"/>
        </w:rPr>
        <w:t xml:space="preserve">  </w:t>
      </w:r>
    </w:p>
    <w:p w:rsidR="009E7580" w:rsidRDefault="009E7580" w:rsidP="009E7580">
      <w:pPr>
        <w:ind w:firstLine="420"/>
        <w:rPr>
          <w:rFonts w:ascii="NimbusRomNo9L-Regu" w:hAnsi="NimbusRomNo9L-Regu" w:cs="宋体"/>
          <w:color w:val="000000"/>
          <w:kern w:val="0"/>
        </w:rPr>
      </w:pPr>
    </w:p>
    <w:p w:rsidR="00766F0A" w:rsidRDefault="00C64668" w:rsidP="000334A4">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0334A4">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AA5A1D">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sidR="001927CB">
        <w:rPr>
          <w:rFonts w:ascii="NimbusRomNo9L-Regu" w:hAnsi="NimbusRomNo9L-Regu" w:cs="宋体" w:hint="eastAsia"/>
          <w:color w:val="000000"/>
          <w:kern w:val="0"/>
        </w:rPr>
        <w:t>（</w:t>
      </w:r>
      <w:r w:rsidR="001927CB">
        <w:rPr>
          <w:rFonts w:ascii="NimbusRomNo9L-Regu" w:hAnsi="NimbusRomNo9L-Regu" w:cs="宋体" w:hint="eastAsia"/>
          <w:color w:val="000000"/>
          <w:kern w:val="0"/>
        </w:rPr>
        <w:t>1</w:t>
      </w:r>
      <w:r w:rsidR="001927CB">
        <w:rPr>
          <w:rFonts w:ascii="NimbusRomNo9L-Regu" w:hAnsi="NimbusRomNo9L-Regu" w:cs="宋体" w:hint="eastAsia"/>
          <w:color w:val="000000"/>
          <w:kern w:val="0"/>
        </w:rPr>
        <w:t>）</w:t>
      </w:r>
    </w:p>
    <w:p w:rsidR="00766F0A" w:rsidRDefault="00C64668" w:rsidP="0054030A">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54030A">
        <w:rPr>
          <w:rFonts w:ascii="NimbusRomNo9L-Regu" w:hAnsi="NimbusRomNo9L-Regu" w:cs="宋体"/>
          <w:color w:val="000000"/>
          <w:kern w:val="0"/>
        </w:rPr>
        <w:t xml:space="preserve"> </w:t>
      </w:r>
      <w:r w:rsidR="00766F0A">
        <w:rPr>
          <w:rFonts w:ascii="NimbusRomNo9L-Regu" w:hAnsi="NimbusRomNo9L-Regu" w:cs="宋体" w:hint="eastAsia"/>
          <w:color w:val="000000"/>
          <w:kern w:val="0"/>
        </w:rPr>
        <w:t>（</w:t>
      </w:r>
      <w:r w:rsidR="00D014FD">
        <w:rPr>
          <w:rFonts w:ascii="NimbusRomNo9L-Regu" w:hAnsi="NimbusRomNo9L-Regu" w:cs="宋体" w:hint="eastAsia"/>
          <w:color w:val="000000"/>
          <w:kern w:val="0"/>
        </w:rPr>
        <w:t>2</w:t>
      </w:r>
      <w:r w:rsidR="00766F0A">
        <w:rPr>
          <w:rFonts w:ascii="NimbusRomNo9L-Regu" w:hAnsi="NimbusRomNo9L-Regu" w:cs="宋体" w:hint="eastAsia"/>
          <w:color w:val="000000"/>
          <w:kern w:val="0"/>
        </w:rPr>
        <w:t>）</w:t>
      </w:r>
    </w:p>
    <w:p w:rsidR="00AE449A" w:rsidRDefault="00AE449A" w:rsidP="00B21A3B">
      <w:pPr>
        <w:spacing w:line="240" w:lineRule="auto"/>
        <w:ind w:firstLineChars="1250" w:firstLine="3000"/>
        <w:jc w:val="center"/>
        <w:rPr>
          <w:rFonts w:ascii="NimbusRomNo9L-Regu" w:hAnsi="NimbusRomNo9L-Regu" w:cs="宋体"/>
          <w:color w:val="000000"/>
          <w:kern w:val="0"/>
        </w:rPr>
      </w:pPr>
    </w:p>
    <w:p w:rsidR="00D12515" w:rsidRDefault="00D12515" w:rsidP="00D12515">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00AD0E47">
        <w:rPr>
          <w:rFonts w:ascii="NimbusRomNo9L-Regu" w:hAnsi="NimbusRomNo9L-Regu" w:cs="宋体" w:hint="eastAsia"/>
          <w:color w:val="000000"/>
          <w:kern w:val="0"/>
        </w:rPr>
        <w:t xml:space="preserve">Cho </w:t>
      </w:r>
      <w:r w:rsidR="00AD0E47">
        <w:rPr>
          <w:rFonts w:ascii="NimbusRomNo9L-Regu" w:hAnsi="NimbusRomNo9L-Regu" w:cs="宋体" w:hint="eastAsia"/>
          <w:color w:val="000000"/>
          <w:kern w:val="0"/>
        </w:rPr>
        <w:t>等人</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sidR="00671692">
        <w:rPr>
          <w:rFonts w:ascii="NimbusRomNo9L-Regu" w:hAnsi="NimbusRomNo9L-Regu" w:cs="宋体" w:hint="eastAsia"/>
          <w:color w:val="000000"/>
          <w:kern w:val="0"/>
        </w:rPr>
        <w:t>来代替</w:t>
      </w:r>
      <w:r w:rsidR="00514F95">
        <w:rPr>
          <w:rFonts w:ascii="NimbusRomNo9L-Regu" w:hAnsi="NimbusRomNo9L-Regu" w:cs="宋体" w:hint="eastAsia"/>
          <w:color w:val="000000"/>
          <w:kern w:val="0"/>
        </w:rPr>
        <w:t>L</w:t>
      </w:r>
      <w:r w:rsidR="00514F95">
        <w:rPr>
          <w:rFonts w:ascii="NimbusRomNo9L-Regu" w:hAnsi="NimbusRomNo9L-Regu" w:cs="宋体"/>
          <w:color w:val="000000"/>
          <w:kern w:val="0"/>
        </w:rPr>
        <w:t>STM</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Hochreiter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Schmidhuber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1997</w:t>
      </w:r>
      <w:r w:rsidR="00A92278">
        <w:rPr>
          <w:rFonts w:ascii="NimbusRomNo9L-Regu" w:hAnsi="NimbusRomNo9L-Regu" w:cs="宋体" w:hint="eastAsia"/>
          <w:color w:val="000000"/>
          <w:kern w:val="0"/>
        </w:rPr>
        <w:t>）</w:t>
      </w:r>
      <w:r w:rsidR="005772E1">
        <w:rPr>
          <w:rFonts w:ascii="NimbusRomNo9L-Regu" w:hAnsi="NimbusRomNo9L-Regu" w:cs="宋体" w:hint="eastAsia"/>
          <w:color w:val="000000"/>
          <w:kern w:val="0"/>
        </w:rPr>
        <w:t>，因为</w:t>
      </w:r>
      <w:r w:rsidR="005772E1">
        <w:rPr>
          <w:rFonts w:ascii="NimbusRomNo9L-Regu" w:hAnsi="NimbusRomNo9L-Regu" w:cs="宋体" w:hint="eastAsia"/>
          <w:color w:val="000000"/>
          <w:kern w:val="0"/>
        </w:rPr>
        <w:t>GRU</w:t>
      </w:r>
      <w:r w:rsidR="000F7757">
        <w:rPr>
          <w:rFonts w:ascii="NimbusRomNo9L-Regu" w:hAnsi="NimbusRomNo9L-Regu" w:cs="宋体" w:hint="eastAsia"/>
          <w:color w:val="000000"/>
          <w:kern w:val="0"/>
        </w:rPr>
        <w:t>的</w:t>
      </w:r>
      <w:r w:rsidR="005772E1">
        <w:rPr>
          <w:rFonts w:ascii="NimbusRomNo9L-Regu" w:hAnsi="NimbusRomNo9L-Regu" w:cs="宋体" w:hint="eastAsia"/>
          <w:color w:val="000000"/>
          <w:kern w:val="0"/>
        </w:rPr>
        <w:t>计算</w:t>
      </w:r>
      <w:r w:rsidR="00420037">
        <w:rPr>
          <w:rFonts w:ascii="NimbusRomNo9L-Regu" w:hAnsi="NimbusRomNo9L-Regu" w:cs="宋体" w:hint="eastAsia"/>
          <w:color w:val="000000"/>
          <w:kern w:val="0"/>
        </w:rPr>
        <w:t>过程</w:t>
      </w:r>
      <w:r w:rsidR="00423D84">
        <w:rPr>
          <w:rFonts w:ascii="NimbusRomNo9L-Regu" w:hAnsi="NimbusRomNo9L-Regu" w:cs="宋体" w:hint="eastAsia"/>
          <w:color w:val="000000"/>
          <w:kern w:val="0"/>
        </w:rPr>
        <w:t>和原理</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00440E90">
        <w:rPr>
          <w:rFonts w:ascii="NimbusRomNo9L-Regu" w:hAnsi="NimbusRomNo9L-Regu" w:cs="宋体" w:hint="eastAsia"/>
          <w:color w:val="000000"/>
          <w:kern w:val="0"/>
        </w:rPr>
        <w:t>，但是在计算上开销更</w:t>
      </w:r>
      <w:r w:rsidR="00932AAF">
        <w:rPr>
          <w:rFonts w:ascii="NimbusRomNo9L-Regu" w:hAnsi="NimbusRomNo9L-Regu" w:cs="宋体" w:hint="eastAsia"/>
          <w:color w:val="000000"/>
          <w:kern w:val="0"/>
        </w:rPr>
        <w:t>小</w:t>
      </w:r>
      <w:r w:rsidRPr="00E06118">
        <w:rPr>
          <w:rFonts w:ascii="NimbusRomNo9L-Regu" w:hAnsi="NimbusRomNo9L-Regu" w:cs="宋体" w:hint="eastAsia"/>
          <w:color w:val="000000"/>
          <w:kern w:val="0"/>
        </w:rPr>
        <w:t>。</w:t>
      </w:r>
    </w:p>
    <w:p w:rsidR="00D12515" w:rsidRDefault="00D12515" w:rsidP="00D12515">
      <w:pPr>
        <w:rPr>
          <w:rFonts w:ascii="等线" w:eastAsia="黑体" w:hAnsi="等线" w:cs="宋体"/>
          <w:b/>
          <w:color w:val="000000"/>
          <w:kern w:val="0"/>
        </w:rPr>
      </w:pPr>
    </w:p>
    <w:p w:rsidR="00CB0247" w:rsidRDefault="00CB0247"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sidR="003C58B5">
        <w:rPr>
          <w:rFonts w:ascii="等线" w:eastAsia="黑体" w:hAnsi="等线" w:cs="宋体" w:hint="eastAsia"/>
          <w:b/>
          <w:color w:val="000000"/>
          <w:kern w:val="0"/>
        </w:rPr>
        <w:t>基于注意门限的的循环神经网络</w:t>
      </w:r>
    </w:p>
    <w:p w:rsidR="00397E8A" w:rsidRDefault="00B47A60" w:rsidP="00397E8A">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00397E8A" w:rsidRPr="0028695E">
        <w:rPr>
          <w:rFonts w:ascii="NimbusRomNo9L-Regu" w:hAnsi="NimbusRomNo9L-Regu" w:cs="宋体" w:hint="eastAsia"/>
          <w:color w:val="000000"/>
          <w:kern w:val="0"/>
        </w:rPr>
        <w:t>表示。</w:t>
      </w:r>
      <w:r w:rsidR="00397E8A" w:rsidRPr="0028695E">
        <w:rPr>
          <w:rFonts w:ascii="NimbusRomNo9L-Regu" w:hAnsi="NimbusRomNo9L-Regu" w:cs="宋体" w:hint="eastAsia"/>
          <w:color w:val="000000"/>
          <w:kern w:val="0"/>
        </w:rPr>
        <w:t xml:space="preserve"> </w:t>
      </w:r>
      <w:r w:rsidR="009E2DD6">
        <w:rPr>
          <w:rFonts w:ascii="NimbusRomNo9L-Regu" w:hAnsi="NimbusRomNo9L-Regu" w:cs="宋体" w:hint="eastAsia"/>
          <w:color w:val="000000"/>
          <w:kern w:val="0"/>
        </w:rPr>
        <w:t>它是一种基于注意力的循环神经</w:t>
      </w:r>
      <w:r w:rsidR="006D17B2">
        <w:rPr>
          <w:rFonts w:ascii="NimbusRomNo9L-Regu" w:hAnsi="NimbusRomNo9L-Regu" w:cs="宋体" w:hint="eastAsia"/>
          <w:color w:val="000000"/>
          <w:kern w:val="0"/>
        </w:rPr>
        <w:t>网络的</w:t>
      </w:r>
      <w:r w:rsidR="007224AB">
        <w:rPr>
          <w:rFonts w:ascii="NimbusRomNo9L-Regu" w:hAnsi="NimbusRomNo9L-Regu" w:cs="宋体" w:hint="eastAsia"/>
          <w:color w:val="000000"/>
          <w:kern w:val="0"/>
        </w:rPr>
        <w:t>变体</w:t>
      </w:r>
      <w:r w:rsidR="000137F1">
        <w:rPr>
          <w:rFonts w:ascii="NimbusRomNo9L-Regu" w:hAnsi="NimbusRomNo9L-Regu" w:cs="宋体" w:hint="eastAsia"/>
          <w:color w:val="000000"/>
          <w:kern w:val="0"/>
        </w:rPr>
        <w:t>，因为它有</w:t>
      </w:r>
      <w:r w:rsidR="00397E8A" w:rsidRPr="0028695E">
        <w:rPr>
          <w:rFonts w:ascii="NimbusRomNo9L-Regu" w:hAnsi="NimbusRomNo9L-Regu" w:cs="宋体" w:hint="eastAsia"/>
          <w:color w:val="000000"/>
          <w:kern w:val="0"/>
        </w:rPr>
        <w:t>一个门</w:t>
      </w:r>
      <w:r w:rsidR="00405F9D">
        <w:rPr>
          <w:rFonts w:ascii="NimbusRomNo9L-Regu" w:hAnsi="NimbusRomNo9L-Regu" w:cs="宋体" w:hint="eastAsia"/>
          <w:color w:val="000000"/>
          <w:kern w:val="0"/>
        </w:rPr>
        <w:t>限</w:t>
      </w:r>
      <w:r w:rsidR="000C191F">
        <w:rPr>
          <w:rFonts w:ascii="NimbusRomNo9L-Regu" w:hAnsi="NimbusRomNo9L-Regu" w:cs="宋体" w:hint="eastAsia"/>
          <w:color w:val="000000"/>
          <w:kern w:val="0"/>
        </w:rPr>
        <w:t>来</w:t>
      </w:r>
      <w:r w:rsidR="00397E8A" w:rsidRPr="0028695E">
        <w:rPr>
          <w:rFonts w:ascii="NimbusRomNo9L-Regu" w:hAnsi="NimbusRomNo9L-Regu" w:cs="宋体" w:hint="eastAsia"/>
          <w:color w:val="000000"/>
          <w:kern w:val="0"/>
        </w:rPr>
        <w:t>确定信息在有</w:t>
      </w:r>
      <w:r w:rsidR="00D10119">
        <w:rPr>
          <w:rFonts w:ascii="NimbusRomNo9L-Regu" w:hAnsi="NimbusRomNo9L-Regu" w:cs="宋体" w:hint="eastAsia"/>
          <w:color w:val="000000"/>
          <w:kern w:val="0"/>
        </w:rPr>
        <w:lastRenderedPageBreak/>
        <w:t>关问题</w:t>
      </w:r>
      <w:r w:rsidR="00397E8A" w:rsidRPr="0028695E">
        <w:rPr>
          <w:rFonts w:ascii="NimbusRomNo9L-Regu" w:hAnsi="NimbusRomNo9L-Regu" w:cs="宋体" w:hint="eastAsia"/>
          <w:color w:val="000000"/>
          <w:kern w:val="0"/>
        </w:rPr>
        <w:t>段落中的重要性。</w:t>
      </w:r>
      <w:r w:rsidR="00FA6EE9">
        <w:rPr>
          <w:rFonts w:ascii="NimbusRomNo9L-Regu" w:hAnsi="NimbusRomNo9L-Regu" w:cs="宋体" w:hint="eastAsia"/>
          <w:color w:val="000000"/>
          <w:kern w:val="0"/>
        </w:rPr>
        <w:t>我们将</w:t>
      </w:r>
      <w:r w:rsidR="00486BA0">
        <w:rPr>
          <w:rFonts w:ascii="NimbusRomNo9L-Regu" w:hAnsi="NimbusRomNo9L-Regu" w:cs="宋体" w:hint="eastAsia"/>
          <w:color w:val="000000"/>
          <w:kern w:val="0"/>
        </w:rPr>
        <w:t>问题和文章</w:t>
      </w:r>
      <w:r w:rsidR="00FA6EE9">
        <w:rPr>
          <w:rFonts w:ascii="NimbusRomNo9L-Regu" w:hAnsi="NimbusRomNo9L-Regu" w:cs="宋体" w:hint="eastAsia"/>
          <w:color w:val="000000"/>
          <w:kern w:val="0"/>
        </w:rPr>
        <w:t>分别</w:t>
      </w:r>
      <w:r w:rsidR="00397E8A" w:rsidRPr="0028695E">
        <w:rPr>
          <w:rFonts w:ascii="NimbusRomNo9L-Regu" w:hAnsi="NimbusRomNo9L-Regu" w:cs="宋体" w:hint="eastAsia"/>
          <w:color w:val="000000"/>
          <w:kern w:val="0"/>
        </w:rPr>
        <w:t>表示</w:t>
      </w:r>
      <w:r w:rsidR="00FA6EE9">
        <w:rPr>
          <w:rFonts w:ascii="NimbusRomNo9L-Regu" w:hAnsi="NimbusRomNo9L-Regu" w:cs="宋体" w:hint="eastAsia"/>
          <w:color w:val="000000"/>
          <w:kern w:val="0"/>
        </w:rPr>
        <w:t>为</w:t>
      </w:r>
      <w:r w:rsidR="00FA6EE9">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712C61">
        <w:rPr>
          <w:rFonts w:ascii="NimbusRomNo9L-Regu" w:hAnsi="NimbusRomNo9L-Regu" w:cs="宋体" w:hint="eastAsia"/>
          <w:color w:val="000000"/>
          <w:kern w:val="0"/>
        </w:rPr>
        <w:t xml:space="preserve"> </w:t>
      </w:r>
      <w:r w:rsidR="00712C61">
        <w:rPr>
          <w:rFonts w:ascii="NimbusRomNo9L-Regu" w:hAnsi="NimbusRomNo9L-Regu" w:cs="宋体" w:hint="eastAsia"/>
          <w:color w:val="000000"/>
          <w:kern w:val="0"/>
        </w:rPr>
        <w:t>和</w:t>
      </w:r>
      <w:r w:rsidR="00712C61">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00397E8A" w:rsidRPr="0028695E">
        <w:rPr>
          <w:rFonts w:ascii="NimbusRomNo9L-Regu" w:hAnsi="NimbusRomNo9L-Regu" w:cs="宋体" w:hint="eastAsia"/>
          <w:color w:val="000000"/>
          <w:kern w:val="0"/>
        </w:rPr>
        <w:t>，</w:t>
      </w:r>
      <w:r w:rsidR="00397E8A" w:rsidRPr="0028695E">
        <w:rPr>
          <w:rFonts w:ascii="NimbusRomNo9L-Regu" w:hAnsi="NimbusRomNo9L-Regu" w:cs="宋体" w:hint="eastAsia"/>
          <w:color w:val="000000"/>
          <w:kern w:val="0"/>
        </w:rPr>
        <w:t>Rocktaschel</w:t>
      </w:r>
      <w:r w:rsidR="00397E8A" w:rsidRPr="0028695E">
        <w:rPr>
          <w:rFonts w:ascii="NimbusRomNo9L-Regu" w:hAnsi="NimbusRomNo9L-Regu" w:cs="宋体" w:hint="eastAsia"/>
          <w:color w:val="000000"/>
          <w:kern w:val="0"/>
        </w:rPr>
        <w:t>等</w:t>
      </w:r>
      <w:r w:rsidR="00EC6C5D">
        <w:rPr>
          <w:rFonts w:ascii="NimbusRomNo9L-Regu" w:hAnsi="NimbusRomNo9L-Regu" w:cs="宋体" w:hint="eastAsia"/>
          <w:color w:val="000000"/>
          <w:kern w:val="0"/>
        </w:rPr>
        <w:t>人</w:t>
      </w:r>
      <w:r w:rsidR="00397E8A" w:rsidRPr="0028695E">
        <w:rPr>
          <w:rFonts w:ascii="NimbusRomNo9L-Regu" w:hAnsi="NimbusRomNo9L-Regu" w:cs="宋体" w:hint="eastAsia"/>
          <w:color w:val="000000"/>
          <w:kern w:val="0"/>
        </w:rPr>
        <w:t>提出</w:t>
      </w:r>
      <w:r w:rsidR="00131419">
        <w:rPr>
          <w:rFonts w:ascii="NimbusRomNo9L-Regu" w:hAnsi="NimbusRomNo9L-Regu" w:cs="宋体" w:hint="eastAsia"/>
          <w:color w:val="000000"/>
          <w:kern w:val="0"/>
        </w:rPr>
        <w:t>了</w:t>
      </w:r>
      <w:r w:rsidR="007B460A">
        <w:rPr>
          <w:rFonts w:ascii="NimbusRomNo9L-Regu" w:hAnsi="NimbusRomNo9L-Regu" w:cs="宋体" w:hint="eastAsia"/>
          <w:color w:val="000000"/>
          <w:kern w:val="0"/>
        </w:rPr>
        <w:t>通过</w:t>
      </w:r>
      <w:r w:rsidR="00445720">
        <w:rPr>
          <w:rFonts w:ascii="NimbusRomNo9L-Regu" w:hAnsi="NimbusRomNo9L-Regu" w:cs="宋体" w:hint="eastAsia"/>
          <w:color w:val="000000"/>
          <w:kern w:val="0"/>
        </w:rPr>
        <w:t>自动对齐的方式</w:t>
      </w:r>
      <w:r w:rsidR="00397E8A" w:rsidRPr="0028695E">
        <w:rPr>
          <w:rFonts w:ascii="NimbusRomNo9L-Regu" w:hAnsi="NimbusRomNo9L-Regu" w:cs="宋体" w:hint="eastAsia"/>
          <w:color w:val="000000"/>
          <w:kern w:val="0"/>
        </w:rPr>
        <w:t>生成句子对</w:t>
      </w:r>
      <w:r w:rsidR="00BC3773">
        <w:rPr>
          <w:rFonts w:ascii="NimbusRomNo9L-Regu" w:hAnsi="NimbusRomNo9L-Regu" w:cs="宋体" w:hint="eastAsia"/>
          <w:color w:val="000000"/>
          <w:kern w:val="0"/>
        </w:rPr>
        <w:t>的</w:t>
      </w:r>
      <w:r w:rsidR="00397E8A" w:rsidRPr="0028695E">
        <w:rPr>
          <w:rFonts w:ascii="NimbusRomNo9L-Regu" w:hAnsi="NimbusRomNo9L-Regu" w:cs="宋体" w:hint="eastAsia"/>
          <w:color w:val="000000"/>
          <w:kern w:val="0"/>
        </w:rPr>
        <w:t>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397E8A" w:rsidRPr="0028695E">
        <w:rPr>
          <w:rFonts w:ascii="NimbusRomNo9L-Regu" w:hAnsi="NimbusRomNo9L-Regu" w:cs="宋体" w:hint="eastAsia"/>
          <w:color w:val="000000"/>
          <w:kern w:val="0"/>
        </w:rPr>
        <w:t>：</w:t>
      </w:r>
    </w:p>
    <w:p w:rsidR="00445720" w:rsidRPr="00445720" w:rsidRDefault="00445720" w:rsidP="00397E8A">
      <w:pPr>
        <w:ind w:firstLine="420"/>
        <w:rPr>
          <w:rFonts w:ascii="NimbusRomNo9L-Regu" w:hAnsi="NimbusRomNo9L-Regu" w:cs="宋体" w:hint="eastAsia"/>
          <w:color w:val="000000"/>
          <w:kern w:val="0"/>
        </w:rPr>
      </w:pPr>
    </w:p>
    <w:p w:rsidR="00D234C0" w:rsidRDefault="00C64668" w:rsidP="00B21A3B">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7A1EF4">
        <w:rPr>
          <w:rFonts w:ascii="NimbusRomNo9L-Regu" w:hAnsi="NimbusRomNo9L-Regu" w:cs="宋体" w:hint="eastAsia"/>
          <w:color w:val="000000"/>
          <w:kern w:val="0"/>
        </w:rPr>
        <w:t xml:space="preserve">    </w:t>
      </w:r>
      <w:r w:rsidR="00A21D0A">
        <w:rPr>
          <w:rFonts w:ascii="NimbusRomNo9L-Regu" w:hAnsi="NimbusRomNo9L-Regu" w:cs="宋体"/>
          <w:color w:val="000000"/>
          <w:kern w:val="0"/>
        </w:rPr>
        <w:t xml:space="preserve">          </w:t>
      </w:r>
      <w:r w:rsidR="00DA4967">
        <w:rPr>
          <w:rFonts w:ascii="NimbusRomNo9L-Regu" w:hAnsi="NimbusRomNo9L-Regu" w:cs="宋体"/>
          <w:color w:val="000000"/>
          <w:kern w:val="0"/>
        </w:rPr>
        <w:t xml:space="preserve">   </w:t>
      </w:r>
      <w:r w:rsidR="00207D28">
        <w:rPr>
          <w:rFonts w:ascii="NimbusRomNo9L-Regu" w:hAnsi="NimbusRomNo9L-Regu" w:cs="宋体"/>
          <w:color w:val="000000"/>
          <w:kern w:val="0"/>
        </w:rPr>
        <w:t xml:space="preserve">   </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3</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 xml:space="preserve">     </w:t>
      </w:r>
    </w:p>
    <w:p w:rsidR="00B21A3B" w:rsidRDefault="00B21A3B" w:rsidP="00B21A3B">
      <w:pPr>
        <w:spacing w:line="240" w:lineRule="auto"/>
        <w:ind w:firstLineChars="1300" w:firstLine="3120"/>
        <w:rPr>
          <w:rFonts w:ascii="NimbusRomNo9L-Regu" w:hAnsi="NimbusRomNo9L-Regu" w:cs="宋体"/>
          <w:color w:val="000000"/>
          <w:kern w:val="0"/>
        </w:rPr>
      </w:pPr>
    </w:p>
    <w:p w:rsidR="00FC2076" w:rsidRDefault="00D234C0" w:rsidP="00FC2076">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sidR="00ED59F0">
        <w:rPr>
          <w:rFonts w:ascii="NimbusRomNo9L-Regu" w:hAnsi="NimbusRomNo9L-Regu" w:cs="宋体" w:hint="eastAsia"/>
          <w:color w:val="000000"/>
          <w:kern w:val="0"/>
        </w:rPr>
        <w:t>，是对于整个问题进行</w:t>
      </w:r>
      <w:r w:rsidR="00237B70">
        <w:rPr>
          <w:rFonts w:ascii="NimbusRomNo9L-Regu" w:hAnsi="NimbusRomNo9L-Regu" w:cs="宋体" w:hint="eastAsia"/>
          <w:color w:val="000000"/>
          <w:kern w:val="0"/>
        </w:rPr>
        <w:t>池化</w:t>
      </w:r>
      <w:r w:rsidR="00895AA9">
        <w:rPr>
          <w:rFonts w:ascii="NimbusRomNo9L-Regu" w:hAnsi="NimbusRomNo9L-Regu" w:cs="宋体" w:hint="eastAsia"/>
          <w:color w:val="000000"/>
          <w:kern w:val="0"/>
        </w:rPr>
        <w:t>过</w:t>
      </w:r>
      <w:r w:rsidR="00237B70">
        <w:rPr>
          <w:rFonts w:ascii="NimbusRomNo9L-Regu" w:hAnsi="NimbusRomNo9L-Regu" w:cs="宋体" w:hint="eastAsia"/>
          <w:color w:val="000000"/>
          <w:kern w:val="0"/>
        </w:rPr>
        <w:t>的</w:t>
      </w:r>
      <w:r w:rsidR="00237B70">
        <w:rPr>
          <w:rFonts w:ascii="NimbusRomNo9L-Regu" w:hAnsi="NimbusRomNo9L-Regu" w:cs="宋体" w:hint="eastAsia"/>
          <w:color w:val="000000"/>
          <w:kern w:val="0"/>
        </w:rPr>
        <w:t>attention</w:t>
      </w:r>
      <w:r w:rsidR="00ED59F0">
        <w:rPr>
          <w:rFonts w:ascii="NimbusRomNo9L-Regu" w:hAnsi="NimbusRomNo9L-Regu" w:cs="宋体" w:hint="eastAsia"/>
          <w:color w:val="000000"/>
          <w:kern w:val="0"/>
        </w:rPr>
        <w:t>向量</w:t>
      </w:r>
      <w:r w:rsidR="009A6B8E">
        <w:rPr>
          <w:rFonts w:ascii="NimbusRomNo9L-Regu" w:hAnsi="NimbusRomNo9L-Regu" w:cs="宋体" w:hint="eastAsia"/>
          <w:color w:val="000000"/>
          <w:kern w:val="0"/>
        </w:rPr>
        <w:t>：</w:t>
      </w:r>
    </w:p>
    <w:p w:rsidR="00E33ED0" w:rsidRDefault="00E33ED0" w:rsidP="00FC2076">
      <w:pPr>
        <w:ind w:left="2160" w:hangingChars="900" w:hanging="2160"/>
        <w:rPr>
          <w:rFonts w:ascii="NimbusRomNo9L-Regu" w:hAnsi="NimbusRomNo9L-Regu" w:cs="宋体" w:hint="eastAsia"/>
          <w:color w:val="000000"/>
          <w:kern w:val="0"/>
        </w:rPr>
      </w:pPr>
    </w:p>
    <w:p w:rsidR="0047465D" w:rsidRPr="00FC2076" w:rsidRDefault="00FC2076" w:rsidP="00FA7F6E">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237519" w:rsidRDefault="00C64668" w:rsidP="00FA7F6E">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97E8A" w:rsidRDefault="00C64668" w:rsidP="00F5737B">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7A1EF4">
        <w:rPr>
          <w:rFonts w:ascii="NimbusRomNo9L-Regu" w:hAnsi="NimbusRomNo9L-Regu" w:cs="宋体" w:hint="eastAsia"/>
          <w:color w:val="000000"/>
          <w:kern w:val="0"/>
        </w:rPr>
        <w:t xml:space="preserve">       </w:t>
      </w:r>
      <w:r w:rsidR="006E2C56">
        <w:rPr>
          <w:rFonts w:ascii="NimbusRomNo9L-Regu" w:hAnsi="NimbusRomNo9L-Regu" w:cs="宋体"/>
          <w:color w:val="000000"/>
          <w:kern w:val="0"/>
        </w:rPr>
        <w:t xml:space="preserve">    </w:t>
      </w:r>
      <w:r w:rsidR="004F7C42">
        <w:rPr>
          <w:rFonts w:ascii="NimbusRomNo9L-Regu" w:hAnsi="NimbusRomNo9L-Regu" w:cs="宋体"/>
          <w:color w:val="000000"/>
          <w:kern w:val="0"/>
        </w:rPr>
        <w:t xml:space="preserve">           </w:t>
      </w:r>
      <w:r w:rsidR="006E2C56">
        <w:rPr>
          <w:rFonts w:ascii="NimbusRomNo9L-Regu" w:hAnsi="NimbusRomNo9L-Regu" w:cs="宋体" w:hint="eastAsia"/>
          <w:color w:val="000000"/>
          <w:kern w:val="0"/>
        </w:rPr>
        <w:t>（</w:t>
      </w:r>
      <w:r w:rsidR="006E2C56">
        <w:rPr>
          <w:rFonts w:ascii="NimbusRomNo9L-Regu" w:hAnsi="NimbusRomNo9L-Regu" w:cs="宋体" w:hint="eastAsia"/>
          <w:color w:val="000000"/>
          <w:kern w:val="0"/>
        </w:rPr>
        <w:t>4</w:t>
      </w:r>
      <w:r w:rsidR="006E2C56">
        <w:rPr>
          <w:rFonts w:ascii="NimbusRomNo9L-Regu" w:hAnsi="NimbusRomNo9L-Regu" w:cs="宋体" w:hint="eastAsia"/>
          <w:color w:val="000000"/>
          <w:kern w:val="0"/>
        </w:rPr>
        <w:t>）</w:t>
      </w:r>
    </w:p>
    <w:p w:rsidR="00E92093" w:rsidRDefault="00E92093" w:rsidP="00F5737B">
      <w:pPr>
        <w:spacing w:line="240" w:lineRule="auto"/>
        <w:ind w:firstLineChars="1400" w:firstLine="3360"/>
        <w:rPr>
          <w:rFonts w:ascii="NimbusRomNo9L-Regu" w:hAnsi="NimbusRomNo9L-Regu" w:cs="宋体"/>
          <w:color w:val="000000"/>
          <w:kern w:val="0"/>
        </w:rPr>
      </w:pPr>
    </w:p>
    <w:p w:rsidR="00397E8A" w:rsidRDefault="00397E8A" w:rsidP="00397E8A">
      <w:pPr>
        <w:ind w:firstLine="420"/>
        <w:rPr>
          <w:rFonts w:ascii="NimbusRomNo9L-Regu" w:hAnsi="NimbusRomNo9L-Regu" w:cs="宋体"/>
          <w:color w:val="000000"/>
          <w:kern w:val="0"/>
        </w:rPr>
      </w:pPr>
      <w:r w:rsidRPr="006C24E2">
        <w:rPr>
          <w:rFonts w:ascii="NimbusRomNo9L-Regu" w:hAnsi="NimbusRomNo9L-Regu" w:cs="宋体" w:hint="eastAsia"/>
          <w:color w:val="000000"/>
          <w:kern w:val="0"/>
        </w:rPr>
        <w:t>每个段落代表</w:t>
      </w:r>
      <w:r w:rsidR="00BA4886">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sidR="00BA4886">
        <w:rPr>
          <w:rFonts w:ascii="NimbusRomNo9L-Regu" w:hAnsi="NimbusRomNo9L-Regu" w:cs="宋体" w:hint="eastAsia"/>
          <w:color w:val="000000"/>
          <w:kern w:val="0"/>
        </w:rPr>
        <w:t xml:space="preserve"> </w:t>
      </w:r>
      <w:r w:rsidR="00867EBC">
        <w:rPr>
          <w:rFonts w:ascii="NimbusRomNo9L-Regu" w:hAnsi="NimbusRomNo9L-Regu" w:cs="宋体" w:hint="eastAsia"/>
          <w:color w:val="000000"/>
          <w:kern w:val="0"/>
        </w:rPr>
        <w:t>动态合并来自的汇总匹配信息整个问题。</w:t>
      </w:r>
      <w:r w:rsidR="00867EBC">
        <w:rPr>
          <w:rFonts w:ascii="NimbusRomNo9L-Regu" w:hAnsi="NimbusRomNo9L-Regu" w:cs="宋体" w:hint="eastAsia"/>
          <w:color w:val="000000"/>
          <w:kern w:val="0"/>
        </w:rPr>
        <w:t>Wang&amp;J</w:t>
      </w:r>
      <w:r w:rsidR="00867EBC">
        <w:rPr>
          <w:rFonts w:ascii="NimbusRomNo9L-Regu" w:hAnsi="NimbusRomNo9L-Regu" w:cs="宋体"/>
          <w:color w:val="000000"/>
          <w:kern w:val="0"/>
        </w:rPr>
        <w:t>iang</w:t>
      </w:r>
      <w:r w:rsidRPr="006C24E2">
        <w:rPr>
          <w:rFonts w:ascii="NimbusRomNo9L-Regu" w:hAnsi="NimbusRomNo9L-Regu" w:cs="宋体" w:hint="eastAsia"/>
          <w:color w:val="000000"/>
          <w:kern w:val="0"/>
        </w:rPr>
        <w:t>（</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w:t>
      </w:r>
      <w:r w:rsidR="00CB002B">
        <w:rPr>
          <w:rFonts w:ascii="NimbusRomNo9L-Regu" w:hAnsi="NimbusRomNo9L-Regu" w:cs="宋体" w:hint="eastAsia"/>
          <w:color w:val="000000"/>
          <w:kern w:val="0"/>
        </w:rPr>
        <w:t>基于</w:t>
      </w:r>
      <w:r w:rsidRPr="006C24E2">
        <w:rPr>
          <w:rFonts w:ascii="NimbusRomNo9L-Regu" w:hAnsi="NimbusRomNo9L-Regu" w:cs="宋体" w:hint="eastAsia"/>
          <w:color w:val="000000"/>
          <w:kern w:val="0"/>
        </w:rPr>
        <w:t>匹配</w:t>
      </w:r>
      <w:r w:rsidR="00CB002B">
        <w:rPr>
          <w:rFonts w:ascii="NimbusRomNo9L-Regu" w:hAnsi="NimbusRomNo9L-Regu" w:cs="宋体" w:hint="eastAsia"/>
          <w:color w:val="000000"/>
          <w:kern w:val="0"/>
        </w:rPr>
        <w:t>的</w:t>
      </w:r>
      <w:r w:rsidRPr="006C24E2">
        <w:rPr>
          <w:rFonts w:ascii="NimbusRomNo9L-Regu" w:hAnsi="NimbusRomNo9L-Regu" w:cs="宋体" w:hint="eastAsia"/>
          <w:color w:val="000000"/>
          <w:kern w:val="0"/>
        </w:rPr>
        <w:t>LSTM</w:t>
      </w:r>
      <w:r w:rsidR="00EF3174">
        <w:rPr>
          <w:rFonts w:ascii="NimbusRomNo9L-Regu" w:hAnsi="NimbusRomNo9L-Regu" w:cs="宋体" w:hint="eastAsia"/>
          <w:color w:val="000000"/>
          <w:kern w:val="0"/>
        </w:rPr>
        <w:t>网络</w:t>
      </w:r>
      <w:r w:rsidRPr="006C24E2">
        <w:rPr>
          <w:rFonts w:ascii="NimbusRomNo9L-Regu" w:hAnsi="NimbusRomNo9L-Regu" w:cs="宋体" w:hint="eastAsia"/>
          <w:color w:val="000000"/>
          <w:kern w:val="0"/>
        </w:rPr>
        <w:t>，它采用</w:t>
      </w:r>
      <w:r w:rsidR="00FA7F6E">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w:t>
      </w:r>
      <w:r w:rsidR="00FB2534">
        <w:rPr>
          <w:rFonts w:ascii="NimbusRomNo9L-Regu" w:hAnsi="NimbusRomNo9L-Regu" w:cs="宋体" w:hint="eastAsia"/>
          <w:color w:val="000000"/>
          <w:kern w:val="0"/>
        </w:rPr>
        <w:t>一个</w:t>
      </w:r>
      <w:r w:rsidRPr="006C24E2">
        <w:rPr>
          <w:rFonts w:ascii="NimbusRomNo9L-Regu" w:hAnsi="NimbusRomNo9L-Regu" w:cs="宋体" w:hint="eastAsia"/>
          <w:color w:val="000000"/>
          <w:kern w:val="0"/>
        </w:rPr>
        <w:t>额外</w:t>
      </w:r>
      <w:r w:rsidR="00FB2534">
        <w:rPr>
          <w:rFonts w:ascii="NimbusRomNo9L-Regu" w:hAnsi="NimbusRomNo9L-Regu" w:cs="宋体" w:hint="eastAsia"/>
          <w:color w:val="000000"/>
          <w:kern w:val="0"/>
        </w:rPr>
        <w:t>的</w:t>
      </w:r>
      <w:r w:rsidR="006B07B7">
        <w:rPr>
          <w:rFonts w:ascii="NimbusRomNo9L-Regu" w:hAnsi="NimbusRomNo9L-Regu" w:cs="宋体" w:hint="eastAsia"/>
          <w:color w:val="000000"/>
          <w:kern w:val="0"/>
        </w:rPr>
        <w:t>输入</w:t>
      </w:r>
      <w:r w:rsidRPr="006C24E2">
        <w:rPr>
          <w:rFonts w:ascii="NimbusRomNo9L-Regu" w:hAnsi="NimbusRomNo9L-Regu" w:cs="宋体" w:hint="eastAsia"/>
          <w:color w:val="000000"/>
          <w:kern w:val="0"/>
        </w:rPr>
        <w:t>投入</w:t>
      </w:r>
      <w:r w:rsidR="00472A13">
        <w:rPr>
          <w:rFonts w:ascii="NimbusRomNo9L-Regu" w:hAnsi="NimbusRomNo9L-Regu" w:cs="宋体" w:hint="eastAsia"/>
          <w:color w:val="000000"/>
          <w:kern w:val="0"/>
        </w:rPr>
        <w:t>到</w:t>
      </w:r>
      <w:r w:rsidRPr="006C24E2">
        <w:rPr>
          <w:rFonts w:ascii="NimbusRomNo9L-Regu" w:hAnsi="NimbusRomNo9L-Regu" w:cs="宋体" w:hint="eastAsia"/>
          <w:color w:val="000000"/>
          <w:kern w:val="0"/>
        </w:rPr>
        <w:t>网络：</w:t>
      </w:r>
    </w:p>
    <w:p w:rsidR="00956AF2" w:rsidRDefault="00956AF2" w:rsidP="00397E8A">
      <w:pPr>
        <w:ind w:firstLine="420"/>
        <w:rPr>
          <w:rFonts w:ascii="NimbusRomNo9L-Regu" w:hAnsi="NimbusRomNo9L-Regu" w:cs="宋体" w:hint="eastAsia"/>
          <w:color w:val="000000"/>
          <w:kern w:val="0"/>
        </w:rPr>
      </w:pPr>
    </w:p>
    <w:p w:rsidR="00397E8A" w:rsidRDefault="00C64668" w:rsidP="008B0279">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8B0279">
        <w:rPr>
          <w:rFonts w:ascii="NimbusRomNo9L-Regu" w:hAnsi="NimbusRomNo9L-Regu" w:cs="宋体" w:hint="eastAsia"/>
          <w:color w:val="000000"/>
          <w:kern w:val="0"/>
        </w:rPr>
        <w:t xml:space="preserve">                  </w:t>
      </w:r>
      <w:r w:rsidR="008B0279">
        <w:rPr>
          <w:rFonts w:ascii="NimbusRomNo9L-Regu" w:hAnsi="NimbusRomNo9L-Regu" w:cs="宋体" w:hint="eastAsia"/>
          <w:color w:val="000000"/>
          <w:kern w:val="0"/>
        </w:rPr>
        <w:t>（</w:t>
      </w:r>
      <w:r w:rsidR="008B0279">
        <w:rPr>
          <w:rFonts w:ascii="NimbusRomNo9L-Regu" w:hAnsi="NimbusRomNo9L-Regu" w:cs="宋体" w:hint="eastAsia"/>
          <w:color w:val="000000"/>
          <w:kern w:val="0"/>
        </w:rPr>
        <w:t>5</w:t>
      </w:r>
      <w:r w:rsidR="008B0279">
        <w:rPr>
          <w:rFonts w:ascii="NimbusRomNo9L-Regu" w:hAnsi="NimbusRomNo9L-Regu" w:cs="宋体" w:hint="eastAsia"/>
          <w:color w:val="000000"/>
          <w:kern w:val="0"/>
        </w:rPr>
        <w:t>）</w:t>
      </w:r>
    </w:p>
    <w:p w:rsidR="00722669" w:rsidRDefault="00722669" w:rsidP="008B0279">
      <w:pPr>
        <w:ind w:firstLineChars="1200" w:firstLine="2880"/>
        <w:rPr>
          <w:rFonts w:ascii="NimbusRomNo9L-Regu" w:hAnsi="NimbusRomNo9L-Regu" w:cs="宋体" w:hint="eastAsia"/>
          <w:color w:val="000000"/>
          <w:kern w:val="0"/>
        </w:rPr>
      </w:pPr>
    </w:p>
    <w:p w:rsidR="00D57C0B" w:rsidRDefault="00823E98" w:rsidP="00D57C0B">
      <w:pPr>
        <w:ind w:firstLine="420"/>
        <w:rPr>
          <w:rFonts w:ascii="NimbusRomNo9L-Regu" w:hAnsi="NimbusRomNo9L-Regu" w:cs="宋体"/>
          <w:color w:val="000000"/>
          <w:kern w:val="0"/>
        </w:rPr>
      </w:pPr>
      <w:r>
        <w:rPr>
          <w:rFonts w:ascii="NimbusRomNo9L-Regu" w:hAnsi="NimbusRomNo9L-Regu" w:cs="宋体" w:hint="eastAsia"/>
          <w:color w:val="000000"/>
          <w:kern w:val="0"/>
        </w:rPr>
        <w:t>为了确定文章每一</w:t>
      </w:r>
      <w:r w:rsidR="00397E8A" w:rsidRPr="00A941C2">
        <w:rPr>
          <w:rFonts w:ascii="NimbusRomNo9L-Regu" w:hAnsi="NimbusRomNo9L-Regu" w:cs="宋体" w:hint="eastAsia"/>
          <w:color w:val="000000"/>
          <w:kern w:val="0"/>
        </w:rPr>
        <w:t>部分的</w:t>
      </w:r>
      <w:r w:rsidR="00CF24F7">
        <w:rPr>
          <w:rFonts w:ascii="NimbusRomNo9L-Regu" w:hAnsi="NimbusRomNo9L-Regu" w:cs="宋体" w:hint="eastAsia"/>
          <w:color w:val="000000"/>
          <w:kern w:val="0"/>
        </w:rPr>
        <w:t>于问题的相关程度和</w:t>
      </w:r>
      <w:r w:rsidR="00BD697B">
        <w:rPr>
          <w:rFonts w:ascii="NimbusRomNo9L-Regu" w:hAnsi="NimbusRomNo9L-Regu" w:cs="宋体" w:hint="eastAsia"/>
          <w:color w:val="000000"/>
          <w:kern w:val="0"/>
        </w:rPr>
        <w:t>重要性</w:t>
      </w:r>
      <w:r w:rsidR="00713873">
        <w:rPr>
          <w:rFonts w:ascii="NimbusRomNo9L-Regu" w:hAnsi="NimbusRomNo9L-Regu" w:cs="宋体" w:hint="eastAsia"/>
          <w:color w:val="000000"/>
          <w:kern w:val="0"/>
        </w:rPr>
        <w:t>，我们给</w:t>
      </w:r>
      <w:r w:rsidR="00397E8A" w:rsidRPr="00A941C2">
        <w:rPr>
          <w:rFonts w:ascii="NimbusRomNo9L-Regu" w:hAnsi="NimbusRomNo9L-Regu" w:cs="宋体" w:hint="eastAsia"/>
          <w:color w:val="000000"/>
          <w:kern w:val="0"/>
        </w:rPr>
        <w:t>输入</w:t>
      </w:r>
      <w:r w:rsidR="00713873">
        <w:rPr>
          <w:rFonts w:ascii="NimbusRomNo9L-Regu" w:hAnsi="NimbusRomNo9L-Regu" w:cs="宋体" w:hint="eastAsia"/>
          <w:color w:val="000000"/>
          <w:kern w:val="0"/>
        </w:rPr>
        <w:t>再加入</w:t>
      </w:r>
      <w:r w:rsidR="00397E8A" w:rsidRPr="00A941C2">
        <w:rPr>
          <w:rFonts w:ascii="NimbusRomNo9L-Regu" w:hAnsi="NimbusRomNo9L-Regu" w:cs="宋体" w:hint="eastAsia"/>
          <w:color w:val="000000"/>
          <w:kern w:val="0"/>
        </w:rPr>
        <w:t>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397E8A" w:rsidRPr="00A941C2">
        <w:rPr>
          <w:rFonts w:ascii="NimbusRomNo9L-Regu" w:hAnsi="NimbusRomNo9L-Regu" w:cs="宋体" w:hint="eastAsia"/>
          <w:color w:val="000000"/>
          <w:kern w:val="0"/>
        </w:rPr>
        <w:t>）</w:t>
      </w:r>
      <w:r w:rsidR="00FB7008">
        <w:rPr>
          <w:rFonts w:ascii="NimbusRomNo9L-Regu" w:hAnsi="NimbusRomNo9L-Regu" w:cs="宋体" w:hint="eastAsia"/>
          <w:color w:val="000000"/>
          <w:kern w:val="0"/>
        </w:rPr>
        <w:t>进入</w:t>
      </w:r>
      <w:r w:rsidR="00397E8A" w:rsidRPr="00A941C2">
        <w:rPr>
          <w:rFonts w:ascii="NimbusRomNo9L-Regu" w:hAnsi="NimbusRomNo9L-Regu" w:cs="宋体" w:hint="eastAsia"/>
          <w:color w:val="000000"/>
          <w:kern w:val="0"/>
        </w:rPr>
        <w:t>RNN</w:t>
      </w:r>
      <w:r w:rsidR="00397E8A" w:rsidRPr="00A941C2">
        <w:rPr>
          <w:rFonts w:ascii="NimbusRomNo9L-Regu" w:hAnsi="NimbusRomNo9L-Regu" w:cs="宋体" w:hint="eastAsia"/>
          <w:color w:val="000000"/>
          <w:kern w:val="0"/>
        </w:rPr>
        <w:t>：</w:t>
      </w:r>
    </w:p>
    <w:p w:rsidR="00DE503A" w:rsidRDefault="00DE503A" w:rsidP="00D308ED">
      <w:pPr>
        <w:rPr>
          <w:rFonts w:ascii="NimbusRomNo9L-Regu" w:hAnsi="NimbusRomNo9L-Regu" w:cs="宋体" w:hint="eastAsia"/>
          <w:color w:val="000000"/>
          <w:kern w:val="0"/>
        </w:rPr>
      </w:pPr>
    </w:p>
    <w:p w:rsidR="00397E8A" w:rsidRPr="00D57C0B" w:rsidRDefault="00C64668" w:rsidP="00A7621D">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B8094E" w:rsidRPr="007B0296" w:rsidRDefault="00C64668" w:rsidP="00A7621D">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293391">
        <w:rPr>
          <w:rFonts w:ascii="NimbusRomNo9L-Regu" w:hAnsi="NimbusRomNo9L-Regu" w:cs="宋体" w:hint="eastAsia"/>
          <w:color w:val="000000"/>
          <w:kern w:val="0"/>
        </w:rPr>
        <w:t xml:space="preserve">                   </w:t>
      </w:r>
      <w:r w:rsidR="00293391">
        <w:rPr>
          <w:rFonts w:ascii="NimbusRomNo9L-Regu" w:hAnsi="NimbusRomNo9L-Regu" w:cs="宋体"/>
          <w:color w:val="000000"/>
          <w:kern w:val="0"/>
        </w:rPr>
        <w:t xml:space="preserve"> </w:t>
      </w:r>
      <w:r w:rsidR="00AA08DE">
        <w:rPr>
          <w:rFonts w:ascii="NimbusRomNo9L-Regu" w:hAnsi="NimbusRomNo9L-Regu" w:cs="宋体" w:hint="eastAsia"/>
          <w:color w:val="000000"/>
          <w:kern w:val="0"/>
        </w:rPr>
        <w:t>（</w:t>
      </w:r>
      <w:r w:rsidR="00AA08DE">
        <w:rPr>
          <w:rFonts w:ascii="NimbusRomNo9L-Regu" w:hAnsi="NimbusRomNo9L-Regu" w:cs="宋体" w:hint="eastAsia"/>
          <w:color w:val="000000"/>
          <w:kern w:val="0"/>
        </w:rPr>
        <w:t>6</w:t>
      </w:r>
      <w:r w:rsidR="00AA08DE">
        <w:rPr>
          <w:rFonts w:ascii="NimbusRomNo9L-Regu" w:hAnsi="NimbusRomNo9L-Regu" w:cs="宋体" w:hint="eastAsia"/>
          <w:color w:val="000000"/>
          <w:kern w:val="0"/>
        </w:rPr>
        <w:t>）</w:t>
      </w:r>
    </w:p>
    <w:p w:rsidR="007B0296" w:rsidRDefault="007B0296" w:rsidP="00397E8A">
      <w:pPr>
        <w:rPr>
          <w:rFonts w:ascii="NimbusRomNo9L-Regu" w:hAnsi="NimbusRomNo9L-Regu" w:cs="宋体"/>
          <w:color w:val="000000"/>
          <w:kern w:val="0"/>
        </w:rPr>
      </w:pPr>
    </w:p>
    <w:p w:rsidR="00397E8A" w:rsidRDefault="00397E8A" w:rsidP="005B0C23">
      <w:pPr>
        <w:ind w:firstLine="420"/>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w:t>
      </w:r>
      <w:r w:rsidR="00924563">
        <w:rPr>
          <w:rFonts w:ascii="NimbusRomNo9L-Regu" w:hAnsi="NimbusRomNo9L-Regu" w:cs="宋体" w:hint="eastAsia"/>
          <w:color w:val="000000"/>
          <w:kern w:val="0"/>
        </w:rPr>
        <w:t>这个</w:t>
      </w:r>
      <w:r w:rsidRPr="00227C6F">
        <w:rPr>
          <w:rFonts w:ascii="NimbusRomNo9L-Regu" w:hAnsi="NimbusRomNo9L-Regu" w:cs="宋体" w:hint="eastAsia"/>
          <w:color w:val="000000"/>
          <w:kern w:val="0"/>
        </w:rPr>
        <w:t>附加门</w:t>
      </w:r>
      <w:r w:rsidR="00924563">
        <w:rPr>
          <w:rFonts w:ascii="NimbusRomNo9L-Regu" w:hAnsi="NimbusRomNo9L-Regu" w:cs="宋体" w:hint="eastAsia"/>
          <w:color w:val="000000"/>
          <w:kern w:val="0"/>
        </w:rPr>
        <w:t>的通过与否是</w:t>
      </w:r>
      <w:r w:rsidRPr="00227C6F">
        <w:rPr>
          <w:rFonts w:ascii="NimbusRomNo9L-Regu" w:hAnsi="NimbusRomNo9L-Regu" w:cs="宋体" w:hint="eastAsia"/>
          <w:color w:val="000000"/>
          <w:kern w:val="0"/>
        </w:rPr>
        <w:t>基于当前</w:t>
      </w:r>
      <w:r w:rsidR="00924563">
        <w:rPr>
          <w:rFonts w:ascii="NimbusRomNo9L-Regu" w:hAnsi="NimbusRomNo9L-Regu" w:cs="宋体" w:hint="eastAsia"/>
          <w:color w:val="000000"/>
          <w:kern w:val="0"/>
        </w:rPr>
        <w:t>的文章信息和</w:t>
      </w:r>
      <w:r w:rsidR="001316D4">
        <w:rPr>
          <w:rFonts w:ascii="NimbusRomNo9L-Regu" w:hAnsi="NimbusRomNo9L-Regu" w:cs="宋体" w:hint="eastAsia"/>
          <w:color w:val="000000"/>
          <w:kern w:val="0"/>
        </w:rPr>
        <w:t>其对应的池化</w:t>
      </w:r>
      <w:r w:rsidR="001316D4">
        <w:rPr>
          <w:rFonts w:ascii="NimbusRomNo9L-Regu" w:hAnsi="NimbusRomNo9L-Regu" w:cs="宋体" w:hint="eastAsia"/>
          <w:color w:val="000000"/>
          <w:kern w:val="0"/>
        </w:rPr>
        <w:t>attention</w:t>
      </w:r>
      <w:r w:rsidR="001316D4">
        <w:rPr>
          <w:rFonts w:ascii="NimbusRomNo9L-Regu" w:hAnsi="NimbusRomNo9L-Regu" w:cs="宋体" w:hint="eastAsia"/>
          <w:color w:val="000000"/>
          <w:kern w:val="0"/>
        </w:rPr>
        <w:t>向量的</w:t>
      </w:r>
      <w:r w:rsidRPr="00227C6F">
        <w:rPr>
          <w:rFonts w:ascii="NimbusRomNo9L-Regu" w:hAnsi="NimbusRomNo9L-Regu" w:cs="宋体" w:hint="eastAsia"/>
          <w:color w:val="000000"/>
          <w:kern w:val="0"/>
        </w:rPr>
        <w:t>，其重点是问题之间的关系和当前通行词。</w:t>
      </w:r>
      <w:r w:rsidR="00161F89">
        <w:rPr>
          <w:rFonts w:ascii="NimbusRomNo9L-Regu" w:hAnsi="NimbusRomNo9L-Regu" w:cs="宋体" w:hint="eastAsia"/>
          <w:color w:val="000000"/>
          <w:kern w:val="0"/>
        </w:rPr>
        <w:t>添加的这一门限</w:t>
      </w:r>
      <w:r w:rsidRPr="00227C6F">
        <w:rPr>
          <w:rFonts w:ascii="NimbusRomNo9L-Regu" w:hAnsi="NimbusRomNo9L-Regu" w:cs="宋体" w:hint="eastAsia"/>
          <w:color w:val="000000"/>
          <w:kern w:val="0"/>
        </w:rPr>
        <w:t>有效地模拟了</w:t>
      </w:r>
      <w:r w:rsidR="00EA7D6B">
        <w:rPr>
          <w:rFonts w:ascii="NimbusRomNo9L-Regu" w:hAnsi="NimbusRomNo9L-Regu" w:cs="宋体" w:hint="eastAsia"/>
          <w:color w:val="000000"/>
          <w:kern w:val="0"/>
        </w:rPr>
        <w:t>这样一种场景，即一篇文章中只有部分于所问问题相关。</w:t>
      </w:r>
      <w:r w:rsidR="0054610D">
        <w:rPr>
          <w:rFonts w:ascii="NimbusRomNo9L-Regu" w:hAnsi="NimbusRomNo9L-Regu" w:cs="宋体" w:hint="eastAsia"/>
          <w:color w:val="000000"/>
          <w:kern w:val="0"/>
        </w:rPr>
        <w:t>我们在接下来的计算中将使用</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B05E3F" w:rsidRPr="00227C6F">
        <w:rPr>
          <w:rFonts w:ascii="NimbusRomNo9L-Regu" w:hAnsi="NimbusRomNo9L-Regu" w:cs="宋体" w:hint="eastAsia"/>
          <w:color w:val="000000"/>
          <w:kern w:val="0"/>
        </w:rPr>
        <w:t xml:space="preserve"> </w:t>
      </w:r>
      <w:r w:rsidR="009D2AD2">
        <w:rPr>
          <w:rFonts w:ascii="NimbusRomNo9L-Regu" w:hAnsi="NimbusRomNo9L-Regu" w:cs="宋体" w:hint="eastAsia"/>
          <w:color w:val="000000"/>
          <w:kern w:val="0"/>
        </w:rPr>
        <w:t>。我们称这为基于门限的注意力循环</w:t>
      </w:r>
      <w:r w:rsidRPr="00227C6F">
        <w:rPr>
          <w:rFonts w:ascii="NimbusRomNo9L-Regu" w:hAnsi="NimbusRomNo9L-Regu" w:cs="宋体" w:hint="eastAsia"/>
          <w:color w:val="000000"/>
          <w:kern w:val="0"/>
        </w:rPr>
        <w:t>网络。</w:t>
      </w:r>
    </w:p>
    <w:p w:rsidR="00FE73A3" w:rsidRDefault="00FE73A3" w:rsidP="00397E8A">
      <w:pPr>
        <w:rPr>
          <w:rFonts w:ascii="等线" w:eastAsia="黑体" w:hAnsi="等线" w:cs="宋体"/>
          <w:b/>
          <w:color w:val="000000"/>
          <w:kern w:val="0"/>
        </w:rPr>
      </w:pPr>
    </w:p>
    <w:p w:rsidR="004C016D" w:rsidRDefault="004C016D"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sidR="002F4EA0">
        <w:rPr>
          <w:rFonts w:ascii="等线" w:eastAsia="黑体" w:hAnsi="等线" w:cs="宋体" w:hint="eastAsia"/>
          <w:b/>
          <w:color w:val="000000"/>
          <w:kern w:val="0"/>
        </w:rPr>
        <w:t>自</w:t>
      </w:r>
      <w:r w:rsidR="00C02E24">
        <w:rPr>
          <w:rFonts w:ascii="等线" w:eastAsia="黑体" w:hAnsi="等线" w:cs="宋体" w:hint="eastAsia"/>
          <w:b/>
          <w:color w:val="000000"/>
          <w:kern w:val="0"/>
        </w:rPr>
        <w:t>匹配</w:t>
      </w:r>
      <w:r w:rsidR="001B12BF">
        <w:rPr>
          <w:rFonts w:ascii="等线" w:eastAsia="黑体" w:hAnsi="等线" w:cs="宋体" w:hint="eastAsia"/>
          <w:b/>
          <w:color w:val="000000"/>
          <w:kern w:val="0"/>
        </w:rPr>
        <w:t>注意机制</w:t>
      </w:r>
    </w:p>
    <w:p w:rsidR="00F45603" w:rsidRDefault="00681524" w:rsidP="00F45603">
      <w:pPr>
        <w:ind w:firstLine="420"/>
        <w:rPr>
          <w:rFonts w:ascii="NimbusRomNo9L-Regu" w:hAnsi="NimbusRomNo9L-Regu" w:cs="宋体"/>
          <w:color w:val="000000"/>
          <w:kern w:val="0"/>
        </w:rPr>
      </w:pPr>
      <w:r>
        <w:rPr>
          <w:rFonts w:ascii="NimbusRomNo9L-Regu" w:hAnsi="NimbusRomNo9L-Regu" w:cs="宋体" w:hint="eastAsia"/>
          <w:color w:val="000000"/>
          <w:kern w:val="0"/>
        </w:rPr>
        <w:t>数据</w:t>
      </w:r>
      <w:r w:rsidR="00F45603" w:rsidRPr="00F45603">
        <w:rPr>
          <w:rFonts w:ascii="NimbusRomNo9L-Regu" w:hAnsi="NimbusRomNo9L-Regu" w:cs="宋体" w:hint="eastAsia"/>
          <w:color w:val="000000"/>
          <w:kern w:val="0"/>
        </w:rPr>
        <w:t>通过</w:t>
      </w:r>
      <w:r w:rsidR="00AF105A">
        <w:rPr>
          <w:rFonts w:ascii="NimbusRomNo9L-Regu" w:hAnsi="NimbusRomNo9L-Regu" w:cs="宋体" w:hint="eastAsia"/>
          <w:color w:val="000000"/>
          <w:kern w:val="0"/>
        </w:rPr>
        <w:t>基于门限的注意力循环</w:t>
      </w:r>
      <w:r w:rsidR="00AF105A" w:rsidRPr="00227C6F">
        <w:rPr>
          <w:rFonts w:ascii="NimbusRomNo9L-Regu" w:hAnsi="NimbusRomNo9L-Regu" w:cs="宋体" w:hint="eastAsia"/>
          <w:color w:val="000000"/>
          <w:kern w:val="0"/>
        </w:rPr>
        <w:t>网络</w:t>
      </w:r>
      <w:r w:rsidR="00AF105A">
        <w:rPr>
          <w:rFonts w:ascii="NimbusRomNo9L-Regu" w:hAnsi="NimbusRomNo9L-Regu" w:cs="宋体" w:hint="eastAsia"/>
          <w:color w:val="000000"/>
          <w:kern w:val="0"/>
        </w:rPr>
        <w:t>后</w:t>
      </w:r>
      <w:r w:rsidR="00F45603" w:rsidRPr="00F45603">
        <w:rPr>
          <w:rFonts w:ascii="NimbusRomNo9L-Regu" w:hAnsi="NimbusRomNo9L-Regu" w:cs="宋体" w:hint="eastAsia"/>
          <w:color w:val="000000"/>
          <w:kern w:val="0"/>
        </w:rPr>
        <w:t>，</w:t>
      </w:r>
      <w:r w:rsidR="003C169A">
        <w:rPr>
          <w:rFonts w:ascii="NimbusRomNo9L-Regu" w:hAnsi="NimbusRomNo9L-Regu" w:cs="宋体" w:hint="eastAsia"/>
          <w:color w:val="000000"/>
          <w:kern w:val="0"/>
        </w:rPr>
        <w:t>我们获得的针对问题的文章表示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2E7725">
        <w:rPr>
          <w:rFonts w:ascii="NimbusRomNo9L-Regu" w:hAnsi="NimbusRomNo9L-Regu" w:cs="宋体" w:hint="eastAsia"/>
          <w:color w:val="000000"/>
          <w:kern w:val="0"/>
        </w:rPr>
        <w:t xml:space="preserve"> </w:t>
      </w:r>
      <w:r w:rsidR="003C169A">
        <w:rPr>
          <w:rFonts w:ascii="NimbusRomNo9L-Regu" w:hAnsi="NimbusRomNo9L-Regu" w:cs="宋体" w:hint="eastAsia"/>
          <w:color w:val="000000"/>
          <w:kern w:val="0"/>
        </w:rPr>
        <w:t>已经可以确定文章中的哪些部分于回答问题相关</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F45603" w:rsidRPr="00F45603">
        <w:rPr>
          <w:rFonts w:ascii="NimbusRomNo9L-Regu" w:hAnsi="NimbusRomNo9L-Regu" w:cs="宋体" w:hint="eastAsia"/>
          <w:color w:val="000000"/>
          <w:kern w:val="0"/>
        </w:rPr>
        <w:t>这种表示的一个问题是它的语境知识非常有限。</w:t>
      </w:r>
      <w:r w:rsidR="00C079E0">
        <w:rPr>
          <w:rFonts w:ascii="NimbusRomNo9L-Regu" w:hAnsi="NimbusRomNo9L-Regu" w:cs="宋体" w:hint="eastAsia"/>
          <w:color w:val="000000"/>
          <w:kern w:val="0"/>
        </w:rPr>
        <w:t>一个候选的答案</w:t>
      </w:r>
      <w:r w:rsidR="00F45603" w:rsidRPr="00F45603">
        <w:rPr>
          <w:rFonts w:ascii="NimbusRomNo9L-Regu" w:hAnsi="NimbusRomNo9L-Regu" w:cs="宋体" w:hint="eastAsia"/>
          <w:color w:val="000000"/>
          <w:kern w:val="0"/>
        </w:rPr>
        <w:t>经常</w:t>
      </w:r>
      <w:r w:rsidR="00C079E0">
        <w:rPr>
          <w:rFonts w:ascii="NimbusRomNo9L-Regu" w:hAnsi="NimbusRomNo9L-Regu" w:cs="宋体" w:hint="eastAsia"/>
          <w:color w:val="000000"/>
          <w:kern w:val="0"/>
        </w:rPr>
        <w:t>能够给回答某一问题提供</w:t>
      </w:r>
      <w:r w:rsidR="00C079E0">
        <w:rPr>
          <w:rFonts w:ascii="NimbusRomNo9L-Regu" w:hAnsi="NimbusRomNo9L-Regu" w:cs="宋体" w:hint="eastAsia"/>
          <w:color w:val="000000"/>
          <w:kern w:val="0"/>
        </w:rPr>
        <w:lastRenderedPageBreak/>
        <w:t>重要的线索，而且这种线索与该答案相邻的文本关联不大。</w:t>
      </w:r>
      <w:r w:rsidR="00F45603" w:rsidRPr="00F45603">
        <w:rPr>
          <w:rFonts w:ascii="NimbusRomNo9L-Regu" w:hAnsi="NimbusRomNo9L-Regu" w:cs="宋体" w:hint="eastAsia"/>
          <w:color w:val="000000"/>
          <w:kern w:val="0"/>
        </w:rPr>
        <w:t>而且，</w:t>
      </w:r>
      <w:r w:rsidR="007802A2">
        <w:rPr>
          <w:rFonts w:ascii="NimbusRomNo9L-Regu" w:hAnsi="NimbusRomNo9L-Regu" w:cs="宋体" w:hint="eastAsia"/>
          <w:color w:val="000000"/>
          <w:kern w:val="0"/>
        </w:rPr>
        <w:t>有时候在问题和所给文章中或多或少存在一些语法或句法上的分歧</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Rajpurkar</w:t>
      </w:r>
      <w:r w:rsidR="00B84310">
        <w:rPr>
          <w:rFonts w:ascii="NimbusRomNo9L-Regu" w:hAnsi="NimbusRomNo9L-Regu" w:cs="宋体" w:hint="eastAsia"/>
          <w:color w:val="000000"/>
          <w:kern w:val="0"/>
        </w:rPr>
        <w:t>等</w:t>
      </w:r>
      <w:r w:rsidR="00784C06">
        <w:rPr>
          <w:rFonts w:ascii="NimbusRomNo9L-Regu" w:hAnsi="NimbusRomNo9L-Regu" w:cs="宋体" w:hint="eastAsia"/>
          <w:color w:val="000000"/>
          <w:kern w:val="0"/>
        </w:rPr>
        <w:t>人</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2016</w:t>
      </w:r>
      <w:r w:rsidR="003A4723">
        <w:rPr>
          <w:rFonts w:ascii="NimbusRomNo9L-Regu" w:hAnsi="NimbusRomNo9L-Regu" w:cs="宋体" w:hint="eastAsia"/>
          <w:color w:val="000000"/>
          <w:kern w:val="0"/>
        </w:rPr>
        <w:t>），因此</w:t>
      </w:r>
      <w:r w:rsidR="00F45603" w:rsidRPr="00F45603">
        <w:rPr>
          <w:rFonts w:ascii="NimbusRomNo9L-Regu" w:hAnsi="NimbusRomNo9L-Regu" w:cs="宋体" w:hint="eastAsia"/>
          <w:color w:val="000000"/>
          <w:kern w:val="0"/>
        </w:rPr>
        <w:t>通过语境来推断答案是必要的。为了解决这个问题，我们</w:t>
      </w:r>
      <w:r w:rsidR="003905DF">
        <w:rPr>
          <w:rFonts w:ascii="NimbusRomNo9L-Regu" w:hAnsi="NimbusRomNo9L-Regu" w:cs="宋体" w:hint="eastAsia"/>
          <w:color w:val="000000"/>
          <w:kern w:val="0"/>
        </w:rPr>
        <w:t>提出了让已经具有与问题相关表示的文章进行自匹配的方法</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3D2126">
        <w:rPr>
          <w:rFonts w:ascii="NimbusRomNo9L-Regu" w:hAnsi="NimbusRomNo9L-Regu" w:cs="宋体" w:hint="eastAsia"/>
          <w:color w:val="000000"/>
          <w:kern w:val="0"/>
        </w:rPr>
        <w:t>它动态收集整个段落中的重要信息</w:t>
      </w:r>
      <w:r w:rsidR="00F45603" w:rsidRPr="00F45603">
        <w:rPr>
          <w:rFonts w:ascii="NimbusRomNo9L-Regu" w:hAnsi="NimbusRomNo9L-Regu" w:cs="宋体" w:hint="eastAsia"/>
          <w:color w:val="000000"/>
          <w:kern w:val="0"/>
        </w:rPr>
        <w:t>，并对</w:t>
      </w:r>
      <w:r w:rsidR="00D97188">
        <w:rPr>
          <w:rFonts w:ascii="NimbusRomNo9L-Regu" w:hAnsi="NimbusRomNo9L-Regu" w:cs="宋体" w:hint="eastAsia"/>
          <w:color w:val="000000"/>
          <w:kern w:val="0"/>
        </w:rPr>
        <w:t>与之相关的信息</w:t>
      </w:r>
      <w:r w:rsidR="00F45603" w:rsidRPr="00F45603">
        <w:rPr>
          <w:rFonts w:ascii="NimbusRomNo9L-Regu" w:hAnsi="NimbusRomNo9L-Regu" w:cs="宋体" w:hint="eastAsia"/>
          <w:color w:val="000000"/>
          <w:kern w:val="0"/>
        </w:rPr>
        <w:t>进行了编码</w:t>
      </w:r>
      <w:r w:rsidR="0093509A">
        <w:rPr>
          <w:rFonts w:ascii="NimbusRomNo9L-Regu" w:hAnsi="NimbusRomNo9L-Regu" w:cs="宋体" w:hint="eastAsia"/>
          <w:color w:val="000000"/>
          <w:kern w:val="0"/>
        </w:rPr>
        <w:t>，最终我们可以获得文章的更高阶表示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sidR="00F45603">
        <w:rPr>
          <w:rFonts w:ascii="NimbusRomNo9L-Regu" w:hAnsi="NimbusRomNo9L-Regu" w:cs="宋体" w:hint="eastAsia"/>
          <w:color w:val="000000"/>
          <w:kern w:val="0"/>
        </w:rPr>
        <w:t>：</w:t>
      </w:r>
    </w:p>
    <w:p w:rsidR="00106ECF" w:rsidRDefault="00106ECF" w:rsidP="00F45603">
      <w:pPr>
        <w:ind w:firstLine="420"/>
        <w:rPr>
          <w:rFonts w:ascii="NimbusRomNo9L-Regu" w:hAnsi="NimbusRomNo9L-Regu" w:cs="宋体" w:hint="eastAsia"/>
          <w:color w:val="000000"/>
          <w:kern w:val="0"/>
        </w:rPr>
      </w:pPr>
    </w:p>
    <w:p w:rsidR="00F45603" w:rsidRDefault="00C64668" w:rsidP="00092B9D">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092B9D">
        <w:rPr>
          <w:rFonts w:ascii="NimbusRomNo9L-Regu" w:hAnsi="NimbusRomNo9L-Regu" w:cs="宋体" w:hint="eastAsia"/>
          <w:color w:val="000000"/>
          <w:kern w:val="0"/>
        </w:rPr>
        <w:t xml:space="preserve">            </w:t>
      </w:r>
      <w:r w:rsidR="00092B9D">
        <w:rPr>
          <w:rFonts w:ascii="NimbusRomNo9L-Regu" w:hAnsi="NimbusRomNo9L-Regu" w:cs="宋体"/>
          <w:color w:val="000000"/>
          <w:kern w:val="0"/>
        </w:rPr>
        <w:t xml:space="preserve">      </w:t>
      </w:r>
      <w:r w:rsidR="005F541A">
        <w:rPr>
          <w:rFonts w:ascii="NimbusRomNo9L-Regu" w:hAnsi="NimbusRomNo9L-Regu" w:cs="宋体" w:hint="eastAsia"/>
          <w:color w:val="000000"/>
          <w:kern w:val="0"/>
        </w:rPr>
        <w:t>（</w:t>
      </w:r>
      <w:r w:rsidR="005F541A">
        <w:rPr>
          <w:rFonts w:ascii="NimbusRomNo9L-Regu" w:hAnsi="NimbusRomNo9L-Regu" w:cs="宋体" w:hint="eastAsia"/>
          <w:color w:val="000000"/>
          <w:kern w:val="0"/>
        </w:rPr>
        <w:t>7</w:t>
      </w:r>
      <w:r w:rsidR="005F541A">
        <w:rPr>
          <w:rFonts w:ascii="NimbusRomNo9L-Regu" w:hAnsi="NimbusRomNo9L-Regu" w:cs="宋体" w:hint="eastAsia"/>
          <w:color w:val="000000"/>
          <w:kern w:val="0"/>
        </w:rPr>
        <w:t>）</w:t>
      </w:r>
    </w:p>
    <w:p w:rsidR="00106ECF" w:rsidRDefault="00106ECF" w:rsidP="00092B9D">
      <w:pPr>
        <w:ind w:firstLineChars="1100" w:firstLine="2640"/>
        <w:rPr>
          <w:rFonts w:ascii="NimbusRomNo9L-Regu" w:hAnsi="NimbusRomNo9L-Regu" w:cs="宋体" w:hint="eastAsia"/>
          <w:color w:val="000000"/>
          <w:kern w:val="0"/>
        </w:rPr>
      </w:pPr>
    </w:p>
    <w:p w:rsidR="00DD4133" w:rsidRDefault="00DD4133" w:rsidP="00DD413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10D0F">
        <w:rPr>
          <w:rFonts w:ascii="NimbusRomNo9L-Regu" w:hAnsi="NimbusRomNo9L-Regu" w:cs="宋体" w:hint="eastAsia"/>
          <w:color w:val="000000"/>
          <w:kern w:val="0"/>
        </w:rPr>
        <w:t>是整个文章的</w:t>
      </w:r>
      <w:r w:rsidR="008C18BF">
        <w:rPr>
          <w:rFonts w:ascii="NimbusRomNo9L-Regu" w:hAnsi="NimbusRomNo9L-Regu" w:cs="宋体" w:hint="eastAsia"/>
          <w:color w:val="000000"/>
          <w:kern w:val="0"/>
        </w:rPr>
        <w:t>经过池化的注意</w:t>
      </w:r>
      <w:r w:rsidR="005F7BAF">
        <w:rPr>
          <w:rFonts w:ascii="NimbusRomNo9L-Regu" w:hAnsi="NimbusRomNo9L-Regu" w:cs="宋体" w:hint="eastAsia"/>
          <w:color w:val="000000"/>
          <w:kern w:val="0"/>
        </w:rPr>
        <w:t>力</w:t>
      </w:r>
      <w:r w:rsidR="008C18BF">
        <w:rPr>
          <w:rFonts w:ascii="NimbusRomNo9L-Regu" w:hAnsi="NimbusRomNo9L-Regu" w:cs="宋体" w:hint="eastAsia"/>
          <w:color w:val="000000"/>
          <w:kern w:val="0"/>
        </w:rPr>
        <w:t>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w:t>
      </w:r>
    </w:p>
    <w:p w:rsidR="00350A8B" w:rsidRDefault="00350A8B" w:rsidP="00DD4133">
      <w:pPr>
        <w:ind w:firstLine="420"/>
        <w:rPr>
          <w:rFonts w:ascii="NimbusRomNo9L-Regu" w:hAnsi="NimbusRomNo9L-Regu" w:cs="宋体" w:hint="eastAsia"/>
          <w:color w:val="000000"/>
          <w:kern w:val="0"/>
        </w:rPr>
      </w:pPr>
    </w:p>
    <w:p w:rsidR="003E4D0C" w:rsidRPr="00646E18" w:rsidRDefault="00C64668" w:rsidP="00DD413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646E18" w:rsidRPr="00434920" w:rsidRDefault="00C64668" w:rsidP="009B6D87">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50A8B" w:rsidRDefault="00C64668" w:rsidP="00E57B06">
      <w:pPr>
        <w:spacing w:line="240" w:lineRule="auto"/>
        <w:ind w:firstLineChars="1400" w:firstLine="3360"/>
        <w:rPr>
          <w:rFonts w:ascii="NimbusRomNo9L-Regu" w:hAnsi="NimbusRomNo9L-Regu" w:cs="宋体" w:hint="eastAsia"/>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4A4987">
        <w:rPr>
          <w:rFonts w:ascii="NimbusRomNo9L-Regu" w:hAnsi="NimbusRomNo9L-Regu" w:cs="宋体" w:hint="eastAsia"/>
          <w:color w:val="000000"/>
          <w:kern w:val="0"/>
        </w:rPr>
        <w:t xml:space="preserve">              </w:t>
      </w:r>
      <w:r w:rsidR="000242E4">
        <w:rPr>
          <w:rFonts w:ascii="NimbusRomNo9L-Regu" w:hAnsi="NimbusRomNo9L-Regu" w:cs="宋体"/>
          <w:color w:val="000000"/>
          <w:kern w:val="0"/>
        </w:rPr>
        <w:t xml:space="preserve">        </w:t>
      </w:r>
      <w:r w:rsidR="004A4987">
        <w:rPr>
          <w:rFonts w:ascii="NimbusRomNo9L-Regu" w:hAnsi="NimbusRomNo9L-Regu" w:cs="宋体" w:hint="eastAsia"/>
          <w:color w:val="000000"/>
          <w:kern w:val="0"/>
        </w:rPr>
        <w:t>（</w:t>
      </w:r>
      <w:r w:rsidR="004A4987">
        <w:rPr>
          <w:rFonts w:ascii="NimbusRomNo9L-Regu" w:hAnsi="NimbusRomNo9L-Regu" w:cs="宋体" w:hint="eastAsia"/>
          <w:color w:val="000000"/>
          <w:kern w:val="0"/>
        </w:rPr>
        <w:t>8</w:t>
      </w:r>
      <w:r w:rsidR="004A4987">
        <w:rPr>
          <w:rFonts w:ascii="NimbusRomNo9L-Regu" w:hAnsi="NimbusRomNo9L-Regu" w:cs="宋体" w:hint="eastAsia"/>
          <w:color w:val="000000"/>
          <w:kern w:val="0"/>
        </w:rPr>
        <w:t>）</w:t>
      </w:r>
    </w:p>
    <w:p w:rsidR="00F24E45" w:rsidRDefault="00F24E45" w:rsidP="000242E4">
      <w:pPr>
        <w:spacing w:line="240" w:lineRule="auto"/>
        <w:ind w:firstLineChars="1400" w:firstLine="3360"/>
        <w:rPr>
          <w:rFonts w:ascii="NimbusRomNo9L-Regu" w:hAnsi="NimbusRomNo9L-Regu" w:cs="宋体"/>
          <w:color w:val="000000"/>
          <w:kern w:val="0"/>
        </w:rPr>
      </w:pPr>
    </w:p>
    <w:p w:rsidR="00E75AB3" w:rsidRDefault="00353ACE" w:rsidP="00166DC3">
      <w:pPr>
        <w:ind w:firstLine="420"/>
        <w:rPr>
          <w:rFonts w:ascii="NimbusRomNo9L-Regu" w:hAnsi="NimbusRomNo9L-Regu" w:cs="宋体"/>
          <w:color w:val="000000"/>
          <w:kern w:val="0"/>
        </w:rPr>
      </w:pPr>
      <w:r>
        <w:rPr>
          <w:rFonts w:ascii="NimbusRomNo9L-Regu" w:hAnsi="NimbusRomNo9L-Regu" w:cs="宋体" w:hint="eastAsia"/>
          <w:color w:val="000000"/>
          <w:kern w:val="0"/>
        </w:rPr>
        <w:t>我们在计算</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Pr>
          <w:rFonts w:ascii="NimbusRomNo9L-Regu" w:hAnsi="NimbusRomNo9L-Regu" w:cs="宋体" w:hint="eastAsia"/>
          <w:color w:val="000000"/>
          <w:kern w:val="0"/>
        </w:rPr>
        <w:t>时</w:t>
      </w:r>
      <w:r w:rsidR="004D28DC">
        <w:rPr>
          <w:rFonts w:ascii="NimbusRomNo9L-Regu" w:hAnsi="NimbusRomNo9L-Regu" w:cs="宋体" w:hint="eastAsia"/>
          <w:color w:val="000000"/>
          <w:kern w:val="0"/>
        </w:rPr>
        <w:t>将用基于</w:t>
      </w:r>
      <w:r w:rsidRPr="00166DC3">
        <w:rPr>
          <w:rFonts w:ascii="NimbusRomNo9L-Regu" w:hAnsi="NimbusRomNo9L-Regu" w:cs="宋体" w:hint="eastAsia"/>
          <w:color w:val="000000"/>
          <w:kern w:val="0"/>
        </w:rPr>
        <w:t>门</w:t>
      </w:r>
      <w:r>
        <w:rPr>
          <w:rFonts w:ascii="NimbusRomNo9L-Regu" w:hAnsi="NimbusRomNo9L-Regu" w:cs="宋体" w:hint="eastAsia"/>
          <w:color w:val="000000"/>
          <w:kern w:val="0"/>
        </w:rPr>
        <w:t>限控制</w:t>
      </w:r>
      <w:r w:rsidRPr="00166DC3">
        <w:rPr>
          <w:rFonts w:ascii="NimbusRomNo9L-Regu" w:hAnsi="NimbusRomNo9L-Regu" w:cs="宋体" w:hint="eastAsia"/>
          <w:color w:val="000000"/>
          <w:kern w:val="0"/>
        </w:rPr>
        <w:t>的注意力循环网络</w:t>
      </w:r>
      <w:r w:rsidR="00786732">
        <w:rPr>
          <w:rFonts w:ascii="NimbusRomNo9L-Regu" w:hAnsi="NimbusRomNo9L-Regu" w:cs="宋体" w:hint="eastAsia"/>
          <w:color w:val="000000"/>
          <w:kern w:val="0"/>
        </w:rPr>
        <w:t>中附加</w:t>
      </w:r>
      <w:r w:rsidRPr="00166DC3">
        <w:rPr>
          <w:rFonts w:ascii="NimbusRomNo9L-Regu" w:hAnsi="NimbusRomNo9L-Regu" w:cs="宋体" w:hint="eastAsia"/>
          <w:color w:val="000000"/>
          <w:kern w:val="0"/>
        </w:rPr>
        <w:t>门，</w:t>
      </w:r>
      <w:r w:rsidR="00E75AB3">
        <w:rPr>
          <w:rFonts w:ascii="NimbusRomNo9L-Regu" w:hAnsi="NimbusRomNo9L-Regu" w:cs="宋体" w:hint="eastAsia"/>
          <w:color w:val="000000"/>
          <w:kern w:val="0"/>
        </w:rPr>
        <w:t>以</w:t>
      </w:r>
      <w:r w:rsidR="00166DC3" w:rsidRPr="00166DC3">
        <w:rPr>
          <w:rFonts w:ascii="NimbusRomNo9L-Regu" w:hAnsi="NimbusRomNo9L-Regu" w:cs="宋体" w:hint="eastAsia"/>
          <w:color w:val="000000"/>
          <w:kern w:val="0"/>
        </w:rPr>
        <w:t>自适应控制</w:t>
      </w:r>
      <w:r w:rsidR="00166DC3" w:rsidRPr="00166DC3">
        <w:rPr>
          <w:rFonts w:ascii="NimbusRomNo9L-Regu" w:hAnsi="NimbusRomNo9L-Regu" w:cs="宋体" w:hint="eastAsia"/>
          <w:color w:val="000000"/>
          <w:kern w:val="0"/>
        </w:rPr>
        <w:t>RNN</w:t>
      </w:r>
      <w:r w:rsidR="00166DC3" w:rsidRPr="00166DC3">
        <w:rPr>
          <w:rFonts w:ascii="NimbusRomNo9L-Regu" w:hAnsi="NimbusRomNo9L-Regu" w:cs="宋体" w:hint="eastAsia"/>
          <w:color w:val="000000"/>
          <w:kern w:val="0"/>
        </w:rPr>
        <w:t>的输入。</w:t>
      </w:r>
    </w:p>
    <w:p w:rsidR="00A32F6D" w:rsidRPr="00F45603" w:rsidRDefault="00A32F6D" w:rsidP="00166DC3">
      <w:pPr>
        <w:ind w:firstLine="420"/>
        <w:rPr>
          <w:rFonts w:ascii="NimbusRomNo9L-Regu" w:hAnsi="NimbusRomNo9L-Regu" w:cs="宋体"/>
          <w:color w:val="000000"/>
          <w:kern w:val="0"/>
        </w:rPr>
      </w:pPr>
    </w:p>
    <w:p w:rsidR="005A254C" w:rsidRDefault="005A254C"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sidR="00863A3B">
        <w:rPr>
          <w:rFonts w:ascii="等线" w:eastAsia="黑体" w:hAnsi="等线" w:cs="宋体" w:hint="eastAsia"/>
          <w:b/>
          <w:color w:val="000000"/>
          <w:kern w:val="0"/>
        </w:rPr>
        <w:t>输出层</w:t>
      </w:r>
    </w:p>
    <w:p w:rsidR="00A41C56" w:rsidRDefault="003433A2" w:rsidP="00CB1747">
      <w:pPr>
        <w:ind w:firstLine="420"/>
        <w:rPr>
          <w:rFonts w:ascii="NimbusRomNo9L-Regu" w:hAnsi="NimbusRomNo9L-Regu" w:cs="宋体"/>
          <w:color w:val="000000"/>
          <w:kern w:val="0"/>
        </w:rPr>
      </w:pPr>
      <w:r>
        <w:rPr>
          <w:rFonts w:ascii="NimbusRomNo9L-Regu" w:hAnsi="NimbusRomNo9L-Regu" w:cs="宋体" w:hint="eastAsia"/>
          <w:color w:val="000000"/>
          <w:kern w:val="0"/>
        </w:rPr>
        <w:t>我们借鉴了</w:t>
      </w:r>
      <w:r>
        <w:rPr>
          <w:rFonts w:ascii="NimbusRomNo9L-Regu" w:hAnsi="NimbusRomNo9L-Regu" w:cs="宋体" w:hint="eastAsia"/>
          <w:color w:val="000000"/>
          <w:kern w:val="0"/>
        </w:rPr>
        <w:t>Wang&amp;</w:t>
      </w:r>
      <w:r>
        <w:rPr>
          <w:rFonts w:ascii="NimbusRomNo9L-Regu" w:hAnsi="NimbusRomNo9L-Regu" w:cs="宋体"/>
          <w:color w:val="000000"/>
          <w:kern w:val="0"/>
        </w:rPr>
        <w:t>J</w:t>
      </w:r>
      <w:r>
        <w:rPr>
          <w:rFonts w:ascii="NimbusRomNo9L-Regu" w:hAnsi="NimbusRomNo9L-Regu" w:cs="宋体" w:hint="eastAsia"/>
          <w:color w:val="000000"/>
          <w:kern w:val="0"/>
        </w:rPr>
        <w:t>iang</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2016b</w:t>
      </w:r>
      <w:r w:rsidR="00CB1747" w:rsidRPr="00CB1747">
        <w:rPr>
          <w:rFonts w:ascii="NimbusRomNo9L-Regu" w:hAnsi="NimbusRomNo9L-Regu" w:cs="宋体" w:hint="eastAsia"/>
          <w:color w:val="000000"/>
          <w:kern w:val="0"/>
        </w:rPr>
        <w:t>）</w:t>
      </w:r>
      <w:r w:rsidR="001E7595">
        <w:rPr>
          <w:rFonts w:ascii="NimbusRomNo9L-Regu" w:hAnsi="NimbusRomNo9L-Regu" w:cs="宋体" w:hint="eastAsia"/>
          <w:color w:val="000000"/>
          <w:kern w:val="0"/>
        </w:rPr>
        <w:t>的方法</w:t>
      </w:r>
      <w:r w:rsidR="00CB1747" w:rsidRPr="00CB1747">
        <w:rPr>
          <w:rFonts w:ascii="NimbusRomNo9L-Regu" w:hAnsi="NimbusRomNo9L-Regu" w:cs="宋体" w:hint="eastAsia"/>
          <w:color w:val="000000"/>
          <w:kern w:val="0"/>
        </w:rPr>
        <w:t>并使用</w:t>
      </w:r>
      <w:r w:rsidR="001E7595">
        <w:rPr>
          <w:rFonts w:ascii="NimbusRomNo9L-Regu" w:hAnsi="NimbusRomNo9L-Regu" w:cs="宋体" w:hint="eastAsia"/>
          <w:color w:val="000000"/>
          <w:kern w:val="0"/>
        </w:rPr>
        <w:t>了</w:t>
      </w:r>
      <w:r w:rsidR="00CB1747" w:rsidRPr="00CB1747">
        <w:rPr>
          <w:rFonts w:ascii="NimbusRomNo9L-Regu" w:hAnsi="NimbusRomNo9L-Regu" w:cs="宋体" w:hint="eastAsia"/>
          <w:color w:val="000000"/>
          <w:kern w:val="0"/>
        </w:rPr>
        <w:t>指针网络（</w:t>
      </w:r>
      <w:r w:rsidR="00CB1747" w:rsidRPr="00CB1747">
        <w:rPr>
          <w:rFonts w:ascii="NimbusRomNo9L-Regu" w:hAnsi="NimbusRomNo9L-Regu" w:cs="宋体" w:hint="eastAsia"/>
          <w:color w:val="000000"/>
          <w:kern w:val="0"/>
        </w:rPr>
        <w:t>Vinyals</w:t>
      </w:r>
      <w:r w:rsidR="00CB1747" w:rsidRPr="00CB1747">
        <w:rPr>
          <w:rFonts w:ascii="NimbusRomNo9L-Regu" w:hAnsi="NimbusRomNo9L-Regu" w:cs="宋体" w:hint="eastAsia"/>
          <w:color w:val="000000"/>
          <w:kern w:val="0"/>
        </w:rPr>
        <w:t>等</w:t>
      </w:r>
      <w:r w:rsidR="001E7595">
        <w:rPr>
          <w:rFonts w:ascii="NimbusRomNo9L-Regu" w:hAnsi="NimbusRomNo9L-Regu" w:cs="宋体" w:hint="eastAsia"/>
          <w:color w:val="000000"/>
          <w:kern w:val="0"/>
        </w:rPr>
        <w:t>人</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2015</w:t>
      </w:r>
      <w:r w:rsidR="00CB1747" w:rsidRPr="00CB1747">
        <w:rPr>
          <w:rFonts w:ascii="NimbusRomNo9L-Regu" w:hAnsi="NimbusRomNo9L-Regu" w:cs="宋体" w:hint="eastAsia"/>
          <w:color w:val="000000"/>
          <w:kern w:val="0"/>
        </w:rPr>
        <w:t>）来预测</w:t>
      </w:r>
      <w:r w:rsidR="001E7595">
        <w:rPr>
          <w:rFonts w:ascii="NimbusRomNo9L-Regu" w:hAnsi="NimbusRomNo9L-Regu" w:cs="宋体" w:hint="eastAsia"/>
          <w:color w:val="000000"/>
          <w:kern w:val="0"/>
        </w:rPr>
        <w:t>答案的开始和结束</w:t>
      </w:r>
      <w:r w:rsidR="00CB1747" w:rsidRPr="00CB1747">
        <w:rPr>
          <w:rFonts w:ascii="NimbusRomNo9L-Regu" w:hAnsi="NimbusRomNo9L-Regu" w:cs="宋体" w:hint="eastAsia"/>
          <w:color w:val="000000"/>
          <w:kern w:val="0"/>
        </w:rPr>
        <w:t>位置。</w:t>
      </w:r>
      <w:r w:rsidR="00CB1747" w:rsidRPr="00CB1747">
        <w:rPr>
          <w:rFonts w:ascii="NimbusRomNo9L-Regu" w:hAnsi="NimbusRomNo9L-Regu" w:cs="宋体" w:hint="eastAsia"/>
          <w:color w:val="000000"/>
          <w:kern w:val="0"/>
        </w:rPr>
        <w:t xml:space="preserve"> </w:t>
      </w:r>
      <w:r w:rsidR="00CB1747" w:rsidRPr="00CB1747">
        <w:rPr>
          <w:rFonts w:ascii="NimbusRomNo9L-Regu" w:hAnsi="NimbusRomNo9L-Regu" w:cs="宋体" w:hint="eastAsia"/>
          <w:color w:val="000000"/>
          <w:kern w:val="0"/>
        </w:rPr>
        <w:t>此外，我们使用</w:t>
      </w:r>
      <w:r w:rsidR="00902510">
        <w:rPr>
          <w:rFonts w:ascii="NimbusRomNo9L-Regu" w:hAnsi="NimbusRomNo9L-Regu" w:cs="宋体" w:hint="eastAsia"/>
          <w:color w:val="000000"/>
          <w:kern w:val="0"/>
        </w:rPr>
        <w:t>经过池化的</w:t>
      </w:r>
      <w:r w:rsidR="00902510">
        <w:rPr>
          <w:rFonts w:ascii="NimbusRomNo9L-Regu" w:hAnsi="NimbusRomNo9L-Regu" w:cs="宋体" w:hint="eastAsia"/>
          <w:color w:val="000000"/>
          <w:kern w:val="0"/>
        </w:rPr>
        <w:t>attention</w:t>
      </w:r>
      <w:r w:rsidR="00902510">
        <w:rPr>
          <w:rFonts w:ascii="NimbusRomNo9L-Regu" w:hAnsi="NimbusRomNo9L-Regu" w:cs="宋体" w:hint="eastAsia"/>
          <w:color w:val="000000"/>
          <w:kern w:val="0"/>
        </w:rPr>
        <w:t>向量来通过问题向量最终产生指针网络的初始隐藏层输入向量</w:t>
      </w:r>
      <w:r w:rsidR="00CB1747" w:rsidRPr="00CB1747">
        <w:rPr>
          <w:rFonts w:ascii="NimbusRomNo9L-Regu" w:hAnsi="NimbusRomNo9L-Regu" w:cs="宋体" w:hint="eastAsia"/>
          <w:color w:val="000000"/>
          <w:kern w:val="0"/>
        </w:rPr>
        <w:t>。</w:t>
      </w:r>
      <w:r w:rsidR="00B41E43">
        <w:rPr>
          <w:rFonts w:ascii="NimbusRomNo9L-Regu" w:hAnsi="NimbusRomNo9L-Regu" w:cs="宋体" w:hint="eastAsia"/>
          <w:color w:val="000000"/>
          <w:kern w:val="0"/>
        </w:rPr>
        <w:t>我们</w:t>
      </w:r>
      <w:r w:rsidR="0083456A">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00CB1747" w:rsidRPr="00CB1747">
        <w:rPr>
          <w:rFonts w:ascii="NimbusRomNo9L-Regu" w:hAnsi="NimbusRomNo9L-Regu" w:cs="宋体" w:hint="eastAsia"/>
          <w:color w:val="000000"/>
          <w:kern w:val="0"/>
        </w:rPr>
        <w:t>，注意机制</w:t>
      </w:r>
      <w:r w:rsidR="00844235">
        <w:rPr>
          <w:rFonts w:ascii="NimbusRomNo9L-Regu" w:hAnsi="NimbusRomNo9L-Regu" w:cs="宋体" w:hint="eastAsia"/>
          <w:color w:val="000000"/>
          <w:kern w:val="0"/>
        </w:rPr>
        <w:t>这里</w:t>
      </w:r>
      <w:r w:rsidR="00CB1747" w:rsidRPr="00CB1747">
        <w:rPr>
          <w:rFonts w:ascii="NimbusRomNo9L-Regu" w:hAnsi="NimbusRomNo9L-Regu" w:cs="宋体" w:hint="eastAsia"/>
          <w:color w:val="000000"/>
          <w:kern w:val="0"/>
        </w:rPr>
        <w:t>被用作</w:t>
      </w:r>
      <w:r w:rsidR="00844235">
        <w:rPr>
          <w:rFonts w:ascii="NimbusRomNo9L-Regu" w:hAnsi="NimbusRomNo9L-Regu" w:cs="宋体" w:hint="eastAsia"/>
          <w:color w:val="000000"/>
          <w:kern w:val="0"/>
        </w:rPr>
        <w:t>从文章</w:t>
      </w:r>
      <w:r w:rsidR="00CB1747" w:rsidRPr="00CB1747">
        <w:rPr>
          <w:rFonts w:ascii="NimbusRomNo9L-Regu" w:hAnsi="NimbusRomNo9L-Regu" w:cs="宋体" w:hint="eastAsia"/>
          <w:color w:val="000000"/>
          <w:kern w:val="0"/>
        </w:rPr>
        <w:t>选择</w:t>
      </w:r>
      <w:r w:rsidR="00844235">
        <w:rPr>
          <w:rFonts w:ascii="NimbusRomNo9L-Regu" w:hAnsi="NimbusRomNo9L-Regu" w:cs="宋体" w:hint="eastAsia"/>
          <w:color w:val="000000"/>
          <w:kern w:val="0"/>
        </w:rPr>
        <w:t>答案</w:t>
      </w:r>
      <w:r w:rsidR="00CB1747" w:rsidRPr="00CB1747">
        <w:rPr>
          <w:rFonts w:ascii="NimbusRomNo9L-Regu" w:hAnsi="NimbusRomNo9L-Regu" w:cs="宋体" w:hint="eastAsia"/>
          <w:color w:val="000000"/>
          <w:kern w:val="0"/>
        </w:rPr>
        <w:t>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008A7AB5">
        <w:rPr>
          <w:rFonts w:ascii="NimbusRomNo9L-Regu" w:hAnsi="NimbusRomNo9L-Regu" w:cs="宋体" w:hint="eastAsia"/>
          <w:color w:val="000000"/>
          <w:kern w:val="0"/>
        </w:rPr>
        <w:t>）和</w:t>
      </w:r>
      <w:r w:rsidR="00BB2DD8">
        <w:rPr>
          <w:rFonts w:ascii="NimbusRomNo9L-Regu" w:hAnsi="NimbusRomNo9L-Regu" w:cs="宋体" w:hint="eastAsia"/>
          <w:color w:val="000000"/>
          <w:kern w:val="0"/>
        </w:rPr>
        <w:t>结束</w:t>
      </w:r>
      <w:r w:rsidR="00CB1747" w:rsidRPr="00CB1747">
        <w:rPr>
          <w:rFonts w:ascii="NimbusRomNo9L-Regu" w:hAnsi="NimbusRomNo9L-Regu" w:cs="宋体" w:hint="eastAsia"/>
          <w:color w:val="000000"/>
          <w:kern w:val="0"/>
        </w:rPr>
        <w:t>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sidR="001F6773">
        <w:rPr>
          <w:rFonts w:ascii="NimbusRomNo9L-Regu" w:hAnsi="NimbusRomNo9L-Regu" w:cs="宋体" w:hint="eastAsia"/>
          <w:color w:val="000000"/>
          <w:kern w:val="0"/>
        </w:rPr>
        <w:t>），</w:t>
      </w:r>
      <w:r w:rsidR="00BB2DD8">
        <w:rPr>
          <w:rFonts w:ascii="NimbusRomNo9L-Regu" w:hAnsi="NimbusRomNo9L-Regu" w:cs="宋体" w:hint="eastAsia"/>
          <w:color w:val="000000"/>
          <w:kern w:val="0"/>
        </w:rPr>
        <w:t>整个过程</w:t>
      </w:r>
      <w:r w:rsidR="001F6773">
        <w:rPr>
          <w:rFonts w:ascii="NimbusRomNo9L-Regu" w:hAnsi="NimbusRomNo9L-Regu" w:cs="宋体" w:hint="eastAsia"/>
          <w:color w:val="000000"/>
          <w:kern w:val="0"/>
        </w:rPr>
        <w:t>可</w:t>
      </w:r>
      <w:r w:rsidR="000C373C">
        <w:rPr>
          <w:rFonts w:ascii="NimbusRomNo9L-Regu" w:hAnsi="NimbusRomNo9L-Regu" w:cs="宋体" w:hint="eastAsia"/>
          <w:color w:val="000000"/>
          <w:kern w:val="0"/>
        </w:rPr>
        <w:t>形式化表达</w:t>
      </w:r>
      <w:r w:rsidR="00CB1747" w:rsidRPr="00CB1747">
        <w:rPr>
          <w:rFonts w:ascii="NimbusRomNo9L-Regu" w:hAnsi="NimbusRomNo9L-Regu" w:cs="宋体" w:hint="eastAsia"/>
          <w:color w:val="000000"/>
          <w:kern w:val="0"/>
        </w:rPr>
        <w:t>如下：</w:t>
      </w:r>
    </w:p>
    <w:p w:rsidR="00BB2DD8" w:rsidRDefault="00BB2DD8" w:rsidP="00CB1747">
      <w:pPr>
        <w:ind w:firstLine="420"/>
        <w:rPr>
          <w:rFonts w:ascii="NimbusRomNo9L-Regu" w:hAnsi="NimbusRomNo9L-Regu" w:cs="宋体" w:hint="eastAsia"/>
          <w:color w:val="000000"/>
          <w:kern w:val="0"/>
        </w:rPr>
      </w:pPr>
    </w:p>
    <w:p w:rsidR="00292205" w:rsidRPr="00E2072F" w:rsidRDefault="00C64668"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567A6E" w:rsidRPr="00A574D2" w:rsidRDefault="00C64668"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A574D2" w:rsidRDefault="00C64668" w:rsidP="00CD0890">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C51C1">
        <w:rPr>
          <w:rFonts w:ascii="NimbusRomNo9L-Regu" w:hAnsi="NimbusRomNo9L-Regu" w:cs="宋体" w:hint="eastAsia"/>
          <w:color w:val="000000"/>
          <w:kern w:val="0"/>
        </w:rPr>
        <w:t xml:space="preserve">     </w:t>
      </w:r>
      <w:r w:rsidR="00CD0890">
        <w:rPr>
          <w:rFonts w:ascii="NimbusRomNo9L-Regu" w:hAnsi="NimbusRomNo9L-Regu" w:cs="宋体"/>
          <w:color w:val="000000"/>
          <w:kern w:val="0"/>
        </w:rPr>
        <w:t xml:space="preserve">             </w:t>
      </w:r>
      <w:r w:rsidR="00FE388C">
        <w:rPr>
          <w:rFonts w:ascii="NimbusRomNo9L-Regu" w:hAnsi="NimbusRomNo9L-Regu" w:cs="宋体"/>
          <w:color w:val="000000"/>
          <w:kern w:val="0"/>
        </w:rPr>
        <w:tab/>
      </w:r>
      <w:r w:rsidR="00EC51C1">
        <w:rPr>
          <w:rFonts w:ascii="NimbusRomNo9L-Regu" w:hAnsi="NimbusRomNo9L-Regu" w:cs="宋体" w:hint="eastAsia"/>
          <w:color w:val="000000"/>
          <w:kern w:val="0"/>
        </w:rPr>
        <w:t>（</w:t>
      </w:r>
      <w:r w:rsidR="00EC51C1">
        <w:rPr>
          <w:rFonts w:ascii="NimbusRomNo9L-Regu" w:hAnsi="NimbusRomNo9L-Regu" w:cs="宋体" w:hint="eastAsia"/>
          <w:color w:val="000000"/>
          <w:kern w:val="0"/>
        </w:rPr>
        <w:t>9</w:t>
      </w:r>
      <w:r w:rsidR="00EC51C1">
        <w:rPr>
          <w:rFonts w:ascii="NimbusRomNo9L-Regu" w:hAnsi="NimbusRomNo9L-Regu" w:cs="宋体" w:hint="eastAsia"/>
          <w:color w:val="000000"/>
          <w:kern w:val="0"/>
        </w:rPr>
        <w:t>）</w:t>
      </w:r>
    </w:p>
    <w:p w:rsidR="00BA0E23" w:rsidRDefault="00BA0E23" w:rsidP="00CD0890">
      <w:pPr>
        <w:spacing w:line="240" w:lineRule="auto"/>
        <w:ind w:firstLineChars="1200" w:firstLine="2880"/>
        <w:rPr>
          <w:rFonts w:ascii="NimbusRomNo9L-Regu" w:hAnsi="NimbusRomNo9L-Regu" w:cs="宋体" w:hint="eastAsia"/>
          <w:color w:val="000000"/>
          <w:kern w:val="0"/>
        </w:rPr>
      </w:pPr>
    </w:p>
    <w:p w:rsidR="00CE5E2F" w:rsidRDefault="00CE5E2F" w:rsidP="001276E1">
      <w:pPr>
        <w:spacing w:line="240" w:lineRule="auto"/>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m:oMath>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r>
              <w:rPr>
                <w:rFonts w:ascii="Cambria Math" w:hAnsi="Cambria Math" w:cs="宋体"/>
                <w:color w:val="000000"/>
                <w:kern w:val="0"/>
              </w:rPr>
              <m:t>-1</m:t>
            </m:r>
          </m:sub>
          <m:sup>
            <m:r>
              <w:rPr>
                <w:rFonts w:ascii="Cambria Math" w:hAnsi="Cambria Math" w:cs="宋体"/>
                <w:color w:val="000000"/>
                <w:kern w:val="0"/>
              </w:rPr>
              <m:t>a</m:t>
            </m:r>
          </m:sup>
        </m:sSubSup>
      </m:oMath>
      <w:r w:rsidRPr="00CE5E2F">
        <w:rPr>
          <w:rFonts w:ascii="NimbusRomNo9L-Regu" w:hAnsi="NimbusRomNo9L-Regu" w:cs="宋体" w:hint="eastAsia"/>
          <w:color w:val="000000"/>
          <w:kern w:val="0"/>
        </w:rPr>
        <w:t>表示</w:t>
      </w:r>
      <w:r w:rsidR="00176C0E">
        <w:rPr>
          <w:rFonts w:ascii="NimbusRomNo9L-Regu" w:hAnsi="NimbusRomNo9L-Regu" w:cs="宋体" w:hint="eastAsia"/>
          <w:color w:val="000000"/>
          <w:kern w:val="0"/>
        </w:rPr>
        <w:t>循环神经</w:t>
      </w:r>
      <w:r w:rsidRPr="00CE5E2F">
        <w:rPr>
          <w:rFonts w:ascii="NimbusRomNo9L-Regu" w:hAnsi="NimbusRomNo9L-Regu" w:cs="宋体" w:hint="eastAsia"/>
          <w:color w:val="000000"/>
          <w:kern w:val="0"/>
        </w:rPr>
        <w:t>网络的最后一个隐藏状态</w:t>
      </w:r>
      <w:r w:rsidR="00176C0E" w:rsidRPr="00CE5E2F">
        <w:rPr>
          <w:rFonts w:ascii="NimbusRomNo9L-Regu" w:hAnsi="NimbusRomNo9L-Regu" w:cs="宋体" w:hint="eastAsia"/>
          <w:color w:val="000000"/>
          <w:kern w:val="0"/>
        </w:rPr>
        <w:t>（</w:t>
      </w:r>
      <w:r w:rsidR="00176C0E">
        <w:rPr>
          <w:rFonts w:ascii="NimbusRomNo9L-Regu" w:hAnsi="NimbusRomNo9L-Regu" w:cs="宋体" w:hint="eastAsia"/>
          <w:color w:val="000000"/>
          <w:kern w:val="0"/>
        </w:rPr>
        <w:t>即</w:t>
      </w:r>
      <w:r w:rsidR="00176C0E" w:rsidRPr="00CE5E2F">
        <w:rPr>
          <w:rFonts w:ascii="NimbusRomNo9L-Regu" w:hAnsi="NimbusRomNo9L-Regu" w:cs="宋体" w:hint="eastAsia"/>
          <w:color w:val="000000"/>
          <w:kern w:val="0"/>
        </w:rPr>
        <w:t>指针网络）</w:t>
      </w:r>
      <w:r w:rsidR="00881851">
        <w:rPr>
          <w:rFonts w:ascii="NimbusRomNo9L-Regu" w:hAnsi="NimbusRomNo9L-Regu" w:cs="宋体" w:hint="eastAsia"/>
          <w:color w:val="000000"/>
          <w:kern w:val="0"/>
        </w:rPr>
        <w:t>。循环神经网络的输入是一个基于预测概率分布</w:t>
      </w:r>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hint="eastAsia"/>
                <w:color w:val="000000"/>
                <w:kern w:val="0"/>
              </w:rPr>
              <m:t>t</m:t>
            </m:r>
          </m:sub>
        </m:sSub>
      </m:oMath>
      <w:r w:rsidR="00881851">
        <w:rPr>
          <w:rFonts w:ascii="NimbusRomNo9L-Regu" w:hAnsi="NimbusRomNo9L-Regu" w:cs="宋体" w:hint="eastAsia"/>
          <w:color w:val="000000"/>
          <w:kern w:val="0"/>
        </w:rPr>
        <w:t>的池化</w:t>
      </w:r>
      <w:r w:rsidR="00881851">
        <w:rPr>
          <w:rFonts w:ascii="NimbusRomNo9L-Regu" w:hAnsi="NimbusRomNo9L-Regu" w:cs="宋体" w:hint="eastAsia"/>
          <w:color w:val="000000"/>
          <w:kern w:val="0"/>
        </w:rPr>
        <w:t>attention</w:t>
      </w:r>
      <w:r w:rsidR="00881851">
        <w:rPr>
          <w:rFonts w:ascii="NimbusRomNo9L-Regu" w:hAnsi="NimbusRomNo9L-Regu" w:cs="宋体" w:hint="eastAsia"/>
          <w:color w:val="000000"/>
          <w:kern w:val="0"/>
        </w:rPr>
        <w:t>向量：</w:t>
      </w:r>
    </w:p>
    <w:p w:rsidR="00A92AA1" w:rsidRPr="00A46E43" w:rsidRDefault="00C64668" w:rsidP="00A947DC">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A46E43" w:rsidRDefault="00C64668" w:rsidP="00A62FBC">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A62FBC">
        <w:rPr>
          <w:rFonts w:ascii="NimbusRomNo9L-Regu" w:hAnsi="NimbusRomNo9L-Regu" w:cs="宋体" w:hint="eastAsia"/>
          <w:color w:val="000000"/>
          <w:kern w:val="0"/>
        </w:rPr>
        <w:t xml:space="preserve">       </w:t>
      </w:r>
      <w:r w:rsidR="00494CD3">
        <w:rPr>
          <w:rFonts w:ascii="NimbusRomNo9L-Regu" w:hAnsi="NimbusRomNo9L-Regu" w:cs="宋体"/>
          <w:color w:val="000000"/>
          <w:kern w:val="0"/>
        </w:rPr>
        <w:t xml:space="preserve">           </w:t>
      </w:r>
      <w:r w:rsidR="00CA09DE">
        <w:rPr>
          <w:rFonts w:ascii="NimbusRomNo9L-Regu" w:hAnsi="NimbusRomNo9L-Regu" w:cs="宋体" w:hint="eastAsia"/>
          <w:color w:val="000000"/>
          <w:kern w:val="0"/>
        </w:rPr>
        <w:t>（</w:t>
      </w:r>
      <w:r w:rsidR="00CA09DE">
        <w:rPr>
          <w:rFonts w:ascii="NimbusRomNo9L-Regu" w:hAnsi="NimbusRomNo9L-Regu" w:cs="宋体" w:hint="eastAsia"/>
          <w:color w:val="000000"/>
          <w:kern w:val="0"/>
        </w:rPr>
        <w:t>10</w:t>
      </w:r>
      <w:r w:rsidR="00CA09DE">
        <w:rPr>
          <w:rFonts w:ascii="NimbusRomNo9L-Regu" w:hAnsi="NimbusRomNo9L-Regu" w:cs="宋体" w:hint="eastAsia"/>
          <w:color w:val="000000"/>
          <w:kern w:val="0"/>
        </w:rPr>
        <w:t>）</w:t>
      </w:r>
    </w:p>
    <w:p w:rsidR="00A87A78" w:rsidRDefault="00A87A78" w:rsidP="00A62FBC">
      <w:pPr>
        <w:spacing w:line="240" w:lineRule="auto"/>
        <w:ind w:firstLineChars="1350" w:firstLine="3240"/>
        <w:rPr>
          <w:rFonts w:ascii="NimbusRomNo9L-Regu" w:hAnsi="NimbusRomNo9L-Regu" w:cs="宋体" w:hint="eastAsia"/>
          <w:color w:val="000000"/>
          <w:kern w:val="0"/>
        </w:rPr>
      </w:pPr>
    </w:p>
    <w:p w:rsidR="00395F8A" w:rsidRDefault="00395F8A" w:rsidP="007A6C2A">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w:t>
      </w:r>
      <w:r w:rsidR="00D13E53">
        <w:rPr>
          <w:rFonts w:ascii="NimbusRomNo9L-Regu" w:hAnsi="NimbusRomNo9L-Regu" w:cs="宋体" w:hint="eastAsia"/>
          <w:color w:val="000000"/>
          <w:kern w:val="0"/>
        </w:rPr>
        <w:t>答案的</w:t>
      </w:r>
      <w:r w:rsidRPr="00395F8A">
        <w:rPr>
          <w:rFonts w:ascii="NimbusRomNo9L-Regu" w:hAnsi="NimbusRomNo9L-Regu" w:cs="宋体" w:hint="eastAsia"/>
          <w:color w:val="000000"/>
          <w:kern w:val="0"/>
        </w:rPr>
        <w:t>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006E5557">
        <w:rPr>
          <w:rFonts w:ascii="NimbusRomNo9L-Regu" w:hAnsi="NimbusRomNo9L-Regu" w:cs="宋体" w:hint="eastAsia"/>
          <w:color w:val="000000"/>
          <w:kern w:val="0"/>
        </w:rPr>
        <w:t>表示循环神经网络</w:t>
      </w:r>
      <w:r w:rsidR="00DD2FB0">
        <w:rPr>
          <w:rFonts w:ascii="NimbusRomNo9L-Regu" w:hAnsi="NimbusRomNo9L-Regu" w:cs="宋体" w:hint="eastAsia"/>
          <w:color w:val="000000"/>
          <w:kern w:val="0"/>
        </w:rPr>
        <w:t>的初始隐藏层状态</w:t>
      </w:r>
      <w:r w:rsidRPr="00395F8A">
        <w:rPr>
          <w:rFonts w:ascii="NimbusRomNo9L-Regu" w:hAnsi="NimbusRomNo9L-Regu" w:cs="宋体" w:hint="eastAsia"/>
          <w:color w:val="000000"/>
          <w:kern w:val="0"/>
        </w:rPr>
        <w:t>。我们利用问题向量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004E07A9">
        <w:rPr>
          <w:rFonts w:ascii="NimbusRomNo9L-Regu" w:hAnsi="NimbusRomNo9L-Regu" w:cs="宋体" w:hint="eastAsia"/>
          <w:color w:val="000000"/>
          <w:kern w:val="0"/>
        </w:rPr>
        <w:t>作为循环神经</w:t>
      </w:r>
      <w:r w:rsidRPr="00395F8A">
        <w:rPr>
          <w:rFonts w:ascii="NimbusRomNo9L-Regu" w:hAnsi="NimbusRomNo9L-Regu" w:cs="宋体" w:hint="eastAsia"/>
          <w:color w:val="000000"/>
          <w:kern w:val="0"/>
        </w:rPr>
        <w:t>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m:oMath>
        <m:sSubSup>
          <m:sSubSupPr>
            <m:ctrlPr>
              <w:rPr>
                <w:rFonts w:ascii="Cambria Math" w:hAnsi="Cambria Math" w:cs="宋体"/>
                <w:color w:val="000000"/>
                <w:kern w:val="0"/>
              </w:rPr>
            </m:ctrlPr>
          </m:sSubSupPr>
          <m:e>
            <m:r>
              <w:rPr>
                <w:rFonts w:ascii="Cambria Math" w:hAnsi="Cambria Math" w:cs="宋体"/>
                <w:color w:val="000000"/>
                <w:kern w:val="0"/>
              </w:rPr>
              <m:t>V</m:t>
            </m:r>
          </m:e>
          <m:sub>
            <m:r>
              <w:rPr>
                <w:rFonts w:ascii="Cambria Math" w:hAnsi="Cambria Math" w:cs="宋体" w:hint="eastAsia"/>
                <w:color w:val="000000"/>
                <w:kern w:val="0"/>
              </w:rPr>
              <m:t>r</m:t>
            </m:r>
          </m:sub>
          <m:sup>
            <m:r>
              <w:rPr>
                <w:rFonts w:ascii="Cambria Math" w:hAnsi="Cambria Math" w:cs="宋体"/>
                <w:color w:val="000000"/>
                <w:kern w:val="0"/>
              </w:rPr>
              <m:t>Q</m:t>
            </m:r>
          </m:sup>
        </m:sSubSup>
      </m:oMath>
      <w:r w:rsidRPr="00395F8A">
        <w:rPr>
          <w:rFonts w:ascii="NimbusRomNo9L-Regu" w:hAnsi="NimbusRomNo9L-Regu" w:cs="宋体" w:hint="eastAsia"/>
          <w:color w:val="000000"/>
          <w:kern w:val="0"/>
        </w:rPr>
        <w:t>的问题的注意集合向量：</w:t>
      </w:r>
    </w:p>
    <w:p w:rsidR="00CA3B17" w:rsidRDefault="00CA3B17" w:rsidP="007A6C2A">
      <w:pPr>
        <w:ind w:firstLine="420"/>
        <w:rPr>
          <w:rFonts w:ascii="NimbusRomNo9L-Regu" w:hAnsi="NimbusRomNo9L-Regu" w:cs="宋体" w:hint="eastAsia"/>
          <w:color w:val="000000"/>
          <w:kern w:val="0"/>
        </w:rPr>
      </w:pPr>
    </w:p>
    <w:p w:rsidR="0005383B" w:rsidRPr="0005383B" w:rsidRDefault="00C64668"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567A6E" w:rsidRPr="00586014" w:rsidRDefault="00C64668"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567A6E" w:rsidRDefault="00C64668" w:rsidP="001D682B">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567A6E">
        <w:rPr>
          <w:rFonts w:ascii="NimbusRomNo9L-Regu" w:hAnsi="NimbusRomNo9L-Regu" w:cs="宋体" w:hint="eastAsia"/>
          <w:color w:val="000000"/>
          <w:kern w:val="0"/>
        </w:rPr>
        <w:t xml:space="preserve">     </w:t>
      </w:r>
      <w:r w:rsidR="00567A6E">
        <w:rPr>
          <w:rFonts w:ascii="NimbusRomNo9L-Regu" w:hAnsi="NimbusRomNo9L-Regu" w:cs="宋体"/>
          <w:color w:val="000000"/>
          <w:kern w:val="0"/>
        </w:rPr>
        <w:t xml:space="preserve">    </w:t>
      </w:r>
      <w:r w:rsidR="00494CD3">
        <w:rPr>
          <w:rFonts w:ascii="NimbusRomNo9L-Regu" w:hAnsi="NimbusRomNo9L-Regu" w:cs="宋体"/>
          <w:color w:val="000000"/>
          <w:kern w:val="0"/>
        </w:rPr>
        <w:t xml:space="preserve">          </w:t>
      </w:r>
      <w:r w:rsidR="00567A6E">
        <w:rPr>
          <w:rFonts w:ascii="NimbusRomNo9L-Regu" w:hAnsi="NimbusRomNo9L-Regu" w:cs="宋体" w:hint="eastAsia"/>
          <w:color w:val="000000"/>
          <w:kern w:val="0"/>
        </w:rPr>
        <w:t>（</w:t>
      </w:r>
      <w:r w:rsidR="00567A6E">
        <w:rPr>
          <w:rFonts w:ascii="NimbusRomNo9L-Regu" w:hAnsi="NimbusRomNo9L-Regu" w:cs="宋体" w:hint="eastAsia"/>
          <w:color w:val="000000"/>
          <w:kern w:val="0"/>
        </w:rPr>
        <w:t>11</w:t>
      </w:r>
      <w:r w:rsidR="00567A6E">
        <w:rPr>
          <w:rFonts w:ascii="NimbusRomNo9L-Regu" w:hAnsi="NimbusRomNo9L-Regu" w:cs="宋体" w:hint="eastAsia"/>
          <w:color w:val="000000"/>
          <w:kern w:val="0"/>
        </w:rPr>
        <w:t>）</w:t>
      </w:r>
    </w:p>
    <w:p w:rsidR="00567A6E" w:rsidRPr="00567A6E" w:rsidRDefault="00567A6E" w:rsidP="001D682B">
      <w:pPr>
        <w:spacing w:line="240" w:lineRule="auto"/>
        <w:ind w:firstLine="420"/>
        <w:rPr>
          <w:rFonts w:ascii="NimbusRomNo9L-Regu" w:hAnsi="NimbusRomNo9L-Regu" w:cs="宋体"/>
          <w:color w:val="000000"/>
          <w:kern w:val="0"/>
        </w:rPr>
      </w:pPr>
    </w:p>
    <w:p w:rsidR="000C2C71" w:rsidRDefault="00D123D1" w:rsidP="001D682B">
      <w:pPr>
        <w:ind w:firstLine="420"/>
        <w:rPr>
          <w:rFonts w:ascii="NimbusRomNo9L-Regu" w:hAnsi="NimbusRomNo9L-Regu" w:cs="宋体"/>
          <w:color w:val="000000"/>
          <w:kern w:val="0"/>
        </w:rPr>
      </w:pPr>
      <w:r w:rsidRPr="00D123D1">
        <w:rPr>
          <w:rFonts w:ascii="NimbusRomNo9L-Regu" w:hAnsi="NimbusRomNo9L-Regu" w:cs="宋体" w:hint="eastAsia"/>
          <w:color w:val="000000"/>
          <w:kern w:val="0"/>
        </w:rPr>
        <w:t>为了训练网络，我们</w:t>
      </w:r>
      <w:r w:rsidR="009D5E45">
        <w:rPr>
          <w:rFonts w:ascii="NimbusRomNo9L-Regu" w:hAnsi="NimbusRomNo9L-Regu" w:cs="宋体" w:hint="eastAsia"/>
          <w:color w:val="000000"/>
          <w:kern w:val="0"/>
        </w:rPr>
        <w:t>采用</w:t>
      </w:r>
      <w:r w:rsidRPr="00D123D1">
        <w:rPr>
          <w:rFonts w:ascii="NimbusRomNo9L-Regu" w:hAnsi="NimbusRomNo9L-Regu" w:cs="宋体" w:hint="eastAsia"/>
          <w:color w:val="000000"/>
          <w:kern w:val="0"/>
        </w:rPr>
        <w:t>最小化负对数概率的总和</w:t>
      </w:r>
      <w:r w:rsidR="007A7151">
        <w:rPr>
          <w:rFonts w:ascii="NimbusRomNo9L-Regu" w:hAnsi="NimbusRomNo9L-Regu" w:cs="宋体" w:hint="eastAsia"/>
          <w:color w:val="000000"/>
          <w:kern w:val="0"/>
        </w:rPr>
        <w:t>的方法，其中概率分布是</w:t>
      </w:r>
      <w:r w:rsidR="00B37E0A">
        <w:rPr>
          <w:rFonts w:ascii="NimbusRomNo9L-Regu" w:hAnsi="NimbusRomNo9L-Regu" w:cs="宋体" w:hint="eastAsia"/>
          <w:color w:val="000000"/>
          <w:kern w:val="0"/>
        </w:rPr>
        <w:t>输出层所给出的答案起止位置概率分布</w:t>
      </w:r>
      <w:r w:rsidR="00021F59">
        <w:rPr>
          <w:rFonts w:ascii="NimbusRomNo9L-Regu" w:hAnsi="NimbusRomNo9L-Regu" w:cs="宋体" w:hint="eastAsia"/>
          <w:color w:val="000000"/>
          <w:kern w:val="0"/>
        </w:rPr>
        <w:t>。</w:t>
      </w:r>
    </w:p>
    <w:p w:rsidR="00FD1451" w:rsidRPr="00FD1451" w:rsidRDefault="00FD1451" w:rsidP="00D123D1">
      <w:pPr>
        <w:ind w:firstLine="420"/>
        <w:rPr>
          <w:rFonts w:ascii="NimbusRomNo9L-Regu" w:hAnsi="NimbusRomNo9L-Regu" w:cs="宋体"/>
          <w:color w:val="000000"/>
          <w:kern w:val="0"/>
        </w:rPr>
      </w:pPr>
    </w:p>
    <w:p w:rsidR="00C3602C" w:rsidRPr="001514C9" w:rsidRDefault="00C3602C"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0000D4" w:rsidRDefault="000000D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FD1451" w:rsidRDefault="00FD1451" w:rsidP="0081265C">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00F63012">
        <w:rPr>
          <w:rFonts w:ascii="NimbusRomNo9L-Regu" w:hAnsi="NimbusRomNo9L-Regu" w:cs="宋体" w:hint="eastAsia"/>
          <w:color w:val="000000"/>
          <w:kern w:val="0"/>
        </w:rPr>
        <w:t>数据集，并用它</w:t>
      </w:r>
      <w:r w:rsidRPr="00FD1451">
        <w:rPr>
          <w:rFonts w:ascii="NimbusRomNo9L-Regu" w:hAnsi="NimbusRomNo9L-Regu" w:cs="宋体" w:hint="eastAsia"/>
          <w:color w:val="000000"/>
          <w:kern w:val="0"/>
        </w:rPr>
        <w:t>训练和评估我们的模型，</w:t>
      </w:r>
      <w:r w:rsidR="00F63012">
        <w:rPr>
          <w:rFonts w:ascii="NimbusRomNo9L-Regu" w:hAnsi="NimbusRomNo9L-Regu" w:cs="宋体" w:hint="eastAsia"/>
          <w:color w:val="000000"/>
          <w:kern w:val="0"/>
        </w:rPr>
        <w:t>在</w:t>
      </w:r>
      <w:r w:rsidR="00F63012" w:rsidRPr="00FD1451">
        <w:rPr>
          <w:rFonts w:ascii="NimbusRomNo9L-Regu" w:hAnsi="NimbusRomNo9L-Regu" w:cs="宋体" w:hint="eastAsia"/>
          <w:color w:val="000000"/>
          <w:kern w:val="0"/>
        </w:rPr>
        <w:t>过去几个月</w:t>
      </w:r>
      <w:r w:rsidR="008F14A7">
        <w:rPr>
          <w:rFonts w:ascii="NimbusRomNo9L-Regu" w:hAnsi="NimbusRomNo9L-Regu" w:cs="宋体" w:hint="eastAsia"/>
          <w:color w:val="000000"/>
          <w:kern w:val="0"/>
        </w:rPr>
        <w:t>中，该数据集</w:t>
      </w:r>
      <w:r w:rsidRPr="00FD1451">
        <w:rPr>
          <w:rFonts w:ascii="NimbusRomNo9L-Regu" w:hAnsi="NimbusRomNo9L-Regu" w:cs="宋体" w:hint="eastAsia"/>
          <w:color w:val="000000"/>
          <w:kern w:val="0"/>
        </w:rPr>
        <w:t>获得了巨大关注。</w:t>
      </w:r>
      <w:r w:rsidRPr="00FD1451">
        <w:rPr>
          <w:rFonts w:ascii="NimbusRomNo9L-Regu" w:hAnsi="NimbusRomNo9L-Regu" w:cs="宋体" w:hint="eastAsia"/>
          <w:color w:val="000000"/>
          <w:kern w:val="0"/>
        </w:rPr>
        <w:t xml:space="preserve"> SQuAD</w:t>
      </w:r>
      <w:r w:rsidR="00F67383">
        <w:rPr>
          <w:rFonts w:ascii="NimbusRomNo9L-Regu" w:hAnsi="NimbusRomNo9L-Regu" w:cs="宋体" w:hint="eastAsia"/>
          <w:color w:val="000000"/>
          <w:kern w:val="0"/>
        </w:rPr>
        <w:t>包含</w:t>
      </w:r>
      <w:r w:rsidR="00F67383">
        <w:rPr>
          <w:rFonts w:ascii="NimbusRomNo9L-Regu" w:hAnsi="NimbusRomNo9L-Regu" w:cs="宋体" w:hint="eastAsia"/>
          <w:color w:val="000000"/>
          <w:kern w:val="0"/>
        </w:rPr>
        <w:t>1</w:t>
      </w:r>
      <w:r w:rsidR="00F67383" w:rsidRPr="00FD1451">
        <w:rPr>
          <w:rFonts w:ascii="NimbusRomNo9L-Regu" w:hAnsi="NimbusRomNo9L-Regu" w:cs="宋体" w:hint="eastAsia"/>
          <w:color w:val="000000"/>
          <w:kern w:val="0"/>
        </w:rPr>
        <w:t>0</w:t>
      </w:r>
      <w:r w:rsidR="00F67383" w:rsidRPr="00FD1451">
        <w:rPr>
          <w:rFonts w:ascii="NimbusRomNo9L-Regu" w:hAnsi="NimbusRomNo9L-Regu" w:cs="宋体" w:hint="eastAsia"/>
          <w:color w:val="000000"/>
          <w:kern w:val="0"/>
        </w:rPr>
        <w:t>万多个问题</w:t>
      </w:r>
      <w:r w:rsidR="00F67383">
        <w:rPr>
          <w:rFonts w:ascii="NimbusRomNo9L-Regu" w:hAnsi="NimbusRomNo9L-Regu" w:cs="宋体" w:hint="eastAsia"/>
          <w:color w:val="000000"/>
          <w:kern w:val="0"/>
        </w:rPr>
        <w:t>，全部通过众包的方式由人工完成，语料来自</w:t>
      </w:r>
      <w:r w:rsidRPr="00FD1451">
        <w:rPr>
          <w:rFonts w:ascii="NimbusRomNo9L-Regu" w:hAnsi="NimbusRomNo9L-Regu" w:cs="宋体" w:hint="eastAsia"/>
          <w:color w:val="000000"/>
          <w:kern w:val="0"/>
        </w:rPr>
        <w:t>536</w:t>
      </w:r>
      <w:r w:rsidR="00F67383">
        <w:rPr>
          <w:rFonts w:ascii="NimbusRomNo9L-Regu" w:hAnsi="NimbusRomNo9L-Regu" w:cs="宋体" w:hint="eastAsia"/>
          <w:color w:val="000000"/>
          <w:kern w:val="0"/>
        </w:rPr>
        <w:t>篇</w:t>
      </w:r>
      <w:r w:rsidR="00D3361C">
        <w:rPr>
          <w:rFonts w:ascii="NimbusRomNo9L-Regu" w:hAnsi="NimbusRomNo9L-Regu" w:cs="宋体" w:hint="eastAsia"/>
          <w:color w:val="000000"/>
          <w:kern w:val="0"/>
        </w:rPr>
        <w:t>维基百科</w:t>
      </w:r>
      <w:r w:rsidRPr="00FD1451">
        <w:rPr>
          <w:rFonts w:ascii="NimbusRomNo9L-Regu" w:hAnsi="NimbusRomNo9L-Regu" w:cs="宋体" w:hint="eastAsia"/>
          <w:color w:val="000000"/>
          <w:kern w:val="0"/>
        </w:rPr>
        <w:t>文章。数据集随机分为训练集（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007C01C3">
        <w:rPr>
          <w:rFonts w:ascii="NimbusRomNo9L-Regu" w:hAnsi="NimbusRomNo9L-Regu" w:cs="宋体" w:hint="eastAsia"/>
          <w:color w:val="000000"/>
          <w:kern w:val="0"/>
        </w:rPr>
        <w:t>开发</w:t>
      </w:r>
      <w:r w:rsidR="00D44B67">
        <w:rPr>
          <w:rFonts w:ascii="NimbusRomNo9L-Regu" w:hAnsi="NimbusRomNo9L-Regu" w:cs="宋体" w:hint="eastAsia"/>
          <w:color w:val="000000"/>
          <w:kern w:val="0"/>
        </w:rPr>
        <w:t>集</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％）。每个问题的答案都是</w:t>
      </w:r>
      <w:r w:rsidR="00CC54F2">
        <w:rPr>
          <w:rFonts w:ascii="NimbusRomNo9L-Regu" w:hAnsi="NimbusRomNo9L-Regu" w:cs="宋体" w:hint="eastAsia"/>
          <w:color w:val="000000"/>
          <w:kern w:val="0"/>
        </w:rPr>
        <w:t>文章中的一小段文本。</w:t>
      </w:r>
    </w:p>
    <w:p w:rsidR="005B02E1" w:rsidRDefault="00A54B85" w:rsidP="00AF73E6">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00F50B2F">
        <w:rPr>
          <w:rFonts w:ascii="NimbusRomNo9L-Regu" w:hAnsi="NimbusRomNo9L-Regu" w:cs="宋体" w:hint="eastAsia"/>
          <w:color w:val="000000"/>
          <w:kern w:val="0"/>
        </w:rPr>
        <w:t>年）的分词</w:t>
      </w:r>
      <w:r w:rsidR="00FA1017">
        <w:rPr>
          <w:rFonts w:ascii="NimbusRomNo9L-Regu" w:hAnsi="NimbusRomNo9L-Regu" w:cs="宋体" w:hint="eastAsia"/>
          <w:color w:val="000000"/>
          <w:kern w:val="0"/>
        </w:rPr>
        <w:t>器来预处理每个段落和问题。在我们的整个过程中都使用了</w:t>
      </w:r>
      <w:r w:rsidR="006B7357" w:rsidRPr="00A54B85">
        <w:rPr>
          <w:rFonts w:ascii="NimbusRomNo9L-Regu" w:hAnsi="NimbusRomNo9L-Regu" w:cs="宋体" w:hint="eastAsia"/>
          <w:color w:val="000000"/>
          <w:kern w:val="0"/>
        </w:rPr>
        <w:t>LSTM</w:t>
      </w:r>
      <w:r w:rsidR="006B7357" w:rsidRPr="00A54B85">
        <w:rPr>
          <w:rFonts w:ascii="NimbusRomNo9L-Regu" w:hAnsi="NimbusRomNo9L-Regu" w:cs="宋体" w:hint="eastAsia"/>
          <w:color w:val="000000"/>
          <w:kern w:val="0"/>
        </w:rPr>
        <w:t>的变体模型</w:t>
      </w:r>
      <w:r w:rsidR="00FA1017">
        <w:rPr>
          <w:rFonts w:ascii="NimbusRomNo9L-Regu" w:hAnsi="NimbusRomNo9L-Regu" w:cs="宋体" w:hint="eastAsia"/>
          <w:color w:val="000000"/>
          <w:kern w:val="0"/>
        </w:rPr>
        <w:t>门</w:t>
      </w:r>
      <w:r w:rsidRPr="00A54B85">
        <w:rPr>
          <w:rFonts w:ascii="NimbusRomNo9L-Regu" w:hAnsi="NimbusRomNo9L-Regu" w:cs="宋体" w:hint="eastAsia"/>
          <w:color w:val="000000"/>
          <w:kern w:val="0"/>
        </w:rPr>
        <w:t>循环单元（</w:t>
      </w:r>
      <w:r w:rsidR="006B7357">
        <w:rPr>
          <w:rFonts w:ascii="NimbusRomNo9L-Regu" w:hAnsi="NimbusRomNo9L-Regu" w:cs="宋体" w:hint="eastAsia"/>
          <w:color w:val="000000"/>
          <w:kern w:val="0"/>
        </w:rPr>
        <w:t>Cho</w:t>
      </w:r>
      <w:r w:rsidR="006B7357">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w:t>
      </w:r>
      <w:r w:rsidR="0031438D">
        <w:rPr>
          <w:rFonts w:ascii="NimbusRomNo9L-Regu" w:hAnsi="NimbusRomNo9L-Regu" w:cs="宋体" w:hint="eastAsia"/>
          <w:color w:val="000000"/>
          <w:kern w:val="0"/>
        </w:rPr>
        <w:t>。对于词向量编码</w:t>
      </w:r>
      <w:r w:rsidRPr="00A54B85">
        <w:rPr>
          <w:rFonts w:ascii="NimbusRomNo9L-Regu" w:hAnsi="NimbusRomNo9L-Regu" w:cs="宋体" w:hint="eastAsia"/>
          <w:color w:val="000000"/>
          <w:kern w:val="0"/>
        </w:rPr>
        <w:t>，我们</w:t>
      </w:r>
      <w:r w:rsidR="003D74CF">
        <w:rPr>
          <w:rFonts w:ascii="NimbusRomNo9L-Regu" w:hAnsi="NimbusRomNo9L-Regu" w:cs="宋体" w:hint="eastAsia"/>
          <w:color w:val="000000"/>
          <w:kern w:val="0"/>
        </w:rPr>
        <w:t>对于问题和文章都</w:t>
      </w:r>
      <w:r w:rsidRPr="00A54B85">
        <w:rPr>
          <w:rFonts w:ascii="NimbusRomNo9L-Regu" w:hAnsi="NimbusRomNo9L-Regu" w:cs="宋体" w:hint="eastAsia"/>
          <w:color w:val="000000"/>
          <w:kern w:val="0"/>
        </w:rPr>
        <w:t>使用</w:t>
      </w:r>
      <w:r w:rsidR="004C2CDA">
        <w:rPr>
          <w:rFonts w:ascii="NimbusRomNo9L-Regu" w:hAnsi="NimbusRomNo9L-Regu" w:cs="宋体" w:hint="eastAsia"/>
          <w:color w:val="000000"/>
          <w:kern w:val="0"/>
        </w:rPr>
        <w:t>了经过</w:t>
      </w:r>
      <w:r w:rsidRPr="00A54B85">
        <w:rPr>
          <w:rFonts w:ascii="NimbusRomNo9L-Regu" w:hAnsi="NimbusRomNo9L-Regu" w:cs="宋体" w:hint="eastAsia"/>
          <w:color w:val="000000"/>
          <w:kern w:val="0"/>
        </w:rPr>
        <w:t>预处理的区分大小写的</w:t>
      </w:r>
      <w:r w:rsidRPr="00A54B85">
        <w:rPr>
          <w:rFonts w:ascii="NimbusRomNo9L-Regu" w:hAnsi="NimbusRomNo9L-Regu" w:cs="宋体" w:hint="eastAsia"/>
          <w:color w:val="000000"/>
          <w:kern w:val="0"/>
        </w:rPr>
        <w:t>GloVe</w:t>
      </w:r>
      <w:r w:rsidR="004C2CDA">
        <w:rPr>
          <w:rFonts w:ascii="NimbusRomNo9L-Regu" w:hAnsi="NimbusRomNo9L-Regu" w:cs="宋体" w:hint="eastAsia"/>
          <w:color w:val="000000"/>
          <w:kern w:val="0"/>
        </w:rPr>
        <w:t>词向量</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00074D10">
        <w:rPr>
          <w:rFonts w:ascii="NimbusRomNo9L-Regu" w:hAnsi="NimbusRomNo9L-Regu" w:cs="宋体" w:hint="eastAsia"/>
          <w:color w:val="000000"/>
          <w:kern w:val="0"/>
        </w:rPr>
        <w:t>等</w:t>
      </w:r>
      <w:r w:rsidR="00876713">
        <w:rPr>
          <w:rFonts w:ascii="NimbusRomNo9L-Regu" w:hAnsi="NimbusRomNo9L-Regu" w:cs="宋体" w:hint="eastAsia"/>
          <w:color w:val="000000"/>
          <w:kern w:val="0"/>
        </w:rPr>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3B5630">
        <w:rPr>
          <w:rFonts w:ascii="NimbusRomNo9L-Regu" w:hAnsi="NimbusRomNo9L-Regu" w:cs="宋体" w:hint="eastAsia"/>
          <w:color w:val="000000"/>
          <w:kern w:val="0"/>
        </w:rPr>
        <w:t>）</w:t>
      </w:r>
      <w:r w:rsidRPr="00A54B85">
        <w:rPr>
          <w:rFonts w:ascii="NimbusRomNo9L-Regu" w:hAnsi="NimbusRomNo9L-Regu" w:cs="宋体" w:hint="eastAsia"/>
          <w:color w:val="000000"/>
          <w:kern w:val="0"/>
        </w:rPr>
        <w:t>，</w:t>
      </w:r>
      <w:r w:rsidR="003B5630">
        <w:rPr>
          <w:rFonts w:ascii="NimbusRomNo9L-Regu" w:hAnsi="NimbusRomNo9L-Regu" w:cs="宋体" w:hint="eastAsia"/>
          <w:color w:val="000000"/>
          <w:kern w:val="0"/>
        </w:rPr>
        <w:t>这样就保证了训练期间向量长度</w:t>
      </w:r>
      <w:r w:rsidRPr="00A54B85">
        <w:rPr>
          <w:rFonts w:ascii="NimbusRomNo9L-Regu" w:hAnsi="NimbusRomNo9L-Regu" w:cs="宋体" w:hint="eastAsia"/>
          <w:color w:val="000000"/>
          <w:kern w:val="0"/>
        </w:rPr>
        <w:t>是固定的</w:t>
      </w:r>
      <w:r w:rsidR="00AA4940">
        <w:rPr>
          <w:rFonts w:ascii="NimbusRomNo9L-Regu" w:hAnsi="NimbusRomNo9L-Regu" w:cs="宋体" w:hint="eastAsia"/>
          <w:color w:val="000000"/>
          <w:kern w:val="0"/>
        </w:rPr>
        <w:t>。另外</w:t>
      </w:r>
      <w:r w:rsidR="00BC7A12">
        <w:rPr>
          <w:rFonts w:ascii="NimbusRomNo9L-Regu" w:hAnsi="NimbusRomNo9L-Regu" w:cs="宋体" w:hint="eastAsia"/>
          <w:color w:val="000000"/>
          <w:kern w:val="0"/>
        </w:rPr>
        <w:t>我们使用零向量</w:t>
      </w:r>
      <w:r w:rsidR="00037937">
        <w:rPr>
          <w:rFonts w:ascii="NimbusRomNo9L-Regu" w:hAnsi="NimbusRomNo9L-Regu" w:cs="宋体" w:hint="eastAsia"/>
          <w:color w:val="000000"/>
          <w:kern w:val="0"/>
        </w:rPr>
        <w:t>来</w:t>
      </w:r>
      <w:r w:rsidR="00BC7A12">
        <w:rPr>
          <w:rFonts w:ascii="NimbusRomNo9L-Regu" w:hAnsi="NimbusRomNo9L-Regu" w:cs="宋体" w:hint="eastAsia"/>
          <w:color w:val="000000"/>
          <w:kern w:val="0"/>
        </w:rPr>
        <w:t>代表所有</w:t>
      </w:r>
      <w:r w:rsidR="006321D6">
        <w:rPr>
          <w:rFonts w:ascii="NimbusRomNo9L-Regu" w:hAnsi="NimbusRomNo9L-Regu" w:cs="宋体" w:hint="eastAsia"/>
          <w:color w:val="000000"/>
          <w:kern w:val="0"/>
        </w:rPr>
        <w:t>词表以</w:t>
      </w:r>
      <w:r w:rsidRPr="00A54B85">
        <w:rPr>
          <w:rFonts w:ascii="NimbusRomNo9L-Regu" w:hAnsi="NimbusRomNo9L-Regu" w:cs="宋体" w:hint="eastAsia"/>
          <w:color w:val="000000"/>
          <w:kern w:val="0"/>
        </w:rPr>
        <w:t>外</w:t>
      </w:r>
      <w:r w:rsidR="008311F0">
        <w:rPr>
          <w:rFonts w:ascii="NimbusRomNo9L-Regu" w:hAnsi="NimbusRomNo9L-Regu" w:cs="宋体" w:hint="eastAsia"/>
          <w:color w:val="000000"/>
          <w:kern w:val="0"/>
        </w:rPr>
        <w:t>的</w:t>
      </w:r>
      <w:r w:rsidRPr="00A54B85">
        <w:rPr>
          <w:rFonts w:ascii="NimbusRomNo9L-Regu" w:hAnsi="NimbusRomNo9L-Regu" w:cs="宋体" w:hint="eastAsia"/>
          <w:color w:val="000000"/>
          <w:kern w:val="0"/>
        </w:rPr>
        <w:t>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w:t>
      </w:r>
      <w:r w:rsidR="00290CB4">
        <w:rPr>
          <w:rFonts w:ascii="NimbusRomNo9L-Regu" w:hAnsi="NimbusRomNo9L-Regu" w:cs="宋体" w:hint="eastAsia"/>
          <w:color w:val="000000"/>
          <w:kern w:val="0"/>
        </w:rPr>
        <w:t>向量表示</w:t>
      </w:r>
      <w:r w:rsidRPr="00A54B85">
        <w:rPr>
          <w:rFonts w:ascii="NimbusRomNo9L-Regu" w:hAnsi="NimbusRomNo9L-Regu" w:cs="宋体" w:hint="eastAsia"/>
          <w:color w:val="000000"/>
          <w:kern w:val="0"/>
        </w:rPr>
        <w:t>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008F5E9C">
        <w:rPr>
          <w:rFonts w:ascii="NimbusRomNo9L-Regu" w:hAnsi="NimbusRomNo9L-Regu" w:cs="宋体" w:hint="eastAsia"/>
          <w:color w:val="000000"/>
          <w:kern w:val="0"/>
        </w:rPr>
        <w:t>来编码问题和文章</w:t>
      </w:r>
      <w:r w:rsidRPr="00A54B85">
        <w:rPr>
          <w:rFonts w:ascii="NimbusRomNo9L-Regu" w:hAnsi="NimbusRomNo9L-Regu" w:cs="宋体" w:hint="eastAsia"/>
          <w:color w:val="000000"/>
          <w:kern w:val="0"/>
        </w:rPr>
        <w:t>，</w:t>
      </w:r>
      <w:r w:rsidR="00441E46">
        <w:rPr>
          <w:rFonts w:ascii="NimbusRomNo9L-Regu" w:hAnsi="NimbusRomNo9L-Regu" w:cs="宋体" w:hint="eastAsia"/>
          <w:color w:val="000000"/>
          <w:kern w:val="0"/>
        </w:rPr>
        <w:t>在我们的实验中，</w:t>
      </w:r>
      <w:r w:rsidR="00037937">
        <w:rPr>
          <w:rFonts w:ascii="NimbusRomNo9L-Regu" w:hAnsi="NimbusRomNo9L-Regu" w:cs="宋体" w:hint="eastAsia"/>
          <w:color w:val="000000"/>
          <w:kern w:val="0"/>
        </w:rPr>
        <w:t>基于</w:t>
      </w:r>
      <w:r w:rsidRPr="00A54B85">
        <w:rPr>
          <w:rFonts w:ascii="NimbusRomNo9L-Regu" w:hAnsi="NimbusRomNo9L-Regu" w:cs="宋体" w:hint="eastAsia"/>
          <w:color w:val="000000"/>
          <w:kern w:val="0"/>
        </w:rPr>
        <w:t>门</w:t>
      </w:r>
      <w:r w:rsidR="008F5E9C">
        <w:rPr>
          <w:rFonts w:ascii="NimbusRomNo9L-Regu" w:hAnsi="NimbusRomNo9L-Regu" w:cs="宋体" w:hint="eastAsia"/>
          <w:color w:val="000000"/>
          <w:kern w:val="0"/>
        </w:rPr>
        <w:t>限</w:t>
      </w:r>
      <w:r w:rsidRPr="00A54B85">
        <w:rPr>
          <w:rFonts w:ascii="NimbusRomNo9L-Regu" w:hAnsi="NimbusRomNo9L-Regu" w:cs="宋体" w:hint="eastAsia"/>
          <w:color w:val="000000"/>
          <w:kern w:val="0"/>
        </w:rPr>
        <w:t>控</w:t>
      </w:r>
      <w:r w:rsidR="008F5E9C">
        <w:rPr>
          <w:rFonts w:ascii="NimbusRomNo9L-Regu" w:hAnsi="NimbusRomNo9L-Regu" w:cs="宋体" w:hint="eastAsia"/>
          <w:color w:val="000000"/>
          <w:kern w:val="0"/>
        </w:rPr>
        <w:t>制</w:t>
      </w:r>
      <w:r w:rsidR="00037937">
        <w:rPr>
          <w:rFonts w:ascii="NimbusRomNo9L-Regu" w:hAnsi="NimbusRomNo9L-Regu" w:cs="宋体" w:hint="eastAsia"/>
          <w:color w:val="000000"/>
          <w:kern w:val="0"/>
        </w:rPr>
        <w:t>的注意循环网络也同样对问题和文章进行了双向编码。</w:t>
      </w:r>
      <w:r w:rsidR="00A31533">
        <w:rPr>
          <w:rFonts w:ascii="NimbusRomNo9L-Regu" w:hAnsi="NimbusRomNo9L-Regu" w:cs="宋体" w:hint="eastAsia"/>
          <w:color w:val="000000"/>
          <w:kern w:val="0"/>
        </w:rPr>
        <w:t>所有层的隐藏向</w:t>
      </w:r>
      <w:r w:rsidRPr="00A54B85">
        <w:rPr>
          <w:rFonts w:ascii="NimbusRomNo9L-Regu" w:hAnsi="NimbusRomNo9L-Regu" w:cs="宋体" w:hint="eastAsia"/>
          <w:color w:val="000000"/>
          <w:kern w:val="0"/>
        </w:rPr>
        <w:t>量长度设置为</w:t>
      </w:r>
      <w:r w:rsidRPr="00A54B85">
        <w:rPr>
          <w:rFonts w:ascii="NimbusRomNo9L-Regu" w:hAnsi="NimbusRomNo9L-Regu" w:cs="宋体" w:hint="eastAsia"/>
          <w:color w:val="000000"/>
          <w:kern w:val="0"/>
        </w:rPr>
        <w:t>75</w:t>
      </w:r>
      <w:r w:rsidR="00A31533">
        <w:rPr>
          <w:rFonts w:ascii="NimbusRomNo9L-Regu" w:hAnsi="NimbusRomNo9L-Regu" w:cs="宋体" w:hint="eastAsia"/>
          <w:color w:val="000000"/>
          <w:kern w:val="0"/>
        </w:rPr>
        <w:t>，</w:t>
      </w:r>
      <w:r w:rsidR="00EC09C1">
        <w:rPr>
          <w:rFonts w:ascii="NimbusRomNo9L-Regu" w:hAnsi="NimbusRomNo9L-Regu" w:cs="宋体" w:hint="eastAsia"/>
          <w:color w:val="000000"/>
          <w:kern w:val="0"/>
        </w:rPr>
        <w:t>用于计算注意力权重向量的隐藏层大小</w:t>
      </w:r>
      <w:r w:rsidRPr="00A54B85">
        <w:rPr>
          <w:rFonts w:ascii="NimbusRomNo9L-Regu" w:hAnsi="NimbusRomNo9L-Regu" w:cs="宋体" w:hint="eastAsia"/>
          <w:color w:val="000000"/>
          <w:kern w:val="0"/>
        </w:rPr>
        <w:t>也是</w:t>
      </w:r>
      <w:r w:rsidR="00EA7CAF">
        <w:rPr>
          <w:rFonts w:ascii="NimbusRomNo9L-Regu" w:hAnsi="NimbusRomNo9L-Regu" w:cs="宋体" w:hint="eastAsia"/>
          <w:color w:val="000000"/>
          <w:kern w:val="0"/>
        </w:rPr>
        <w:t>75</w:t>
      </w:r>
      <w:r w:rsidR="00EA7CAF">
        <w:rPr>
          <w:rFonts w:ascii="NimbusRomNo9L-Regu" w:hAnsi="NimbusRomNo9L-Regu" w:cs="宋体" w:hint="eastAsia"/>
          <w:color w:val="000000"/>
          <w:kern w:val="0"/>
        </w:rPr>
        <w:t>。</w:t>
      </w:r>
      <w:r w:rsidR="0062386B">
        <w:rPr>
          <w:rFonts w:ascii="NimbusRomNo9L-Regu" w:hAnsi="NimbusRomNo9L-Regu" w:cs="宋体" w:hint="eastAsia"/>
          <w:color w:val="000000"/>
          <w:kern w:val="0"/>
        </w:rPr>
        <w:t>同时</w:t>
      </w:r>
      <w:r w:rsidR="003C3FC3">
        <w:rPr>
          <w:rFonts w:ascii="NimbusRomNo9L-Regu" w:hAnsi="NimbusRomNo9L-Regu" w:cs="宋体" w:hint="eastAsia"/>
          <w:color w:val="000000"/>
          <w:kern w:val="0"/>
        </w:rPr>
        <w:t>我们也在层之间应用</w:t>
      </w:r>
      <w:r w:rsidR="0062386B">
        <w:rPr>
          <w:rFonts w:ascii="NimbusRomNo9L-Regu" w:hAnsi="NimbusRomNo9L-Regu" w:cs="宋体" w:hint="eastAsia"/>
          <w:color w:val="000000"/>
          <w:kern w:val="0"/>
        </w:rPr>
        <w:t>0.2</w:t>
      </w:r>
      <w:r w:rsidR="00F80B41">
        <w:rPr>
          <w:rFonts w:ascii="NimbusRomNo9L-Regu" w:hAnsi="NimbusRomNo9L-Regu" w:cs="宋体" w:hint="eastAsia"/>
          <w:color w:val="000000"/>
          <w:kern w:val="0"/>
        </w:rPr>
        <w:t>的</w:t>
      </w:r>
      <w:r w:rsidR="003C3FC3">
        <w:rPr>
          <w:rFonts w:ascii="NimbusRomNo9L-Regu" w:hAnsi="NimbusRomNo9L-Regu" w:cs="宋体" w:hint="eastAsia"/>
          <w:color w:val="000000"/>
          <w:kern w:val="0"/>
        </w:rPr>
        <w:t>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w:t>
      </w:r>
      <w:r w:rsidR="00486A8F">
        <w:rPr>
          <w:rFonts w:ascii="NimbusRomNo9L-Regu" w:hAnsi="NimbusRomNo9L-Regu" w:cs="宋体" w:hint="eastAsia"/>
          <w:color w:val="000000"/>
          <w:kern w:val="0"/>
        </w:rPr>
        <w:t>等</w:t>
      </w:r>
      <w:r w:rsidR="00486A8F">
        <w:rPr>
          <w:rFonts w:ascii="NimbusRomNo9L-Regu" w:hAnsi="NimbusRomNo9L-Regu" w:cs="宋体" w:hint="eastAsia"/>
          <w:color w:val="000000"/>
          <w:kern w:val="0"/>
        </w:rPr>
        <w:lastRenderedPageBreak/>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F737E7">
        <w:rPr>
          <w:rFonts w:ascii="NimbusRomNo9L-Regu" w:hAnsi="NimbusRomNo9L-Regu" w:cs="宋体" w:hint="eastAsia"/>
          <w:color w:val="000000"/>
          <w:kern w:val="0"/>
        </w:rPr>
        <w:t>）</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00154916">
        <w:rPr>
          <w:rFonts w:ascii="NimbusRomNo9L-Regu" w:hAnsi="NimbusRomNo9L-Regu" w:cs="宋体" w:hint="eastAsia"/>
          <w:color w:val="000000"/>
          <w:kern w:val="0"/>
        </w:rPr>
        <w:t>优化方法</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）进行了学习率为</w:t>
      </w:r>
      <w:r w:rsidR="005D68E3">
        <w:rPr>
          <w:rFonts w:ascii="NimbusRomNo9L-Regu" w:hAnsi="NimbusRomNo9L-Regu" w:cs="宋体" w:hint="eastAsia"/>
          <w:color w:val="000000"/>
          <w:kern w:val="0"/>
        </w:rPr>
        <w:t>1</w:t>
      </w:r>
      <w:r w:rsidR="00EB784F">
        <w:rPr>
          <w:rFonts w:ascii="NimbusRomNo9L-Regu" w:hAnsi="NimbusRomNo9L-Regu" w:cs="宋体" w:hint="eastAsia"/>
          <w:color w:val="000000"/>
          <w:kern w:val="0"/>
        </w:rPr>
        <w:t>的</w:t>
      </w:r>
      <w:r w:rsidR="00154916">
        <w:rPr>
          <w:rFonts w:ascii="NimbusRomNo9L-Regu" w:hAnsi="NimbusRomNo9L-Regu" w:cs="宋体" w:hint="eastAsia"/>
          <w:color w:val="000000"/>
          <w:kern w:val="0"/>
        </w:rPr>
        <w:t>优化学习</w:t>
      </w:r>
      <w:r w:rsidR="005D68E3">
        <w:rPr>
          <w:rFonts w:ascii="NimbusRomNo9L-Regu" w:hAnsi="NimbusRomNo9L-Regu" w:cs="宋体" w:hint="eastAsia"/>
          <w:color w:val="000000"/>
          <w:kern w:val="0"/>
        </w:rPr>
        <w:t>。</w:t>
      </w:r>
      <w:r w:rsidR="000524F0">
        <w:rPr>
          <w:rFonts w:ascii="NimbusRomNo9L-Regu" w:hAnsi="NimbusRomNo9L-Regu" w:cs="宋体" w:hint="eastAsia"/>
          <w:color w:val="000000"/>
          <w:kern w:val="0"/>
        </w:rPr>
        <w:t>另外，</w:t>
      </w:r>
      <w:r w:rsidR="005D68E3">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sidR="00780FC7">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sidR="00780FC7">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AF73E6" w:rsidRPr="00FD1451" w:rsidRDefault="00AF73E6" w:rsidP="00AF73E6">
      <w:pPr>
        <w:ind w:firstLine="420"/>
        <w:rPr>
          <w:rFonts w:ascii="NimbusRomNo9L-Regu" w:hAnsi="NimbusRomNo9L-Regu" w:cs="宋体"/>
          <w:color w:val="000000"/>
          <w:kern w:val="0"/>
        </w:rPr>
      </w:pPr>
    </w:p>
    <w:p w:rsidR="00815E0D" w:rsidRDefault="0035196E" w:rsidP="001514C9">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A.4</w:t>
      </w:r>
      <w:r w:rsidR="00815E0D">
        <w:rPr>
          <w:rFonts w:ascii="等线" w:eastAsia="黑体" w:hAnsi="等线" w:cs="宋体"/>
          <w:b/>
          <w:color w:val="000000"/>
          <w:kern w:val="0"/>
        </w:rPr>
        <w:t xml:space="preserve">.2 </w:t>
      </w:r>
      <w:r w:rsidR="00005095">
        <w:rPr>
          <w:rFonts w:ascii="等线" w:eastAsia="黑体" w:hAnsi="等线" w:cs="宋体" w:hint="eastAsia"/>
          <w:b/>
          <w:color w:val="000000"/>
          <w:kern w:val="0"/>
        </w:rPr>
        <w:t>SQuAD</w:t>
      </w:r>
      <w:r w:rsidR="00005095">
        <w:rPr>
          <w:rFonts w:ascii="等线" w:eastAsia="黑体" w:hAnsi="等线" w:cs="宋体" w:hint="eastAsia"/>
          <w:b/>
          <w:color w:val="000000"/>
          <w:kern w:val="0"/>
        </w:rPr>
        <w:t>实验</w:t>
      </w:r>
      <w:r w:rsidR="00482EA2">
        <w:rPr>
          <w:rFonts w:ascii="等线" w:eastAsia="黑体" w:hAnsi="等线" w:cs="宋体" w:hint="eastAsia"/>
          <w:b/>
          <w:color w:val="000000"/>
          <w:kern w:val="0"/>
        </w:rPr>
        <w:t>结果</w:t>
      </w:r>
    </w:p>
    <w:p w:rsidR="00133BC5" w:rsidRPr="00F136D1" w:rsidRDefault="00172A33" w:rsidP="00133BC5">
      <w:pPr>
        <w:ind w:firstLine="420"/>
        <w:rPr>
          <w:rFonts w:ascii="NimbusRomNo9L-Regu" w:hAnsi="NimbusRomNo9L-Regu" w:cs="宋体"/>
          <w:color w:val="000000"/>
          <w:kern w:val="0"/>
        </w:rPr>
      </w:pPr>
      <w:r>
        <w:rPr>
          <w:rFonts w:ascii="NimbusRomNo9L-Regu" w:hAnsi="NimbusRomNo9L-Regu" w:cs="宋体" w:hint="eastAsia"/>
          <w:color w:val="000000"/>
          <w:kern w:val="0"/>
        </w:rPr>
        <w:t>我们</w:t>
      </w:r>
      <w:r w:rsidR="00133BC5" w:rsidRPr="00F136D1">
        <w:rPr>
          <w:rFonts w:ascii="NimbusRomNo9L-Regu" w:hAnsi="NimbusRomNo9L-Regu" w:cs="宋体" w:hint="eastAsia"/>
          <w:color w:val="000000"/>
          <w:kern w:val="0"/>
        </w:rPr>
        <w:t>使用两个指标来评估</w:t>
      </w:r>
      <w:r w:rsidR="00133BC5" w:rsidRPr="00F136D1">
        <w:rPr>
          <w:rFonts w:ascii="NimbusRomNo9L-Regu" w:hAnsi="NimbusRomNo9L-Regu" w:cs="宋体" w:hint="eastAsia"/>
          <w:color w:val="000000"/>
          <w:kern w:val="0"/>
        </w:rPr>
        <w:t>SQuAD</w:t>
      </w:r>
      <w:r w:rsidR="00133BC5" w:rsidRPr="00F136D1">
        <w:rPr>
          <w:rFonts w:ascii="NimbusRomNo9L-Regu" w:hAnsi="NimbusRomNo9L-Regu" w:cs="宋体" w:hint="eastAsia"/>
          <w:color w:val="000000"/>
          <w:kern w:val="0"/>
        </w:rPr>
        <w:t>：完全匹配</w:t>
      </w:r>
      <w:r w:rsidR="000445A2">
        <w:rPr>
          <w:rFonts w:ascii="NimbusRomNo9L-Regu" w:hAnsi="NimbusRomNo9L-Regu" w:cs="宋体" w:hint="eastAsia"/>
          <w:color w:val="000000"/>
          <w:kern w:val="0"/>
        </w:rPr>
        <w:t>率</w:t>
      </w:r>
      <w:r w:rsidR="00133BC5" w:rsidRPr="00F136D1">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133BC5" w:rsidRPr="00F136D1">
        <w:rPr>
          <w:rFonts w:ascii="NimbusRomNo9L-Regu" w:hAnsi="NimbusRomNo9L-Regu" w:cs="宋体" w:hint="eastAsia"/>
          <w:color w:val="000000"/>
          <w:kern w:val="0"/>
        </w:rPr>
        <w:t>）和</w:t>
      </w:r>
      <w:r w:rsidR="00133BC5" w:rsidRPr="00F136D1">
        <w:rPr>
          <w:rFonts w:ascii="NimbusRomNo9L-Regu" w:hAnsi="NimbusRomNo9L-Regu" w:cs="宋体" w:hint="eastAsia"/>
          <w:color w:val="000000"/>
          <w:kern w:val="0"/>
        </w:rPr>
        <w:t>F1</w:t>
      </w:r>
      <w:r w:rsidR="003B73F9">
        <w:rPr>
          <w:rFonts w:ascii="NimbusRomNo9L-Regu" w:hAnsi="NimbusRomNo9L-Regu" w:cs="宋体" w:hint="eastAsia"/>
          <w:color w:val="000000"/>
          <w:kern w:val="0"/>
        </w:rPr>
        <w:t>分数</w:t>
      </w:r>
      <w:r w:rsidR="003050F2">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8944B9">
        <w:rPr>
          <w:rFonts w:ascii="NimbusRomNo9L-Regu" w:hAnsi="NimbusRomNo9L-Regu" w:cs="宋体" w:hint="eastAsia"/>
          <w:color w:val="000000"/>
          <w:kern w:val="0"/>
        </w:rPr>
        <w:t>衡量</w:t>
      </w:r>
      <w:r w:rsidR="009B62EA">
        <w:rPr>
          <w:rFonts w:ascii="NimbusRomNo9L-Regu" w:hAnsi="NimbusRomNo9L-Regu" w:cs="宋体" w:hint="eastAsia"/>
          <w:color w:val="000000"/>
          <w:kern w:val="0"/>
        </w:rPr>
        <w:t>模型预测的答案与实际答案完全匹配的词语数所占的</w:t>
      </w:r>
      <w:r w:rsidR="00133BC5" w:rsidRPr="00F136D1">
        <w:rPr>
          <w:rFonts w:ascii="NimbusRomNo9L-Regu" w:hAnsi="NimbusRomNo9L-Regu" w:cs="宋体" w:hint="eastAsia"/>
          <w:color w:val="000000"/>
          <w:kern w:val="0"/>
        </w:rPr>
        <w:t>百分比。</w:t>
      </w:r>
      <w:r w:rsidR="00133BC5" w:rsidRPr="00F136D1">
        <w:rPr>
          <w:rFonts w:ascii="NimbusRomNo9L-Regu" w:hAnsi="NimbusRomNo9L-Regu" w:cs="宋体" w:hint="eastAsia"/>
          <w:color w:val="000000"/>
          <w:kern w:val="0"/>
        </w:rPr>
        <w:t>F1</w:t>
      </w:r>
      <w:r w:rsidR="004A099A">
        <w:rPr>
          <w:rFonts w:ascii="NimbusRomNo9L-Regu" w:hAnsi="NimbusRomNo9L-Regu" w:cs="宋体" w:hint="eastAsia"/>
          <w:color w:val="000000"/>
          <w:kern w:val="0"/>
        </w:rPr>
        <w:t>衡量</w:t>
      </w:r>
      <w:r w:rsidR="00133BC5" w:rsidRPr="00F136D1">
        <w:rPr>
          <w:rFonts w:ascii="NimbusRomNo9L-Regu" w:hAnsi="NimbusRomNo9L-Regu" w:cs="宋体" w:hint="eastAsia"/>
          <w:color w:val="000000"/>
          <w:kern w:val="0"/>
        </w:rPr>
        <w:t>预测</w:t>
      </w:r>
      <w:r w:rsidR="004A099A">
        <w:rPr>
          <w:rFonts w:ascii="NimbusRomNo9L-Regu" w:hAnsi="NimbusRomNo9L-Regu" w:cs="宋体" w:hint="eastAsia"/>
          <w:color w:val="000000"/>
          <w:kern w:val="0"/>
        </w:rPr>
        <w:t>的答案</w:t>
      </w:r>
      <w:r w:rsidR="00133BC5" w:rsidRPr="00F136D1">
        <w:rPr>
          <w:rFonts w:ascii="NimbusRomNo9L-Regu" w:hAnsi="NimbusRomNo9L-Regu" w:cs="宋体" w:hint="eastAsia"/>
          <w:color w:val="000000"/>
          <w:kern w:val="0"/>
        </w:rPr>
        <w:t>和</w:t>
      </w:r>
      <w:r w:rsidR="004A099A">
        <w:rPr>
          <w:rFonts w:ascii="NimbusRomNo9L-Regu" w:hAnsi="NimbusRomNo9L-Regu" w:cs="宋体" w:hint="eastAsia"/>
          <w:color w:val="000000"/>
          <w:kern w:val="0"/>
        </w:rPr>
        <w:t>实际</w:t>
      </w:r>
      <w:r w:rsidR="00133BC5" w:rsidRPr="00F136D1">
        <w:rPr>
          <w:rFonts w:ascii="NimbusRomNo9L-Regu" w:hAnsi="NimbusRomNo9L-Regu" w:cs="宋体" w:hint="eastAsia"/>
          <w:color w:val="000000"/>
          <w:kern w:val="0"/>
        </w:rPr>
        <w:t>答案之间的最大</w:t>
      </w:r>
      <w:r w:rsidR="00A64C55">
        <w:rPr>
          <w:rFonts w:ascii="NimbusRomNo9L-Regu" w:hAnsi="NimbusRomNo9L-Regu" w:cs="宋体" w:hint="eastAsia"/>
          <w:color w:val="000000"/>
          <w:kern w:val="0"/>
        </w:rPr>
        <w:t>重叠比例</w:t>
      </w:r>
      <w:r w:rsidR="00133BC5" w:rsidRPr="00F136D1">
        <w:rPr>
          <w:rFonts w:ascii="NimbusRomNo9L-Regu" w:hAnsi="NimbusRomNo9L-Regu" w:cs="宋体" w:hint="eastAsia"/>
          <w:color w:val="000000"/>
          <w:kern w:val="0"/>
        </w:rPr>
        <w:t>。</w:t>
      </w:r>
      <w:r w:rsidR="0057188D">
        <w:rPr>
          <w:rFonts w:ascii="NimbusRomNo9L-Regu" w:hAnsi="NimbusRomNo9L-Regu" w:cs="宋体" w:hint="eastAsia"/>
          <w:color w:val="000000"/>
          <w:kern w:val="0"/>
        </w:rPr>
        <w:t>在开发集上的评测结果由官方的评测脚本给出</w:t>
      </w:r>
      <w:r w:rsidR="00133BC5" w:rsidRPr="00F136D1">
        <w:rPr>
          <w:rFonts w:ascii="NimbusRomNo9L-Regu" w:hAnsi="NimbusRomNo9L-Regu" w:cs="宋体" w:hint="eastAsia"/>
          <w:color w:val="000000"/>
          <w:kern w:val="0"/>
        </w:rPr>
        <w:t>。由于测试集被隐藏，我们需要将模型提交给斯坦福</w:t>
      </w:r>
      <w:r w:rsidR="0057188D">
        <w:rPr>
          <w:rFonts w:ascii="NimbusRomNo9L-Regu" w:hAnsi="NimbusRomNo9L-Regu" w:cs="宋体" w:hint="eastAsia"/>
          <w:color w:val="000000"/>
          <w:kern w:val="0"/>
        </w:rPr>
        <w:t>自然语言处理</w:t>
      </w:r>
      <w:r w:rsidR="00133BC5" w:rsidRPr="00F136D1">
        <w:rPr>
          <w:rFonts w:ascii="NimbusRomNo9L-Regu" w:hAnsi="NimbusRomNo9L-Regu" w:cs="宋体" w:hint="eastAsia"/>
          <w:color w:val="000000"/>
          <w:kern w:val="0"/>
        </w:rPr>
        <w:t>组才能获得</w:t>
      </w:r>
      <w:r w:rsidR="002B3B64">
        <w:rPr>
          <w:rFonts w:ascii="NimbusRomNo9L-Regu" w:hAnsi="NimbusRomNo9L-Regu" w:cs="宋体" w:hint="eastAsia"/>
          <w:color w:val="000000"/>
          <w:kern w:val="0"/>
        </w:rPr>
        <w:t>测试结果</w:t>
      </w:r>
      <w:r w:rsidR="00CD5280">
        <w:rPr>
          <w:rFonts w:ascii="NimbusRomNo9L-Regu" w:hAnsi="NimbusRomNo9L-Regu" w:cs="宋体" w:hint="eastAsia"/>
          <w:color w:val="000000"/>
          <w:kern w:val="0"/>
        </w:rPr>
        <w:t>。</w:t>
      </w:r>
    </w:p>
    <w:p w:rsidR="009809AB" w:rsidRDefault="00133BC5" w:rsidP="002B3B64">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sidR="00DF3B12">
        <w:rPr>
          <w:rFonts w:ascii="NimbusRomNo9L-Regu" w:hAnsi="NimbusRomNo9L-Regu" w:cs="宋体" w:hint="eastAsia"/>
          <w:color w:val="000000"/>
          <w:kern w:val="0"/>
        </w:rPr>
        <w:t>的模型在开发集和测试集上的</w:t>
      </w:r>
      <w:r w:rsidR="009D1FB6">
        <w:rPr>
          <w:rFonts w:ascii="NimbusRomNo9L-Regu" w:hAnsi="NimbusRomNo9L-Regu" w:cs="宋体" w:hint="eastAsia"/>
          <w:color w:val="000000"/>
          <w:kern w:val="0"/>
        </w:rPr>
        <w:t>EM</w:t>
      </w:r>
      <w:r w:rsidR="009D1FB6">
        <w:rPr>
          <w:rFonts w:ascii="NimbusRomNo9L-Regu" w:hAnsi="NimbusRomNo9L-Regu" w:cs="宋体" w:hint="eastAsia"/>
          <w:color w:val="000000"/>
          <w:kern w:val="0"/>
        </w:rPr>
        <w:t>和</w:t>
      </w:r>
      <w:r w:rsidR="009D1FB6">
        <w:rPr>
          <w:rFonts w:ascii="NimbusRomNo9L-Regu" w:hAnsi="NimbusRomNo9L-Regu" w:cs="宋体" w:hint="eastAsia"/>
          <w:color w:val="000000"/>
          <w:kern w:val="0"/>
        </w:rPr>
        <w:t>F1</w:t>
      </w:r>
      <w:r w:rsidR="009D1FB6">
        <w:rPr>
          <w:rFonts w:ascii="NimbusRomNo9L-Regu" w:hAnsi="NimbusRomNo9L-Regu" w:cs="宋体" w:hint="eastAsia"/>
          <w:color w:val="000000"/>
          <w:kern w:val="0"/>
        </w:rPr>
        <w:t>值，</w:t>
      </w:r>
      <w:r w:rsidR="00D53157">
        <w:rPr>
          <w:rFonts w:ascii="NimbusRomNo9L-Regu" w:hAnsi="NimbusRomNo9L-Regu" w:cs="宋体" w:hint="eastAsia"/>
          <w:color w:val="000000"/>
          <w:kern w:val="0"/>
        </w:rPr>
        <w:t>并给出了与其他方法的效果对比。</w:t>
      </w:r>
      <w:r w:rsidR="00BF79C2">
        <w:rPr>
          <w:rFonts w:ascii="NimbusRomNo9L-Regu" w:hAnsi="NimbusRomNo9L-Regu" w:cs="宋体" w:hint="eastAsia"/>
          <w:color w:val="000000"/>
          <w:kern w:val="0"/>
        </w:rPr>
        <w:t>我们的复合</w:t>
      </w:r>
      <w:r w:rsidRPr="00A36E29">
        <w:rPr>
          <w:rFonts w:ascii="NimbusRomNo9L-Regu" w:hAnsi="NimbusRomNo9L-Regu" w:cs="宋体" w:hint="eastAsia"/>
          <w:color w:val="000000"/>
          <w:kern w:val="0"/>
        </w:rPr>
        <w:t>模型由</w:t>
      </w:r>
      <w:r w:rsidRPr="00A36E29">
        <w:rPr>
          <w:rFonts w:ascii="NimbusRomNo9L-Regu" w:hAnsi="NimbusRomNo9L-Regu" w:cs="宋体" w:hint="eastAsia"/>
          <w:color w:val="000000"/>
          <w:kern w:val="0"/>
        </w:rPr>
        <w:t>18</w:t>
      </w:r>
      <w:r w:rsidR="00EC0F36">
        <w:rPr>
          <w:rFonts w:ascii="NimbusRomNo9L-Regu" w:hAnsi="NimbusRomNo9L-Regu" w:cs="宋体" w:hint="eastAsia"/>
          <w:color w:val="000000"/>
          <w:kern w:val="0"/>
        </w:rPr>
        <w:t>个具有相同结构和训练参数</w:t>
      </w:r>
      <w:r w:rsidR="00EC4CDE">
        <w:rPr>
          <w:rFonts w:ascii="NimbusRomNo9L-Regu" w:hAnsi="NimbusRomNo9L-Regu" w:cs="宋体" w:hint="eastAsia"/>
          <w:color w:val="000000"/>
          <w:kern w:val="0"/>
        </w:rPr>
        <w:t>的单一模型组成</w:t>
      </w:r>
      <w:r w:rsidR="00B8355A">
        <w:rPr>
          <w:rFonts w:ascii="NimbusRomNo9L-Regu" w:hAnsi="NimbusRomNo9L-Regu" w:cs="宋体" w:hint="eastAsia"/>
          <w:color w:val="000000"/>
          <w:kern w:val="0"/>
        </w:rPr>
        <w:t>的</w:t>
      </w:r>
      <w:r w:rsidR="00EC4CDE">
        <w:rPr>
          <w:rFonts w:ascii="NimbusRomNo9L-Regu" w:hAnsi="NimbusRomNo9L-Regu" w:cs="宋体" w:hint="eastAsia"/>
          <w:color w:val="000000"/>
          <w:kern w:val="0"/>
        </w:rPr>
        <w:t>。</w:t>
      </w:r>
      <w:r w:rsidRPr="00A36E29">
        <w:rPr>
          <w:rFonts w:ascii="NimbusRomNo9L-Regu" w:hAnsi="NimbusRomNo9L-Regu" w:cs="宋体" w:hint="eastAsia"/>
          <w:color w:val="000000"/>
          <w:kern w:val="0"/>
        </w:rPr>
        <w:t>在测试时，我们选择</w:t>
      </w:r>
      <w:r w:rsidR="00203E7F">
        <w:rPr>
          <w:rFonts w:ascii="NimbusRomNo9L-Regu" w:hAnsi="NimbusRomNo9L-Regu" w:cs="宋体" w:hint="eastAsia"/>
          <w:color w:val="000000"/>
          <w:kern w:val="0"/>
        </w:rPr>
        <w:t>在</w:t>
      </w:r>
      <w:r w:rsidR="00203E7F">
        <w:rPr>
          <w:rFonts w:ascii="NimbusRomNo9L-Regu" w:hAnsi="NimbusRomNo9L-Regu" w:cs="宋体" w:hint="eastAsia"/>
          <w:color w:val="000000"/>
          <w:kern w:val="0"/>
        </w:rPr>
        <w:t>18</w:t>
      </w:r>
      <w:r w:rsidR="00203E7F">
        <w:rPr>
          <w:rFonts w:ascii="NimbusRomNo9L-Regu" w:hAnsi="NimbusRomNo9L-Regu" w:cs="宋体" w:hint="eastAsia"/>
          <w:color w:val="000000"/>
          <w:kern w:val="0"/>
        </w:rPr>
        <w:t>个模型中具有</w:t>
      </w:r>
      <w:r w:rsidRPr="00A36E29">
        <w:rPr>
          <w:rFonts w:ascii="NimbusRomNo9L-Regu" w:hAnsi="NimbusRomNo9L-Regu" w:cs="宋体" w:hint="eastAsia"/>
          <w:color w:val="000000"/>
          <w:kern w:val="0"/>
        </w:rPr>
        <w:t>最高的置信度得分的答案</w:t>
      </w:r>
      <w:r w:rsidR="00203E7F">
        <w:rPr>
          <w:rFonts w:ascii="NimbusRomNo9L-Regu" w:hAnsi="NimbusRomNo9L-Regu" w:cs="宋体" w:hint="eastAsia"/>
          <w:color w:val="000000"/>
          <w:kern w:val="0"/>
        </w:rPr>
        <w:t>作为最终答案。</w:t>
      </w:r>
      <w:r w:rsidRPr="00A36E29">
        <w:rPr>
          <w:rFonts w:ascii="NimbusRomNo9L-Regu" w:hAnsi="NimbusRomNo9L-Regu" w:cs="宋体" w:hint="eastAsia"/>
          <w:color w:val="000000"/>
          <w:kern w:val="0"/>
        </w:rPr>
        <w:t>我们可以看到，我们</w:t>
      </w:r>
      <w:r w:rsidR="00CB3E5F">
        <w:rPr>
          <w:rFonts w:ascii="NimbusRomNo9L-Regu" w:hAnsi="NimbusRomNo9L-Regu" w:cs="宋体" w:hint="eastAsia"/>
          <w:color w:val="000000"/>
          <w:kern w:val="0"/>
        </w:rPr>
        <w:t>的方法明显优于基准线，并且超过了所有之前相比很先进方法，</w:t>
      </w:r>
      <w:r w:rsidR="00AB28BE">
        <w:rPr>
          <w:rFonts w:ascii="NimbusRomNo9L-Regu" w:hAnsi="NimbusRomNo9L-Regu" w:cs="宋体" w:hint="eastAsia"/>
          <w:color w:val="000000"/>
          <w:kern w:val="0"/>
        </w:rPr>
        <w:t>在单一模型和复合</w:t>
      </w:r>
      <w:r w:rsidRPr="00A36E29">
        <w:rPr>
          <w:rFonts w:ascii="NimbusRomNo9L-Regu" w:hAnsi="NimbusRomNo9L-Regu" w:cs="宋体" w:hint="eastAsia"/>
          <w:color w:val="000000"/>
          <w:kern w:val="0"/>
        </w:rPr>
        <w:t>系统</w:t>
      </w:r>
      <w:r w:rsidR="00AB28BE">
        <w:rPr>
          <w:rFonts w:ascii="NimbusRomNo9L-Regu" w:hAnsi="NimbusRomNo9L-Regu" w:cs="宋体" w:hint="eastAsia"/>
          <w:color w:val="000000"/>
          <w:kern w:val="0"/>
        </w:rPr>
        <w:t>都大大超越了之前的方法</w:t>
      </w:r>
      <w:r w:rsidRPr="00A36E29">
        <w:rPr>
          <w:rFonts w:ascii="NimbusRomNo9L-Regu" w:hAnsi="NimbusRomNo9L-Regu" w:cs="宋体" w:hint="eastAsia"/>
          <w:color w:val="000000"/>
          <w:kern w:val="0"/>
        </w:rPr>
        <w:t>。</w:t>
      </w:r>
      <w:r w:rsidR="00D93465">
        <w:rPr>
          <w:rFonts w:ascii="NimbusRomNo9L-Regu" w:hAnsi="NimbusRomNo9L-Regu" w:cs="宋体" w:hint="eastAsia"/>
          <w:color w:val="000000"/>
          <w:kern w:val="0"/>
        </w:rPr>
        <w:t>在</w:t>
      </w:r>
      <w:r w:rsidRPr="00A36E29">
        <w:rPr>
          <w:rFonts w:ascii="NimbusRomNo9L-Regu" w:hAnsi="NimbusRomNo9L-Regu" w:cs="宋体" w:hint="eastAsia"/>
          <w:color w:val="000000"/>
          <w:kern w:val="0"/>
        </w:rPr>
        <w:t>原来</w:t>
      </w:r>
      <w:r w:rsidR="00D93465">
        <w:rPr>
          <w:rFonts w:ascii="NimbusRomNo9L-Regu" w:hAnsi="NimbusRomNo9L-Regu" w:cs="宋体" w:hint="eastAsia"/>
          <w:color w:val="000000"/>
          <w:kern w:val="0"/>
        </w:rPr>
        <w:t>自匹配层的基础上</w:t>
      </w:r>
      <w:r w:rsidRPr="00A36E29">
        <w:rPr>
          <w:rFonts w:ascii="NimbusRomNo9L-Regu" w:hAnsi="NimbusRomNo9L-Regu" w:cs="宋体" w:hint="eastAsia"/>
          <w:color w:val="000000"/>
          <w:kern w:val="0"/>
        </w:rPr>
        <w:t>，我们利用双向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w:t>
      </w:r>
      <w:r w:rsidR="00305AE9">
        <w:rPr>
          <w:rFonts w:ascii="NimbusRomNo9L-Regu" w:hAnsi="NimbusRomNo9L-Regu" w:cs="宋体" w:hint="eastAsia"/>
          <w:color w:val="000000"/>
          <w:kern w:val="0"/>
        </w:rPr>
        <w:t>文章</w:t>
      </w:r>
      <w:r w:rsidR="005D4344">
        <w:rPr>
          <w:rFonts w:ascii="NimbusRomNo9L-Regu" w:hAnsi="NimbusRomNo9L-Regu" w:cs="宋体" w:hint="eastAsia"/>
          <w:color w:val="000000"/>
          <w:kern w:val="0"/>
        </w:rPr>
        <w:t>信息并将结果输入给答案指针层</w:t>
      </w:r>
      <w:r w:rsidRPr="00A36E29">
        <w:rPr>
          <w:rFonts w:ascii="NimbusRomNo9L-Regu" w:hAnsi="NimbusRomNo9L-Regu" w:cs="宋体" w:hint="eastAsia"/>
          <w:color w:val="000000"/>
          <w:kern w:val="0"/>
        </w:rPr>
        <w:t>。</w:t>
      </w:r>
      <w:r w:rsidR="007A2C56">
        <w:rPr>
          <w:rFonts w:ascii="NimbusRomNo9L-Regu" w:hAnsi="NimbusRomNo9L-Regu" w:cs="宋体" w:hint="eastAsia"/>
          <w:color w:val="000000"/>
          <w:kern w:val="0"/>
        </w:rPr>
        <w:t>这将</w:t>
      </w:r>
      <w:r w:rsidRPr="00A36E29">
        <w:rPr>
          <w:rFonts w:ascii="NimbusRomNo9L-Regu" w:hAnsi="NimbusRomNo9L-Regu" w:cs="宋体" w:hint="eastAsia"/>
          <w:color w:val="000000"/>
          <w:kern w:val="0"/>
        </w:rPr>
        <w:t>有助于</w:t>
      </w:r>
      <w:r w:rsidR="00AC4626">
        <w:rPr>
          <w:rFonts w:ascii="NimbusRomNo9L-Regu" w:hAnsi="NimbusRomNo9L-Regu" w:cs="宋体" w:hint="eastAsia"/>
          <w:color w:val="000000"/>
          <w:kern w:val="0"/>
        </w:rPr>
        <w:t>进一步进行信息整合和无损传播</w:t>
      </w:r>
      <w:r w:rsidR="00B61CAB">
        <w:rPr>
          <w:rFonts w:ascii="NimbusRomNo9L-Regu" w:hAnsi="NimbusRomNo9L-Regu" w:cs="宋体" w:hint="eastAsia"/>
          <w:color w:val="000000"/>
          <w:kern w:val="0"/>
        </w:rPr>
        <w:t>。</w:t>
      </w:r>
    </w:p>
    <w:p w:rsidR="009809AB" w:rsidRDefault="009809AB" w:rsidP="009809AB">
      <w:pPr>
        <w:ind w:firstLine="420"/>
        <w:rPr>
          <w:rFonts w:ascii="NimbusRomNo9L-Regu" w:hAnsi="NimbusRomNo9L-Regu" w:cs="宋体"/>
          <w:color w:val="000000"/>
          <w:kern w:val="0"/>
        </w:rPr>
      </w:pPr>
      <w:r>
        <w:rPr>
          <w:rFonts w:hint="eastAsia"/>
        </w:rPr>
        <w:drawing>
          <wp:anchor distT="0" distB="0" distL="114300" distR="114300" simplePos="0" relativeHeight="251705856" behindDoc="0" locked="0" layoutInCell="1" allowOverlap="1" wp14:anchorId="1E4D9B3F" wp14:editId="22498952">
            <wp:simplePos x="0" y="0"/>
            <wp:positionH relativeFrom="margin">
              <wp:posOffset>918210</wp:posOffset>
            </wp:positionH>
            <wp:positionV relativeFrom="paragraph">
              <wp:posOffset>85725</wp:posOffset>
            </wp:positionV>
            <wp:extent cx="3485515" cy="3458210"/>
            <wp:effectExtent l="0" t="0" r="63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BC5" w:rsidRDefault="00133BC5" w:rsidP="00133BC5">
      <w:pPr>
        <w:ind w:firstLine="420"/>
        <w:rPr>
          <w:rFonts w:ascii="NimbusRomNo9L-Regu" w:hAnsi="NimbusRomNo9L-Regu" w:cs="宋体"/>
          <w:color w:val="000000"/>
          <w:kern w:val="0"/>
        </w:rPr>
      </w:pPr>
    </w:p>
    <w:p w:rsidR="00F7355A" w:rsidRDefault="00F7355A" w:rsidP="00133BC5">
      <w:pPr>
        <w:rPr>
          <w:rFonts w:ascii="NimbusRomNo9L-Regu" w:hAnsi="NimbusRomNo9L-Regu" w:cs="宋体"/>
          <w:color w:val="000000"/>
          <w:kern w:val="0"/>
        </w:rPr>
      </w:pPr>
    </w:p>
    <w:p w:rsidR="00F7355A" w:rsidRDefault="00F7355A"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A76406" w:rsidRDefault="000F4545" w:rsidP="000F4545">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9809AB" w:rsidRDefault="007E58C6" w:rsidP="000F4545">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sidR="00A76406">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000F4545"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B14E9B" w:rsidRDefault="00B14E9B" w:rsidP="000F4545">
      <w:pPr>
        <w:jc w:val="center"/>
        <w:rPr>
          <w:rFonts w:ascii="NimbusRomNo9L-Regu" w:hAnsi="NimbusRomNo9L-Regu" w:cs="宋体"/>
          <w:color w:val="000000"/>
          <w:kern w:val="0"/>
          <w:sz w:val="21"/>
        </w:rPr>
      </w:pPr>
    </w:p>
    <w:p w:rsidR="00B14E9B" w:rsidRPr="000F4545" w:rsidRDefault="00C03537" w:rsidP="000F4545">
      <w:pPr>
        <w:jc w:val="center"/>
        <w:rPr>
          <w:rFonts w:ascii="NimbusRomNo9L-Regu" w:hAnsi="NimbusRomNo9L-Regu" w:cs="宋体" w:hint="eastAsia"/>
          <w:color w:val="000000"/>
          <w:kern w:val="0"/>
          <w:sz w:val="21"/>
        </w:rPr>
      </w:pPr>
      <w:r>
        <w:rPr>
          <w:rFonts w:ascii="NimbusRomNo9L-Regu" w:hAnsi="NimbusRomNo9L-Regu" w:cs="宋体" w:hint="eastAsia"/>
          <w:color w:val="000000"/>
          <w:kern w:val="0"/>
          <w:sz w:val="21"/>
        </w:rPr>
        <w:lastRenderedPageBreak/>
        <w:drawing>
          <wp:anchor distT="0" distB="0" distL="114300" distR="114300" simplePos="0" relativeHeight="251708928" behindDoc="0" locked="0" layoutInCell="1" allowOverlap="1">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FAA" w:rsidRDefault="00FF7FAA"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Pr="0042397B" w:rsidRDefault="00C03537" w:rsidP="00927A05">
      <w:pPr>
        <w:jc w:val="center"/>
        <w:rPr>
          <w:rFonts w:ascii="NimbusRomNo9L-Regu" w:hAnsi="NimbusRomNo9L-Regu" w:cs="宋体" w:hint="eastAsia"/>
          <w:color w:val="000000"/>
          <w:kern w:val="0"/>
        </w:rPr>
      </w:pPr>
      <w:r w:rsidRPr="0042397B">
        <w:rPr>
          <w:rFonts w:ascii="NimbusRomNo9L-Regu" w:hAnsi="NimbusRomNo9L-Regu" w:cs="宋体" w:hint="eastAsia"/>
          <w:color w:val="000000"/>
          <w:kern w:val="0"/>
        </w:rPr>
        <w:t>表</w:t>
      </w:r>
      <w:r w:rsidRPr="0042397B">
        <w:rPr>
          <w:rFonts w:ascii="NimbusRomNo9L-Regu" w:hAnsi="NimbusRomNo9L-Regu" w:cs="宋体" w:hint="eastAsia"/>
          <w:color w:val="000000"/>
          <w:kern w:val="0"/>
        </w:rPr>
        <w:t>3</w:t>
      </w:r>
      <w:r w:rsidRPr="0042397B">
        <w:rPr>
          <w:rFonts w:ascii="NimbusRomNo9L-Regu" w:hAnsi="NimbusRomNo9L-Regu" w:cs="宋体"/>
          <w:color w:val="000000"/>
          <w:kern w:val="0"/>
        </w:rPr>
        <w:t xml:space="preserve">  MS-MARCO</w:t>
      </w:r>
      <w:r w:rsidRPr="0042397B">
        <w:rPr>
          <w:rFonts w:ascii="NimbusRomNo9L-Regu" w:hAnsi="NimbusRomNo9L-Regu" w:cs="宋体" w:hint="eastAsia"/>
          <w:color w:val="000000"/>
          <w:kern w:val="0"/>
        </w:rPr>
        <w:t>数据集下</w:t>
      </w:r>
      <w:r w:rsidRPr="0042397B">
        <w:rPr>
          <w:rFonts w:ascii="NimbusRomNo9L-Regu" w:hAnsi="NimbusRomNo9L-Regu" w:cs="宋体" w:hint="eastAsia"/>
          <w:color w:val="000000"/>
          <w:kern w:val="0"/>
        </w:rPr>
        <w:t>R-NET</w:t>
      </w:r>
      <w:r w:rsidRPr="0042397B">
        <w:rPr>
          <w:rFonts w:ascii="NimbusRomNo9L-Regu" w:hAnsi="NimbusRomNo9L-Regu" w:cs="宋体" w:hint="eastAsia"/>
          <w:color w:val="000000"/>
          <w:kern w:val="0"/>
        </w:rPr>
        <w:t>与他方法的效果比较</w:t>
      </w:r>
    </w:p>
    <w:p w:rsidR="00C03537" w:rsidRPr="00AF73E6" w:rsidRDefault="00C03537" w:rsidP="00FF7FAA">
      <w:pPr>
        <w:rPr>
          <w:rFonts w:ascii="NimbusRomNo9L-Regu" w:hAnsi="NimbusRomNo9L-Regu" w:cs="宋体" w:hint="eastAsia"/>
          <w:color w:val="000000"/>
          <w:kern w:val="0"/>
        </w:rPr>
      </w:pPr>
    </w:p>
    <w:p w:rsidR="00005095" w:rsidRDefault="00005095"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sidR="00611C91">
        <w:rPr>
          <w:rFonts w:ascii="等线" w:eastAsia="黑体" w:hAnsi="等线" w:cs="宋体"/>
          <w:b/>
          <w:color w:val="000000"/>
          <w:kern w:val="0"/>
        </w:rPr>
        <w:t>MS-MARCO</w:t>
      </w:r>
      <w:r w:rsidR="00611C91">
        <w:rPr>
          <w:rFonts w:ascii="等线" w:eastAsia="黑体" w:hAnsi="等线" w:cs="宋体" w:hint="eastAsia"/>
          <w:b/>
          <w:color w:val="000000"/>
          <w:kern w:val="0"/>
        </w:rPr>
        <w:t>实验结果</w:t>
      </w:r>
    </w:p>
    <w:p w:rsidR="00AF73E6" w:rsidRDefault="00AF73E6" w:rsidP="00AF73E6">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00C15122">
        <w:rPr>
          <w:rFonts w:ascii="NimbusRomNo9L-Regu" w:hAnsi="NimbusRomNo9L-Regu" w:cs="宋体" w:hint="eastAsia"/>
          <w:color w:val="000000"/>
          <w:kern w:val="0"/>
        </w:rPr>
        <w:t>Nguye</w:t>
      </w:r>
      <w:r w:rsidR="00C15122">
        <w:rPr>
          <w:rFonts w:ascii="NimbusRomNo9L-Regu" w:hAnsi="NimbusRomNo9L-Regu" w:cs="宋体" w:hint="eastAsia"/>
          <w:color w:val="000000"/>
          <w:kern w:val="0"/>
        </w:rPr>
        <w:t>等人</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w:t>
      </w:r>
      <w:r w:rsidR="00C15122">
        <w:rPr>
          <w:rFonts w:ascii="NimbusRomNo9L-Regu" w:hAnsi="NimbusRomNo9L-Regu" w:cs="宋体" w:hint="eastAsia"/>
          <w:color w:val="000000"/>
          <w:kern w:val="0"/>
        </w:rPr>
        <w:t>阅读</w:t>
      </w:r>
      <w:r w:rsidRPr="005B02E1">
        <w:rPr>
          <w:rFonts w:ascii="NimbusRomNo9L-Regu" w:hAnsi="NimbusRomNo9L-Regu" w:cs="宋体" w:hint="eastAsia"/>
          <w:color w:val="000000"/>
          <w:kern w:val="0"/>
        </w:rPr>
        <w:t>理解数据集，与</w:t>
      </w:r>
      <w:r w:rsidRPr="005B02E1">
        <w:rPr>
          <w:rFonts w:ascii="NimbusRomNo9L-Regu" w:hAnsi="NimbusRomNo9L-Regu" w:cs="宋体" w:hint="eastAsia"/>
          <w:color w:val="000000"/>
          <w:kern w:val="0"/>
        </w:rPr>
        <w:t>SQuAD</w:t>
      </w:r>
      <w:r w:rsidR="00EA29AF">
        <w:rPr>
          <w:rFonts w:ascii="NimbusRomNo9L-Regu" w:hAnsi="NimbusRomNo9L-Regu" w:cs="宋体" w:hint="eastAsia"/>
          <w:color w:val="000000"/>
          <w:kern w:val="0"/>
        </w:rPr>
        <w:t>主要有两个</w:t>
      </w:r>
      <w:r w:rsidR="00834B6F">
        <w:rPr>
          <w:rFonts w:ascii="NimbusRomNo9L-Regu" w:hAnsi="NimbusRomNo9L-Regu" w:cs="宋体" w:hint="eastAsia"/>
          <w:color w:val="000000"/>
          <w:kern w:val="0"/>
        </w:rPr>
        <w:t>区别</w:t>
      </w:r>
      <w:r w:rsidR="0047641C">
        <w:rPr>
          <w:rFonts w:ascii="NimbusRomNo9L-Regu" w:hAnsi="NimbusRomNo9L-Regu" w:cs="宋体" w:hint="eastAsia"/>
          <w:color w:val="000000"/>
          <w:kern w:val="0"/>
        </w:rPr>
        <w:t>。</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00A05836">
        <w:rPr>
          <w:rFonts w:ascii="NimbusRomNo9L-Regu" w:hAnsi="NimbusRomNo9L-Regu" w:cs="宋体" w:hint="eastAsia"/>
          <w:color w:val="000000"/>
          <w:kern w:val="0"/>
        </w:rPr>
        <w:t>数据集中</w:t>
      </w:r>
      <w:r w:rsidRPr="005B02E1">
        <w:rPr>
          <w:rFonts w:ascii="NimbusRomNo9L-Regu" w:hAnsi="NimbusRomNo9L-Regu" w:cs="宋体" w:hint="eastAsia"/>
          <w:color w:val="000000"/>
          <w:kern w:val="0"/>
        </w:rPr>
        <w:t>，每一个问题有几个相应的段落，所以我们</w:t>
      </w:r>
      <w:r w:rsidR="006F76C4" w:rsidRPr="005B02E1">
        <w:rPr>
          <w:rFonts w:ascii="NimbusRomNo9L-Regu" w:hAnsi="NimbusRomNo9L-Regu" w:cs="宋体" w:hint="eastAsia"/>
          <w:color w:val="000000"/>
          <w:kern w:val="0"/>
        </w:rPr>
        <w:t>按照在数据集中给出的顺序</w:t>
      </w:r>
      <w:r w:rsidRPr="005B02E1">
        <w:rPr>
          <w:rFonts w:ascii="NimbusRomNo9L-Regu" w:hAnsi="NimbusRomNo9L-Regu" w:cs="宋体" w:hint="eastAsia"/>
          <w:color w:val="000000"/>
          <w:kern w:val="0"/>
        </w:rPr>
        <w:t>简单地连接一个问题的所有段落</w:t>
      </w:r>
      <w:r w:rsidR="007E76A7">
        <w:rPr>
          <w:rFonts w:ascii="NimbusRomNo9L-Regu" w:hAnsi="NimbusRomNo9L-Regu" w:cs="宋体" w:hint="eastAsia"/>
          <w:color w:val="000000"/>
          <w:kern w:val="0"/>
        </w:rPr>
        <w:t>形成一个大段落</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00487F17">
        <w:rPr>
          <w:rFonts w:ascii="NimbusRomNo9L-Regu" w:hAnsi="NimbusRomNo9L-Regu" w:cs="宋体" w:hint="eastAsia"/>
          <w:color w:val="000000"/>
          <w:kern w:val="0"/>
        </w:rPr>
        <w:t>文章段落中的某一文本片段</w:t>
      </w:r>
      <w:r w:rsidR="00A271F6">
        <w:rPr>
          <w:rFonts w:ascii="NimbusRomNo9L-Regu" w:hAnsi="NimbusRomNo9L-Regu" w:cs="宋体" w:hint="eastAsia"/>
          <w:color w:val="000000"/>
          <w:kern w:val="0"/>
        </w:rPr>
        <w:t>，因此</w:t>
      </w:r>
      <w:r w:rsidRPr="005B02E1">
        <w:rPr>
          <w:rFonts w:ascii="NimbusRomNo9L-Regu" w:hAnsi="NimbusRomNo9L-Regu" w:cs="宋体" w:hint="eastAsia"/>
          <w:color w:val="000000"/>
          <w:kern w:val="0"/>
        </w:rPr>
        <w:t>MS-MARCO</w:t>
      </w:r>
      <w:r w:rsidR="00D231F3">
        <w:rPr>
          <w:rFonts w:ascii="NimbusRomNo9L-Regu" w:hAnsi="NimbusRomNo9L-Regu" w:cs="宋体" w:hint="eastAsia"/>
          <w:color w:val="000000"/>
          <w:kern w:val="0"/>
        </w:rPr>
        <w:t>数据集中的</w:t>
      </w:r>
      <w:r w:rsidRPr="005B02E1">
        <w:rPr>
          <w:rFonts w:ascii="NimbusRomNo9L-Regu" w:hAnsi="NimbusRomNo9L-Regu" w:cs="宋体" w:hint="eastAsia"/>
          <w:color w:val="000000"/>
          <w:kern w:val="0"/>
        </w:rPr>
        <w:t>官方</w:t>
      </w:r>
      <w:r w:rsidR="00D231F3">
        <w:rPr>
          <w:rFonts w:ascii="NimbusRomNo9L-Regu" w:hAnsi="NimbusRomNo9L-Regu" w:cs="宋体" w:hint="eastAsia"/>
          <w:color w:val="000000"/>
          <w:kern w:val="0"/>
        </w:rPr>
        <w:t>评估指标</w:t>
      </w:r>
      <w:r w:rsidRPr="005B02E1">
        <w:rPr>
          <w:rFonts w:ascii="NimbusRomNo9L-Regu" w:hAnsi="NimbusRomNo9L-Regu" w:cs="宋体" w:hint="eastAsia"/>
          <w:color w:val="000000"/>
          <w:kern w:val="0"/>
        </w:rPr>
        <w:t>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w:t>
      </w:r>
      <w:r w:rsidR="0092224F">
        <w:rPr>
          <w:rFonts w:ascii="NimbusRomNo9L-Regu" w:hAnsi="NimbusRomNo9L-Regu" w:cs="宋体" w:hint="eastAsia"/>
          <w:color w:val="000000"/>
          <w:kern w:val="0"/>
        </w:rPr>
        <w:t>这两个</w:t>
      </w:r>
      <w:r w:rsidR="0023567F">
        <w:rPr>
          <w:rFonts w:ascii="NimbusRomNo9L-Regu" w:hAnsi="NimbusRomNo9L-Regu" w:cs="宋体" w:hint="eastAsia"/>
          <w:color w:val="000000"/>
          <w:kern w:val="0"/>
        </w:rPr>
        <w:t>直接</w:t>
      </w:r>
      <w:r w:rsidRPr="005B02E1">
        <w:rPr>
          <w:rFonts w:ascii="NimbusRomNo9L-Regu" w:hAnsi="NimbusRomNo9L-Regu" w:cs="宋体" w:hint="eastAsia"/>
          <w:color w:val="000000"/>
          <w:kern w:val="0"/>
        </w:rPr>
        <w:t>广泛应用于许多</w:t>
      </w:r>
      <w:r w:rsidR="0023567F">
        <w:rPr>
          <w:rFonts w:ascii="NimbusRomNo9L-Regu" w:hAnsi="NimbusRomNo9L-Regu" w:cs="宋体" w:hint="eastAsia"/>
          <w:color w:val="000000"/>
          <w:kern w:val="0"/>
        </w:rPr>
        <w:t>与自然语言处理相关</w:t>
      </w:r>
      <w:r w:rsidR="00044C25">
        <w:rPr>
          <w:rFonts w:ascii="NimbusRomNo9L-Regu" w:hAnsi="NimbusRomNo9L-Regu" w:cs="宋体" w:hint="eastAsia"/>
          <w:color w:val="000000"/>
          <w:kern w:val="0"/>
        </w:rPr>
        <w:t>的</w:t>
      </w:r>
      <w:r w:rsidR="004240BF">
        <w:rPr>
          <w:rFonts w:ascii="NimbusRomNo9L-Regu" w:hAnsi="NimbusRomNo9L-Regu" w:cs="宋体" w:hint="eastAsia"/>
          <w:color w:val="000000"/>
          <w:kern w:val="0"/>
        </w:rPr>
        <w:t>领域。</w:t>
      </w:r>
      <w:r w:rsidR="00923C8B">
        <w:rPr>
          <w:rFonts w:ascii="NimbusRomNo9L-Regu" w:hAnsi="NimbusRomNo9L-Regu" w:cs="宋体" w:hint="eastAsia"/>
          <w:color w:val="000000"/>
          <w:kern w:val="0"/>
        </w:rPr>
        <w:t>在本次实验中</w:t>
      </w:r>
      <w:r w:rsidRPr="005B02E1">
        <w:rPr>
          <w:rFonts w:ascii="NimbusRomNo9L-Regu" w:hAnsi="NimbusRomNo9L-Regu" w:cs="宋体" w:hint="eastAsia"/>
          <w:color w:val="000000"/>
          <w:kern w:val="0"/>
        </w:rPr>
        <w:t>，我们选择</w:t>
      </w:r>
      <w:r w:rsidR="00263AD2" w:rsidRPr="005B02E1">
        <w:rPr>
          <w:rFonts w:ascii="NimbusRomNo9L-Regu" w:hAnsi="NimbusRomNo9L-Regu" w:cs="宋体" w:hint="eastAsia"/>
          <w:color w:val="000000"/>
          <w:kern w:val="0"/>
        </w:rPr>
        <w:t>与参考答案</w:t>
      </w:r>
      <w:r w:rsidR="00263AD2">
        <w:rPr>
          <w:rFonts w:ascii="NimbusRomNo9L-Regu" w:hAnsi="NimbusRomNo9L-Regu" w:cs="宋体" w:hint="eastAsia"/>
          <w:color w:val="000000"/>
          <w:kern w:val="0"/>
        </w:rPr>
        <w:t>具有最高</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w:t>
      </w:r>
      <w:r w:rsidR="006540E3">
        <w:rPr>
          <w:rFonts w:ascii="NimbusRomNo9L-Regu" w:hAnsi="NimbusRomNo9L-Regu" w:cs="宋体" w:hint="eastAsia"/>
          <w:color w:val="000000"/>
          <w:kern w:val="0"/>
        </w:rPr>
        <w:t>的答案</w:t>
      </w:r>
      <w:r w:rsidRPr="005B02E1">
        <w:rPr>
          <w:rFonts w:ascii="NimbusRomNo9L-Regu" w:hAnsi="NimbusRomNo9L-Regu" w:cs="宋体" w:hint="eastAsia"/>
          <w:color w:val="000000"/>
          <w:kern w:val="0"/>
        </w:rPr>
        <w:t>作为训练中的</w:t>
      </w:r>
      <w:r w:rsidR="006540E3">
        <w:rPr>
          <w:rFonts w:ascii="NimbusRomNo9L-Regu" w:hAnsi="NimbusRomNo9L-Regu" w:cs="宋体" w:hint="eastAsia"/>
          <w:color w:val="000000"/>
          <w:kern w:val="0"/>
        </w:rPr>
        <w:t>标准答案</w:t>
      </w:r>
      <w:bookmarkStart w:id="134" w:name="_GoBack"/>
      <w:bookmarkEnd w:id="134"/>
      <w:r w:rsidRPr="005B02E1">
        <w:rPr>
          <w:rFonts w:ascii="NimbusRomNo9L-Regu" w:hAnsi="NimbusRomNo9L-Regu" w:cs="宋体" w:hint="eastAsia"/>
          <w:color w:val="000000"/>
          <w:kern w:val="0"/>
        </w:rPr>
        <w:t>，并进行预测最高得分范围作为预测中的答案。</w:t>
      </w:r>
      <w:r w:rsidRPr="005B02E1">
        <w:rPr>
          <w:rFonts w:ascii="NimbusRomNo9L-Regu" w:hAnsi="NimbusRomNo9L-Regu" w:cs="宋体" w:hint="eastAsia"/>
          <w:color w:val="000000"/>
          <w:kern w:val="0"/>
        </w:rPr>
        <w:t xml:space="preserve"> </w:t>
      </w:r>
      <w:r w:rsidRPr="005B02E1">
        <w:rPr>
          <w:rFonts w:ascii="NimbusRomNo9L-Regu" w:hAnsi="NimbusRomNo9L-Regu" w:cs="宋体" w:hint="eastAsia"/>
          <w:color w:val="000000"/>
          <w:kern w:val="0"/>
        </w:rPr>
        <w:t>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数据集上训练我们的模型，结果（表</w:t>
      </w:r>
      <w:r w:rsidRPr="005B02E1">
        <w:rPr>
          <w:rFonts w:ascii="NimbusRomNo9L-Regu" w:hAnsi="NimbusRomNo9L-Regu" w:cs="宋体" w:hint="eastAsia"/>
          <w:color w:val="000000"/>
          <w:kern w:val="0"/>
        </w:rPr>
        <w:t>3</w:t>
      </w:r>
      <w:r w:rsidRPr="005B02E1">
        <w:rPr>
          <w:rFonts w:ascii="NimbusRomNo9L-Regu" w:hAnsi="NimbusRomNo9L-Regu" w:cs="宋体" w:hint="eastAsia"/>
          <w:color w:val="000000"/>
          <w:kern w:val="0"/>
        </w:rPr>
        <w:t>）显示，我们的方法优于其他竞争基线</w:t>
      </w:r>
      <w:r w:rsidRPr="005B02E1">
        <w:rPr>
          <w:rFonts w:ascii="NimbusRomNo9L-Regu" w:hAnsi="NimbusRomNo9L-Regu" w:cs="宋体" w:hint="eastAsia"/>
          <w:color w:val="000000"/>
          <w:kern w:val="0"/>
        </w:rPr>
        <w:t>5</w:t>
      </w:r>
      <w:r w:rsidRPr="005B02E1">
        <w:rPr>
          <w:rFonts w:ascii="NimbusRomNo9L-Regu" w:hAnsi="NimbusRomNo9L-Regu" w:cs="宋体" w:hint="eastAsia"/>
          <w:color w:val="000000"/>
          <w:kern w:val="0"/>
        </w:rPr>
        <w:t>。</w:t>
      </w:r>
    </w:p>
    <w:p w:rsidR="00AF73E6" w:rsidRPr="00AF73E6" w:rsidRDefault="00AF73E6" w:rsidP="000000D4">
      <w:pPr>
        <w:rPr>
          <w:rFonts w:ascii="等线" w:eastAsia="黑体" w:hAnsi="等线" w:cs="宋体"/>
          <w:b/>
          <w:color w:val="000000"/>
          <w:kern w:val="0"/>
        </w:rPr>
      </w:pPr>
    </w:p>
    <w:p w:rsidR="000F5D34" w:rsidRDefault="000F5D3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0000D4" w:rsidRPr="00586198" w:rsidRDefault="00586198" w:rsidP="00586198">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在本节中，我们报告和讨论一些未能在实验中改进的努力。与</w:t>
      </w:r>
      <w:r w:rsidRPr="00586198">
        <w:rPr>
          <w:rFonts w:ascii="NimbusRomNo9L-Regu" w:hAnsi="NimbusRomNo9L-Regu" w:cs="宋体" w:hint="eastAsia"/>
          <w:color w:val="000000"/>
          <w:kern w:val="0"/>
        </w:rPr>
        <w:t>SQuAD</w:t>
      </w:r>
      <w:r w:rsidRPr="00586198">
        <w:rPr>
          <w:rFonts w:ascii="NimbusRomNo9L-Regu" w:hAnsi="NimbusRomNo9L-Regu" w:cs="宋体" w:hint="eastAsia"/>
          <w:color w:val="000000"/>
          <w:kern w:val="0"/>
        </w:rPr>
        <w:t>的所有实证结果一样，报告的结果仅适用于我们的确切设置。</w:t>
      </w:r>
      <w:r w:rsidRPr="00586198">
        <w:rPr>
          <w:rFonts w:ascii="NimbusRomNo9L-Regu" w:hAnsi="NimbusRomNo9L-Regu" w:cs="宋体" w:hint="eastAsia"/>
          <w:color w:val="000000"/>
          <w:kern w:val="0"/>
        </w:rPr>
        <w:t xml:space="preserve"> </w:t>
      </w:r>
      <w:r w:rsidRPr="00586198">
        <w:rPr>
          <w:rFonts w:ascii="NimbusRomNo9L-Regu" w:hAnsi="NimbusRomNo9L-Regu" w:cs="宋体" w:hint="eastAsia"/>
          <w:color w:val="000000"/>
          <w:kern w:val="0"/>
        </w:rPr>
        <w:t>这些发现并不一定表明所讨论的方法的有效性用于其他数据集或与我们不同的基准模型。</w:t>
      </w:r>
      <w:r w:rsidRPr="00586198">
        <w:rPr>
          <w:rFonts w:ascii="NimbusRomNo9L-Regu" w:hAnsi="NimbusRomNo9L-Regu" w:cs="宋体" w:hint="eastAsia"/>
          <w:color w:val="000000"/>
          <w:kern w:val="0"/>
        </w:rPr>
        <w:t xml:space="preserve"> </w:t>
      </w:r>
      <w:r w:rsidRPr="00586198">
        <w:rPr>
          <w:rFonts w:ascii="NimbusRomNo9L-Regu" w:hAnsi="NimbusRomNo9L-Regu" w:cs="宋体" w:hint="eastAsia"/>
          <w:color w:val="000000"/>
          <w:kern w:val="0"/>
        </w:rPr>
        <w:t>我们相信这些方向是有价值的研究课题，我们正在用不同的模型来试验这些想法实现。</w:t>
      </w:r>
    </w:p>
    <w:p w:rsidR="00CD4514" w:rsidRDefault="003A5C2A" w:rsidP="00CD4514">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Pr="003A5C2A">
        <w:rPr>
          <w:rFonts w:ascii="NimbusRomNo9L-Regu" w:hAnsi="NimbusRomNo9L-Regu" w:cs="宋体" w:hint="eastAsia"/>
          <w:color w:val="000000"/>
          <w:kern w:val="0"/>
        </w:rPr>
        <w:t>中，该段由几句和答案组成跨度总是一句话。</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考虑排序句是很自然的将帮助找到最终答案。</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我们尝试了两种方式来整合句子排名信息：（</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）我们培养了一个单独的句子排名模型，并结合了这个模型与跨度预测模型</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Pr="003A5C2A">
        <w:rPr>
          <w:rFonts w:ascii="NimbusRomNo9L-Regu" w:hAnsi="NimbusRomNo9L-Regu" w:cs="宋体" w:hint="eastAsia"/>
          <w:color w:val="000000"/>
          <w:kern w:val="0"/>
        </w:rPr>
        <w:t>）我们将跨度预测和句子预测视为两个相关任务，并训练了一个多任务模型。</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这两种方法都没有改进最终的方法结果。</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分析表明，句子模型一贯执行不了跨度预测模型甚至是句子预测任务。</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我们最好的句子模型实</w:t>
      </w:r>
      <w:r w:rsidRPr="003A5C2A">
        <w:rPr>
          <w:rFonts w:ascii="NimbusRomNo9L-Regu" w:hAnsi="NimbusRomNo9L-Regu" w:cs="宋体" w:hint="eastAsia"/>
          <w:color w:val="000000"/>
          <w:kern w:val="0"/>
        </w:rPr>
        <w:lastRenderedPageBreak/>
        <w:t>现了准确性</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％，而我们的跨度预测模型预测的答案超过</w:t>
      </w:r>
      <w:r w:rsidRPr="003A5C2A">
        <w:rPr>
          <w:rFonts w:ascii="NimbusRomNo9L-Regu" w:hAnsi="NimbusRomNo9L-Regu" w:cs="宋体" w:hint="eastAsia"/>
          <w:color w:val="000000"/>
          <w:kern w:val="0"/>
        </w:rPr>
        <w:t>92</w:t>
      </w:r>
      <w:r w:rsidRPr="003A5C2A">
        <w:rPr>
          <w:rFonts w:ascii="NimbusRomNo9L-Regu" w:hAnsi="NimbusRomNo9L-Regu" w:cs="宋体" w:hint="eastAsia"/>
          <w:color w:val="000000"/>
          <w:kern w:val="0"/>
        </w:rPr>
        <w:t>％句子。</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这表明精确的跨度信息在选择中确实是至关重要的正确答案。</w:t>
      </w:r>
    </w:p>
    <w:p w:rsidR="00CD4514" w:rsidRDefault="00CD4514" w:rsidP="00CD4514">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Pr="00CD4514">
        <w:rPr>
          <w:rFonts w:ascii="NimbusRomNo9L-Regu" w:hAnsi="NimbusRomNo9L-Regu" w:cs="宋体" w:hint="eastAsia"/>
          <w:color w:val="000000"/>
          <w:kern w:val="0"/>
        </w:rPr>
        <w:t>我们已经尝试了三种方法来将语法信息集成到我们的模型。</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首先，我们尝试在编码层中添加一些语法功能作为输入。</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其次，我们已经尝试在编码后集成树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样式模块层。</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来构建依赖树路径之后的隐藏状态自上而下和自下而上的传球。</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最后，我们尝试使用依赖关系解析多任务设置中的附加任务。</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以上所有这些都不能为我们的模型带来任何好处在</w:t>
      </w:r>
      <w:r w:rsidRPr="00CD4514">
        <w:rPr>
          <w:rFonts w:ascii="NimbusRomNo9L-Regu" w:hAnsi="NimbusRomNo9L-Regu" w:cs="宋体" w:hint="eastAsia"/>
          <w:color w:val="000000"/>
          <w:kern w:val="0"/>
        </w:rPr>
        <w:t>SQuAD</w:t>
      </w:r>
      <w:r w:rsidRPr="00CD4514">
        <w:rPr>
          <w:rFonts w:ascii="NimbusRomNo9L-Regu" w:hAnsi="NimbusRomNo9L-Regu" w:cs="宋体" w:hint="eastAsia"/>
          <w:color w:val="000000"/>
          <w:kern w:val="0"/>
        </w:rPr>
        <w:t>数据集上。</w:t>
      </w:r>
    </w:p>
    <w:p w:rsidR="00762D07" w:rsidRDefault="00762D07" w:rsidP="00762D07">
      <w:pPr>
        <w:ind w:firstLine="420"/>
        <w:rPr>
          <w:rFonts w:ascii="NimbusRomNo9L-Regu" w:hAnsi="NimbusRomNo9L-Regu" w:cs="宋体"/>
          <w:color w:val="000000"/>
          <w:kern w:val="0"/>
        </w:rPr>
      </w:pPr>
      <w:r w:rsidRPr="00762D07">
        <w:rPr>
          <w:rFonts w:ascii="NimbusRomNo9L-Regu" w:hAnsi="NimbusRomNo9L-Regu" w:cs="宋体" w:hint="eastAsia"/>
          <w:color w:val="000000"/>
          <w:kern w:val="0"/>
        </w:rPr>
        <w:t>多跳推理我们尝试在答案中添加多跳推理模块指针层，但未能在当前的上下文中获得最终结果的改进</w:t>
      </w:r>
      <w:r w:rsidRPr="00762D07">
        <w:rPr>
          <w:rFonts w:ascii="NimbusRomNo9L-Regu" w:hAnsi="NimbusRomNo9L-Regu" w:cs="宋体" w:hint="eastAsia"/>
          <w:color w:val="000000"/>
          <w:kern w:val="0"/>
        </w:rPr>
        <w:t>R-NET</w:t>
      </w:r>
      <w:r w:rsidRPr="00762D07">
        <w:rPr>
          <w:rFonts w:ascii="NimbusRomNo9L-Regu" w:hAnsi="NimbusRomNo9L-Regu" w:cs="宋体" w:hint="eastAsia"/>
          <w:color w:val="000000"/>
          <w:kern w:val="0"/>
        </w:rPr>
        <w:t>网络结构。</w:t>
      </w:r>
      <w:r w:rsidRPr="00762D07">
        <w:rPr>
          <w:rFonts w:ascii="NimbusRomNo9L-Regu" w:hAnsi="NimbusRomNo9L-Regu" w:cs="宋体" w:hint="eastAsia"/>
          <w:color w:val="000000"/>
          <w:kern w:val="0"/>
        </w:rPr>
        <w:t xml:space="preserve"> </w:t>
      </w:r>
      <w:r w:rsidRPr="00762D07">
        <w:rPr>
          <w:rFonts w:ascii="NimbusRomNo9L-Regu" w:hAnsi="NimbusRomNo9L-Regu" w:cs="宋体" w:hint="eastAsia"/>
          <w:color w:val="000000"/>
          <w:kern w:val="0"/>
        </w:rPr>
        <w:t>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Pr="00762D07">
        <w:rPr>
          <w:rFonts w:ascii="NimbusRomNo9L-Regu" w:hAnsi="NimbusRomNo9L-Regu" w:cs="宋体" w:hint="eastAsia"/>
          <w:color w:val="000000"/>
          <w:kern w:val="0"/>
        </w:rPr>
        <w:t>中没有关于显式推理过程的注释。</w:t>
      </w:r>
    </w:p>
    <w:p w:rsidR="00EB46D7" w:rsidRPr="00EB46D7" w:rsidRDefault="00EB46D7" w:rsidP="00EB46D7">
      <w:pPr>
        <w:ind w:firstLine="420"/>
        <w:rPr>
          <w:rFonts w:ascii="NimbusRomNo9L-Regu" w:hAnsi="NimbusRomNo9L-Regu" w:cs="宋体"/>
          <w:color w:val="000000"/>
          <w:kern w:val="0"/>
        </w:rPr>
      </w:pPr>
      <w:r w:rsidRPr="00EB46D7">
        <w:rPr>
          <w:rFonts w:ascii="NimbusRomNo9L-Regu" w:hAnsi="NimbusRomNo9L-Regu" w:cs="宋体" w:hint="eastAsia"/>
          <w:color w:val="000000"/>
          <w:kern w:val="0"/>
        </w:rPr>
        <w:t>问题生成对于数据驱动的方法，标记的数据可能成为瓶颈为了更好的表现。</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虽然文本丰富，但不容易找到问题通过配对</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风格的配对。</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为了产生更多的数据，我们训练了序列序列使用</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数据集的问题生成模型（</w:t>
      </w:r>
      <w:r w:rsidRPr="00EB46D7">
        <w:rPr>
          <w:rFonts w:ascii="NimbusRomNo9L-Regu" w:hAnsi="NimbusRomNo9L-Regu" w:cs="宋体" w:hint="eastAsia"/>
          <w:color w:val="000000"/>
          <w:kern w:val="0"/>
        </w:rPr>
        <w:t>Zhou et al</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Pr="00EB46D7">
        <w:rPr>
          <w:rFonts w:ascii="NimbusRomNo9L-Regu" w:hAnsi="NimbusRomNo9L-Regu" w:cs="宋体" w:hint="eastAsia"/>
          <w:color w:val="000000"/>
          <w:kern w:val="0"/>
        </w:rPr>
        <w:t>），并生成来自英语维基百科的大量伪问题通道对。</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训练数据一起，我们分配了自动生成样本的权重较小，使伪语料库的总重量和真正的语料大致相等。</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到目前为止，这种做法在决赛中没有取得任何进展结果。</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分析表明，产生问题的质量需要改进。</w:t>
      </w:r>
    </w:p>
    <w:p w:rsidR="000A263F" w:rsidRPr="001514C9" w:rsidRDefault="005F59D2"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000A263F" w:rsidRPr="001514C9">
        <w:rPr>
          <w:rFonts w:ascii="等线" w:eastAsia="黑体" w:hAnsi="等线" w:cs="宋体" w:hint="eastAsia"/>
          <w:b/>
          <w:color w:val="000000"/>
          <w:kern w:val="0"/>
          <w:sz w:val="28"/>
          <w:szCs w:val="28"/>
        </w:rPr>
        <w:t>相关工作</w:t>
      </w:r>
    </w:p>
    <w:p w:rsidR="001627B6" w:rsidRDefault="001627B6" w:rsidP="001627B6">
      <w:pPr>
        <w:ind w:firstLine="420"/>
        <w:rPr>
          <w:rFonts w:ascii="NimbusRomNo9L-Regu" w:hAnsi="NimbusRomNo9L-Regu" w:cs="宋体"/>
          <w:color w:val="000000"/>
          <w:kern w:val="0"/>
        </w:rPr>
      </w:pPr>
      <w:r w:rsidRPr="001627B6">
        <w:rPr>
          <w:rFonts w:ascii="NimbusRomNo9L-Regu" w:hAnsi="NimbusRomNo9L-Regu" w:cs="宋体" w:hint="eastAsia"/>
          <w:color w:val="000000"/>
          <w:kern w:val="0"/>
        </w:rPr>
        <w:t>阅读理解和问题回答数据集基准测试数据集发挥重要作用近期阅读理解和问答回答研究进展中的作用。</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现有数据集可以根据手动标记分为两类。</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那些人类的标签总是高质量的（</w:t>
      </w:r>
      <w:r w:rsidRPr="001627B6">
        <w:rPr>
          <w:rFonts w:ascii="NimbusRomNo9L-Regu" w:hAnsi="NimbusRomNo9L-Regu" w:cs="宋体" w:hint="eastAsia"/>
          <w:color w:val="000000"/>
          <w:kern w:val="0"/>
        </w:rPr>
        <w:t>Richardson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那些是自动的由自然发生的数据产生的数据可能非常大（</w:t>
      </w:r>
      <w:r w:rsidRPr="001627B6">
        <w:rPr>
          <w:rFonts w:ascii="NimbusRomNo9L-Regu" w:hAnsi="NimbusRomNo9L-Regu" w:cs="宋体" w:hint="eastAsia"/>
          <w:color w:val="000000"/>
          <w:kern w:val="0"/>
        </w:rPr>
        <w:t>Hill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），这允许培训更具表现力的模式。</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但是，他们是在</w:t>
      </w:r>
      <w:r w:rsidRPr="001627B6">
        <w:rPr>
          <w:rFonts w:ascii="NimbusRomNo9L-Regu" w:hAnsi="NimbusRomNo9L-Regu" w:cs="宋体" w:hint="eastAsia"/>
          <w:color w:val="000000"/>
          <w:kern w:val="0"/>
        </w:rPr>
        <w:t>cloze</w:t>
      </w:r>
      <w:r w:rsidRPr="001627B6">
        <w:rPr>
          <w:rFonts w:ascii="NimbusRomNo9L-Regu" w:hAnsi="NimbusRomNo9L-Regu" w:cs="宋体" w:hint="eastAsia"/>
          <w:color w:val="000000"/>
          <w:kern w:val="0"/>
        </w:rPr>
        <w:t>风格，在其目的是预测一个段落中的遗漏词（通常是命名实体）。</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而且，陈</w:t>
      </w:r>
      <w:r w:rsidRPr="001627B6">
        <w:rPr>
          <w:rFonts w:ascii="NimbusRomNo9L-Regu" w:hAnsi="NimbusRomNo9L-Regu" w:cs="宋体" w:hint="eastAsia"/>
          <w:color w:val="000000"/>
          <w:kern w:val="0"/>
        </w:rPr>
        <w:t>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）所需要的较少推理比以前想到的，并得出结论，表现几乎饱和。</w:t>
      </w:r>
    </w:p>
    <w:p w:rsidR="001627B6" w:rsidRDefault="008726BB" w:rsidP="00EA6EDA">
      <w:pPr>
        <w:ind w:firstLine="420"/>
        <w:rPr>
          <w:rFonts w:ascii="NimbusRomNo9L-Regu" w:hAnsi="NimbusRomNo9L-Regu" w:cs="宋体"/>
          <w:color w:val="000000"/>
          <w:kern w:val="0"/>
        </w:rPr>
      </w:pPr>
      <w:r w:rsidRPr="008726BB">
        <w:rPr>
          <w:rFonts w:ascii="NimbusRomNo9L-Regu" w:hAnsi="NimbusRomNo9L-Regu" w:cs="宋体" w:hint="eastAsia"/>
          <w:color w:val="000000"/>
          <w:kern w:val="0"/>
        </w:rPr>
        <w:t>与上述数据集不同，</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提供了大量和高质量的数据集。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通常包括非实体，可以是更长的短语，这比更具挑战性</w:t>
      </w:r>
      <w:r w:rsidRPr="008726BB">
        <w:rPr>
          <w:rFonts w:ascii="NimbusRomNo9L-Regu" w:hAnsi="NimbusRomNo9L-Regu" w:cs="宋体" w:hint="eastAsia"/>
          <w:color w:val="000000"/>
          <w:kern w:val="0"/>
        </w:rPr>
        <w:t>cloze</w:t>
      </w:r>
      <w:r w:rsidRPr="008726BB">
        <w:rPr>
          <w:rFonts w:ascii="NimbusRomNo9L-Regu" w:hAnsi="NimbusRomNo9L-Regu" w:cs="宋体" w:hint="eastAsia"/>
          <w:color w:val="000000"/>
          <w:kern w:val="0"/>
        </w:rPr>
        <w:t>样式数据</w:t>
      </w:r>
      <w:r w:rsidRPr="008726BB">
        <w:rPr>
          <w:rFonts w:ascii="NimbusRomNo9L-Regu" w:hAnsi="NimbusRomNo9L-Regu" w:cs="宋体" w:hint="eastAsia"/>
          <w:color w:val="000000"/>
          <w:kern w:val="0"/>
        </w:rPr>
        <w:lastRenderedPageBreak/>
        <w:t>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女士</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 et al</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数据集中的问题是真实的通过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Pr="008726BB">
        <w:rPr>
          <w:rFonts w:ascii="NimbusRomNo9L-Regu" w:hAnsi="NimbusRomNo9L-Regu" w:cs="宋体" w:hint="eastAsia"/>
          <w:color w:val="000000"/>
          <w:kern w:val="0"/>
        </w:rPr>
        <w:t>发布的匿名查询和段落都是相关的网页。</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对于提供数据集中的每个问题，几个相关段落。</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但答案是人的生成的，这与</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不同，答案必须是段落的跨度。</w:t>
      </w:r>
    </w:p>
    <w:p w:rsidR="008726BB" w:rsidRDefault="007C48D5" w:rsidP="007C48D5">
      <w:pPr>
        <w:ind w:firstLine="420"/>
        <w:rPr>
          <w:rFonts w:ascii="NimbusRomNo9L-Regu" w:hAnsi="NimbusRomNo9L-Regu" w:cs="宋体"/>
          <w:color w:val="000000"/>
          <w:kern w:val="0"/>
        </w:rPr>
      </w:pPr>
      <w:r w:rsidRPr="007C48D5">
        <w:rPr>
          <w:rFonts w:ascii="NimbusRomNo9L-Regu" w:hAnsi="NimbusRomNo9L-Regu" w:cs="宋体" w:hint="eastAsia"/>
          <w:color w:val="000000"/>
          <w:kern w:val="0"/>
        </w:rPr>
        <w:t>端对端神经网络阅读理解与</w:t>
      </w:r>
      <w:r w:rsidRPr="007C48D5">
        <w:rPr>
          <w:rFonts w:ascii="NimbusRomNo9L-Regu" w:hAnsi="NimbusRomNo9L-Regu" w:cs="宋体" w:hint="eastAsia"/>
          <w:color w:val="000000"/>
          <w:kern w:val="0"/>
        </w:rPr>
        <w:t>cloze</w:t>
      </w:r>
      <w:r w:rsidRPr="007C48D5">
        <w:rPr>
          <w:rFonts w:ascii="NimbusRomNo9L-Regu" w:hAnsi="NimbusRomNo9L-Regu" w:cs="宋体" w:hint="eastAsia"/>
          <w:color w:val="000000"/>
          <w:kern w:val="0"/>
        </w:rPr>
        <w:t>样式数据集一起，几个强大的深度学习模式（</w:t>
      </w:r>
      <w:r w:rsidRPr="007C48D5">
        <w:rPr>
          <w:rFonts w:ascii="NimbusRomNo9L-Regu" w:hAnsi="NimbusRomNo9L-Regu" w:cs="宋体" w:hint="eastAsia"/>
          <w:color w:val="000000"/>
          <w:kern w:val="0"/>
        </w:rPr>
        <w:t>Hermann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2015; Hill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Chen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Kadlec</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 Sordoni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Cui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Trischler</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 Dhingra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沉等等，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）已经被引入来解决这个问题。赫尔曼等人（</w:t>
      </w:r>
      <w:r w:rsidRPr="007C48D5">
        <w:rPr>
          <w:rFonts w:ascii="NimbusRomNo9L-Regu" w:hAnsi="NimbusRomNo9L-Regu" w:cs="宋体" w:hint="eastAsia"/>
          <w:color w:val="000000"/>
          <w:kern w:val="0"/>
        </w:rPr>
        <w:t>2015</w:t>
      </w:r>
      <w:r w:rsidRPr="007C48D5">
        <w:rPr>
          <w:rFonts w:ascii="NimbusRomNo9L-Regu" w:hAnsi="NimbusRomNo9L-Regu" w:cs="宋体" w:hint="eastAsia"/>
          <w:color w:val="000000"/>
          <w:kern w:val="0"/>
        </w:rPr>
        <w:t>）首先引起关注机制进入阅读理解。希尔等人（</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）提出了一个基于窗口的内存</w:t>
      </w:r>
      <w:r w:rsidRPr="007C48D5">
        <w:rPr>
          <w:rFonts w:ascii="NimbusRomNo9L-Regu" w:hAnsi="NimbusRomNo9L-Regu" w:cs="宋体" w:hint="eastAsia"/>
          <w:color w:val="000000"/>
          <w:kern w:val="0"/>
        </w:rPr>
        <w:t>CBT</w:t>
      </w:r>
      <w:r w:rsidRPr="007C48D5">
        <w:rPr>
          <w:rFonts w:ascii="NimbusRomNo9L-Regu" w:hAnsi="NimbusRomNo9L-Regu" w:cs="宋体" w:hint="eastAsia"/>
          <w:color w:val="000000"/>
          <w:kern w:val="0"/>
        </w:rPr>
        <w:t>数据集网络。</w:t>
      </w:r>
      <w:r w:rsidRPr="007C48D5">
        <w:rPr>
          <w:rFonts w:ascii="NimbusRomNo9L-Regu" w:hAnsi="NimbusRomNo9L-Regu" w:cs="宋体" w:hint="eastAsia"/>
          <w:color w:val="000000"/>
          <w:kern w:val="0"/>
        </w:rPr>
        <w:t xml:space="preserve"> Kadlec</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）引入了一个关注步骤的指针网络预测消隐实体。</w:t>
      </w:r>
      <w:r w:rsidRPr="007C48D5">
        <w:rPr>
          <w:rFonts w:ascii="NimbusRomNo9L-Regu" w:hAnsi="NimbusRomNo9L-Regu" w:cs="宋体" w:hint="eastAsia"/>
          <w:color w:val="000000"/>
          <w:kern w:val="0"/>
        </w:rPr>
        <w:t xml:space="preserve"> Sordoni</w:t>
      </w:r>
      <w:r w:rsidRPr="007C48D5">
        <w:rPr>
          <w:rFonts w:ascii="NimbusRomNo9L-Regu" w:hAnsi="NimbusRomNo9L-Regu" w:cs="宋体" w:hint="eastAsia"/>
          <w:color w:val="000000"/>
          <w:kern w:val="0"/>
        </w:rPr>
        <w:t>等人（</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）提出了一个迭代的交替关注更好地模拟问题和通过之间的联系的机制。</w:t>
      </w:r>
      <w:r w:rsidRPr="007C48D5">
        <w:rPr>
          <w:rFonts w:ascii="NimbusRomNo9L-Regu" w:hAnsi="NimbusRomNo9L-Regu" w:cs="宋体" w:hint="eastAsia"/>
          <w:color w:val="000000"/>
          <w:kern w:val="0"/>
        </w:rPr>
        <w:t xml:space="preserve"> Trischler</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）解决通过结合注意力模型与重新排列模型来解决问题的答案任务。</w:t>
      </w:r>
      <w:r w:rsidRPr="007C48D5">
        <w:rPr>
          <w:rFonts w:ascii="NimbusRomNo9L-Regu" w:hAnsi="NimbusRomNo9L-Regu" w:cs="宋体" w:hint="eastAsia"/>
          <w:color w:val="000000"/>
          <w:kern w:val="0"/>
        </w:rPr>
        <w:t xml:space="preserve"> Dhingraet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 xml:space="preserve"> </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）提出通过乘法门控迭代选择通道的重要部分功能与问题表示。崔等（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）提出双向关注机制相互编码通道和问题。</w:t>
      </w:r>
      <w:r w:rsidRPr="007C48D5">
        <w:rPr>
          <w:rFonts w:ascii="NimbusRomNo9L-Regu" w:hAnsi="NimbusRomNo9L-Regu" w:cs="宋体" w:hint="eastAsia"/>
          <w:color w:val="000000"/>
          <w:kern w:val="0"/>
        </w:rPr>
        <w:t xml:space="preserve"> Shen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 xml:space="preserve"> </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）提出迭代推测用动态数量的推理步骤回答，并接受强化学习的训练。</w:t>
      </w:r>
    </w:p>
    <w:p w:rsidR="007C48D5" w:rsidRDefault="0052587E" w:rsidP="0052587E">
      <w:pPr>
        <w:ind w:firstLine="420"/>
        <w:rPr>
          <w:rFonts w:ascii="NimbusRomNo9L-Regu" w:hAnsi="NimbusRomNo9L-Regu" w:cs="宋体"/>
          <w:color w:val="000000"/>
          <w:kern w:val="0"/>
        </w:rPr>
      </w:pPr>
      <w:r w:rsidRPr="0052587E">
        <w:rPr>
          <w:rFonts w:ascii="NimbusRomNo9L-Regu" w:hAnsi="NimbusRomNo9L-Regu" w:cs="宋体" w:hint="eastAsia"/>
          <w:color w:val="000000"/>
          <w:kern w:val="0"/>
        </w:rPr>
        <w:t>基于神经网络的模型证明了</w:t>
      </w:r>
      <w:r w:rsidRPr="0052587E">
        <w:rPr>
          <w:rFonts w:ascii="NimbusRomNo9L-Regu" w:hAnsi="NimbusRomNo9L-Regu" w:cs="宋体" w:hint="eastAsia"/>
          <w:color w:val="000000"/>
          <w:kern w:val="0"/>
        </w:rPr>
        <w:t>SQuAD</w:t>
      </w:r>
      <w:r w:rsidRPr="0052587E">
        <w:rPr>
          <w:rFonts w:ascii="NimbusRomNo9L-Regu" w:hAnsi="NimbusRomNo9L-Regu" w:cs="宋体" w:hint="eastAsia"/>
          <w:color w:val="000000"/>
          <w:kern w:val="0"/>
        </w:rPr>
        <w:t>数据集的有效性。</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王江江（</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）组合了匹配</w:t>
      </w:r>
      <w:r w:rsidRPr="0052587E">
        <w:rPr>
          <w:rFonts w:ascii="NimbusRomNo9L-Regu" w:hAnsi="NimbusRomNo9L-Regu" w:cs="宋体" w:hint="eastAsia"/>
          <w:color w:val="000000"/>
          <w:kern w:val="0"/>
        </w:rPr>
        <w:t>LSTM</w:t>
      </w:r>
      <w:r w:rsidRPr="0052587E">
        <w:rPr>
          <w:rFonts w:ascii="NimbusRomNo9L-Regu" w:hAnsi="NimbusRomNo9L-Regu" w:cs="宋体" w:hint="eastAsia"/>
          <w:color w:val="000000"/>
          <w:kern w:val="0"/>
        </w:rPr>
        <w:t>和指针网络来产生答案的边界。熊</w:t>
      </w:r>
      <w:r w:rsidRPr="0052587E">
        <w:rPr>
          <w:rFonts w:ascii="NimbusRomNo9L-Regu" w:hAnsi="NimbusRomNo9L-Regu" w:cs="宋体" w:hint="eastAsia"/>
          <w:color w:val="000000"/>
          <w:kern w:val="0"/>
        </w:rPr>
        <w:t>et al</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）采用变体共注入机制来匹配问题并相互通过。</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熊等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）提出了一种迭代推断的动态指针网络答案。</w:t>
      </w:r>
      <w:r w:rsidRPr="0052587E">
        <w:rPr>
          <w:rFonts w:ascii="NimbusRomNo9L-Regu" w:hAnsi="NimbusRomNo9L-Regu" w:cs="宋体" w:hint="eastAsia"/>
          <w:color w:val="000000"/>
          <w:kern w:val="0"/>
        </w:rPr>
        <w:t xml:space="preserve"> Yu et al</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）通过排名连续的文本跨度来解决</w:t>
      </w:r>
      <w:r w:rsidRPr="0052587E">
        <w:rPr>
          <w:rFonts w:ascii="NimbusRomNo9L-Regu" w:hAnsi="NimbusRomNo9L-Regu" w:cs="宋体" w:hint="eastAsia"/>
          <w:color w:val="000000"/>
          <w:kern w:val="0"/>
        </w:rPr>
        <w:t>SQuAD</w:t>
      </w:r>
      <w:r w:rsidRPr="0052587E">
        <w:rPr>
          <w:rFonts w:ascii="NimbusRomNo9L-Regu" w:hAnsi="NimbusRomNo9L-Regu" w:cs="宋体" w:hint="eastAsia"/>
          <w:color w:val="000000"/>
          <w:kern w:val="0"/>
        </w:rPr>
        <w:t>在通道内。</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杨等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）提出将通过的上下文与多重问题进行匹配观点。</w:t>
      </w:r>
    </w:p>
    <w:p w:rsidR="009C5FD2" w:rsidRDefault="009C5FD2" w:rsidP="009C5FD2">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模型中引入了自我匹配关注。它动态地通过查看整个段落和总结证据来提炼通道代表与当前的通行词和问题相关，让我们的模式充分利用通过信息。在几个作品中，已经提出了加强词语语境的重视。</w:t>
      </w:r>
      <w:r w:rsidRPr="009C5FD2">
        <w:rPr>
          <w:rFonts w:ascii="NimbusRomNo9L-Regu" w:hAnsi="NimbusRomNo9L-Regu" w:cs="宋体" w:hint="eastAsia"/>
          <w:color w:val="000000"/>
          <w:kern w:val="0"/>
        </w:rPr>
        <w:t xml:space="preserve"> 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）提出，考虑到基于窗口的上下文单词，取决于单词和其相对位置。</w:t>
      </w:r>
      <w:r w:rsidRPr="009C5FD2">
        <w:rPr>
          <w:rFonts w:ascii="NimbusRomNo9L-Regu" w:hAnsi="NimbusRomNo9L-Regu" w:cs="宋体" w:hint="eastAsia"/>
          <w:color w:val="000000"/>
          <w:kern w:val="0"/>
        </w:rPr>
        <w:t xml:space="preserve"> Cheng</w:t>
      </w:r>
      <w:r w:rsidRPr="009C5FD2">
        <w:rPr>
          <w:rFonts w:ascii="NimbusRomNo9L-Regu" w:hAnsi="NimbusRomNo9L-Regu" w:cs="宋体" w:hint="eastAsia"/>
          <w:color w:val="000000"/>
          <w:kern w:val="0"/>
        </w:rPr>
        <w:t>等（</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w:t>
      </w:r>
      <w:r w:rsidRPr="009C5FD2">
        <w:rPr>
          <w:rFonts w:ascii="NimbusRomNo9L-Regu" w:hAnsi="NimbusRomNo9L-Regu" w:cs="宋体" w:hint="eastAsia"/>
          <w:color w:val="000000"/>
          <w:kern w:val="0"/>
        </w:rPr>
        <w:lastRenderedPageBreak/>
        <w:t>我匹配并注意注意力循环网络。它有助于我们的模型主要关注问题相关通知中的证据，并动态地查看整个段落来汇总证据。</w:t>
      </w:r>
    </w:p>
    <w:p w:rsidR="000C06B4" w:rsidRDefault="000C06B4" w:rsidP="000C06B4">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我们模型的另一个关键组成部分是注意力反复网络，这已经证明了这一点在广泛的任务中取得成功。</w:t>
      </w:r>
      <w:r w:rsidRPr="000C06B4">
        <w:rPr>
          <w:rFonts w:ascii="NimbusRomNo9L-Regu" w:hAnsi="NimbusRomNo9L-Regu" w:cs="宋体" w:hint="eastAsia"/>
          <w:color w:val="000000"/>
          <w:kern w:val="0"/>
        </w:rPr>
        <w:t xml:space="preserve"> Bahdanau et al</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Pr="000C06B4">
        <w:rPr>
          <w:rFonts w:ascii="NimbusRomNo9L-Regu" w:hAnsi="NimbusRomNo9L-Regu" w:cs="宋体" w:hint="eastAsia"/>
          <w:color w:val="000000"/>
          <w:kern w:val="0"/>
        </w:rPr>
        <w:t>年）首先提出注意力反复的网络在产生目标字时推断字级对齐。</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赫尔曼等人（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）和王江（</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基于注意力的循环网络是一种变体基于注意力的循环网络，具有额外的门，以模拟通道部分所具有的事实对阅读理解和问答的特殊问题不同重要。</w:t>
      </w:r>
    </w:p>
    <w:p w:rsidR="0013013D" w:rsidRDefault="0013013D" w:rsidP="00361097">
      <w:pPr>
        <w:ind w:firstLine="420"/>
        <w:rPr>
          <w:rFonts w:ascii="NimbusRomNo9L-Regu" w:hAnsi="NimbusRomNo9L-Regu" w:cs="宋体"/>
          <w:color w:val="000000"/>
          <w:kern w:val="0"/>
        </w:rPr>
      </w:pPr>
    </w:p>
    <w:p w:rsidR="0016758E" w:rsidRDefault="0016758E" w:rsidP="00361097">
      <w:pPr>
        <w:ind w:firstLine="420"/>
        <w:rPr>
          <w:rFonts w:ascii="NimbusRomNo9L-Regu" w:hAnsi="NimbusRomNo9L-Regu" w:cs="宋体"/>
          <w:color w:val="000000"/>
          <w:kern w:val="0"/>
        </w:rPr>
      </w:pPr>
    </w:p>
    <w:p w:rsidR="00967213" w:rsidRPr="00967213" w:rsidRDefault="00967213" w:rsidP="00361097">
      <w:pPr>
        <w:ind w:firstLine="420"/>
        <w:rPr>
          <w:rFonts w:ascii="NimbusRomNo9L-Regu" w:hAnsi="NimbusRomNo9L-Regu" w:cs="宋体"/>
          <w:color w:val="000000"/>
          <w:kern w:val="0"/>
        </w:rPr>
      </w:pPr>
    </w:p>
    <w:p w:rsidR="00816CC0" w:rsidRDefault="00816CC0" w:rsidP="001514C9">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6 </w:t>
      </w:r>
      <w:r w:rsidR="008F6948">
        <w:rPr>
          <w:rFonts w:ascii="等线" w:eastAsia="黑体" w:hAnsi="等线" w:cs="宋体" w:hint="eastAsia"/>
          <w:b/>
          <w:color w:val="000000"/>
          <w:kern w:val="0"/>
          <w:sz w:val="28"/>
          <w:szCs w:val="28"/>
        </w:rPr>
        <w:t>结论</w:t>
      </w:r>
    </w:p>
    <w:p w:rsidR="00967213" w:rsidRPr="00A7496F" w:rsidRDefault="00967213" w:rsidP="00E57F3E">
      <w:pPr>
        <w:ind w:firstLine="420"/>
        <w:rPr>
          <w:rFonts w:ascii="等线" w:eastAsia="黑体" w:hAnsi="等线" w:cs="宋体"/>
          <w:b/>
          <w:color w:val="000000"/>
          <w:kern w:val="0"/>
          <w:sz w:val="28"/>
          <w:szCs w:val="28"/>
        </w:rPr>
      </w:pPr>
      <w:r w:rsidRPr="00361097">
        <w:rPr>
          <w:rFonts w:ascii="NimbusRomNo9L-Regu" w:hAnsi="NimbusRomNo9L-Regu" w:cs="宋体" w:hint="eastAsia"/>
          <w:color w:val="000000"/>
          <w:kern w:val="0"/>
        </w:rPr>
        <w:t>在本技术报告中，我们提供</w:t>
      </w:r>
      <w:r w:rsidRPr="00361097">
        <w:rPr>
          <w:rFonts w:ascii="NimbusRomNo9L-Regu" w:hAnsi="NimbusRomNo9L-Regu" w:cs="宋体" w:hint="eastAsia"/>
          <w:color w:val="000000"/>
          <w:kern w:val="0"/>
        </w:rPr>
        <w:t>R-NET</w:t>
      </w:r>
      <w:r w:rsidRPr="00361097">
        <w:rPr>
          <w:rFonts w:ascii="NimbusRomNo9L-Regu" w:hAnsi="NimbusRomNo9L-Regu" w:cs="宋体" w:hint="eastAsia"/>
          <w:color w:val="000000"/>
          <w:kern w:val="0"/>
        </w:rPr>
        <w:t>阅读理解和问答。介绍了基于注意力的循环网络和自适应关注机制获取问题和段落的表示，然后使用指针网络来定位回答边界。</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我们的模型在</w:t>
      </w:r>
      <w:r w:rsidRPr="00361097">
        <w:rPr>
          <w:rFonts w:ascii="NimbusRomNo9L-Regu" w:hAnsi="NimbusRomNo9L-Regu" w:cs="宋体" w:hint="eastAsia"/>
          <w:color w:val="000000"/>
          <w:kern w:val="0"/>
        </w:rPr>
        <w:t>SQuAD</w:t>
      </w:r>
      <w:r w:rsidRPr="00361097">
        <w:rPr>
          <w:rFonts w:ascii="NimbusRomNo9L-Regu" w:hAnsi="NimbusRomNo9L-Regu" w:cs="宋体" w:hint="eastAsia"/>
          <w:color w:val="000000"/>
          <w:kern w:val="0"/>
        </w:rPr>
        <w:t>和</w:t>
      </w:r>
      <w:r w:rsidRPr="00361097">
        <w:rPr>
          <w:rFonts w:ascii="NimbusRomNo9L-Regu" w:hAnsi="NimbusRomNo9L-Regu" w:cs="宋体" w:hint="eastAsia"/>
          <w:color w:val="000000"/>
          <w:kern w:val="0"/>
        </w:rPr>
        <w:t>MS-MARCO</w:t>
      </w:r>
      <w:r w:rsidRPr="00361097">
        <w:rPr>
          <w:rFonts w:ascii="NimbusRomNo9L-Regu" w:hAnsi="NimbusRomNo9L-Regu" w:cs="宋体" w:hint="eastAsia"/>
          <w:color w:val="000000"/>
          <w:kern w:val="0"/>
        </w:rPr>
        <w:t>上都获得了最先进的成果数据集，超过几个强大的竞争系统。</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对于未来的工作，我们将尝试使用语法和知识库信息输入我们的系统。</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此外，我们也在设计新的网络结构来处理需要复杂推论的问题。</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6"/>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833" w:rsidRDefault="00572833">
      <w:r>
        <w:separator/>
      </w:r>
    </w:p>
  </w:endnote>
  <w:endnote w:type="continuationSeparator" w:id="0">
    <w:p w:rsidR="00572833" w:rsidRDefault="00572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161F89" w:rsidRDefault="00161F8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6540E3">
      <w:rPr>
        <w:rStyle w:val="af"/>
      </w:rPr>
      <w:t>35</w:t>
    </w:r>
    <w:r>
      <w:rPr>
        <w:rStyle w:val="af"/>
      </w:rPr>
      <w:fldChar w:fldCharType="end"/>
    </w:r>
  </w:p>
  <w:p w:rsidR="00161F89" w:rsidRDefault="00161F8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6540E3">
      <w:rPr>
        <w:rStyle w:val="af"/>
      </w:rPr>
      <w:t>45</w:t>
    </w:r>
    <w:r>
      <w:rPr>
        <w:rStyle w:val="af"/>
      </w:rPr>
      <w:fldChar w:fldCharType="end"/>
    </w:r>
  </w:p>
  <w:p w:rsidR="00161F89" w:rsidRDefault="00161F89">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833" w:rsidRDefault="00572833">
      <w:r>
        <w:separator/>
      </w:r>
    </w:p>
  </w:footnote>
  <w:footnote w:type="continuationSeparator" w:id="0">
    <w:p w:rsidR="00572833" w:rsidRDefault="00572833">
      <w:r>
        <w:continuationSeparator/>
      </w:r>
    </w:p>
  </w:footnote>
  <w:footnote w:id="1">
    <w:p w:rsidR="00161F89" w:rsidRDefault="00161F89">
      <w:pPr>
        <w:pStyle w:val="aff0"/>
        <w:ind w:left="216" w:hanging="216"/>
      </w:pPr>
      <w:r>
        <w:rPr>
          <w:rStyle w:val="aff4"/>
        </w:rPr>
        <w:footnoteRef/>
      </w:r>
      <w:r>
        <w:t xml:space="preserve"> </w:t>
      </w:r>
      <w:r>
        <w:rPr>
          <w:rFonts w:hint="eastAsia"/>
        </w:rPr>
        <w:t>一种应用于信息检索和数据挖掘的常用加权技术</w:t>
      </w:r>
    </w:p>
  </w:footnote>
  <w:footnote w:id="2">
    <w:p w:rsidR="00161F89" w:rsidRDefault="00161F89">
      <w:pPr>
        <w:pStyle w:val="aff0"/>
        <w:ind w:left="216" w:hanging="216"/>
      </w:pPr>
      <w:r>
        <w:rPr>
          <w:rStyle w:val="aff4"/>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161F89" w:rsidRDefault="00161F89">
      <w:pPr>
        <w:pStyle w:val="aff0"/>
        <w:ind w:left="216" w:hanging="216"/>
      </w:pPr>
      <w:r>
        <w:rPr>
          <w:rStyle w:val="aff4"/>
        </w:rPr>
        <w:footnoteRef/>
      </w:r>
      <w:r>
        <w:t xml:space="preserve"> </w:t>
      </w:r>
      <w:r w:rsidRPr="00D870DD">
        <w:t>一种前馈神经网络，人工神经元可以响应周围单元，可以大型图像处理。它包括卷积层和池层</w:t>
      </w:r>
      <w:r>
        <w:rPr>
          <w:rFonts w:hint="eastAsia"/>
        </w:rPr>
        <w:t>。</w:t>
      </w:r>
    </w:p>
  </w:footnote>
  <w:footnote w:id="4">
    <w:p w:rsidR="00161F89" w:rsidRDefault="00161F89">
      <w:pPr>
        <w:pStyle w:val="aff0"/>
        <w:ind w:left="216" w:hanging="216"/>
      </w:pPr>
      <w:r>
        <w:rPr>
          <w:rStyle w:val="aff4"/>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161F89" w:rsidRDefault="00161F89">
      <w:pPr>
        <w:pStyle w:val="aff0"/>
        <w:ind w:left="216" w:hanging="216"/>
      </w:pPr>
      <w:r>
        <w:rPr>
          <w:rStyle w:val="aff4"/>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161F89" w:rsidRDefault="00161F89">
      <w:pPr>
        <w:pStyle w:val="aff0"/>
        <w:ind w:left="216" w:hanging="216"/>
      </w:pPr>
      <w:r>
        <w:rPr>
          <w:rStyle w:val="aff4"/>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161F89" w:rsidRDefault="00161F89">
      <w:pPr>
        <w:pStyle w:val="aff0"/>
        <w:ind w:left="216" w:hanging="216"/>
      </w:pPr>
      <w:r>
        <w:rPr>
          <w:rStyle w:val="aff4"/>
        </w:rPr>
        <w:footnoteRef/>
      </w:r>
      <w:r>
        <w:t xml:space="preserve"> </w:t>
      </w:r>
      <w:r>
        <w:rPr>
          <w:rFonts w:hint="eastAsia"/>
        </w:rPr>
        <w:t>一种自动文档摘要效果评价方法，也用于机器翻译等自然语言处理领域。</w:t>
      </w:r>
    </w:p>
  </w:footnote>
  <w:footnote w:id="8">
    <w:p w:rsidR="00161F89" w:rsidRDefault="00161F89">
      <w:pPr>
        <w:pStyle w:val="aff0"/>
        <w:ind w:left="216" w:hanging="216"/>
      </w:pPr>
      <w:r>
        <w:rPr>
          <w:rStyle w:val="aff4"/>
        </w:rPr>
        <w:footnoteRef/>
      </w:r>
      <w:r>
        <w:t xml:space="preserve"> </w:t>
      </w:r>
      <w:r>
        <w:rPr>
          <w:rFonts w:hint="eastAsia"/>
        </w:rPr>
        <w:t>一种衡量文本相似度的评价方法，计算文本之间的完全匹配单词数占总单词数百分比</w:t>
      </w:r>
    </w:p>
  </w:footnote>
  <w:footnote w:id="9">
    <w:p w:rsidR="00161F89" w:rsidRDefault="00161F89">
      <w:pPr>
        <w:pStyle w:val="aff0"/>
        <w:ind w:left="216" w:hanging="216"/>
      </w:pPr>
      <w:r>
        <w:rPr>
          <w:rStyle w:val="aff4"/>
        </w:rPr>
        <w:footnoteRef/>
      </w:r>
      <w:r>
        <w:t xml:space="preserve"> </w:t>
      </w:r>
      <w:r>
        <w:rPr>
          <w:rFonts w:hint="eastAsia"/>
        </w:rPr>
        <w:t>一种衡量文本相似度的评价方法，综合了文本间的准确率和召回率，是二者的调和平均。</w:t>
      </w:r>
    </w:p>
  </w:footnote>
  <w:footnote w:id="10">
    <w:p w:rsidR="00161F89" w:rsidRDefault="00161F89">
      <w:pPr>
        <w:pStyle w:val="aff0"/>
        <w:ind w:left="216" w:hanging="216"/>
      </w:pPr>
      <w:r>
        <w:rPr>
          <w:rStyle w:val="aff4"/>
        </w:rPr>
        <w:footnoteRef/>
      </w:r>
      <w:r>
        <w:t xml:space="preserve"> </w:t>
      </w:r>
      <w:r>
        <w:rPr>
          <w:rFonts w:hint="eastAsia"/>
        </w:rPr>
        <w:t>由搜狗公司发布的全网新闻数据，数据总量约</w:t>
      </w:r>
      <w:r>
        <w:rPr>
          <w:rFonts w:hint="eastAsia"/>
        </w:rPr>
        <w:t>2.1</w:t>
      </w:r>
      <w:r>
        <w:t>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0D4"/>
    <w:rsid w:val="00000565"/>
    <w:rsid w:val="00000AA8"/>
    <w:rsid w:val="00000B92"/>
    <w:rsid w:val="00000C50"/>
    <w:rsid w:val="000015BC"/>
    <w:rsid w:val="00001FA9"/>
    <w:rsid w:val="00002596"/>
    <w:rsid w:val="00002B45"/>
    <w:rsid w:val="00002B6C"/>
    <w:rsid w:val="00003420"/>
    <w:rsid w:val="00003B77"/>
    <w:rsid w:val="00003C66"/>
    <w:rsid w:val="00003E4B"/>
    <w:rsid w:val="00004375"/>
    <w:rsid w:val="000046BD"/>
    <w:rsid w:val="00004A06"/>
    <w:rsid w:val="00004EFC"/>
    <w:rsid w:val="00004FAF"/>
    <w:rsid w:val="00005095"/>
    <w:rsid w:val="00005146"/>
    <w:rsid w:val="000057C5"/>
    <w:rsid w:val="00005B1E"/>
    <w:rsid w:val="00005D72"/>
    <w:rsid w:val="00006575"/>
    <w:rsid w:val="000065FB"/>
    <w:rsid w:val="00006EB8"/>
    <w:rsid w:val="000070D5"/>
    <w:rsid w:val="0000710D"/>
    <w:rsid w:val="00007872"/>
    <w:rsid w:val="00010B00"/>
    <w:rsid w:val="00010D0F"/>
    <w:rsid w:val="00011606"/>
    <w:rsid w:val="000119EF"/>
    <w:rsid w:val="00012440"/>
    <w:rsid w:val="00012740"/>
    <w:rsid w:val="000134F0"/>
    <w:rsid w:val="0001355A"/>
    <w:rsid w:val="000137F1"/>
    <w:rsid w:val="00014916"/>
    <w:rsid w:val="000153AE"/>
    <w:rsid w:val="00015476"/>
    <w:rsid w:val="00015BE9"/>
    <w:rsid w:val="00015CDD"/>
    <w:rsid w:val="00016920"/>
    <w:rsid w:val="000174B0"/>
    <w:rsid w:val="000210E6"/>
    <w:rsid w:val="00021297"/>
    <w:rsid w:val="000213DB"/>
    <w:rsid w:val="000216F0"/>
    <w:rsid w:val="0002173A"/>
    <w:rsid w:val="00021DAF"/>
    <w:rsid w:val="00021F59"/>
    <w:rsid w:val="00022620"/>
    <w:rsid w:val="00023979"/>
    <w:rsid w:val="00023CEF"/>
    <w:rsid w:val="00023F45"/>
    <w:rsid w:val="00024104"/>
    <w:rsid w:val="00024154"/>
    <w:rsid w:val="00024166"/>
    <w:rsid w:val="000242E4"/>
    <w:rsid w:val="0002527E"/>
    <w:rsid w:val="000252F1"/>
    <w:rsid w:val="00025642"/>
    <w:rsid w:val="0002667E"/>
    <w:rsid w:val="00027089"/>
    <w:rsid w:val="000273BD"/>
    <w:rsid w:val="00027570"/>
    <w:rsid w:val="00027930"/>
    <w:rsid w:val="0003042F"/>
    <w:rsid w:val="000305D8"/>
    <w:rsid w:val="00030C12"/>
    <w:rsid w:val="0003109E"/>
    <w:rsid w:val="000319B6"/>
    <w:rsid w:val="00032149"/>
    <w:rsid w:val="00032561"/>
    <w:rsid w:val="00032D86"/>
    <w:rsid w:val="000334A4"/>
    <w:rsid w:val="000334E8"/>
    <w:rsid w:val="000342C7"/>
    <w:rsid w:val="00034354"/>
    <w:rsid w:val="000343C4"/>
    <w:rsid w:val="00034768"/>
    <w:rsid w:val="00034A6E"/>
    <w:rsid w:val="00034B5E"/>
    <w:rsid w:val="00034BA8"/>
    <w:rsid w:val="00034FAC"/>
    <w:rsid w:val="000353B3"/>
    <w:rsid w:val="000353D6"/>
    <w:rsid w:val="00035406"/>
    <w:rsid w:val="00035938"/>
    <w:rsid w:val="000366B2"/>
    <w:rsid w:val="000378FD"/>
    <w:rsid w:val="00037937"/>
    <w:rsid w:val="000408FC"/>
    <w:rsid w:val="00040A6B"/>
    <w:rsid w:val="0004157C"/>
    <w:rsid w:val="000416EE"/>
    <w:rsid w:val="000419A0"/>
    <w:rsid w:val="0004229B"/>
    <w:rsid w:val="000434A2"/>
    <w:rsid w:val="00043610"/>
    <w:rsid w:val="00043A18"/>
    <w:rsid w:val="00043A74"/>
    <w:rsid w:val="00043F63"/>
    <w:rsid w:val="00043F95"/>
    <w:rsid w:val="00044150"/>
    <w:rsid w:val="000445A2"/>
    <w:rsid w:val="00044C25"/>
    <w:rsid w:val="00045527"/>
    <w:rsid w:val="00045651"/>
    <w:rsid w:val="00045DB4"/>
    <w:rsid w:val="00045E76"/>
    <w:rsid w:val="00045F34"/>
    <w:rsid w:val="000462ED"/>
    <w:rsid w:val="00046BFA"/>
    <w:rsid w:val="00046CBA"/>
    <w:rsid w:val="00046F68"/>
    <w:rsid w:val="00047ECC"/>
    <w:rsid w:val="00050286"/>
    <w:rsid w:val="000502FB"/>
    <w:rsid w:val="00050649"/>
    <w:rsid w:val="00051116"/>
    <w:rsid w:val="000524F0"/>
    <w:rsid w:val="0005383B"/>
    <w:rsid w:val="000538AA"/>
    <w:rsid w:val="00054506"/>
    <w:rsid w:val="00054ED8"/>
    <w:rsid w:val="000557E7"/>
    <w:rsid w:val="000559A5"/>
    <w:rsid w:val="00055B20"/>
    <w:rsid w:val="00055DCE"/>
    <w:rsid w:val="00056415"/>
    <w:rsid w:val="00056EE7"/>
    <w:rsid w:val="00057F36"/>
    <w:rsid w:val="00060173"/>
    <w:rsid w:val="00060669"/>
    <w:rsid w:val="000609D0"/>
    <w:rsid w:val="00060F0B"/>
    <w:rsid w:val="00061C22"/>
    <w:rsid w:val="00061CFA"/>
    <w:rsid w:val="000625A3"/>
    <w:rsid w:val="0006272C"/>
    <w:rsid w:val="0006275E"/>
    <w:rsid w:val="0006304E"/>
    <w:rsid w:val="00063585"/>
    <w:rsid w:val="000644F1"/>
    <w:rsid w:val="0006484E"/>
    <w:rsid w:val="000653F9"/>
    <w:rsid w:val="000655A8"/>
    <w:rsid w:val="00065CB8"/>
    <w:rsid w:val="000664A3"/>
    <w:rsid w:val="000666F2"/>
    <w:rsid w:val="00066970"/>
    <w:rsid w:val="00066AA3"/>
    <w:rsid w:val="00070001"/>
    <w:rsid w:val="00070683"/>
    <w:rsid w:val="00070789"/>
    <w:rsid w:val="0007107D"/>
    <w:rsid w:val="00071500"/>
    <w:rsid w:val="0007177A"/>
    <w:rsid w:val="00071885"/>
    <w:rsid w:val="00071DDA"/>
    <w:rsid w:val="00072EC7"/>
    <w:rsid w:val="00073231"/>
    <w:rsid w:val="000733BD"/>
    <w:rsid w:val="00073A0D"/>
    <w:rsid w:val="00073BF2"/>
    <w:rsid w:val="00073F1A"/>
    <w:rsid w:val="000746D9"/>
    <w:rsid w:val="0007487A"/>
    <w:rsid w:val="00074BDF"/>
    <w:rsid w:val="00074CCB"/>
    <w:rsid w:val="00074D10"/>
    <w:rsid w:val="00075490"/>
    <w:rsid w:val="00077A68"/>
    <w:rsid w:val="00077CAD"/>
    <w:rsid w:val="000805FE"/>
    <w:rsid w:val="000808A6"/>
    <w:rsid w:val="00080965"/>
    <w:rsid w:val="00080FEA"/>
    <w:rsid w:val="0008177C"/>
    <w:rsid w:val="00082431"/>
    <w:rsid w:val="000825E5"/>
    <w:rsid w:val="00082700"/>
    <w:rsid w:val="000828B1"/>
    <w:rsid w:val="00083161"/>
    <w:rsid w:val="00083868"/>
    <w:rsid w:val="00083FBE"/>
    <w:rsid w:val="000846E7"/>
    <w:rsid w:val="00084B71"/>
    <w:rsid w:val="000852AC"/>
    <w:rsid w:val="000853D8"/>
    <w:rsid w:val="00085559"/>
    <w:rsid w:val="000856BB"/>
    <w:rsid w:val="000857D2"/>
    <w:rsid w:val="000875FF"/>
    <w:rsid w:val="00087810"/>
    <w:rsid w:val="0008781A"/>
    <w:rsid w:val="00090A9A"/>
    <w:rsid w:val="00091935"/>
    <w:rsid w:val="000921A8"/>
    <w:rsid w:val="0009251F"/>
    <w:rsid w:val="00092640"/>
    <w:rsid w:val="000929AA"/>
    <w:rsid w:val="00092B9D"/>
    <w:rsid w:val="00092E0A"/>
    <w:rsid w:val="000933C3"/>
    <w:rsid w:val="000936AC"/>
    <w:rsid w:val="00093705"/>
    <w:rsid w:val="0009417E"/>
    <w:rsid w:val="000942AF"/>
    <w:rsid w:val="00095276"/>
    <w:rsid w:val="00095379"/>
    <w:rsid w:val="00095AAE"/>
    <w:rsid w:val="000967BD"/>
    <w:rsid w:val="00097AB6"/>
    <w:rsid w:val="00097AF5"/>
    <w:rsid w:val="00097E2A"/>
    <w:rsid w:val="000A0167"/>
    <w:rsid w:val="000A263F"/>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DFA"/>
    <w:rsid w:val="000B2E9F"/>
    <w:rsid w:val="000B3074"/>
    <w:rsid w:val="000B35B0"/>
    <w:rsid w:val="000B39D2"/>
    <w:rsid w:val="000B3B2D"/>
    <w:rsid w:val="000B447B"/>
    <w:rsid w:val="000B45AE"/>
    <w:rsid w:val="000B4EBD"/>
    <w:rsid w:val="000B51C4"/>
    <w:rsid w:val="000B5CC9"/>
    <w:rsid w:val="000B61D5"/>
    <w:rsid w:val="000B6CF3"/>
    <w:rsid w:val="000B6D44"/>
    <w:rsid w:val="000B6F71"/>
    <w:rsid w:val="000B7650"/>
    <w:rsid w:val="000B77D9"/>
    <w:rsid w:val="000C06B4"/>
    <w:rsid w:val="000C079C"/>
    <w:rsid w:val="000C0870"/>
    <w:rsid w:val="000C1374"/>
    <w:rsid w:val="000C191F"/>
    <w:rsid w:val="000C1DC0"/>
    <w:rsid w:val="000C2028"/>
    <w:rsid w:val="000C20DF"/>
    <w:rsid w:val="000C2C71"/>
    <w:rsid w:val="000C30E1"/>
    <w:rsid w:val="000C311C"/>
    <w:rsid w:val="000C352A"/>
    <w:rsid w:val="000C373C"/>
    <w:rsid w:val="000C402B"/>
    <w:rsid w:val="000C430C"/>
    <w:rsid w:val="000C43B1"/>
    <w:rsid w:val="000C4D78"/>
    <w:rsid w:val="000C5481"/>
    <w:rsid w:val="000C5A2B"/>
    <w:rsid w:val="000C5ACB"/>
    <w:rsid w:val="000C5E75"/>
    <w:rsid w:val="000C640E"/>
    <w:rsid w:val="000C78CE"/>
    <w:rsid w:val="000D01DD"/>
    <w:rsid w:val="000D05D9"/>
    <w:rsid w:val="000D0671"/>
    <w:rsid w:val="000D2FFF"/>
    <w:rsid w:val="000D3540"/>
    <w:rsid w:val="000D3B0D"/>
    <w:rsid w:val="000D3D7E"/>
    <w:rsid w:val="000D4518"/>
    <w:rsid w:val="000D491E"/>
    <w:rsid w:val="000D4F67"/>
    <w:rsid w:val="000D7F45"/>
    <w:rsid w:val="000E0443"/>
    <w:rsid w:val="000E0C96"/>
    <w:rsid w:val="000E15BB"/>
    <w:rsid w:val="000E1A42"/>
    <w:rsid w:val="000E1B1E"/>
    <w:rsid w:val="000E20C1"/>
    <w:rsid w:val="000E2761"/>
    <w:rsid w:val="000E28E3"/>
    <w:rsid w:val="000E2D07"/>
    <w:rsid w:val="000E360A"/>
    <w:rsid w:val="000E3ADB"/>
    <w:rsid w:val="000E50C0"/>
    <w:rsid w:val="000E5560"/>
    <w:rsid w:val="000E56B6"/>
    <w:rsid w:val="000E57F9"/>
    <w:rsid w:val="000E5EEA"/>
    <w:rsid w:val="000E60E0"/>
    <w:rsid w:val="000E6304"/>
    <w:rsid w:val="000E6372"/>
    <w:rsid w:val="000E6F06"/>
    <w:rsid w:val="000E7474"/>
    <w:rsid w:val="000F0BFD"/>
    <w:rsid w:val="000F1E6C"/>
    <w:rsid w:val="000F22BC"/>
    <w:rsid w:val="000F2588"/>
    <w:rsid w:val="000F26FC"/>
    <w:rsid w:val="000F2AE4"/>
    <w:rsid w:val="000F3180"/>
    <w:rsid w:val="000F3DEE"/>
    <w:rsid w:val="000F40AA"/>
    <w:rsid w:val="000F42C2"/>
    <w:rsid w:val="000F4545"/>
    <w:rsid w:val="000F5D34"/>
    <w:rsid w:val="000F6448"/>
    <w:rsid w:val="000F704C"/>
    <w:rsid w:val="000F7757"/>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4B33"/>
    <w:rsid w:val="00104B4A"/>
    <w:rsid w:val="0010528A"/>
    <w:rsid w:val="00106276"/>
    <w:rsid w:val="00106743"/>
    <w:rsid w:val="00106A4A"/>
    <w:rsid w:val="00106ECF"/>
    <w:rsid w:val="0011069E"/>
    <w:rsid w:val="001108C4"/>
    <w:rsid w:val="00110BA6"/>
    <w:rsid w:val="0011112C"/>
    <w:rsid w:val="001112E5"/>
    <w:rsid w:val="0011138E"/>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6A32"/>
    <w:rsid w:val="001170D1"/>
    <w:rsid w:val="00117178"/>
    <w:rsid w:val="00117A35"/>
    <w:rsid w:val="00117C54"/>
    <w:rsid w:val="00117CE2"/>
    <w:rsid w:val="00120359"/>
    <w:rsid w:val="00121349"/>
    <w:rsid w:val="0012134B"/>
    <w:rsid w:val="0012135E"/>
    <w:rsid w:val="0012206E"/>
    <w:rsid w:val="00122AFE"/>
    <w:rsid w:val="00124498"/>
    <w:rsid w:val="00124929"/>
    <w:rsid w:val="001249FD"/>
    <w:rsid w:val="001250CF"/>
    <w:rsid w:val="00125479"/>
    <w:rsid w:val="00126076"/>
    <w:rsid w:val="00126A14"/>
    <w:rsid w:val="00126A28"/>
    <w:rsid w:val="00126FB7"/>
    <w:rsid w:val="00127247"/>
    <w:rsid w:val="001276E1"/>
    <w:rsid w:val="00127C42"/>
    <w:rsid w:val="0013013D"/>
    <w:rsid w:val="00130D3C"/>
    <w:rsid w:val="00131419"/>
    <w:rsid w:val="001316D4"/>
    <w:rsid w:val="0013187E"/>
    <w:rsid w:val="00131E56"/>
    <w:rsid w:val="0013240D"/>
    <w:rsid w:val="0013320B"/>
    <w:rsid w:val="00133BC5"/>
    <w:rsid w:val="00133DEE"/>
    <w:rsid w:val="001340C3"/>
    <w:rsid w:val="0013545F"/>
    <w:rsid w:val="0013571C"/>
    <w:rsid w:val="001357DE"/>
    <w:rsid w:val="0013669F"/>
    <w:rsid w:val="00137572"/>
    <w:rsid w:val="00141A9B"/>
    <w:rsid w:val="00141E2E"/>
    <w:rsid w:val="00142A88"/>
    <w:rsid w:val="00143542"/>
    <w:rsid w:val="00143778"/>
    <w:rsid w:val="00143BE3"/>
    <w:rsid w:val="00143E86"/>
    <w:rsid w:val="00145379"/>
    <w:rsid w:val="00145545"/>
    <w:rsid w:val="001457AA"/>
    <w:rsid w:val="0014622F"/>
    <w:rsid w:val="001467D1"/>
    <w:rsid w:val="00146B0F"/>
    <w:rsid w:val="00146F1F"/>
    <w:rsid w:val="0014737D"/>
    <w:rsid w:val="00147C60"/>
    <w:rsid w:val="00147E69"/>
    <w:rsid w:val="0015013B"/>
    <w:rsid w:val="001504F0"/>
    <w:rsid w:val="00150912"/>
    <w:rsid w:val="001514C9"/>
    <w:rsid w:val="0015229A"/>
    <w:rsid w:val="001527CC"/>
    <w:rsid w:val="001527E4"/>
    <w:rsid w:val="00152FE3"/>
    <w:rsid w:val="00153732"/>
    <w:rsid w:val="00153A31"/>
    <w:rsid w:val="00154916"/>
    <w:rsid w:val="00154C88"/>
    <w:rsid w:val="001550B1"/>
    <w:rsid w:val="00155C3A"/>
    <w:rsid w:val="00155DFE"/>
    <w:rsid w:val="00156F62"/>
    <w:rsid w:val="00157524"/>
    <w:rsid w:val="001579AD"/>
    <w:rsid w:val="00157A63"/>
    <w:rsid w:val="0016094C"/>
    <w:rsid w:val="00160D26"/>
    <w:rsid w:val="0016157B"/>
    <w:rsid w:val="00161AD3"/>
    <w:rsid w:val="00161F89"/>
    <w:rsid w:val="001626A2"/>
    <w:rsid w:val="001627B6"/>
    <w:rsid w:val="00162AD1"/>
    <w:rsid w:val="00163892"/>
    <w:rsid w:val="0016394C"/>
    <w:rsid w:val="00163C7B"/>
    <w:rsid w:val="001644CB"/>
    <w:rsid w:val="001645C0"/>
    <w:rsid w:val="001647FC"/>
    <w:rsid w:val="00164AE1"/>
    <w:rsid w:val="00164E16"/>
    <w:rsid w:val="00165798"/>
    <w:rsid w:val="001665B8"/>
    <w:rsid w:val="00166B3E"/>
    <w:rsid w:val="00166DC3"/>
    <w:rsid w:val="0016758E"/>
    <w:rsid w:val="001716D3"/>
    <w:rsid w:val="00171AF7"/>
    <w:rsid w:val="00171BFF"/>
    <w:rsid w:val="00172609"/>
    <w:rsid w:val="00172A33"/>
    <w:rsid w:val="00172BAF"/>
    <w:rsid w:val="00172ED5"/>
    <w:rsid w:val="00172FB3"/>
    <w:rsid w:val="001731BC"/>
    <w:rsid w:val="00173759"/>
    <w:rsid w:val="00173F60"/>
    <w:rsid w:val="001749B2"/>
    <w:rsid w:val="00174E5C"/>
    <w:rsid w:val="00176601"/>
    <w:rsid w:val="00176C0E"/>
    <w:rsid w:val="00177925"/>
    <w:rsid w:val="00177E1E"/>
    <w:rsid w:val="00180477"/>
    <w:rsid w:val="001805A5"/>
    <w:rsid w:val="00180807"/>
    <w:rsid w:val="00181854"/>
    <w:rsid w:val="001824E8"/>
    <w:rsid w:val="00182727"/>
    <w:rsid w:val="00183B49"/>
    <w:rsid w:val="001846C5"/>
    <w:rsid w:val="0018547D"/>
    <w:rsid w:val="00185731"/>
    <w:rsid w:val="00185B85"/>
    <w:rsid w:val="001863DA"/>
    <w:rsid w:val="0018673D"/>
    <w:rsid w:val="0018674C"/>
    <w:rsid w:val="00186989"/>
    <w:rsid w:val="00186A64"/>
    <w:rsid w:val="001876C2"/>
    <w:rsid w:val="00187E2D"/>
    <w:rsid w:val="001920E6"/>
    <w:rsid w:val="0019223C"/>
    <w:rsid w:val="0019228E"/>
    <w:rsid w:val="00192452"/>
    <w:rsid w:val="001927CB"/>
    <w:rsid w:val="001929DD"/>
    <w:rsid w:val="00192F2C"/>
    <w:rsid w:val="00193665"/>
    <w:rsid w:val="00193B0D"/>
    <w:rsid w:val="0019435A"/>
    <w:rsid w:val="001944DE"/>
    <w:rsid w:val="00194724"/>
    <w:rsid w:val="00195C5C"/>
    <w:rsid w:val="00196A1F"/>
    <w:rsid w:val="00196E54"/>
    <w:rsid w:val="00196F6B"/>
    <w:rsid w:val="00197626"/>
    <w:rsid w:val="001A03DF"/>
    <w:rsid w:val="001A05B3"/>
    <w:rsid w:val="001A06CD"/>
    <w:rsid w:val="001A1B93"/>
    <w:rsid w:val="001A21C1"/>
    <w:rsid w:val="001A25FD"/>
    <w:rsid w:val="001A33F1"/>
    <w:rsid w:val="001A3A87"/>
    <w:rsid w:val="001A3F4D"/>
    <w:rsid w:val="001A47F1"/>
    <w:rsid w:val="001A4A82"/>
    <w:rsid w:val="001A5296"/>
    <w:rsid w:val="001A5B1E"/>
    <w:rsid w:val="001A6D42"/>
    <w:rsid w:val="001A778F"/>
    <w:rsid w:val="001A7BD5"/>
    <w:rsid w:val="001B05D5"/>
    <w:rsid w:val="001B07FC"/>
    <w:rsid w:val="001B12BF"/>
    <w:rsid w:val="001B14B4"/>
    <w:rsid w:val="001B1506"/>
    <w:rsid w:val="001B2675"/>
    <w:rsid w:val="001B28D3"/>
    <w:rsid w:val="001B2B6E"/>
    <w:rsid w:val="001B2C9E"/>
    <w:rsid w:val="001B379A"/>
    <w:rsid w:val="001B3C8A"/>
    <w:rsid w:val="001B3FB8"/>
    <w:rsid w:val="001B432B"/>
    <w:rsid w:val="001B4429"/>
    <w:rsid w:val="001B4837"/>
    <w:rsid w:val="001B4D5D"/>
    <w:rsid w:val="001B6CAD"/>
    <w:rsid w:val="001B7653"/>
    <w:rsid w:val="001B7754"/>
    <w:rsid w:val="001B7CC0"/>
    <w:rsid w:val="001B7E23"/>
    <w:rsid w:val="001C0354"/>
    <w:rsid w:val="001C078E"/>
    <w:rsid w:val="001C0878"/>
    <w:rsid w:val="001C08F4"/>
    <w:rsid w:val="001C0C35"/>
    <w:rsid w:val="001C1EE9"/>
    <w:rsid w:val="001C25EA"/>
    <w:rsid w:val="001C26BD"/>
    <w:rsid w:val="001C2A17"/>
    <w:rsid w:val="001C30B7"/>
    <w:rsid w:val="001C471D"/>
    <w:rsid w:val="001C476A"/>
    <w:rsid w:val="001C551D"/>
    <w:rsid w:val="001C61C5"/>
    <w:rsid w:val="001C6410"/>
    <w:rsid w:val="001C65D1"/>
    <w:rsid w:val="001C7244"/>
    <w:rsid w:val="001C7A84"/>
    <w:rsid w:val="001D0112"/>
    <w:rsid w:val="001D0158"/>
    <w:rsid w:val="001D1300"/>
    <w:rsid w:val="001D1475"/>
    <w:rsid w:val="001D1876"/>
    <w:rsid w:val="001D226F"/>
    <w:rsid w:val="001D22C4"/>
    <w:rsid w:val="001D3761"/>
    <w:rsid w:val="001D451F"/>
    <w:rsid w:val="001D4567"/>
    <w:rsid w:val="001D4695"/>
    <w:rsid w:val="001D46A4"/>
    <w:rsid w:val="001D47AF"/>
    <w:rsid w:val="001D49C1"/>
    <w:rsid w:val="001D4CCD"/>
    <w:rsid w:val="001D4CD7"/>
    <w:rsid w:val="001D4FF6"/>
    <w:rsid w:val="001D5E6B"/>
    <w:rsid w:val="001D64DB"/>
    <w:rsid w:val="001D65E9"/>
    <w:rsid w:val="001D682B"/>
    <w:rsid w:val="001D6979"/>
    <w:rsid w:val="001D7595"/>
    <w:rsid w:val="001D76E8"/>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9E"/>
    <w:rsid w:val="001E5ED2"/>
    <w:rsid w:val="001E63FE"/>
    <w:rsid w:val="001E6B68"/>
    <w:rsid w:val="001E6CF5"/>
    <w:rsid w:val="001E6E7D"/>
    <w:rsid w:val="001E7595"/>
    <w:rsid w:val="001E79F8"/>
    <w:rsid w:val="001E7D97"/>
    <w:rsid w:val="001F0367"/>
    <w:rsid w:val="001F0B08"/>
    <w:rsid w:val="001F0BFF"/>
    <w:rsid w:val="001F0E75"/>
    <w:rsid w:val="001F0E76"/>
    <w:rsid w:val="001F0EAA"/>
    <w:rsid w:val="001F10E3"/>
    <w:rsid w:val="001F177B"/>
    <w:rsid w:val="001F2372"/>
    <w:rsid w:val="001F2504"/>
    <w:rsid w:val="001F2744"/>
    <w:rsid w:val="001F32E2"/>
    <w:rsid w:val="001F34E8"/>
    <w:rsid w:val="001F37D9"/>
    <w:rsid w:val="001F3F89"/>
    <w:rsid w:val="001F41E4"/>
    <w:rsid w:val="001F4339"/>
    <w:rsid w:val="001F44DF"/>
    <w:rsid w:val="001F4812"/>
    <w:rsid w:val="001F5E5B"/>
    <w:rsid w:val="001F6773"/>
    <w:rsid w:val="001F6823"/>
    <w:rsid w:val="001F6DE0"/>
    <w:rsid w:val="001F7F9D"/>
    <w:rsid w:val="00200591"/>
    <w:rsid w:val="002005B3"/>
    <w:rsid w:val="00202070"/>
    <w:rsid w:val="00202214"/>
    <w:rsid w:val="002026D7"/>
    <w:rsid w:val="0020295C"/>
    <w:rsid w:val="002030A5"/>
    <w:rsid w:val="00203727"/>
    <w:rsid w:val="0020391C"/>
    <w:rsid w:val="00203A5F"/>
    <w:rsid w:val="00203D90"/>
    <w:rsid w:val="00203E7F"/>
    <w:rsid w:val="0020417B"/>
    <w:rsid w:val="002044F4"/>
    <w:rsid w:val="00204A8C"/>
    <w:rsid w:val="00204E18"/>
    <w:rsid w:val="002052E4"/>
    <w:rsid w:val="00205E34"/>
    <w:rsid w:val="0020609F"/>
    <w:rsid w:val="00206930"/>
    <w:rsid w:val="00206A44"/>
    <w:rsid w:val="00206C4C"/>
    <w:rsid w:val="00206E11"/>
    <w:rsid w:val="0020737C"/>
    <w:rsid w:val="00207D28"/>
    <w:rsid w:val="002109C3"/>
    <w:rsid w:val="00210E3E"/>
    <w:rsid w:val="0021150E"/>
    <w:rsid w:val="0021158F"/>
    <w:rsid w:val="00211A0E"/>
    <w:rsid w:val="00212915"/>
    <w:rsid w:val="00212C0F"/>
    <w:rsid w:val="0021332F"/>
    <w:rsid w:val="00213388"/>
    <w:rsid w:val="0021385F"/>
    <w:rsid w:val="00214AEE"/>
    <w:rsid w:val="0021527B"/>
    <w:rsid w:val="00215350"/>
    <w:rsid w:val="00215E9D"/>
    <w:rsid w:val="0021620B"/>
    <w:rsid w:val="00216C51"/>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4770"/>
    <w:rsid w:val="00225694"/>
    <w:rsid w:val="002261C5"/>
    <w:rsid w:val="002265F0"/>
    <w:rsid w:val="00227C6F"/>
    <w:rsid w:val="00230D58"/>
    <w:rsid w:val="00231317"/>
    <w:rsid w:val="00231731"/>
    <w:rsid w:val="00231821"/>
    <w:rsid w:val="00231A40"/>
    <w:rsid w:val="00232B9D"/>
    <w:rsid w:val="00232CA7"/>
    <w:rsid w:val="00233148"/>
    <w:rsid w:val="002334B5"/>
    <w:rsid w:val="002334CB"/>
    <w:rsid w:val="00234DBC"/>
    <w:rsid w:val="00235030"/>
    <w:rsid w:val="0023567F"/>
    <w:rsid w:val="00235F91"/>
    <w:rsid w:val="0023648D"/>
    <w:rsid w:val="00236D6B"/>
    <w:rsid w:val="00237519"/>
    <w:rsid w:val="002375FD"/>
    <w:rsid w:val="002379E9"/>
    <w:rsid w:val="00237AE4"/>
    <w:rsid w:val="00237B70"/>
    <w:rsid w:val="00237C32"/>
    <w:rsid w:val="002402FC"/>
    <w:rsid w:val="0024108F"/>
    <w:rsid w:val="0024156C"/>
    <w:rsid w:val="002416A4"/>
    <w:rsid w:val="00241D9A"/>
    <w:rsid w:val="0024217B"/>
    <w:rsid w:val="00244888"/>
    <w:rsid w:val="0024496A"/>
    <w:rsid w:val="00244F1D"/>
    <w:rsid w:val="0024537A"/>
    <w:rsid w:val="00246049"/>
    <w:rsid w:val="002465A3"/>
    <w:rsid w:val="00247347"/>
    <w:rsid w:val="00247D7A"/>
    <w:rsid w:val="002500F9"/>
    <w:rsid w:val="00250D98"/>
    <w:rsid w:val="0025131A"/>
    <w:rsid w:val="0025160B"/>
    <w:rsid w:val="00251714"/>
    <w:rsid w:val="00251AEC"/>
    <w:rsid w:val="00251F50"/>
    <w:rsid w:val="0025292D"/>
    <w:rsid w:val="00254392"/>
    <w:rsid w:val="002548AA"/>
    <w:rsid w:val="00254DFD"/>
    <w:rsid w:val="00254FF1"/>
    <w:rsid w:val="002558F9"/>
    <w:rsid w:val="002561C1"/>
    <w:rsid w:val="00256D7D"/>
    <w:rsid w:val="00257977"/>
    <w:rsid w:val="00257A41"/>
    <w:rsid w:val="00260C85"/>
    <w:rsid w:val="0026162F"/>
    <w:rsid w:val="002619E0"/>
    <w:rsid w:val="00262475"/>
    <w:rsid w:val="00262645"/>
    <w:rsid w:val="00262C52"/>
    <w:rsid w:val="00263AD2"/>
    <w:rsid w:val="00263C9A"/>
    <w:rsid w:val="00263D75"/>
    <w:rsid w:val="002647E5"/>
    <w:rsid w:val="00264D48"/>
    <w:rsid w:val="002659E8"/>
    <w:rsid w:val="00265CEA"/>
    <w:rsid w:val="00265E3E"/>
    <w:rsid w:val="00267732"/>
    <w:rsid w:val="00270327"/>
    <w:rsid w:val="002708DA"/>
    <w:rsid w:val="00270D96"/>
    <w:rsid w:val="00271948"/>
    <w:rsid w:val="002721EB"/>
    <w:rsid w:val="0027221C"/>
    <w:rsid w:val="00272272"/>
    <w:rsid w:val="0027247A"/>
    <w:rsid w:val="00274078"/>
    <w:rsid w:val="002743CD"/>
    <w:rsid w:val="002745E7"/>
    <w:rsid w:val="00275EBC"/>
    <w:rsid w:val="00276C53"/>
    <w:rsid w:val="00277A38"/>
    <w:rsid w:val="00280B4C"/>
    <w:rsid w:val="00281012"/>
    <w:rsid w:val="002811C4"/>
    <w:rsid w:val="0028125F"/>
    <w:rsid w:val="0028156A"/>
    <w:rsid w:val="00281DAD"/>
    <w:rsid w:val="00282EAF"/>
    <w:rsid w:val="00283348"/>
    <w:rsid w:val="00283486"/>
    <w:rsid w:val="00284EBB"/>
    <w:rsid w:val="0028597D"/>
    <w:rsid w:val="0028695E"/>
    <w:rsid w:val="00286DC9"/>
    <w:rsid w:val="00286DDB"/>
    <w:rsid w:val="00287E16"/>
    <w:rsid w:val="00290A45"/>
    <w:rsid w:val="00290CB4"/>
    <w:rsid w:val="0029207A"/>
    <w:rsid w:val="00292205"/>
    <w:rsid w:val="0029237A"/>
    <w:rsid w:val="00292532"/>
    <w:rsid w:val="00292991"/>
    <w:rsid w:val="00292A4E"/>
    <w:rsid w:val="00293391"/>
    <w:rsid w:val="002935A6"/>
    <w:rsid w:val="00293766"/>
    <w:rsid w:val="00293B2A"/>
    <w:rsid w:val="00294C8C"/>
    <w:rsid w:val="00295C34"/>
    <w:rsid w:val="00295E2C"/>
    <w:rsid w:val="002962C4"/>
    <w:rsid w:val="00296409"/>
    <w:rsid w:val="0029724E"/>
    <w:rsid w:val="00297B25"/>
    <w:rsid w:val="00297D3C"/>
    <w:rsid w:val="002A0793"/>
    <w:rsid w:val="002A0D6B"/>
    <w:rsid w:val="002A1B14"/>
    <w:rsid w:val="002A23EB"/>
    <w:rsid w:val="002A2591"/>
    <w:rsid w:val="002A2755"/>
    <w:rsid w:val="002A3AA1"/>
    <w:rsid w:val="002A3BF8"/>
    <w:rsid w:val="002A3C7A"/>
    <w:rsid w:val="002A432C"/>
    <w:rsid w:val="002A47F7"/>
    <w:rsid w:val="002A4905"/>
    <w:rsid w:val="002A4D59"/>
    <w:rsid w:val="002A5CAE"/>
    <w:rsid w:val="002A5CE8"/>
    <w:rsid w:val="002A6BAF"/>
    <w:rsid w:val="002A734C"/>
    <w:rsid w:val="002A7CB6"/>
    <w:rsid w:val="002A7F6D"/>
    <w:rsid w:val="002B0969"/>
    <w:rsid w:val="002B0CBD"/>
    <w:rsid w:val="002B156F"/>
    <w:rsid w:val="002B18E4"/>
    <w:rsid w:val="002B2076"/>
    <w:rsid w:val="002B298B"/>
    <w:rsid w:val="002B300B"/>
    <w:rsid w:val="002B34AD"/>
    <w:rsid w:val="002B3B64"/>
    <w:rsid w:val="002B4BF1"/>
    <w:rsid w:val="002B4F12"/>
    <w:rsid w:val="002B6B06"/>
    <w:rsid w:val="002B78C4"/>
    <w:rsid w:val="002C0473"/>
    <w:rsid w:val="002C172E"/>
    <w:rsid w:val="002C1ACF"/>
    <w:rsid w:val="002C2843"/>
    <w:rsid w:val="002C2B91"/>
    <w:rsid w:val="002C3381"/>
    <w:rsid w:val="002C517F"/>
    <w:rsid w:val="002C524A"/>
    <w:rsid w:val="002C6C24"/>
    <w:rsid w:val="002C6D2D"/>
    <w:rsid w:val="002C7312"/>
    <w:rsid w:val="002C778E"/>
    <w:rsid w:val="002C7BB6"/>
    <w:rsid w:val="002D0104"/>
    <w:rsid w:val="002D21DB"/>
    <w:rsid w:val="002D2528"/>
    <w:rsid w:val="002D2654"/>
    <w:rsid w:val="002D2937"/>
    <w:rsid w:val="002D2D1F"/>
    <w:rsid w:val="002D3016"/>
    <w:rsid w:val="002D3D03"/>
    <w:rsid w:val="002D3D8E"/>
    <w:rsid w:val="002D45D9"/>
    <w:rsid w:val="002D4826"/>
    <w:rsid w:val="002D558B"/>
    <w:rsid w:val="002D5922"/>
    <w:rsid w:val="002D5996"/>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0ED"/>
    <w:rsid w:val="002E64F9"/>
    <w:rsid w:val="002E6A5B"/>
    <w:rsid w:val="002E7403"/>
    <w:rsid w:val="002E770D"/>
    <w:rsid w:val="002E7725"/>
    <w:rsid w:val="002E7A3F"/>
    <w:rsid w:val="002E7C20"/>
    <w:rsid w:val="002E7E9B"/>
    <w:rsid w:val="002E7F58"/>
    <w:rsid w:val="002F057B"/>
    <w:rsid w:val="002F0999"/>
    <w:rsid w:val="002F0A37"/>
    <w:rsid w:val="002F1AA6"/>
    <w:rsid w:val="002F2776"/>
    <w:rsid w:val="002F2843"/>
    <w:rsid w:val="002F2DA0"/>
    <w:rsid w:val="002F359A"/>
    <w:rsid w:val="002F3BDF"/>
    <w:rsid w:val="002F4EA0"/>
    <w:rsid w:val="002F5ACE"/>
    <w:rsid w:val="002F689D"/>
    <w:rsid w:val="002F6B14"/>
    <w:rsid w:val="002F6E93"/>
    <w:rsid w:val="002F7056"/>
    <w:rsid w:val="002F72BF"/>
    <w:rsid w:val="002F7D3A"/>
    <w:rsid w:val="002F7EA0"/>
    <w:rsid w:val="00300121"/>
    <w:rsid w:val="0030025D"/>
    <w:rsid w:val="003002A1"/>
    <w:rsid w:val="00300A8A"/>
    <w:rsid w:val="0030364A"/>
    <w:rsid w:val="00303662"/>
    <w:rsid w:val="00304215"/>
    <w:rsid w:val="003045D3"/>
    <w:rsid w:val="00304BF4"/>
    <w:rsid w:val="003050F2"/>
    <w:rsid w:val="003051C3"/>
    <w:rsid w:val="00305AE9"/>
    <w:rsid w:val="0030607C"/>
    <w:rsid w:val="003063FD"/>
    <w:rsid w:val="003068FD"/>
    <w:rsid w:val="00306CC9"/>
    <w:rsid w:val="00307D4D"/>
    <w:rsid w:val="00307FB0"/>
    <w:rsid w:val="00310B1A"/>
    <w:rsid w:val="00311D74"/>
    <w:rsid w:val="003122FC"/>
    <w:rsid w:val="00313D56"/>
    <w:rsid w:val="00314164"/>
    <w:rsid w:val="003141EB"/>
    <w:rsid w:val="0031438D"/>
    <w:rsid w:val="0031482D"/>
    <w:rsid w:val="00314C07"/>
    <w:rsid w:val="00314C1E"/>
    <w:rsid w:val="003152B6"/>
    <w:rsid w:val="0031530E"/>
    <w:rsid w:val="00315C18"/>
    <w:rsid w:val="00315C36"/>
    <w:rsid w:val="00315F07"/>
    <w:rsid w:val="0031647F"/>
    <w:rsid w:val="00316885"/>
    <w:rsid w:val="00317520"/>
    <w:rsid w:val="00317910"/>
    <w:rsid w:val="003179B9"/>
    <w:rsid w:val="00321500"/>
    <w:rsid w:val="00321AA9"/>
    <w:rsid w:val="00321F4F"/>
    <w:rsid w:val="00322933"/>
    <w:rsid w:val="003234A9"/>
    <w:rsid w:val="003237C5"/>
    <w:rsid w:val="003247EE"/>
    <w:rsid w:val="00324A14"/>
    <w:rsid w:val="00325AE4"/>
    <w:rsid w:val="00326757"/>
    <w:rsid w:val="00326CEC"/>
    <w:rsid w:val="0033031F"/>
    <w:rsid w:val="00332E71"/>
    <w:rsid w:val="00333554"/>
    <w:rsid w:val="00333E6C"/>
    <w:rsid w:val="00334303"/>
    <w:rsid w:val="003346C5"/>
    <w:rsid w:val="00334E79"/>
    <w:rsid w:val="00334FD6"/>
    <w:rsid w:val="00335419"/>
    <w:rsid w:val="00336506"/>
    <w:rsid w:val="0033708B"/>
    <w:rsid w:val="00337340"/>
    <w:rsid w:val="00337EBD"/>
    <w:rsid w:val="00337ED0"/>
    <w:rsid w:val="00340966"/>
    <w:rsid w:val="00340B6E"/>
    <w:rsid w:val="00340CB6"/>
    <w:rsid w:val="00340D77"/>
    <w:rsid w:val="00341CA9"/>
    <w:rsid w:val="00342291"/>
    <w:rsid w:val="00342A91"/>
    <w:rsid w:val="00342C62"/>
    <w:rsid w:val="003433A2"/>
    <w:rsid w:val="003440DD"/>
    <w:rsid w:val="003447CD"/>
    <w:rsid w:val="00345356"/>
    <w:rsid w:val="00345981"/>
    <w:rsid w:val="003459D7"/>
    <w:rsid w:val="00345AE9"/>
    <w:rsid w:val="00345F02"/>
    <w:rsid w:val="003461BE"/>
    <w:rsid w:val="00346351"/>
    <w:rsid w:val="00346589"/>
    <w:rsid w:val="0034735A"/>
    <w:rsid w:val="00347C39"/>
    <w:rsid w:val="0035017B"/>
    <w:rsid w:val="003502A1"/>
    <w:rsid w:val="00350A8B"/>
    <w:rsid w:val="0035194B"/>
    <w:rsid w:val="0035196E"/>
    <w:rsid w:val="00352D60"/>
    <w:rsid w:val="00352EB4"/>
    <w:rsid w:val="00353ACE"/>
    <w:rsid w:val="00353DE9"/>
    <w:rsid w:val="00354740"/>
    <w:rsid w:val="00354B9E"/>
    <w:rsid w:val="00354EC7"/>
    <w:rsid w:val="00355401"/>
    <w:rsid w:val="00355E8E"/>
    <w:rsid w:val="0035617F"/>
    <w:rsid w:val="00357328"/>
    <w:rsid w:val="00357DB5"/>
    <w:rsid w:val="003602F0"/>
    <w:rsid w:val="00361097"/>
    <w:rsid w:val="003618E9"/>
    <w:rsid w:val="00361FBC"/>
    <w:rsid w:val="003624A2"/>
    <w:rsid w:val="003624D1"/>
    <w:rsid w:val="00362BBB"/>
    <w:rsid w:val="00363663"/>
    <w:rsid w:val="00363C97"/>
    <w:rsid w:val="00363D63"/>
    <w:rsid w:val="00363E89"/>
    <w:rsid w:val="003650AC"/>
    <w:rsid w:val="003650DC"/>
    <w:rsid w:val="00365143"/>
    <w:rsid w:val="003655DE"/>
    <w:rsid w:val="00365DCC"/>
    <w:rsid w:val="003662BB"/>
    <w:rsid w:val="003663F8"/>
    <w:rsid w:val="00366CF9"/>
    <w:rsid w:val="00371135"/>
    <w:rsid w:val="003714C4"/>
    <w:rsid w:val="00371A5B"/>
    <w:rsid w:val="00371F3A"/>
    <w:rsid w:val="00372226"/>
    <w:rsid w:val="003736BD"/>
    <w:rsid w:val="00374E44"/>
    <w:rsid w:val="00375002"/>
    <w:rsid w:val="003755E0"/>
    <w:rsid w:val="003767FF"/>
    <w:rsid w:val="00377046"/>
    <w:rsid w:val="00377DC1"/>
    <w:rsid w:val="003801B3"/>
    <w:rsid w:val="00380578"/>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3B37"/>
    <w:rsid w:val="00384075"/>
    <w:rsid w:val="00384412"/>
    <w:rsid w:val="003844A7"/>
    <w:rsid w:val="00384992"/>
    <w:rsid w:val="003855AF"/>
    <w:rsid w:val="00385D8B"/>
    <w:rsid w:val="00386740"/>
    <w:rsid w:val="00386FBB"/>
    <w:rsid w:val="003878CF"/>
    <w:rsid w:val="00387B29"/>
    <w:rsid w:val="003902C7"/>
    <w:rsid w:val="003904A5"/>
    <w:rsid w:val="003905DF"/>
    <w:rsid w:val="0039075E"/>
    <w:rsid w:val="00390979"/>
    <w:rsid w:val="003915FE"/>
    <w:rsid w:val="00391615"/>
    <w:rsid w:val="00391838"/>
    <w:rsid w:val="00391854"/>
    <w:rsid w:val="00391A69"/>
    <w:rsid w:val="00391C35"/>
    <w:rsid w:val="00391F90"/>
    <w:rsid w:val="00392A45"/>
    <w:rsid w:val="003931F9"/>
    <w:rsid w:val="00394379"/>
    <w:rsid w:val="00394526"/>
    <w:rsid w:val="0039492F"/>
    <w:rsid w:val="00394973"/>
    <w:rsid w:val="00394B98"/>
    <w:rsid w:val="00394FF7"/>
    <w:rsid w:val="003952CE"/>
    <w:rsid w:val="0039540B"/>
    <w:rsid w:val="00395F8A"/>
    <w:rsid w:val="003968A9"/>
    <w:rsid w:val="003976D3"/>
    <w:rsid w:val="0039783E"/>
    <w:rsid w:val="00397931"/>
    <w:rsid w:val="00397CC0"/>
    <w:rsid w:val="00397E8A"/>
    <w:rsid w:val="00397F49"/>
    <w:rsid w:val="003A0124"/>
    <w:rsid w:val="003A1204"/>
    <w:rsid w:val="003A13E7"/>
    <w:rsid w:val="003A16D6"/>
    <w:rsid w:val="003A2D44"/>
    <w:rsid w:val="003A3B1A"/>
    <w:rsid w:val="003A3F4F"/>
    <w:rsid w:val="003A4723"/>
    <w:rsid w:val="003A51AB"/>
    <w:rsid w:val="003A582C"/>
    <w:rsid w:val="003A5BA7"/>
    <w:rsid w:val="003A5C2A"/>
    <w:rsid w:val="003A68D6"/>
    <w:rsid w:val="003A6C4D"/>
    <w:rsid w:val="003A7266"/>
    <w:rsid w:val="003B1952"/>
    <w:rsid w:val="003B202E"/>
    <w:rsid w:val="003B225C"/>
    <w:rsid w:val="003B29B1"/>
    <w:rsid w:val="003B2E0E"/>
    <w:rsid w:val="003B362A"/>
    <w:rsid w:val="003B3E60"/>
    <w:rsid w:val="003B427A"/>
    <w:rsid w:val="003B54E6"/>
    <w:rsid w:val="003B5630"/>
    <w:rsid w:val="003B5939"/>
    <w:rsid w:val="003B59A3"/>
    <w:rsid w:val="003B5C7D"/>
    <w:rsid w:val="003B6B0B"/>
    <w:rsid w:val="003B6C8E"/>
    <w:rsid w:val="003B73F9"/>
    <w:rsid w:val="003C014B"/>
    <w:rsid w:val="003C033D"/>
    <w:rsid w:val="003C06CF"/>
    <w:rsid w:val="003C1630"/>
    <w:rsid w:val="003C169A"/>
    <w:rsid w:val="003C1C83"/>
    <w:rsid w:val="003C1E00"/>
    <w:rsid w:val="003C200F"/>
    <w:rsid w:val="003C2D6D"/>
    <w:rsid w:val="003C3FC3"/>
    <w:rsid w:val="003C4047"/>
    <w:rsid w:val="003C4364"/>
    <w:rsid w:val="003C53F2"/>
    <w:rsid w:val="003C58B5"/>
    <w:rsid w:val="003C6975"/>
    <w:rsid w:val="003C72D0"/>
    <w:rsid w:val="003C759E"/>
    <w:rsid w:val="003C761E"/>
    <w:rsid w:val="003C7807"/>
    <w:rsid w:val="003C7869"/>
    <w:rsid w:val="003C78BA"/>
    <w:rsid w:val="003C7E2D"/>
    <w:rsid w:val="003D001D"/>
    <w:rsid w:val="003D0EEF"/>
    <w:rsid w:val="003D13D1"/>
    <w:rsid w:val="003D16F1"/>
    <w:rsid w:val="003D1818"/>
    <w:rsid w:val="003D1886"/>
    <w:rsid w:val="003D1D98"/>
    <w:rsid w:val="003D1E19"/>
    <w:rsid w:val="003D2126"/>
    <w:rsid w:val="003D21BD"/>
    <w:rsid w:val="003D25F2"/>
    <w:rsid w:val="003D2753"/>
    <w:rsid w:val="003D2CAE"/>
    <w:rsid w:val="003D36E3"/>
    <w:rsid w:val="003D377A"/>
    <w:rsid w:val="003D3CFC"/>
    <w:rsid w:val="003D3E22"/>
    <w:rsid w:val="003D4201"/>
    <w:rsid w:val="003D437D"/>
    <w:rsid w:val="003D4776"/>
    <w:rsid w:val="003D4A7C"/>
    <w:rsid w:val="003D4B3C"/>
    <w:rsid w:val="003D5297"/>
    <w:rsid w:val="003D56C6"/>
    <w:rsid w:val="003D5973"/>
    <w:rsid w:val="003D6833"/>
    <w:rsid w:val="003D69D2"/>
    <w:rsid w:val="003D6BA7"/>
    <w:rsid w:val="003D6C1A"/>
    <w:rsid w:val="003D74CF"/>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4D0C"/>
    <w:rsid w:val="003E5FCC"/>
    <w:rsid w:val="003E63A4"/>
    <w:rsid w:val="003E66D1"/>
    <w:rsid w:val="003E6E67"/>
    <w:rsid w:val="003F0054"/>
    <w:rsid w:val="003F08FD"/>
    <w:rsid w:val="003F1529"/>
    <w:rsid w:val="003F17BA"/>
    <w:rsid w:val="003F2BF3"/>
    <w:rsid w:val="003F2D42"/>
    <w:rsid w:val="003F40A3"/>
    <w:rsid w:val="003F4371"/>
    <w:rsid w:val="003F44E2"/>
    <w:rsid w:val="003F4F85"/>
    <w:rsid w:val="003F5128"/>
    <w:rsid w:val="003F51FD"/>
    <w:rsid w:val="003F532F"/>
    <w:rsid w:val="003F5D9D"/>
    <w:rsid w:val="003F6749"/>
    <w:rsid w:val="003F6802"/>
    <w:rsid w:val="003F6B7B"/>
    <w:rsid w:val="003F7444"/>
    <w:rsid w:val="003F765D"/>
    <w:rsid w:val="003F7760"/>
    <w:rsid w:val="003F7E24"/>
    <w:rsid w:val="004007C3"/>
    <w:rsid w:val="004007C8"/>
    <w:rsid w:val="00400AB2"/>
    <w:rsid w:val="00401EE3"/>
    <w:rsid w:val="004020FA"/>
    <w:rsid w:val="0040233C"/>
    <w:rsid w:val="00402754"/>
    <w:rsid w:val="00403AE2"/>
    <w:rsid w:val="004048E3"/>
    <w:rsid w:val="0040492D"/>
    <w:rsid w:val="00405145"/>
    <w:rsid w:val="00405230"/>
    <w:rsid w:val="004057D7"/>
    <w:rsid w:val="00405B62"/>
    <w:rsid w:val="00405C24"/>
    <w:rsid w:val="00405DE7"/>
    <w:rsid w:val="00405F9D"/>
    <w:rsid w:val="00406BDB"/>
    <w:rsid w:val="00406D64"/>
    <w:rsid w:val="00406F1F"/>
    <w:rsid w:val="00407124"/>
    <w:rsid w:val="00407BBF"/>
    <w:rsid w:val="00407DE6"/>
    <w:rsid w:val="00407EF5"/>
    <w:rsid w:val="00410CBB"/>
    <w:rsid w:val="00410F43"/>
    <w:rsid w:val="00411500"/>
    <w:rsid w:val="00411F6C"/>
    <w:rsid w:val="004129EC"/>
    <w:rsid w:val="00412A42"/>
    <w:rsid w:val="004132BC"/>
    <w:rsid w:val="00413CAA"/>
    <w:rsid w:val="0041420C"/>
    <w:rsid w:val="00414959"/>
    <w:rsid w:val="00416AAA"/>
    <w:rsid w:val="00416CCE"/>
    <w:rsid w:val="004173A8"/>
    <w:rsid w:val="004179D7"/>
    <w:rsid w:val="00417C8E"/>
    <w:rsid w:val="00420037"/>
    <w:rsid w:val="00420726"/>
    <w:rsid w:val="00420E0B"/>
    <w:rsid w:val="004210A6"/>
    <w:rsid w:val="0042158E"/>
    <w:rsid w:val="004215E6"/>
    <w:rsid w:val="004217B6"/>
    <w:rsid w:val="00422BA3"/>
    <w:rsid w:val="004231AE"/>
    <w:rsid w:val="00423933"/>
    <w:rsid w:val="0042397B"/>
    <w:rsid w:val="00423D84"/>
    <w:rsid w:val="004240BF"/>
    <w:rsid w:val="0042414F"/>
    <w:rsid w:val="0042441F"/>
    <w:rsid w:val="0042469F"/>
    <w:rsid w:val="00424985"/>
    <w:rsid w:val="004249BD"/>
    <w:rsid w:val="00424B28"/>
    <w:rsid w:val="004252F9"/>
    <w:rsid w:val="00425CC5"/>
    <w:rsid w:val="00425DAB"/>
    <w:rsid w:val="00426D86"/>
    <w:rsid w:val="00426F10"/>
    <w:rsid w:val="0042765D"/>
    <w:rsid w:val="00427948"/>
    <w:rsid w:val="00427B28"/>
    <w:rsid w:val="004307A4"/>
    <w:rsid w:val="00430A1A"/>
    <w:rsid w:val="00431017"/>
    <w:rsid w:val="004311DC"/>
    <w:rsid w:val="004313F2"/>
    <w:rsid w:val="004319E6"/>
    <w:rsid w:val="0043209D"/>
    <w:rsid w:val="004325DF"/>
    <w:rsid w:val="0043261F"/>
    <w:rsid w:val="00432EB3"/>
    <w:rsid w:val="00433519"/>
    <w:rsid w:val="004337CE"/>
    <w:rsid w:val="00433B20"/>
    <w:rsid w:val="00433FFE"/>
    <w:rsid w:val="0043437A"/>
    <w:rsid w:val="00434920"/>
    <w:rsid w:val="00434DB6"/>
    <w:rsid w:val="0043591D"/>
    <w:rsid w:val="00435B99"/>
    <w:rsid w:val="00435EE1"/>
    <w:rsid w:val="00436974"/>
    <w:rsid w:val="00436EDB"/>
    <w:rsid w:val="0043716F"/>
    <w:rsid w:val="00437373"/>
    <w:rsid w:val="00437A73"/>
    <w:rsid w:val="00440385"/>
    <w:rsid w:val="00440E90"/>
    <w:rsid w:val="004414EF"/>
    <w:rsid w:val="00441E46"/>
    <w:rsid w:val="00442891"/>
    <w:rsid w:val="00442D43"/>
    <w:rsid w:val="004430A9"/>
    <w:rsid w:val="00443362"/>
    <w:rsid w:val="0044388C"/>
    <w:rsid w:val="0044405E"/>
    <w:rsid w:val="004448FD"/>
    <w:rsid w:val="00444E77"/>
    <w:rsid w:val="00444EF4"/>
    <w:rsid w:val="00445303"/>
    <w:rsid w:val="0044533A"/>
    <w:rsid w:val="004456A8"/>
    <w:rsid w:val="00445720"/>
    <w:rsid w:val="00445FD2"/>
    <w:rsid w:val="00446437"/>
    <w:rsid w:val="0044643A"/>
    <w:rsid w:val="004467BB"/>
    <w:rsid w:val="0044688A"/>
    <w:rsid w:val="00446CFC"/>
    <w:rsid w:val="0044711F"/>
    <w:rsid w:val="00447471"/>
    <w:rsid w:val="00450491"/>
    <w:rsid w:val="00450815"/>
    <w:rsid w:val="00450DDA"/>
    <w:rsid w:val="004514CA"/>
    <w:rsid w:val="004523B3"/>
    <w:rsid w:val="004525BF"/>
    <w:rsid w:val="00452E07"/>
    <w:rsid w:val="00452F29"/>
    <w:rsid w:val="0045301D"/>
    <w:rsid w:val="00453392"/>
    <w:rsid w:val="004533C0"/>
    <w:rsid w:val="00453F4D"/>
    <w:rsid w:val="00454106"/>
    <w:rsid w:val="00454673"/>
    <w:rsid w:val="004547A9"/>
    <w:rsid w:val="0045490D"/>
    <w:rsid w:val="00454CE6"/>
    <w:rsid w:val="0045519F"/>
    <w:rsid w:val="00455561"/>
    <w:rsid w:val="004560C7"/>
    <w:rsid w:val="004562E3"/>
    <w:rsid w:val="00456469"/>
    <w:rsid w:val="00456C68"/>
    <w:rsid w:val="00456FDC"/>
    <w:rsid w:val="00457006"/>
    <w:rsid w:val="00457B72"/>
    <w:rsid w:val="004608D5"/>
    <w:rsid w:val="0046150E"/>
    <w:rsid w:val="004615F9"/>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3C5"/>
    <w:rsid w:val="0046640A"/>
    <w:rsid w:val="0046663A"/>
    <w:rsid w:val="0046694B"/>
    <w:rsid w:val="00466AFC"/>
    <w:rsid w:val="00467011"/>
    <w:rsid w:val="004670AD"/>
    <w:rsid w:val="004672B8"/>
    <w:rsid w:val="0047067A"/>
    <w:rsid w:val="00470972"/>
    <w:rsid w:val="004711F0"/>
    <w:rsid w:val="00471642"/>
    <w:rsid w:val="004718E5"/>
    <w:rsid w:val="00472353"/>
    <w:rsid w:val="004726AC"/>
    <w:rsid w:val="00472A13"/>
    <w:rsid w:val="00473058"/>
    <w:rsid w:val="004730E6"/>
    <w:rsid w:val="00473B9B"/>
    <w:rsid w:val="00473E77"/>
    <w:rsid w:val="00473FD4"/>
    <w:rsid w:val="004740A5"/>
    <w:rsid w:val="004744F8"/>
    <w:rsid w:val="0047465D"/>
    <w:rsid w:val="00474B10"/>
    <w:rsid w:val="00475152"/>
    <w:rsid w:val="0047641C"/>
    <w:rsid w:val="0047697F"/>
    <w:rsid w:val="00476BE6"/>
    <w:rsid w:val="004775ED"/>
    <w:rsid w:val="00477964"/>
    <w:rsid w:val="004807DB"/>
    <w:rsid w:val="00480829"/>
    <w:rsid w:val="00480C13"/>
    <w:rsid w:val="0048105B"/>
    <w:rsid w:val="004814FF"/>
    <w:rsid w:val="004819DF"/>
    <w:rsid w:val="00482E29"/>
    <w:rsid w:val="00482E9A"/>
    <w:rsid w:val="00482EA2"/>
    <w:rsid w:val="00483034"/>
    <w:rsid w:val="004847DD"/>
    <w:rsid w:val="00484D0E"/>
    <w:rsid w:val="00484F24"/>
    <w:rsid w:val="00485290"/>
    <w:rsid w:val="004859B2"/>
    <w:rsid w:val="00486A8F"/>
    <w:rsid w:val="00486BA0"/>
    <w:rsid w:val="00486F2C"/>
    <w:rsid w:val="00487010"/>
    <w:rsid w:val="00487F17"/>
    <w:rsid w:val="004902D6"/>
    <w:rsid w:val="004905D8"/>
    <w:rsid w:val="0049094F"/>
    <w:rsid w:val="00491552"/>
    <w:rsid w:val="004915C4"/>
    <w:rsid w:val="0049277B"/>
    <w:rsid w:val="004935F2"/>
    <w:rsid w:val="00493839"/>
    <w:rsid w:val="00493F53"/>
    <w:rsid w:val="00494C1B"/>
    <w:rsid w:val="00494CA7"/>
    <w:rsid w:val="00494CD3"/>
    <w:rsid w:val="00495118"/>
    <w:rsid w:val="00495221"/>
    <w:rsid w:val="00495987"/>
    <w:rsid w:val="004962A1"/>
    <w:rsid w:val="00496564"/>
    <w:rsid w:val="0049743D"/>
    <w:rsid w:val="00497C49"/>
    <w:rsid w:val="004A0878"/>
    <w:rsid w:val="004A099A"/>
    <w:rsid w:val="004A0F19"/>
    <w:rsid w:val="004A1384"/>
    <w:rsid w:val="004A24E0"/>
    <w:rsid w:val="004A2BDB"/>
    <w:rsid w:val="004A308C"/>
    <w:rsid w:val="004A3116"/>
    <w:rsid w:val="004A3365"/>
    <w:rsid w:val="004A338C"/>
    <w:rsid w:val="004A3523"/>
    <w:rsid w:val="004A44A6"/>
    <w:rsid w:val="004A46D0"/>
    <w:rsid w:val="004A4987"/>
    <w:rsid w:val="004A4C93"/>
    <w:rsid w:val="004A4CAF"/>
    <w:rsid w:val="004A4D7C"/>
    <w:rsid w:val="004A4D86"/>
    <w:rsid w:val="004A4EFD"/>
    <w:rsid w:val="004A515B"/>
    <w:rsid w:val="004A58D9"/>
    <w:rsid w:val="004A5CFB"/>
    <w:rsid w:val="004A5DB8"/>
    <w:rsid w:val="004A60C2"/>
    <w:rsid w:val="004A6BF4"/>
    <w:rsid w:val="004A6D3B"/>
    <w:rsid w:val="004A714E"/>
    <w:rsid w:val="004A738A"/>
    <w:rsid w:val="004A797D"/>
    <w:rsid w:val="004B02B5"/>
    <w:rsid w:val="004B0349"/>
    <w:rsid w:val="004B0978"/>
    <w:rsid w:val="004B0D76"/>
    <w:rsid w:val="004B1867"/>
    <w:rsid w:val="004B18C4"/>
    <w:rsid w:val="004B1BEB"/>
    <w:rsid w:val="004B30DA"/>
    <w:rsid w:val="004B3D33"/>
    <w:rsid w:val="004B45A0"/>
    <w:rsid w:val="004B4669"/>
    <w:rsid w:val="004B4ED6"/>
    <w:rsid w:val="004B51E1"/>
    <w:rsid w:val="004B5911"/>
    <w:rsid w:val="004B6635"/>
    <w:rsid w:val="004B690E"/>
    <w:rsid w:val="004B6C01"/>
    <w:rsid w:val="004B711A"/>
    <w:rsid w:val="004B7418"/>
    <w:rsid w:val="004B7A02"/>
    <w:rsid w:val="004B7CFE"/>
    <w:rsid w:val="004C016D"/>
    <w:rsid w:val="004C239D"/>
    <w:rsid w:val="004C2A48"/>
    <w:rsid w:val="004C2C3C"/>
    <w:rsid w:val="004C2CDA"/>
    <w:rsid w:val="004C2D49"/>
    <w:rsid w:val="004C2F97"/>
    <w:rsid w:val="004C2FA6"/>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28DC"/>
    <w:rsid w:val="004D3454"/>
    <w:rsid w:val="004D35C0"/>
    <w:rsid w:val="004D369F"/>
    <w:rsid w:val="004D45CC"/>
    <w:rsid w:val="004D4A93"/>
    <w:rsid w:val="004D4C07"/>
    <w:rsid w:val="004D4EDF"/>
    <w:rsid w:val="004D5A85"/>
    <w:rsid w:val="004D6AF3"/>
    <w:rsid w:val="004D6C39"/>
    <w:rsid w:val="004D77B4"/>
    <w:rsid w:val="004D7879"/>
    <w:rsid w:val="004D7B40"/>
    <w:rsid w:val="004D7FB9"/>
    <w:rsid w:val="004E01C4"/>
    <w:rsid w:val="004E0530"/>
    <w:rsid w:val="004E07A9"/>
    <w:rsid w:val="004E0B01"/>
    <w:rsid w:val="004E1667"/>
    <w:rsid w:val="004E1F95"/>
    <w:rsid w:val="004E200D"/>
    <w:rsid w:val="004E3501"/>
    <w:rsid w:val="004E398C"/>
    <w:rsid w:val="004E4133"/>
    <w:rsid w:val="004E4244"/>
    <w:rsid w:val="004E4345"/>
    <w:rsid w:val="004E456B"/>
    <w:rsid w:val="004E4BB0"/>
    <w:rsid w:val="004E5345"/>
    <w:rsid w:val="004E53EF"/>
    <w:rsid w:val="004E5595"/>
    <w:rsid w:val="004E56CE"/>
    <w:rsid w:val="004E56EE"/>
    <w:rsid w:val="004E59F8"/>
    <w:rsid w:val="004E5A27"/>
    <w:rsid w:val="004E5D97"/>
    <w:rsid w:val="004E70EA"/>
    <w:rsid w:val="004E7A1F"/>
    <w:rsid w:val="004E7D67"/>
    <w:rsid w:val="004F09E1"/>
    <w:rsid w:val="004F0CF7"/>
    <w:rsid w:val="004F15C0"/>
    <w:rsid w:val="004F1CA3"/>
    <w:rsid w:val="004F2A2E"/>
    <w:rsid w:val="004F3005"/>
    <w:rsid w:val="004F3221"/>
    <w:rsid w:val="004F3444"/>
    <w:rsid w:val="004F3522"/>
    <w:rsid w:val="004F4512"/>
    <w:rsid w:val="004F4B37"/>
    <w:rsid w:val="004F561D"/>
    <w:rsid w:val="004F600B"/>
    <w:rsid w:val="004F6171"/>
    <w:rsid w:val="004F7380"/>
    <w:rsid w:val="004F7801"/>
    <w:rsid w:val="004F7C42"/>
    <w:rsid w:val="005003E8"/>
    <w:rsid w:val="00500C05"/>
    <w:rsid w:val="00500E5F"/>
    <w:rsid w:val="00501389"/>
    <w:rsid w:val="0050152D"/>
    <w:rsid w:val="00502FE4"/>
    <w:rsid w:val="00503350"/>
    <w:rsid w:val="00503E44"/>
    <w:rsid w:val="0050436A"/>
    <w:rsid w:val="00504739"/>
    <w:rsid w:val="0050497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95"/>
    <w:rsid w:val="00514FE0"/>
    <w:rsid w:val="00515AF6"/>
    <w:rsid w:val="00516B3F"/>
    <w:rsid w:val="00517042"/>
    <w:rsid w:val="005175EC"/>
    <w:rsid w:val="005178AE"/>
    <w:rsid w:val="00517D83"/>
    <w:rsid w:val="005201AD"/>
    <w:rsid w:val="0052042E"/>
    <w:rsid w:val="00520CB4"/>
    <w:rsid w:val="00520CE7"/>
    <w:rsid w:val="0052150A"/>
    <w:rsid w:val="00521603"/>
    <w:rsid w:val="005219BA"/>
    <w:rsid w:val="00521EB1"/>
    <w:rsid w:val="00523670"/>
    <w:rsid w:val="005240D7"/>
    <w:rsid w:val="0052460A"/>
    <w:rsid w:val="00524B74"/>
    <w:rsid w:val="00525013"/>
    <w:rsid w:val="00525038"/>
    <w:rsid w:val="00525822"/>
    <w:rsid w:val="0052587E"/>
    <w:rsid w:val="00525EDC"/>
    <w:rsid w:val="00525F01"/>
    <w:rsid w:val="00525F4D"/>
    <w:rsid w:val="005260FF"/>
    <w:rsid w:val="0052616A"/>
    <w:rsid w:val="005265ED"/>
    <w:rsid w:val="0052677C"/>
    <w:rsid w:val="00526FCB"/>
    <w:rsid w:val="00527549"/>
    <w:rsid w:val="005306C8"/>
    <w:rsid w:val="005313C7"/>
    <w:rsid w:val="00531CCF"/>
    <w:rsid w:val="0053279F"/>
    <w:rsid w:val="00532FAE"/>
    <w:rsid w:val="0053323C"/>
    <w:rsid w:val="0053331D"/>
    <w:rsid w:val="0053386D"/>
    <w:rsid w:val="00533A87"/>
    <w:rsid w:val="00533EA8"/>
    <w:rsid w:val="005341EA"/>
    <w:rsid w:val="00534424"/>
    <w:rsid w:val="00534661"/>
    <w:rsid w:val="0053497A"/>
    <w:rsid w:val="00535185"/>
    <w:rsid w:val="00535A35"/>
    <w:rsid w:val="00535DF4"/>
    <w:rsid w:val="0053604F"/>
    <w:rsid w:val="00536195"/>
    <w:rsid w:val="0053645A"/>
    <w:rsid w:val="00536BC5"/>
    <w:rsid w:val="00536C60"/>
    <w:rsid w:val="005372C0"/>
    <w:rsid w:val="00537AC3"/>
    <w:rsid w:val="00537EF2"/>
    <w:rsid w:val="00537FF8"/>
    <w:rsid w:val="005402A8"/>
    <w:rsid w:val="0054030A"/>
    <w:rsid w:val="005408AE"/>
    <w:rsid w:val="00540C62"/>
    <w:rsid w:val="00540FDD"/>
    <w:rsid w:val="005410B8"/>
    <w:rsid w:val="005412D9"/>
    <w:rsid w:val="005416A4"/>
    <w:rsid w:val="00541B64"/>
    <w:rsid w:val="005425D6"/>
    <w:rsid w:val="0054282B"/>
    <w:rsid w:val="00544163"/>
    <w:rsid w:val="005444CD"/>
    <w:rsid w:val="00544916"/>
    <w:rsid w:val="00544DC8"/>
    <w:rsid w:val="00545F71"/>
    <w:rsid w:val="0054610D"/>
    <w:rsid w:val="0054682B"/>
    <w:rsid w:val="00547DC6"/>
    <w:rsid w:val="005505A3"/>
    <w:rsid w:val="00551597"/>
    <w:rsid w:val="00553255"/>
    <w:rsid w:val="005536E8"/>
    <w:rsid w:val="00554525"/>
    <w:rsid w:val="005551A2"/>
    <w:rsid w:val="00555C22"/>
    <w:rsid w:val="00556022"/>
    <w:rsid w:val="0055636E"/>
    <w:rsid w:val="005565B2"/>
    <w:rsid w:val="00556913"/>
    <w:rsid w:val="0055702A"/>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793"/>
    <w:rsid w:val="005658D8"/>
    <w:rsid w:val="00565E2D"/>
    <w:rsid w:val="00566189"/>
    <w:rsid w:val="00567615"/>
    <w:rsid w:val="00567A6E"/>
    <w:rsid w:val="00567BB3"/>
    <w:rsid w:val="005704F9"/>
    <w:rsid w:val="00570A35"/>
    <w:rsid w:val="00570AF3"/>
    <w:rsid w:val="00570B53"/>
    <w:rsid w:val="00570D55"/>
    <w:rsid w:val="0057188D"/>
    <w:rsid w:val="00571F7A"/>
    <w:rsid w:val="00572833"/>
    <w:rsid w:val="005728DC"/>
    <w:rsid w:val="00572D20"/>
    <w:rsid w:val="00573250"/>
    <w:rsid w:val="005734D9"/>
    <w:rsid w:val="005741A2"/>
    <w:rsid w:val="00574579"/>
    <w:rsid w:val="0057590E"/>
    <w:rsid w:val="00575DD3"/>
    <w:rsid w:val="00576403"/>
    <w:rsid w:val="00576AB2"/>
    <w:rsid w:val="0057729E"/>
    <w:rsid w:val="005772E1"/>
    <w:rsid w:val="00577831"/>
    <w:rsid w:val="00577A87"/>
    <w:rsid w:val="00577BAD"/>
    <w:rsid w:val="005804C1"/>
    <w:rsid w:val="00580D68"/>
    <w:rsid w:val="00581298"/>
    <w:rsid w:val="00581381"/>
    <w:rsid w:val="00581F2D"/>
    <w:rsid w:val="005821D9"/>
    <w:rsid w:val="00582376"/>
    <w:rsid w:val="005824F5"/>
    <w:rsid w:val="00582EFC"/>
    <w:rsid w:val="005830C5"/>
    <w:rsid w:val="005838E8"/>
    <w:rsid w:val="00583B48"/>
    <w:rsid w:val="00583B55"/>
    <w:rsid w:val="00583DDD"/>
    <w:rsid w:val="00583FF4"/>
    <w:rsid w:val="00584E69"/>
    <w:rsid w:val="005858BC"/>
    <w:rsid w:val="00585ED5"/>
    <w:rsid w:val="00586014"/>
    <w:rsid w:val="00586198"/>
    <w:rsid w:val="00586631"/>
    <w:rsid w:val="0058698F"/>
    <w:rsid w:val="00586B40"/>
    <w:rsid w:val="00586D83"/>
    <w:rsid w:val="005875F1"/>
    <w:rsid w:val="00587844"/>
    <w:rsid w:val="00587CCB"/>
    <w:rsid w:val="00587D4F"/>
    <w:rsid w:val="0059079B"/>
    <w:rsid w:val="0059091E"/>
    <w:rsid w:val="0059128B"/>
    <w:rsid w:val="005915F4"/>
    <w:rsid w:val="00591851"/>
    <w:rsid w:val="00592328"/>
    <w:rsid w:val="00592C96"/>
    <w:rsid w:val="00592F58"/>
    <w:rsid w:val="005934DC"/>
    <w:rsid w:val="005936D8"/>
    <w:rsid w:val="00593817"/>
    <w:rsid w:val="00593913"/>
    <w:rsid w:val="00593D2D"/>
    <w:rsid w:val="0059507B"/>
    <w:rsid w:val="00595767"/>
    <w:rsid w:val="00595F07"/>
    <w:rsid w:val="00596062"/>
    <w:rsid w:val="005961A9"/>
    <w:rsid w:val="005A059A"/>
    <w:rsid w:val="005A0858"/>
    <w:rsid w:val="005A0A3B"/>
    <w:rsid w:val="005A0FBA"/>
    <w:rsid w:val="005A254C"/>
    <w:rsid w:val="005A2C77"/>
    <w:rsid w:val="005A31C4"/>
    <w:rsid w:val="005A32D2"/>
    <w:rsid w:val="005A3C3A"/>
    <w:rsid w:val="005A467A"/>
    <w:rsid w:val="005A4C33"/>
    <w:rsid w:val="005A4CD7"/>
    <w:rsid w:val="005A5291"/>
    <w:rsid w:val="005A555D"/>
    <w:rsid w:val="005A5AFF"/>
    <w:rsid w:val="005A5BD3"/>
    <w:rsid w:val="005A5EC8"/>
    <w:rsid w:val="005A60B5"/>
    <w:rsid w:val="005A6B82"/>
    <w:rsid w:val="005A718D"/>
    <w:rsid w:val="005B02E1"/>
    <w:rsid w:val="005B05D3"/>
    <w:rsid w:val="005B0723"/>
    <w:rsid w:val="005B0C23"/>
    <w:rsid w:val="005B132C"/>
    <w:rsid w:val="005B18F1"/>
    <w:rsid w:val="005B211E"/>
    <w:rsid w:val="005B25AB"/>
    <w:rsid w:val="005B2DDE"/>
    <w:rsid w:val="005B361C"/>
    <w:rsid w:val="005B400E"/>
    <w:rsid w:val="005B47E6"/>
    <w:rsid w:val="005B5639"/>
    <w:rsid w:val="005B5804"/>
    <w:rsid w:val="005B5DA7"/>
    <w:rsid w:val="005B6D02"/>
    <w:rsid w:val="005B709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4344"/>
    <w:rsid w:val="005D68E3"/>
    <w:rsid w:val="005D75BB"/>
    <w:rsid w:val="005D7899"/>
    <w:rsid w:val="005D797B"/>
    <w:rsid w:val="005D7A45"/>
    <w:rsid w:val="005D7E28"/>
    <w:rsid w:val="005E0354"/>
    <w:rsid w:val="005E0896"/>
    <w:rsid w:val="005E1C91"/>
    <w:rsid w:val="005E1DC0"/>
    <w:rsid w:val="005E2837"/>
    <w:rsid w:val="005E2939"/>
    <w:rsid w:val="005E2ACE"/>
    <w:rsid w:val="005E2ACF"/>
    <w:rsid w:val="005E2E82"/>
    <w:rsid w:val="005E31EB"/>
    <w:rsid w:val="005E36E2"/>
    <w:rsid w:val="005E37A3"/>
    <w:rsid w:val="005E4F5F"/>
    <w:rsid w:val="005E4FB7"/>
    <w:rsid w:val="005E667F"/>
    <w:rsid w:val="005E6774"/>
    <w:rsid w:val="005E6D96"/>
    <w:rsid w:val="005E71F2"/>
    <w:rsid w:val="005E7360"/>
    <w:rsid w:val="005E76A8"/>
    <w:rsid w:val="005E7903"/>
    <w:rsid w:val="005E7EF5"/>
    <w:rsid w:val="005F017C"/>
    <w:rsid w:val="005F06B6"/>
    <w:rsid w:val="005F09F5"/>
    <w:rsid w:val="005F0C7E"/>
    <w:rsid w:val="005F1312"/>
    <w:rsid w:val="005F153A"/>
    <w:rsid w:val="005F1A4C"/>
    <w:rsid w:val="005F28A2"/>
    <w:rsid w:val="005F2D82"/>
    <w:rsid w:val="005F2E16"/>
    <w:rsid w:val="005F3127"/>
    <w:rsid w:val="005F42B0"/>
    <w:rsid w:val="005F4A37"/>
    <w:rsid w:val="005F4B85"/>
    <w:rsid w:val="005F541A"/>
    <w:rsid w:val="005F5729"/>
    <w:rsid w:val="005F5846"/>
    <w:rsid w:val="005F59D2"/>
    <w:rsid w:val="005F5C9C"/>
    <w:rsid w:val="005F601E"/>
    <w:rsid w:val="005F6623"/>
    <w:rsid w:val="005F6EFE"/>
    <w:rsid w:val="005F760F"/>
    <w:rsid w:val="005F76AD"/>
    <w:rsid w:val="005F7BAF"/>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0C74"/>
    <w:rsid w:val="00611824"/>
    <w:rsid w:val="006119D3"/>
    <w:rsid w:val="00611C91"/>
    <w:rsid w:val="00611DB4"/>
    <w:rsid w:val="00611ED6"/>
    <w:rsid w:val="006123B3"/>
    <w:rsid w:val="0061261B"/>
    <w:rsid w:val="00612C91"/>
    <w:rsid w:val="0061317A"/>
    <w:rsid w:val="006139A4"/>
    <w:rsid w:val="00613D47"/>
    <w:rsid w:val="006140AE"/>
    <w:rsid w:val="0061414D"/>
    <w:rsid w:val="00614545"/>
    <w:rsid w:val="006146B8"/>
    <w:rsid w:val="006149FA"/>
    <w:rsid w:val="00614CE5"/>
    <w:rsid w:val="00616EB6"/>
    <w:rsid w:val="006170BA"/>
    <w:rsid w:val="00617789"/>
    <w:rsid w:val="006179CE"/>
    <w:rsid w:val="00620214"/>
    <w:rsid w:val="00620228"/>
    <w:rsid w:val="0062089D"/>
    <w:rsid w:val="00620D3F"/>
    <w:rsid w:val="0062133E"/>
    <w:rsid w:val="00621D43"/>
    <w:rsid w:val="0062345B"/>
    <w:rsid w:val="006236BB"/>
    <w:rsid w:val="00623725"/>
    <w:rsid w:val="0062386B"/>
    <w:rsid w:val="00623B6A"/>
    <w:rsid w:val="00623DF7"/>
    <w:rsid w:val="0062400B"/>
    <w:rsid w:val="006259C2"/>
    <w:rsid w:val="00625C4F"/>
    <w:rsid w:val="0062627B"/>
    <w:rsid w:val="00626FED"/>
    <w:rsid w:val="006270AB"/>
    <w:rsid w:val="00627DBC"/>
    <w:rsid w:val="0063021F"/>
    <w:rsid w:val="00630338"/>
    <w:rsid w:val="0063048B"/>
    <w:rsid w:val="00631085"/>
    <w:rsid w:val="006315C9"/>
    <w:rsid w:val="006316BD"/>
    <w:rsid w:val="00631E0E"/>
    <w:rsid w:val="00631F24"/>
    <w:rsid w:val="0063209B"/>
    <w:rsid w:val="006321D6"/>
    <w:rsid w:val="00632E67"/>
    <w:rsid w:val="0063353B"/>
    <w:rsid w:val="00633AC6"/>
    <w:rsid w:val="00633CAD"/>
    <w:rsid w:val="0063491F"/>
    <w:rsid w:val="00634C59"/>
    <w:rsid w:val="00635491"/>
    <w:rsid w:val="00635560"/>
    <w:rsid w:val="00635609"/>
    <w:rsid w:val="00635B7B"/>
    <w:rsid w:val="00635CF7"/>
    <w:rsid w:val="00636011"/>
    <w:rsid w:val="0063664E"/>
    <w:rsid w:val="006370CE"/>
    <w:rsid w:val="00637296"/>
    <w:rsid w:val="00637E69"/>
    <w:rsid w:val="00640C33"/>
    <w:rsid w:val="0064119A"/>
    <w:rsid w:val="00641258"/>
    <w:rsid w:val="006415FA"/>
    <w:rsid w:val="006419E8"/>
    <w:rsid w:val="00641EAF"/>
    <w:rsid w:val="0064214A"/>
    <w:rsid w:val="00642C5F"/>
    <w:rsid w:val="00642E2A"/>
    <w:rsid w:val="0064350E"/>
    <w:rsid w:val="00643A9B"/>
    <w:rsid w:val="00643AB5"/>
    <w:rsid w:val="006449DA"/>
    <w:rsid w:val="00644F18"/>
    <w:rsid w:val="0064511C"/>
    <w:rsid w:val="00646297"/>
    <w:rsid w:val="00646475"/>
    <w:rsid w:val="00646A70"/>
    <w:rsid w:val="00646E18"/>
    <w:rsid w:val="006471FB"/>
    <w:rsid w:val="00647B15"/>
    <w:rsid w:val="006501D0"/>
    <w:rsid w:val="00650B5A"/>
    <w:rsid w:val="00651BD1"/>
    <w:rsid w:val="00651F3C"/>
    <w:rsid w:val="00652CBB"/>
    <w:rsid w:val="00652DD9"/>
    <w:rsid w:val="0065320F"/>
    <w:rsid w:val="00653A6F"/>
    <w:rsid w:val="00653D49"/>
    <w:rsid w:val="00653F2B"/>
    <w:rsid w:val="00653FDB"/>
    <w:rsid w:val="006540E3"/>
    <w:rsid w:val="006541D1"/>
    <w:rsid w:val="00654288"/>
    <w:rsid w:val="006544B5"/>
    <w:rsid w:val="00654A87"/>
    <w:rsid w:val="0065550E"/>
    <w:rsid w:val="00655923"/>
    <w:rsid w:val="00655D98"/>
    <w:rsid w:val="00655ECD"/>
    <w:rsid w:val="006567FC"/>
    <w:rsid w:val="00656E56"/>
    <w:rsid w:val="00656E8C"/>
    <w:rsid w:val="00657298"/>
    <w:rsid w:val="00657967"/>
    <w:rsid w:val="0066027E"/>
    <w:rsid w:val="00660FC5"/>
    <w:rsid w:val="006618A2"/>
    <w:rsid w:val="00661CE5"/>
    <w:rsid w:val="0066249E"/>
    <w:rsid w:val="00662B5B"/>
    <w:rsid w:val="00663023"/>
    <w:rsid w:val="0066387B"/>
    <w:rsid w:val="00663A7A"/>
    <w:rsid w:val="00664113"/>
    <w:rsid w:val="0066461A"/>
    <w:rsid w:val="00664F75"/>
    <w:rsid w:val="006651AA"/>
    <w:rsid w:val="00666117"/>
    <w:rsid w:val="00666181"/>
    <w:rsid w:val="00666A2A"/>
    <w:rsid w:val="00667962"/>
    <w:rsid w:val="00667C00"/>
    <w:rsid w:val="006709AE"/>
    <w:rsid w:val="0067105C"/>
    <w:rsid w:val="00671692"/>
    <w:rsid w:val="00672636"/>
    <w:rsid w:val="00672DA6"/>
    <w:rsid w:val="00672ECC"/>
    <w:rsid w:val="006738E7"/>
    <w:rsid w:val="00673A5A"/>
    <w:rsid w:val="006741F6"/>
    <w:rsid w:val="00674892"/>
    <w:rsid w:val="00674C19"/>
    <w:rsid w:val="00674CDC"/>
    <w:rsid w:val="00674EC6"/>
    <w:rsid w:val="0067518F"/>
    <w:rsid w:val="00675895"/>
    <w:rsid w:val="00676462"/>
    <w:rsid w:val="006769ED"/>
    <w:rsid w:val="00677491"/>
    <w:rsid w:val="0067762A"/>
    <w:rsid w:val="006776B9"/>
    <w:rsid w:val="00677A5C"/>
    <w:rsid w:val="00680F9D"/>
    <w:rsid w:val="00681524"/>
    <w:rsid w:val="006815AF"/>
    <w:rsid w:val="0068368C"/>
    <w:rsid w:val="00683CB3"/>
    <w:rsid w:val="0068433D"/>
    <w:rsid w:val="00684A3C"/>
    <w:rsid w:val="0068595C"/>
    <w:rsid w:val="00685A6E"/>
    <w:rsid w:val="00685ABE"/>
    <w:rsid w:val="0068635A"/>
    <w:rsid w:val="00686949"/>
    <w:rsid w:val="00686A4E"/>
    <w:rsid w:val="00686D18"/>
    <w:rsid w:val="00690B7B"/>
    <w:rsid w:val="00691883"/>
    <w:rsid w:val="0069227B"/>
    <w:rsid w:val="00692556"/>
    <w:rsid w:val="006926CD"/>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BC"/>
    <w:rsid w:val="006A3168"/>
    <w:rsid w:val="006A328D"/>
    <w:rsid w:val="006A354C"/>
    <w:rsid w:val="006A3595"/>
    <w:rsid w:val="006A458E"/>
    <w:rsid w:val="006A485F"/>
    <w:rsid w:val="006A48BA"/>
    <w:rsid w:val="006A4933"/>
    <w:rsid w:val="006A4A3D"/>
    <w:rsid w:val="006A551C"/>
    <w:rsid w:val="006A6A3B"/>
    <w:rsid w:val="006A7329"/>
    <w:rsid w:val="006A7F66"/>
    <w:rsid w:val="006A7F6F"/>
    <w:rsid w:val="006B06A6"/>
    <w:rsid w:val="006B07B7"/>
    <w:rsid w:val="006B0A59"/>
    <w:rsid w:val="006B0CB8"/>
    <w:rsid w:val="006B29E4"/>
    <w:rsid w:val="006B318F"/>
    <w:rsid w:val="006B3B7E"/>
    <w:rsid w:val="006B3D1E"/>
    <w:rsid w:val="006B45EE"/>
    <w:rsid w:val="006B5856"/>
    <w:rsid w:val="006B595F"/>
    <w:rsid w:val="006B5ABF"/>
    <w:rsid w:val="006B6896"/>
    <w:rsid w:val="006B6A35"/>
    <w:rsid w:val="006B7357"/>
    <w:rsid w:val="006B7722"/>
    <w:rsid w:val="006B78A0"/>
    <w:rsid w:val="006C00FD"/>
    <w:rsid w:val="006C0890"/>
    <w:rsid w:val="006C0B5E"/>
    <w:rsid w:val="006C1C0E"/>
    <w:rsid w:val="006C24E2"/>
    <w:rsid w:val="006C263B"/>
    <w:rsid w:val="006C3763"/>
    <w:rsid w:val="006C3B43"/>
    <w:rsid w:val="006C4034"/>
    <w:rsid w:val="006C4674"/>
    <w:rsid w:val="006C4891"/>
    <w:rsid w:val="006C5492"/>
    <w:rsid w:val="006C6296"/>
    <w:rsid w:val="006C6401"/>
    <w:rsid w:val="006C66B7"/>
    <w:rsid w:val="006C6B7F"/>
    <w:rsid w:val="006C70B4"/>
    <w:rsid w:val="006C7EDA"/>
    <w:rsid w:val="006D0583"/>
    <w:rsid w:val="006D1270"/>
    <w:rsid w:val="006D17B2"/>
    <w:rsid w:val="006D1825"/>
    <w:rsid w:val="006D1EE0"/>
    <w:rsid w:val="006D20F8"/>
    <w:rsid w:val="006D2DA1"/>
    <w:rsid w:val="006D2FD3"/>
    <w:rsid w:val="006D31AE"/>
    <w:rsid w:val="006D487B"/>
    <w:rsid w:val="006D4D8A"/>
    <w:rsid w:val="006D509D"/>
    <w:rsid w:val="006D561B"/>
    <w:rsid w:val="006D5A52"/>
    <w:rsid w:val="006D63FF"/>
    <w:rsid w:val="006D6D13"/>
    <w:rsid w:val="006D6D5A"/>
    <w:rsid w:val="006D6DC1"/>
    <w:rsid w:val="006D782A"/>
    <w:rsid w:val="006D7EC8"/>
    <w:rsid w:val="006E00B3"/>
    <w:rsid w:val="006E0F5D"/>
    <w:rsid w:val="006E1683"/>
    <w:rsid w:val="006E193F"/>
    <w:rsid w:val="006E208C"/>
    <w:rsid w:val="006E22F5"/>
    <w:rsid w:val="006E299E"/>
    <w:rsid w:val="006E2C56"/>
    <w:rsid w:val="006E319A"/>
    <w:rsid w:val="006E321D"/>
    <w:rsid w:val="006E3787"/>
    <w:rsid w:val="006E3D04"/>
    <w:rsid w:val="006E3F2D"/>
    <w:rsid w:val="006E3F6C"/>
    <w:rsid w:val="006E44AC"/>
    <w:rsid w:val="006E45B8"/>
    <w:rsid w:val="006E4D61"/>
    <w:rsid w:val="006E4FCF"/>
    <w:rsid w:val="006E5374"/>
    <w:rsid w:val="006E5557"/>
    <w:rsid w:val="006E59F4"/>
    <w:rsid w:val="006E5D93"/>
    <w:rsid w:val="006E6222"/>
    <w:rsid w:val="006E6225"/>
    <w:rsid w:val="006E6BA5"/>
    <w:rsid w:val="006E6C83"/>
    <w:rsid w:val="006E717B"/>
    <w:rsid w:val="006E7CDF"/>
    <w:rsid w:val="006E7E74"/>
    <w:rsid w:val="006F05C4"/>
    <w:rsid w:val="006F06E2"/>
    <w:rsid w:val="006F0A59"/>
    <w:rsid w:val="006F0AED"/>
    <w:rsid w:val="006F0B3C"/>
    <w:rsid w:val="006F0B7B"/>
    <w:rsid w:val="006F130D"/>
    <w:rsid w:val="006F265F"/>
    <w:rsid w:val="006F272B"/>
    <w:rsid w:val="006F299E"/>
    <w:rsid w:val="006F2BC4"/>
    <w:rsid w:val="006F315A"/>
    <w:rsid w:val="006F31C3"/>
    <w:rsid w:val="006F334A"/>
    <w:rsid w:val="006F3CED"/>
    <w:rsid w:val="006F424E"/>
    <w:rsid w:val="006F485A"/>
    <w:rsid w:val="006F4EEF"/>
    <w:rsid w:val="006F5448"/>
    <w:rsid w:val="006F5748"/>
    <w:rsid w:val="006F5CB2"/>
    <w:rsid w:val="006F5D71"/>
    <w:rsid w:val="006F61A8"/>
    <w:rsid w:val="006F6253"/>
    <w:rsid w:val="006F6BC2"/>
    <w:rsid w:val="006F7252"/>
    <w:rsid w:val="006F76C4"/>
    <w:rsid w:val="00700AB5"/>
    <w:rsid w:val="00700AC8"/>
    <w:rsid w:val="00700F10"/>
    <w:rsid w:val="00701D77"/>
    <w:rsid w:val="007021FD"/>
    <w:rsid w:val="0070267C"/>
    <w:rsid w:val="0070293A"/>
    <w:rsid w:val="00702A31"/>
    <w:rsid w:val="00703016"/>
    <w:rsid w:val="007040BE"/>
    <w:rsid w:val="00704B36"/>
    <w:rsid w:val="00704D9D"/>
    <w:rsid w:val="00705765"/>
    <w:rsid w:val="0070576E"/>
    <w:rsid w:val="00705F07"/>
    <w:rsid w:val="00707095"/>
    <w:rsid w:val="00707D52"/>
    <w:rsid w:val="00707F72"/>
    <w:rsid w:val="00707FF8"/>
    <w:rsid w:val="007103DC"/>
    <w:rsid w:val="007113C6"/>
    <w:rsid w:val="00711F5C"/>
    <w:rsid w:val="0071213B"/>
    <w:rsid w:val="00712368"/>
    <w:rsid w:val="00712C61"/>
    <w:rsid w:val="00712CD5"/>
    <w:rsid w:val="00712F1C"/>
    <w:rsid w:val="00713873"/>
    <w:rsid w:val="00713A6D"/>
    <w:rsid w:val="00713E27"/>
    <w:rsid w:val="0071408A"/>
    <w:rsid w:val="007141D7"/>
    <w:rsid w:val="007141EC"/>
    <w:rsid w:val="007143EC"/>
    <w:rsid w:val="0071442A"/>
    <w:rsid w:val="00714931"/>
    <w:rsid w:val="007151FF"/>
    <w:rsid w:val="00715450"/>
    <w:rsid w:val="00715582"/>
    <w:rsid w:val="007158E7"/>
    <w:rsid w:val="00715EEC"/>
    <w:rsid w:val="00715F2D"/>
    <w:rsid w:val="00716038"/>
    <w:rsid w:val="00717385"/>
    <w:rsid w:val="00717524"/>
    <w:rsid w:val="00720DC8"/>
    <w:rsid w:val="007216F1"/>
    <w:rsid w:val="00721E65"/>
    <w:rsid w:val="007224AB"/>
    <w:rsid w:val="00722669"/>
    <w:rsid w:val="007237E0"/>
    <w:rsid w:val="00723B09"/>
    <w:rsid w:val="0072529B"/>
    <w:rsid w:val="00725301"/>
    <w:rsid w:val="00725318"/>
    <w:rsid w:val="0072546D"/>
    <w:rsid w:val="00725746"/>
    <w:rsid w:val="00725A89"/>
    <w:rsid w:val="00725D72"/>
    <w:rsid w:val="00726B75"/>
    <w:rsid w:val="00727D30"/>
    <w:rsid w:val="00727E39"/>
    <w:rsid w:val="00727F7C"/>
    <w:rsid w:val="00730042"/>
    <w:rsid w:val="0073019D"/>
    <w:rsid w:val="00730369"/>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37CDE"/>
    <w:rsid w:val="00737E99"/>
    <w:rsid w:val="00740A5B"/>
    <w:rsid w:val="00740AAF"/>
    <w:rsid w:val="007414EB"/>
    <w:rsid w:val="007417D1"/>
    <w:rsid w:val="00741EC8"/>
    <w:rsid w:val="00743410"/>
    <w:rsid w:val="007440EB"/>
    <w:rsid w:val="00744200"/>
    <w:rsid w:val="007442E0"/>
    <w:rsid w:val="007446B0"/>
    <w:rsid w:val="00744B67"/>
    <w:rsid w:val="00745503"/>
    <w:rsid w:val="00745550"/>
    <w:rsid w:val="00746423"/>
    <w:rsid w:val="00746A77"/>
    <w:rsid w:val="00746F1D"/>
    <w:rsid w:val="00746F65"/>
    <w:rsid w:val="00747221"/>
    <w:rsid w:val="00747FAC"/>
    <w:rsid w:val="0075073B"/>
    <w:rsid w:val="00750C5E"/>
    <w:rsid w:val="007522AC"/>
    <w:rsid w:val="00752DA5"/>
    <w:rsid w:val="0075323E"/>
    <w:rsid w:val="00753634"/>
    <w:rsid w:val="0075366A"/>
    <w:rsid w:val="00756A13"/>
    <w:rsid w:val="00756DA5"/>
    <w:rsid w:val="00757605"/>
    <w:rsid w:val="00757C25"/>
    <w:rsid w:val="00757E89"/>
    <w:rsid w:val="007606E0"/>
    <w:rsid w:val="007608B2"/>
    <w:rsid w:val="00760D83"/>
    <w:rsid w:val="00761C12"/>
    <w:rsid w:val="00762611"/>
    <w:rsid w:val="00762757"/>
    <w:rsid w:val="00762778"/>
    <w:rsid w:val="00762D07"/>
    <w:rsid w:val="007632A9"/>
    <w:rsid w:val="00763745"/>
    <w:rsid w:val="00764688"/>
    <w:rsid w:val="007647A4"/>
    <w:rsid w:val="00764CFB"/>
    <w:rsid w:val="00764D4D"/>
    <w:rsid w:val="007654F4"/>
    <w:rsid w:val="00765FC0"/>
    <w:rsid w:val="007660BF"/>
    <w:rsid w:val="00766883"/>
    <w:rsid w:val="00766F0A"/>
    <w:rsid w:val="0076745D"/>
    <w:rsid w:val="00767CB9"/>
    <w:rsid w:val="00767E60"/>
    <w:rsid w:val="00770399"/>
    <w:rsid w:val="00770467"/>
    <w:rsid w:val="007704D1"/>
    <w:rsid w:val="0077070C"/>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75BF"/>
    <w:rsid w:val="00777C5A"/>
    <w:rsid w:val="00780269"/>
    <w:rsid w:val="007802A2"/>
    <w:rsid w:val="0078092D"/>
    <w:rsid w:val="00780FC7"/>
    <w:rsid w:val="0078136E"/>
    <w:rsid w:val="00782200"/>
    <w:rsid w:val="00782323"/>
    <w:rsid w:val="007827AA"/>
    <w:rsid w:val="007827D9"/>
    <w:rsid w:val="007828D8"/>
    <w:rsid w:val="00782AE9"/>
    <w:rsid w:val="00782BB5"/>
    <w:rsid w:val="007837B6"/>
    <w:rsid w:val="00783888"/>
    <w:rsid w:val="007838DD"/>
    <w:rsid w:val="0078400C"/>
    <w:rsid w:val="00784C06"/>
    <w:rsid w:val="00784FB4"/>
    <w:rsid w:val="00785E0F"/>
    <w:rsid w:val="00786377"/>
    <w:rsid w:val="00786732"/>
    <w:rsid w:val="00787241"/>
    <w:rsid w:val="00790CFB"/>
    <w:rsid w:val="00790E22"/>
    <w:rsid w:val="007912D5"/>
    <w:rsid w:val="007915A2"/>
    <w:rsid w:val="0079219F"/>
    <w:rsid w:val="00792E4F"/>
    <w:rsid w:val="00792F02"/>
    <w:rsid w:val="00792F93"/>
    <w:rsid w:val="00793260"/>
    <w:rsid w:val="00793475"/>
    <w:rsid w:val="00794E98"/>
    <w:rsid w:val="007950BB"/>
    <w:rsid w:val="00795780"/>
    <w:rsid w:val="0079579B"/>
    <w:rsid w:val="00796121"/>
    <w:rsid w:val="00796C46"/>
    <w:rsid w:val="00796D41"/>
    <w:rsid w:val="007976B2"/>
    <w:rsid w:val="007978D4"/>
    <w:rsid w:val="00797BC4"/>
    <w:rsid w:val="00797C7F"/>
    <w:rsid w:val="007A0078"/>
    <w:rsid w:val="007A011E"/>
    <w:rsid w:val="007A09BA"/>
    <w:rsid w:val="007A1296"/>
    <w:rsid w:val="007A1ACA"/>
    <w:rsid w:val="007A1D7A"/>
    <w:rsid w:val="007A1EF4"/>
    <w:rsid w:val="007A1FF9"/>
    <w:rsid w:val="007A2A33"/>
    <w:rsid w:val="007A2C56"/>
    <w:rsid w:val="007A2D9D"/>
    <w:rsid w:val="007A34CE"/>
    <w:rsid w:val="007A3662"/>
    <w:rsid w:val="007A3F30"/>
    <w:rsid w:val="007A3F4D"/>
    <w:rsid w:val="007A4164"/>
    <w:rsid w:val="007A43A5"/>
    <w:rsid w:val="007A5722"/>
    <w:rsid w:val="007A6589"/>
    <w:rsid w:val="007A670B"/>
    <w:rsid w:val="007A6A3C"/>
    <w:rsid w:val="007A6C2A"/>
    <w:rsid w:val="007A6FC2"/>
    <w:rsid w:val="007A7151"/>
    <w:rsid w:val="007A7650"/>
    <w:rsid w:val="007B0296"/>
    <w:rsid w:val="007B03EF"/>
    <w:rsid w:val="007B134C"/>
    <w:rsid w:val="007B15A8"/>
    <w:rsid w:val="007B1A78"/>
    <w:rsid w:val="007B1F33"/>
    <w:rsid w:val="007B2030"/>
    <w:rsid w:val="007B24C9"/>
    <w:rsid w:val="007B2B2E"/>
    <w:rsid w:val="007B3831"/>
    <w:rsid w:val="007B3CAB"/>
    <w:rsid w:val="007B460A"/>
    <w:rsid w:val="007B4961"/>
    <w:rsid w:val="007B5311"/>
    <w:rsid w:val="007B5BD7"/>
    <w:rsid w:val="007B6E51"/>
    <w:rsid w:val="007C01C3"/>
    <w:rsid w:val="007C01DD"/>
    <w:rsid w:val="007C13B4"/>
    <w:rsid w:val="007C13DA"/>
    <w:rsid w:val="007C1629"/>
    <w:rsid w:val="007C1D58"/>
    <w:rsid w:val="007C1F61"/>
    <w:rsid w:val="007C2291"/>
    <w:rsid w:val="007C27EE"/>
    <w:rsid w:val="007C2B71"/>
    <w:rsid w:val="007C2BD4"/>
    <w:rsid w:val="007C32E8"/>
    <w:rsid w:val="007C3792"/>
    <w:rsid w:val="007C3811"/>
    <w:rsid w:val="007C44D1"/>
    <w:rsid w:val="007C4652"/>
    <w:rsid w:val="007C48D5"/>
    <w:rsid w:val="007C53DE"/>
    <w:rsid w:val="007C55D8"/>
    <w:rsid w:val="007C58D1"/>
    <w:rsid w:val="007C7466"/>
    <w:rsid w:val="007C75CC"/>
    <w:rsid w:val="007C7AE4"/>
    <w:rsid w:val="007C7D50"/>
    <w:rsid w:val="007D047D"/>
    <w:rsid w:val="007D13A5"/>
    <w:rsid w:val="007D1508"/>
    <w:rsid w:val="007D15DD"/>
    <w:rsid w:val="007D2037"/>
    <w:rsid w:val="007D2061"/>
    <w:rsid w:val="007D30AE"/>
    <w:rsid w:val="007D30FB"/>
    <w:rsid w:val="007D4247"/>
    <w:rsid w:val="007D42BA"/>
    <w:rsid w:val="007D44AF"/>
    <w:rsid w:val="007D465C"/>
    <w:rsid w:val="007D4AF2"/>
    <w:rsid w:val="007D5518"/>
    <w:rsid w:val="007D5649"/>
    <w:rsid w:val="007D66AE"/>
    <w:rsid w:val="007D701B"/>
    <w:rsid w:val="007D74EA"/>
    <w:rsid w:val="007D756D"/>
    <w:rsid w:val="007D7581"/>
    <w:rsid w:val="007D79B6"/>
    <w:rsid w:val="007D7A49"/>
    <w:rsid w:val="007E0755"/>
    <w:rsid w:val="007E12E7"/>
    <w:rsid w:val="007E1833"/>
    <w:rsid w:val="007E19BF"/>
    <w:rsid w:val="007E19CB"/>
    <w:rsid w:val="007E2E06"/>
    <w:rsid w:val="007E37A6"/>
    <w:rsid w:val="007E3856"/>
    <w:rsid w:val="007E38D5"/>
    <w:rsid w:val="007E45DF"/>
    <w:rsid w:val="007E4751"/>
    <w:rsid w:val="007E47CB"/>
    <w:rsid w:val="007E5562"/>
    <w:rsid w:val="007E57CC"/>
    <w:rsid w:val="007E58C6"/>
    <w:rsid w:val="007E5D21"/>
    <w:rsid w:val="007E61F0"/>
    <w:rsid w:val="007E6645"/>
    <w:rsid w:val="007E76A7"/>
    <w:rsid w:val="007E77C4"/>
    <w:rsid w:val="007E78F4"/>
    <w:rsid w:val="007E79D0"/>
    <w:rsid w:val="007F04C8"/>
    <w:rsid w:val="007F067F"/>
    <w:rsid w:val="007F0C37"/>
    <w:rsid w:val="007F1978"/>
    <w:rsid w:val="007F2334"/>
    <w:rsid w:val="007F2DD4"/>
    <w:rsid w:val="007F4BD9"/>
    <w:rsid w:val="007F4F0A"/>
    <w:rsid w:val="007F5A00"/>
    <w:rsid w:val="007F5F03"/>
    <w:rsid w:val="007F6DCF"/>
    <w:rsid w:val="007F7A5F"/>
    <w:rsid w:val="007F7B93"/>
    <w:rsid w:val="007F7D73"/>
    <w:rsid w:val="007F7DC0"/>
    <w:rsid w:val="0080016B"/>
    <w:rsid w:val="00800C4A"/>
    <w:rsid w:val="00800EFB"/>
    <w:rsid w:val="00801285"/>
    <w:rsid w:val="0080143A"/>
    <w:rsid w:val="00801635"/>
    <w:rsid w:val="0080204E"/>
    <w:rsid w:val="00802A78"/>
    <w:rsid w:val="00802E88"/>
    <w:rsid w:val="00803CF0"/>
    <w:rsid w:val="00804117"/>
    <w:rsid w:val="00804672"/>
    <w:rsid w:val="00804A0C"/>
    <w:rsid w:val="00804CE5"/>
    <w:rsid w:val="00805010"/>
    <w:rsid w:val="008072FD"/>
    <w:rsid w:val="00807637"/>
    <w:rsid w:val="00807855"/>
    <w:rsid w:val="0080791C"/>
    <w:rsid w:val="00807D96"/>
    <w:rsid w:val="00810E41"/>
    <w:rsid w:val="00811524"/>
    <w:rsid w:val="008115A1"/>
    <w:rsid w:val="0081265C"/>
    <w:rsid w:val="00813C27"/>
    <w:rsid w:val="008146D6"/>
    <w:rsid w:val="00815D0E"/>
    <w:rsid w:val="00815D53"/>
    <w:rsid w:val="00815E0D"/>
    <w:rsid w:val="00816CC0"/>
    <w:rsid w:val="008170B7"/>
    <w:rsid w:val="008200AD"/>
    <w:rsid w:val="008204B8"/>
    <w:rsid w:val="00820AF5"/>
    <w:rsid w:val="00820F0B"/>
    <w:rsid w:val="00822B1B"/>
    <w:rsid w:val="00822DF6"/>
    <w:rsid w:val="00822F9A"/>
    <w:rsid w:val="00823B15"/>
    <w:rsid w:val="00823E98"/>
    <w:rsid w:val="00823F63"/>
    <w:rsid w:val="00824D59"/>
    <w:rsid w:val="00825148"/>
    <w:rsid w:val="00825202"/>
    <w:rsid w:val="0082567E"/>
    <w:rsid w:val="00825E5D"/>
    <w:rsid w:val="00825F8F"/>
    <w:rsid w:val="00826271"/>
    <w:rsid w:val="00826643"/>
    <w:rsid w:val="00826C8A"/>
    <w:rsid w:val="00826E5D"/>
    <w:rsid w:val="00827B34"/>
    <w:rsid w:val="008301AD"/>
    <w:rsid w:val="008303E2"/>
    <w:rsid w:val="00830B5B"/>
    <w:rsid w:val="008311F0"/>
    <w:rsid w:val="0083195A"/>
    <w:rsid w:val="008320F1"/>
    <w:rsid w:val="0083290C"/>
    <w:rsid w:val="00832AEF"/>
    <w:rsid w:val="008335BE"/>
    <w:rsid w:val="008335C0"/>
    <w:rsid w:val="0083374A"/>
    <w:rsid w:val="008338EF"/>
    <w:rsid w:val="00833F27"/>
    <w:rsid w:val="0083456A"/>
    <w:rsid w:val="00834A84"/>
    <w:rsid w:val="00834B6F"/>
    <w:rsid w:val="00835975"/>
    <w:rsid w:val="00835A06"/>
    <w:rsid w:val="00836152"/>
    <w:rsid w:val="008363B8"/>
    <w:rsid w:val="00836588"/>
    <w:rsid w:val="0083695C"/>
    <w:rsid w:val="008369D0"/>
    <w:rsid w:val="00837004"/>
    <w:rsid w:val="008373D3"/>
    <w:rsid w:val="00837BE5"/>
    <w:rsid w:val="00837CE9"/>
    <w:rsid w:val="00837FF4"/>
    <w:rsid w:val="00840AAC"/>
    <w:rsid w:val="00840DC9"/>
    <w:rsid w:val="008415E0"/>
    <w:rsid w:val="00842299"/>
    <w:rsid w:val="00843836"/>
    <w:rsid w:val="008438B3"/>
    <w:rsid w:val="00843A57"/>
    <w:rsid w:val="00843F76"/>
    <w:rsid w:val="00844079"/>
    <w:rsid w:val="00844235"/>
    <w:rsid w:val="00844D6A"/>
    <w:rsid w:val="008456F4"/>
    <w:rsid w:val="008457E3"/>
    <w:rsid w:val="00845CB8"/>
    <w:rsid w:val="00845CBE"/>
    <w:rsid w:val="008464C5"/>
    <w:rsid w:val="00846BCB"/>
    <w:rsid w:val="0084774A"/>
    <w:rsid w:val="008500BD"/>
    <w:rsid w:val="0085096A"/>
    <w:rsid w:val="00850C84"/>
    <w:rsid w:val="00851279"/>
    <w:rsid w:val="00851F2A"/>
    <w:rsid w:val="00852063"/>
    <w:rsid w:val="00852292"/>
    <w:rsid w:val="00852721"/>
    <w:rsid w:val="00853AF0"/>
    <w:rsid w:val="0085468F"/>
    <w:rsid w:val="0085495B"/>
    <w:rsid w:val="0085645E"/>
    <w:rsid w:val="00856732"/>
    <w:rsid w:val="00857431"/>
    <w:rsid w:val="00857586"/>
    <w:rsid w:val="0085759F"/>
    <w:rsid w:val="00860026"/>
    <w:rsid w:val="008601F6"/>
    <w:rsid w:val="00861658"/>
    <w:rsid w:val="008620D2"/>
    <w:rsid w:val="008624B9"/>
    <w:rsid w:val="008626BE"/>
    <w:rsid w:val="008628D1"/>
    <w:rsid w:val="0086340E"/>
    <w:rsid w:val="008635F5"/>
    <w:rsid w:val="008638C3"/>
    <w:rsid w:val="008639D9"/>
    <w:rsid w:val="00863A3B"/>
    <w:rsid w:val="00863E50"/>
    <w:rsid w:val="00863FFB"/>
    <w:rsid w:val="00864445"/>
    <w:rsid w:val="0086498C"/>
    <w:rsid w:val="00864999"/>
    <w:rsid w:val="00864F20"/>
    <w:rsid w:val="00865061"/>
    <w:rsid w:val="00865D17"/>
    <w:rsid w:val="00866963"/>
    <w:rsid w:val="00867EBC"/>
    <w:rsid w:val="00867FD6"/>
    <w:rsid w:val="00870528"/>
    <w:rsid w:val="00870922"/>
    <w:rsid w:val="00870DF3"/>
    <w:rsid w:val="00871399"/>
    <w:rsid w:val="00871B82"/>
    <w:rsid w:val="00871FCF"/>
    <w:rsid w:val="008720E4"/>
    <w:rsid w:val="008726BB"/>
    <w:rsid w:val="00872924"/>
    <w:rsid w:val="008736B1"/>
    <w:rsid w:val="00874626"/>
    <w:rsid w:val="00874BB9"/>
    <w:rsid w:val="00874BDE"/>
    <w:rsid w:val="0087508F"/>
    <w:rsid w:val="00875BC4"/>
    <w:rsid w:val="00875CCB"/>
    <w:rsid w:val="00876713"/>
    <w:rsid w:val="00876C53"/>
    <w:rsid w:val="00876E0C"/>
    <w:rsid w:val="00880892"/>
    <w:rsid w:val="00881851"/>
    <w:rsid w:val="00881946"/>
    <w:rsid w:val="00882033"/>
    <w:rsid w:val="008829B3"/>
    <w:rsid w:val="00882C81"/>
    <w:rsid w:val="00883775"/>
    <w:rsid w:val="00884AC4"/>
    <w:rsid w:val="00885119"/>
    <w:rsid w:val="00886152"/>
    <w:rsid w:val="0088619F"/>
    <w:rsid w:val="00886C96"/>
    <w:rsid w:val="00886FF2"/>
    <w:rsid w:val="00887499"/>
    <w:rsid w:val="00887688"/>
    <w:rsid w:val="00887D37"/>
    <w:rsid w:val="0089036E"/>
    <w:rsid w:val="008908C5"/>
    <w:rsid w:val="00890D49"/>
    <w:rsid w:val="00890EBF"/>
    <w:rsid w:val="00891110"/>
    <w:rsid w:val="00891871"/>
    <w:rsid w:val="00891A8C"/>
    <w:rsid w:val="00891C74"/>
    <w:rsid w:val="00892000"/>
    <w:rsid w:val="0089212C"/>
    <w:rsid w:val="00892992"/>
    <w:rsid w:val="00892B72"/>
    <w:rsid w:val="0089301A"/>
    <w:rsid w:val="00893186"/>
    <w:rsid w:val="008944B9"/>
    <w:rsid w:val="008945DF"/>
    <w:rsid w:val="00895568"/>
    <w:rsid w:val="00895598"/>
    <w:rsid w:val="00895AA9"/>
    <w:rsid w:val="00896487"/>
    <w:rsid w:val="008966BB"/>
    <w:rsid w:val="008967FB"/>
    <w:rsid w:val="008968FE"/>
    <w:rsid w:val="00896F2B"/>
    <w:rsid w:val="00896F3A"/>
    <w:rsid w:val="00897600"/>
    <w:rsid w:val="008979B6"/>
    <w:rsid w:val="00897D4A"/>
    <w:rsid w:val="008A0336"/>
    <w:rsid w:val="008A044C"/>
    <w:rsid w:val="008A11F0"/>
    <w:rsid w:val="008A1515"/>
    <w:rsid w:val="008A1DF3"/>
    <w:rsid w:val="008A1E4E"/>
    <w:rsid w:val="008A2F7F"/>
    <w:rsid w:val="008A3086"/>
    <w:rsid w:val="008A3C02"/>
    <w:rsid w:val="008A4717"/>
    <w:rsid w:val="008A4C78"/>
    <w:rsid w:val="008A5083"/>
    <w:rsid w:val="008A56CC"/>
    <w:rsid w:val="008A5767"/>
    <w:rsid w:val="008A58E5"/>
    <w:rsid w:val="008A7431"/>
    <w:rsid w:val="008A7AB5"/>
    <w:rsid w:val="008A7EE5"/>
    <w:rsid w:val="008A7F0F"/>
    <w:rsid w:val="008B004A"/>
    <w:rsid w:val="008B0279"/>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5D38"/>
    <w:rsid w:val="008B68C7"/>
    <w:rsid w:val="008B72F1"/>
    <w:rsid w:val="008B7F82"/>
    <w:rsid w:val="008C0498"/>
    <w:rsid w:val="008C0993"/>
    <w:rsid w:val="008C0B6C"/>
    <w:rsid w:val="008C0ED9"/>
    <w:rsid w:val="008C1058"/>
    <w:rsid w:val="008C13AB"/>
    <w:rsid w:val="008C14ED"/>
    <w:rsid w:val="008C18BF"/>
    <w:rsid w:val="008C1B19"/>
    <w:rsid w:val="008C2A00"/>
    <w:rsid w:val="008C2A37"/>
    <w:rsid w:val="008C3809"/>
    <w:rsid w:val="008C390E"/>
    <w:rsid w:val="008C3985"/>
    <w:rsid w:val="008C3BE3"/>
    <w:rsid w:val="008C4428"/>
    <w:rsid w:val="008C4460"/>
    <w:rsid w:val="008C45BA"/>
    <w:rsid w:val="008C474D"/>
    <w:rsid w:val="008C4F38"/>
    <w:rsid w:val="008C5262"/>
    <w:rsid w:val="008C52D3"/>
    <w:rsid w:val="008C5435"/>
    <w:rsid w:val="008C5598"/>
    <w:rsid w:val="008C61AF"/>
    <w:rsid w:val="008C65C6"/>
    <w:rsid w:val="008C669C"/>
    <w:rsid w:val="008C6DBB"/>
    <w:rsid w:val="008C6DFF"/>
    <w:rsid w:val="008C75D9"/>
    <w:rsid w:val="008C7D75"/>
    <w:rsid w:val="008C7DB0"/>
    <w:rsid w:val="008D055A"/>
    <w:rsid w:val="008D0E6B"/>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00D"/>
    <w:rsid w:val="008E2236"/>
    <w:rsid w:val="008E25F9"/>
    <w:rsid w:val="008E286C"/>
    <w:rsid w:val="008E2E3F"/>
    <w:rsid w:val="008E345F"/>
    <w:rsid w:val="008E3673"/>
    <w:rsid w:val="008E3BC6"/>
    <w:rsid w:val="008E3FBE"/>
    <w:rsid w:val="008E515B"/>
    <w:rsid w:val="008E7935"/>
    <w:rsid w:val="008E7CF1"/>
    <w:rsid w:val="008F0921"/>
    <w:rsid w:val="008F0BBC"/>
    <w:rsid w:val="008F0EC4"/>
    <w:rsid w:val="008F0F84"/>
    <w:rsid w:val="008F10AE"/>
    <w:rsid w:val="008F14A7"/>
    <w:rsid w:val="008F1A29"/>
    <w:rsid w:val="008F1E15"/>
    <w:rsid w:val="008F255A"/>
    <w:rsid w:val="008F265C"/>
    <w:rsid w:val="008F2D02"/>
    <w:rsid w:val="008F2FE0"/>
    <w:rsid w:val="008F325C"/>
    <w:rsid w:val="008F3360"/>
    <w:rsid w:val="008F39B6"/>
    <w:rsid w:val="008F401C"/>
    <w:rsid w:val="008F4844"/>
    <w:rsid w:val="008F5213"/>
    <w:rsid w:val="008F5488"/>
    <w:rsid w:val="008F56FC"/>
    <w:rsid w:val="008F5B5D"/>
    <w:rsid w:val="008F5E9C"/>
    <w:rsid w:val="008F6948"/>
    <w:rsid w:val="008F6AE4"/>
    <w:rsid w:val="008F7979"/>
    <w:rsid w:val="008F7AAC"/>
    <w:rsid w:val="00900FA1"/>
    <w:rsid w:val="009011A3"/>
    <w:rsid w:val="00901B6E"/>
    <w:rsid w:val="00901D8B"/>
    <w:rsid w:val="0090226D"/>
    <w:rsid w:val="00902510"/>
    <w:rsid w:val="0090309D"/>
    <w:rsid w:val="009036BE"/>
    <w:rsid w:val="0090377D"/>
    <w:rsid w:val="00903DFA"/>
    <w:rsid w:val="00905B7A"/>
    <w:rsid w:val="00905C1B"/>
    <w:rsid w:val="00906E27"/>
    <w:rsid w:val="009073F4"/>
    <w:rsid w:val="00907559"/>
    <w:rsid w:val="0091007F"/>
    <w:rsid w:val="009107CC"/>
    <w:rsid w:val="00910A76"/>
    <w:rsid w:val="00910C3A"/>
    <w:rsid w:val="00910CC0"/>
    <w:rsid w:val="00910FD7"/>
    <w:rsid w:val="00911D8B"/>
    <w:rsid w:val="00912A80"/>
    <w:rsid w:val="00912BC9"/>
    <w:rsid w:val="00912EBB"/>
    <w:rsid w:val="0091308A"/>
    <w:rsid w:val="00913149"/>
    <w:rsid w:val="00913361"/>
    <w:rsid w:val="00913773"/>
    <w:rsid w:val="00913930"/>
    <w:rsid w:val="00913B33"/>
    <w:rsid w:val="0091401A"/>
    <w:rsid w:val="00914127"/>
    <w:rsid w:val="00914178"/>
    <w:rsid w:val="00914BEA"/>
    <w:rsid w:val="00914C61"/>
    <w:rsid w:val="00915B1D"/>
    <w:rsid w:val="00915FF4"/>
    <w:rsid w:val="009164E3"/>
    <w:rsid w:val="00916FF2"/>
    <w:rsid w:val="009177C4"/>
    <w:rsid w:val="0091781B"/>
    <w:rsid w:val="009178BF"/>
    <w:rsid w:val="00917BF9"/>
    <w:rsid w:val="00917E31"/>
    <w:rsid w:val="009200A8"/>
    <w:rsid w:val="009201FD"/>
    <w:rsid w:val="0092020E"/>
    <w:rsid w:val="009208AE"/>
    <w:rsid w:val="00920A74"/>
    <w:rsid w:val="009219AA"/>
    <w:rsid w:val="00921DB8"/>
    <w:rsid w:val="0092224F"/>
    <w:rsid w:val="0092292C"/>
    <w:rsid w:val="0092336E"/>
    <w:rsid w:val="0092384F"/>
    <w:rsid w:val="00923C2E"/>
    <w:rsid w:val="00923C8B"/>
    <w:rsid w:val="00924079"/>
    <w:rsid w:val="0092449F"/>
    <w:rsid w:val="00924563"/>
    <w:rsid w:val="00924583"/>
    <w:rsid w:val="00924A8E"/>
    <w:rsid w:val="00925C85"/>
    <w:rsid w:val="0092648A"/>
    <w:rsid w:val="00926605"/>
    <w:rsid w:val="009267A0"/>
    <w:rsid w:val="00927A05"/>
    <w:rsid w:val="00927CEB"/>
    <w:rsid w:val="0093006B"/>
    <w:rsid w:val="0093016E"/>
    <w:rsid w:val="00930624"/>
    <w:rsid w:val="00930D6D"/>
    <w:rsid w:val="009313DB"/>
    <w:rsid w:val="00931A29"/>
    <w:rsid w:val="00932AAF"/>
    <w:rsid w:val="00933B68"/>
    <w:rsid w:val="00934013"/>
    <w:rsid w:val="009345EF"/>
    <w:rsid w:val="009346DC"/>
    <w:rsid w:val="00934A78"/>
    <w:rsid w:val="00934F0F"/>
    <w:rsid w:val="0093509A"/>
    <w:rsid w:val="009357E9"/>
    <w:rsid w:val="0093582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1FB"/>
    <w:rsid w:val="009434A0"/>
    <w:rsid w:val="009436D8"/>
    <w:rsid w:val="009437EF"/>
    <w:rsid w:val="00943AAE"/>
    <w:rsid w:val="0094447A"/>
    <w:rsid w:val="009444DA"/>
    <w:rsid w:val="00945078"/>
    <w:rsid w:val="009450A8"/>
    <w:rsid w:val="00945179"/>
    <w:rsid w:val="0094568F"/>
    <w:rsid w:val="0094585C"/>
    <w:rsid w:val="00945954"/>
    <w:rsid w:val="00945F86"/>
    <w:rsid w:val="00945FAF"/>
    <w:rsid w:val="0094609E"/>
    <w:rsid w:val="00946374"/>
    <w:rsid w:val="009465C6"/>
    <w:rsid w:val="009469E1"/>
    <w:rsid w:val="0094748A"/>
    <w:rsid w:val="00947933"/>
    <w:rsid w:val="00947B3C"/>
    <w:rsid w:val="0095062E"/>
    <w:rsid w:val="00951FD6"/>
    <w:rsid w:val="0095234D"/>
    <w:rsid w:val="009523A7"/>
    <w:rsid w:val="009529B8"/>
    <w:rsid w:val="0095344C"/>
    <w:rsid w:val="00953A30"/>
    <w:rsid w:val="00953DC9"/>
    <w:rsid w:val="00954685"/>
    <w:rsid w:val="0095571C"/>
    <w:rsid w:val="00955759"/>
    <w:rsid w:val="00955843"/>
    <w:rsid w:val="00955A23"/>
    <w:rsid w:val="00956AF2"/>
    <w:rsid w:val="00957225"/>
    <w:rsid w:val="0095777F"/>
    <w:rsid w:val="00957FC2"/>
    <w:rsid w:val="009600E4"/>
    <w:rsid w:val="00960C2C"/>
    <w:rsid w:val="0096112A"/>
    <w:rsid w:val="009618A1"/>
    <w:rsid w:val="00961F0A"/>
    <w:rsid w:val="009629C3"/>
    <w:rsid w:val="00962A8E"/>
    <w:rsid w:val="00962E13"/>
    <w:rsid w:val="0096330A"/>
    <w:rsid w:val="00964BC7"/>
    <w:rsid w:val="00964ECC"/>
    <w:rsid w:val="0096502C"/>
    <w:rsid w:val="009661EB"/>
    <w:rsid w:val="00966547"/>
    <w:rsid w:val="00966C6B"/>
    <w:rsid w:val="00966DFB"/>
    <w:rsid w:val="00967213"/>
    <w:rsid w:val="0096723E"/>
    <w:rsid w:val="00971192"/>
    <w:rsid w:val="009713DE"/>
    <w:rsid w:val="00971A8F"/>
    <w:rsid w:val="00971F01"/>
    <w:rsid w:val="0097248F"/>
    <w:rsid w:val="00972655"/>
    <w:rsid w:val="00972D00"/>
    <w:rsid w:val="00973084"/>
    <w:rsid w:val="00973115"/>
    <w:rsid w:val="009746D3"/>
    <w:rsid w:val="00975012"/>
    <w:rsid w:val="00975D2F"/>
    <w:rsid w:val="009760CD"/>
    <w:rsid w:val="009760D7"/>
    <w:rsid w:val="009763BB"/>
    <w:rsid w:val="0097643F"/>
    <w:rsid w:val="00976B20"/>
    <w:rsid w:val="00976FC7"/>
    <w:rsid w:val="00980827"/>
    <w:rsid w:val="009809AB"/>
    <w:rsid w:val="00980A5C"/>
    <w:rsid w:val="00980EF2"/>
    <w:rsid w:val="009810A6"/>
    <w:rsid w:val="00981268"/>
    <w:rsid w:val="009829A6"/>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38A0"/>
    <w:rsid w:val="00994659"/>
    <w:rsid w:val="009952DC"/>
    <w:rsid w:val="00995587"/>
    <w:rsid w:val="009955BC"/>
    <w:rsid w:val="00995832"/>
    <w:rsid w:val="009958E9"/>
    <w:rsid w:val="00996525"/>
    <w:rsid w:val="00996750"/>
    <w:rsid w:val="00996EEE"/>
    <w:rsid w:val="00997124"/>
    <w:rsid w:val="00997408"/>
    <w:rsid w:val="00997845"/>
    <w:rsid w:val="009A09E1"/>
    <w:rsid w:val="009A0D5F"/>
    <w:rsid w:val="009A145A"/>
    <w:rsid w:val="009A26E2"/>
    <w:rsid w:val="009A2A63"/>
    <w:rsid w:val="009A3D65"/>
    <w:rsid w:val="009A3DCE"/>
    <w:rsid w:val="009A43E8"/>
    <w:rsid w:val="009A446E"/>
    <w:rsid w:val="009A4D0A"/>
    <w:rsid w:val="009A4D95"/>
    <w:rsid w:val="009A54C2"/>
    <w:rsid w:val="009A54E2"/>
    <w:rsid w:val="009A56C8"/>
    <w:rsid w:val="009A5740"/>
    <w:rsid w:val="009A5B82"/>
    <w:rsid w:val="009A5D5C"/>
    <w:rsid w:val="009A64BE"/>
    <w:rsid w:val="009A6B8E"/>
    <w:rsid w:val="009A7211"/>
    <w:rsid w:val="009A7B29"/>
    <w:rsid w:val="009A7FCF"/>
    <w:rsid w:val="009B0181"/>
    <w:rsid w:val="009B09BA"/>
    <w:rsid w:val="009B1140"/>
    <w:rsid w:val="009B1CCF"/>
    <w:rsid w:val="009B1E44"/>
    <w:rsid w:val="009B230E"/>
    <w:rsid w:val="009B238A"/>
    <w:rsid w:val="009B246A"/>
    <w:rsid w:val="009B2519"/>
    <w:rsid w:val="009B2A7C"/>
    <w:rsid w:val="009B30DF"/>
    <w:rsid w:val="009B3372"/>
    <w:rsid w:val="009B406B"/>
    <w:rsid w:val="009B4285"/>
    <w:rsid w:val="009B4334"/>
    <w:rsid w:val="009B486B"/>
    <w:rsid w:val="009B4A10"/>
    <w:rsid w:val="009B4EC9"/>
    <w:rsid w:val="009B55CB"/>
    <w:rsid w:val="009B6122"/>
    <w:rsid w:val="009B62EA"/>
    <w:rsid w:val="009B65FF"/>
    <w:rsid w:val="009B6B19"/>
    <w:rsid w:val="009B6C82"/>
    <w:rsid w:val="009B6D87"/>
    <w:rsid w:val="009B7069"/>
    <w:rsid w:val="009B730B"/>
    <w:rsid w:val="009B7BF8"/>
    <w:rsid w:val="009C0237"/>
    <w:rsid w:val="009C057A"/>
    <w:rsid w:val="009C0977"/>
    <w:rsid w:val="009C126F"/>
    <w:rsid w:val="009C17DD"/>
    <w:rsid w:val="009C18A9"/>
    <w:rsid w:val="009C1A0D"/>
    <w:rsid w:val="009C2633"/>
    <w:rsid w:val="009C2870"/>
    <w:rsid w:val="009C3639"/>
    <w:rsid w:val="009C3E48"/>
    <w:rsid w:val="009C4077"/>
    <w:rsid w:val="009C42F8"/>
    <w:rsid w:val="009C5A2F"/>
    <w:rsid w:val="009C5CAE"/>
    <w:rsid w:val="009C5E6B"/>
    <w:rsid w:val="009C5FD2"/>
    <w:rsid w:val="009C626F"/>
    <w:rsid w:val="009C6563"/>
    <w:rsid w:val="009C6726"/>
    <w:rsid w:val="009C6CFE"/>
    <w:rsid w:val="009C6D8A"/>
    <w:rsid w:val="009D01E1"/>
    <w:rsid w:val="009D0798"/>
    <w:rsid w:val="009D1D01"/>
    <w:rsid w:val="009D1FB6"/>
    <w:rsid w:val="009D2155"/>
    <w:rsid w:val="009D29B9"/>
    <w:rsid w:val="009D2A47"/>
    <w:rsid w:val="009D2AA4"/>
    <w:rsid w:val="009D2AD2"/>
    <w:rsid w:val="009D36EA"/>
    <w:rsid w:val="009D3C28"/>
    <w:rsid w:val="009D43B0"/>
    <w:rsid w:val="009D492C"/>
    <w:rsid w:val="009D4C3A"/>
    <w:rsid w:val="009D596F"/>
    <w:rsid w:val="009D5E45"/>
    <w:rsid w:val="009D6097"/>
    <w:rsid w:val="009D6E83"/>
    <w:rsid w:val="009D70F4"/>
    <w:rsid w:val="009D7377"/>
    <w:rsid w:val="009E0E59"/>
    <w:rsid w:val="009E0F84"/>
    <w:rsid w:val="009E17A6"/>
    <w:rsid w:val="009E1D74"/>
    <w:rsid w:val="009E1FD6"/>
    <w:rsid w:val="009E21DE"/>
    <w:rsid w:val="009E2212"/>
    <w:rsid w:val="009E23F7"/>
    <w:rsid w:val="009E2404"/>
    <w:rsid w:val="009E25B9"/>
    <w:rsid w:val="009E2DD6"/>
    <w:rsid w:val="009E2F86"/>
    <w:rsid w:val="009E34FD"/>
    <w:rsid w:val="009E3613"/>
    <w:rsid w:val="009E395A"/>
    <w:rsid w:val="009E3998"/>
    <w:rsid w:val="009E441E"/>
    <w:rsid w:val="009E4962"/>
    <w:rsid w:val="009E584D"/>
    <w:rsid w:val="009E6289"/>
    <w:rsid w:val="009E6C53"/>
    <w:rsid w:val="009E71FA"/>
    <w:rsid w:val="009E74C6"/>
    <w:rsid w:val="009E7580"/>
    <w:rsid w:val="009E7E0C"/>
    <w:rsid w:val="009F01DB"/>
    <w:rsid w:val="009F02C8"/>
    <w:rsid w:val="009F046E"/>
    <w:rsid w:val="009F087F"/>
    <w:rsid w:val="009F0C9A"/>
    <w:rsid w:val="009F0E35"/>
    <w:rsid w:val="009F1097"/>
    <w:rsid w:val="009F11E0"/>
    <w:rsid w:val="009F131C"/>
    <w:rsid w:val="009F18BB"/>
    <w:rsid w:val="009F1CF9"/>
    <w:rsid w:val="009F1E0E"/>
    <w:rsid w:val="009F1E71"/>
    <w:rsid w:val="009F2AE4"/>
    <w:rsid w:val="009F2B1D"/>
    <w:rsid w:val="009F2E42"/>
    <w:rsid w:val="009F3A9C"/>
    <w:rsid w:val="009F3C54"/>
    <w:rsid w:val="009F3FED"/>
    <w:rsid w:val="009F41AF"/>
    <w:rsid w:val="009F49A1"/>
    <w:rsid w:val="009F4AFD"/>
    <w:rsid w:val="009F4F8C"/>
    <w:rsid w:val="009F5A7A"/>
    <w:rsid w:val="009F738A"/>
    <w:rsid w:val="009F77CA"/>
    <w:rsid w:val="009F7CD0"/>
    <w:rsid w:val="00A0000F"/>
    <w:rsid w:val="00A002DC"/>
    <w:rsid w:val="00A00440"/>
    <w:rsid w:val="00A005C8"/>
    <w:rsid w:val="00A0065F"/>
    <w:rsid w:val="00A01208"/>
    <w:rsid w:val="00A014F6"/>
    <w:rsid w:val="00A02420"/>
    <w:rsid w:val="00A033EA"/>
    <w:rsid w:val="00A037BB"/>
    <w:rsid w:val="00A03F71"/>
    <w:rsid w:val="00A0401A"/>
    <w:rsid w:val="00A04022"/>
    <w:rsid w:val="00A040D3"/>
    <w:rsid w:val="00A045CD"/>
    <w:rsid w:val="00A04A56"/>
    <w:rsid w:val="00A05191"/>
    <w:rsid w:val="00A05458"/>
    <w:rsid w:val="00A05836"/>
    <w:rsid w:val="00A05966"/>
    <w:rsid w:val="00A05A92"/>
    <w:rsid w:val="00A06A71"/>
    <w:rsid w:val="00A10C3E"/>
    <w:rsid w:val="00A11A46"/>
    <w:rsid w:val="00A1207A"/>
    <w:rsid w:val="00A12690"/>
    <w:rsid w:val="00A12832"/>
    <w:rsid w:val="00A12982"/>
    <w:rsid w:val="00A12BC8"/>
    <w:rsid w:val="00A12C3B"/>
    <w:rsid w:val="00A130A6"/>
    <w:rsid w:val="00A139CE"/>
    <w:rsid w:val="00A14AF3"/>
    <w:rsid w:val="00A15F3E"/>
    <w:rsid w:val="00A16B54"/>
    <w:rsid w:val="00A20088"/>
    <w:rsid w:val="00A20166"/>
    <w:rsid w:val="00A2076F"/>
    <w:rsid w:val="00A20897"/>
    <w:rsid w:val="00A20CD1"/>
    <w:rsid w:val="00A20D27"/>
    <w:rsid w:val="00A21AD0"/>
    <w:rsid w:val="00A21C28"/>
    <w:rsid w:val="00A21D0A"/>
    <w:rsid w:val="00A22887"/>
    <w:rsid w:val="00A230D9"/>
    <w:rsid w:val="00A240C2"/>
    <w:rsid w:val="00A2470D"/>
    <w:rsid w:val="00A248ED"/>
    <w:rsid w:val="00A24DD2"/>
    <w:rsid w:val="00A24E13"/>
    <w:rsid w:val="00A24E15"/>
    <w:rsid w:val="00A24F15"/>
    <w:rsid w:val="00A250DB"/>
    <w:rsid w:val="00A25814"/>
    <w:rsid w:val="00A2594B"/>
    <w:rsid w:val="00A26A72"/>
    <w:rsid w:val="00A26A87"/>
    <w:rsid w:val="00A271CC"/>
    <w:rsid w:val="00A271F6"/>
    <w:rsid w:val="00A3019A"/>
    <w:rsid w:val="00A30534"/>
    <w:rsid w:val="00A305BB"/>
    <w:rsid w:val="00A305CE"/>
    <w:rsid w:val="00A3078A"/>
    <w:rsid w:val="00A30C5A"/>
    <w:rsid w:val="00A30E10"/>
    <w:rsid w:val="00A3134D"/>
    <w:rsid w:val="00A314A3"/>
    <w:rsid w:val="00A31533"/>
    <w:rsid w:val="00A32260"/>
    <w:rsid w:val="00A32DF9"/>
    <w:rsid w:val="00A32F6D"/>
    <w:rsid w:val="00A3379C"/>
    <w:rsid w:val="00A346FB"/>
    <w:rsid w:val="00A348EE"/>
    <w:rsid w:val="00A35713"/>
    <w:rsid w:val="00A35E39"/>
    <w:rsid w:val="00A35F3A"/>
    <w:rsid w:val="00A360A6"/>
    <w:rsid w:val="00A36C12"/>
    <w:rsid w:val="00A36E29"/>
    <w:rsid w:val="00A374D2"/>
    <w:rsid w:val="00A377E4"/>
    <w:rsid w:val="00A379FC"/>
    <w:rsid w:val="00A37A00"/>
    <w:rsid w:val="00A37C8E"/>
    <w:rsid w:val="00A4133F"/>
    <w:rsid w:val="00A41698"/>
    <w:rsid w:val="00A41C56"/>
    <w:rsid w:val="00A41DD3"/>
    <w:rsid w:val="00A4217E"/>
    <w:rsid w:val="00A42546"/>
    <w:rsid w:val="00A42F80"/>
    <w:rsid w:val="00A43197"/>
    <w:rsid w:val="00A43205"/>
    <w:rsid w:val="00A43271"/>
    <w:rsid w:val="00A43513"/>
    <w:rsid w:val="00A43A7B"/>
    <w:rsid w:val="00A43A7C"/>
    <w:rsid w:val="00A45423"/>
    <w:rsid w:val="00A45B4B"/>
    <w:rsid w:val="00A46333"/>
    <w:rsid w:val="00A46974"/>
    <w:rsid w:val="00A46E43"/>
    <w:rsid w:val="00A4769D"/>
    <w:rsid w:val="00A4798B"/>
    <w:rsid w:val="00A47DC5"/>
    <w:rsid w:val="00A47E4B"/>
    <w:rsid w:val="00A50559"/>
    <w:rsid w:val="00A507D1"/>
    <w:rsid w:val="00A50CC8"/>
    <w:rsid w:val="00A51542"/>
    <w:rsid w:val="00A52CBF"/>
    <w:rsid w:val="00A534B6"/>
    <w:rsid w:val="00A5384E"/>
    <w:rsid w:val="00A53D94"/>
    <w:rsid w:val="00A53F95"/>
    <w:rsid w:val="00A54B85"/>
    <w:rsid w:val="00A557C5"/>
    <w:rsid w:val="00A55E85"/>
    <w:rsid w:val="00A56081"/>
    <w:rsid w:val="00A57242"/>
    <w:rsid w:val="00A574D2"/>
    <w:rsid w:val="00A5759B"/>
    <w:rsid w:val="00A5767F"/>
    <w:rsid w:val="00A57E76"/>
    <w:rsid w:val="00A60B6F"/>
    <w:rsid w:val="00A60BF8"/>
    <w:rsid w:val="00A61151"/>
    <w:rsid w:val="00A61877"/>
    <w:rsid w:val="00A6199F"/>
    <w:rsid w:val="00A62F7F"/>
    <w:rsid w:val="00A62FBC"/>
    <w:rsid w:val="00A63CB9"/>
    <w:rsid w:val="00A63D51"/>
    <w:rsid w:val="00A64C55"/>
    <w:rsid w:val="00A662F8"/>
    <w:rsid w:val="00A673ED"/>
    <w:rsid w:val="00A674E5"/>
    <w:rsid w:val="00A67F1D"/>
    <w:rsid w:val="00A70976"/>
    <w:rsid w:val="00A710C6"/>
    <w:rsid w:val="00A7122F"/>
    <w:rsid w:val="00A71242"/>
    <w:rsid w:val="00A7145A"/>
    <w:rsid w:val="00A71959"/>
    <w:rsid w:val="00A71A5F"/>
    <w:rsid w:val="00A71DD2"/>
    <w:rsid w:val="00A7297A"/>
    <w:rsid w:val="00A72A26"/>
    <w:rsid w:val="00A7406D"/>
    <w:rsid w:val="00A740DE"/>
    <w:rsid w:val="00A7496F"/>
    <w:rsid w:val="00A75438"/>
    <w:rsid w:val="00A754EC"/>
    <w:rsid w:val="00A75797"/>
    <w:rsid w:val="00A75D1B"/>
    <w:rsid w:val="00A7621D"/>
    <w:rsid w:val="00A76406"/>
    <w:rsid w:val="00A76ACE"/>
    <w:rsid w:val="00A76C87"/>
    <w:rsid w:val="00A76D93"/>
    <w:rsid w:val="00A76F2F"/>
    <w:rsid w:val="00A76FD7"/>
    <w:rsid w:val="00A8063B"/>
    <w:rsid w:val="00A80AD8"/>
    <w:rsid w:val="00A810DD"/>
    <w:rsid w:val="00A81392"/>
    <w:rsid w:val="00A815C0"/>
    <w:rsid w:val="00A81633"/>
    <w:rsid w:val="00A8194E"/>
    <w:rsid w:val="00A82AA8"/>
    <w:rsid w:val="00A82CE8"/>
    <w:rsid w:val="00A8355E"/>
    <w:rsid w:val="00A83F57"/>
    <w:rsid w:val="00A83FEE"/>
    <w:rsid w:val="00A8433A"/>
    <w:rsid w:val="00A84561"/>
    <w:rsid w:val="00A84621"/>
    <w:rsid w:val="00A84B2C"/>
    <w:rsid w:val="00A84C78"/>
    <w:rsid w:val="00A85762"/>
    <w:rsid w:val="00A86049"/>
    <w:rsid w:val="00A864E7"/>
    <w:rsid w:val="00A866A9"/>
    <w:rsid w:val="00A869C6"/>
    <w:rsid w:val="00A86A36"/>
    <w:rsid w:val="00A8729F"/>
    <w:rsid w:val="00A87A78"/>
    <w:rsid w:val="00A90627"/>
    <w:rsid w:val="00A90A4D"/>
    <w:rsid w:val="00A91A87"/>
    <w:rsid w:val="00A92278"/>
    <w:rsid w:val="00A9244D"/>
    <w:rsid w:val="00A92AA1"/>
    <w:rsid w:val="00A939DA"/>
    <w:rsid w:val="00A93B0D"/>
    <w:rsid w:val="00A93DAC"/>
    <w:rsid w:val="00A93E56"/>
    <w:rsid w:val="00A941C2"/>
    <w:rsid w:val="00A946AC"/>
    <w:rsid w:val="00A947DC"/>
    <w:rsid w:val="00A949C2"/>
    <w:rsid w:val="00A94F54"/>
    <w:rsid w:val="00A951BD"/>
    <w:rsid w:val="00A953C5"/>
    <w:rsid w:val="00A9689A"/>
    <w:rsid w:val="00A96CD1"/>
    <w:rsid w:val="00A977DD"/>
    <w:rsid w:val="00A978AD"/>
    <w:rsid w:val="00A97BBD"/>
    <w:rsid w:val="00AA0836"/>
    <w:rsid w:val="00AA08DE"/>
    <w:rsid w:val="00AA11F0"/>
    <w:rsid w:val="00AA19DB"/>
    <w:rsid w:val="00AA1A83"/>
    <w:rsid w:val="00AA204C"/>
    <w:rsid w:val="00AA20E6"/>
    <w:rsid w:val="00AA2130"/>
    <w:rsid w:val="00AA21CB"/>
    <w:rsid w:val="00AA2FC2"/>
    <w:rsid w:val="00AA3B61"/>
    <w:rsid w:val="00AA3D5E"/>
    <w:rsid w:val="00AA459A"/>
    <w:rsid w:val="00AA4940"/>
    <w:rsid w:val="00AA4BED"/>
    <w:rsid w:val="00AA5414"/>
    <w:rsid w:val="00AA5A1D"/>
    <w:rsid w:val="00AA5F66"/>
    <w:rsid w:val="00AA60D3"/>
    <w:rsid w:val="00AA61E5"/>
    <w:rsid w:val="00AA735E"/>
    <w:rsid w:val="00AA7727"/>
    <w:rsid w:val="00AA7E3A"/>
    <w:rsid w:val="00AA7FFD"/>
    <w:rsid w:val="00AB02C0"/>
    <w:rsid w:val="00AB03F8"/>
    <w:rsid w:val="00AB079B"/>
    <w:rsid w:val="00AB0D72"/>
    <w:rsid w:val="00AB1616"/>
    <w:rsid w:val="00AB1D89"/>
    <w:rsid w:val="00AB2556"/>
    <w:rsid w:val="00AB28A8"/>
    <w:rsid w:val="00AB28BE"/>
    <w:rsid w:val="00AB3247"/>
    <w:rsid w:val="00AB3470"/>
    <w:rsid w:val="00AB38B9"/>
    <w:rsid w:val="00AB3CAD"/>
    <w:rsid w:val="00AB4F79"/>
    <w:rsid w:val="00AB541D"/>
    <w:rsid w:val="00AB5A84"/>
    <w:rsid w:val="00AB5B7E"/>
    <w:rsid w:val="00AB5B7F"/>
    <w:rsid w:val="00AB6736"/>
    <w:rsid w:val="00AB694D"/>
    <w:rsid w:val="00AB75A7"/>
    <w:rsid w:val="00AB79F2"/>
    <w:rsid w:val="00AB7F4E"/>
    <w:rsid w:val="00AC0CE7"/>
    <w:rsid w:val="00AC0EBF"/>
    <w:rsid w:val="00AC1029"/>
    <w:rsid w:val="00AC18A9"/>
    <w:rsid w:val="00AC1912"/>
    <w:rsid w:val="00AC1E1E"/>
    <w:rsid w:val="00AC1E1F"/>
    <w:rsid w:val="00AC2501"/>
    <w:rsid w:val="00AC37DB"/>
    <w:rsid w:val="00AC44CA"/>
    <w:rsid w:val="00AC4626"/>
    <w:rsid w:val="00AC4644"/>
    <w:rsid w:val="00AC5774"/>
    <w:rsid w:val="00AC5D72"/>
    <w:rsid w:val="00AC6291"/>
    <w:rsid w:val="00AC6879"/>
    <w:rsid w:val="00AC6921"/>
    <w:rsid w:val="00AC711E"/>
    <w:rsid w:val="00AD00C9"/>
    <w:rsid w:val="00AD050A"/>
    <w:rsid w:val="00AD09E1"/>
    <w:rsid w:val="00AD0B34"/>
    <w:rsid w:val="00AD0E47"/>
    <w:rsid w:val="00AD1ACD"/>
    <w:rsid w:val="00AD1FFE"/>
    <w:rsid w:val="00AD22C7"/>
    <w:rsid w:val="00AD2C74"/>
    <w:rsid w:val="00AD2FFE"/>
    <w:rsid w:val="00AD3055"/>
    <w:rsid w:val="00AD36A0"/>
    <w:rsid w:val="00AD3745"/>
    <w:rsid w:val="00AD386D"/>
    <w:rsid w:val="00AD3AB5"/>
    <w:rsid w:val="00AD3CDF"/>
    <w:rsid w:val="00AD3DC5"/>
    <w:rsid w:val="00AD46DC"/>
    <w:rsid w:val="00AD4981"/>
    <w:rsid w:val="00AD4C72"/>
    <w:rsid w:val="00AD526F"/>
    <w:rsid w:val="00AD534E"/>
    <w:rsid w:val="00AD54A7"/>
    <w:rsid w:val="00AD5C2E"/>
    <w:rsid w:val="00AD5F04"/>
    <w:rsid w:val="00AD670F"/>
    <w:rsid w:val="00AD6927"/>
    <w:rsid w:val="00AD6FF2"/>
    <w:rsid w:val="00AD73F9"/>
    <w:rsid w:val="00AD7AA6"/>
    <w:rsid w:val="00AE0810"/>
    <w:rsid w:val="00AE0FB2"/>
    <w:rsid w:val="00AE1092"/>
    <w:rsid w:val="00AE16A8"/>
    <w:rsid w:val="00AE2861"/>
    <w:rsid w:val="00AE3E0F"/>
    <w:rsid w:val="00AE42A9"/>
    <w:rsid w:val="00AE449A"/>
    <w:rsid w:val="00AE4F89"/>
    <w:rsid w:val="00AE588B"/>
    <w:rsid w:val="00AE62D0"/>
    <w:rsid w:val="00AE6404"/>
    <w:rsid w:val="00AE6516"/>
    <w:rsid w:val="00AE65BC"/>
    <w:rsid w:val="00AE6BAA"/>
    <w:rsid w:val="00AE70C3"/>
    <w:rsid w:val="00AE75CF"/>
    <w:rsid w:val="00AE76DF"/>
    <w:rsid w:val="00AE7C1B"/>
    <w:rsid w:val="00AF0336"/>
    <w:rsid w:val="00AF05C7"/>
    <w:rsid w:val="00AF0676"/>
    <w:rsid w:val="00AF0A2D"/>
    <w:rsid w:val="00AF105A"/>
    <w:rsid w:val="00AF145F"/>
    <w:rsid w:val="00AF185B"/>
    <w:rsid w:val="00AF3EBD"/>
    <w:rsid w:val="00AF4029"/>
    <w:rsid w:val="00AF40DB"/>
    <w:rsid w:val="00AF43A1"/>
    <w:rsid w:val="00AF4465"/>
    <w:rsid w:val="00AF44C4"/>
    <w:rsid w:val="00AF453C"/>
    <w:rsid w:val="00AF46CC"/>
    <w:rsid w:val="00AF47CE"/>
    <w:rsid w:val="00AF5030"/>
    <w:rsid w:val="00AF524E"/>
    <w:rsid w:val="00AF5413"/>
    <w:rsid w:val="00AF56AA"/>
    <w:rsid w:val="00AF56CE"/>
    <w:rsid w:val="00AF5AFE"/>
    <w:rsid w:val="00AF62AC"/>
    <w:rsid w:val="00AF62E4"/>
    <w:rsid w:val="00AF6A41"/>
    <w:rsid w:val="00AF70C7"/>
    <w:rsid w:val="00AF73E6"/>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5E3F"/>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2F8F"/>
    <w:rsid w:val="00B1336E"/>
    <w:rsid w:val="00B1368E"/>
    <w:rsid w:val="00B13C99"/>
    <w:rsid w:val="00B13ED7"/>
    <w:rsid w:val="00B145EF"/>
    <w:rsid w:val="00B1480A"/>
    <w:rsid w:val="00B14926"/>
    <w:rsid w:val="00B14E9B"/>
    <w:rsid w:val="00B15351"/>
    <w:rsid w:val="00B1572B"/>
    <w:rsid w:val="00B15A0F"/>
    <w:rsid w:val="00B169D6"/>
    <w:rsid w:val="00B1701A"/>
    <w:rsid w:val="00B179BF"/>
    <w:rsid w:val="00B17C5E"/>
    <w:rsid w:val="00B20C4F"/>
    <w:rsid w:val="00B21A3B"/>
    <w:rsid w:val="00B21F7D"/>
    <w:rsid w:val="00B2275E"/>
    <w:rsid w:val="00B22F57"/>
    <w:rsid w:val="00B23007"/>
    <w:rsid w:val="00B231F0"/>
    <w:rsid w:val="00B233E4"/>
    <w:rsid w:val="00B23FDF"/>
    <w:rsid w:val="00B2440A"/>
    <w:rsid w:val="00B24900"/>
    <w:rsid w:val="00B24E10"/>
    <w:rsid w:val="00B24EE5"/>
    <w:rsid w:val="00B24F87"/>
    <w:rsid w:val="00B25CE9"/>
    <w:rsid w:val="00B2714A"/>
    <w:rsid w:val="00B27528"/>
    <w:rsid w:val="00B27E45"/>
    <w:rsid w:val="00B27EF3"/>
    <w:rsid w:val="00B30408"/>
    <w:rsid w:val="00B30B31"/>
    <w:rsid w:val="00B30D40"/>
    <w:rsid w:val="00B32ABD"/>
    <w:rsid w:val="00B33574"/>
    <w:rsid w:val="00B3370A"/>
    <w:rsid w:val="00B3385C"/>
    <w:rsid w:val="00B33C1E"/>
    <w:rsid w:val="00B33CC5"/>
    <w:rsid w:val="00B34B1E"/>
    <w:rsid w:val="00B35678"/>
    <w:rsid w:val="00B35CAC"/>
    <w:rsid w:val="00B35E0B"/>
    <w:rsid w:val="00B36F6D"/>
    <w:rsid w:val="00B37571"/>
    <w:rsid w:val="00B376E7"/>
    <w:rsid w:val="00B37E0A"/>
    <w:rsid w:val="00B37F61"/>
    <w:rsid w:val="00B4022E"/>
    <w:rsid w:val="00B40EF6"/>
    <w:rsid w:val="00B40FFE"/>
    <w:rsid w:val="00B41E43"/>
    <w:rsid w:val="00B42720"/>
    <w:rsid w:val="00B42AC8"/>
    <w:rsid w:val="00B42B26"/>
    <w:rsid w:val="00B42D9F"/>
    <w:rsid w:val="00B42F71"/>
    <w:rsid w:val="00B43389"/>
    <w:rsid w:val="00B43860"/>
    <w:rsid w:val="00B43B29"/>
    <w:rsid w:val="00B43F2C"/>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4764F"/>
    <w:rsid w:val="00B47A60"/>
    <w:rsid w:val="00B500F3"/>
    <w:rsid w:val="00B5022E"/>
    <w:rsid w:val="00B50B6F"/>
    <w:rsid w:val="00B514FE"/>
    <w:rsid w:val="00B51F2A"/>
    <w:rsid w:val="00B52C99"/>
    <w:rsid w:val="00B537A9"/>
    <w:rsid w:val="00B53F99"/>
    <w:rsid w:val="00B54315"/>
    <w:rsid w:val="00B55203"/>
    <w:rsid w:val="00B55230"/>
    <w:rsid w:val="00B5594F"/>
    <w:rsid w:val="00B56575"/>
    <w:rsid w:val="00B56C1F"/>
    <w:rsid w:val="00B56C30"/>
    <w:rsid w:val="00B5723F"/>
    <w:rsid w:val="00B57CE3"/>
    <w:rsid w:val="00B57D9C"/>
    <w:rsid w:val="00B57DE9"/>
    <w:rsid w:val="00B57EA0"/>
    <w:rsid w:val="00B6063C"/>
    <w:rsid w:val="00B6115F"/>
    <w:rsid w:val="00B61A50"/>
    <w:rsid w:val="00B61B99"/>
    <w:rsid w:val="00B61CAB"/>
    <w:rsid w:val="00B625F1"/>
    <w:rsid w:val="00B62C5B"/>
    <w:rsid w:val="00B63546"/>
    <w:rsid w:val="00B63614"/>
    <w:rsid w:val="00B64137"/>
    <w:rsid w:val="00B64C41"/>
    <w:rsid w:val="00B65235"/>
    <w:rsid w:val="00B6540F"/>
    <w:rsid w:val="00B65562"/>
    <w:rsid w:val="00B66007"/>
    <w:rsid w:val="00B669BE"/>
    <w:rsid w:val="00B676BC"/>
    <w:rsid w:val="00B70ABF"/>
    <w:rsid w:val="00B71182"/>
    <w:rsid w:val="00B71229"/>
    <w:rsid w:val="00B712DD"/>
    <w:rsid w:val="00B71B49"/>
    <w:rsid w:val="00B723F1"/>
    <w:rsid w:val="00B7291C"/>
    <w:rsid w:val="00B7331B"/>
    <w:rsid w:val="00B73374"/>
    <w:rsid w:val="00B74BD9"/>
    <w:rsid w:val="00B7588F"/>
    <w:rsid w:val="00B766D0"/>
    <w:rsid w:val="00B768AE"/>
    <w:rsid w:val="00B76BF7"/>
    <w:rsid w:val="00B77015"/>
    <w:rsid w:val="00B7708F"/>
    <w:rsid w:val="00B7730E"/>
    <w:rsid w:val="00B77FB7"/>
    <w:rsid w:val="00B8061D"/>
    <w:rsid w:val="00B8094E"/>
    <w:rsid w:val="00B810B5"/>
    <w:rsid w:val="00B81730"/>
    <w:rsid w:val="00B81903"/>
    <w:rsid w:val="00B82610"/>
    <w:rsid w:val="00B82749"/>
    <w:rsid w:val="00B82900"/>
    <w:rsid w:val="00B82B51"/>
    <w:rsid w:val="00B8355A"/>
    <w:rsid w:val="00B838CD"/>
    <w:rsid w:val="00B83D00"/>
    <w:rsid w:val="00B83D5D"/>
    <w:rsid w:val="00B8430E"/>
    <w:rsid w:val="00B84310"/>
    <w:rsid w:val="00B847BC"/>
    <w:rsid w:val="00B857AF"/>
    <w:rsid w:val="00B859C2"/>
    <w:rsid w:val="00B86023"/>
    <w:rsid w:val="00B8634E"/>
    <w:rsid w:val="00B86E32"/>
    <w:rsid w:val="00B91B71"/>
    <w:rsid w:val="00B91B90"/>
    <w:rsid w:val="00B925B8"/>
    <w:rsid w:val="00B9266A"/>
    <w:rsid w:val="00B9321B"/>
    <w:rsid w:val="00B933CB"/>
    <w:rsid w:val="00B93493"/>
    <w:rsid w:val="00B93E55"/>
    <w:rsid w:val="00B94010"/>
    <w:rsid w:val="00B941EE"/>
    <w:rsid w:val="00B9420A"/>
    <w:rsid w:val="00B9435B"/>
    <w:rsid w:val="00B94590"/>
    <w:rsid w:val="00B9474C"/>
    <w:rsid w:val="00B949DB"/>
    <w:rsid w:val="00B94B07"/>
    <w:rsid w:val="00B953F3"/>
    <w:rsid w:val="00B958BF"/>
    <w:rsid w:val="00B95F2B"/>
    <w:rsid w:val="00B967F9"/>
    <w:rsid w:val="00B968F4"/>
    <w:rsid w:val="00B96F08"/>
    <w:rsid w:val="00B97375"/>
    <w:rsid w:val="00B973A5"/>
    <w:rsid w:val="00B974EB"/>
    <w:rsid w:val="00B97C5C"/>
    <w:rsid w:val="00BA0E23"/>
    <w:rsid w:val="00BA119E"/>
    <w:rsid w:val="00BA272A"/>
    <w:rsid w:val="00BA2D64"/>
    <w:rsid w:val="00BA3029"/>
    <w:rsid w:val="00BA38E0"/>
    <w:rsid w:val="00BA3A83"/>
    <w:rsid w:val="00BA4311"/>
    <w:rsid w:val="00BA4754"/>
    <w:rsid w:val="00BA4886"/>
    <w:rsid w:val="00BA5125"/>
    <w:rsid w:val="00BA53B8"/>
    <w:rsid w:val="00BA5608"/>
    <w:rsid w:val="00BA5B95"/>
    <w:rsid w:val="00BA63D5"/>
    <w:rsid w:val="00BA66A8"/>
    <w:rsid w:val="00BA66CA"/>
    <w:rsid w:val="00BA6CF1"/>
    <w:rsid w:val="00BA71AF"/>
    <w:rsid w:val="00BA7773"/>
    <w:rsid w:val="00BA79A2"/>
    <w:rsid w:val="00BA7D32"/>
    <w:rsid w:val="00BA7E29"/>
    <w:rsid w:val="00BB0247"/>
    <w:rsid w:val="00BB0351"/>
    <w:rsid w:val="00BB103F"/>
    <w:rsid w:val="00BB2002"/>
    <w:rsid w:val="00BB23C3"/>
    <w:rsid w:val="00BB24A8"/>
    <w:rsid w:val="00BB2DD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3773"/>
    <w:rsid w:val="00BC496C"/>
    <w:rsid w:val="00BC4B07"/>
    <w:rsid w:val="00BC54DB"/>
    <w:rsid w:val="00BC60E6"/>
    <w:rsid w:val="00BC65AD"/>
    <w:rsid w:val="00BC6F01"/>
    <w:rsid w:val="00BC7695"/>
    <w:rsid w:val="00BC7A12"/>
    <w:rsid w:val="00BC7BAA"/>
    <w:rsid w:val="00BC7CBB"/>
    <w:rsid w:val="00BD09B4"/>
    <w:rsid w:val="00BD0B29"/>
    <w:rsid w:val="00BD1190"/>
    <w:rsid w:val="00BD175E"/>
    <w:rsid w:val="00BD1DBF"/>
    <w:rsid w:val="00BD1F78"/>
    <w:rsid w:val="00BD282C"/>
    <w:rsid w:val="00BD3903"/>
    <w:rsid w:val="00BD4469"/>
    <w:rsid w:val="00BD5D19"/>
    <w:rsid w:val="00BD697B"/>
    <w:rsid w:val="00BD6AF1"/>
    <w:rsid w:val="00BD6EE5"/>
    <w:rsid w:val="00BD6FDB"/>
    <w:rsid w:val="00BD72B7"/>
    <w:rsid w:val="00BD7439"/>
    <w:rsid w:val="00BD7DF5"/>
    <w:rsid w:val="00BD7E27"/>
    <w:rsid w:val="00BE003A"/>
    <w:rsid w:val="00BE0ABA"/>
    <w:rsid w:val="00BE23AB"/>
    <w:rsid w:val="00BE2C72"/>
    <w:rsid w:val="00BE3890"/>
    <w:rsid w:val="00BE412E"/>
    <w:rsid w:val="00BE43F2"/>
    <w:rsid w:val="00BE4649"/>
    <w:rsid w:val="00BE48DE"/>
    <w:rsid w:val="00BE59D8"/>
    <w:rsid w:val="00BE618B"/>
    <w:rsid w:val="00BE6A76"/>
    <w:rsid w:val="00BE6EB0"/>
    <w:rsid w:val="00BE7119"/>
    <w:rsid w:val="00BF01B0"/>
    <w:rsid w:val="00BF08FB"/>
    <w:rsid w:val="00BF0CB6"/>
    <w:rsid w:val="00BF0DF2"/>
    <w:rsid w:val="00BF17BF"/>
    <w:rsid w:val="00BF1B4E"/>
    <w:rsid w:val="00BF1E51"/>
    <w:rsid w:val="00BF2C1C"/>
    <w:rsid w:val="00BF34A8"/>
    <w:rsid w:val="00BF4E0F"/>
    <w:rsid w:val="00BF538A"/>
    <w:rsid w:val="00BF5415"/>
    <w:rsid w:val="00BF54C6"/>
    <w:rsid w:val="00BF5562"/>
    <w:rsid w:val="00BF5796"/>
    <w:rsid w:val="00BF736D"/>
    <w:rsid w:val="00BF79C2"/>
    <w:rsid w:val="00BF7E29"/>
    <w:rsid w:val="00C002E1"/>
    <w:rsid w:val="00C002FE"/>
    <w:rsid w:val="00C00A3B"/>
    <w:rsid w:val="00C00F1A"/>
    <w:rsid w:val="00C00FB8"/>
    <w:rsid w:val="00C0142E"/>
    <w:rsid w:val="00C016ED"/>
    <w:rsid w:val="00C01914"/>
    <w:rsid w:val="00C01E68"/>
    <w:rsid w:val="00C02E24"/>
    <w:rsid w:val="00C031C6"/>
    <w:rsid w:val="00C03537"/>
    <w:rsid w:val="00C06373"/>
    <w:rsid w:val="00C070B3"/>
    <w:rsid w:val="00C0716C"/>
    <w:rsid w:val="00C079E0"/>
    <w:rsid w:val="00C07DAB"/>
    <w:rsid w:val="00C07E2A"/>
    <w:rsid w:val="00C07FE5"/>
    <w:rsid w:val="00C10804"/>
    <w:rsid w:val="00C1092C"/>
    <w:rsid w:val="00C110A3"/>
    <w:rsid w:val="00C111FA"/>
    <w:rsid w:val="00C115CE"/>
    <w:rsid w:val="00C11A66"/>
    <w:rsid w:val="00C11B41"/>
    <w:rsid w:val="00C1206A"/>
    <w:rsid w:val="00C1230C"/>
    <w:rsid w:val="00C12829"/>
    <w:rsid w:val="00C1341B"/>
    <w:rsid w:val="00C13746"/>
    <w:rsid w:val="00C14C57"/>
    <w:rsid w:val="00C15122"/>
    <w:rsid w:val="00C159D3"/>
    <w:rsid w:val="00C168A6"/>
    <w:rsid w:val="00C170EF"/>
    <w:rsid w:val="00C20044"/>
    <w:rsid w:val="00C203E7"/>
    <w:rsid w:val="00C211FA"/>
    <w:rsid w:val="00C2162E"/>
    <w:rsid w:val="00C21798"/>
    <w:rsid w:val="00C22FDC"/>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4D2"/>
    <w:rsid w:val="00C34795"/>
    <w:rsid w:val="00C34E0F"/>
    <w:rsid w:val="00C357C7"/>
    <w:rsid w:val="00C35AC6"/>
    <w:rsid w:val="00C3602C"/>
    <w:rsid w:val="00C36CB6"/>
    <w:rsid w:val="00C37EC1"/>
    <w:rsid w:val="00C406E2"/>
    <w:rsid w:val="00C40CE7"/>
    <w:rsid w:val="00C41588"/>
    <w:rsid w:val="00C426DC"/>
    <w:rsid w:val="00C42B19"/>
    <w:rsid w:val="00C42FE8"/>
    <w:rsid w:val="00C43C28"/>
    <w:rsid w:val="00C43C8C"/>
    <w:rsid w:val="00C440F2"/>
    <w:rsid w:val="00C44133"/>
    <w:rsid w:val="00C441B8"/>
    <w:rsid w:val="00C448AC"/>
    <w:rsid w:val="00C460EA"/>
    <w:rsid w:val="00C46492"/>
    <w:rsid w:val="00C465C8"/>
    <w:rsid w:val="00C46A95"/>
    <w:rsid w:val="00C47015"/>
    <w:rsid w:val="00C47D57"/>
    <w:rsid w:val="00C47F71"/>
    <w:rsid w:val="00C50117"/>
    <w:rsid w:val="00C50123"/>
    <w:rsid w:val="00C5022B"/>
    <w:rsid w:val="00C509ED"/>
    <w:rsid w:val="00C51268"/>
    <w:rsid w:val="00C51CF2"/>
    <w:rsid w:val="00C51F13"/>
    <w:rsid w:val="00C53883"/>
    <w:rsid w:val="00C53A7B"/>
    <w:rsid w:val="00C53DE0"/>
    <w:rsid w:val="00C53DE4"/>
    <w:rsid w:val="00C5447A"/>
    <w:rsid w:val="00C54605"/>
    <w:rsid w:val="00C549E6"/>
    <w:rsid w:val="00C54CC6"/>
    <w:rsid w:val="00C556DA"/>
    <w:rsid w:val="00C55B8D"/>
    <w:rsid w:val="00C560AF"/>
    <w:rsid w:val="00C565D2"/>
    <w:rsid w:val="00C5678E"/>
    <w:rsid w:val="00C56854"/>
    <w:rsid w:val="00C57420"/>
    <w:rsid w:val="00C5743B"/>
    <w:rsid w:val="00C611C6"/>
    <w:rsid w:val="00C614CB"/>
    <w:rsid w:val="00C61531"/>
    <w:rsid w:val="00C61759"/>
    <w:rsid w:val="00C61CC1"/>
    <w:rsid w:val="00C61CD7"/>
    <w:rsid w:val="00C61F14"/>
    <w:rsid w:val="00C624C5"/>
    <w:rsid w:val="00C6350F"/>
    <w:rsid w:val="00C636E2"/>
    <w:rsid w:val="00C63848"/>
    <w:rsid w:val="00C63A7E"/>
    <w:rsid w:val="00C63B91"/>
    <w:rsid w:val="00C64234"/>
    <w:rsid w:val="00C64668"/>
    <w:rsid w:val="00C648B0"/>
    <w:rsid w:val="00C64A2D"/>
    <w:rsid w:val="00C64F41"/>
    <w:rsid w:val="00C652F6"/>
    <w:rsid w:val="00C65569"/>
    <w:rsid w:val="00C65834"/>
    <w:rsid w:val="00C6602F"/>
    <w:rsid w:val="00C66F00"/>
    <w:rsid w:val="00C6707D"/>
    <w:rsid w:val="00C6741A"/>
    <w:rsid w:val="00C67BB0"/>
    <w:rsid w:val="00C7049A"/>
    <w:rsid w:val="00C704FF"/>
    <w:rsid w:val="00C713DB"/>
    <w:rsid w:val="00C723AB"/>
    <w:rsid w:val="00C7263D"/>
    <w:rsid w:val="00C73834"/>
    <w:rsid w:val="00C73D38"/>
    <w:rsid w:val="00C73E5A"/>
    <w:rsid w:val="00C73E6B"/>
    <w:rsid w:val="00C73F40"/>
    <w:rsid w:val="00C74129"/>
    <w:rsid w:val="00C7412D"/>
    <w:rsid w:val="00C74C6A"/>
    <w:rsid w:val="00C74DB4"/>
    <w:rsid w:val="00C74EF4"/>
    <w:rsid w:val="00C75570"/>
    <w:rsid w:val="00C75C6C"/>
    <w:rsid w:val="00C75D0F"/>
    <w:rsid w:val="00C76229"/>
    <w:rsid w:val="00C768B4"/>
    <w:rsid w:val="00C76A79"/>
    <w:rsid w:val="00C7747F"/>
    <w:rsid w:val="00C7797D"/>
    <w:rsid w:val="00C77C23"/>
    <w:rsid w:val="00C81295"/>
    <w:rsid w:val="00C81408"/>
    <w:rsid w:val="00C82036"/>
    <w:rsid w:val="00C823CC"/>
    <w:rsid w:val="00C82766"/>
    <w:rsid w:val="00C8286C"/>
    <w:rsid w:val="00C83E3D"/>
    <w:rsid w:val="00C84D89"/>
    <w:rsid w:val="00C852FB"/>
    <w:rsid w:val="00C8558F"/>
    <w:rsid w:val="00C85BDC"/>
    <w:rsid w:val="00C86021"/>
    <w:rsid w:val="00C8614D"/>
    <w:rsid w:val="00C86238"/>
    <w:rsid w:val="00C86373"/>
    <w:rsid w:val="00C86403"/>
    <w:rsid w:val="00C86C46"/>
    <w:rsid w:val="00C86E9B"/>
    <w:rsid w:val="00C86F83"/>
    <w:rsid w:val="00C870E2"/>
    <w:rsid w:val="00C8730C"/>
    <w:rsid w:val="00C8761B"/>
    <w:rsid w:val="00C879CD"/>
    <w:rsid w:val="00C87B07"/>
    <w:rsid w:val="00C87F23"/>
    <w:rsid w:val="00C901AC"/>
    <w:rsid w:val="00C90714"/>
    <w:rsid w:val="00C9092A"/>
    <w:rsid w:val="00C912D8"/>
    <w:rsid w:val="00C91C1D"/>
    <w:rsid w:val="00C9358D"/>
    <w:rsid w:val="00C94454"/>
    <w:rsid w:val="00C9672E"/>
    <w:rsid w:val="00C972B0"/>
    <w:rsid w:val="00C97D57"/>
    <w:rsid w:val="00C97EC6"/>
    <w:rsid w:val="00C97F49"/>
    <w:rsid w:val="00C97F99"/>
    <w:rsid w:val="00CA0854"/>
    <w:rsid w:val="00CA09DE"/>
    <w:rsid w:val="00CA1A37"/>
    <w:rsid w:val="00CA1EE7"/>
    <w:rsid w:val="00CA2528"/>
    <w:rsid w:val="00CA2ADE"/>
    <w:rsid w:val="00CA2BF4"/>
    <w:rsid w:val="00CA3146"/>
    <w:rsid w:val="00CA31C9"/>
    <w:rsid w:val="00CA31E7"/>
    <w:rsid w:val="00CA3B17"/>
    <w:rsid w:val="00CA3E44"/>
    <w:rsid w:val="00CA4E71"/>
    <w:rsid w:val="00CA525B"/>
    <w:rsid w:val="00CA7333"/>
    <w:rsid w:val="00CA748E"/>
    <w:rsid w:val="00CA7548"/>
    <w:rsid w:val="00CA7C76"/>
    <w:rsid w:val="00CB002B"/>
    <w:rsid w:val="00CB019D"/>
    <w:rsid w:val="00CB0247"/>
    <w:rsid w:val="00CB02BB"/>
    <w:rsid w:val="00CB09E2"/>
    <w:rsid w:val="00CB0D39"/>
    <w:rsid w:val="00CB0FA9"/>
    <w:rsid w:val="00CB1747"/>
    <w:rsid w:val="00CB18B9"/>
    <w:rsid w:val="00CB2AFD"/>
    <w:rsid w:val="00CB3133"/>
    <w:rsid w:val="00CB3BEA"/>
    <w:rsid w:val="00CB3D77"/>
    <w:rsid w:val="00CB3E5F"/>
    <w:rsid w:val="00CB4327"/>
    <w:rsid w:val="00CB4952"/>
    <w:rsid w:val="00CB54CC"/>
    <w:rsid w:val="00CB5CDE"/>
    <w:rsid w:val="00CB5DCC"/>
    <w:rsid w:val="00CB5EA1"/>
    <w:rsid w:val="00CB6321"/>
    <w:rsid w:val="00CB67C7"/>
    <w:rsid w:val="00CC020C"/>
    <w:rsid w:val="00CC050C"/>
    <w:rsid w:val="00CC0EBD"/>
    <w:rsid w:val="00CC10DA"/>
    <w:rsid w:val="00CC1760"/>
    <w:rsid w:val="00CC1EA3"/>
    <w:rsid w:val="00CC1F13"/>
    <w:rsid w:val="00CC2881"/>
    <w:rsid w:val="00CC2DF1"/>
    <w:rsid w:val="00CC3A6B"/>
    <w:rsid w:val="00CC3D9A"/>
    <w:rsid w:val="00CC41EE"/>
    <w:rsid w:val="00CC4369"/>
    <w:rsid w:val="00CC4B88"/>
    <w:rsid w:val="00CC54F2"/>
    <w:rsid w:val="00CC55B8"/>
    <w:rsid w:val="00CC56D3"/>
    <w:rsid w:val="00CC5CE3"/>
    <w:rsid w:val="00CC676F"/>
    <w:rsid w:val="00CC6AB4"/>
    <w:rsid w:val="00CC7DE0"/>
    <w:rsid w:val="00CD0085"/>
    <w:rsid w:val="00CD03F1"/>
    <w:rsid w:val="00CD0890"/>
    <w:rsid w:val="00CD1555"/>
    <w:rsid w:val="00CD16A0"/>
    <w:rsid w:val="00CD2128"/>
    <w:rsid w:val="00CD2B42"/>
    <w:rsid w:val="00CD2E20"/>
    <w:rsid w:val="00CD3498"/>
    <w:rsid w:val="00CD35BF"/>
    <w:rsid w:val="00CD369A"/>
    <w:rsid w:val="00CD3A51"/>
    <w:rsid w:val="00CD4349"/>
    <w:rsid w:val="00CD4514"/>
    <w:rsid w:val="00CD465E"/>
    <w:rsid w:val="00CD4C12"/>
    <w:rsid w:val="00CD5280"/>
    <w:rsid w:val="00CD5402"/>
    <w:rsid w:val="00CD5984"/>
    <w:rsid w:val="00CD5C93"/>
    <w:rsid w:val="00CD5ED4"/>
    <w:rsid w:val="00CD605F"/>
    <w:rsid w:val="00CD6296"/>
    <w:rsid w:val="00CD67A4"/>
    <w:rsid w:val="00CD760E"/>
    <w:rsid w:val="00CE02DB"/>
    <w:rsid w:val="00CE0BE6"/>
    <w:rsid w:val="00CE0F1F"/>
    <w:rsid w:val="00CE1393"/>
    <w:rsid w:val="00CE1E78"/>
    <w:rsid w:val="00CE21EE"/>
    <w:rsid w:val="00CE2658"/>
    <w:rsid w:val="00CE266A"/>
    <w:rsid w:val="00CE368E"/>
    <w:rsid w:val="00CE3754"/>
    <w:rsid w:val="00CE3DCC"/>
    <w:rsid w:val="00CE41E4"/>
    <w:rsid w:val="00CE45A3"/>
    <w:rsid w:val="00CE48A0"/>
    <w:rsid w:val="00CE4C6D"/>
    <w:rsid w:val="00CE5016"/>
    <w:rsid w:val="00CE5642"/>
    <w:rsid w:val="00CE5883"/>
    <w:rsid w:val="00CE5E2F"/>
    <w:rsid w:val="00CE6530"/>
    <w:rsid w:val="00CE675E"/>
    <w:rsid w:val="00CE6E40"/>
    <w:rsid w:val="00CE7BBC"/>
    <w:rsid w:val="00CE7D54"/>
    <w:rsid w:val="00CF04A4"/>
    <w:rsid w:val="00CF10AA"/>
    <w:rsid w:val="00CF1E31"/>
    <w:rsid w:val="00CF1FD5"/>
    <w:rsid w:val="00CF2427"/>
    <w:rsid w:val="00CF24ED"/>
    <w:rsid w:val="00CF24F7"/>
    <w:rsid w:val="00CF258A"/>
    <w:rsid w:val="00CF2BC0"/>
    <w:rsid w:val="00CF2C6F"/>
    <w:rsid w:val="00CF30C3"/>
    <w:rsid w:val="00CF3420"/>
    <w:rsid w:val="00CF35E1"/>
    <w:rsid w:val="00CF36F0"/>
    <w:rsid w:val="00CF3BBC"/>
    <w:rsid w:val="00CF42DA"/>
    <w:rsid w:val="00CF5B68"/>
    <w:rsid w:val="00CF5DA8"/>
    <w:rsid w:val="00CF5E8B"/>
    <w:rsid w:val="00CF60EC"/>
    <w:rsid w:val="00CF72D1"/>
    <w:rsid w:val="00CF78D4"/>
    <w:rsid w:val="00D00138"/>
    <w:rsid w:val="00D007F4"/>
    <w:rsid w:val="00D00963"/>
    <w:rsid w:val="00D00BDF"/>
    <w:rsid w:val="00D014FD"/>
    <w:rsid w:val="00D01864"/>
    <w:rsid w:val="00D019C7"/>
    <w:rsid w:val="00D01A3F"/>
    <w:rsid w:val="00D01A43"/>
    <w:rsid w:val="00D025AF"/>
    <w:rsid w:val="00D0274E"/>
    <w:rsid w:val="00D0330D"/>
    <w:rsid w:val="00D03867"/>
    <w:rsid w:val="00D039B3"/>
    <w:rsid w:val="00D03DAD"/>
    <w:rsid w:val="00D0416E"/>
    <w:rsid w:val="00D04628"/>
    <w:rsid w:val="00D0474E"/>
    <w:rsid w:val="00D0485A"/>
    <w:rsid w:val="00D04F33"/>
    <w:rsid w:val="00D05097"/>
    <w:rsid w:val="00D05717"/>
    <w:rsid w:val="00D05D79"/>
    <w:rsid w:val="00D05FF2"/>
    <w:rsid w:val="00D060AD"/>
    <w:rsid w:val="00D0642D"/>
    <w:rsid w:val="00D07992"/>
    <w:rsid w:val="00D10119"/>
    <w:rsid w:val="00D109A6"/>
    <w:rsid w:val="00D11407"/>
    <w:rsid w:val="00D11FE1"/>
    <w:rsid w:val="00D123D1"/>
    <w:rsid w:val="00D12515"/>
    <w:rsid w:val="00D12C2A"/>
    <w:rsid w:val="00D12CD7"/>
    <w:rsid w:val="00D12EE3"/>
    <w:rsid w:val="00D136AF"/>
    <w:rsid w:val="00D13C4C"/>
    <w:rsid w:val="00D13E53"/>
    <w:rsid w:val="00D14EFF"/>
    <w:rsid w:val="00D15536"/>
    <w:rsid w:val="00D15A63"/>
    <w:rsid w:val="00D15AC2"/>
    <w:rsid w:val="00D15D1D"/>
    <w:rsid w:val="00D16B59"/>
    <w:rsid w:val="00D16FEC"/>
    <w:rsid w:val="00D17040"/>
    <w:rsid w:val="00D17379"/>
    <w:rsid w:val="00D17B75"/>
    <w:rsid w:val="00D17BB0"/>
    <w:rsid w:val="00D17BE4"/>
    <w:rsid w:val="00D17C67"/>
    <w:rsid w:val="00D20A50"/>
    <w:rsid w:val="00D20CC5"/>
    <w:rsid w:val="00D2185C"/>
    <w:rsid w:val="00D22181"/>
    <w:rsid w:val="00D22349"/>
    <w:rsid w:val="00D2291D"/>
    <w:rsid w:val="00D22A6A"/>
    <w:rsid w:val="00D22BA4"/>
    <w:rsid w:val="00D231F3"/>
    <w:rsid w:val="00D234C0"/>
    <w:rsid w:val="00D234C8"/>
    <w:rsid w:val="00D23B14"/>
    <w:rsid w:val="00D24544"/>
    <w:rsid w:val="00D252A4"/>
    <w:rsid w:val="00D26378"/>
    <w:rsid w:val="00D26445"/>
    <w:rsid w:val="00D26575"/>
    <w:rsid w:val="00D269E6"/>
    <w:rsid w:val="00D27265"/>
    <w:rsid w:val="00D27381"/>
    <w:rsid w:val="00D27667"/>
    <w:rsid w:val="00D27F3B"/>
    <w:rsid w:val="00D301E1"/>
    <w:rsid w:val="00D3031C"/>
    <w:rsid w:val="00D308ED"/>
    <w:rsid w:val="00D30AB1"/>
    <w:rsid w:val="00D30CBB"/>
    <w:rsid w:val="00D31623"/>
    <w:rsid w:val="00D3188C"/>
    <w:rsid w:val="00D32813"/>
    <w:rsid w:val="00D328AD"/>
    <w:rsid w:val="00D33481"/>
    <w:rsid w:val="00D3361C"/>
    <w:rsid w:val="00D33F4D"/>
    <w:rsid w:val="00D342D0"/>
    <w:rsid w:val="00D35246"/>
    <w:rsid w:val="00D354CC"/>
    <w:rsid w:val="00D35508"/>
    <w:rsid w:val="00D35A5A"/>
    <w:rsid w:val="00D363EE"/>
    <w:rsid w:val="00D37174"/>
    <w:rsid w:val="00D37799"/>
    <w:rsid w:val="00D378A1"/>
    <w:rsid w:val="00D37B63"/>
    <w:rsid w:val="00D4102B"/>
    <w:rsid w:val="00D429B0"/>
    <w:rsid w:val="00D42D23"/>
    <w:rsid w:val="00D430C9"/>
    <w:rsid w:val="00D43364"/>
    <w:rsid w:val="00D439FD"/>
    <w:rsid w:val="00D44379"/>
    <w:rsid w:val="00D4456B"/>
    <w:rsid w:val="00D44B28"/>
    <w:rsid w:val="00D44B67"/>
    <w:rsid w:val="00D462E9"/>
    <w:rsid w:val="00D466B5"/>
    <w:rsid w:val="00D46A49"/>
    <w:rsid w:val="00D46A61"/>
    <w:rsid w:val="00D4717A"/>
    <w:rsid w:val="00D472DF"/>
    <w:rsid w:val="00D473EE"/>
    <w:rsid w:val="00D5056E"/>
    <w:rsid w:val="00D507B7"/>
    <w:rsid w:val="00D50B9A"/>
    <w:rsid w:val="00D50C54"/>
    <w:rsid w:val="00D5117A"/>
    <w:rsid w:val="00D51299"/>
    <w:rsid w:val="00D51C9B"/>
    <w:rsid w:val="00D5210C"/>
    <w:rsid w:val="00D5270D"/>
    <w:rsid w:val="00D53157"/>
    <w:rsid w:val="00D540E9"/>
    <w:rsid w:val="00D54DF9"/>
    <w:rsid w:val="00D55716"/>
    <w:rsid w:val="00D56218"/>
    <w:rsid w:val="00D567F9"/>
    <w:rsid w:val="00D569F1"/>
    <w:rsid w:val="00D5763D"/>
    <w:rsid w:val="00D578AB"/>
    <w:rsid w:val="00D57943"/>
    <w:rsid w:val="00D57C0B"/>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45D"/>
    <w:rsid w:val="00D63666"/>
    <w:rsid w:val="00D63667"/>
    <w:rsid w:val="00D6367B"/>
    <w:rsid w:val="00D63CDA"/>
    <w:rsid w:val="00D63D8F"/>
    <w:rsid w:val="00D63D97"/>
    <w:rsid w:val="00D6436D"/>
    <w:rsid w:val="00D64FCD"/>
    <w:rsid w:val="00D65658"/>
    <w:rsid w:val="00D65920"/>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22"/>
    <w:rsid w:val="00D75753"/>
    <w:rsid w:val="00D75B0A"/>
    <w:rsid w:val="00D75C97"/>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CCC"/>
    <w:rsid w:val="00D86F0A"/>
    <w:rsid w:val="00D87054"/>
    <w:rsid w:val="00D870DD"/>
    <w:rsid w:val="00D87301"/>
    <w:rsid w:val="00D87B47"/>
    <w:rsid w:val="00D90A52"/>
    <w:rsid w:val="00D9116F"/>
    <w:rsid w:val="00D913EF"/>
    <w:rsid w:val="00D9183E"/>
    <w:rsid w:val="00D92333"/>
    <w:rsid w:val="00D92363"/>
    <w:rsid w:val="00D93422"/>
    <w:rsid w:val="00D93465"/>
    <w:rsid w:val="00D94601"/>
    <w:rsid w:val="00D9543D"/>
    <w:rsid w:val="00D95536"/>
    <w:rsid w:val="00D95CB4"/>
    <w:rsid w:val="00D96A76"/>
    <w:rsid w:val="00D97188"/>
    <w:rsid w:val="00D977A2"/>
    <w:rsid w:val="00D97F96"/>
    <w:rsid w:val="00DA0557"/>
    <w:rsid w:val="00DA09BD"/>
    <w:rsid w:val="00DA1183"/>
    <w:rsid w:val="00DA159F"/>
    <w:rsid w:val="00DA1BD3"/>
    <w:rsid w:val="00DA1E96"/>
    <w:rsid w:val="00DA1F07"/>
    <w:rsid w:val="00DA24A2"/>
    <w:rsid w:val="00DA2627"/>
    <w:rsid w:val="00DA2E35"/>
    <w:rsid w:val="00DA465D"/>
    <w:rsid w:val="00DA4967"/>
    <w:rsid w:val="00DA4C7A"/>
    <w:rsid w:val="00DA5278"/>
    <w:rsid w:val="00DA5502"/>
    <w:rsid w:val="00DA5670"/>
    <w:rsid w:val="00DA5A13"/>
    <w:rsid w:val="00DA5A58"/>
    <w:rsid w:val="00DA5E0D"/>
    <w:rsid w:val="00DA5EC3"/>
    <w:rsid w:val="00DA5F73"/>
    <w:rsid w:val="00DA6D4D"/>
    <w:rsid w:val="00DA6FEA"/>
    <w:rsid w:val="00DA7402"/>
    <w:rsid w:val="00DA78FF"/>
    <w:rsid w:val="00DA7FF7"/>
    <w:rsid w:val="00DB02D7"/>
    <w:rsid w:val="00DB046F"/>
    <w:rsid w:val="00DB09A3"/>
    <w:rsid w:val="00DB0A0D"/>
    <w:rsid w:val="00DB1BA8"/>
    <w:rsid w:val="00DB2715"/>
    <w:rsid w:val="00DB29B6"/>
    <w:rsid w:val="00DB3108"/>
    <w:rsid w:val="00DB3668"/>
    <w:rsid w:val="00DB3808"/>
    <w:rsid w:val="00DB3A82"/>
    <w:rsid w:val="00DB3F63"/>
    <w:rsid w:val="00DB42FB"/>
    <w:rsid w:val="00DB4973"/>
    <w:rsid w:val="00DB54F5"/>
    <w:rsid w:val="00DB5A0D"/>
    <w:rsid w:val="00DB5ED9"/>
    <w:rsid w:val="00DB6748"/>
    <w:rsid w:val="00DB6A73"/>
    <w:rsid w:val="00DB6B2F"/>
    <w:rsid w:val="00DB6B48"/>
    <w:rsid w:val="00DB75DE"/>
    <w:rsid w:val="00DB7D0D"/>
    <w:rsid w:val="00DB7DEE"/>
    <w:rsid w:val="00DC031E"/>
    <w:rsid w:val="00DC03AF"/>
    <w:rsid w:val="00DC0C45"/>
    <w:rsid w:val="00DC220E"/>
    <w:rsid w:val="00DC3084"/>
    <w:rsid w:val="00DC3085"/>
    <w:rsid w:val="00DC3129"/>
    <w:rsid w:val="00DC33A7"/>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19B"/>
    <w:rsid w:val="00DD2201"/>
    <w:rsid w:val="00DD2FB0"/>
    <w:rsid w:val="00DD4133"/>
    <w:rsid w:val="00DD4D31"/>
    <w:rsid w:val="00DD4E41"/>
    <w:rsid w:val="00DD5318"/>
    <w:rsid w:val="00DD5683"/>
    <w:rsid w:val="00DD6294"/>
    <w:rsid w:val="00DD629D"/>
    <w:rsid w:val="00DD6444"/>
    <w:rsid w:val="00DD66C0"/>
    <w:rsid w:val="00DE0219"/>
    <w:rsid w:val="00DE0D3C"/>
    <w:rsid w:val="00DE0DC5"/>
    <w:rsid w:val="00DE0EAE"/>
    <w:rsid w:val="00DE0FA0"/>
    <w:rsid w:val="00DE13A6"/>
    <w:rsid w:val="00DE158E"/>
    <w:rsid w:val="00DE2B20"/>
    <w:rsid w:val="00DE2E0F"/>
    <w:rsid w:val="00DE32D4"/>
    <w:rsid w:val="00DE351C"/>
    <w:rsid w:val="00DE3625"/>
    <w:rsid w:val="00DE503A"/>
    <w:rsid w:val="00DE50C7"/>
    <w:rsid w:val="00DE59CA"/>
    <w:rsid w:val="00DE5A90"/>
    <w:rsid w:val="00DE6859"/>
    <w:rsid w:val="00DE696D"/>
    <w:rsid w:val="00DE7748"/>
    <w:rsid w:val="00DE7C4C"/>
    <w:rsid w:val="00DF0378"/>
    <w:rsid w:val="00DF07E9"/>
    <w:rsid w:val="00DF0E74"/>
    <w:rsid w:val="00DF1716"/>
    <w:rsid w:val="00DF1907"/>
    <w:rsid w:val="00DF19A9"/>
    <w:rsid w:val="00DF25F0"/>
    <w:rsid w:val="00DF2A13"/>
    <w:rsid w:val="00DF2F81"/>
    <w:rsid w:val="00DF31F7"/>
    <w:rsid w:val="00DF381E"/>
    <w:rsid w:val="00DF388A"/>
    <w:rsid w:val="00DF38C9"/>
    <w:rsid w:val="00DF3B12"/>
    <w:rsid w:val="00DF47AB"/>
    <w:rsid w:val="00DF482D"/>
    <w:rsid w:val="00DF515D"/>
    <w:rsid w:val="00DF51D5"/>
    <w:rsid w:val="00DF5697"/>
    <w:rsid w:val="00DF57EE"/>
    <w:rsid w:val="00DF6EC2"/>
    <w:rsid w:val="00DF7472"/>
    <w:rsid w:val="00E00293"/>
    <w:rsid w:val="00E0030E"/>
    <w:rsid w:val="00E004CE"/>
    <w:rsid w:val="00E0144E"/>
    <w:rsid w:val="00E0157A"/>
    <w:rsid w:val="00E01A32"/>
    <w:rsid w:val="00E01D51"/>
    <w:rsid w:val="00E0203E"/>
    <w:rsid w:val="00E035DD"/>
    <w:rsid w:val="00E039E3"/>
    <w:rsid w:val="00E03ACB"/>
    <w:rsid w:val="00E03E52"/>
    <w:rsid w:val="00E0425A"/>
    <w:rsid w:val="00E05280"/>
    <w:rsid w:val="00E05BF6"/>
    <w:rsid w:val="00E05C37"/>
    <w:rsid w:val="00E06118"/>
    <w:rsid w:val="00E0666A"/>
    <w:rsid w:val="00E07384"/>
    <w:rsid w:val="00E079AA"/>
    <w:rsid w:val="00E07D5F"/>
    <w:rsid w:val="00E1180E"/>
    <w:rsid w:val="00E12278"/>
    <w:rsid w:val="00E128BE"/>
    <w:rsid w:val="00E12AF1"/>
    <w:rsid w:val="00E131D5"/>
    <w:rsid w:val="00E137DE"/>
    <w:rsid w:val="00E13C59"/>
    <w:rsid w:val="00E1507F"/>
    <w:rsid w:val="00E15197"/>
    <w:rsid w:val="00E16702"/>
    <w:rsid w:val="00E1774D"/>
    <w:rsid w:val="00E17A47"/>
    <w:rsid w:val="00E20127"/>
    <w:rsid w:val="00E2072F"/>
    <w:rsid w:val="00E20F04"/>
    <w:rsid w:val="00E21257"/>
    <w:rsid w:val="00E217A1"/>
    <w:rsid w:val="00E21BC4"/>
    <w:rsid w:val="00E21F53"/>
    <w:rsid w:val="00E224C5"/>
    <w:rsid w:val="00E22F73"/>
    <w:rsid w:val="00E23868"/>
    <w:rsid w:val="00E23F67"/>
    <w:rsid w:val="00E23FD0"/>
    <w:rsid w:val="00E240C0"/>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2D31"/>
    <w:rsid w:val="00E338E6"/>
    <w:rsid w:val="00E33ED0"/>
    <w:rsid w:val="00E3447D"/>
    <w:rsid w:val="00E34535"/>
    <w:rsid w:val="00E345F3"/>
    <w:rsid w:val="00E35183"/>
    <w:rsid w:val="00E36F5A"/>
    <w:rsid w:val="00E370EA"/>
    <w:rsid w:val="00E375EA"/>
    <w:rsid w:val="00E37617"/>
    <w:rsid w:val="00E40916"/>
    <w:rsid w:val="00E40C17"/>
    <w:rsid w:val="00E40FC1"/>
    <w:rsid w:val="00E41053"/>
    <w:rsid w:val="00E41FA5"/>
    <w:rsid w:val="00E420C4"/>
    <w:rsid w:val="00E42295"/>
    <w:rsid w:val="00E428C4"/>
    <w:rsid w:val="00E42D9A"/>
    <w:rsid w:val="00E42EE3"/>
    <w:rsid w:val="00E43206"/>
    <w:rsid w:val="00E43510"/>
    <w:rsid w:val="00E43A9B"/>
    <w:rsid w:val="00E43C01"/>
    <w:rsid w:val="00E44285"/>
    <w:rsid w:val="00E451E6"/>
    <w:rsid w:val="00E455B1"/>
    <w:rsid w:val="00E45EEF"/>
    <w:rsid w:val="00E460A7"/>
    <w:rsid w:val="00E467B9"/>
    <w:rsid w:val="00E4721D"/>
    <w:rsid w:val="00E472BD"/>
    <w:rsid w:val="00E47C89"/>
    <w:rsid w:val="00E5017D"/>
    <w:rsid w:val="00E5097E"/>
    <w:rsid w:val="00E50B77"/>
    <w:rsid w:val="00E5101D"/>
    <w:rsid w:val="00E5113A"/>
    <w:rsid w:val="00E51D19"/>
    <w:rsid w:val="00E52112"/>
    <w:rsid w:val="00E529E7"/>
    <w:rsid w:val="00E52AC6"/>
    <w:rsid w:val="00E53028"/>
    <w:rsid w:val="00E53A55"/>
    <w:rsid w:val="00E53BBD"/>
    <w:rsid w:val="00E54572"/>
    <w:rsid w:val="00E549C9"/>
    <w:rsid w:val="00E55AA9"/>
    <w:rsid w:val="00E55BE9"/>
    <w:rsid w:val="00E55C59"/>
    <w:rsid w:val="00E55E68"/>
    <w:rsid w:val="00E56F83"/>
    <w:rsid w:val="00E56FB2"/>
    <w:rsid w:val="00E57B06"/>
    <w:rsid w:val="00E57C8A"/>
    <w:rsid w:val="00E57E2A"/>
    <w:rsid w:val="00E57F3E"/>
    <w:rsid w:val="00E6046C"/>
    <w:rsid w:val="00E605C5"/>
    <w:rsid w:val="00E61251"/>
    <w:rsid w:val="00E61D44"/>
    <w:rsid w:val="00E61D6C"/>
    <w:rsid w:val="00E6246B"/>
    <w:rsid w:val="00E626B9"/>
    <w:rsid w:val="00E63D29"/>
    <w:rsid w:val="00E6454A"/>
    <w:rsid w:val="00E64A18"/>
    <w:rsid w:val="00E650FB"/>
    <w:rsid w:val="00E656E3"/>
    <w:rsid w:val="00E65B44"/>
    <w:rsid w:val="00E65CC1"/>
    <w:rsid w:val="00E65D69"/>
    <w:rsid w:val="00E667B6"/>
    <w:rsid w:val="00E669E0"/>
    <w:rsid w:val="00E672C6"/>
    <w:rsid w:val="00E67957"/>
    <w:rsid w:val="00E67B45"/>
    <w:rsid w:val="00E7089B"/>
    <w:rsid w:val="00E70F66"/>
    <w:rsid w:val="00E70FDA"/>
    <w:rsid w:val="00E710A6"/>
    <w:rsid w:val="00E7293B"/>
    <w:rsid w:val="00E72A99"/>
    <w:rsid w:val="00E72D65"/>
    <w:rsid w:val="00E72E47"/>
    <w:rsid w:val="00E7314F"/>
    <w:rsid w:val="00E73686"/>
    <w:rsid w:val="00E73CC8"/>
    <w:rsid w:val="00E74430"/>
    <w:rsid w:val="00E75127"/>
    <w:rsid w:val="00E75AB3"/>
    <w:rsid w:val="00E75E06"/>
    <w:rsid w:val="00E75F93"/>
    <w:rsid w:val="00E76272"/>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084E"/>
    <w:rsid w:val="00E911A8"/>
    <w:rsid w:val="00E915D5"/>
    <w:rsid w:val="00E91774"/>
    <w:rsid w:val="00E919FB"/>
    <w:rsid w:val="00E92093"/>
    <w:rsid w:val="00E927EE"/>
    <w:rsid w:val="00E928F8"/>
    <w:rsid w:val="00E932A7"/>
    <w:rsid w:val="00E93892"/>
    <w:rsid w:val="00E93929"/>
    <w:rsid w:val="00E93957"/>
    <w:rsid w:val="00E93E03"/>
    <w:rsid w:val="00E940FA"/>
    <w:rsid w:val="00E94F63"/>
    <w:rsid w:val="00E95251"/>
    <w:rsid w:val="00E952C2"/>
    <w:rsid w:val="00E957F1"/>
    <w:rsid w:val="00E95BB8"/>
    <w:rsid w:val="00E95CB8"/>
    <w:rsid w:val="00E964E5"/>
    <w:rsid w:val="00E9691C"/>
    <w:rsid w:val="00E96A11"/>
    <w:rsid w:val="00E96C66"/>
    <w:rsid w:val="00E96CA2"/>
    <w:rsid w:val="00E96CBE"/>
    <w:rsid w:val="00EA08C9"/>
    <w:rsid w:val="00EA1038"/>
    <w:rsid w:val="00EA136D"/>
    <w:rsid w:val="00EA171A"/>
    <w:rsid w:val="00EA173A"/>
    <w:rsid w:val="00EA19F4"/>
    <w:rsid w:val="00EA24A1"/>
    <w:rsid w:val="00EA26AC"/>
    <w:rsid w:val="00EA29AF"/>
    <w:rsid w:val="00EA2EB2"/>
    <w:rsid w:val="00EA32E1"/>
    <w:rsid w:val="00EA3C84"/>
    <w:rsid w:val="00EA3E75"/>
    <w:rsid w:val="00EA4C78"/>
    <w:rsid w:val="00EA5100"/>
    <w:rsid w:val="00EA5726"/>
    <w:rsid w:val="00EA659C"/>
    <w:rsid w:val="00EA6679"/>
    <w:rsid w:val="00EA67CA"/>
    <w:rsid w:val="00EA6EDA"/>
    <w:rsid w:val="00EA728B"/>
    <w:rsid w:val="00EA7C8F"/>
    <w:rsid w:val="00EA7CAF"/>
    <w:rsid w:val="00EA7D6B"/>
    <w:rsid w:val="00EB0086"/>
    <w:rsid w:val="00EB00BD"/>
    <w:rsid w:val="00EB039C"/>
    <w:rsid w:val="00EB1259"/>
    <w:rsid w:val="00EB1739"/>
    <w:rsid w:val="00EB1999"/>
    <w:rsid w:val="00EB2228"/>
    <w:rsid w:val="00EB275F"/>
    <w:rsid w:val="00EB27E5"/>
    <w:rsid w:val="00EB2CC9"/>
    <w:rsid w:val="00EB384C"/>
    <w:rsid w:val="00EB38D7"/>
    <w:rsid w:val="00EB4219"/>
    <w:rsid w:val="00EB456D"/>
    <w:rsid w:val="00EB46D7"/>
    <w:rsid w:val="00EB48E4"/>
    <w:rsid w:val="00EB4D8E"/>
    <w:rsid w:val="00EB50F9"/>
    <w:rsid w:val="00EB5130"/>
    <w:rsid w:val="00EB598E"/>
    <w:rsid w:val="00EB5CAD"/>
    <w:rsid w:val="00EB6094"/>
    <w:rsid w:val="00EB6349"/>
    <w:rsid w:val="00EB6789"/>
    <w:rsid w:val="00EB6791"/>
    <w:rsid w:val="00EB6C34"/>
    <w:rsid w:val="00EB7508"/>
    <w:rsid w:val="00EB784F"/>
    <w:rsid w:val="00EC0247"/>
    <w:rsid w:val="00EC0304"/>
    <w:rsid w:val="00EC09C1"/>
    <w:rsid w:val="00EC0C7B"/>
    <w:rsid w:val="00EC0CC0"/>
    <w:rsid w:val="00EC0DA2"/>
    <w:rsid w:val="00EC0F36"/>
    <w:rsid w:val="00EC16BD"/>
    <w:rsid w:val="00EC1A0E"/>
    <w:rsid w:val="00EC1CC4"/>
    <w:rsid w:val="00EC1E2C"/>
    <w:rsid w:val="00EC284B"/>
    <w:rsid w:val="00EC3D3C"/>
    <w:rsid w:val="00EC4CDE"/>
    <w:rsid w:val="00EC51C1"/>
    <w:rsid w:val="00EC5B18"/>
    <w:rsid w:val="00EC695C"/>
    <w:rsid w:val="00EC6C5D"/>
    <w:rsid w:val="00EC7203"/>
    <w:rsid w:val="00ED007B"/>
    <w:rsid w:val="00ED05D2"/>
    <w:rsid w:val="00ED093B"/>
    <w:rsid w:val="00ED0949"/>
    <w:rsid w:val="00ED09CF"/>
    <w:rsid w:val="00ED1B27"/>
    <w:rsid w:val="00ED2797"/>
    <w:rsid w:val="00ED2BC2"/>
    <w:rsid w:val="00ED3166"/>
    <w:rsid w:val="00ED3868"/>
    <w:rsid w:val="00ED3F56"/>
    <w:rsid w:val="00ED40F2"/>
    <w:rsid w:val="00ED4CE1"/>
    <w:rsid w:val="00ED5682"/>
    <w:rsid w:val="00ED59F0"/>
    <w:rsid w:val="00ED5ABF"/>
    <w:rsid w:val="00ED5EEC"/>
    <w:rsid w:val="00ED6B57"/>
    <w:rsid w:val="00ED6B80"/>
    <w:rsid w:val="00ED6EF2"/>
    <w:rsid w:val="00ED6F37"/>
    <w:rsid w:val="00ED7FC4"/>
    <w:rsid w:val="00EE03CF"/>
    <w:rsid w:val="00EE1C0A"/>
    <w:rsid w:val="00EE3033"/>
    <w:rsid w:val="00EE3AFA"/>
    <w:rsid w:val="00EE3BCC"/>
    <w:rsid w:val="00EE3C92"/>
    <w:rsid w:val="00EE4115"/>
    <w:rsid w:val="00EE4C80"/>
    <w:rsid w:val="00EE50CF"/>
    <w:rsid w:val="00EE513B"/>
    <w:rsid w:val="00EE5142"/>
    <w:rsid w:val="00EE5161"/>
    <w:rsid w:val="00EE548A"/>
    <w:rsid w:val="00EE54DA"/>
    <w:rsid w:val="00EE57E9"/>
    <w:rsid w:val="00EE5AC9"/>
    <w:rsid w:val="00EE6415"/>
    <w:rsid w:val="00EE6EA5"/>
    <w:rsid w:val="00EE70C1"/>
    <w:rsid w:val="00EE75B2"/>
    <w:rsid w:val="00EE7D15"/>
    <w:rsid w:val="00EE7E07"/>
    <w:rsid w:val="00EF0413"/>
    <w:rsid w:val="00EF041B"/>
    <w:rsid w:val="00EF0723"/>
    <w:rsid w:val="00EF07FB"/>
    <w:rsid w:val="00EF0C19"/>
    <w:rsid w:val="00EF1383"/>
    <w:rsid w:val="00EF1DF4"/>
    <w:rsid w:val="00EF2CCD"/>
    <w:rsid w:val="00EF3174"/>
    <w:rsid w:val="00EF317D"/>
    <w:rsid w:val="00EF3188"/>
    <w:rsid w:val="00EF328C"/>
    <w:rsid w:val="00EF3770"/>
    <w:rsid w:val="00EF3E37"/>
    <w:rsid w:val="00EF495A"/>
    <w:rsid w:val="00EF4965"/>
    <w:rsid w:val="00EF4B8E"/>
    <w:rsid w:val="00EF4C31"/>
    <w:rsid w:val="00EF56AD"/>
    <w:rsid w:val="00EF59D3"/>
    <w:rsid w:val="00EF5D3A"/>
    <w:rsid w:val="00EF5F9C"/>
    <w:rsid w:val="00EF64D5"/>
    <w:rsid w:val="00EF74F0"/>
    <w:rsid w:val="00F001B3"/>
    <w:rsid w:val="00F00317"/>
    <w:rsid w:val="00F0086A"/>
    <w:rsid w:val="00F0092B"/>
    <w:rsid w:val="00F00B83"/>
    <w:rsid w:val="00F012CA"/>
    <w:rsid w:val="00F020CF"/>
    <w:rsid w:val="00F02EBB"/>
    <w:rsid w:val="00F02EE9"/>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2909"/>
    <w:rsid w:val="00F136D1"/>
    <w:rsid w:val="00F139F4"/>
    <w:rsid w:val="00F141AC"/>
    <w:rsid w:val="00F14A3E"/>
    <w:rsid w:val="00F1587E"/>
    <w:rsid w:val="00F160C8"/>
    <w:rsid w:val="00F17520"/>
    <w:rsid w:val="00F17758"/>
    <w:rsid w:val="00F17937"/>
    <w:rsid w:val="00F179A2"/>
    <w:rsid w:val="00F17FEA"/>
    <w:rsid w:val="00F2099E"/>
    <w:rsid w:val="00F20AA9"/>
    <w:rsid w:val="00F20B53"/>
    <w:rsid w:val="00F20C06"/>
    <w:rsid w:val="00F20D8B"/>
    <w:rsid w:val="00F211C0"/>
    <w:rsid w:val="00F212EB"/>
    <w:rsid w:val="00F2154B"/>
    <w:rsid w:val="00F215B6"/>
    <w:rsid w:val="00F21B7D"/>
    <w:rsid w:val="00F22826"/>
    <w:rsid w:val="00F22C7E"/>
    <w:rsid w:val="00F22E70"/>
    <w:rsid w:val="00F2385B"/>
    <w:rsid w:val="00F239CC"/>
    <w:rsid w:val="00F23C55"/>
    <w:rsid w:val="00F2413B"/>
    <w:rsid w:val="00F24335"/>
    <w:rsid w:val="00F24A68"/>
    <w:rsid w:val="00F24CC8"/>
    <w:rsid w:val="00F24E45"/>
    <w:rsid w:val="00F25275"/>
    <w:rsid w:val="00F25685"/>
    <w:rsid w:val="00F25CCD"/>
    <w:rsid w:val="00F26676"/>
    <w:rsid w:val="00F26A92"/>
    <w:rsid w:val="00F278A2"/>
    <w:rsid w:val="00F27B51"/>
    <w:rsid w:val="00F27C31"/>
    <w:rsid w:val="00F302FB"/>
    <w:rsid w:val="00F30ADD"/>
    <w:rsid w:val="00F30D23"/>
    <w:rsid w:val="00F312B2"/>
    <w:rsid w:val="00F317A2"/>
    <w:rsid w:val="00F31AF0"/>
    <w:rsid w:val="00F32475"/>
    <w:rsid w:val="00F34713"/>
    <w:rsid w:val="00F34F13"/>
    <w:rsid w:val="00F35196"/>
    <w:rsid w:val="00F35674"/>
    <w:rsid w:val="00F35729"/>
    <w:rsid w:val="00F357E2"/>
    <w:rsid w:val="00F35A4B"/>
    <w:rsid w:val="00F35DCB"/>
    <w:rsid w:val="00F364EF"/>
    <w:rsid w:val="00F36A0F"/>
    <w:rsid w:val="00F3725B"/>
    <w:rsid w:val="00F40894"/>
    <w:rsid w:val="00F411DA"/>
    <w:rsid w:val="00F41595"/>
    <w:rsid w:val="00F41B8F"/>
    <w:rsid w:val="00F4242D"/>
    <w:rsid w:val="00F425BF"/>
    <w:rsid w:val="00F4292F"/>
    <w:rsid w:val="00F43A1D"/>
    <w:rsid w:val="00F4420B"/>
    <w:rsid w:val="00F44B18"/>
    <w:rsid w:val="00F44B39"/>
    <w:rsid w:val="00F45603"/>
    <w:rsid w:val="00F45AD2"/>
    <w:rsid w:val="00F45E55"/>
    <w:rsid w:val="00F46A6E"/>
    <w:rsid w:val="00F46BB5"/>
    <w:rsid w:val="00F47748"/>
    <w:rsid w:val="00F47763"/>
    <w:rsid w:val="00F50B2F"/>
    <w:rsid w:val="00F50C20"/>
    <w:rsid w:val="00F512CF"/>
    <w:rsid w:val="00F51359"/>
    <w:rsid w:val="00F5191D"/>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5737B"/>
    <w:rsid w:val="00F60259"/>
    <w:rsid w:val="00F61944"/>
    <w:rsid w:val="00F61EA9"/>
    <w:rsid w:val="00F62067"/>
    <w:rsid w:val="00F63012"/>
    <w:rsid w:val="00F63156"/>
    <w:rsid w:val="00F651FE"/>
    <w:rsid w:val="00F6526E"/>
    <w:rsid w:val="00F65CDA"/>
    <w:rsid w:val="00F66DCB"/>
    <w:rsid w:val="00F6715C"/>
    <w:rsid w:val="00F67383"/>
    <w:rsid w:val="00F70B52"/>
    <w:rsid w:val="00F70C98"/>
    <w:rsid w:val="00F72000"/>
    <w:rsid w:val="00F724B0"/>
    <w:rsid w:val="00F7355A"/>
    <w:rsid w:val="00F737A9"/>
    <w:rsid w:val="00F737E7"/>
    <w:rsid w:val="00F7449E"/>
    <w:rsid w:val="00F744CA"/>
    <w:rsid w:val="00F744E1"/>
    <w:rsid w:val="00F74EC6"/>
    <w:rsid w:val="00F750DB"/>
    <w:rsid w:val="00F7553B"/>
    <w:rsid w:val="00F76845"/>
    <w:rsid w:val="00F77338"/>
    <w:rsid w:val="00F77773"/>
    <w:rsid w:val="00F77FFA"/>
    <w:rsid w:val="00F8022A"/>
    <w:rsid w:val="00F8050E"/>
    <w:rsid w:val="00F80622"/>
    <w:rsid w:val="00F80728"/>
    <w:rsid w:val="00F80B41"/>
    <w:rsid w:val="00F80F18"/>
    <w:rsid w:val="00F80FF2"/>
    <w:rsid w:val="00F8199A"/>
    <w:rsid w:val="00F81F34"/>
    <w:rsid w:val="00F83333"/>
    <w:rsid w:val="00F84B40"/>
    <w:rsid w:val="00F85045"/>
    <w:rsid w:val="00F859A5"/>
    <w:rsid w:val="00F86779"/>
    <w:rsid w:val="00F870DE"/>
    <w:rsid w:val="00F87140"/>
    <w:rsid w:val="00F87822"/>
    <w:rsid w:val="00F879FB"/>
    <w:rsid w:val="00F87BE7"/>
    <w:rsid w:val="00F87C79"/>
    <w:rsid w:val="00F900AC"/>
    <w:rsid w:val="00F9016F"/>
    <w:rsid w:val="00F90343"/>
    <w:rsid w:val="00F90588"/>
    <w:rsid w:val="00F90B67"/>
    <w:rsid w:val="00F9157E"/>
    <w:rsid w:val="00F91619"/>
    <w:rsid w:val="00F91886"/>
    <w:rsid w:val="00F918E3"/>
    <w:rsid w:val="00F91B28"/>
    <w:rsid w:val="00F91BC9"/>
    <w:rsid w:val="00F92293"/>
    <w:rsid w:val="00F92C81"/>
    <w:rsid w:val="00F937BA"/>
    <w:rsid w:val="00F94524"/>
    <w:rsid w:val="00F94559"/>
    <w:rsid w:val="00F94E9E"/>
    <w:rsid w:val="00F95B0C"/>
    <w:rsid w:val="00F95EA4"/>
    <w:rsid w:val="00F96857"/>
    <w:rsid w:val="00F9696A"/>
    <w:rsid w:val="00F96FAB"/>
    <w:rsid w:val="00F9718D"/>
    <w:rsid w:val="00F97823"/>
    <w:rsid w:val="00F97C9B"/>
    <w:rsid w:val="00FA0330"/>
    <w:rsid w:val="00FA038E"/>
    <w:rsid w:val="00FA0B0B"/>
    <w:rsid w:val="00FA1017"/>
    <w:rsid w:val="00FA2005"/>
    <w:rsid w:val="00FA20EA"/>
    <w:rsid w:val="00FA212C"/>
    <w:rsid w:val="00FA28F7"/>
    <w:rsid w:val="00FA2F26"/>
    <w:rsid w:val="00FA2FC4"/>
    <w:rsid w:val="00FA3339"/>
    <w:rsid w:val="00FA3487"/>
    <w:rsid w:val="00FA3C24"/>
    <w:rsid w:val="00FA3FE8"/>
    <w:rsid w:val="00FA42C3"/>
    <w:rsid w:val="00FA4ABE"/>
    <w:rsid w:val="00FA4E90"/>
    <w:rsid w:val="00FA5F9C"/>
    <w:rsid w:val="00FA60EF"/>
    <w:rsid w:val="00FA61C5"/>
    <w:rsid w:val="00FA6776"/>
    <w:rsid w:val="00FA6E23"/>
    <w:rsid w:val="00FA6EE9"/>
    <w:rsid w:val="00FA6F3B"/>
    <w:rsid w:val="00FA6FD9"/>
    <w:rsid w:val="00FA72DA"/>
    <w:rsid w:val="00FA7565"/>
    <w:rsid w:val="00FA7AC5"/>
    <w:rsid w:val="00FA7C75"/>
    <w:rsid w:val="00FA7D2C"/>
    <w:rsid w:val="00FA7D34"/>
    <w:rsid w:val="00FA7F6E"/>
    <w:rsid w:val="00FB054E"/>
    <w:rsid w:val="00FB09AA"/>
    <w:rsid w:val="00FB0F97"/>
    <w:rsid w:val="00FB1097"/>
    <w:rsid w:val="00FB2534"/>
    <w:rsid w:val="00FB25B7"/>
    <w:rsid w:val="00FB2631"/>
    <w:rsid w:val="00FB26BF"/>
    <w:rsid w:val="00FB295D"/>
    <w:rsid w:val="00FB3177"/>
    <w:rsid w:val="00FB3277"/>
    <w:rsid w:val="00FB3782"/>
    <w:rsid w:val="00FB3DB9"/>
    <w:rsid w:val="00FB4262"/>
    <w:rsid w:val="00FB4317"/>
    <w:rsid w:val="00FB5D0D"/>
    <w:rsid w:val="00FB5E48"/>
    <w:rsid w:val="00FB6A71"/>
    <w:rsid w:val="00FB6B66"/>
    <w:rsid w:val="00FB7008"/>
    <w:rsid w:val="00FB7B5B"/>
    <w:rsid w:val="00FB7D12"/>
    <w:rsid w:val="00FB7D49"/>
    <w:rsid w:val="00FC0822"/>
    <w:rsid w:val="00FC1289"/>
    <w:rsid w:val="00FC141F"/>
    <w:rsid w:val="00FC1509"/>
    <w:rsid w:val="00FC2076"/>
    <w:rsid w:val="00FC2480"/>
    <w:rsid w:val="00FC303E"/>
    <w:rsid w:val="00FC3157"/>
    <w:rsid w:val="00FC3A36"/>
    <w:rsid w:val="00FC3B25"/>
    <w:rsid w:val="00FC3CA5"/>
    <w:rsid w:val="00FC3D2C"/>
    <w:rsid w:val="00FC59EF"/>
    <w:rsid w:val="00FC5AD8"/>
    <w:rsid w:val="00FC6563"/>
    <w:rsid w:val="00FC66D8"/>
    <w:rsid w:val="00FC66DC"/>
    <w:rsid w:val="00FC75DD"/>
    <w:rsid w:val="00FC7CBB"/>
    <w:rsid w:val="00FD0053"/>
    <w:rsid w:val="00FD0655"/>
    <w:rsid w:val="00FD091D"/>
    <w:rsid w:val="00FD0B64"/>
    <w:rsid w:val="00FD0DB6"/>
    <w:rsid w:val="00FD1251"/>
    <w:rsid w:val="00FD12DC"/>
    <w:rsid w:val="00FD1342"/>
    <w:rsid w:val="00FD1451"/>
    <w:rsid w:val="00FD18FD"/>
    <w:rsid w:val="00FD2343"/>
    <w:rsid w:val="00FD2E2E"/>
    <w:rsid w:val="00FD31AC"/>
    <w:rsid w:val="00FD3C9B"/>
    <w:rsid w:val="00FD4194"/>
    <w:rsid w:val="00FD4917"/>
    <w:rsid w:val="00FD495E"/>
    <w:rsid w:val="00FD4B28"/>
    <w:rsid w:val="00FD5F81"/>
    <w:rsid w:val="00FD6B45"/>
    <w:rsid w:val="00FD6B4C"/>
    <w:rsid w:val="00FD6D30"/>
    <w:rsid w:val="00FD6DFF"/>
    <w:rsid w:val="00FD7C38"/>
    <w:rsid w:val="00FE0AD1"/>
    <w:rsid w:val="00FE1A53"/>
    <w:rsid w:val="00FE215E"/>
    <w:rsid w:val="00FE29F6"/>
    <w:rsid w:val="00FE2ECD"/>
    <w:rsid w:val="00FE33D4"/>
    <w:rsid w:val="00FE388C"/>
    <w:rsid w:val="00FE3B63"/>
    <w:rsid w:val="00FE40B5"/>
    <w:rsid w:val="00FE46F3"/>
    <w:rsid w:val="00FE48D0"/>
    <w:rsid w:val="00FE48D7"/>
    <w:rsid w:val="00FE5A68"/>
    <w:rsid w:val="00FE5CFF"/>
    <w:rsid w:val="00FE6040"/>
    <w:rsid w:val="00FE693C"/>
    <w:rsid w:val="00FE6AD3"/>
    <w:rsid w:val="00FE6EA3"/>
    <w:rsid w:val="00FE73A3"/>
    <w:rsid w:val="00FE77BD"/>
    <w:rsid w:val="00FE78ED"/>
    <w:rsid w:val="00FE7E65"/>
    <w:rsid w:val="00FF013B"/>
    <w:rsid w:val="00FF06AE"/>
    <w:rsid w:val="00FF07B0"/>
    <w:rsid w:val="00FF08ED"/>
    <w:rsid w:val="00FF0DEF"/>
    <w:rsid w:val="00FF1765"/>
    <w:rsid w:val="00FF17EB"/>
    <w:rsid w:val="00FF1951"/>
    <w:rsid w:val="00FF2C9F"/>
    <w:rsid w:val="00FF2CF7"/>
    <w:rsid w:val="00FF2D25"/>
    <w:rsid w:val="00FF2E1E"/>
    <w:rsid w:val="00FF43D1"/>
    <w:rsid w:val="00FF48E0"/>
    <w:rsid w:val="00FF57D9"/>
    <w:rsid w:val="00FF5A2A"/>
    <w:rsid w:val="00FF5A64"/>
    <w:rsid w:val="00FF5C85"/>
    <w:rsid w:val="00FF5DDD"/>
    <w:rsid w:val="00FF613C"/>
    <w:rsid w:val="00FF699A"/>
    <w:rsid w:val="00FF7777"/>
    <w:rsid w:val="00FF7783"/>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0AE505"/>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 w:type="character" w:customStyle="1" w:styleId="mwe-math-mathml-inline">
    <w:name w:val="mwe-math-mathml-inline"/>
    <w:basedOn w:val="a3"/>
    <w:rsid w:val="00116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 Id="rId35"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991FE-5AF0-4075-AC55-68487DF91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3637</TotalTime>
  <Pages>56</Pages>
  <Words>6515</Words>
  <Characters>37138</Characters>
  <Application>Microsoft Office Word</Application>
  <DocSecurity>0</DocSecurity>
  <Lines>309</Lines>
  <Paragraphs>87</Paragraphs>
  <ScaleCrop>false</ScaleCrop>
  <Company>tsinghua</Company>
  <LinksUpToDate>false</LinksUpToDate>
  <CharactersWithSpaces>43566</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3179</cp:revision>
  <cp:lastPrinted>2017-06-07T15:56:00Z</cp:lastPrinted>
  <dcterms:created xsi:type="dcterms:W3CDTF">2017-06-02T03:22:00Z</dcterms:created>
  <dcterms:modified xsi:type="dcterms:W3CDTF">2017-06-12T14:31:00Z</dcterms:modified>
</cp:coreProperties>
</file>