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粗剪文稿-赖琴-04-敬畏之心"/>
    <w:p>
      <w:pPr>
        <w:pStyle w:val="Heading1"/>
      </w:pPr>
      <w:r>
        <w:rPr>
          <w:rFonts w:hint="eastAsia"/>
        </w:rPr>
        <w:t xml:space="preserve">粗剪文稿-赖琴-04-敬畏之心</w:t>
      </w:r>
    </w:p>
    <w:p>
      <w:r>
        <w:pict>
          <v:rect style="width:0;height:1.5pt" o:hralign="center" o:hrstd="t" o:hr="t"/>
        </w:pict>
      </w:r>
    </w:p>
    <w:bookmarkStart w:id="9" w:name="特效标注规范"/>
    <w:p>
      <w:pPr>
        <w:pStyle w:val="Heading3"/>
      </w:pPr>
      <w:r>
        <w:rPr>
          <w:rFonts w:hint="eastAsia"/>
          <w:b/>
          <w:bCs/>
        </w:rPr>
        <w:t xml:space="preserve">特效标注规范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黑字</w:t>
      </w:r>
      <w:r>
        <w:t xml:space="preserve">: </w:t>
      </w:r>
      <w:r>
        <w:rPr>
          <w:rFonts w:hint="eastAsia"/>
        </w:rPr>
        <w:t xml:space="preserve">视频最终呈现的文字。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红字</w:t>
      </w:r>
      <w:r>
        <w:t xml:space="preserve">: </w:t>
      </w:r>
      <w:r>
        <w:rPr>
          <w:rFonts w:hint="eastAsia"/>
        </w:rPr>
        <w:t xml:space="preserve">需要重点突出或进行动画处理的</w:t>
      </w:r>
      <w:r>
        <w:rPr>
          <w:rFonts w:hint="eastAsia"/>
          <w:b/>
          <w:bCs/>
        </w:rPr>
        <w:t xml:space="preserve">关键词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绿字</w:t>
      </w:r>
      <w:r>
        <w:t xml:space="preserve">: </w:t>
      </w:r>
      <w:r>
        <w:rPr>
          <w:rFonts w:hint="eastAsia"/>
        </w:rPr>
        <w:t xml:space="preserve">在粗剪中暂时保留，但可能因节奏问题最终被</w:t>
      </w: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的句子。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蓝字</w:t>
      </w:r>
      <w:r>
        <w:t xml:space="preserve">: </w:t>
      </w:r>
      <w:r>
        <w:rPr>
          <w:rFonts w:hint="eastAsia"/>
        </w:rPr>
        <w:t xml:space="preserve">出场人物的</w:t>
      </w:r>
      <w:r>
        <w:rPr>
          <w:rFonts w:hint="eastAsia"/>
          <w:b/>
          <w:bCs/>
        </w:rPr>
        <w:t xml:space="preserve">姓名或Title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黄字</w:t>
      </w:r>
      <w:r>
        <w:t xml:space="preserve">: </w:t>
      </w:r>
      <w:r>
        <w:rPr>
          <w:rFonts w:hint="eastAsia"/>
        </w:rPr>
        <w:t xml:space="preserve">需要剪辑师</w:t>
      </w:r>
      <w:r>
        <w:rPr>
          <w:rFonts w:hint="eastAsia"/>
          <w:b/>
          <w:bCs/>
        </w:rPr>
        <w:t xml:space="preserve">插入画面素材</w:t>
      </w:r>
      <w:r>
        <w:rPr>
          <w:rFonts w:hint="eastAsia"/>
        </w:rPr>
        <w:t xml:space="preserve">的提示。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浅蓝背景</w:t>
      </w:r>
      <w:r>
        <w:t xml:space="preserve">: </w:t>
      </w:r>
      <w:r>
        <w:rPr>
          <w:rFonts w:hint="eastAsia"/>
        </w:rPr>
        <w:t xml:space="preserve">用于标题中，高亮</w:t>
      </w:r>
      <w:r>
        <w:rPr>
          <w:rFonts w:hint="eastAsia"/>
          <w:b/>
          <w:bCs/>
        </w:rPr>
        <w:t xml:space="preserve">重点行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一个赚过1000万、又被罚了1500万的二次创业者，和一个一帆风顺的天才少年，我肯定投前者。</w:t>
      </w:r>
    </w:p>
    <w:p>
      <w:r>
        <w:pict>
          <v:rect style="width:0;height:1.5pt" o:hralign="center" o:hrstd="t" o:hr="t"/>
        </w:pict>
      </w:r>
    </w:p>
    <w:bookmarkEnd w:id="10"/>
    <w:bookmarkStart w:id="11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p>
      <w:pPr>
        <w:pStyle w:val="FirstParagraph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我为什么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&lt;mark&gt;更喜欢二次创业者？&lt;/mark&gt;</w:t>
      </w:r>
    </w:p>
    <w:p>
      <w:r>
        <w:pict>
          <v:rect style="width:0;height:1.5pt" o:hralign="center" o:hrstd="t" o:hr="t"/>
        </w:pict>
      </w:r>
    </w:p>
    <w:bookmarkEnd w:id="11"/>
    <w:bookmarkStart w:id="12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赖琴老师</w:t>
      </w:r>
      <w:r>
        <w:t xml:space="preserve"> </w:t>
      </w:r>
      <w:r>
        <w:rPr>
          <w:rFonts w:hint="eastAsia"/>
        </w:rPr>
        <w:t xml:space="preserve">早期创业者投融资顾问</w:t>
      </w:r>
      <w:r>
        <w:t xml:space="preserve"> | </w:t>
      </w:r>
      <w:r>
        <w:rPr>
          <w:rFonts w:hint="eastAsia"/>
        </w:rPr>
        <w:t xml:space="preserve">深度陪跑多家准上市公司</w:t>
      </w:r>
    </w:p>
    <w:p>
      <w:r>
        <w:pict>
          <v:rect style="width:0;height:1.5pt" o:hralign="center" o:hrstd="t" o:hr="t"/>
        </w:pict>
      </w:r>
    </w:p>
    <w:bookmarkEnd w:id="12"/>
    <w:bookmarkStart w:id="13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  <w:b/>
          <w:bCs/>
        </w:rPr>
        <w:t xml:space="preserve">(开场钩子)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10:42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为什么我说我特别喜欢去看一些</w:t>
      </w:r>
      <w:r>
        <w:rPr>
          <w:rFonts w:hint="eastAsia"/>
        </w:rPr>
        <w:t xml:space="preserve">二次创业</w:t>
      </w:r>
      <w:r>
        <w:rPr>
          <w:rFonts w:hint="eastAsia"/>
        </w:rPr>
        <w:t xml:space="preserve">的这种创业者？|</w:t>
      </w:r>
      <w:r>
        <w:t xml:space="preserve"> </w:t>
      </w:r>
      <w:r>
        <w:rPr>
          <w:rFonts w:hint="eastAsia"/>
        </w:rPr>
        <w:t xml:space="preserve">因为他经历过了这样的起落，他就开始有</w:t>
      </w:r>
      <w:r>
        <w:rPr>
          <w:rFonts w:hint="eastAsia"/>
        </w:rPr>
        <w:t xml:space="preserve">敬畏之心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(核心论述)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10:09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你看，成也新媒体，败也新媒体。|</w:t>
      </w:r>
      <w:r>
        <w:t xml:space="preserve"> </w:t>
      </w:r>
      <w:r>
        <w:rPr>
          <w:rFonts w:hint="eastAsia"/>
        </w:rPr>
        <w:t xml:space="preserve">很多人都为这个结果买单了，|</w:t>
      </w:r>
      <w:r>
        <w:t xml:space="preserve"> </w:t>
      </w:r>
      <w:r>
        <w:rPr>
          <w:rFonts w:hint="eastAsia"/>
        </w:rPr>
        <w:t xml:space="preserve">就他们可能就是我赚到1000万，但最终结果可能我要被罚的是1500万。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10:09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这个就是我们的认知思维没有到达，|</w:t>
      </w:r>
      <w:r>
        <w:t xml:space="preserve"> </w:t>
      </w:r>
      <w:r>
        <w:rPr>
          <w:rFonts w:hint="eastAsia"/>
        </w:rPr>
        <w:t xml:space="preserve">又没有去请这样的专业的投资人顾问来给自己去捋，|</w:t>
      </w:r>
      <w:r>
        <w:t xml:space="preserve"> </w:t>
      </w:r>
      <w:r>
        <w:rPr>
          <w:rFonts w:hint="eastAsia"/>
        </w:rPr>
        <w:t xml:space="preserve">我以为这个钱是我的，但其实这个钱只是你看得见摸不着的。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10:42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经历过起落，他就开始有敬畏之心，|</w:t>
      </w:r>
      <w:r>
        <w:t xml:space="preserve"> </w:t>
      </w:r>
      <w:r>
        <w:rPr>
          <w:rFonts w:hint="eastAsia"/>
        </w:rPr>
        <w:t xml:space="preserve">他就觉得原来我真的不是一个完全很</w:t>
      </w:r>
      <w:r>
        <w:rPr>
          <w:rFonts w:hint="eastAsia"/>
        </w:rPr>
        <w:t xml:space="preserve">全能</w:t>
      </w:r>
      <w:r>
        <w:rPr>
          <w:rFonts w:hint="eastAsia"/>
        </w:rPr>
        <w:t xml:space="preserve">的人，|</w:t>
      </w:r>
      <w:r>
        <w:t xml:space="preserve"> </w:t>
      </w:r>
      <w:r>
        <w:rPr>
          <w:rFonts w:hint="eastAsia"/>
        </w:rPr>
        <w:t xml:space="preserve">我需要有不同的人来加入到我的这个成长、我事业的发展这个路径上来</w:t>
      </w:r>
      <w:r>
        <w:rPr>
          <w:rFonts w:hint="eastAsia"/>
        </w:rPr>
        <w:t xml:space="preserve">托举</w:t>
      </w:r>
      <w:r>
        <w:rPr>
          <w:rFonts w:hint="eastAsia"/>
        </w:rPr>
        <w:t xml:space="preserve">我。</w:t>
      </w:r>
    </w:p>
    <w:p>
      <w:pPr>
        <w:pStyle w:val="BodyText"/>
      </w:pPr>
      <w:r>
        <w:rPr>
          <w:rFonts w:hint="eastAsia"/>
          <w:b/>
          <w:bCs/>
        </w:rPr>
        <w:t xml:space="preserve">(结尾)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13:10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所以，你能不能在这个常态当中能成为那个被托举出来的人，能成长起来的人，|</w:t>
      </w:r>
      <w:r>
        <w:t xml:space="preserve"> </w:t>
      </w:r>
      <w:r>
        <w:rPr>
          <w:rFonts w:hint="eastAsia"/>
        </w:rPr>
        <w:t xml:space="preserve">取决于你有没有足够的</w:t>
      </w:r>
      <w:r>
        <w:rPr>
          <w:rFonts w:hint="eastAsia"/>
        </w:rPr>
        <w:t xml:space="preserve">敬畏之心</w:t>
      </w:r>
      <w:r>
        <w:rPr>
          <w:rFonts w:hint="eastAsia"/>
        </w:rPr>
        <w:t xml:space="preserve">，和你有没有这种</w:t>
      </w:r>
      <w:r>
        <w:rPr>
          <w:rFonts w:hint="eastAsia"/>
        </w:rPr>
        <w:t xml:space="preserve">认知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2025-10-23T08:59:06Z</dcterms:created>
  <dcterms:modified xsi:type="dcterms:W3CDTF">2025-10-23T08:59:06Z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