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Love Mirroring</w:t>
      </w:r>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204607" w:rsidRDefault="002A3062">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1E43FF">
            <w:pPr>
              <w:pStyle w:val="AbsatzTab12Pt1-1"/>
              <w:rPr>
                <w:lang w:val="fr-CH"/>
              </w:rPr>
            </w:pPr>
            <w:r>
              <w:rPr>
                <w:lang w:val="fr-CH"/>
              </w:rPr>
              <w:t>Love Mirroring</w:t>
            </w: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1E43FF">
            <w:pPr>
              <w:pStyle w:val="AbsatzTab12Pt1-1"/>
              <w:rPr>
                <w:lang w:val="fr-CH"/>
              </w:rPr>
            </w:pPr>
            <w:r>
              <w:rPr>
                <w:lang w:val="fr-CH"/>
              </w:rPr>
              <w:t>1</w:t>
            </w: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Tim Allemann</w:t>
            </w:r>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F85A7A">
            <w:pPr>
              <w:pStyle w:val="AbsatzTab12Pt1-1"/>
              <w:rPr>
                <w:lang w:val="fr-CH"/>
              </w:rPr>
            </w:pPr>
            <w:r>
              <w:rPr>
                <w:lang w:val="fr-CH"/>
              </w:rPr>
              <w:t>1</w:t>
            </w:r>
            <w:r w:rsidR="00BA77F0">
              <w:rPr>
                <w:lang w:val="fr-CH"/>
              </w:rPr>
              <w:t>.</w:t>
            </w:r>
            <w:r>
              <w:rPr>
                <w:lang w:val="fr-CH"/>
              </w:rPr>
              <w:t>0</w:t>
            </w:r>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23T00:00:00Z">
              <w:dateFormat w:val="dd.MM.yyyy"/>
              <w:lid w:val="fr-CH"/>
              <w:storeMappedDataAs w:val="dateTime"/>
              <w:calendar w:val="gregorian"/>
            </w:date>
          </w:sdtPr>
          <w:sdtEndPr/>
          <w:sdtContent>
            <w:tc>
              <w:tcPr>
                <w:tcW w:w="6453" w:type="dxa"/>
                <w:hideMark/>
              </w:tcPr>
              <w:p w:rsidR="00204607" w:rsidRDefault="008F6F74">
                <w:pPr>
                  <w:pStyle w:val="AbsatzTab12Pt1-1"/>
                  <w:rPr>
                    <w:lang w:val="fr-CH"/>
                  </w:rPr>
                </w:pPr>
                <w:r>
                  <w:rPr>
                    <w:lang w:val="fr-CH"/>
                  </w:rPr>
                  <w:t>23.03.2020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Sébastien Berger, Paul Gillet, Han</w:t>
            </w:r>
            <w:r>
              <w:t>s Morsch, Tim Allemann</w:t>
            </w:r>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35449203"/>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598"/>
        <w:gridCol w:w="1984"/>
      </w:tblGrid>
      <w:tr w:rsidR="00204607" w:rsidTr="00C041D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59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rsidTr="00C041DF">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598"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1984"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17.03.2020</w:t>
            </w:r>
          </w:p>
        </w:tc>
        <w:tc>
          <w:tcPr>
            <w:tcW w:w="4598"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Modifications en fonction de la réunion matinale</w:t>
            </w:r>
          </w:p>
        </w:tc>
        <w:tc>
          <w:tcPr>
            <w:tcW w:w="1984"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Toute l’équipe</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Modification des éléments principaux</w:t>
            </w:r>
          </w:p>
        </w:tc>
        <w:tc>
          <w:tcPr>
            <w:tcW w:w="1984"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Tim et Sébastien</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0.4</w:t>
            </w:r>
          </w:p>
        </w:tc>
        <w:tc>
          <w:tcPr>
            <w:tcW w:w="1417"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Divers ajouts et modifications</w:t>
            </w:r>
          </w:p>
        </w:tc>
        <w:tc>
          <w:tcPr>
            <w:tcW w:w="1984"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Hans Morsch</w:t>
            </w:r>
          </w:p>
        </w:tc>
      </w:tr>
      <w:tr w:rsidR="00061D9C" w:rsidRPr="00FE34D9" w:rsidTr="00C041DF">
        <w:tc>
          <w:tcPr>
            <w:tcW w:w="1215"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1</w:t>
            </w:r>
            <w:r w:rsidR="007568DD">
              <w:rPr>
                <w:lang w:val="fr-CH"/>
              </w:rPr>
              <w:t>9</w:t>
            </w:r>
            <w:r>
              <w:rPr>
                <w:lang w:val="fr-CH"/>
              </w:rPr>
              <w:t>.03.2020</w:t>
            </w:r>
          </w:p>
        </w:tc>
        <w:tc>
          <w:tcPr>
            <w:tcW w:w="4598"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Finalisation du document</w:t>
            </w:r>
          </w:p>
        </w:tc>
        <w:tc>
          <w:tcPr>
            <w:tcW w:w="1984"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Toute l’équipe</w:t>
            </w:r>
          </w:p>
        </w:tc>
      </w:tr>
    </w:tbl>
    <w:p w:rsidR="00204607" w:rsidRDefault="00BA77F0">
      <w:pPr>
        <w:pStyle w:val="Lgende"/>
        <w:rPr>
          <w:lang w:val="fr-CH"/>
        </w:rPr>
      </w:pPr>
      <w:bookmarkStart w:id="9" w:name="_Toc448251712"/>
      <w:bookmarkStart w:id="10" w:name="_Toc2680369"/>
      <w:bookmarkStart w:id="11" w:name="_Toc35448123"/>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rsidR="00204607" w:rsidRDefault="00BA77F0">
      <w:pPr>
        <w:pStyle w:val="Inhaltsverzeichnis12"/>
        <w:rPr>
          <w:lang w:val="fr-CH"/>
        </w:rPr>
      </w:pPr>
      <w:bookmarkStart w:id="12" w:name="_Toc35449204"/>
      <w:bookmarkEnd w:id="5"/>
      <w:bookmarkEnd w:id="6"/>
      <w:bookmarkEnd w:id="7"/>
      <w:bookmarkEnd w:id="8"/>
      <w:r>
        <w:rPr>
          <w:lang w:val="fr-CH"/>
        </w:rPr>
        <w:t>Description</w:t>
      </w:r>
      <w:bookmarkEnd w:id="12"/>
    </w:p>
    <w:p w:rsidR="00204607" w:rsidRPr="004015AB" w:rsidRDefault="00BA77F0">
      <w:pPr>
        <w:pStyle w:val="Absatz"/>
        <w:rPr>
          <w:lang w:val="fr-CH"/>
        </w:rPr>
      </w:pPr>
      <w:r w:rsidRPr="004015AB">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3" w:name="_Toc35449205"/>
      <w:r>
        <w:rPr>
          <w:lang w:val="fr-CH"/>
        </w:rPr>
        <w:lastRenderedPageBreak/>
        <w:t>Contexte</w:t>
      </w:r>
      <w:bookmarkEnd w:id="13"/>
    </w:p>
    <w:p w:rsidR="00B32602" w:rsidRPr="00B32602" w:rsidRDefault="00B32602" w:rsidP="00B32602">
      <w:pPr>
        <w:pStyle w:val="Absatz"/>
        <w:rPr>
          <w:lang w:val="fr-CH"/>
        </w:rPr>
      </w:pPr>
      <w:r>
        <w:rPr>
          <w:lang w:val="fr-CH"/>
        </w:rPr>
        <w:t>Nous souhaitons lancer une application web de rencontre pour que des gens puissent échanger et partager sur une plateforme de confiance et conviviale.</w:t>
      </w:r>
    </w:p>
    <w:p w:rsidR="001C2182" w:rsidRDefault="001C2182">
      <w:pPr>
        <w:pStyle w:val="Absatz"/>
        <w:rPr>
          <w:lang w:val="fr-CH"/>
        </w:rPr>
      </w:pPr>
      <w:r>
        <w:rPr>
          <w:lang w:val="fr-CH"/>
        </w:rPr>
        <w:t>Il existe un large panel de site de rencontre regroupant un peu tous les mêmes fonctionnalités, notre motivation est de pouvoir offrir à nos utilisateurs</w:t>
      </w:r>
      <w:r w:rsidR="00B32602">
        <w:rPr>
          <w:lang w:val="fr-CH"/>
        </w:rPr>
        <w:t xml:space="preserve">, </w:t>
      </w:r>
      <w:r>
        <w:rPr>
          <w:lang w:val="fr-CH"/>
        </w:rPr>
        <w:t>la possibilité de faire des rencontres qui leurs correspondent mais aussi de créer une interaction avec des gens de plusieurs horizon</w:t>
      </w:r>
      <w:r w:rsidR="00B32602">
        <w:rPr>
          <w:lang w:val="fr-CH"/>
        </w:rPr>
        <w:t xml:space="preserve"> tout cela pour palier au vieillissement de la population.</w:t>
      </w:r>
    </w:p>
    <w:p w:rsidR="00204607" w:rsidRDefault="00BA77F0">
      <w:pPr>
        <w:pStyle w:val="Titre1"/>
        <w:numPr>
          <w:ilvl w:val="0"/>
          <w:numId w:val="28"/>
        </w:numPr>
        <w:rPr>
          <w:lang w:val="fr-CH"/>
        </w:rPr>
      </w:pPr>
      <w:bookmarkStart w:id="14" w:name="_Toc35449206"/>
      <w:r>
        <w:rPr>
          <w:lang w:val="fr-CH"/>
        </w:rPr>
        <w:t>Analyse de la situation</w:t>
      </w:r>
      <w:bookmarkEnd w:id="14"/>
    </w:p>
    <w:p w:rsidR="005C51BD" w:rsidRDefault="005C51BD" w:rsidP="005C51BD">
      <w:pPr>
        <w:pStyle w:val="Absatz"/>
        <w:rPr>
          <w:lang w:val="fr-CH"/>
        </w:rPr>
      </w:pPr>
      <w:r>
        <w:rPr>
          <w:lang w:val="fr-CH"/>
        </w:rPr>
        <w:t>Après quelques analyses et la mise en commun de nos expériences sur les différents sites de rencontres actuels nous avons pu noter quelques éléments qui pourrait nous aider à construire la base et le fondement de notre succès.</w:t>
      </w:r>
    </w:p>
    <w:p w:rsidR="0021114C" w:rsidRDefault="0021114C" w:rsidP="005C51BD">
      <w:pPr>
        <w:pStyle w:val="Absatz"/>
        <w:rPr>
          <w:lang w:val="fr-CH"/>
        </w:rPr>
      </w:pPr>
      <w:r>
        <w:rPr>
          <w:lang w:val="fr-CH"/>
        </w:rPr>
        <w:t>La plupart des plateformes utilise un système de match assez aléatoire et n’offre pas la possibilité de vraiment cibler son « public cible ». D’autre part on tombe très souvent sur des comptes qui ne reflètent pas la personne qui se trouve derrière et on peut tomber dans des situations délicates si on ne fait pas attention.</w:t>
      </w:r>
    </w:p>
    <w:p w:rsidR="00D5753B" w:rsidRPr="005C51BD" w:rsidRDefault="004A1DC8" w:rsidP="005C51BD">
      <w:pPr>
        <w:pStyle w:val="Absatz"/>
        <w:rPr>
          <w:lang w:val="fr-CH"/>
        </w:rPr>
      </w:pPr>
      <w:r>
        <w:rPr>
          <w:lang w:val="fr-CH"/>
        </w:rPr>
        <w:t xml:space="preserve">Notre objectif est de grouper nos expériences et de proposer à nos utilisateurs une expérience unique, sécuritaire et personnalisée pour qu’il puisse faire des rencontres aussi simplement que </w:t>
      </w:r>
      <w:r w:rsidR="00DC6265">
        <w:rPr>
          <w:lang w:val="fr-CH"/>
        </w:rPr>
        <w:t>s’il</w:t>
      </w:r>
      <w:r>
        <w:rPr>
          <w:lang w:val="fr-CH"/>
        </w:rPr>
        <w:t xml:space="preserve"> se regardait dans un miroir</w:t>
      </w:r>
      <w:r w:rsidR="00DC6265">
        <w:rPr>
          <w:lang w:val="fr-CH"/>
        </w:rPr>
        <w:t xml:space="preserve"> et cela sans se préoccuper de</w:t>
      </w:r>
      <w:r w:rsidR="009D1010">
        <w:rPr>
          <w:lang w:val="fr-CH"/>
        </w:rPr>
        <w:t xml:space="preserve"> savoir si la personne en face est authentique et ne pas se soucier de</w:t>
      </w:r>
      <w:r w:rsidR="00DC6265">
        <w:rPr>
          <w:lang w:val="fr-CH"/>
        </w:rPr>
        <w:t xml:space="preserve"> la menace des arnaques, site frauduleux ou autres moyens douteux.</w:t>
      </w:r>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5" w:name="_Toc448237591"/>
      <w:bookmarkStart w:id="16" w:name="_Toc493855078"/>
      <w:bookmarkStart w:id="17" w:name="_Toc528003870"/>
      <w:bookmarkStart w:id="18" w:name="_Toc529897050"/>
      <w:bookmarkStart w:id="19" w:name="_Toc35449207"/>
      <w:r>
        <w:rPr>
          <w:lang w:val="fr-CH"/>
        </w:rPr>
        <w:t>Organisation</w:t>
      </w:r>
      <w:bookmarkEnd w:id="15"/>
      <w:bookmarkEnd w:id="16"/>
      <w:bookmarkEnd w:id="17"/>
      <w:bookmarkEnd w:id="18"/>
      <w:bookmarkEnd w:id="19"/>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0" w:name="_Toc35449208"/>
      <w:bookmarkStart w:id="21" w:name="_Toc448237592"/>
      <w:bookmarkStart w:id="22" w:name="_Toc493855079"/>
      <w:bookmarkStart w:id="23" w:name="_Toc528003871"/>
      <w:bookmarkStart w:id="24" w:name="_Toc529897051"/>
      <w:r>
        <w:rPr>
          <w:lang w:val="fr-CH"/>
        </w:rPr>
        <w:t>Quantités et fréquences</w:t>
      </w:r>
      <w:bookmarkEnd w:id="20"/>
    </w:p>
    <w:p w:rsidR="00204607" w:rsidRDefault="00BA77F0">
      <w:pPr>
        <w:pStyle w:val="Titre3"/>
        <w:rPr>
          <w:lang w:val="fr-CH"/>
        </w:rPr>
      </w:pPr>
      <w:bookmarkStart w:id="25" w:name="_Toc35449209"/>
      <w:bookmarkEnd w:id="21"/>
      <w:bookmarkEnd w:id="22"/>
      <w:bookmarkEnd w:id="23"/>
      <w:bookmarkEnd w:id="24"/>
      <w:r>
        <w:rPr>
          <w:lang w:val="fr-CH"/>
        </w:rPr>
        <w:t>Équipements utilisés</w:t>
      </w:r>
      <w:bookmarkEnd w:id="25"/>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Cloud</w:t>
            </w:r>
            <w:r w:rsidR="00314509">
              <w:rPr>
                <w:lang w:val="fr-CH"/>
              </w:rPr>
              <w:t xml:space="preserve"> + DNS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Utilisation des services externalisés</w:t>
            </w:r>
          </w:p>
        </w:tc>
      </w:tr>
    </w:tbl>
    <w:p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3544812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rsidR="001E1BAB" w:rsidRPr="001E1BAB" w:rsidRDefault="001E1BAB" w:rsidP="001E1BAB">
      <w:pPr>
        <w:pStyle w:val="Absatz"/>
        <w:rPr>
          <w:lang w:val="fr-CH"/>
        </w:rPr>
      </w:pPr>
    </w:p>
    <w:p w:rsidR="00204607" w:rsidRDefault="00BA77F0">
      <w:pPr>
        <w:pStyle w:val="Titre3"/>
        <w:rPr>
          <w:lang w:val="fr-CH"/>
        </w:rPr>
      </w:pPr>
      <w:bookmarkStart w:id="33" w:name="_Toc35449210"/>
      <w:r>
        <w:rPr>
          <w:lang w:val="fr-CH"/>
        </w:rPr>
        <w:lastRenderedPageBreak/>
        <w:t>Opérations / Transactions</w:t>
      </w:r>
      <w:bookmarkEnd w:id="33"/>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r w:rsidR="009D1010">
              <w:rPr>
                <w:lang w:val="fr-CH"/>
              </w:rPr>
              <w:t xml:space="preserve"> abonnement</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600</w:t>
            </w:r>
            <w:r w:rsidR="00CD4415">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700</w:t>
            </w:r>
            <w:r>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500</w:t>
            </w:r>
            <w:r>
              <w:rPr>
                <w:lang w:val="fr-CH"/>
              </w:rPr>
              <w:t>.-</w:t>
            </w:r>
            <w:r w:rsidR="00BA77F0">
              <w:rPr>
                <w:lang w:val="fr-CH"/>
              </w:rPr>
              <w:t>/mois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4" w:name="_Toc493855120"/>
      <w:bookmarkStart w:id="35" w:name="_Toc528003907"/>
      <w:bookmarkStart w:id="36" w:name="_Toc529897088"/>
      <w:bookmarkStart w:id="37" w:name="_Toc3544812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rsidR="00204607" w:rsidRDefault="00BA77F0">
      <w:pPr>
        <w:pStyle w:val="Titre3"/>
        <w:rPr>
          <w:lang w:val="fr-CH"/>
        </w:rPr>
      </w:pPr>
      <w:bookmarkStart w:id="38" w:name="_Toc35449211"/>
      <w:r>
        <w:rPr>
          <w:lang w:val="fr-CH"/>
        </w:rPr>
        <w:t>Données</w:t>
      </w:r>
      <w:bookmarkEnd w:id="38"/>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D97018">
            <w:pPr>
              <w:pStyle w:val="AbsatzTab12Pt1-1Kur"/>
              <w:rPr>
                <w:lang w:val="fr-CH"/>
              </w:rPr>
            </w:pPr>
            <w:r>
              <w:rPr>
                <w:lang w:val="fr-CH"/>
              </w:rPr>
              <w:t>Compte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D97018">
            <w:pPr>
              <w:pStyle w:val="AbsatzTab12Pt1-1Kur"/>
              <w:rPr>
                <w:lang w:val="fr-CH"/>
              </w:rPr>
            </w:pPr>
            <w:r>
              <w:rPr>
                <w:lang w:val="fr-CH"/>
              </w:rPr>
              <w:t>10 000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keepNext/>
              <w:rPr>
                <w:lang w:val="fr-CH"/>
              </w:rPr>
            </w:pPr>
            <w:r>
              <w:rPr>
                <w:lang w:val="fr-CH"/>
              </w:rPr>
              <w:t>Conversation</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40 000</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2 500 / mois</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1200 / mois</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1500 /mois</w:t>
            </w:r>
          </w:p>
        </w:tc>
      </w:tr>
      <w:tr w:rsidR="00D97018">
        <w:trPr>
          <w:trHeight w:val="425"/>
        </w:trPr>
        <w:tc>
          <w:tcPr>
            <w:tcW w:w="2410"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keepNext/>
              <w:rPr>
                <w:lang w:val="fr-CH"/>
              </w:rPr>
            </w:pPr>
            <w:r>
              <w:rPr>
                <w:lang w:val="fr-CH"/>
              </w:rPr>
              <w:t>Paiement</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5000</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750 / mois</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350 / mois</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450 / mois</w:t>
            </w:r>
          </w:p>
        </w:tc>
      </w:tr>
    </w:tbl>
    <w:p w:rsidR="00204607" w:rsidRDefault="00BA77F0">
      <w:pPr>
        <w:pStyle w:val="Lgende"/>
        <w:rPr>
          <w:lang w:val="fr-CH"/>
        </w:rPr>
      </w:pPr>
      <w:bookmarkStart w:id="39" w:name="_Toc493855121"/>
      <w:bookmarkStart w:id="40" w:name="_Toc528003908"/>
      <w:bookmarkStart w:id="41" w:name="_Toc529897089"/>
      <w:bookmarkStart w:id="42" w:name="_Toc3544812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rsidR="00204607" w:rsidRDefault="00BA77F0">
      <w:pPr>
        <w:pStyle w:val="Titre2"/>
        <w:numPr>
          <w:ilvl w:val="1"/>
          <w:numId w:val="28"/>
        </w:numPr>
        <w:rPr>
          <w:lang w:val="fr-CH"/>
        </w:rPr>
      </w:pPr>
      <w:bookmarkStart w:id="43" w:name="_Toc35449212"/>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p w:rsidR="005E60BE" w:rsidRDefault="005E60BE" w:rsidP="005E60BE">
      <w:pPr>
        <w:pStyle w:val="Absatz"/>
        <w:rPr>
          <w:lang w:val="fr-CH"/>
        </w:rPr>
      </w:pPr>
      <w:r>
        <w:rPr>
          <w:lang w:val="fr-CH"/>
        </w:rPr>
        <w:t>Il faudra avoir une politique de protection des données conforme à la LPD (Loi sur la protection des données) et la RGPD pour pouvoir s’assurer que nos utilisateurs ne risquent pas leurs données et intégrités numérique au travers de notre application.</w:t>
      </w:r>
    </w:p>
    <w:p w:rsidR="005E60BE" w:rsidRDefault="005E60BE" w:rsidP="005E60BE">
      <w:pPr>
        <w:pStyle w:val="Absatz"/>
        <w:rPr>
          <w:lang w:val="fr-CH"/>
        </w:rPr>
      </w:pPr>
      <w:r>
        <w:rPr>
          <w:lang w:val="fr-CH"/>
        </w:rPr>
        <w:t>D’autre part, les utilisateurs devront accepter les conditions générales qui stipulera le traitement et la sauvegarde de leurs informations.</w:t>
      </w:r>
    </w:p>
    <w:p w:rsidR="009D201C" w:rsidRDefault="009D201C" w:rsidP="005E60BE">
      <w:pPr>
        <w:pStyle w:val="Absatz"/>
        <w:rPr>
          <w:lang w:val="fr-CH"/>
        </w:rPr>
      </w:pPr>
      <w:r>
        <w:rPr>
          <w:lang w:val="fr-CH"/>
        </w:rPr>
        <w:t>Le mot de passe devra être haché et l’utilisateur pourra avoir la possibilité de cacher certaines informations portant sur sa personnalité pour éviter des problèmes de discriminations.</w:t>
      </w:r>
    </w:p>
    <w:p w:rsidR="00011546" w:rsidRDefault="00011546" w:rsidP="005E60BE">
      <w:pPr>
        <w:pStyle w:val="Absatz"/>
        <w:rPr>
          <w:lang w:val="fr-CH"/>
        </w:rPr>
      </w:pPr>
      <w:r>
        <w:rPr>
          <w:lang w:val="fr-CH"/>
        </w:rPr>
        <w:t>L’utilisateur pourra supprimer en tout temps son compte en étant connecté et les données qui lui sont associés.</w:t>
      </w:r>
    </w:p>
    <w:p w:rsidR="001418E0" w:rsidRDefault="001418E0" w:rsidP="005E60BE">
      <w:pPr>
        <w:pStyle w:val="Absatz"/>
        <w:rPr>
          <w:lang w:val="fr-CH"/>
        </w:rPr>
      </w:pPr>
      <w:r>
        <w:rPr>
          <w:lang w:val="fr-CH"/>
        </w:rPr>
        <w:t>En tout temps, il pourra récupérer les données qu’il a entré sur le site.</w:t>
      </w:r>
    </w:p>
    <w:p w:rsidR="005C6036" w:rsidRDefault="003C5616" w:rsidP="005E60BE">
      <w:pPr>
        <w:pStyle w:val="Absatz"/>
        <w:rPr>
          <w:lang w:val="fr-CH"/>
        </w:rPr>
      </w:pPr>
      <w:r>
        <w:rPr>
          <w:lang w:val="fr-CH"/>
        </w:rPr>
        <w:t xml:space="preserve">La disponibilité de notre service se doit d’être irréprochable et </w:t>
      </w:r>
      <w:r w:rsidR="00E3292C">
        <w:rPr>
          <w:lang w:val="fr-CH"/>
        </w:rPr>
        <w:t>nous souhaitons offrir un service disponible avec un taux de 99.99%</w:t>
      </w:r>
      <w:r w:rsidR="005C6036">
        <w:rPr>
          <w:lang w:val="fr-CH"/>
        </w:rPr>
        <w:t>.</w:t>
      </w:r>
    </w:p>
    <w:p w:rsidR="005C7823" w:rsidRDefault="005C7823" w:rsidP="005E60BE">
      <w:pPr>
        <w:pStyle w:val="Absatz"/>
        <w:rPr>
          <w:lang w:val="fr-CH"/>
        </w:rPr>
      </w:pPr>
      <w:r>
        <w:rPr>
          <w:lang w:val="fr-CH"/>
        </w:rPr>
        <w:t>L’intégrité du système et des données sera assurée par la sécurisation de notre API avec une authentification sur l’application.</w:t>
      </w:r>
    </w:p>
    <w:p w:rsidR="0040773B" w:rsidRDefault="0040773B" w:rsidP="005E60BE">
      <w:pPr>
        <w:pStyle w:val="Absatz"/>
        <w:rPr>
          <w:lang w:val="fr-CH"/>
        </w:rPr>
      </w:pPr>
      <w:r>
        <w:rPr>
          <w:lang w:val="fr-CH"/>
        </w:rPr>
        <w:t>Pour l’intégrité du système il serait possible d’établir un SAN asynchrone pour pouvoir garantir le taux de disponibilité ainsi que l’intégrité des données.</w:t>
      </w:r>
    </w:p>
    <w:p w:rsidR="00204607" w:rsidRDefault="00BA77F0">
      <w:pPr>
        <w:pStyle w:val="Titre2"/>
        <w:numPr>
          <w:ilvl w:val="1"/>
          <w:numId w:val="28"/>
        </w:numPr>
        <w:rPr>
          <w:lang w:val="fr-CH"/>
        </w:rPr>
      </w:pPr>
      <w:bookmarkStart w:id="49" w:name="_Toc35449213"/>
      <w:bookmarkEnd w:id="44"/>
      <w:bookmarkEnd w:id="45"/>
      <w:bookmarkEnd w:id="46"/>
      <w:r>
        <w:rPr>
          <w:lang w:val="fr-CH"/>
        </w:rPr>
        <w:t>Analyse des points faibles, des points forts et de leurs causes</w:t>
      </w:r>
      <w:bookmarkEnd w:id="49"/>
    </w:p>
    <w:p w:rsidR="00204607" w:rsidRDefault="00BA77F0">
      <w:pPr>
        <w:pStyle w:val="Titre3"/>
        <w:rPr>
          <w:lang w:val="fr-CH"/>
        </w:rPr>
      </w:pPr>
      <w:bookmarkStart w:id="50" w:name="_Toc35449214"/>
      <w:r>
        <w:rPr>
          <w:lang w:val="fr-CH"/>
        </w:rPr>
        <w:t>Points forts</w:t>
      </w:r>
      <w:bookmarkEnd w:id="50"/>
    </w:p>
    <w:p w:rsidR="00204607" w:rsidRDefault="00BA77F0">
      <w:pPr>
        <w:pStyle w:val="Absatz"/>
        <w:rPr>
          <w:b/>
          <w:bCs/>
          <w:lang w:val="fr-CH"/>
        </w:rPr>
      </w:pPr>
      <w:r>
        <w:rPr>
          <w:lang w:val="fr-CH"/>
        </w:rPr>
        <w:t>Réflexions sous forme textuelle sur les possibilités de maintien, voire d’amélioration des points forts</w:t>
      </w:r>
      <w:r w:rsidR="00B604C8">
        <w:rPr>
          <w:lang w:val="fr-CH"/>
        </w:rPr>
        <w:t xml:space="preserve"> – </w:t>
      </w:r>
      <w:r w:rsidR="00B604C8" w:rsidRPr="00B604C8">
        <w:rPr>
          <w:b/>
          <w:bCs/>
          <w:lang w:val="fr-CH"/>
        </w:rPr>
        <w:t>App existante</w:t>
      </w:r>
    </w:p>
    <w:p w:rsidR="00043896" w:rsidRPr="00043896" w:rsidRDefault="00043896">
      <w:pPr>
        <w:pStyle w:val="Absatz"/>
        <w:rPr>
          <w:lang w:val="fr-CH"/>
        </w:rPr>
      </w:pPr>
      <w:r>
        <w:rPr>
          <w:lang w:val="fr-CH"/>
        </w:rPr>
        <w:lastRenderedPageBreak/>
        <w:t xml:space="preserve">Nous nous sommes basés sur la concurrence direct et nous avons choisis quelques concurrents qui sont actuellement les leaders du marché. Nos analyses se sont </w:t>
      </w:r>
      <w:r w:rsidR="00285565">
        <w:rPr>
          <w:lang w:val="fr-CH"/>
        </w:rPr>
        <w:t>portées</w:t>
      </w:r>
      <w:r>
        <w:rPr>
          <w:lang w:val="fr-CH"/>
        </w:rPr>
        <w:t xml:space="preserve"> sur Tinder, Happn, Once, Badoo.</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tabs>
                <w:tab w:val="left" w:pos="1410"/>
              </w:tabs>
              <w:rPr>
                <w:lang w:val="fr-CH"/>
              </w:rPr>
            </w:pPr>
            <w:r>
              <w:rPr>
                <w:lang w:val="fr-CH"/>
              </w:rPr>
              <w:t>Paiement sécurisé</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rPr>
                <w:lang w:val="fr-CH"/>
              </w:rPr>
            </w:pPr>
            <w:r>
              <w:rPr>
                <w:lang w:val="fr-CH"/>
              </w:rPr>
              <w:t>Utilisation d’API fiable et sécurisée</w:t>
            </w:r>
          </w:p>
        </w:tc>
        <w:tc>
          <w:tcPr>
            <w:tcW w:w="1559" w:type="dxa"/>
            <w:tcBorders>
              <w:top w:val="single" w:sz="4" w:space="0" w:color="auto"/>
              <w:left w:val="single" w:sz="4" w:space="0" w:color="auto"/>
              <w:bottom w:val="single" w:sz="4" w:space="0" w:color="auto"/>
              <w:right w:val="single" w:sz="4" w:space="0" w:color="auto"/>
            </w:tcBorders>
          </w:tcPr>
          <w:p w:rsidR="00204607" w:rsidRDefault="00AF67AD">
            <w:pPr>
              <w:pStyle w:val="AbsatzTab12Pt1-1Kur"/>
              <w:rPr>
                <w:lang w:val="fr-CH"/>
              </w:rPr>
            </w:pPr>
            <w:r>
              <w:rPr>
                <w:lang w:val="fr-CH"/>
              </w:rPr>
              <w:t>B</w:t>
            </w:r>
          </w:p>
        </w:tc>
      </w:tr>
      <w:tr w:rsidR="00204607" w:rsidRPr="002A5376">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rsidR="00204607" w:rsidRDefault="003918EA">
            <w:pPr>
              <w:pStyle w:val="AbsatzTab12Pt1-1Kur"/>
              <w:rPr>
                <w:lang w:val="fr-CH"/>
              </w:rPr>
            </w:pPr>
            <w:r>
              <w:rPr>
                <w:lang w:val="fr-CH"/>
              </w:rPr>
              <w:t>Service international</w:t>
            </w:r>
          </w:p>
        </w:tc>
        <w:tc>
          <w:tcPr>
            <w:tcW w:w="2977"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Application dans plusieurs langues et qui utilise la localisation</w:t>
            </w:r>
          </w:p>
        </w:tc>
        <w:tc>
          <w:tcPr>
            <w:tcW w:w="1559"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Service de match</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Pas de hasard dans leur Algorithme</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Simplicité d’utilisation</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Gauche pour refuser, droit pour vouloir plus</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0E65F1" w:rsidRPr="000E65F1">
        <w:trPr>
          <w:trHeight w:val="425"/>
        </w:trPr>
        <w:tc>
          <w:tcPr>
            <w:tcW w:w="567"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Live</w:t>
            </w:r>
          </w:p>
        </w:tc>
        <w:tc>
          <w:tcPr>
            <w:tcW w:w="2977"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Possibilité d’interagir avec une personne en directe</w:t>
            </w:r>
          </w:p>
        </w:tc>
        <w:tc>
          <w:tcPr>
            <w:tcW w:w="1559"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B</w:t>
            </w:r>
          </w:p>
        </w:tc>
      </w:tr>
      <w:tr w:rsidR="00204607" w:rsidRPr="006914A8">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rsidR="00204607" w:rsidRDefault="00BA77F0">
      <w:pPr>
        <w:pStyle w:val="Lgende"/>
        <w:rPr>
          <w:lang w:val="fr-CH"/>
        </w:rPr>
      </w:pPr>
      <w:bookmarkStart w:id="54" w:name="_Toc3544812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rsidR="00204607" w:rsidRDefault="00BA77F0">
      <w:pPr>
        <w:pStyle w:val="Titre3"/>
        <w:rPr>
          <w:lang w:val="fr-CH"/>
        </w:rPr>
      </w:pPr>
      <w:bookmarkStart w:id="55" w:name="_Toc35449215"/>
      <w:r>
        <w:rPr>
          <w:lang w:val="fr-CH"/>
        </w:rPr>
        <w:t>Points faibles</w:t>
      </w:r>
      <w:bookmarkEnd w:id="55"/>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292B8E">
            <w:pPr>
              <w:pStyle w:val="AbsatzTab12Pt1-1Kur"/>
              <w:tabs>
                <w:tab w:val="left" w:pos="1410"/>
              </w:tabs>
              <w:rPr>
                <w:lang w:val="fr-CH"/>
              </w:rPr>
            </w:pPr>
            <w:r>
              <w:rPr>
                <w:lang w:val="fr-CH"/>
              </w:rPr>
              <w:t>Identification des utilisateurs</w:t>
            </w:r>
          </w:p>
        </w:tc>
        <w:tc>
          <w:tcPr>
            <w:tcW w:w="2859" w:type="dxa"/>
            <w:tcBorders>
              <w:top w:val="single" w:sz="4" w:space="0" w:color="auto"/>
              <w:left w:val="single" w:sz="4" w:space="0" w:color="auto"/>
              <w:right w:val="single" w:sz="4" w:space="0" w:color="auto"/>
            </w:tcBorders>
            <w:hideMark/>
          </w:tcPr>
          <w:p w:rsidR="00204607" w:rsidRDefault="00292B8E">
            <w:pPr>
              <w:pStyle w:val="AbsatzTab12Pt1-1Kur"/>
              <w:rPr>
                <w:lang w:val="fr-CH"/>
              </w:rPr>
            </w:pPr>
            <w:r>
              <w:rPr>
                <w:lang w:val="fr-CH"/>
              </w:rPr>
              <w:t>Aucune vérification n’est effectuée au préalable</w:t>
            </w:r>
          </w:p>
        </w:tc>
        <w:tc>
          <w:tcPr>
            <w:tcW w:w="1493" w:type="dxa"/>
            <w:tcBorders>
              <w:top w:val="single" w:sz="4" w:space="0" w:color="auto"/>
              <w:left w:val="single" w:sz="4" w:space="0" w:color="auto"/>
              <w:right w:val="single" w:sz="4" w:space="0" w:color="auto"/>
            </w:tcBorders>
          </w:tcPr>
          <w:p w:rsidR="00204607" w:rsidRDefault="00292B8E">
            <w:pPr>
              <w:pStyle w:val="AbsatzTab12Pt1-1Kur"/>
              <w:rPr>
                <w:lang w:val="fr-CH"/>
              </w:rPr>
            </w:pPr>
            <w:r>
              <w:rPr>
                <w:lang w:val="fr-CH"/>
              </w:rPr>
              <w:t>M</w:t>
            </w:r>
          </w:p>
        </w:tc>
      </w:tr>
      <w:tr w:rsidR="00204607"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Publicité indésirable</w:t>
            </w:r>
          </w:p>
        </w:tc>
        <w:tc>
          <w:tcPr>
            <w:tcW w:w="2859"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Pas de gestion des chats avec un bot</w:t>
            </w:r>
          </w:p>
        </w:tc>
        <w:tc>
          <w:tcPr>
            <w:tcW w:w="1493"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E</w:t>
            </w:r>
          </w:p>
        </w:tc>
      </w:tr>
      <w:tr w:rsidR="00696A5E"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chat général</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d’interaction globale</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B</w:t>
            </w:r>
          </w:p>
        </w:tc>
      </w:tr>
      <w:tr w:rsidR="00696A5E" w:rsidRPr="00696A5E">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Vérification des utilisateurs</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contrôle des photos effectués</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E</w:t>
            </w:r>
          </w:p>
        </w:tc>
      </w:tr>
      <w:tr w:rsidR="000E65F1" w:rsidRPr="000E65F1">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05</w:t>
            </w:r>
          </w:p>
        </w:tc>
        <w:tc>
          <w:tcPr>
            <w:tcW w:w="3945" w:type="dxa"/>
            <w:tcBorders>
              <w:top w:val="single" w:sz="4" w:space="0" w:color="auto"/>
              <w:left w:val="single" w:sz="4" w:space="0" w:color="auto"/>
              <w:bottom w:val="single" w:sz="4" w:space="0" w:color="auto"/>
              <w:right w:val="single" w:sz="4" w:space="0" w:color="auto"/>
            </w:tcBorders>
          </w:tcPr>
          <w:p w:rsidR="000E65F1" w:rsidRDefault="005F4A1A">
            <w:pPr>
              <w:pStyle w:val="AbsatzTab12Pt1-1Kur"/>
              <w:rPr>
                <w:lang w:val="fr-CH"/>
              </w:rPr>
            </w:pPr>
            <w:r>
              <w:rPr>
                <w:lang w:val="fr-CH"/>
              </w:rPr>
              <w:t>Descriptions du profil</w:t>
            </w:r>
          </w:p>
        </w:tc>
        <w:tc>
          <w:tcPr>
            <w:tcW w:w="2859" w:type="dxa"/>
            <w:tcBorders>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 xml:space="preserve">Publicité pour </w:t>
            </w:r>
            <w:r w:rsidR="00B37EFC">
              <w:rPr>
                <w:lang w:val="fr-CH"/>
              </w:rPr>
              <w:t>ajouter</w:t>
            </w:r>
            <w:r>
              <w:rPr>
                <w:lang w:val="fr-CH"/>
              </w:rPr>
              <w:t xml:space="preserve"> des abonnées à leurs Instagram ou autre</w:t>
            </w:r>
          </w:p>
        </w:tc>
        <w:tc>
          <w:tcPr>
            <w:tcW w:w="1493" w:type="dxa"/>
            <w:tcBorders>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E</w:t>
            </w:r>
          </w:p>
        </w:tc>
      </w:tr>
      <w:tr w:rsidR="005F4A1A" w:rsidRPr="000E65F1">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06</w:t>
            </w:r>
          </w:p>
        </w:tc>
        <w:tc>
          <w:tcPr>
            <w:tcW w:w="3945" w:type="dxa"/>
            <w:tcBorders>
              <w:top w:val="single" w:sz="4" w:space="0" w:color="auto"/>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Live</w:t>
            </w:r>
          </w:p>
        </w:tc>
        <w:tc>
          <w:tcPr>
            <w:tcW w:w="2859" w:type="dxa"/>
            <w:tcBorders>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Détournement du live en e-cam</w:t>
            </w:r>
          </w:p>
        </w:tc>
        <w:tc>
          <w:tcPr>
            <w:tcW w:w="1493" w:type="dxa"/>
            <w:tcBorders>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B</w:t>
            </w:r>
          </w:p>
        </w:tc>
      </w:tr>
      <w:tr w:rsidR="00204607" w:rsidRPr="006914A8">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6" w:name="_Toc493594148"/>
            <w:bookmarkStart w:id="57" w:name="_Toc528003910"/>
            <w:bookmarkStart w:id="58" w:name="_Toc529897091"/>
            <w:r>
              <w:rPr>
                <w:lang w:val="fr-CH"/>
              </w:rPr>
              <w:t>* Potentiel d’élimination: É = élevé / M = moyen / B = bas</w:t>
            </w:r>
          </w:p>
        </w:tc>
      </w:tr>
    </w:tbl>
    <w:p w:rsidR="00204607" w:rsidRDefault="00BA77F0">
      <w:pPr>
        <w:pStyle w:val="Lgende"/>
        <w:rPr>
          <w:lang w:val="fr-CH"/>
        </w:rPr>
      </w:pPr>
      <w:bookmarkStart w:id="59" w:name="_Toc3544812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rsidR="00204607" w:rsidRDefault="00BA77F0">
      <w:pPr>
        <w:pStyle w:val="Titre3"/>
        <w:rPr>
          <w:lang w:val="fr-CH"/>
        </w:rPr>
      </w:pPr>
      <w:bookmarkStart w:id="60" w:name="_Toc35449216"/>
      <w:r>
        <w:rPr>
          <w:lang w:val="fr-CH"/>
        </w:rPr>
        <w:t>Causes</w:t>
      </w:r>
      <w:bookmarkEnd w:id="60"/>
    </w:p>
    <w:p w:rsidR="00204607" w:rsidRDefault="00B37EFC">
      <w:pPr>
        <w:pStyle w:val="Absatz"/>
        <w:rPr>
          <w:lang w:val="fr-CH"/>
        </w:rPr>
      </w:pPr>
      <w:r>
        <w:rPr>
          <w:lang w:val="fr-CH"/>
        </w:rPr>
        <w:t>On remarque que ce qui fait la force de nos concurrents ce sont les fonctionnalités de bases qui sont claires, concises et bien implémentées. Les utilisateurs n’ont pas besoin de se poser trop de question pour l’utilisation de l’application.</w:t>
      </w:r>
    </w:p>
    <w:p w:rsidR="00B37EFC" w:rsidRDefault="00B37EFC">
      <w:pPr>
        <w:pStyle w:val="Absatz"/>
        <w:rPr>
          <w:lang w:val="fr-CH"/>
        </w:rPr>
      </w:pPr>
      <w:r>
        <w:rPr>
          <w:lang w:val="fr-CH"/>
        </w:rPr>
        <w:t>Cependant, la conformité des données et des profils ne permet pas d’avoir une confiance totale en l’application et du moment que l’intérêt général des utilisateurs a disparu, l’application n’a pas d’autre opportunité d’exister (chat général par exemple).</w:t>
      </w:r>
    </w:p>
    <w:p w:rsidR="00B37EFC" w:rsidRDefault="00B37EFC">
      <w:pPr>
        <w:pStyle w:val="Absatz"/>
        <w:rPr>
          <w:lang w:val="fr-CH"/>
        </w:rPr>
      </w:pPr>
      <w:r>
        <w:rPr>
          <w:lang w:val="fr-CH"/>
        </w:rPr>
        <w:lastRenderedPageBreak/>
        <w:t>Souvent, on peut rencontrer des publicités ou des conversations ne portant pas un grand intérêt et les utilisateurs ne peuvent pas être protégé de cela par un chat bot car tout simplement nos concurrents n’en implémentent pas.</w:t>
      </w:r>
    </w:p>
    <w:p w:rsidR="00B37EFC" w:rsidRDefault="00B37EFC">
      <w:pPr>
        <w:pStyle w:val="Absatz"/>
        <w:rPr>
          <w:lang w:val="fr-CH"/>
        </w:rPr>
      </w:pPr>
      <w:r>
        <w:rPr>
          <w:lang w:val="fr-CH"/>
        </w:rPr>
        <w:t>Pour pouvoir faire notre force, nous devons réunir les faiblesses de nos concurrents pour fournir un service de qualité et qui reflète l’aspect professionnel de notre institution.</w:t>
      </w:r>
    </w:p>
    <w:p w:rsidR="00204607" w:rsidRDefault="00BA77F0">
      <w:pPr>
        <w:pStyle w:val="Titre2"/>
        <w:numPr>
          <w:ilvl w:val="1"/>
          <w:numId w:val="28"/>
        </w:numPr>
        <w:rPr>
          <w:lang w:val="fr-CH"/>
        </w:rPr>
      </w:pPr>
      <w:bookmarkStart w:id="61" w:name="_Toc35449217"/>
      <w:bookmarkEnd w:id="47"/>
      <w:bookmarkEnd w:id="48"/>
      <w:r>
        <w:rPr>
          <w:lang w:val="fr-CH"/>
        </w:rPr>
        <w:t>Contexte du système</w:t>
      </w:r>
      <w:bookmarkEnd w:id="61"/>
    </w:p>
    <w:p w:rsidR="00204607" w:rsidRDefault="00BA77F0">
      <w:pPr>
        <w:pStyle w:val="Titre3"/>
        <w:rPr>
          <w:lang w:val="fr-CH"/>
        </w:rPr>
      </w:pPr>
      <w:bookmarkStart w:id="62" w:name="_Toc35449218"/>
      <w:r>
        <w:rPr>
          <w:lang w:val="fr-CH"/>
        </w:rPr>
        <w:t>Description du contexte du système</w:t>
      </w:r>
      <w:bookmarkEnd w:id="62"/>
      <w:r>
        <w:rPr>
          <w:lang w:val="fr-CH"/>
        </w:rPr>
        <w:t xml:space="preserve"> </w:t>
      </w:r>
    </w:p>
    <w:tbl>
      <w:tblPr>
        <w:tblStyle w:val="TableauGrille1Clair"/>
        <w:tblW w:w="0" w:type="auto"/>
        <w:tblLook w:val="04A0" w:firstRow="1" w:lastRow="0" w:firstColumn="1" w:lastColumn="0" w:noHBand="0" w:noVBand="1"/>
      </w:tblPr>
      <w:tblGrid>
        <w:gridCol w:w="2547"/>
        <w:gridCol w:w="6514"/>
      </w:tblGrid>
      <w:tr w:rsidR="001249E9" w:rsidTr="0017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lang w:val="fr-CH"/>
              </w:rPr>
            </w:pPr>
            <w:r>
              <w:rPr>
                <w:lang w:val="fr-CH"/>
              </w:rPr>
              <w:t>Environnement</w:t>
            </w:r>
          </w:p>
        </w:tc>
        <w:tc>
          <w:tcPr>
            <w:tcW w:w="6514" w:type="dxa"/>
          </w:tcPr>
          <w:p w:rsidR="001249E9" w:rsidRDefault="001249E9" w:rsidP="001249E9">
            <w:pPr>
              <w:pStyle w:val="Absatz"/>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Pr="001249E9" w:rsidRDefault="001249E9" w:rsidP="001249E9">
            <w:pPr>
              <w:pStyle w:val="Absatz"/>
              <w:rPr>
                <w:b w:val="0"/>
                <w:bCs w:val="0"/>
                <w:lang w:val="fr-CH"/>
              </w:rPr>
            </w:pPr>
            <w:r>
              <w:rPr>
                <w:b w:val="0"/>
                <w:bCs w:val="0"/>
                <w:lang w:val="fr-CH"/>
              </w:rPr>
              <w:t>Externe</w:t>
            </w:r>
          </w:p>
        </w:tc>
        <w:tc>
          <w:tcPr>
            <w:tcW w:w="6514" w:type="dxa"/>
          </w:tcPr>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d’envoi des mails (campagne marketing)</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SMS</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paiement sécurisé</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Hébergeur</w:t>
            </w:r>
          </w:p>
          <w:p w:rsidR="001249E9" w:rsidRPr="00FD7F84" w:rsidRDefault="001249E9" w:rsidP="00FD7F84">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Support client</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b w:val="0"/>
                <w:bCs w:val="0"/>
                <w:lang w:val="fr-CH"/>
              </w:rPr>
            </w:pPr>
            <w:r>
              <w:rPr>
                <w:b w:val="0"/>
                <w:bCs w:val="0"/>
                <w:lang w:val="fr-CH"/>
              </w:rPr>
              <w:t>Interne</w:t>
            </w:r>
          </w:p>
        </w:tc>
        <w:tc>
          <w:tcPr>
            <w:tcW w:w="6514" w:type="dxa"/>
          </w:tcPr>
          <w:p w:rsidR="001249E9"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Modérateur</w:t>
            </w:r>
          </w:p>
          <w:p w:rsidR="00176FAC"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Utilisateur</w:t>
            </w:r>
          </w:p>
          <w:p w:rsidR="00360B97" w:rsidRPr="00360B97" w:rsidRDefault="00176FAC" w:rsidP="00360B97">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Testeur unitaire</w:t>
            </w:r>
          </w:p>
        </w:tc>
      </w:tr>
    </w:tbl>
    <w:p w:rsidR="001249E9" w:rsidRPr="001249E9" w:rsidRDefault="001249E9" w:rsidP="001249E9">
      <w:pPr>
        <w:pStyle w:val="Absatz"/>
        <w:rPr>
          <w:lang w:val="fr-CH"/>
        </w:rPr>
      </w:pPr>
    </w:p>
    <w:p w:rsidR="00204607" w:rsidRDefault="00BA77F0" w:rsidP="00527229">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r w:rsidR="00B604C8">
        <w:rPr>
          <w:lang w:val="fr-CH"/>
        </w:rPr>
        <w:t xml:space="preserve"> – </w:t>
      </w:r>
      <w:r w:rsidR="00B604C8" w:rsidRPr="001249E9">
        <w:rPr>
          <w:b/>
          <w:bCs/>
          <w:lang w:val="fr-CH"/>
        </w:rPr>
        <w:t>Environnement externe et interne</w:t>
      </w:r>
      <w:bookmarkStart w:id="63" w:name="_Toc448237601"/>
      <w:bookmarkStart w:id="64" w:name="_Toc493855083"/>
    </w:p>
    <w:p w:rsidR="00527229" w:rsidRDefault="003776EA" w:rsidP="00527229">
      <w:pPr>
        <w:pStyle w:val="Absatz"/>
        <w:jc w:val="center"/>
        <w:rPr>
          <w:lang w:val="fr-CH"/>
        </w:rPr>
      </w:pPr>
      <w:r>
        <w:rPr>
          <w:noProof/>
          <w:lang w:val="fr-CH"/>
        </w:rPr>
        <w:drawing>
          <wp:inline distT="0" distB="0" distL="0" distR="0">
            <wp:extent cx="2543175" cy="2550029"/>
            <wp:effectExtent l="0" t="0" r="0" b="317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ce.png"/>
                    <pic:cNvPicPr/>
                  </pic:nvPicPr>
                  <pic:blipFill>
                    <a:blip r:embed="rId8">
                      <a:extLst>
                        <a:ext uri="{28A0092B-C50C-407E-A947-70E740481C1C}">
                          <a14:useLocalDpi xmlns:a14="http://schemas.microsoft.com/office/drawing/2010/main" val="0"/>
                        </a:ext>
                      </a:extLst>
                    </a:blip>
                    <a:stretch>
                      <a:fillRect/>
                    </a:stretch>
                  </pic:blipFill>
                  <pic:spPr>
                    <a:xfrm>
                      <a:off x="0" y="0"/>
                      <a:ext cx="2547567" cy="2554433"/>
                    </a:xfrm>
                    <a:prstGeom prst="rect">
                      <a:avLst/>
                    </a:prstGeom>
                  </pic:spPr>
                </pic:pic>
              </a:graphicData>
            </a:graphic>
          </wp:inline>
        </w:drawing>
      </w:r>
    </w:p>
    <w:p w:rsidR="00527229" w:rsidRDefault="00527229" w:rsidP="00527229">
      <w:pPr>
        <w:pStyle w:val="Lgende"/>
        <w:jc w:val="center"/>
        <w:rPr>
          <w:lang w:val="fr-CH"/>
        </w:rPr>
      </w:pPr>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Pr>
          <w:noProof/>
          <w:lang w:val="fr-CH"/>
        </w:rPr>
        <w:t>1</w:t>
      </w:r>
      <w:r>
        <w:rPr>
          <w:noProof/>
          <w:lang w:val="fr-CH"/>
        </w:rPr>
        <w:fldChar w:fldCharType="end"/>
      </w:r>
      <w:r>
        <w:rPr>
          <w:lang w:val="fr-CH"/>
        </w:rPr>
        <w:t xml:space="preserve">  -</w:t>
      </w:r>
      <w:r>
        <w:rPr>
          <w:lang w:val="fr-CH"/>
        </w:rPr>
        <w:tab/>
        <w:t>Contexte du système (illustration)</w:t>
      </w:r>
    </w:p>
    <w:p w:rsidR="00527229" w:rsidRPr="00527229" w:rsidRDefault="00527229" w:rsidP="00527229">
      <w:pPr>
        <w:pStyle w:val="Absatz"/>
        <w:rPr>
          <w:lang w:val="fr-CH"/>
        </w:rPr>
      </w:pPr>
    </w:p>
    <w:p w:rsidR="00204607" w:rsidRDefault="00BA77F0">
      <w:pPr>
        <w:pStyle w:val="Titre3"/>
        <w:rPr>
          <w:lang w:val="fr-CH"/>
        </w:rPr>
      </w:pPr>
      <w:bookmarkStart w:id="65" w:name="_Toc35449219"/>
      <w:bookmarkStart w:id="66" w:name="_Toc528003876"/>
      <w:bookmarkStart w:id="67" w:name="_Toc529897056"/>
      <w:bookmarkEnd w:id="63"/>
      <w:bookmarkEnd w:id="64"/>
      <w:r>
        <w:rPr>
          <w:lang w:val="fr-CH"/>
        </w:rPr>
        <w:lastRenderedPageBreak/>
        <w:t>Diagramme du contexte</w:t>
      </w:r>
      <w:bookmarkEnd w:id="65"/>
    </w:p>
    <w:bookmarkEnd w:id="66"/>
    <w:bookmarkEnd w:id="67"/>
    <w:p w:rsidR="00204607" w:rsidRDefault="00CC2288" w:rsidP="00CC2288">
      <w:pPr>
        <w:pStyle w:val="Absatz"/>
        <w:jc w:val="center"/>
        <w:rPr>
          <w:lang w:val="fr-CH"/>
        </w:rPr>
      </w:pPr>
      <w:r>
        <w:rPr>
          <w:noProof/>
          <w:lang w:val="fr-CH"/>
        </w:rPr>
        <w:drawing>
          <wp:inline distT="0" distB="0" distL="0" distR="0">
            <wp:extent cx="4581525" cy="3365307"/>
            <wp:effectExtent l="0" t="0" r="0" b="6985"/>
            <wp:docPr id="3" name="Image 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PNG"/>
                    <pic:cNvPicPr/>
                  </pic:nvPicPr>
                  <pic:blipFill>
                    <a:blip r:embed="rId9">
                      <a:extLst>
                        <a:ext uri="{28A0092B-C50C-407E-A947-70E740481C1C}">
                          <a14:useLocalDpi xmlns:a14="http://schemas.microsoft.com/office/drawing/2010/main" val="0"/>
                        </a:ext>
                      </a:extLst>
                    </a:blip>
                    <a:stretch>
                      <a:fillRect/>
                    </a:stretch>
                  </pic:blipFill>
                  <pic:spPr>
                    <a:xfrm>
                      <a:off x="0" y="0"/>
                      <a:ext cx="4586258" cy="3368783"/>
                    </a:xfrm>
                    <a:prstGeom prst="rect">
                      <a:avLst/>
                    </a:prstGeom>
                  </pic:spPr>
                </pic:pic>
              </a:graphicData>
            </a:graphic>
          </wp:inline>
        </w:drawing>
      </w:r>
    </w:p>
    <w:p w:rsidR="00204607" w:rsidRDefault="00BA77F0" w:rsidP="00CC2288">
      <w:pPr>
        <w:pStyle w:val="Lgende"/>
        <w:jc w:val="center"/>
        <w:rPr>
          <w:lang w:val="fr-CH"/>
        </w:rPr>
      </w:pPr>
      <w:bookmarkStart w:id="68" w:name="_Toc528003904"/>
      <w:bookmarkStart w:id="69" w:name="_Toc529897085"/>
      <w:bookmarkStart w:id="70" w:name="_Toc26945128"/>
      <w:bookmarkStart w:id="71" w:name="_Toc448237602"/>
      <w:bookmarkStart w:id="72"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68"/>
      <w:bookmarkEnd w:id="69"/>
      <w:bookmarkEnd w:id="70"/>
    </w:p>
    <w:p w:rsidR="00204607" w:rsidRDefault="00BA77F0">
      <w:pPr>
        <w:pStyle w:val="Titre1"/>
        <w:numPr>
          <w:ilvl w:val="0"/>
          <w:numId w:val="28"/>
        </w:numPr>
        <w:rPr>
          <w:lang w:val="fr-CH"/>
        </w:rPr>
      </w:pPr>
      <w:bookmarkStart w:id="73" w:name="_Toc35449220"/>
      <w:bookmarkEnd w:id="71"/>
      <w:bookmarkEnd w:id="72"/>
      <w:r>
        <w:rPr>
          <w:lang w:val="fr-CH"/>
        </w:rPr>
        <w:t>Objectifs</w:t>
      </w:r>
      <w:bookmarkEnd w:id="73"/>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4" w:name="_Toc493855085"/>
      <w:bookmarkStart w:id="75" w:name="_Toc528003878"/>
      <w:bookmarkStart w:id="76" w:name="_Toc529897058"/>
      <w:bookmarkStart w:id="77" w:name="_Toc35449221"/>
      <w:r>
        <w:rPr>
          <w:lang w:val="fr-CH"/>
        </w:rPr>
        <w:t>Objectifs du système / du produit</w:t>
      </w:r>
      <w:bookmarkEnd w:id="74"/>
      <w:bookmarkEnd w:id="75"/>
      <w:bookmarkEnd w:id="76"/>
      <w:bookmarkEnd w:id="77"/>
    </w:p>
    <w:p w:rsidR="00204607" w:rsidRDefault="00BA77F0">
      <w:pPr>
        <w:pStyle w:val="Absatzkurs"/>
        <w:rPr>
          <w:lang w:val="fr-CH"/>
        </w:rPr>
      </w:pPr>
      <w:r>
        <w:rPr>
          <w:lang w:val="fr-CH"/>
        </w:rPr>
        <w:t>Exemples de catégories:</w:t>
      </w:r>
    </w:p>
    <w:p w:rsidR="00204607" w:rsidRPr="00D06212" w:rsidRDefault="00BA77F0">
      <w:pPr>
        <w:pStyle w:val="Aufzhlungspunkt1n0Ptkur"/>
        <w:rPr>
          <w:lang w:val="fr-CH"/>
        </w:rPr>
      </w:pPr>
      <w:r w:rsidRPr="00D06212">
        <w:rPr>
          <w:lang w:val="fr-CH"/>
        </w:rPr>
        <w:t>objectifs financiers, coûts / utilité / rentabilité</w:t>
      </w:r>
    </w:p>
    <w:p w:rsidR="00204607" w:rsidRPr="00D06212" w:rsidRDefault="00BA77F0">
      <w:pPr>
        <w:pStyle w:val="Aufzhlungspunkt1n0Ptkur"/>
        <w:rPr>
          <w:lang w:val="fr-CH"/>
        </w:rPr>
      </w:pPr>
      <w:r w:rsidRPr="00D06212">
        <w:rPr>
          <w:lang w:val="fr-CH"/>
        </w:rPr>
        <w:t>prestation, efficience, durée</w:t>
      </w:r>
    </w:p>
    <w:p w:rsidR="00204607" w:rsidRPr="00D06212" w:rsidRDefault="00BA77F0">
      <w:pPr>
        <w:pStyle w:val="Aufzhlungspunkt1n0Ptkur"/>
        <w:rPr>
          <w:lang w:val="fr-CH"/>
        </w:rPr>
      </w:pPr>
      <w:r w:rsidRPr="00D06212">
        <w:rPr>
          <w:lang w:val="fr-CH"/>
        </w:rPr>
        <w:t>qualité, réduction des erreurs</w:t>
      </w:r>
    </w:p>
    <w:p w:rsidR="00204607" w:rsidRPr="00D06212" w:rsidRDefault="00BA77F0">
      <w:pPr>
        <w:pStyle w:val="Aufzhlungspunkt1n0Ptkur"/>
        <w:rPr>
          <w:lang w:val="fr-CH"/>
        </w:rPr>
      </w:pPr>
      <w:r w:rsidRPr="00D06212">
        <w:rPr>
          <w:lang w:val="fr-CH"/>
        </w:rPr>
        <w:t>satisfaction de la clientèle / de l’utilisateur, service public</w:t>
      </w:r>
    </w:p>
    <w:p w:rsidR="00204607" w:rsidRPr="00D06212" w:rsidRDefault="00BA77F0">
      <w:pPr>
        <w:pStyle w:val="Aufzhlungspunkt1n0Ptkur"/>
        <w:rPr>
          <w:lang w:val="fr-CH"/>
        </w:rPr>
      </w:pPr>
      <w:r w:rsidRPr="00D06212">
        <w:rPr>
          <w:lang w:val="fr-CH"/>
        </w:rPr>
        <w:t>sécurité, fiabilité</w:t>
      </w:r>
    </w:p>
    <w:p w:rsidR="00204607" w:rsidRPr="00D06212" w:rsidRDefault="00BA77F0">
      <w:pPr>
        <w:pStyle w:val="Aufzhlungspunkt1n0Ptkur"/>
        <w:rPr>
          <w:lang w:val="fr-CH"/>
        </w:rPr>
      </w:pPr>
      <w:r w:rsidRPr="00D06212">
        <w:rPr>
          <w:lang w:val="fr-CH"/>
        </w:rPr>
        <w:t>conformité au droit</w:t>
      </w:r>
    </w:p>
    <w:p w:rsidR="00204607" w:rsidRPr="00D06212" w:rsidRDefault="00BA77F0">
      <w:pPr>
        <w:pStyle w:val="Aufzhlungspunkt1n0Ptkur"/>
        <w:rPr>
          <w:lang w:val="fr-CH"/>
        </w:rPr>
      </w:pPr>
      <w:r w:rsidRPr="00D06212">
        <w:rPr>
          <w:lang w:val="fr-CH"/>
        </w:rPr>
        <w:t>flexibilité</w:t>
      </w:r>
    </w:p>
    <w:p w:rsidR="00204607" w:rsidRPr="00D06212" w:rsidRDefault="00BA77F0">
      <w:pPr>
        <w:pStyle w:val="Aufzhlungspunkt1n0Ptkur"/>
        <w:rPr>
          <w:lang w:val="fr-CH"/>
        </w:rPr>
      </w:pPr>
      <w:r w:rsidRPr="00D06212">
        <w:rPr>
          <w:lang w:val="fr-CH"/>
        </w:rPr>
        <w:t>évolutivité</w:t>
      </w:r>
    </w:p>
    <w:p w:rsidR="00204607" w:rsidRPr="00D06212" w:rsidRDefault="00BA77F0">
      <w:pPr>
        <w:pStyle w:val="Aufzhlungspunkt1n0Ptkur"/>
        <w:rPr>
          <w:lang w:val="fr-CH"/>
        </w:rPr>
      </w:pPr>
      <w:r w:rsidRPr="00D06212">
        <w:rPr>
          <w:lang w:val="fr-CH"/>
        </w:rPr>
        <w:t>maintenance</w:t>
      </w:r>
    </w:p>
    <w:p w:rsidR="00204607" w:rsidRPr="00D06212" w:rsidRDefault="00BA77F0">
      <w:pPr>
        <w:pStyle w:val="Aufzhlungspunkt1n0Ptkur"/>
        <w:rPr>
          <w:lang w:val="fr-CH"/>
        </w:rPr>
      </w:pPr>
      <w:r w:rsidRPr="00D06212">
        <w:rPr>
          <w:lang w:val="fr-CH"/>
        </w:rPr>
        <w:t>durabilité</w:t>
      </w:r>
    </w:p>
    <w:p w:rsidR="00204607" w:rsidRDefault="00204607">
      <w:pPr>
        <w:pStyle w:val="Absatz0Pt"/>
        <w:rPr>
          <w:lang w:val="fr-CH"/>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2693"/>
        <w:gridCol w:w="3260"/>
        <w:gridCol w:w="1134"/>
      </w:tblGrid>
      <w:tr w:rsidR="00204607" w:rsidTr="009E1453">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C07642"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C07642" w:rsidRDefault="00B37887">
            <w:pPr>
              <w:pStyle w:val="AbsatzTab12Pt1-1Kur"/>
              <w:rPr>
                <w:lang w:val="fr-CH"/>
              </w:rPr>
            </w:pPr>
            <w:r>
              <w:rPr>
                <w:lang w:val="fr-CH"/>
              </w:rPr>
              <w:t>S1</w:t>
            </w:r>
          </w:p>
        </w:tc>
        <w:tc>
          <w:tcPr>
            <w:tcW w:w="1985"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Objectif financiers</w:t>
            </w:r>
          </w:p>
        </w:tc>
        <w:tc>
          <w:tcPr>
            <w:tcW w:w="2693"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Création d’un service supplémentaire avec la possibilité de s’abonner</w:t>
            </w:r>
          </w:p>
        </w:tc>
        <w:tc>
          <w:tcPr>
            <w:tcW w:w="3260"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C07642" w:rsidRDefault="004C1332">
            <w:pPr>
              <w:pStyle w:val="AbsatzTab12Pt1-1Kur"/>
              <w:rPr>
                <w:lang w:val="fr-CH"/>
              </w:rPr>
            </w:pPr>
            <w:r>
              <w:rPr>
                <w:lang w:val="fr-CH"/>
              </w:rPr>
              <w:t>R</w:t>
            </w:r>
          </w:p>
        </w:tc>
      </w:tr>
      <w:tr w:rsidR="00B37887"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lastRenderedPageBreak/>
              <w:t>S2</w:t>
            </w:r>
          </w:p>
        </w:tc>
        <w:tc>
          <w:tcPr>
            <w:tcW w:w="1985"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Rentabilité</w:t>
            </w:r>
          </w:p>
        </w:tc>
        <w:tc>
          <w:tcPr>
            <w:tcW w:w="2693"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Malgré la proposition d’abonnement il faudrait prévoir une autre source de financement pour garantir la disponibilité et l’intégrité de notre service</w:t>
            </w:r>
          </w:p>
        </w:tc>
        <w:tc>
          <w:tcPr>
            <w:tcW w:w="3260"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Proposer à des partenaires de poser des pubs sur l’application pour les utilisateurs ne possédant aucune formule d’abonnement.</w:t>
            </w:r>
          </w:p>
        </w:tc>
        <w:tc>
          <w:tcPr>
            <w:tcW w:w="1134" w:type="dxa"/>
            <w:tcBorders>
              <w:top w:val="single" w:sz="4" w:space="0" w:color="auto"/>
              <w:left w:val="single" w:sz="4" w:space="0" w:color="auto"/>
              <w:bottom w:val="single" w:sz="4" w:space="0" w:color="auto"/>
              <w:right w:val="single" w:sz="4" w:space="0" w:color="auto"/>
            </w:tcBorders>
          </w:tcPr>
          <w:p w:rsidR="00B37887" w:rsidRDefault="003E5B0D">
            <w:pPr>
              <w:pStyle w:val="AbsatzTab12Pt1-1Kur"/>
              <w:rPr>
                <w:lang w:val="fr-CH"/>
              </w:rPr>
            </w:pPr>
            <w:r>
              <w:rPr>
                <w:lang w:val="fr-CH"/>
              </w:rPr>
              <w:t>R</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3</w:t>
            </w:r>
          </w:p>
        </w:tc>
        <w:tc>
          <w:tcPr>
            <w:tcW w:w="1985"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Fiabilité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Notre objectif est de pouvoir fournir un service fiable en assurant l’authenticité de nos utilisateurs</w:t>
            </w:r>
          </w:p>
        </w:tc>
        <w:tc>
          <w:tcPr>
            <w:tcW w:w="3260" w:type="dxa"/>
            <w:tcBorders>
              <w:top w:val="single" w:sz="4" w:space="0" w:color="auto"/>
              <w:left w:val="single" w:sz="4" w:space="0" w:color="auto"/>
              <w:bottom w:val="single" w:sz="4" w:space="0" w:color="auto"/>
              <w:right w:val="single" w:sz="4" w:space="0" w:color="auto"/>
            </w:tcBorders>
          </w:tcPr>
          <w:p w:rsidR="00204607" w:rsidRDefault="0080106B">
            <w:pPr>
              <w:pStyle w:val="AbsatzTab12Pt1-1Kur"/>
              <w:rPr>
                <w:lang w:val="fr-CH"/>
              </w:rPr>
            </w:pPr>
            <w:r>
              <w:rPr>
                <w:lang w:val="fr-CH"/>
              </w:rPr>
              <w:t>Vérifications multiples</w:t>
            </w:r>
            <w:r w:rsidR="001C2B52">
              <w:rPr>
                <w:lang w:val="fr-CH"/>
              </w:rPr>
              <w:t xml:space="preserve"> à la création du compte</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4</w:t>
            </w:r>
          </w:p>
        </w:tc>
        <w:tc>
          <w:tcPr>
            <w:tcW w:w="1985"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Sécurité</w:t>
            </w:r>
          </w:p>
        </w:tc>
        <w:tc>
          <w:tcPr>
            <w:tcW w:w="2693"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Nous souhaitons offrir à nos utilisateurs une plateforme sécurisée qui ne met pas en péril leurs données ainsi que leur personnalité.</w:t>
            </w:r>
          </w:p>
        </w:tc>
        <w:tc>
          <w:tcPr>
            <w:tcW w:w="3260" w:type="dxa"/>
            <w:tcBorders>
              <w:top w:val="single" w:sz="4" w:space="0" w:color="auto"/>
              <w:left w:val="single" w:sz="4" w:space="0" w:color="auto"/>
              <w:bottom w:val="single" w:sz="4" w:space="0" w:color="auto"/>
              <w:right w:val="single" w:sz="4" w:space="0" w:color="auto"/>
            </w:tcBorders>
          </w:tcPr>
          <w:p w:rsidR="00126642" w:rsidRDefault="008D6559">
            <w:pPr>
              <w:pStyle w:val="AbsatzTab12Pt1-1Kur"/>
              <w:rPr>
                <w:lang w:val="fr-CH"/>
              </w:rPr>
            </w:pPr>
            <w:r>
              <w:rPr>
                <w:lang w:val="fr-CH"/>
              </w:rPr>
              <w:t>Utilisation de moyen externe fiable et sécurisé après différents tests</w:t>
            </w:r>
            <w:r w:rsidR="00126642">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5</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3"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Fournir un service fiable malgré l’offre gratuite et garantir au mieux l’authenticité des rencontres sur notre plateforme</w:t>
            </w:r>
          </w:p>
        </w:tc>
        <w:tc>
          <w:tcPr>
            <w:tcW w:w="3260"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Vérifications multiples et algorithme repensé.</w:t>
            </w:r>
          </w:p>
          <w:p w:rsidR="009C3154" w:rsidRDefault="009C3154">
            <w:pPr>
              <w:pStyle w:val="AbsatzTab12Pt1-1Kur"/>
              <w:rPr>
                <w:lang w:val="fr-CH"/>
              </w:rPr>
            </w:pPr>
          </w:p>
          <w:p w:rsidR="009C3154" w:rsidRDefault="009C3154">
            <w:pPr>
              <w:pStyle w:val="AbsatzTab12Pt1-1Kur"/>
              <w:rPr>
                <w:lang w:val="fr-CH"/>
              </w:rPr>
            </w:pPr>
            <w:r>
              <w:rPr>
                <w:lang w:val="fr-CH"/>
              </w:rPr>
              <w:t xml:space="preserve">Testeur joueront un grand rôle dans la réalisation de </w:t>
            </w:r>
            <w:r w:rsidR="00C07642">
              <w:rPr>
                <w:lang w:val="fr-CH"/>
              </w:rPr>
              <w:t>cet objectif</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DD2F44">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6</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26642">
            <w:pPr>
              <w:pStyle w:val="AbsatzTab12Pt1-1Kur"/>
              <w:rPr>
                <w:lang w:val="fr-CH"/>
              </w:rPr>
            </w:pPr>
            <w:r>
              <w:rPr>
                <w:lang w:val="fr-CH"/>
              </w:rPr>
              <w:t>Diminuer notre impact écologique sur la consommation énergétique.</w:t>
            </w:r>
          </w:p>
        </w:tc>
        <w:tc>
          <w:tcPr>
            <w:tcW w:w="3260" w:type="dxa"/>
            <w:tcBorders>
              <w:top w:val="single" w:sz="4" w:space="0" w:color="auto"/>
              <w:left w:val="single" w:sz="4" w:space="0" w:color="auto"/>
              <w:bottom w:val="single" w:sz="4" w:space="0" w:color="auto"/>
              <w:right w:val="single" w:sz="4" w:space="0" w:color="auto"/>
            </w:tcBorders>
          </w:tcPr>
          <w:p w:rsidR="00126642" w:rsidRDefault="00126642">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rsidTr="009E1453">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7</w:t>
            </w:r>
          </w:p>
        </w:tc>
        <w:tc>
          <w:tcPr>
            <w:tcW w:w="1985"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Conformité au droit</w:t>
            </w:r>
          </w:p>
        </w:tc>
        <w:tc>
          <w:tcPr>
            <w:tcW w:w="2693"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Les données de nos utilisateurs se doivent d’être protégées car des informations sensibles pourraient être utilisées.</w:t>
            </w:r>
          </w:p>
          <w:p w:rsidR="00704F18" w:rsidRDefault="00704F18">
            <w:pPr>
              <w:pStyle w:val="AbsatzTab12Pt1-1Kur"/>
              <w:rPr>
                <w:lang w:val="fr-CH"/>
              </w:rPr>
            </w:pPr>
          </w:p>
          <w:p w:rsidR="00704F18" w:rsidRDefault="00704F18">
            <w:pPr>
              <w:pStyle w:val="AbsatzTab12Pt1-1Kur"/>
              <w:rPr>
                <w:lang w:val="fr-CH"/>
              </w:rPr>
            </w:pPr>
            <w:r>
              <w:rPr>
                <w:lang w:val="fr-CH"/>
              </w:rPr>
              <w:t>Dans un autre temps les utilisateurs doivent pouvoir avoir en tout temps la possibilité de manipuler leurs données (suppression, modification)</w:t>
            </w:r>
          </w:p>
        </w:tc>
        <w:tc>
          <w:tcPr>
            <w:tcW w:w="3260"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 xml:space="preserve">Respect de </w:t>
            </w:r>
            <w:r w:rsidR="009D1095">
              <w:rPr>
                <w:lang w:val="fr-CH"/>
              </w:rPr>
              <w:t>la loi sur la protection des données</w:t>
            </w:r>
            <w:r w:rsidR="00ED6F65">
              <w:rPr>
                <w:lang w:val="fr-CH"/>
              </w:rPr>
              <w:t xml:space="preserve"> (LPD et RGPD)</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S</w:t>
            </w:r>
            <w:r w:rsidR="009D54CB">
              <w:rPr>
                <w:lang w:val="fr-CH"/>
              </w:rPr>
              <w:t>8</w:t>
            </w:r>
          </w:p>
        </w:tc>
        <w:tc>
          <w:tcPr>
            <w:tcW w:w="1985"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Evolutivité</w:t>
            </w:r>
          </w:p>
        </w:tc>
        <w:tc>
          <w:tcPr>
            <w:tcW w:w="2693"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En cas de succès de l’application pour pouvoir faire rester les utilisateurs, il faudra proposer un système évolutif avec des nouveautés</w:t>
            </w:r>
          </w:p>
        </w:tc>
        <w:tc>
          <w:tcPr>
            <w:tcW w:w="3260" w:type="dxa"/>
            <w:tcBorders>
              <w:top w:val="single" w:sz="4" w:space="0" w:color="auto"/>
              <w:left w:val="single" w:sz="4" w:space="0" w:color="auto"/>
              <w:bottom w:val="single" w:sz="4" w:space="0" w:color="auto"/>
              <w:right w:val="single" w:sz="4" w:space="0" w:color="auto"/>
            </w:tcBorders>
          </w:tcPr>
          <w:p w:rsidR="00204607" w:rsidRDefault="00D02053">
            <w:pPr>
              <w:pStyle w:val="AbsatzTab12Pt1-1Kur"/>
              <w:rPr>
                <w:lang w:val="fr-CH"/>
              </w:rPr>
            </w:pPr>
            <w:r>
              <w:rPr>
                <w:lang w:val="fr-CH"/>
              </w:rPr>
              <w:t xml:space="preserve">Activités (mini-jeu, émoticône </w:t>
            </w:r>
            <w:r w:rsidR="00417BE8">
              <w:rPr>
                <w:lang w:val="fr-CH"/>
              </w:rPr>
              <w:t>personnalisé, …</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O</w:t>
            </w:r>
          </w:p>
        </w:tc>
      </w:tr>
      <w:tr w:rsidR="00417BE8"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S</w:t>
            </w:r>
            <w:r w:rsidR="009D54CB">
              <w:rPr>
                <w:lang w:val="fr-CH"/>
              </w:rPr>
              <w:t>9</w:t>
            </w:r>
          </w:p>
        </w:tc>
        <w:tc>
          <w:tcPr>
            <w:tcW w:w="1985"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Maintenance</w:t>
            </w:r>
          </w:p>
        </w:tc>
        <w:tc>
          <w:tcPr>
            <w:tcW w:w="2693" w:type="dxa"/>
            <w:tcBorders>
              <w:top w:val="single" w:sz="4" w:space="0" w:color="auto"/>
              <w:left w:val="single" w:sz="4" w:space="0" w:color="auto"/>
              <w:bottom w:val="single" w:sz="4" w:space="0" w:color="auto"/>
              <w:right w:val="single" w:sz="4" w:space="0" w:color="auto"/>
            </w:tcBorders>
          </w:tcPr>
          <w:p w:rsidR="00417BE8" w:rsidRDefault="00D74BC0">
            <w:pPr>
              <w:pStyle w:val="AbsatzTab12Pt1-1Kur"/>
              <w:rPr>
                <w:lang w:val="fr-CH"/>
              </w:rPr>
            </w:pPr>
            <w:r>
              <w:rPr>
                <w:lang w:val="fr-CH"/>
              </w:rPr>
              <w:t xml:space="preserve">Maintien des systèmes et technologies à jour pour permettre aux </w:t>
            </w:r>
            <w:r>
              <w:rPr>
                <w:lang w:val="fr-CH"/>
              </w:rPr>
              <w:lastRenderedPageBreak/>
              <w:t>utilisateurs d’évoluer sur une plateforme au maximum sécurisée</w:t>
            </w:r>
            <w:r w:rsidR="00643E9A">
              <w:rPr>
                <w:lang w:val="fr-CH"/>
              </w:rPr>
              <w:t xml:space="preserve"> et être en concurrence technologique</w:t>
            </w:r>
            <w:r w:rsidR="002E2D49">
              <w:rPr>
                <w:lang w:val="fr-CH"/>
              </w:rPr>
              <w:t xml:space="preserve"> avec les autres acteurs du marché.</w:t>
            </w:r>
          </w:p>
        </w:tc>
        <w:tc>
          <w:tcPr>
            <w:tcW w:w="3260" w:type="dxa"/>
            <w:tcBorders>
              <w:top w:val="single" w:sz="4" w:space="0" w:color="auto"/>
              <w:left w:val="single" w:sz="4" w:space="0" w:color="auto"/>
              <w:bottom w:val="single" w:sz="4" w:space="0" w:color="auto"/>
              <w:right w:val="single" w:sz="4" w:space="0" w:color="auto"/>
            </w:tcBorders>
          </w:tcPr>
          <w:p w:rsidR="001C01F6" w:rsidRDefault="005757B7">
            <w:pPr>
              <w:pStyle w:val="AbsatzTab12Pt1-1Kur"/>
              <w:rPr>
                <w:lang w:val="fr-CH"/>
              </w:rPr>
            </w:pPr>
            <w:r>
              <w:rPr>
                <w:lang w:val="fr-CH"/>
              </w:rPr>
              <w:lastRenderedPageBreak/>
              <w:t>Planification mensuelle d’une maintenance</w:t>
            </w:r>
            <w:r w:rsidR="007A510B">
              <w:rPr>
                <w:lang w:val="fr-CH"/>
              </w:rPr>
              <w:t xml:space="preserv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417BE8" w:rsidRDefault="005757B7">
            <w:pPr>
              <w:pStyle w:val="AbsatzTab12Pt1-1Kur"/>
              <w:rPr>
                <w:lang w:val="fr-CH"/>
              </w:rPr>
            </w:pPr>
            <w:r>
              <w:rPr>
                <w:lang w:val="fr-CH"/>
              </w:rPr>
              <w:t>R</w:t>
            </w:r>
          </w:p>
        </w:tc>
      </w:tr>
      <w:tr w:rsidR="001C01F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S</w:t>
            </w:r>
            <w:r w:rsidR="009D54CB">
              <w:rPr>
                <w:lang w:val="fr-CH"/>
              </w:rPr>
              <w:t>10</w:t>
            </w:r>
          </w:p>
        </w:tc>
        <w:tc>
          <w:tcPr>
            <w:tcW w:w="1985" w:type="dxa"/>
            <w:tcBorders>
              <w:top w:val="single" w:sz="4" w:space="0" w:color="auto"/>
              <w:left w:val="single" w:sz="4" w:space="0" w:color="auto"/>
              <w:bottom w:val="single" w:sz="4" w:space="0" w:color="auto"/>
              <w:right w:val="single" w:sz="4" w:space="0" w:color="auto"/>
            </w:tcBorders>
          </w:tcPr>
          <w:p w:rsidR="001C01F6" w:rsidRDefault="00662AFC">
            <w:pPr>
              <w:pStyle w:val="AbsatzTab12Pt1-1Kur"/>
              <w:rPr>
                <w:lang w:val="fr-CH"/>
              </w:rPr>
            </w:pPr>
            <w:r>
              <w:rPr>
                <w:lang w:val="fr-CH"/>
              </w:rPr>
              <w:t>Satisfaction clientèle</w:t>
            </w:r>
          </w:p>
        </w:tc>
        <w:tc>
          <w:tcPr>
            <w:tcW w:w="2693"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 xml:space="preserve">Proposer une possibilité d’améliorer le service avec les propositions des utilisateurs. </w:t>
            </w:r>
          </w:p>
          <w:p w:rsidR="001C01F6" w:rsidRDefault="001C01F6">
            <w:pPr>
              <w:pStyle w:val="AbsatzTab12Pt1-1Kur"/>
              <w:rPr>
                <w:lang w:val="fr-CH"/>
              </w:rPr>
            </w:pPr>
          </w:p>
          <w:p w:rsidR="001C01F6" w:rsidRDefault="001C01F6">
            <w:pPr>
              <w:pStyle w:val="AbsatzTab12Pt1-1Kur"/>
              <w:rPr>
                <w:lang w:val="fr-CH"/>
              </w:rPr>
            </w:pPr>
            <w:r>
              <w:rPr>
                <w:lang w:val="fr-CH"/>
              </w:rPr>
              <w:t>Nos clients sont au cœur de n</w:t>
            </w:r>
            <w:r w:rsidR="00594837">
              <w:rPr>
                <w:lang w:val="fr-CH"/>
              </w:rPr>
              <w:t>otre développement et nous souhaitons avoir une interaction avec eux</w:t>
            </w:r>
          </w:p>
        </w:tc>
        <w:tc>
          <w:tcPr>
            <w:tcW w:w="3260"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O</w:t>
            </w:r>
          </w:p>
        </w:tc>
      </w:tr>
      <w:tr w:rsidR="00443BA5"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S1</w:t>
            </w:r>
            <w:r w:rsidR="009D54CB">
              <w:rPr>
                <w:lang w:val="fr-CH"/>
              </w:rPr>
              <w:t>1</w:t>
            </w:r>
          </w:p>
        </w:tc>
        <w:tc>
          <w:tcPr>
            <w:tcW w:w="1985"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Prestation</w:t>
            </w:r>
          </w:p>
        </w:tc>
        <w:tc>
          <w:tcPr>
            <w:tcW w:w="2693"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 xml:space="preserve">Proposer </w:t>
            </w:r>
            <w:r w:rsidR="00154B56">
              <w:rPr>
                <w:lang w:val="fr-CH"/>
              </w:rPr>
              <w:t>différentes formules</w:t>
            </w:r>
            <w:r>
              <w:rPr>
                <w:lang w:val="fr-CH"/>
              </w:rPr>
              <w:t xml:space="preserve"> d’adhésion pour pouvoir fournir un service accessible à tout un chacun.</w:t>
            </w:r>
          </w:p>
        </w:tc>
        <w:tc>
          <w:tcPr>
            <w:tcW w:w="3260"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w:t>
            </w:r>
            <w:r w:rsidR="009D54CB">
              <w:rPr>
                <w:lang w:val="fr-CH"/>
              </w:rPr>
              <w:t>2</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Efficience</w:t>
            </w:r>
          </w:p>
        </w:tc>
        <w:tc>
          <w:tcPr>
            <w:tcW w:w="2693" w:type="dxa"/>
            <w:tcBorders>
              <w:top w:val="single" w:sz="4" w:space="0" w:color="auto"/>
              <w:left w:val="single" w:sz="4" w:space="0" w:color="auto"/>
              <w:bottom w:val="single" w:sz="4" w:space="0" w:color="auto"/>
              <w:right w:val="single" w:sz="4" w:space="0" w:color="auto"/>
            </w:tcBorders>
          </w:tcPr>
          <w:p w:rsidR="00B34CD6" w:rsidRDefault="001167A7">
            <w:pPr>
              <w:pStyle w:val="AbsatzTab12Pt1-1Kur"/>
              <w:rPr>
                <w:lang w:val="fr-CH"/>
              </w:rPr>
            </w:pPr>
            <w:r>
              <w:rPr>
                <w:lang w:val="fr-CH"/>
              </w:rPr>
              <w:t xml:space="preserve">Lors de la création du profil notre objectif est d’identifier au mieux notre utilisateur pour lui fournir des profils lui correspondant. </w:t>
            </w:r>
          </w:p>
        </w:tc>
        <w:tc>
          <w:tcPr>
            <w:tcW w:w="3260"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w:t>
            </w:r>
            <w:r w:rsidR="009D54CB">
              <w:rPr>
                <w:lang w:val="fr-CH"/>
              </w:rPr>
              <w:t>3</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Durée</w:t>
            </w:r>
          </w:p>
        </w:tc>
        <w:tc>
          <w:tcPr>
            <w:tcW w:w="2693" w:type="dxa"/>
            <w:tcBorders>
              <w:top w:val="single" w:sz="4" w:space="0" w:color="auto"/>
              <w:left w:val="single" w:sz="4" w:space="0" w:color="auto"/>
              <w:bottom w:val="single" w:sz="4" w:space="0" w:color="auto"/>
              <w:right w:val="single" w:sz="4" w:space="0" w:color="auto"/>
            </w:tcBorders>
          </w:tcPr>
          <w:p w:rsidR="00B34CD6" w:rsidRDefault="00E96D30">
            <w:pPr>
              <w:pStyle w:val="AbsatzTab12Pt1-1Kur"/>
              <w:rPr>
                <w:lang w:val="fr-CH"/>
              </w:rPr>
            </w:pPr>
            <w:r>
              <w:rPr>
                <w:lang w:val="fr-CH"/>
              </w:rPr>
              <w:t xml:space="preserve">Les formules d’adhésion seront </w:t>
            </w:r>
            <w:r w:rsidR="00316565">
              <w:rPr>
                <w:lang w:val="fr-CH"/>
              </w:rPr>
              <w:t>adaptées</w:t>
            </w:r>
            <w:r>
              <w:rPr>
                <w:lang w:val="fr-CH"/>
              </w:rPr>
              <w:t xml:space="preserve"> pour ne pas engager l’utilisateur à trop longue durée s’il trouve chaussure à son pied.</w:t>
            </w:r>
          </w:p>
        </w:tc>
        <w:tc>
          <w:tcPr>
            <w:tcW w:w="3260"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N</w:t>
            </w:r>
          </w:p>
        </w:tc>
      </w:tr>
      <w:tr w:rsidR="008536EC" w:rsidRPr="008536EC"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S1</w:t>
            </w:r>
            <w:r w:rsidR="009D54CB">
              <w:rPr>
                <w:lang w:val="fr-CH"/>
              </w:rPr>
              <w:t>4</w:t>
            </w:r>
          </w:p>
        </w:tc>
        <w:tc>
          <w:tcPr>
            <w:tcW w:w="1985"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Objectif financier</w:t>
            </w:r>
          </w:p>
        </w:tc>
        <w:tc>
          <w:tcPr>
            <w:tcW w:w="2693"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L’organisation souhaite être sur différents marchés technologiques</w:t>
            </w:r>
          </w:p>
        </w:tc>
        <w:tc>
          <w:tcPr>
            <w:tcW w:w="3260"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N</w:t>
            </w:r>
          </w:p>
        </w:tc>
      </w:tr>
      <w:tr w:rsidR="00204607" w:rsidRPr="006914A8" w:rsidTr="009E1453">
        <w:tc>
          <w:tcPr>
            <w:tcW w:w="963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624D8">
              <w:rPr>
                <w:lang w:val="fr-CH"/>
              </w:rPr>
              <w:t>Pondération :</w:t>
            </w:r>
            <w:r>
              <w:rPr>
                <w:lang w:val="fr-CH"/>
              </w:rPr>
              <w:t xml:space="preserve"> N = nécessaire / R = recommandé / O = optionnel</w:t>
            </w:r>
          </w:p>
        </w:tc>
      </w:tr>
    </w:tbl>
    <w:p w:rsidR="00204607" w:rsidRDefault="00BA77F0">
      <w:pPr>
        <w:pStyle w:val="Lgende"/>
        <w:rPr>
          <w:lang w:val="fr-CH"/>
        </w:rPr>
      </w:pPr>
      <w:bookmarkStart w:id="78" w:name="_Toc493855122"/>
      <w:bookmarkStart w:id="79" w:name="_Toc528003911"/>
      <w:bookmarkStart w:id="80" w:name="_Toc529897092"/>
      <w:bookmarkStart w:id="81" w:name="_Toc3544812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78"/>
      <w:r>
        <w:rPr>
          <w:lang w:val="fr-CH"/>
        </w:rPr>
        <w:t>Objectifs du système / du produit</w:t>
      </w:r>
      <w:bookmarkEnd w:id="79"/>
      <w:bookmarkEnd w:id="80"/>
      <w:bookmarkEnd w:id="81"/>
    </w:p>
    <w:p w:rsidR="00204607" w:rsidRDefault="00BA77F0">
      <w:pPr>
        <w:pStyle w:val="Titre2"/>
        <w:numPr>
          <w:ilvl w:val="1"/>
          <w:numId w:val="28"/>
        </w:numPr>
        <w:rPr>
          <w:lang w:val="fr-CH"/>
        </w:rPr>
      </w:pPr>
      <w:bookmarkStart w:id="82" w:name="_Toc35449222"/>
      <w:r>
        <w:rPr>
          <w:lang w:val="fr-CH"/>
        </w:rPr>
        <w:t>Objectifs de la procédure</w:t>
      </w:r>
      <w:bookmarkEnd w:id="82"/>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coûts du projet (budget)</w:t>
      </w:r>
    </w:p>
    <w:p w:rsidR="00204607" w:rsidRDefault="00BA77F0">
      <w:pPr>
        <w:pStyle w:val="Aufzhlungspunkt1n0Ptkur"/>
        <w:rPr>
          <w:lang w:val="fr-CH"/>
        </w:rPr>
      </w:pPr>
      <w:r>
        <w:rPr>
          <w:lang w:val="fr-CH"/>
        </w:rPr>
        <w:t>délais</w:t>
      </w:r>
    </w:p>
    <w:p w:rsidR="00204607" w:rsidRDefault="00BA77F0">
      <w:pPr>
        <w:pStyle w:val="Aufzhlungspunkt1n0Ptkur"/>
        <w:rPr>
          <w:lang w:val="fr-CH"/>
        </w:rPr>
      </w:pPr>
      <w:r>
        <w:rPr>
          <w:lang w:val="fr-CH"/>
        </w:rPr>
        <w:t>jalons</w:t>
      </w:r>
    </w:p>
    <w:p w:rsidR="00204607" w:rsidRDefault="00BA77F0">
      <w:pPr>
        <w:pStyle w:val="Aufzhlungspunkt1n0Ptkur"/>
        <w:rPr>
          <w:lang w:val="fr-CH"/>
        </w:rPr>
      </w:pPr>
      <w:r>
        <w:rPr>
          <w:lang w:val="fr-CH"/>
        </w:rPr>
        <w:t>méthode</w:t>
      </w:r>
    </w:p>
    <w:p w:rsidR="00204607" w:rsidRDefault="00BA77F0">
      <w:pPr>
        <w:pStyle w:val="Aufzhlungspunkt1n0Ptkur"/>
        <w:rPr>
          <w:lang w:val="fr-CH"/>
        </w:rPr>
      </w:pPr>
      <w:r>
        <w:rPr>
          <w:lang w:val="fr-CH"/>
        </w:rPr>
        <w:t>communication</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lastRenderedPageBreak/>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Respect les délais selon la demande du mandant</w:t>
            </w:r>
          </w:p>
        </w:tc>
        <w:tc>
          <w:tcPr>
            <w:tcW w:w="2551"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Interaction constante et mise en adéquation du développement avec la demande du mandant</w:t>
            </w:r>
            <w:r w:rsidR="002F4BC5">
              <w:rPr>
                <w:lang w:val="fr-CH"/>
              </w:rPr>
              <w: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rsidR="0025373A" w:rsidRDefault="00E41389">
            <w:pPr>
              <w:pStyle w:val="AbsatzTab12Pt1-1Kur"/>
              <w:rPr>
                <w:lang w:val="fr-CH"/>
              </w:rPr>
            </w:pPr>
            <w:r>
              <w:rPr>
                <w:lang w:val="fr-CH"/>
              </w:rPr>
              <w:t xml:space="preserve">Automatiser les rencontres pour réduire </w:t>
            </w:r>
            <w:r w:rsidR="00DA5A7E">
              <w:rPr>
                <w:lang w:val="fr-CH"/>
              </w:rPr>
              <w:t>la charge de travail au sein de l’organisation.</w:t>
            </w:r>
          </w:p>
        </w:tc>
        <w:tc>
          <w:tcPr>
            <w:tcW w:w="2551"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L’algorithme doit pouvoir fournir des matchs sans inte</w:t>
            </w:r>
            <w:r w:rsidR="00DD0A12">
              <w:rPr>
                <w:lang w:val="fr-CH"/>
              </w:rPr>
              <w:t>rvention humaine.</w:t>
            </w:r>
          </w:p>
        </w:tc>
        <w:tc>
          <w:tcPr>
            <w:tcW w:w="1276"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R</w:t>
            </w:r>
          </w:p>
        </w:tc>
      </w:tr>
      <w:tr w:rsidR="005856DF" w:rsidRPr="00692F3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rsidR="00692F39" w:rsidRDefault="00692F39">
            <w:pPr>
              <w:pStyle w:val="AbsatzTab12Pt1-1Kur"/>
              <w:rPr>
                <w:lang w:val="fr-CH"/>
              </w:rPr>
            </w:pPr>
            <w:r>
              <w:rPr>
                <w:lang w:val="fr-CH"/>
              </w:rPr>
              <w:t>Respect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de la méthode Hermès</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Selon demande du mandant, nous nous dirigeons sur la méthode de la confédération</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d’outil collaboratif</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Implémentation de Teams dans notre organisation pour avoir une interaction avec l’équipe et le mandant</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204607" w:rsidRPr="006914A8">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85EBD">
              <w:rPr>
                <w:lang w:val="fr-CH"/>
              </w:rPr>
              <w:t>Pondération :</w:t>
            </w:r>
            <w:r>
              <w:rPr>
                <w:lang w:val="fr-CH"/>
              </w:rPr>
              <w:t xml:space="preserve"> N = nécessaire / R = recommandé / O = optionnel</w:t>
            </w:r>
          </w:p>
        </w:tc>
      </w:tr>
    </w:tbl>
    <w:p w:rsidR="00204607" w:rsidRDefault="00BA77F0">
      <w:pPr>
        <w:pStyle w:val="Lgende"/>
        <w:rPr>
          <w:lang w:val="fr-CH"/>
        </w:rPr>
      </w:pPr>
      <w:bookmarkStart w:id="83" w:name="_Toc493855123"/>
      <w:bookmarkStart w:id="84" w:name="_Toc528003912"/>
      <w:bookmarkStart w:id="85" w:name="_Toc529897093"/>
      <w:bookmarkStart w:id="86" w:name="_Toc35448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3"/>
      <w:bookmarkEnd w:id="84"/>
      <w:bookmarkEnd w:id="85"/>
      <w:r>
        <w:rPr>
          <w:lang w:val="fr-CH"/>
        </w:rPr>
        <w:t>Objectifs de la procédure</w:t>
      </w:r>
      <w:bookmarkEnd w:id="86"/>
    </w:p>
    <w:p w:rsidR="00204607" w:rsidRDefault="00BA77F0">
      <w:pPr>
        <w:pStyle w:val="Titre1"/>
        <w:numPr>
          <w:ilvl w:val="0"/>
          <w:numId w:val="28"/>
        </w:numPr>
        <w:rPr>
          <w:lang w:val="fr-CH"/>
        </w:rPr>
      </w:pPr>
      <w:bookmarkStart w:id="87" w:name="_Toc493855087"/>
      <w:bookmarkStart w:id="88" w:name="_Toc528003880"/>
      <w:bookmarkStart w:id="89" w:name="_Toc529897060"/>
      <w:bookmarkStart w:id="90" w:name="_Toc35449223"/>
      <w:r>
        <w:rPr>
          <w:lang w:val="fr-CH"/>
        </w:rPr>
        <w:t>Lien avec la stratégie et mise en œuvre des prescriptions</w:t>
      </w:r>
      <w:bookmarkEnd w:id="87"/>
      <w:bookmarkEnd w:id="88"/>
      <w:bookmarkEnd w:id="89"/>
      <w:bookmarkEnd w:id="90"/>
    </w:p>
    <w:p w:rsidR="00204607" w:rsidRDefault="00BA77F0">
      <w:pPr>
        <w:pStyle w:val="Titre2"/>
        <w:numPr>
          <w:ilvl w:val="1"/>
          <w:numId w:val="28"/>
        </w:numPr>
        <w:rPr>
          <w:lang w:val="fr-CH"/>
        </w:rPr>
      </w:pPr>
      <w:bookmarkStart w:id="91" w:name="_Toc35449224"/>
      <w:r>
        <w:rPr>
          <w:lang w:val="fr-CH"/>
        </w:rPr>
        <w:t>Lien avec la stratégie</w:t>
      </w:r>
      <w:bookmarkEnd w:id="91"/>
    </w:p>
    <w:p w:rsidR="00906262" w:rsidRDefault="001E43FF">
      <w:pPr>
        <w:pStyle w:val="AbsatzTab12Pt1-1Kur"/>
        <w:rPr>
          <w:i w:val="0"/>
          <w:iCs w:val="0"/>
          <w:lang w:val="fr-CH"/>
        </w:rPr>
      </w:pPr>
      <w:r w:rsidRPr="00557720">
        <w:rPr>
          <w:i w:val="0"/>
          <w:iCs w:val="0"/>
          <w:lang w:val="fr-CH"/>
        </w:rPr>
        <w:t xml:space="preserve">Nous sommes une société basée dans </w:t>
      </w:r>
      <w:r w:rsidR="00557720" w:rsidRPr="00557720">
        <w:rPr>
          <w:i w:val="0"/>
          <w:iCs w:val="0"/>
          <w:lang w:val="fr-CH"/>
        </w:rPr>
        <w:t>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sidR="00906262">
        <w:rPr>
          <w:i w:val="0"/>
          <w:iCs w:val="0"/>
          <w:lang w:val="fr-CH"/>
        </w:rPr>
        <w:t>.</w:t>
      </w:r>
    </w:p>
    <w:p w:rsidR="00906262" w:rsidRDefault="00906262">
      <w:pPr>
        <w:pStyle w:val="AbsatzTab12Pt1-1Kur"/>
        <w:rPr>
          <w:i w:val="0"/>
          <w:iCs w:val="0"/>
          <w:lang w:val="fr-CH"/>
        </w:rPr>
      </w:pPr>
    </w:p>
    <w:p w:rsidR="00906262" w:rsidRPr="00557720" w:rsidRDefault="00906262">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204607" w:rsidRDefault="00BA77F0">
      <w:pPr>
        <w:pStyle w:val="Titre2"/>
        <w:numPr>
          <w:ilvl w:val="1"/>
          <w:numId w:val="28"/>
        </w:numPr>
        <w:rPr>
          <w:lang w:val="fr-CH"/>
        </w:rPr>
      </w:pPr>
      <w:bookmarkStart w:id="92" w:name="_Toc493855089"/>
      <w:bookmarkStart w:id="93" w:name="_Toc528003882"/>
      <w:bookmarkStart w:id="94" w:name="_Toc529897062"/>
      <w:bookmarkStart w:id="95" w:name="_Toc35449225"/>
      <w:r>
        <w:rPr>
          <w:lang w:val="fr-CH"/>
        </w:rPr>
        <w:t xml:space="preserve">Mise en œuvre des prescriptions et </w:t>
      </w:r>
      <w:bookmarkEnd w:id="92"/>
      <w:bookmarkEnd w:id="93"/>
      <w:bookmarkEnd w:id="94"/>
      <w:r>
        <w:rPr>
          <w:lang w:val="fr-CH"/>
        </w:rPr>
        <w:t>des conditions-cadres</w:t>
      </w:r>
      <w:bookmarkEnd w:id="95"/>
    </w:p>
    <w:p w:rsidR="00204607" w:rsidRDefault="00B604C8">
      <w:pPr>
        <w:pStyle w:val="AbsatzTab12Pt1-1Kur"/>
        <w:rPr>
          <w:lang w:val="fr-CH"/>
        </w:rPr>
      </w:pPr>
      <w:r>
        <w:rPr>
          <w:lang w:val="fr-CH"/>
        </w:rPr>
        <w:t>Non applicable</w:t>
      </w:r>
    </w:p>
    <w:p w:rsidR="00A226F7" w:rsidRDefault="00A226F7">
      <w:pPr>
        <w:spacing w:after="0" w:line="240" w:lineRule="auto"/>
        <w:rPr>
          <w:rFonts w:ascii="Calibri Light" w:eastAsia="Times New Roman" w:hAnsi="Calibri Light" w:cs="Arial"/>
          <w:i/>
          <w:iCs/>
          <w:color w:val="auto"/>
          <w:sz w:val="24"/>
          <w:szCs w:val="24"/>
          <w:lang w:val="fr-CH" w:eastAsia="de-DE"/>
        </w:rPr>
      </w:pPr>
      <w:r>
        <w:rPr>
          <w:lang w:val="fr-CH"/>
        </w:rPr>
        <w:br w:type="page"/>
      </w:r>
    </w:p>
    <w:p w:rsidR="00204607" w:rsidRDefault="00BA77F0">
      <w:pPr>
        <w:pStyle w:val="Titre1"/>
        <w:numPr>
          <w:ilvl w:val="0"/>
          <w:numId w:val="28"/>
        </w:numPr>
        <w:rPr>
          <w:lang w:val="fr-CH"/>
        </w:rPr>
      </w:pPr>
      <w:bookmarkStart w:id="96" w:name="_Toc35449226"/>
      <w:r>
        <w:rPr>
          <w:lang w:val="fr-CH"/>
        </w:rPr>
        <w:lastRenderedPageBreak/>
        <w:t>Exigences générales</w:t>
      </w:r>
      <w:r w:rsidR="0084566F">
        <w:rPr>
          <w:lang w:val="fr-CH"/>
        </w:rPr>
        <w:t xml:space="preserve"> - fonctionnalité</w:t>
      </w:r>
      <w:bookmarkEnd w:id="96"/>
    </w:p>
    <w:p w:rsidR="00204607" w:rsidRDefault="00204607">
      <w:pPr>
        <w:pStyle w:val="Tab-Abstand0"/>
        <w:rPr>
          <w:lang w:val="fr-CH"/>
        </w:rPr>
      </w:pP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204607" w:rsidTr="0021306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97" w:name="_Toc493855124"/>
            <w:bookmarkStart w:id="98" w:name="_Toc528003913"/>
            <w:bookmarkStart w:id="99"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E82D21">
            <w:pPr>
              <w:pStyle w:val="AbsatzTab12Pt1-1Kur"/>
              <w:rPr>
                <w:lang w:val="fr-CH"/>
              </w:rPr>
            </w:pPr>
            <w:r>
              <w:rPr>
                <w:lang w:val="fr-CH"/>
              </w:rPr>
              <w:t>Création de compte</w:t>
            </w:r>
          </w:p>
          <w:p w:rsidR="000C11F2" w:rsidRDefault="000C11F2">
            <w:pPr>
              <w:pStyle w:val="AbsatzTab12Pt1-1Kur"/>
              <w:rPr>
                <w:lang w:val="fr-CH"/>
              </w:rPr>
            </w:pPr>
          </w:p>
          <w:p w:rsidR="000C11F2" w:rsidRDefault="000C11F2">
            <w:pPr>
              <w:pStyle w:val="AbsatzTab12Pt1-1Kur"/>
              <w:rPr>
                <w:lang w:val="fr-CH"/>
              </w:rPr>
            </w:pPr>
            <w:r>
              <w:rPr>
                <w:lang w:val="fr-CH"/>
              </w:rPr>
              <w:t>L’utilisateur doit pouvoir se créer un compte sur l’application</w:t>
            </w:r>
            <w:r w:rsidR="003177F5">
              <w:rPr>
                <w:lang w:val="fr-CH"/>
              </w:rPr>
              <w:t>.</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4D3450">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Authentification</w:t>
            </w:r>
          </w:p>
          <w:p w:rsidR="004D3450" w:rsidRDefault="004D3450">
            <w:pPr>
              <w:pStyle w:val="AbsatzTab12Pt1-1Kur"/>
              <w:rPr>
                <w:lang w:val="fr-CH"/>
              </w:rPr>
            </w:pPr>
          </w:p>
          <w:p w:rsidR="004D3450" w:rsidRDefault="004D3450">
            <w:pPr>
              <w:pStyle w:val="AbsatzTab12Pt1-1Kur"/>
              <w:rPr>
                <w:lang w:val="fr-CH"/>
              </w:rPr>
            </w:pPr>
            <w:r>
              <w:rPr>
                <w:lang w:val="fr-CH"/>
              </w:rPr>
              <w:t>L’utilisateur doit pouvoir se connecter sur l’application</w:t>
            </w:r>
            <w:r w:rsidR="00E1304F">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E1304F">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Gestion du compte</w:t>
            </w:r>
          </w:p>
          <w:p w:rsidR="00864301" w:rsidRDefault="00864301">
            <w:pPr>
              <w:pStyle w:val="AbsatzTab12Pt1-1Kur"/>
              <w:rPr>
                <w:lang w:val="fr-CH"/>
              </w:rPr>
            </w:pPr>
          </w:p>
          <w:p w:rsidR="00864301" w:rsidRDefault="00864301">
            <w:pPr>
              <w:pStyle w:val="AbsatzTab12Pt1-1Kur"/>
              <w:rPr>
                <w:lang w:val="fr-CH"/>
              </w:rPr>
            </w:pPr>
            <w:r>
              <w:rPr>
                <w:lang w:val="fr-CH"/>
              </w:rPr>
              <w:t xml:space="preserve">L’utilisateur doit pouvoir modifier </w:t>
            </w:r>
            <w:r w:rsidR="00C63B83">
              <w:rPr>
                <w:lang w:val="fr-CH"/>
              </w:rPr>
              <w:t>différentes informations liées</w:t>
            </w:r>
            <w:r>
              <w:rPr>
                <w:lang w:val="fr-CH"/>
              </w:rPr>
              <w:t xml:space="preserve"> à ses centres d’intérêts</w:t>
            </w:r>
            <w:r w:rsidR="00800B62">
              <w:rPr>
                <w:lang w:val="fr-CH"/>
              </w:rPr>
              <w:t xml:space="preserve"> ou </w:t>
            </w:r>
            <w:r>
              <w:rPr>
                <w:lang w:val="fr-CH"/>
              </w:rPr>
              <w:t xml:space="preserve">informations </w:t>
            </w:r>
            <w:r w:rsidR="001E7C5E">
              <w:rPr>
                <w:lang w:val="fr-CH"/>
              </w:rPr>
              <w:t>d’authentification</w:t>
            </w:r>
            <w:r w:rsidR="00542FE6">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1E7C5E">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204607"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3</w:t>
            </w:r>
          </w:p>
        </w:tc>
      </w:tr>
      <w:tr w:rsidR="00542FE6"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Suppression du compte</w:t>
            </w:r>
          </w:p>
          <w:p w:rsidR="00542FE6" w:rsidRDefault="00542FE6">
            <w:pPr>
              <w:pStyle w:val="AbsatzTab12Pt1-1Kur"/>
              <w:rPr>
                <w:lang w:val="fr-CH"/>
              </w:rPr>
            </w:pPr>
          </w:p>
          <w:p w:rsidR="00542FE6" w:rsidRDefault="00542FE6">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3</w:t>
            </w:r>
          </w:p>
        </w:tc>
      </w:tr>
      <w:tr w:rsidR="00EC0A00"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A</w:t>
            </w:r>
            <w:r w:rsidR="00EC0A00">
              <w:rPr>
                <w:lang w:val="fr-CH"/>
              </w:rPr>
              <w:t>5</w:t>
            </w:r>
          </w:p>
        </w:tc>
        <w:tc>
          <w:tcPr>
            <w:tcW w:w="1843"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Récupérer données personnelles</w:t>
            </w:r>
          </w:p>
          <w:p w:rsidR="00EC0A00" w:rsidRDefault="00EC0A00">
            <w:pPr>
              <w:pStyle w:val="AbsatzTab12Pt1-1Kur"/>
              <w:rPr>
                <w:lang w:val="fr-CH"/>
              </w:rPr>
            </w:pPr>
          </w:p>
          <w:p w:rsidR="00EC0A00" w:rsidRDefault="00EC0A00">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Visualisation des profils</w:t>
            </w:r>
          </w:p>
          <w:p w:rsidR="00FB39E4" w:rsidRDefault="00FB39E4">
            <w:pPr>
              <w:pStyle w:val="AbsatzTab12Pt1-1Kur"/>
              <w:rPr>
                <w:lang w:val="fr-CH"/>
              </w:rPr>
            </w:pPr>
          </w:p>
          <w:p w:rsidR="00FB39E4" w:rsidRDefault="00FB39E4">
            <w:pPr>
              <w:pStyle w:val="AbsatzTab12Pt1-1Kur"/>
              <w:rPr>
                <w:lang w:val="fr-CH"/>
              </w:rPr>
            </w:pPr>
            <w:r>
              <w:rPr>
                <w:lang w:val="fr-CH"/>
              </w:rPr>
              <w:lastRenderedPageBreak/>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w:t>
            </w:r>
            <w:r w:rsidR="00FB39E4">
              <w:rPr>
                <w:lang w:val="fr-CH"/>
              </w:rPr>
              <w:t xml:space="preserve"> si l’utilisateur voit une liste de profil</w:t>
            </w:r>
            <w:r w:rsidR="00121E36">
              <w:rPr>
                <w:lang w:val="fr-CH"/>
              </w:rPr>
              <w:t>.</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Algorithme</w:t>
            </w:r>
            <w:r w:rsidR="001E2F3C">
              <w:rPr>
                <w:lang w:val="fr-CH"/>
              </w:rPr>
              <w:t xml:space="preserve"> de match</w:t>
            </w:r>
          </w:p>
          <w:p w:rsidR="00622FB5" w:rsidRDefault="00622FB5">
            <w:pPr>
              <w:pStyle w:val="AbsatzTab12Pt1-1Kur"/>
              <w:rPr>
                <w:lang w:val="fr-CH"/>
              </w:rPr>
            </w:pPr>
          </w:p>
          <w:p w:rsidR="00622FB5" w:rsidRDefault="00622FB5">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622FB5">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5</w:t>
            </w:r>
          </w:p>
        </w:tc>
      </w:tr>
      <w:tr w:rsidR="00204607" w:rsidRPr="00EB476B"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rPr>
                <w:lang w:val="fr-CH"/>
              </w:rPr>
            </w:pPr>
            <w:r>
              <w:rPr>
                <w:lang w:val="fr-CH"/>
              </w:rPr>
              <w:t>Formule d’adhésion</w:t>
            </w:r>
          </w:p>
          <w:p w:rsidR="007A683D" w:rsidRDefault="007A683D">
            <w:pPr>
              <w:pStyle w:val="AbsatzTab12Pt1-1Kur"/>
              <w:rPr>
                <w:lang w:val="fr-CH"/>
              </w:rPr>
            </w:pPr>
          </w:p>
          <w:p w:rsidR="007A683D" w:rsidRDefault="007A683D">
            <w:pPr>
              <w:pStyle w:val="AbsatzTab12Pt1-1Kur"/>
              <w:rPr>
                <w:lang w:val="fr-CH"/>
              </w:rPr>
            </w:pPr>
            <w:r>
              <w:rPr>
                <w:lang w:val="fr-CH"/>
              </w:rPr>
              <w:t xml:space="preserve">Proposer </w:t>
            </w:r>
            <w:r w:rsidR="00082810">
              <w:rPr>
                <w:lang w:val="fr-CH"/>
              </w:rPr>
              <w:t>différentes formules</w:t>
            </w:r>
            <w:r>
              <w:rPr>
                <w:lang w:val="fr-CH"/>
              </w:rPr>
              <w:t xml:space="preserve"> d’abonnement</w:t>
            </w:r>
            <w:r w:rsidR="004B734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7A683D">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2</w:t>
            </w:r>
          </w:p>
        </w:tc>
      </w:tr>
      <w:tr w:rsidR="00204607"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lastRenderedPageBreak/>
              <w:t>A</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t>Paiement sécurisé</w:t>
            </w:r>
          </w:p>
          <w:p w:rsidR="002C561D" w:rsidRDefault="002C561D">
            <w:pPr>
              <w:pStyle w:val="AbsatzTab12Pt1-1Kur"/>
              <w:keepNext/>
              <w:rPr>
                <w:lang w:val="fr-CH"/>
              </w:rPr>
            </w:pPr>
          </w:p>
          <w:p w:rsidR="002C561D" w:rsidRDefault="002C561D">
            <w:pPr>
              <w:pStyle w:val="AbsatzTab12Pt1-1Kur"/>
              <w:keepNext/>
              <w:rPr>
                <w:lang w:val="fr-CH"/>
              </w:rPr>
            </w:pPr>
            <w:r>
              <w:rPr>
                <w:lang w:val="fr-CH"/>
              </w:rPr>
              <w:t>L’utilisateur doit pouvoir effectuer un paiement sans mettre en péril ses données</w:t>
            </w:r>
            <w:r w:rsidR="006B790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0F7688">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w:t>
            </w:r>
            <w:r w:rsidR="00800B62">
              <w:rPr>
                <w:lang w:val="fr-CH"/>
              </w:rPr>
              <w:t>10</w:t>
            </w:r>
          </w:p>
        </w:tc>
        <w:tc>
          <w:tcPr>
            <w:tcW w:w="1843" w:type="dxa"/>
            <w:tcBorders>
              <w:top w:val="single" w:sz="4" w:space="0" w:color="auto"/>
              <w:left w:val="single" w:sz="4" w:space="0" w:color="auto"/>
              <w:bottom w:val="single" w:sz="4" w:space="0" w:color="auto"/>
              <w:right w:val="single" w:sz="4" w:space="0" w:color="auto"/>
            </w:tcBorders>
          </w:tcPr>
          <w:p w:rsidR="001E2F3C" w:rsidRDefault="00BE250B">
            <w:pPr>
              <w:pStyle w:val="AbsatzTab12Pt1-1Kur"/>
              <w:keepNext/>
              <w:rPr>
                <w:lang w:val="fr-CH"/>
              </w:rPr>
            </w:pPr>
            <w:r>
              <w:rPr>
                <w:lang w:val="fr-CH"/>
              </w:rPr>
              <w:t>Vérification des comptes</w:t>
            </w:r>
          </w:p>
          <w:p w:rsidR="00052DAF" w:rsidRDefault="00052DAF">
            <w:pPr>
              <w:pStyle w:val="AbsatzTab12Pt1-1Kur"/>
              <w:keepNext/>
              <w:rPr>
                <w:lang w:val="fr-CH"/>
              </w:rPr>
            </w:pPr>
          </w:p>
          <w:p w:rsidR="00052DAF" w:rsidRDefault="00052DAF">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800B62">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Communication</w:t>
            </w:r>
          </w:p>
          <w:p w:rsidR="00A363E0" w:rsidRDefault="00A363E0">
            <w:pPr>
              <w:pStyle w:val="AbsatzTab12Pt1-1Kur"/>
              <w:keepNext/>
              <w:rPr>
                <w:lang w:val="fr-CH"/>
              </w:rPr>
            </w:pPr>
          </w:p>
          <w:p w:rsidR="00A363E0" w:rsidRDefault="00A363E0">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A1</w:t>
            </w:r>
            <w:r w:rsidR="00800B62">
              <w:rPr>
                <w:lang w:val="fr-CH"/>
              </w:rPr>
              <w:t>2</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Campagne d’e-mail (newsletter)</w:t>
            </w:r>
          </w:p>
          <w:p w:rsidR="007A1206" w:rsidRDefault="007A1206">
            <w:pPr>
              <w:pStyle w:val="AbsatzTab12Pt1-1Kur"/>
              <w:keepNext/>
              <w:rPr>
                <w:lang w:val="fr-CH"/>
              </w:rPr>
            </w:pPr>
          </w:p>
          <w:p w:rsidR="007A1206" w:rsidRDefault="007A1206">
            <w:pPr>
              <w:pStyle w:val="AbsatzTab12Pt1-1Kur"/>
              <w:keepNext/>
              <w:rPr>
                <w:lang w:val="fr-CH"/>
              </w:rPr>
            </w:pPr>
            <w:r>
              <w:rPr>
                <w:lang w:val="fr-CH"/>
              </w:rPr>
              <w:t>Garder une interactivité avec l’utilisateur</w:t>
            </w:r>
            <w:r w:rsidR="003979E0">
              <w:rPr>
                <w:lang w:val="fr-CH"/>
              </w:rPr>
              <w:t>.</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 xml:space="preserve">Tester </w:t>
            </w:r>
            <w:r w:rsidR="00AA22F8">
              <w:rPr>
                <w:lang w:val="fr-CH"/>
              </w:rPr>
              <w:t>que les campagnes mail parviennent bien aux listes d’utilisateurs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A1</w:t>
            </w:r>
            <w:r w:rsidR="00800B62">
              <w:rPr>
                <w:lang w:val="fr-CH"/>
              </w:rPr>
              <w:t>3</w:t>
            </w:r>
          </w:p>
        </w:tc>
        <w:tc>
          <w:tcPr>
            <w:tcW w:w="1843"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Gestion des rôles</w:t>
            </w:r>
          </w:p>
          <w:p w:rsidR="00875693" w:rsidRDefault="00875693">
            <w:pPr>
              <w:pStyle w:val="AbsatzTab12Pt1-1Kur"/>
              <w:keepNext/>
              <w:rPr>
                <w:lang w:val="fr-CH"/>
              </w:rPr>
            </w:pPr>
          </w:p>
          <w:p w:rsidR="00875693" w:rsidRDefault="00875693">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A1</w:t>
            </w:r>
            <w:r w:rsidR="00800B62">
              <w:rPr>
                <w:lang w:val="fr-CH"/>
              </w:rPr>
              <w:t>4</w:t>
            </w:r>
          </w:p>
        </w:tc>
        <w:tc>
          <w:tcPr>
            <w:tcW w:w="1843"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Support client</w:t>
            </w:r>
          </w:p>
          <w:p w:rsidR="00CD6661" w:rsidRDefault="00CD6661">
            <w:pPr>
              <w:pStyle w:val="AbsatzTab12Pt1-1Kur"/>
              <w:keepNext/>
              <w:rPr>
                <w:lang w:val="fr-CH"/>
              </w:rPr>
            </w:pPr>
          </w:p>
          <w:p w:rsidR="00CD6661" w:rsidRDefault="00CD6661">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lastRenderedPageBreak/>
              <w:t>A1</w:t>
            </w:r>
            <w:r w:rsidR="00800B62">
              <w:rPr>
                <w:lang w:val="fr-CH"/>
              </w:rPr>
              <w:t>5</w:t>
            </w:r>
          </w:p>
        </w:tc>
        <w:tc>
          <w:tcPr>
            <w:tcW w:w="1843"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Etablissement du profil</w:t>
            </w:r>
          </w:p>
          <w:p w:rsidR="00CD6661" w:rsidRDefault="00CD6661">
            <w:pPr>
              <w:pStyle w:val="AbsatzTab12Pt1-1Kur"/>
              <w:keepNext/>
              <w:rPr>
                <w:lang w:val="fr-CH"/>
              </w:rPr>
            </w:pPr>
          </w:p>
          <w:p w:rsidR="00CD6661" w:rsidRDefault="00CD6661">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567301" w:rsidRDefault="000C11F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2C0679">
            <w:pPr>
              <w:pStyle w:val="AbsatzTab12Pt1-1Kur"/>
              <w:keepNext/>
              <w:rPr>
                <w:lang w:val="fr-CH"/>
              </w:rPr>
            </w:pPr>
            <w:r>
              <w:rPr>
                <w:lang w:val="fr-CH"/>
              </w:rPr>
              <w:t xml:space="preserve">Tester </w:t>
            </w:r>
            <w:r w:rsidR="00784C59">
              <w:rPr>
                <w:lang w:val="fr-CH"/>
              </w:rPr>
              <w:t>l</w:t>
            </w:r>
            <w:r>
              <w:rPr>
                <w:lang w:val="fr-CH"/>
              </w:rPr>
              <w:t xml:space="preserve">es </w:t>
            </w:r>
            <w:r w:rsidR="00784C59">
              <w:rPr>
                <w:lang w:val="fr-CH"/>
              </w:rPr>
              <w:t>profils</w:t>
            </w:r>
            <w:r>
              <w:rPr>
                <w:lang w:val="fr-CH"/>
              </w:rPr>
              <w:t xml:space="preserve"> </w:t>
            </w:r>
            <w:r w:rsidR="00784C59">
              <w:rPr>
                <w:lang w:val="fr-CH"/>
              </w:rPr>
              <w:t>pour s’assurer qu’ils correspondent bien à un ou plusieurs critères</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BE6888"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BE6888" w:rsidRDefault="00312190">
            <w:pPr>
              <w:pStyle w:val="AbsatzTab12Pt1-1Kur"/>
              <w:keepNext/>
              <w:rPr>
                <w:lang w:val="fr-CH"/>
              </w:rPr>
            </w:pPr>
            <w:r>
              <w:rPr>
                <w:lang w:val="fr-CH"/>
              </w:rPr>
              <w:t>A</w:t>
            </w:r>
            <w:r w:rsidR="004D3450">
              <w:rPr>
                <w:lang w:val="fr-CH"/>
              </w:rPr>
              <w:t>1</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BE6888" w:rsidRDefault="00424F75">
            <w:pPr>
              <w:pStyle w:val="AbsatzTab12Pt1-1Kur"/>
              <w:keepNext/>
              <w:rPr>
                <w:lang w:val="fr-CH"/>
              </w:rPr>
            </w:pPr>
            <w:r>
              <w:rPr>
                <w:lang w:val="fr-CH"/>
              </w:rPr>
              <w:t>Langues</w:t>
            </w:r>
          </w:p>
          <w:p w:rsidR="00424F75" w:rsidRDefault="00424F75">
            <w:pPr>
              <w:pStyle w:val="AbsatzTab12Pt1-1Kur"/>
              <w:keepNext/>
              <w:rPr>
                <w:lang w:val="fr-CH"/>
              </w:rPr>
            </w:pPr>
          </w:p>
          <w:p w:rsidR="00424F75" w:rsidRDefault="00424F75">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BE6888"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E6888" w:rsidRDefault="00784C59">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r>
      <w:tr w:rsidR="00312190"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A1</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Administration</w:t>
            </w:r>
          </w:p>
          <w:p w:rsidR="005A4742" w:rsidRDefault="005A4742">
            <w:pPr>
              <w:pStyle w:val="AbsatzTab12Pt1-1Kur"/>
              <w:keepNext/>
              <w:rPr>
                <w:lang w:val="fr-CH"/>
              </w:rPr>
            </w:pPr>
          </w:p>
          <w:p w:rsidR="005A4742" w:rsidRDefault="005A4742">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4</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9733AC">
            <w:pPr>
              <w:pStyle w:val="AbsatzTab12Pt1-1Kur"/>
              <w:keepNext/>
              <w:rPr>
                <w:lang w:val="fr-CH"/>
              </w:rPr>
            </w:pPr>
            <w:r>
              <w:rPr>
                <w:lang w:val="fr-CH"/>
              </w:rPr>
              <w:t>A1</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Bot</w:t>
            </w:r>
          </w:p>
          <w:p w:rsidR="00E7058C" w:rsidRDefault="00E7058C">
            <w:pPr>
              <w:pStyle w:val="AbsatzTab12Pt1-1Kur"/>
              <w:keepNext/>
              <w:rPr>
                <w:lang w:val="fr-CH"/>
              </w:rPr>
            </w:pPr>
          </w:p>
          <w:p w:rsidR="00E7058C" w:rsidRDefault="00E7058C">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A1</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Localisation</w:t>
            </w:r>
          </w:p>
          <w:p w:rsidR="00E7058C" w:rsidRDefault="00E7058C">
            <w:pPr>
              <w:pStyle w:val="AbsatzTab12Pt1-1Kur"/>
              <w:keepNext/>
              <w:rPr>
                <w:lang w:val="fr-CH"/>
              </w:rPr>
            </w:pPr>
          </w:p>
          <w:p w:rsidR="00E7058C" w:rsidRDefault="00E7058C">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r>
      <w:tr w:rsidR="00312190"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Pr="002C3F70" w:rsidRDefault="000B6D9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0B6D94" w:rsidRDefault="000B6D94">
            <w:pPr>
              <w:pStyle w:val="AbsatzTab12Pt1-1Kur"/>
              <w:keepNext/>
              <w:rPr>
                <w:lang w:val="fr-CH"/>
              </w:rPr>
            </w:pPr>
            <w:r>
              <w:rPr>
                <w:lang w:val="fr-CH"/>
              </w:rPr>
              <w:t>Demande de réinitialisation</w:t>
            </w:r>
          </w:p>
          <w:p w:rsidR="000B6D94" w:rsidRDefault="000B6D94">
            <w:pPr>
              <w:pStyle w:val="AbsatzTab12Pt1-1Kur"/>
              <w:keepNext/>
              <w:rPr>
                <w:lang w:val="fr-CH"/>
              </w:rPr>
            </w:pPr>
          </w:p>
          <w:p w:rsidR="000B6D94" w:rsidRDefault="000B6D9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Le test est réussi quand l’utilisateur a réussi à changer son mot de passe</w:t>
            </w:r>
            <w:r w:rsidR="00784C59">
              <w:rPr>
                <w:lang w:val="fr-CH"/>
              </w:rPr>
              <w:t xml:space="preserve"> et a pu se connecter</w:t>
            </w:r>
          </w:p>
        </w:tc>
        <w:tc>
          <w:tcPr>
            <w:tcW w:w="1560"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r>
      <w:tr w:rsidR="003E393C"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lang w:val="fr-CH"/>
              </w:rPr>
            </w:pPr>
            <w:r>
              <w:rPr>
                <w:lang w:val="fr-CH"/>
              </w:rPr>
              <w:t>Traçabilité</w:t>
            </w:r>
          </w:p>
          <w:p w:rsidR="003E393C" w:rsidRDefault="003E393C">
            <w:pPr>
              <w:pStyle w:val="AbsatzTab12Pt1-1Kur"/>
              <w:keepNext/>
              <w:rPr>
                <w:lang w:val="fr-CH"/>
              </w:rPr>
            </w:pPr>
          </w:p>
          <w:p w:rsidR="003E393C" w:rsidRDefault="003E393C">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3E393C" w:rsidRDefault="003A3896">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215CD" w:rsidRDefault="005215CD">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r>
      <w:tr w:rsidR="00204607" w:rsidRPr="006914A8" w:rsidTr="0021306E">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204607" w:rsidRDefault="00BA77F0">
      <w:pPr>
        <w:pStyle w:val="Lgende"/>
      </w:pPr>
      <w:bookmarkStart w:id="100" w:name="_Toc35448131"/>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97"/>
      <w:bookmarkEnd w:id="98"/>
      <w:bookmarkEnd w:id="99"/>
      <w:r>
        <w:t>Exigences générales</w:t>
      </w:r>
      <w:bookmarkEnd w:id="100"/>
    </w:p>
    <w:p w:rsidR="00204607" w:rsidRDefault="00BA77F0">
      <w:pPr>
        <w:pStyle w:val="Titre1"/>
        <w:numPr>
          <w:ilvl w:val="0"/>
          <w:numId w:val="28"/>
        </w:numPr>
        <w:rPr>
          <w:lang w:val="fr-CH"/>
        </w:rPr>
      </w:pPr>
      <w:bookmarkStart w:id="101" w:name="_Toc35449227"/>
      <w:r>
        <w:rPr>
          <w:lang w:val="fr-CH"/>
        </w:rPr>
        <w:t>Variantes de solution</w:t>
      </w:r>
      <w:bookmarkEnd w:id="101"/>
    </w:p>
    <w:p w:rsidR="00204607" w:rsidRDefault="00BA77F0">
      <w:pPr>
        <w:pStyle w:val="Titre2"/>
        <w:numPr>
          <w:ilvl w:val="1"/>
          <w:numId w:val="28"/>
        </w:numPr>
        <w:rPr>
          <w:lang w:val="fr-CH"/>
        </w:rPr>
      </w:pPr>
      <w:bookmarkStart w:id="102" w:name="_Toc35449228"/>
      <w:r>
        <w:rPr>
          <w:lang w:val="fr-CH"/>
        </w:rPr>
        <w:t>Aperçu des variantes</w:t>
      </w:r>
      <w:bookmarkEnd w:id="102"/>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6914A8">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993E56">
            <w:pPr>
              <w:pStyle w:val="AbsatzTab12Pt1-1Kur"/>
              <w:rPr>
                <w:lang w:val="fr-CH"/>
              </w:rPr>
            </w:pPr>
            <w:r>
              <w:rPr>
                <w:lang w:val="fr-CH"/>
              </w:rPr>
              <w:t xml:space="preserve">Application avec une </w:t>
            </w:r>
            <w:r w:rsidR="007462C8">
              <w:rPr>
                <w:lang w:val="fr-CH"/>
              </w:rPr>
              <w:t xml:space="preserve">API </w:t>
            </w:r>
            <w:r w:rsidR="002B4F9D">
              <w:rPr>
                <w:lang w:val="fr-CH"/>
              </w:rPr>
              <w:t>sécurisé avec ASP.</w:t>
            </w:r>
            <w:r w:rsidR="007462C8">
              <w:rPr>
                <w:lang w:val="fr-CH"/>
              </w:rPr>
              <w:t>NET</w:t>
            </w:r>
            <w:r w:rsidR="002B4F9D">
              <w:rPr>
                <w:lang w:val="fr-CH"/>
              </w:rPr>
              <w:t xml:space="preserve"> </w:t>
            </w:r>
            <w:r w:rsidR="007462C8">
              <w:rPr>
                <w:lang w:val="fr-CH"/>
              </w:rPr>
              <w:t>Core</w:t>
            </w:r>
          </w:p>
        </w:tc>
      </w:tr>
      <w:tr w:rsidR="00204607" w:rsidRPr="006914A8">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315E03">
            <w:pPr>
              <w:pStyle w:val="AbsatzTab12Pt1-1Kur"/>
              <w:rPr>
                <w:lang w:val="fr-CH"/>
              </w:rPr>
            </w:pPr>
            <w:r>
              <w:rPr>
                <w:lang w:val="fr-CH"/>
              </w:rPr>
              <w:t xml:space="preserve">Application </w:t>
            </w:r>
            <w:r w:rsidR="002B4F9D">
              <w:rPr>
                <w:lang w:val="fr-CH"/>
              </w:rPr>
              <w:t>Web sécurisé en ASP.NET Core</w:t>
            </w:r>
          </w:p>
        </w:tc>
      </w:tr>
      <w:tr w:rsidR="00204607" w:rsidRPr="006914A8">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7462C8">
            <w:pPr>
              <w:pStyle w:val="AbsatzTab12Pt1-1Kur"/>
              <w:rPr>
                <w:lang w:val="fr-CH"/>
              </w:rPr>
            </w:pPr>
            <w:r>
              <w:rPr>
                <w:lang w:val="fr-CH"/>
              </w:rPr>
              <w:t xml:space="preserve">Application </w:t>
            </w:r>
            <w:r w:rsidR="005F4A1A">
              <w:rPr>
                <w:lang w:val="fr-CH"/>
              </w:rPr>
              <w:t xml:space="preserve">Android </w:t>
            </w:r>
            <w:r>
              <w:rPr>
                <w:lang w:val="fr-CH"/>
              </w:rPr>
              <w:t xml:space="preserve">sur smartphone </w:t>
            </w:r>
            <w:r w:rsidR="005F4A1A">
              <w:rPr>
                <w:lang w:val="fr-CH"/>
              </w:rPr>
              <w:t>en</w:t>
            </w:r>
            <w:r w:rsidR="00CD7278">
              <w:rPr>
                <w:lang w:val="fr-CH"/>
              </w:rPr>
              <w:t xml:space="preserve"> Java</w:t>
            </w:r>
          </w:p>
        </w:tc>
      </w:tr>
    </w:tbl>
    <w:p w:rsidR="00204607" w:rsidRDefault="00BA77F0">
      <w:pPr>
        <w:pStyle w:val="Lgende"/>
        <w:rPr>
          <w:lang w:val="fr-CH"/>
        </w:rPr>
      </w:pPr>
      <w:bookmarkStart w:id="103" w:name="_Toc493855125"/>
      <w:bookmarkStart w:id="104" w:name="_Toc528003914"/>
      <w:bookmarkStart w:id="105" w:name="_Toc529897095"/>
      <w:bookmarkStart w:id="106" w:name="_Toc35448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3"/>
      <w:bookmarkEnd w:id="104"/>
      <w:bookmarkEnd w:id="105"/>
      <w:r>
        <w:rPr>
          <w:lang w:val="fr-CH"/>
        </w:rPr>
        <w:t>Aperçu des variantes</w:t>
      </w:r>
      <w:bookmarkEnd w:id="106"/>
    </w:p>
    <w:p w:rsidR="00204607" w:rsidRDefault="00BA77F0">
      <w:pPr>
        <w:pStyle w:val="Absatz"/>
        <w:rPr>
          <w:lang w:val="fr-CH"/>
        </w:rPr>
      </w:pPr>
      <w:r>
        <w:rPr>
          <w:lang w:val="fr-CH"/>
        </w:rPr>
        <w:t xml:space="preserve">Méthodes pour générer des </w:t>
      </w:r>
      <w:r w:rsidR="00C26F0D">
        <w:rPr>
          <w:lang w:val="fr-CH"/>
        </w:rPr>
        <w:t>variantes :</w:t>
      </w:r>
      <w:r>
        <w:rPr>
          <w:lang w:val="fr-CH"/>
        </w:rPr>
        <w:t xml:space="preserve">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07" w:name="_Toc493855093"/>
      <w:bookmarkStart w:id="108" w:name="_Toc528003886"/>
      <w:bookmarkStart w:id="109" w:name="_Toc529897066"/>
      <w:bookmarkStart w:id="110" w:name="_Toc35449229"/>
      <w:r>
        <w:rPr>
          <w:lang w:val="fr-CH"/>
        </w:rPr>
        <w:t xml:space="preserve">Variante </w:t>
      </w:r>
      <w:bookmarkEnd w:id="107"/>
      <w:bookmarkEnd w:id="108"/>
      <w:bookmarkEnd w:id="109"/>
      <w:r w:rsidR="002808B4">
        <w:rPr>
          <w:lang w:val="fr-CH"/>
        </w:rPr>
        <w:t>1</w:t>
      </w:r>
      <w:bookmarkEnd w:id="110"/>
    </w:p>
    <w:p w:rsidR="00204607" w:rsidRDefault="00BA77F0">
      <w:pPr>
        <w:pStyle w:val="Titre3"/>
        <w:numPr>
          <w:ilvl w:val="2"/>
          <w:numId w:val="28"/>
        </w:numPr>
        <w:rPr>
          <w:lang w:val="fr-CH"/>
        </w:rPr>
      </w:pPr>
      <w:bookmarkStart w:id="111" w:name="_Toc35449230"/>
      <w:r>
        <w:rPr>
          <w:lang w:val="fr-CH"/>
        </w:rPr>
        <w:t>Brève description</w:t>
      </w:r>
      <w:bookmarkEnd w:id="111"/>
    </w:p>
    <w:p w:rsidR="00813215" w:rsidRDefault="00813215" w:rsidP="00813215">
      <w:pPr>
        <w:pStyle w:val="Absatz"/>
        <w:keepNext/>
        <w:rPr>
          <w:lang w:val="fr-CH"/>
        </w:rPr>
      </w:pPr>
      <w:r>
        <w:rPr>
          <w:lang w:val="fr-CH"/>
        </w:rPr>
        <w:t xml:space="preserve">Notre première variante se porte sur l’utilisation d’un environnement de développement Microsoft avec les technologies qui lui sont propres. L’API est un bon moyen de mettre à disposition notre service à nos clients et sa sécurisation </w:t>
      </w:r>
      <w:r w:rsidR="002B4F9D">
        <w:rPr>
          <w:lang w:val="fr-CH"/>
        </w:rPr>
        <w:t>l’authenticité des utilisateurs</w:t>
      </w:r>
      <w:r>
        <w:rPr>
          <w:lang w:val="fr-CH"/>
        </w:rPr>
        <w:t>.</w:t>
      </w:r>
      <w:r w:rsidR="005F4A1A">
        <w:rPr>
          <w:lang w:val="fr-CH"/>
        </w:rPr>
        <w:t xml:space="preserve"> L’avantage à long therme est la possibilité d’ajout </w:t>
      </w:r>
      <w:r w:rsidR="00D1763C">
        <w:rPr>
          <w:lang w:val="fr-CH"/>
        </w:rPr>
        <w:t>d’interfaces</w:t>
      </w:r>
      <w:r w:rsidR="005F4A1A">
        <w:rPr>
          <w:lang w:val="fr-CH"/>
        </w:rPr>
        <w:t xml:space="preserve"> utilisateurs comme des applications mobiles sur Android et/ou IOS</w:t>
      </w:r>
      <w:r w:rsidR="00D1763C">
        <w:rPr>
          <w:lang w:val="fr-CH"/>
        </w:rPr>
        <w:t xml:space="preserve"> sans pour qu’elle puisse devenir cross plateforme</w:t>
      </w:r>
      <w:r w:rsidR="005F4A1A">
        <w:rPr>
          <w:lang w:val="fr-CH"/>
        </w:rPr>
        <w:t xml:space="preserve">. </w:t>
      </w:r>
    </w:p>
    <w:p w:rsidR="00DF3381" w:rsidRDefault="00813215" w:rsidP="00813215">
      <w:pPr>
        <w:pStyle w:val="Absatz"/>
        <w:keepNext/>
        <w:rPr>
          <w:lang w:val="fr-CH"/>
        </w:rPr>
      </w:pPr>
      <w:r>
        <w:rPr>
          <w:lang w:val="fr-CH"/>
        </w:rPr>
        <w:t xml:space="preserve">Le déploiement se ferait aussi sur </w:t>
      </w:r>
      <w:r w:rsidR="002B4F9D">
        <w:rPr>
          <w:lang w:val="fr-CH"/>
        </w:rPr>
        <w:t>Azure</w:t>
      </w:r>
      <w:r>
        <w:rPr>
          <w:lang w:val="fr-CH"/>
        </w:rPr>
        <w:t xml:space="preserve"> </w:t>
      </w:r>
      <w:r w:rsidR="002B4F9D">
        <w:rPr>
          <w:lang w:val="fr-CH"/>
        </w:rPr>
        <w:t xml:space="preserve">(service cloud) </w:t>
      </w:r>
      <w:r w:rsidR="00313473">
        <w:rPr>
          <w:lang w:val="fr-CH"/>
        </w:rPr>
        <w:t>ce qui comprend l’hébergement de la base de données et de l’adresse domaine. Ceci</w:t>
      </w:r>
      <w:r>
        <w:rPr>
          <w:lang w:val="fr-CH"/>
        </w:rPr>
        <w:t xml:space="preserve"> nous permettra de déployer une application dans un environnement homogène et polyvalent.</w:t>
      </w:r>
    </w:p>
    <w:p w:rsidR="00DF3381" w:rsidRDefault="00DF3381">
      <w:pPr>
        <w:spacing w:after="0" w:line="240" w:lineRule="auto"/>
        <w:rPr>
          <w:rFonts w:ascii="Calibri Light" w:hAnsi="Calibri Light" w:cs="Arial"/>
          <w:color w:val="auto"/>
          <w:sz w:val="24"/>
          <w:szCs w:val="24"/>
          <w:lang w:val="fr-CH" w:eastAsia="de-DE"/>
        </w:rPr>
      </w:pPr>
      <w:r>
        <w:rPr>
          <w:lang w:val="fr-CH"/>
        </w:rPr>
        <w:br w:type="page"/>
      </w:r>
    </w:p>
    <w:p w:rsidR="00204607" w:rsidRDefault="00BA77F0">
      <w:pPr>
        <w:pStyle w:val="Titre3"/>
        <w:numPr>
          <w:ilvl w:val="2"/>
          <w:numId w:val="28"/>
        </w:numPr>
        <w:rPr>
          <w:lang w:val="fr-CH"/>
        </w:rPr>
      </w:pPr>
      <w:bookmarkStart w:id="112" w:name="_Toc493855096"/>
      <w:bookmarkStart w:id="113" w:name="_Toc528003889"/>
      <w:bookmarkStart w:id="114" w:name="_Toc529897069"/>
      <w:bookmarkStart w:id="115" w:name="_Toc35449231"/>
      <w:r>
        <w:rPr>
          <w:lang w:val="fr-CH"/>
        </w:rPr>
        <w:lastRenderedPageBreak/>
        <w:t>Contexte du système (cible)</w:t>
      </w:r>
      <w:bookmarkEnd w:id="112"/>
      <w:bookmarkEnd w:id="113"/>
      <w:bookmarkEnd w:id="114"/>
      <w:bookmarkEnd w:id="115"/>
    </w:p>
    <w:p w:rsidR="00DF3381" w:rsidRDefault="00DF3381" w:rsidP="00DF3381">
      <w:pPr>
        <w:pStyle w:val="Absatz"/>
        <w:rPr>
          <w:noProof/>
          <w:lang w:val="fr-CH"/>
        </w:rPr>
      </w:pPr>
    </w:p>
    <w:p w:rsidR="00DF3381" w:rsidRPr="00DF3381" w:rsidRDefault="00DF3381" w:rsidP="00DF3381">
      <w:pPr>
        <w:pStyle w:val="Absatz"/>
        <w:jc w:val="center"/>
        <w:rPr>
          <w:lang w:val="fr-CH"/>
        </w:rPr>
      </w:pPr>
      <w:r>
        <w:rPr>
          <w:noProof/>
          <w:lang w:val="fr-CH"/>
        </w:rPr>
        <w:drawing>
          <wp:inline distT="0" distB="0" distL="0" distR="0">
            <wp:extent cx="2731135" cy="2736215"/>
            <wp:effectExtent l="0" t="0" r="0" b="698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_Diagram.png"/>
                    <pic:cNvPicPr/>
                  </pic:nvPicPr>
                  <pic:blipFill rotWithShape="1">
                    <a:blip r:embed="rId10">
                      <a:extLst>
                        <a:ext uri="{28A0092B-C50C-407E-A947-70E740481C1C}">
                          <a14:useLocalDpi xmlns:a14="http://schemas.microsoft.com/office/drawing/2010/main" val="0"/>
                        </a:ext>
                      </a:extLst>
                    </a:blip>
                    <a:srcRect l="52585"/>
                    <a:stretch/>
                  </pic:blipFill>
                  <pic:spPr bwMode="auto">
                    <a:xfrm>
                      <a:off x="0" y="0"/>
                      <a:ext cx="2731135" cy="2736215"/>
                    </a:xfrm>
                    <a:prstGeom prst="rect">
                      <a:avLst/>
                    </a:prstGeom>
                    <a:ln>
                      <a:noFill/>
                    </a:ln>
                    <a:extLst>
                      <a:ext uri="{53640926-AAD7-44D8-BBD7-CCE9431645EC}">
                        <a14:shadowObscured xmlns:a14="http://schemas.microsoft.com/office/drawing/2010/main"/>
                      </a:ext>
                    </a:extLst>
                  </pic:spPr>
                </pic:pic>
              </a:graphicData>
            </a:graphic>
          </wp:inline>
        </w:drawing>
      </w:r>
    </w:p>
    <w:p w:rsidR="00204607" w:rsidRDefault="00BA77F0">
      <w:pPr>
        <w:pStyle w:val="Titre3"/>
        <w:numPr>
          <w:ilvl w:val="2"/>
          <w:numId w:val="28"/>
        </w:numPr>
        <w:rPr>
          <w:lang w:val="fr-CH"/>
        </w:rPr>
      </w:pPr>
      <w:bookmarkStart w:id="116" w:name="_Toc493855097"/>
      <w:bookmarkStart w:id="117" w:name="_Toc528003890"/>
      <w:bookmarkStart w:id="118" w:name="_Toc529897070"/>
      <w:bookmarkStart w:id="119" w:name="_Toc35449232"/>
      <w:r>
        <w:rPr>
          <w:lang w:val="fr-CH"/>
        </w:rPr>
        <w:t>Diagramme du contexte (cible)</w:t>
      </w:r>
      <w:bookmarkEnd w:id="116"/>
      <w:bookmarkEnd w:id="117"/>
      <w:bookmarkEnd w:id="118"/>
      <w:bookmarkEnd w:id="119"/>
    </w:p>
    <w:p w:rsidR="00DF3381" w:rsidRPr="00DF3381" w:rsidRDefault="004C3FCE" w:rsidP="00060B95">
      <w:pPr>
        <w:pStyle w:val="Absatz"/>
        <w:jc w:val="center"/>
        <w:rPr>
          <w:lang w:val="fr-CH"/>
        </w:rPr>
      </w:pPr>
      <w:r>
        <w:rPr>
          <w:noProof/>
          <w:lang w:val="fr-CH"/>
        </w:rPr>
        <w:drawing>
          <wp:inline distT="0" distB="0" distL="0" distR="0">
            <wp:extent cx="4711313" cy="3457575"/>
            <wp:effectExtent l="0" t="0" r="0" b="0"/>
            <wp:docPr id="5" name="Image 5"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4716613" cy="3461465"/>
                    </a:xfrm>
                    <a:prstGeom prst="rect">
                      <a:avLst/>
                    </a:prstGeom>
                  </pic:spPr>
                </pic:pic>
              </a:graphicData>
            </a:graphic>
          </wp:inline>
        </w:drawing>
      </w:r>
    </w:p>
    <w:p w:rsidR="00204607" w:rsidRDefault="00BA77F0">
      <w:pPr>
        <w:pStyle w:val="Titre3"/>
        <w:numPr>
          <w:ilvl w:val="2"/>
          <w:numId w:val="28"/>
        </w:numPr>
        <w:rPr>
          <w:lang w:val="fr-CH"/>
        </w:rPr>
      </w:pPr>
      <w:bookmarkStart w:id="120" w:name="_Toc35449233"/>
      <w:r>
        <w:rPr>
          <w:lang w:val="fr-CH"/>
        </w:rPr>
        <w:lastRenderedPageBreak/>
        <w:t>Organisation</w:t>
      </w:r>
      <w:bookmarkEnd w:id="120"/>
    </w:p>
    <w:p w:rsidR="004C08A0" w:rsidRPr="004C08A0" w:rsidRDefault="00020722" w:rsidP="00020722">
      <w:pPr>
        <w:pStyle w:val="Absatz"/>
        <w:jc w:val="center"/>
        <w:rPr>
          <w:lang w:val="fr-CH"/>
        </w:rPr>
      </w:pPr>
      <w:r>
        <w:rPr>
          <w:noProof/>
          <w:lang w:val="fr-CH"/>
        </w:rPr>
        <w:drawing>
          <wp:inline distT="0" distB="0" distL="0" distR="0" wp14:anchorId="0EF69A87" wp14:editId="2592F8F3">
            <wp:extent cx="3009900" cy="3917249"/>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964" cy="3934251"/>
                    </a:xfrm>
                    <a:prstGeom prst="rect">
                      <a:avLst/>
                    </a:prstGeom>
                    <a:noFill/>
                    <a:ln>
                      <a:noFill/>
                    </a:ln>
                  </pic:spPr>
                </pic:pic>
              </a:graphicData>
            </a:graphic>
          </wp:inline>
        </w:drawing>
      </w:r>
    </w:p>
    <w:p w:rsidR="00204607" w:rsidRDefault="00BA77F0">
      <w:pPr>
        <w:pStyle w:val="Titre3"/>
        <w:numPr>
          <w:ilvl w:val="2"/>
          <w:numId w:val="28"/>
        </w:numPr>
        <w:rPr>
          <w:lang w:val="fr-CH"/>
        </w:rPr>
      </w:pPr>
      <w:bookmarkStart w:id="121" w:name="_Toc493855099"/>
      <w:bookmarkStart w:id="122" w:name="_Toc528003892"/>
      <w:bookmarkStart w:id="123" w:name="_Toc529897072"/>
      <w:bookmarkStart w:id="124" w:name="_Toc35449234"/>
      <w:r>
        <w:rPr>
          <w:lang w:val="fr-CH"/>
        </w:rPr>
        <w:t>Produit ou système informatique</w:t>
      </w:r>
      <w:bookmarkEnd w:id="121"/>
      <w:bookmarkEnd w:id="122"/>
      <w:bookmarkEnd w:id="123"/>
      <w:bookmarkEnd w:id="124"/>
    </w:p>
    <w:p w:rsidR="00204607" w:rsidRDefault="00A22494">
      <w:pPr>
        <w:pStyle w:val="Absatz"/>
        <w:rPr>
          <w:lang w:val="fr-CH"/>
        </w:rPr>
      </w:pPr>
      <w:r>
        <w:rPr>
          <w:lang w:val="fr-CH"/>
        </w:rPr>
        <w:t>Nous souhaitons partir sur une API pour pouvoir ensuite nous déployer sur un large choix de plateformes, le but est de pouvoir intégrer des interfaces en fonction de la demande, si nous voyons que les utilisateurs souhaitent bénéficier de l’application via smartphone, nous pourrons nous adapter à cette demande car la structure de base sera déjà déployée et fonctionnelle.</w:t>
      </w:r>
    </w:p>
    <w:p w:rsidR="00204607" w:rsidRDefault="00BA77F0">
      <w:pPr>
        <w:pStyle w:val="Titre3"/>
        <w:rPr>
          <w:lang w:val="fr-CH"/>
        </w:rPr>
      </w:pPr>
      <w:bookmarkStart w:id="125" w:name="_Toc493855100"/>
      <w:bookmarkStart w:id="126" w:name="_Toc528003893"/>
      <w:bookmarkStart w:id="127" w:name="_Toc529897073"/>
      <w:bookmarkStart w:id="128" w:name="_Toc35449235"/>
      <w:r>
        <w:rPr>
          <w:lang w:val="fr-CH"/>
        </w:rPr>
        <w:t>Sécurité de l’information et protection des données</w:t>
      </w:r>
      <w:bookmarkEnd w:id="125"/>
      <w:bookmarkEnd w:id="126"/>
      <w:bookmarkEnd w:id="127"/>
      <w:bookmarkEnd w:id="128"/>
    </w:p>
    <w:p w:rsidR="00204607" w:rsidRDefault="00020722">
      <w:pPr>
        <w:pStyle w:val="Absatz"/>
        <w:rPr>
          <w:lang w:val="fr-CH"/>
        </w:rPr>
      </w:pPr>
      <w:r>
        <w:rPr>
          <w:lang w:val="fr-CH"/>
        </w:rPr>
        <w:t>Nous allons dans cette version utiliser Identity Server 4 qui peut être utilisé pour différente solutions.</w:t>
      </w:r>
    </w:p>
    <w:p w:rsidR="00020722" w:rsidRDefault="00020722">
      <w:pPr>
        <w:pStyle w:val="Absatz"/>
        <w:rPr>
          <w:lang w:val="fr-CH"/>
        </w:rPr>
      </w:pPr>
      <w:r>
        <w:rPr>
          <w:lang w:val="fr-CH"/>
        </w:rPr>
        <w:t xml:space="preserve">Nous allons pouvoir protéger les ressources de notre application ainsi que d’avoir un système d’authentification via une base de données. Nous aurons aussi une gestion des sessions et les la validation des clients </w:t>
      </w:r>
      <w:r w:rsidR="00A17580">
        <w:rPr>
          <w:lang w:val="fr-CH"/>
        </w:rPr>
        <w:t xml:space="preserve">qui </w:t>
      </w:r>
      <w:r>
        <w:rPr>
          <w:lang w:val="fr-CH"/>
        </w:rPr>
        <w:t>se fera par un token.</w:t>
      </w:r>
    </w:p>
    <w:p w:rsidR="00A17580" w:rsidRDefault="00A17580">
      <w:pPr>
        <w:pStyle w:val="Absatz"/>
        <w:rPr>
          <w:lang w:val="fr-CH"/>
        </w:rPr>
      </w:pPr>
      <w:r>
        <w:rPr>
          <w:lang w:val="fr-CH"/>
        </w:rPr>
        <w:t xml:space="preserve">Pour pouvoir protéger les comptes de nos utilisateurs les mots de passe seront hachés dans la base de données. Les informations de paiements seront sécurisées grâce à la technologie d’un tiers que nous </w:t>
      </w:r>
      <w:r w:rsidR="00FE3978">
        <w:rPr>
          <w:lang w:val="fr-CH"/>
        </w:rPr>
        <w:t>utiliserons</w:t>
      </w:r>
      <w:r>
        <w:rPr>
          <w:lang w:val="fr-CH"/>
        </w:rPr>
        <w:t xml:space="preserve"> car ils permettent d’offrir une solution de paiement adaptée et sécurisée.</w:t>
      </w:r>
    </w:p>
    <w:p w:rsidR="00204607" w:rsidRDefault="00BA77F0">
      <w:pPr>
        <w:pStyle w:val="Titre3"/>
        <w:numPr>
          <w:ilvl w:val="2"/>
          <w:numId w:val="28"/>
        </w:numPr>
        <w:rPr>
          <w:lang w:val="fr-CH"/>
        </w:rPr>
      </w:pPr>
      <w:bookmarkStart w:id="129" w:name="_Toc493855101"/>
      <w:bookmarkStart w:id="130" w:name="_Toc528003894"/>
      <w:bookmarkStart w:id="131" w:name="_Toc529897074"/>
      <w:bookmarkStart w:id="132" w:name="_Toc35449236"/>
      <w:r>
        <w:rPr>
          <w:lang w:val="fr-CH"/>
        </w:rPr>
        <w:t>Conditions et dépendances</w:t>
      </w:r>
      <w:bookmarkEnd w:id="129"/>
      <w:bookmarkEnd w:id="130"/>
      <w:bookmarkEnd w:id="131"/>
      <w:bookmarkEnd w:id="132"/>
    </w:p>
    <w:p w:rsidR="004A4179" w:rsidRDefault="00DB558B">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DB558B" w:rsidRDefault="00DB558B">
      <w:pPr>
        <w:pStyle w:val="Absatz"/>
        <w:rPr>
          <w:lang w:val="fr-CH"/>
        </w:rPr>
      </w:pPr>
      <w:r>
        <w:rPr>
          <w:lang w:val="fr-CH"/>
        </w:rPr>
        <w:lastRenderedPageBreak/>
        <w:t>Le paiement et toute la partie financière que l’application générera dépendra de l’avancement du projet et de l’état du livrable. Si le livrable n’est pas fonctionnel, l’application ne pourra pas proposer de solution payante.</w:t>
      </w:r>
    </w:p>
    <w:p w:rsidR="00794391" w:rsidRDefault="00794391">
      <w:pPr>
        <w:pStyle w:val="Absatz"/>
        <w:rPr>
          <w:lang w:val="fr-CH"/>
        </w:rPr>
      </w:pPr>
      <w:r>
        <w:rPr>
          <w:lang w:val="fr-CH"/>
        </w:rPr>
        <w:t>Une phase beta sera mise en place pour les premiers utilisateurs et pouvoir mettre notre application à l’épreuve, les participants à la beta ne seront pas facturés et auront un accès complet à toutes les fonctionnalités durant les 3 premiers mois.</w:t>
      </w:r>
    </w:p>
    <w:p w:rsidR="002808B4" w:rsidRDefault="002808B4" w:rsidP="002808B4">
      <w:pPr>
        <w:pStyle w:val="Titre2"/>
        <w:numPr>
          <w:ilvl w:val="1"/>
          <w:numId w:val="28"/>
        </w:numPr>
        <w:rPr>
          <w:lang w:val="fr-CH"/>
        </w:rPr>
      </w:pPr>
      <w:bookmarkStart w:id="133" w:name="_Toc35449237"/>
      <w:bookmarkStart w:id="134" w:name="_Toc493855102"/>
      <w:bookmarkStart w:id="135" w:name="_Toc528003895"/>
      <w:bookmarkStart w:id="136" w:name="_Toc529897075"/>
      <w:r>
        <w:rPr>
          <w:lang w:val="fr-CH"/>
        </w:rPr>
        <w:t>Variante 2</w:t>
      </w:r>
      <w:bookmarkEnd w:id="133"/>
    </w:p>
    <w:p w:rsidR="003E0D5C" w:rsidRDefault="003E0D5C" w:rsidP="003E0D5C">
      <w:pPr>
        <w:pStyle w:val="Titre3"/>
        <w:numPr>
          <w:ilvl w:val="2"/>
          <w:numId w:val="28"/>
        </w:numPr>
        <w:rPr>
          <w:lang w:val="fr-CH"/>
        </w:rPr>
      </w:pPr>
      <w:bookmarkStart w:id="137" w:name="_Toc35449238"/>
      <w:r>
        <w:rPr>
          <w:lang w:val="fr-CH"/>
        </w:rPr>
        <w:t>Brève description</w:t>
      </w:r>
      <w:bookmarkEnd w:id="137"/>
    </w:p>
    <w:p w:rsidR="004C3FCE" w:rsidRDefault="005428C2" w:rsidP="003E0D5C">
      <w:pPr>
        <w:pStyle w:val="Absatz"/>
        <w:rPr>
          <w:lang w:val="fr-CH"/>
        </w:rPr>
      </w:pPr>
      <w:r>
        <w:rPr>
          <w:lang w:val="fr-CH"/>
        </w:rPr>
        <w:t>Dans cette variante, nous souhaitons complétement sortir du monde l’API</w:t>
      </w:r>
      <w:r w:rsidR="004C3FCE">
        <w:rPr>
          <w:lang w:val="fr-CH"/>
        </w:rPr>
        <w:t xml:space="preserve"> et proposer une application web sans nous soucier de la partie cross-plateforme. Une solution web nous permettrait quand même d’agir sur le front des services mobiles mais l’application devra être compatible pour l’affichage sur divers formats.</w:t>
      </w:r>
    </w:p>
    <w:p w:rsidR="003E0D5C" w:rsidRDefault="003E0D5C" w:rsidP="003E0D5C">
      <w:pPr>
        <w:pStyle w:val="Titre3"/>
        <w:numPr>
          <w:ilvl w:val="2"/>
          <w:numId w:val="28"/>
        </w:numPr>
        <w:rPr>
          <w:lang w:val="fr-CH"/>
        </w:rPr>
      </w:pPr>
      <w:bookmarkStart w:id="138" w:name="_Toc35449239"/>
      <w:r>
        <w:rPr>
          <w:lang w:val="fr-CH"/>
        </w:rPr>
        <w:t>Contexte du système (cible)</w:t>
      </w:r>
      <w:bookmarkEnd w:id="138"/>
    </w:p>
    <w:p w:rsidR="00060B95" w:rsidRPr="00060B95" w:rsidRDefault="00060B95" w:rsidP="00060B95">
      <w:pPr>
        <w:pStyle w:val="Absatz"/>
        <w:jc w:val="center"/>
        <w:rPr>
          <w:lang w:val="fr-CH"/>
        </w:rPr>
      </w:pPr>
      <w:r>
        <w:rPr>
          <w:noProof/>
          <w:lang w:val="fr-CH"/>
        </w:rPr>
        <w:drawing>
          <wp:inline distT="0" distB="0" distL="0" distR="0">
            <wp:extent cx="2138901" cy="2138901"/>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_Diagram1.png"/>
                    <pic:cNvPicPr/>
                  </pic:nvPicPr>
                  <pic:blipFill>
                    <a:blip r:embed="rId13">
                      <a:extLst>
                        <a:ext uri="{28A0092B-C50C-407E-A947-70E740481C1C}">
                          <a14:useLocalDpi xmlns:a14="http://schemas.microsoft.com/office/drawing/2010/main" val="0"/>
                        </a:ext>
                      </a:extLst>
                    </a:blip>
                    <a:stretch>
                      <a:fillRect/>
                    </a:stretch>
                  </pic:blipFill>
                  <pic:spPr>
                    <a:xfrm>
                      <a:off x="0" y="0"/>
                      <a:ext cx="2143976" cy="2143976"/>
                    </a:xfrm>
                    <a:prstGeom prst="rect">
                      <a:avLst/>
                    </a:prstGeom>
                  </pic:spPr>
                </pic:pic>
              </a:graphicData>
            </a:graphic>
          </wp:inline>
        </w:drawing>
      </w:r>
    </w:p>
    <w:p w:rsidR="003E0D5C" w:rsidRDefault="003E0D5C" w:rsidP="003E0D5C">
      <w:pPr>
        <w:pStyle w:val="Titre3"/>
        <w:numPr>
          <w:ilvl w:val="2"/>
          <w:numId w:val="28"/>
        </w:numPr>
        <w:rPr>
          <w:lang w:val="fr-CH"/>
        </w:rPr>
      </w:pPr>
      <w:bookmarkStart w:id="139" w:name="_Toc35449240"/>
      <w:r>
        <w:rPr>
          <w:lang w:val="fr-CH"/>
        </w:rPr>
        <w:t>Diagramme du contexte (cible)</w:t>
      </w:r>
      <w:bookmarkEnd w:id="139"/>
    </w:p>
    <w:p w:rsidR="00060B95" w:rsidRPr="00060B95" w:rsidRDefault="00060B95" w:rsidP="00060B95">
      <w:pPr>
        <w:pStyle w:val="Absatz"/>
        <w:jc w:val="center"/>
        <w:rPr>
          <w:lang w:val="fr-CH"/>
        </w:rPr>
      </w:pPr>
      <w:r>
        <w:rPr>
          <w:noProof/>
          <w:lang w:val="fr-CH"/>
        </w:rPr>
        <w:drawing>
          <wp:inline distT="0" distB="0" distL="0" distR="0" wp14:anchorId="65CDEAE9" wp14:editId="27B9CDFA">
            <wp:extent cx="4431309" cy="3252084"/>
            <wp:effectExtent l="0" t="0" r="7620" b="5715"/>
            <wp:docPr id="9" name="Image 9"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4454911" cy="3269405"/>
                    </a:xfrm>
                    <a:prstGeom prst="rect">
                      <a:avLst/>
                    </a:prstGeom>
                  </pic:spPr>
                </pic:pic>
              </a:graphicData>
            </a:graphic>
          </wp:inline>
        </w:drawing>
      </w:r>
    </w:p>
    <w:p w:rsidR="003E0D5C" w:rsidRDefault="003E0D5C" w:rsidP="003E0D5C">
      <w:pPr>
        <w:pStyle w:val="Titre3"/>
        <w:numPr>
          <w:ilvl w:val="2"/>
          <w:numId w:val="28"/>
        </w:numPr>
        <w:rPr>
          <w:lang w:val="fr-CH"/>
        </w:rPr>
      </w:pPr>
      <w:bookmarkStart w:id="140" w:name="_Toc35449241"/>
      <w:r>
        <w:rPr>
          <w:lang w:val="fr-CH"/>
        </w:rPr>
        <w:lastRenderedPageBreak/>
        <w:t>Organisation</w:t>
      </w:r>
      <w:bookmarkEnd w:id="140"/>
    </w:p>
    <w:p w:rsidR="00A50642" w:rsidRPr="00A50642" w:rsidRDefault="00A50642" w:rsidP="00A50642">
      <w:pPr>
        <w:pStyle w:val="Absatz"/>
        <w:jc w:val="center"/>
        <w:rPr>
          <w:lang w:val="fr-CH"/>
        </w:rPr>
      </w:pPr>
      <w:r>
        <w:rPr>
          <w:noProof/>
          <w:lang w:val="fr-CH"/>
        </w:rPr>
        <w:drawing>
          <wp:inline distT="0" distB="0" distL="0" distR="0">
            <wp:extent cx="2917295" cy="2441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090" cy="2456777"/>
                    </a:xfrm>
                    <a:prstGeom prst="rect">
                      <a:avLst/>
                    </a:prstGeom>
                    <a:noFill/>
                    <a:ln>
                      <a:noFill/>
                    </a:ln>
                  </pic:spPr>
                </pic:pic>
              </a:graphicData>
            </a:graphic>
          </wp:inline>
        </w:drawing>
      </w:r>
    </w:p>
    <w:p w:rsidR="003E0D5C" w:rsidRDefault="003E0D5C" w:rsidP="003E0D5C">
      <w:pPr>
        <w:pStyle w:val="Titre3"/>
        <w:numPr>
          <w:ilvl w:val="2"/>
          <w:numId w:val="28"/>
        </w:numPr>
        <w:rPr>
          <w:lang w:val="fr-CH"/>
        </w:rPr>
      </w:pPr>
      <w:bookmarkStart w:id="141" w:name="_Toc35449242"/>
      <w:r>
        <w:rPr>
          <w:lang w:val="fr-CH"/>
        </w:rPr>
        <w:t>Produit ou système informatique</w:t>
      </w:r>
      <w:bookmarkEnd w:id="141"/>
    </w:p>
    <w:p w:rsidR="003E0D5C" w:rsidRDefault="00060B95" w:rsidP="003E0D5C">
      <w:pPr>
        <w:pStyle w:val="Absatz"/>
        <w:rPr>
          <w:lang w:val="fr-CH"/>
        </w:rPr>
      </w:pPr>
      <w:r>
        <w:rPr>
          <w:lang w:val="fr-CH"/>
        </w:rPr>
        <w:t>En comparaison avec notre première variante, nous n’attaquerons pas l’aspect mobile et cross-plateforme mais notre principal objectif serait de proposer une architecture complétement orienté web avec les technologies qui s’y rattachent.</w:t>
      </w:r>
    </w:p>
    <w:p w:rsidR="003E0D5C" w:rsidRDefault="003E0D5C" w:rsidP="003E0D5C">
      <w:pPr>
        <w:pStyle w:val="Titre3"/>
        <w:rPr>
          <w:lang w:val="fr-CH"/>
        </w:rPr>
      </w:pPr>
      <w:bookmarkStart w:id="142" w:name="_Toc35449243"/>
      <w:r>
        <w:rPr>
          <w:lang w:val="fr-CH"/>
        </w:rPr>
        <w:t>Sécurité de l’information et protection des données</w:t>
      </w:r>
      <w:bookmarkEnd w:id="142"/>
    </w:p>
    <w:p w:rsidR="00D3360A" w:rsidRDefault="00D3360A" w:rsidP="00D3360A">
      <w:pPr>
        <w:pStyle w:val="Absatz"/>
        <w:rPr>
          <w:lang w:val="fr-CH"/>
        </w:rPr>
      </w:pPr>
      <w:r>
        <w:rPr>
          <w:lang w:val="fr-CH"/>
        </w:rPr>
        <w:t>Nous allons pouvoir protéger les ressources de notre application ainsi que d’avoir un système d’authentification via une base de données.</w:t>
      </w:r>
    </w:p>
    <w:p w:rsidR="00D3360A" w:rsidRDefault="00D3360A" w:rsidP="00D3360A">
      <w:pPr>
        <w:pStyle w:val="Absatz"/>
        <w:rPr>
          <w:lang w:val="fr-CH"/>
        </w:rPr>
      </w:pPr>
      <w:r>
        <w:rPr>
          <w:lang w:val="fr-CH"/>
        </w:rPr>
        <w:t>Pour pouvoir protéger les comptes de nos utilisateurs les mots de passe seront hachés dans la base de données. Les informations de paiements seront sécurisées grâce à la technologie d’un tiers que nous utiliserons car ils permettent d’offrir une solution de paiement adaptée et sécurisée.</w:t>
      </w:r>
    </w:p>
    <w:p w:rsidR="003E0D5C" w:rsidRDefault="003E0D5C" w:rsidP="003E0D5C">
      <w:pPr>
        <w:pStyle w:val="Titre3"/>
        <w:numPr>
          <w:ilvl w:val="2"/>
          <w:numId w:val="28"/>
        </w:numPr>
        <w:rPr>
          <w:lang w:val="fr-CH"/>
        </w:rPr>
      </w:pPr>
      <w:bookmarkStart w:id="143" w:name="_Toc35449244"/>
      <w:r>
        <w:rPr>
          <w:lang w:val="fr-CH"/>
        </w:rPr>
        <w:t>Conditions et dépendances</w:t>
      </w:r>
      <w:bookmarkEnd w:id="143"/>
    </w:p>
    <w:p w:rsidR="003E0D5C" w:rsidRPr="003E0D5C" w:rsidRDefault="00D3360A" w:rsidP="003E0D5C">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2808B4" w:rsidRDefault="002808B4" w:rsidP="002808B4">
      <w:pPr>
        <w:pStyle w:val="Titre2"/>
        <w:numPr>
          <w:ilvl w:val="1"/>
          <w:numId w:val="28"/>
        </w:numPr>
        <w:rPr>
          <w:lang w:val="fr-CH"/>
        </w:rPr>
      </w:pPr>
      <w:bookmarkStart w:id="144" w:name="_Toc35449245"/>
      <w:r>
        <w:rPr>
          <w:lang w:val="fr-CH"/>
        </w:rPr>
        <w:t>Variante 3</w:t>
      </w:r>
      <w:bookmarkEnd w:id="144"/>
    </w:p>
    <w:p w:rsidR="003E0D5C" w:rsidRDefault="003E0D5C" w:rsidP="003E0D5C">
      <w:pPr>
        <w:pStyle w:val="Titre3"/>
        <w:numPr>
          <w:ilvl w:val="2"/>
          <w:numId w:val="28"/>
        </w:numPr>
        <w:rPr>
          <w:lang w:val="fr-CH"/>
        </w:rPr>
      </w:pPr>
      <w:bookmarkStart w:id="145" w:name="_Toc35449246"/>
      <w:r>
        <w:rPr>
          <w:lang w:val="fr-CH"/>
        </w:rPr>
        <w:t>Brève description</w:t>
      </w:r>
      <w:bookmarkEnd w:id="145"/>
    </w:p>
    <w:p w:rsidR="003E0D5C" w:rsidRDefault="000953BF" w:rsidP="003E0D5C">
      <w:pPr>
        <w:pStyle w:val="Absatz"/>
        <w:rPr>
          <w:lang w:val="fr-CH"/>
        </w:rPr>
      </w:pPr>
      <w:r>
        <w:rPr>
          <w:lang w:val="fr-CH"/>
        </w:rPr>
        <w:t>Notre dernière variante se dirige sur un autre aspect technologique, nous changerions complétement notre environnement de développement et nous proposerons simplement une application sur la plateforme Android.</w:t>
      </w:r>
    </w:p>
    <w:p w:rsidR="000953BF" w:rsidRDefault="000953BF" w:rsidP="003E0D5C">
      <w:pPr>
        <w:pStyle w:val="Absatz"/>
        <w:rPr>
          <w:lang w:val="fr-CH"/>
        </w:rPr>
      </w:pPr>
      <w:r>
        <w:rPr>
          <w:lang w:val="fr-CH"/>
        </w:rPr>
        <w:t>L’aspect cross-plateforme n’apparaitrait pas dans cette version et nous viserions simplement le marché mobile orienté Android dans un premier temps et un portage sur IOS dans un second temps en fonction du succès de l’application.</w:t>
      </w:r>
    </w:p>
    <w:p w:rsidR="003E0D5C" w:rsidRDefault="003E0D5C" w:rsidP="003E0D5C">
      <w:pPr>
        <w:pStyle w:val="Titre3"/>
        <w:numPr>
          <w:ilvl w:val="2"/>
          <w:numId w:val="28"/>
        </w:numPr>
        <w:rPr>
          <w:lang w:val="fr-CH"/>
        </w:rPr>
      </w:pPr>
      <w:bookmarkStart w:id="146" w:name="_Toc35449247"/>
      <w:r>
        <w:rPr>
          <w:lang w:val="fr-CH"/>
        </w:rPr>
        <w:lastRenderedPageBreak/>
        <w:t>Contexte du système (cible)</w:t>
      </w:r>
      <w:bookmarkEnd w:id="146"/>
    </w:p>
    <w:p w:rsidR="002567C4" w:rsidRPr="002567C4" w:rsidRDefault="002567C4" w:rsidP="002567C4">
      <w:pPr>
        <w:pStyle w:val="Absatz"/>
        <w:jc w:val="center"/>
        <w:rPr>
          <w:lang w:val="fr-CH"/>
        </w:rPr>
      </w:pPr>
      <w:r>
        <w:rPr>
          <w:noProof/>
          <w:lang w:val="fr-CH"/>
        </w:rPr>
        <w:drawing>
          <wp:inline distT="0" distB="0" distL="0" distR="0">
            <wp:extent cx="2924175" cy="29163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_Diagram_1.png"/>
                    <pic:cNvPicPr/>
                  </pic:nvPicPr>
                  <pic:blipFill rotWithShape="1">
                    <a:blip r:embed="rId15">
                      <a:extLst>
                        <a:ext uri="{28A0092B-C50C-407E-A947-70E740481C1C}">
                          <a14:useLocalDpi xmlns:a14="http://schemas.microsoft.com/office/drawing/2010/main" val="0"/>
                        </a:ext>
                      </a:extLst>
                    </a:blip>
                    <a:srcRect t="51023" r="51384" b="-725"/>
                    <a:stretch/>
                  </pic:blipFill>
                  <pic:spPr bwMode="auto">
                    <a:xfrm>
                      <a:off x="0" y="0"/>
                      <a:ext cx="2938236" cy="2930333"/>
                    </a:xfrm>
                    <a:prstGeom prst="rect">
                      <a:avLst/>
                    </a:prstGeom>
                    <a:ln>
                      <a:noFill/>
                    </a:ln>
                    <a:extLst>
                      <a:ext uri="{53640926-AAD7-44D8-BBD7-CCE9431645EC}">
                        <a14:shadowObscured xmlns:a14="http://schemas.microsoft.com/office/drawing/2010/main"/>
                      </a:ext>
                    </a:extLst>
                  </pic:spPr>
                </pic:pic>
              </a:graphicData>
            </a:graphic>
          </wp:inline>
        </w:drawing>
      </w:r>
    </w:p>
    <w:p w:rsidR="003E0D5C" w:rsidRDefault="003E0D5C" w:rsidP="003E0D5C">
      <w:pPr>
        <w:pStyle w:val="Titre3"/>
        <w:numPr>
          <w:ilvl w:val="2"/>
          <w:numId w:val="28"/>
        </w:numPr>
        <w:rPr>
          <w:lang w:val="fr-CH"/>
        </w:rPr>
      </w:pPr>
      <w:bookmarkStart w:id="147" w:name="_Toc35449248"/>
      <w:r>
        <w:rPr>
          <w:lang w:val="fr-CH"/>
        </w:rPr>
        <w:t>Diagramme du contexte (cible)</w:t>
      </w:r>
      <w:bookmarkEnd w:id="147"/>
    </w:p>
    <w:p w:rsidR="00A351E4" w:rsidRPr="00A351E4" w:rsidRDefault="00A351E4" w:rsidP="00A351E4">
      <w:pPr>
        <w:pStyle w:val="Absatz"/>
        <w:jc w:val="center"/>
        <w:rPr>
          <w:lang w:val="fr-CH"/>
        </w:rPr>
      </w:pPr>
      <w:r>
        <w:rPr>
          <w:noProof/>
          <w:lang w:val="fr-CH"/>
        </w:rPr>
        <w:drawing>
          <wp:inline distT="0" distB="0" distL="0" distR="0" wp14:anchorId="4136DD64" wp14:editId="70D81A98">
            <wp:extent cx="5035782" cy="3695700"/>
            <wp:effectExtent l="0" t="0" r="0" b="0"/>
            <wp:docPr id="13" name="Image 1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5069117" cy="3720164"/>
                    </a:xfrm>
                    <a:prstGeom prst="rect">
                      <a:avLst/>
                    </a:prstGeom>
                  </pic:spPr>
                </pic:pic>
              </a:graphicData>
            </a:graphic>
          </wp:inline>
        </w:drawing>
      </w:r>
    </w:p>
    <w:p w:rsidR="003E0D5C" w:rsidRDefault="003E0D5C" w:rsidP="003E0D5C">
      <w:pPr>
        <w:pStyle w:val="Titre3"/>
        <w:numPr>
          <w:ilvl w:val="2"/>
          <w:numId w:val="28"/>
        </w:numPr>
        <w:rPr>
          <w:lang w:val="fr-CH"/>
        </w:rPr>
      </w:pPr>
      <w:bookmarkStart w:id="148" w:name="_Toc35449249"/>
      <w:r>
        <w:rPr>
          <w:lang w:val="fr-CH"/>
        </w:rPr>
        <w:lastRenderedPageBreak/>
        <w:t>Organisation</w:t>
      </w:r>
      <w:bookmarkEnd w:id="148"/>
    </w:p>
    <w:p w:rsidR="00A50642" w:rsidRPr="00A50642" w:rsidRDefault="00A50642" w:rsidP="00A50642">
      <w:pPr>
        <w:pStyle w:val="Absatz"/>
        <w:jc w:val="center"/>
        <w:rPr>
          <w:lang w:val="fr-CH"/>
        </w:rPr>
      </w:pPr>
      <w:r>
        <w:rPr>
          <w:noProof/>
          <w:lang w:val="fr-CH"/>
        </w:rPr>
        <w:drawing>
          <wp:inline distT="0" distB="0" distL="0" distR="0">
            <wp:extent cx="3617843" cy="3102062"/>
            <wp:effectExtent l="0" t="0" r="1905" b="317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2).png"/>
                    <pic:cNvPicPr/>
                  </pic:nvPicPr>
                  <pic:blipFill>
                    <a:blip r:embed="rId16">
                      <a:extLst>
                        <a:ext uri="{28A0092B-C50C-407E-A947-70E740481C1C}">
                          <a14:useLocalDpi xmlns:a14="http://schemas.microsoft.com/office/drawing/2010/main" val="0"/>
                        </a:ext>
                      </a:extLst>
                    </a:blip>
                    <a:stretch>
                      <a:fillRect/>
                    </a:stretch>
                  </pic:blipFill>
                  <pic:spPr>
                    <a:xfrm>
                      <a:off x="0" y="0"/>
                      <a:ext cx="3643259" cy="3123854"/>
                    </a:xfrm>
                    <a:prstGeom prst="rect">
                      <a:avLst/>
                    </a:prstGeom>
                  </pic:spPr>
                </pic:pic>
              </a:graphicData>
            </a:graphic>
          </wp:inline>
        </w:drawing>
      </w:r>
    </w:p>
    <w:p w:rsidR="003E0D5C" w:rsidRDefault="003E0D5C" w:rsidP="003E0D5C">
      <w:pPr>
        <w:pStyle w:val="Titre3"/>
        <w:numPr>
          <w:ilvl w:val="2"/>
          <w:numId w:val="28"/>
        </w:numPr>
        <w:rPr>
          <w:lang w:val="fr-CH"/>
        </w:rPr>
      </w:pPr>
      <w:bookmarkStart w:id="149" w:name="_Toc35449250"/>
      <w:r>
        <w:rPr>
          <w:lang w:val="fr-CH"/>
        </w:rPr>
        <w:t>Produit ou système informatique</w:t>
      </w:r>
      <w:bookmarkEnd w:id="149"/>
    </w:p>
    <w:p w:rsidR="00B13EFF" w:rsidRDefault="00852810" w:rsidP="00B13EFF">
      <w:pPr>
        <w:pStyle w:val="Absatz"/>
        <w:rPr>
          <w:lang w:val="fr-CH"/>
        </w:rPr>
      </w:pPr>
      <w:r>
        <w:rPr>
          <w:lang w:val="fr-CH"/>
        </w:rPr>
        <w:t>Contrairement aux deux autres versions, cette variante se dirige sur un choix technologique plus contraignant mais qui a fait ses preuves. La technologie Android nous permettrait d’aborder le marché uniquement applicatif.</w:t>
      </w:r>
    </w:p>
    <w:p w:rsidR="00926274" w:rsidRDefault="00926274" w:rsidP="00B13EFF">
      <w:pPr>
        <w:pStyle w:val="Absatz"/>
        <w:rPr>
          <w:lang w:val="fr-CH"/>
        </w:rPr>
      </w:pPr>
      <w:r>
        <w:rPr>
          <w:lang w:val="fr-CH"/>
        </w:rPr>
        <w:t xml:space="preserve">Nous serions </w:t>
      </w:r>
      <w:r w:rsidR="000206F4">
        <w:rPr>
          <w:lang w:val="fr-CH"/>
        </w:rPr>
        <w:t>obligés</w:t>
      </w:r>
      <w:r>
        <w:rPr>
          <w:lang w:val="fr-CH"/>
        </w:rPr>
        <w:t xml:space="preserve"> dans ce cas d’utiliser un langage propre à la plateforme et la structure serait complétement différentes. Nous aurons plus de travail sur la partie interface utilisateur et nous pourrions moins nous concentrer sur le noyau de l’application</w:t>
      </w:r>
      <w:r w:rsidR="003F6AD6">
        <w:rPr>
          <w:lang w:val="fr-CH"/>
        </w:rPr>
        <w:t>.</w:t>
      </w:r>
    </w:p>
    <w:p w:rsidR="003E0D5C" w:rsidRDefault="003E0D5C" w:rsidP="003E0D5C">
      <w:pPr>
        <w:pStyle w:val="Titre3"/>
        <w:rPr>
          <w:lang w:val="fr-CH"/>
        </w:rPr>
      </w:pPr>
      <w:bookmarkStart w:id="150" w:name="_Toc35449251"/>
      <w:r>
        <w:rPr>
          <w:lang w:val="fr-CH"/>
        </w:rPr>
        <w:t>Sécurité de l’information et protection des données</w:t>
      </w:r>
      <w:bookmarkEnd w:id="150"/>
    </w:p>
    <w:p w:rsidR="002567C4" w:rsidRDefault="002567C4" w:rsidP="003E0D5C">
      <w:pPr>
        <w:pStyle w:val="Absatz"/>
        <w:rPr>
          <w:lang w:val="fr-CH"/>
        </w:rPr>
      </w:pPr>
      <w:r>
        <w:rPr>
          <w:lang w:val="fr-CH"/>
        </w:rPr>
        <w:t xml:space="preserve">L’utilisateur sera informé des services qui seront utilisés sur son téléphone, la protection des données sera conforme aux différentes lois en vigueur et les mots de passes seront hachés et les informations paiements seront sécurisé grâce aux technologies proposées par les opérateurs. </w:t>
      </w:r>
    </w:p>
    <w:p w:rsidR="002567C4" w:rsidRDefault="002567C4" w:rsidP="003E0D5C">
      <w:pPr>
        <w:pStyle w:val="Absatz"/>
        <w:rPr>
          <w:lang w:val="fr-CH"/>
        </w:rPr>
      </w:pPr>
      <w:r>
        <w:rPr>
          <w:lang w:val="fr-CH"/>
        </w:rPr>
        <w:t>La sécurité des données qui circulent (SMS)</w:t>
      </w:r>
      <w:r w:rsidR="00E74EA6">
        <w:rPr>
          <w:lang w:val="fr-CH"/>
        </w:rPr>
        <w:t xml:space="preserve"> sera garantie par l’opérateur</w:t>
      </w:r>
      <w:r>
        <w:rPr>
          <w:lang w:val="fr-CH"/>
        </w:rPr>
        <w:t xml:space="preserve"> et les frais que cela pourrait engendrer seront </w:t>
      </w:r>
      <w:r w:rsidR="007A552A">
        <w:rPr>
          <w:lang w:val="fr-CH"/>
        </w:rPr>
        <w:t>mentionnées à l’utilisateur (SMS payant)</w:t>
      </w:r>
      <w:r w:rsidR="00E74EA6">
        <w:rPr>
          <w:lang w:val="fr-CH"/>
        </w:rPr>
        <w:t>.</w:t>
      </w:r>
    </w:p>
    <w:p w:rsidR="003E0D5C" w:rsidRDefault="003E0D5C" w:rsidP="003E0D5C">
      <w:pPr>
        <w:pStyle w:val="Titre3"/>
        <w:numPr>
          <w:ilvl w:val="2"/>
          <w:numId w:val="28"/>
        </w:numPr>
        <w:rPr>
          <w:lang w:val="fr-CH"/>
        </w:rPr>
      </w:pPr>
      <w:bookmarkStart w:id="151" w:name="_Toc35449252"/>
      <w:r>
        <w:rPr>
          <w:lang w:val="fr-CH"/>
        </w:rPr>
        <w:t>Conditions et dépendances</w:t>
      </w:r>
      <w:bookmarkEnd w:id="151"/>
    </w:p>
    <w:p w:rsidR="003E0D5C" w:rsidRDefault="002D73BF" w:rsidP="003E0D5C">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2D60C6" w:rsidRPr="003E0D5C" w:rsidRDefault="00A41C4D" w:rsidP="003E0D5C">
      <w:pPr>
        <w:pStyle w:val="Absatz"/>
        <w:rPr>
          <w:lang w:val="fr-CH"/>
        </w:rPr>
      </w:pPr>
      <w:r>
        <w:rPr>
          <w:lang w:val="fr-CH"/>
        </w:rPr>
        <w:t>Les services nécessaires au fonctionnement de l’application devront être acceptée par l’utilisateur et il sera informé si certains droits sont primordiaux ou pas.</w:t>
      </w:r>
    </w:p>
    <w:p w:rsidR="00204607" w:rsidRDefault="00BA77F0">
      <w:pPr>
        <w:pStyle w:val="Titre2"/>
        <w:numPr>
          <w:ilvl w:val="1"/>
          <w:numId w:val="28"/>
        </w:numPr>
        <w:rPr>
          <w:lang w:val="fr-CH"/>
        </w:rPr>
      </w:pPr>
      <w:bookmarkStart w:id="152" w:name="_Toc35449253"/>
      <w:r>
        <w:rPr>
          <w:lang w:val="fr-CH"/>
        </w:rPr>
        <w:lastRenderedPageBreak/>
        <w:t>Analyse et évaluation des variantes</w:t>
      </w:r>
      <w:bookmarkEnd w:id="134"/>
      <w:bookmarkEnd w:id="135"/>
      <w:bookmarkEnd w:id="136"/>
      <w:bookmarkEnd w:id="152"/>
    </w:p>
    <w:p w:rsidR="00204607" w:rsidRDefault="00BA77F0">
      <w:pPr>
        <w:pStyle w:val="Titre3"/>
        <w:numPr>
          <w:ilvl w:val="2"/>
          <w:numId w:val="28"/>
        </w:numPr>
        <w:rPr>
          <w:lang w:val="fr-CH"/>
        </w:rPr>
      </w:pPr>
      <w:bookmarkStart w:id="153" w:name="_Toc35449254"/>
      <w:r>
        <w:rPr>
          <w:lang w:val="fr-CH"/>
        </w:rPr>
        <w:t>Atteinte des objectifs</w:t>
      </w:r>
      <w:bookmarkEnd w:id="153"/>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8536EC">
            <w:pPr>
              <w:pStyle w:val="AbsatzTab12Pt1-1Kur"/>
              <w:rPr>
                <w:lang w:val="fr-CH"/>
              </w:rPr>
            </w:pPr>
            <w:r>
              <w:rPr>
                <w:lang w:val="fr-CH"/>
              </w:rPr>
              <w:t>L’organisation souhaite être présente sur la totalité des marchés technologiques (mobile, web).</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8536EC">
            <w:pPr>
              <w:pStyle w:val="AbsatzTab12Pt1-1Kur"/>
              <w:rPr>
                <w:lang w:val="fr-CH"/>
              </w:rPr>
            </w:pPr>
            <w:r>
              <w:rPr>
                <w:lang w:val="fr-CH"/>
              </w:rPr>
              <w:t>Non</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D07E0">
            <w:pPr>
              <w:pStyle w:val="AbsatzTab12Pt1-1Kur"/>
              <w:rPr>
                <w:lang w:val="fr-CH"/>
              </w:rPr>
            </w:pPr>
            <w:r>
              <w:rPr>
                <w:lang w:val="fr-CH"/>
              </w:rPr>
              <w:t>L’organisation souhaite pouvoir générer une plus-value sur son service en proposant différentes formules d’adhésion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D07E0">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L’organisation souhaite bénéficier d’un moyen de financement autre que les formules d’adhésion via des accords commerciaux.</w:t>
            </w:r>
          </w:p>
        </w:tc>
        <w:tc>
          <w:tcPr>
            <w:tcW w:w="156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garantir l’authenticité des utilisateurs.</w:t>
            </w:r>
          </w:p>
        </w:tc>
        <w:tc>
          <w:tcPr>
            <w:tcW w:w="156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mettre en place une application sécurisée et confidentielle</w:t>
            </w:r>
          </w:p>
        </w:tc>
        <w:tc>
          <w:tcPr>
            <w:tcW w:w="156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fournir un service de qualité peut-importe la formule d’adhésion ou son utilisation</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rsidRPr="00AC2ACB">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se placer dans les challenges environnementaux du moment</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Non</w:t>
            </w:r>
          </w:p>
        </w:tc>
      </w:tr>
      <w:tr w:rsidR="00BD07E0" w:rsidRPr="00AC2ACB">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8</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fournir une gestion des données transparentes pour l’ensemble de ses clients.</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9</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se diversifier via son application et fournir des nouveautés aux utilisateurs</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10</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fournir une maintenance et une mise à jour de l’application irréprochable pour garantir la sécurité et la stabilité du système.</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AC2ACB" w:rsidRPr="001A4011">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11</w:t>
            </w:r>
          </w:p>
        </w:tc>
        <w:tc>
          <w:tcPr>
            <w:tcW w:w="4394" w:type="dxa"/>
            <w:tcBorders>
              <w:top w:val="single" w:sz="4" w:space="0" w:color="auto"/>
              <w:left w:val="single" w:sz="4" w:space="0" w:color="auto"/>
              <w:bottom w:val="single" w:sz="4" w:space="0" w:color="auto"/>
              <w:right w:val="single" w:sz="4" w:space="0" w:color="auto"/>
            </w:tcBorders>
          </w:tcPr>
          <w:p w:rsidR="00AC2ACB" w:rsidRDefault="001A4011">
            <w:pPr>
              <w:pStyle w:val="AbsatzTab12Pt1-1Kur"/>
              <w:rPr>
                <w:lang w:val="fr-CH"/>
              </w:rPr>
            </w:pPr>
            <w:r>
              <w:rPr>
                <w:lang w:val="fr-CH"/>
              </w:rPr>
              <w:t>L’organisation souhaite être à l’écoute de ses clients et fournir un moyen d’interaction</w:t>
            </w:r>
            <w:r w:rsidR="004879D2">
              <w:rPr>
                <w:lang w:val="fr-CH"/>
              </w:rPr>
              <w:t xml:space="preserve"> pour pouvoir améliorer son service.</w:t>
            </w:r>
          </w:p>
        </w:tc>
        <w:tc>
          <w:tcPr>
            <w:tcW w:w="156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Oui</w:t>
            </w:r>
          </w:p>
        </w:tc>
      </w:tr>
      <w:tr w:rsidR="00AC2ACB" w:rsidRPr="004879D2">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12</w:t>
            </w:r>
          </w:p>
        </w:tc>
        <w:tc>
          <w:tcPr>
            <w:tcW w:w="4394"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 xml:space="preserve">L’organisation souhaite fournir un service qui s’adapte à </w:t>
            </w:r>
            <w:r w:rsidR="00C94B48">
              <w:rPr>
                <w:lang w:val="fr-CH"/>
              </w:rPr>
              <w:t>n’importe quel type de profil</w:t>
            </w:r>
          </w:p>
        </w:tc>
        <w:tc>
          <w:tcPr>
            <w:tcW w:w="156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r>
      <w:tr w:rsidR="00AC2ACB" w:rsidRPr="00C94B48">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13</w:t>
            </w:r>
          </w:p>
        </w:tc>
        <w:tc>
          <w:tcPr>
            <w:tcW w:w="4394"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L’organisation souhaite mettre en avant le profil des utilisateurs pour garantir un bon système de match</w:t>
            </w:r>
          </w:p>
        </w:tc>
        <w:tc>
          <w:tcPr>
            <w:tcW w:w="156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r>
      <w:tr w:rsidR="00C94B48" w:rsidRPr="00C94B48">
        <w:trPr>
          <w:trHeight w:val="425"/>
          <w:tblHeader/>
        </w:trPr>
        <w:tc>
          <w:tcPr>
            <w:tcW w:w="709"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14</w:t>
            </w:r>
          </w:p>
        </w:tc>
        <w:tc>
          <w:tcPr>
            <w:tcW w:w="4394"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L’organisation souhaite fournir des formules qui n'engagent pas le client à trop long terme.</w:t>
            </w:r>
          </w:p>
        </w:tc>
        <w:tc>
          <w:tcPr>
            <w:tcW w:w="156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r>
      <w:tr w:rsidR="00204607" w:rsidRPr="006914A8">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54" w:name="_Toc493855126"/>
            <w:bookmarkStart w:id="155" w:name="_Toc528003915"/>
            <w:bookmarkStart w:id="156" w:name="_Toc529897096"/>
            <w:r>
              <w:rPr>
                <w:lang w:val="fr-CH"/>
              </w:rPr>
              <w:t>* Pondération: N = nécessaire / R = recommandé / O = optionnel</w:t>
            </w:r>
          </w:p>
        </w:tc>
      </w:tr>
    </w:tbl>
    <w:p w:rsidR="00204607" w:rsidRDefault="00BA77F0">
      <w:pPr>
        <w:pStyle w:val="Lgende"/>
        <w:rPr>
          <w:lang w:val="fr-CH"/>
        </w:rPr>
      </w:pPr>
      <w:bookmarkStart w:id="157" w:name="_Toc35448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54"/>
      <w:bookmarkEnd w:id="155"/>
      <w:bookmarkEnd w:id="156"/>
      <w:r>
        <w:rPr>
          <w:lang w:val="fr-CH"/>
        </w:rPr>
        <w:t>Degré d’atteinte des objectifs</w:t>
      </w:r>
      <w:bookmarkEnd w:id="157"/>
    </w:p>
    <w:p w:rsidR="00204607" w:rsidRDefault="00BA77F0">
      <w:pPr>
        <w:pStyle w:val="Titre3"/>
        <w:numPr>
          <w:ilvl w:val="2"/>
          <w:numId w:val="28"/>
        </w:numPr>
        <w:rPr>
          <w:lang w:val="fr-CH"/>
        </w:rPr>
      </w:pPr>
      <w:bookmarkStart w:id="158" w:name="_Toc35449255"/>
      <w:r>
        <w:rPr>
          <w:lang w:val="fr-CH"/>
        </w:rPr>
        <w:lastRenderedPageBreak/>
        <w:t>Respect des exigences</w:t>
      </w:r>
      <w:bookmarkEnd w:id="158"/>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184F08">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C00DBD">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Gestion de comptes</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Suppression de comptes</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Récupérer les données personnelles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Visualiser les profils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Algorithme de match</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8</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Formule d’adhésion</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9</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Paiement sécurisé</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10</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Vérification des comptes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11</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Communication</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12</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Newsletter</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13</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Gestion des rôles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14</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Support client</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15</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Etablir le profil</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16</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Langues</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17</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Administration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18</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Bot</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19</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Localisation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Non</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20</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Demande de réinitialisation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21</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Traçabilité de la connexion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204607" w:rsidRPr="006914A8">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59" w:name="_Toc493855127"/>
            <w:bookmarkStart w:id="160" w:name="_Toc528003916"/>
            <w:bookmarkStart w:id="161" w:name="_Toc529897097"/>
            <w:r>
              <w:rPr>
                <w:lang w:val="fr-CH"/>
              </w:rPr>
              <w:t>* Importance: 5 = doit absolument être réalisé, 4 = très important, 3 = important, 2 = normal, 1 = peu important</w:t>
            </w:r>
          </w:p>
        </w:tc>
      </w:tr>
    </w:tbl>
    <w:p w:rsidR="00204607" w:rsidRDefault="00BA77F0">
      <w:pPr>
        <w:pStyle w:val="Lgende"/>
        <w:rPr>
          <w:lang w:val="fr-CH"/>
        </w:rPr>
      </w:pPr>
      <w:bookmarkStart w:id="162" w:name="_Toc35448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59"/>
      <w:bookmarkEnd w:id="160"/>
      <w:bookmarkEnd w:id="161"/>
      <w:r>
        <w:rPr>
          <w:lang w:val="fr-CH"/>
        </w:rPr>
        <w:t>Respect des exigences</w:t>
      </w:r>
      <w:bookmarkEnd w:id="162"/>
    </w:p>
    <w:p w:rsidR="00C00DBD" w:rsidRDefault="00C00DBD">
      <w:pPr>
        <w:spacing w:after="0" w:line="240" w:lineRule="auto"/>
        <w:rPr>
          <w:rFonts w:ascii="Calibri Light" w:hAnsi="Calibri Light" w:cs="Arial"/>
          <w:color w:val="auto"/>
          <w:sz w:val="24"/>
          <w:szCs w:val="24"/>
          <w:lang w:val="fr-CH" w:eastAsia="de-DE"/>
        </w:rPr>
      </w:pPr>
      <w:r>
        <w:rPr>
          <w:lang w:val="fr-CH"/>
        </w:rPr>
        <w:br w:type="page"/>
      </w:r>
    </w:p>
    <w:p w:rsidR="00204607" w:rsidRDefault="00BA77F0">
      <w:pPr>
        <w:pStyle w:val="Titre3"/>
        <w:numPr>
          <w:ilvl w:val="2"/>
          <w:numId w:val="28"/>
        </w:numPr>
        <w:rPr>
          <w:lang w:val="fr-CH"/>
        </w:rPr>
      </w:pPr>
      <w:bookmarkStart w:id="163" w:name="_Toc35449256"/>
      <w:r>
        <w:rPr>
          <w:lang w:val="fr-CH"/>
        </w:rPr>
        <w:lastRenderedPageBreak/>
        <w:t>Autres critères</w:t>
      </w:r>
      <w:bookmarkEnd w:id="163"/>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 xml:space="preserve">De </w:t>
            </w:r>
            <w:r w:rsidR="006914A8">
              <w:rPr>
                <w:lang w:val="fr-CH"/>
              </w:rPr>
              <w:t>80</w:t>
            </w:r>
            <w:r>
              <w:rPr>
                <w:lang w:val="fr-CH"/>
              </w:rPr>
              <w:t xml:space="preserve"> 000 à </w:t>
            </w:r>
            <w:r w:rsidR="006914A8">
              <w:rPr>
                <w:lang w:val="fr-CH"/>
              </w:rPr>
              <w:t xml:space="preserve">110 </w:t>
            </w:r>
            <w:r>
              <w:rPr>
                <w:lang w:val="fr-CH"/>
              </w:rPr>
              <w:t>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 xml:space="preserve">De </w:t>
            </w:r>
            <w:r w:rsidR="00BB4289">
              <w:rPr>
                <w:lang w:val="fr-CH"/>
              </w:rPr>
              <w:t>2</w:t>
            </w:r>
            <w:r w:rsidR="00EB476B">
              <w:rPr>
                <w:lang w:val="fr-CH"/>
              </w:rPr>
              <w:t>0</w:t>
            </w:r>
            <w:r>
              <w:rPr>
                <w:lang w:val="fr-CH"/>
              </w:rPr>
              <w:t xml:space="preserve"> 000 à </w:t>
            </w:r>
            <w:r w:rsidR="00BB4289">
              <w:rPr>
                <w:lang w:val="fr-CH"/>
              </w:rPr>
              <w:t>6</w:t>
            </w:r>
            <w:r w:rsidR="00EB476B">
              <w:rPr>
                <w:lang w:val="fr-CH"/>
              </w:rPr>
              <w:t xml:space="preserve">0 </w:t>
            </w:r>
            <w:r>
              <w:rPr>
                <w:lang w:val="fr-CH"/>
              </w:rPr>
              <w:t>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 xml:space="preserve">De </w:t>
            </w:r>
            <w:r w:rsidR="00AF0B03">
              <w:rPr>
                <w:lang w:val="fr-CH"/>
              </w:rPr>
              <w:t>20</w:t>
            </w:r>
            <w:r>
              <w:rPr>
                <w:lang w:val="fr-CH"/>
              </w:rPr>
              <w:t xml:space="preserve"> 000 à </w:t>
            </w:r>
            <w:r w:rsidR="00AF0B03">
              <w:rPr>
                <w:lang w:val="fr-CH"/>
              </w:rPr>
              <w:t>30</w:t>
            </w:r>
            <w:bookmarkStart w:id="164" w:name="_GoBack"/>
            <w:bookmarkEnd w:id="164"/>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De </w:t>
            </w:r>
            <w:r w:rsidR="00BB4289">
              <w:rPr>
                <w:lang w:val="fr-CH"/>
              </w:rPr>
              <w:t>20</w:t>
            </w:r>
            <w:r>
              <w:rPr>
                <w:lang w:val="fr-CH"/>
              </w:rPr>
              <w:t xml:space="preserve"> 000 à </w:t>
            </w:r>
            <w:r w:rsidR="00BB4289">
              <w:rPr>
                <w:lang w:val="fr-CH"/>
              </w:rPr>
              <w:t>40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 xml:space="preserve">De </w:t>
            </w:r>
            <w:r w:rsidR="00BB4289">
              <w:rPr>
                <w:lang w:val="fr-CH"/>
              </w:rPr>
              <w:t>10</w:t>
            </w:r>
            <w:r>
              <w:rPr>
                <w:lang w:val="fr-CH"/>
              </w:rPr>
              <w:t xml:space="preserve"> 000 à </w:t>
            </w:r>
            <w:r w:rsidR="00BB4289">
              <w:rPr>
                <w:lang w:val="fr-CH"/>
              </w:rPr>
              <w:t>2</w:t>
            </w:r>
            <w:r>
              <w:rPr>
                <w:lang w:val="fr-CH"/>
              </w:rPr>
              <w:t>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B4289">
            <w:pPr>
              <w:pStyle w:val="Aufzhlungspunkt1n0Ptkur"/>
              <w:rPr>
                <w:lang w:val="fr-CH"/>
              </w:rPr>
            </w:pPr>
            <w:r>
              <w:rPr>
                <w:lang w:val="fr-CH"/>
              </w:rPr>
              <w:t>Economie en cas changement de technologie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B4289">
            <w:pPr>
              <w:pStyle w:val="Aufzhlungspunkt1n0Ptkur"/>
              <w:rPr>
                <w:lang w:val="fr-CH"/>
              </w:rPr>
            </w:pPr>
            <w:r>
              <w:rPr>
                <w:lang w:val="fr-CH"/>
              </w:rPr>
              <w:t>Pas d’économie</w:t>
            </w:r>
          </w:p>
        </w:tc>
      </w:tr>
      <w:tr w:rsidR="00204607" w:rsidRPr="006914A8">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Plus sécurisé</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Codage plus simplifié car absence d’API</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Codage plus simplifié car une seule plateforme</w:t>
            </w:r>
          </w:p>
        </w:tc>
      </w:tr>
      <w:tr w:rsidR="00204607" w:rsidRPr="00E524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587C45" w:rsidRDefault="00587C45">
            <w:pPr>
              <w:pStyle w:val="Aufzhlungspunkt1n0Ptkur"/>
              <w:rPr>
                <w:lang w:val="fr-CH"/>
              </w:rPr>
            </w:pPr>
            <w:r>
              <w:rPr>
                <w:lang w:val="fr-CH"/>
              </w:rPr>
              <w:t>Le noyau est la colonne vertébrale du service</w:t>
            </w:r>
          </w:p>
          <w:p w:rsidR="00204607" w:rsidRDefault="00BA77F0">
            <w:pPr>
              <w:pStyle w:val="Aufzhlungspunkt1n0Ptkur"/>
              <w:rPr>
                <w:lang w:val="fr-CH"/>
              </w:rPr>
            </w:pPr>
            <w:r>
              <w:rPr>
                <w:lang w:val="fr-CH"/>
              </w:rPr>
              <w:t xml:space="preserve"> </w:t>
            </w:r>
            <w:r w:rsidR="00587C45">
              <w:rPr>
                <w:lang w:val="fr-CH"/>
              </w:rPr>
              <w:t>Technologie très évolutive</w:t>
            </w:r>
          </w:p>
        </w:tc>
        <w:tc>
          <w:tcPr>
            <w:tcW w:w="2268" w:type="dxa"/>
            <w:tcBorders>
              <w:top w:val="single" w:sz="4" w:space="0" w:color="auto"/>
              <w:left w:val="single" w:sz="4" w:space="0" w:color="auto"/>
              <w:bottom w:val="single" w:sz="4" w:space="0" w:color="auto"/>
              <w:right w:val="single" w:sz="4" w:space="0" w:color="auto"/>
            </w:tcBorders>
          </w:tcPr>
          <w:p w:rsidR="00204607" w:rsidRDefault="00E52407">
            <w:pPr>
              <w:pStyle w:val="Aufzhlungspunkt1n0Ptkur"/>
              <w:rPr>
                <w:lang w:val="fr-CH"/>
              </w:rPr>
            </w:pPr>
            <w:r>
              <w:rPr>
                <w:lang w:val="fr-CH"/>
              </w:rPr>
              <w:t>Dépendant des technologies web</w:t>
            </w:r>
          </w:p>
          <w:p w:rsidR="00204607" w:rsidRPr="00E52407" w:rsidRDefault="00BA77F0" w:rsidP="00E52407">
            <w:pPr>
              <w:pStyle w:val="Aufzhlungspunkt1n0Ptkur"/>
              <w:rPr>
                <w:lang w:val="fr-CH"/>
              </w:rPr>
            </w:pPr>
            <w:r>
              <w:rPr>
                <w:lang w:val="fr-CH"/>
              </w:rPr>
              <w:t xml:space="preserve">Coûts consécutifs inattendus entraînés par la mise à jour du logiciel </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p w:rsidR="00E52407" w:rsidRDefault="00E52407">
            <w:pPr>
              <w:pStyle w:val="Aufzhlungspunkt1n0Ptkur"/>
              <w:rPr>
                <w:lang w:val="fr-CH"/>
              </w:rPr>
            </w:pPr>
            <w:r>
              <w:rPr>
                <w:lang w:val="fr-CH"/>
              </w:rPr>
              <w:t>Dépendance de l’environnement de développement</w:t>
            </w:r>
          </w:p>
          <w:p w:rsidR="00E52407" w:rsidRDefault="00E52407">
            <w:pPr>
              <w:pStyle w:val="Aufzhlungspunkt1n0Ptkur"/>
              <w:rPr>
                <w:lang w:val="fr-CH"/>
              </w:rPr>
            </w:pPr>
            <w:r>
              <w:rPr>
                <w:lang w:val="fr-CH"/>
              </w:rPr>
              <w:t>Structuration moins libre</w:t>
            </w:r>
          </w:p>
        </w:tc>
      </w:tr>
      <w:tr w:rsidR="00204607" w:rsidRPr="006914A8">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Noyau permanent sur moyen et long terme</w:t>
            </w:r>
          </w:p>
          <w:p w:rsidR="00204607" w:rsidRDefault="00A6197C" w:rsidP="00A6197C">
            <w:pPr>
              <w:pStyle w:val="Aufzhlungspunkt1n0Ptkur"/>
              <w:rPr>
                <w:lang w:val="fr-CH"/>
              </w:rPr>
            </w:pPr>
            <w:r>
              <w:rPr>
                <w:lang w:val="fr-CH"/>
              </w:rPr>
              <w:t>Changement de technologie possible en tout temps</w:t>
            </w:r>
          </w:p>
          <w:p w:rsidR="001027EB" w:rsidRPr="00FB7C44" w:rsidRDefault="001027EB" w:rsidP="00FB7C44">
            <w:pPr>
              <w:pStyle w:val="Aufzhlungspunkt1n0Ptkur"/>
              <w:rPr>
                <w:lang w:val="fr-CH"/>
              </w:rPr>
            </w:pPr>
            <w:r>
              <w:rPr>
                <w:lang w:val="fr-CH"/>
              </w:rPr>
              <w:t>Droit de mandater un autre fournisseur pour les développements futurs</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Solution non adaptable technologiquement</w:t>
            </w:r>
          </w:p>
          <w:p w:rsidR="00204607" w:rsidRPr="00A6197C" w:rsidRDefault="00BA77F0" w:rsidP="00A6197C">
            <w:pPr>
              <w:pStyle w:val="Aufzhlungspunkt1n0Ptkur"/>
              <w:rPr>
                <w:lang w:val="fr-CH"/>
              </w:rPr>
            </w:pPr>
            <w:r>
              <w:rPr>
                <w:lang w:val="fr-CH"/>
              </w:rPr>
              <w:t>Peu de possibilités d’évolution</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Accès au code source garanti</w:t>
            </w:r>
          </w:p>
          <w:p w:rsidR="00204607" w:rsidRPr="00426D70" w:rsidRDefault="00426D70" w:rsidP="00426D70">
            <w:pPr>
              <w:pStyle w:val="Aufzhlungspunkt1n0Ptkur"/>
              <w:rPr>
                <w:lang w:val="fr-CH"/>
              </w:rPr>
            </w:pPr>
            <w:r>
              <w:rPr>
                <w:lang w:val="fr-CH"/>
              </w:rPr>
              <w:t xml:space="preserve">Peu d’impact avec l’évolution de la technologie </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65" w:name="_Toc493855128"/>
      <w:bookmarkStart w:id="166" w:name="_Toc528003917"/>
      <w:bookmarkStart w:id="167" w:name="_Toc529897098"/>
      <w:bookmarkStart w:id="168" w:name="_Toc35448135"/>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65"/>
      <w:bookmarkEnd w:id="166"/>
      <w:bookmarkEnd w:id="167"/>
      <w:r>
        <w:t>Autres critères</w:t>
      </w:r>
      <w:bookmarkEnd w:id="168"/>
    </w:p>
    <w:p w:rsidR="00204607" w:rsidRDefault="00BA77F0">
      <w:pPr>
        <w:pStyle w:val="Absatz"/>
        <w:rPr>
          <w:lang w:val="fr-CH"/>
        </w:rPr>
      </w:pPr>
      <w:r>
        <w:rPr>
          <w:lang w:val="fr-CH"/>
        </w:rPr>
        <w:t xml:space="preserve">Présentation possible des </w:t>
      </w:r>
      <w:r w:rsidR="008536EC">
        <w:rPr>
          <w:lang w:val="fr-CH"/>
        </w:rPr>
        <w:t>évaluations :</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 xml:space="preserve">Bilan avec argumentation (points positifs et </w:t>
      </w:r>
      <w:r w:rsidR="008536EC">
        <w:rPr>
          <w:lang w:val="fr-CH"/>
        </w:rPr>
        <w:t>négatifs ;</w:t>
      </w:r>
      <w:r>
        <w:rPr>
          <w:lang w:val="fr-CH"/>
        </w:rPr>
        <w:t xml:space="preserve"> avantages et inconvénients), retour sur investissement, rentabilité</w:t>
      </w:r>
    </w:p>
    <w:p w:rsidR="00204607" w:rsidRDefault="00BA77F0">
      <w:pPr>
        <w:pStyle w:val="Titre1"/>
        <w:numPr>
          <w:ilvl w:val="0"/>
          <w:numId w:val="28"/>
        </w:numPr>
        <w:rPr>
          <w:lang w:val="fr-CH"/>
        </w:rPr>
      </w:pPr>
      <w:bookmarkStart w:id="169" w:name="_Toc35449257"/>
      <w:r>
        <w:rPr>
          <w:lang w:val="fr-CH"/>
        </w:rPr>
        <w:lastRenderedPageBreak/>
        <w:t>Choix de la variante</w:t>
      </w:r>
      <w:bookmarkEnd w:id="169"/>
    </w:p>
    <w:p w:rsidR="00204607" w:rsidRDefault="00FE6CF1">
      <w:pPr>
        <w:pStyle w:val="Absatz"/>
        <w:rPr>
          <w:lang w:val="fr-CH"/>
        </w:rPr>
      </w:pPr>
      <w:r>
        <w:rPr>
          <w:lang w:val="fr-CH"/>
        </w:rPr>
        <w:t xml:space="preserve">Notre organisation a décidé de choisir la première version car elle présentait plus de flexibilité en terme technologique. Elle permettrait d’avoir un </w:t>
      </w:r>
      <w:r w:rsidR="00D4589B">
        <w:rPr>
          <w:lang w:val="fr-CH"/>
        </w:rPr>
        <w:t>noyau</w:t>
      </w:r>
      <w:r>
        <w:rPr>
          <w:lang w:val="fr-CH"/>
        </w:rPr>
        <w:t xml:space="preserve"> stable déclinable en plusieurs solutions graphiques.</w:t>
      </w:r>
    </w:p>
    <w:p w:rsidR="00FE6CF1" w:rsidRDefault="00FE6CF1">
      <w:pPr>
        <w:pStyle w:val="Absatz"/>
        <w:rPr>
          <w:lang w:val="fr-CH"/>
        </w:rPr>
      </w:pPr>
      <w:r>
        <w:rPr>
          <w:lang w:val="fr-CH"/>
        </w:rPr>
        <w:t>Elle englobe en plus toutes les exigences du projet et répond aux objectifs fixés par l’organisation.</w:t>
      </w:r>
    </w:p>
    <w:p w:rsidR="00204607" w:rsidRDefault="00204607">
      <w:pPr>
        <w:pStyle w:val="Absatz0Pt"/>
        <w:pageBreakBefore/>
        <w:rPr>
          <w:lang w:val="fr-CH"/>
        </w:rPr>
      </w:pPr>
    </w:p>
    <w:p w:rsidR="00204607" w:rsidRDefault="00BA77F0">
      <w:pPr>
        <w:pStyle w:val="Inhaltsverzeichnis12"/>
        <w:spacing w:before="360"/>
        <w:rPr>
          <w:lang w:val="fr-CH"/>
        </w:rPr>
      </w:pPr>
      <w:bookmarkStart w:id="170" w:name="_Toc2875254"/>
      <w:bookmarkStart w:id="171" w:name="_Toc2680366"/>
      <w:bookmarkStart w:id="172" w:name="_Toc530490789"/>
      <w:bookmarkStart w:id="173" w:name="_Toc527983447"/>
      <w:bookmarkStart w:id="174" w:name="_Toc467846276"/>
      <w:bookmarkStart w:id="175" w:name="_Toc461648074"/>
      <w:bookmarkStart w:id="176" w:name="_Toc467679021"/>
      <w:bookmarkStart w:id="177" w:name="_Toc35449258"/>
      <w:bookmarkStart w:id="178" w:name="_Toc467690566"/>
      <w:r>
        <w:rPr>
          <w:lang w:val="fr-CH"/>
        </w:rPr>
        <w:t>Abréviations et glossaire</w:t>
      </w:r>
      <w:bookmarkEnd w:id="170"/>
      <w:bookmarkEnd w:id="171"/>
      <w:bookmarkEnd w:id="172"/>
      <w:bookmarkEnd w:id="173"/>
      <w:bookmarkEnd w:id="174"/>
      <w:bookmarkEnd w:id="175"/>
      <w:bookmarkEnd w:id="176"/>
      <w:bookmarkEnd w:id="177"/>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6914A8">
        <w:tc>
          <w:tcPr>
            <w:tcW w:w="2551" w:type="dxa"/>
            <w:tcBorders>
              <w:top w:val="single" w:sz="4" w:space="0" w:color="auto"/>
              <w:left w:val="single" w:sz="4" w:space="0" w:color="auto"/>
              <w:bottom w:val="single" w:sz="4" w:space="0" w:color="auto"/>
              <w:right w:val="single" w:sz="4" w:space="0" w:color="auto"/>
            </w:tcBorders>
            <w:hideMark/>
          </w:tcPr>
          <w:p w:rsidR="0084566F"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La méthode de gestion de projets et de programmes HERMES 5 est une norme eCH.</w:t>
            </w: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DA3825" w:rsidP="00DA3825">
            <w:pPr>
              <w:pStyle w:val="AbsatzTab11Pt1-1"/>
              <w:jc w:val="left"/>
              <w:rPr>
                <w:lang w:val="fr-CH"/>
              </w:rPr>
            </w:pPr>
            <w:r>
              <w:rPr>
                <w:lang w:val="fr-CH"/>
              </w:rPr>
              <w:t>Haché</w:t>
            </w:r>
          </w:p>
        </w:tc>
        <w:tc>
          <w:tcPr>
            <w:tcW w:w="6659" w:type="dxa"/>
            <w:tcBorders>
              <w:top w:val="single" w:sz="4" w:space="0" w:color="auto"/>
              <w:left w:val="single" w:sz="4" w:space="0" w:color="auto"/>
              <w:bottom w:val="single" w:sz="4" w:space="0" w:color="auto"/>
              <w:right w:val="single" w:sz="4" w:space="0" w:color="auto"/>
            </w:tcBorders>
          </w:tcPr>
          <w:p w:rsidR="00204607" w:rsidRDefault="00DA3825">
            <w:pPr>
              <w:pStyle w:val="AbsatzTab11Pt1-1"/>
              <w:rPr>
                <w:lang w:val="fr-CH"/>
              </w:rPr>
            </w:pPr>
            <w:r>
              <w:rPr>
                <w:lang w:val="fr-CH"/>
              </w:rPr>
              <w:t>Terme pour décrire la façon dont l’information sera signée électroniquement.</w:t>
            </w: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14A8">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79" w:name="_Toc2875240"/>
      <w:bookmarkStart w:id="180" w:name="_Toc35448136"/>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78"/>
      <w:bookmarkEnd w:id="179"/>
      <w:bookmarkEnd w:id="180"/>
    </w:p>
    <w:p w:rsidR="00204607" w:rsidRDefault="00204607">
      <w:pPr>
        <w:pStyle w:val="Absatz0Pt"/>
        <w:pageBreakBefore/>
        <w:rPr>
          <w:lang w:val="fr-CH"/>
        </w:rPr>
      </w:pPr>
    </w:p>
    <w:p w:rsidR="00204607" w:rsidRDefault="00BA77F0">
      <w:pPr>
        <w:pStyle w:val="Inhaltsverzeichnis"/>
        <w:rPr>
          <w:lang w:val="fr-CH"/>
        </w:rPr>
      </w:pPr>
      <w:bookmarkStart w:id="181" w:name="_Toc35449259"/>
      <w:r>
        <w:rPr>
          <w:lang w:val="fr-CH"/>
        </w:rPr>
        <w:t>Table des matières</w:t>
      </w:r>
      <w:bookmarkEnd w:id="181"/>
    </w:p>
    <w:bookmarkStart w:id="182" w:name="_Toc467678976"/>
    <w:bookmarkStart w:id="183" w:name="_Toc451800035"/>
    <w:bookmarkStart w:id="184" w:name="_Toc467846253"/>
    <w:bookmarkStart w:id="185" w:name="_Toc527983449"/>
    <w:bookmarkStart w:id="186" w:name="_Toc530490791"/>
    <w:p w:rsidR="00344AD3" w:rsidRDefault="00BA77F0">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344AD3" w:rsidRPr="00E67486">
        <w:rPr>
          <w:lang w:val="fr-CH"/>
        </w:rPr>
        <w:t>Suivi des modifications</w:t>
      </w:r>
      <w:r w:rsidR="00344AD3" w:rsidRPr="00344AD3">
        <w:rPr>
          <w:lang w:val="fr-CH"/>
        </w:rPr>
        <w:tab/>
      </w:r>
      <w:r w:rsidR="00344AD3">
        <w:fldChar w:fldCharType="begin"/>
      </w:r>
      <w:r w:rsidR="00344AD3" w:rsidRPr="00344AD3">
        <w:rPr>
          <w:lang w:val="fr-CH"/>
        </w:rPr>
        <w:instrText xml:space="preserve"> PAGEREF _Toc35449203 \h </w:instrText>
      </w:r>
      <w:r w:rsidR="00344AD3">
        <w:fldChar w:fldCharType="separate"/>
      </w:r>
      <w:r w:rsidR="00344AD3" w:rsidRPr="00344AD3">
        <w:rPr>
          <w:lang w:val="fr-CH"/>
        </w:rPr>
        <w:t>1</w:t>
      </w:r>
      <w:r w:rsidR="00344AD3">
        <w:fldChar w:fldCharType="end"/>
      </w:r>
    </w:p>
    <w:p w:rsidR="00344AD3" w:rsidRDefault="00344AD3">
      <w:pPr>
        <w:pStyle w:val="TM8"/>
        <w:rPr>
          <w:rFonts w:asciiTheme="minorHAnsi" w:eastAsiaTheme="minorEastAsia" w:hAnsiTheme="minorHAnsi" w:cstheme="minorBidi"/>
          <w:i w:val="0"/>
          <w:sz w:val="22"/>
          <w:szCs w:val="22"/>
          <w:lang w:val="fr-CH" w:eastAsia="fr-CH"/>
        </w:rPr>
      </w:pPr>
      <w:r w:rsidRPr="00E67486">
        <w:rPr>
          <w:lang w:val="fr-CH"/>
        </w:rPr>
        <w:t>Description</w:t>
      </w:r>
      <w:r w:rsidRPr="00344AD3">
        <w:rPr>
          <w:lang w:val="fr-CH"/>
        </w:rPr>
        <w:tab/>
      </w:r>
      <w:r>
        <w:fldChar w:fldCharType="begin"/>
      </w:r>
      <w:r w:rsidRPr="00344AD3">
        <w:rPr>
          <w:lang w:val="fr-CH"/>
        </w:rPr>
        <w:instrText xml:space="preserve"> PAGEREF _Toc35449204 \h </w:instrText>
      </w:r>
      <w:r>
        <w:fldChar w:fldCharType="separate"/>
      </w:r>
      <w:r w:rsidRPr="00344AD3">
        <w:rPr>
          <w:lang w:val="fr-CH"/>
        </w:rPr>
        <w:t>1</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1</w:t>
      </w:r>
      <w:r>
        <w:rPr>
          <w:rFonts w:asciiTheme="minorHAnsi" w:eastAsiaTheme="minorEastAsia" w:hAnsiTheme="minorHAnsi" w:cstheme="minorBidi"/>
          <w:b w:val="0"/>
          <w:sz w:val="22"/>
          <w:szCs w:val="22"/>
          <w:lang w:val="fr-CH" w:eastAsia="fr-CH"/>
        </w:rPr>
        <w:tab/>
      </w:r>
      <w:r w:rsidRPr="00E67486">
        <w:rPr>
          <w:lang w:val="fr-CH"/>
        </w:rPr>
        <w:t>Contexte</w:t>
      </w:r>
      <w:r w:rsidRPr="00344AD3">
        <w:rPr>
          <w:lang w:val="fr-CH"/>
        </w:rPr>
        <w:tab/>
      </w:r>
      <w:r>
        <w:fldChar w:fldCharType="begin"/>
      </w:r>
      <w:r w:rsidRPr="00344AD3">
        <w:rPr>
          <w:lang w:val="fr-CH"/>
        </w:rPr>
        <w:instrText xml:space="preserve"> PAGEREF _Toc35449205 \h </w:instrText>
      </w:r>
      <w:r>
        <w:fldChar w:fldCharType="separate"/>
      </w:r>
      <w:r w:rsidRPr="00344AD3">
        <w:rPr>
          <w:lang w:val="fr-CH"/>
        </w:rPr>
        <w:t>2</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2</w:t>
      </w:r>
      <w:r>
        <w:rPr>
          <w:rFonts w:asciiTheme="minorHAnsi" w:eastAsiaTheme="minorEastAsia" w:hAnsiTheme="minorHAnsi" w:cstheme="minorBidi"/>
          <w:b w:val="0"/>
          <w:sz w:val="22"/>
          <w:szCs w:val="22"/>
          <w:lang w:val="fr-CH" w:eastAsia="fr-CH"/>
        </w:rPr>
        <w:tab/>
      </w:r>
      <w:r w:rsidRPr="00E67486">
        <w:rPr>
          <w:lang w:val="fr-CH"/>
        </w:rPr>
        <w:t>Analyse de la situation</w:t>
      </w:r>
      <w:r w:rsidRPr="00344AD3">
        <w:rPr>
          <w:lang w:val="fr-CH"/>
        </w:rPr>
        <w:tab/>
      </w:r>
      <w:r>
        <w:fldChar w:fldCharType="begin"/>
      </w:r>
      <w:r w:rsidRPr="00344AD3">
        <w:rPr>
          <w:lang w:val="fr-CH"/>
        </w:rPr>
        <w:instrText xml:space="preserve"> PAGEREF _Toc35449206 \h </w:instrText>
      </w:r>
      <w:r>
        <w:fldChar w:fldCharType="separate"/>
      </w:r>
      <w:r w:rsidRPr="00344AD3">
        <w:rPr>
          <w:lang w:val="fr-CH"/>
        </w:rPr>
        <w:t>2</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2.1</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_Toc35449207 \h </w:instrText>
      </w:r>
      <w:r>
        <w:fldChar w:fldCharType="separate"/>
      </w:r>
      <w:r w:rsidRPr="00344AD3">
        <w:rPr>
          <w:lang w:val="fr-CH"/>
        </w:rPr>
        <w:t>2</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2.2</w:t>
      </w:r>
      <w:r>
        <w:rPr>
          <w:rFonts w:asciiTheme="minorHAnsi" w:eastAsiaTheme="minorEastAsia" w:hAnsiTheme="minorHAnsi" w:cstheme="minorBidi"/>
          <w:sz w:val="22"/>
          <w:szCs w:val="22"/>
          <w:lang w:val="fr-CH" w:eastAsia="fr-CH"/>
        </w:rPr>
        <w:tab/>
      </w:r>
      <w:r w:rsidRPr="00E67486">
        <w:rPr>
          <w:lang w:val="fr-CH"/>
        </w:rPr>
        <w:t>Quantités et fréquences</w:t>
      </w:r>
      <w:r w:rsidRPr="00344AD3">
        <w:rPr>
          <w:lang w:val="fr-CH"/>
        </w:rPr>
        <w:tab/>
      </w:r>
      <w:r>
        <w:fldChar w:fldCharType="begin"/>
      </w:r>
      <w:r w:rsidRPr="00344AD3">
        <w:rPr>
          <w:lang w:val="fr-CH"/>
        </w:rPr>
        <w:instrText xml:space="preserve"> PAGEREF _Toc35449208 \h </w:instrText>
      </w:r>
      <w:r>
        <w:fldChar w:fldCharType="separate"/>
      </w:r>
      <w:r w:rsidRPr="00344AD3">
        <w:rPr>
          <w:lang w:val="fr-CH"/>
        </w:rPr>
        <w:t>2</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2.2.1</w:t>
      </w:r>
      <w:r>
        <w:rPr>
          <w:rFonts w:asciiTheme="minorHAnsi" w:eastAsiaTheme="minorEastAsia" w:hAnsiTheme="minorHAnsi" w:cstheme="minorBidi"/>
          <w:sz w:val="22"/>
          <w:szCs w:val="22"/>
          <w:lang w:val="fr-CH" w:eastAsia="fr-CH"/>
        </w:rPr>
        <w:tab/>
      </w:r>
      <w:r w:rsidRPr="00E67486">
        <w:rPr>
          <w:lang w:val="fr-CH"/>
        </w:rPr>
        <w:t>Équipements utilisés</w:t>
      </w:r>
      <w:r w:rsidRPr="00344AD3">
        <w:rPr>
          <w:lang w:val="fr-CH"/>
        </w:rPr>
        <w:tab/>
      </w:r>
      <w:r>
        <w:fldChar w:fldCharType="begin"/>
      </w:r>
      <w:r w:rsidRPr="00344AD3">
        <w:rPr>
          <w:lang w:val="fr-CH"/>
        </w:rPr>
        <w:instrText xml:space="preserve"> PAGEREF _Toc35449209 \h </w:instrText>
      </w:r>
      <w:r>
        <w:fldChar w:fldCharType="separate"/>
      </w:r>
      <w:r w:rsidRPr="00344AD3">
        <w:rPr>
          <w:lang w:val="fr-CH"/>
        </w:rPr>
        <w:t>2</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2.2.2</w:t>
      </w:r>
      <w:r>
        <w:rPr>
          <w:rFonts w:asciiTheme="minorHAnsi" w:eastAsiaTheme="minorEastAsia" w:hAnsiTheme="minorHAnsi" w:cstheme="minorBidi"/>
          <w:sz w:val="22"/>
          <w:szCs w:val="22"/>
          <w:lang w:val="fr-CH" w:eastAsia="fr-CH"/>
        </w:rPr>
        <w:tab/>
      </w:r>
      <w:r w:rsidRPr="00E67486">
        <w:rPr>
          <w:lang w:val="fr-CH"/>
        </w:rPr>
        <w:t>Opérations / Transactions</w:t>
      </w:r>
      <w:r w:rsidRPr="00344AD3">
        <w:rPr>
          <w:lang w:val="fr-CH"/>
        </w:rPr>
        <w:tab/>
      </w:r>
      <w:r>
        <w:fldChar w:fldCharType="begin"/>
      </w:r>
      <w:r w:rsidRPr="00344AD3">
        <w:rPr>
          <w:lang w:val="fr-CH"/>
        </w:rPr>
        <w:instrText xml:space="preserve"> PAGEREF _Toc35449210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2.2.3</w:t>
      </w:r>
      <w:r>
        <w:rPr>
          <w:rFonts w:asciiTheme="minorHAnsi" w:eastAsiaTheme="minorEastAsia" w:hAnsiTheme="minorHAnsi" w:cstheme="minorBidi"/>
          <w:sz w:val="22"/>
          <w:szCs w:val="22"/>
          <w:lang w:val="fr-CH" w:eastAsia="fr-CH"/>
        </w:rPr>
        <w:tab/>
      </w:r>
      <w:r w:rsidRPr="00E67486">
        <w:rPr>
          <w:lang w:val="fr-CH"/>
        </w:rPr>
        <w:t>Données</w:t>
      </w:r>
      <w:r w:rsidRPr="00344AD3">
        <w:rPr>
          <w:lang w:val="fr-CH"/>
        </w:rPr>
        <w:tab/>
      </w:r>
      <w:r>
        <w:fldChar w:fldCharType="begin"/>
      </w:r>
      <w:r w:rsidRPr="00344AD3">
        <w:rPr>
          <w:lang w:val="fr-CH"/>
        </w:rPr>
        <w:instrText xml:space="preserve"> PAGEREF _Toc35449211 \h </w:instrText>
      </w:r>
      <w:r>
        <w:fldChar w:fldCharType="separate"/>
      </w:r>
      <w:r w:rsidRPr="00344AD3">
        <w:rPr>
          <w:lang w:val="fr-CH"/>
        </w:rPr>
        <w:t>3</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2.3</w:t>
      </w:r>
      <w:r>
        <w:rPr>
          <w:rFonts w:asciiTheme="minorHAnsi" w:eastAsiaTheme="minorEastAsia" w:hAnsiTheme="minorHAnsi" w:cstheme="minorBidi"/>
          <w:sz w:val="22"/>
          <w:szCs w:val="22"/>
          <w:lang w:val="fr-CH" w:eastAsia="fr-CH"/>
        </w:rPr>
        <w:tab/>
      </w:r>
      <w:r w:rsidRPr="00E67486">
        <w:rPr>
          <w:lang w:val="fr-CH"/>
        </w:rPr>
        <w:t>Sûreté de l’information et protection des données</w:t>
      </w:r>
      <w:r w:rsidRPr="00344AD3">
        <w:rPr>
          <w:lang w:val="fr-CH"/>
        </w:rPr>
        <w:tab/>
      </w:r>
      <w:r>
        <w:fldChar w:fldCharType="begin"/>
      </w:r>
      <w:r w:rsidRPr="00344AD3">
        <w:rPr>
          <w:lang w:val="fr-CH"/>
        </w:rPr>
        <w:instrText xml:space="preserve"> PAGEREF _Toc35449212 \h </w:instrText>
      </w:r>
      <w:r>
        <w:fldChar w:fldCharType="separate"/>
      </w:r>
      <w:r w:rsidRPr="00344AD3">
        <w:rPr>
          <w:lang w:val="fr-CH"/>
        </w:rPr>
        <w:t>3</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2.4</w:t>
      </w:r>
      <w:r>
        <w:rPr>
          <w:rFonts w:asciiTheme="minorHAnsi" w:eastAsiaTheme="minorEastAsia" w:hAnsiTheme="minorHAnsi" w:cstheme="minorBidi"/>
          <w:sz w:val="22"/>
          <w:szCs w:val="22"/>
          <w:lang w:val="fr-CH" w:eastAsia="fr-CH"/>
        </w:rPr>
        <w:tab/>
      </w:r>
      <w:r w:rsidRPr="00E67486">
        <w:rPr>
          <w:lang w:val="fr-CH"/>
        </w:rPr>
        <w:t>Analyse des points faibles, des points forts et de leurs causes</w:t>
      </w:r>
      <w:r w:rsidRPr="00344AD3">
        <w:rPr>
          <w:lang w:val="fr-CH"/>
        </w:rPr>
        <w:tab/>
      </w:r>
      <w:r>
        <w:fldChar w:fldCharType="begin"/>
      </w:r>
      <w:r w:rsidRPr="00344AD3">
        <w:rPr>
          <w:lang w:val="fr-CH"/>
        </w:rPr>
        <w:instrText xml:space="preserve"> PAGEREF _Toc35449213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2.4.1</w:t>
      </w:r>
      <w:r>
        <w:rPr>
          <w:rFonts w:asciiTheme="minorHAnsi" w:eastAsiaTheme="minorEastAsia" w:hAnsiTheme="minorHAnsi" w:cstheme="minorBidi"/>
          <w:sz w:val="22"/>
          <w:szCs w:val="22"/>
          <w:lang w:val="fr-CH" w:eastAsia="fr-CH"/>
        </w:rPr>
        <w:tab/>
      </w:r>
      <w:r w:rsidRPr="00E67486">
        <w:rPr>
          <w:lang w:val="fr-CH"/>
        </w:rPr>
        <w:t>Points forts</w:t>
      </w:r>
      <w:r w:rsidRPr="00344AD3">
        <w:rPr>
          <w:lang w:val="fr-CH"/>
        </w:rPr>
        <w:tab/>
      </w:r>
      <w:r>
        <w:fldChar w:fldCharType="begin"/>
      </w:r>
      <w:r w:rsidRPr="00344AD3">
        <w:rPr>
          <w:lang w:val="fr-CH"/>
        </w:rPr>
        <w:instrText xml:space="preserve"> PAGEREF _Toc35449214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2.4.2</w:t>
      </w:r>
      <w:r>
        <w:rPr>
          <w:rFonts w:asciiTheme="minorHAnsi" w:eastAsiaTheme="minorEastAsia" w:hAnsiTheme="minorHAnsi" w:cstheme="minorBidi"/>
          <w:sz w:val="22"/>
          <w:szCs w:val="22"/>
          <w:lang w:val="fr-CH" w:eastAsia="fr-CH"/>
        </w:rPr>
        <w:tab/>
      </w:r>
      <w:r w:rsidRPr="00E67486">
        <w:rPr>
          <w:lang w:val="fr-CH"/>
        </w:rPr>
        <w:t>Points faibles</w:t>
      </w:r>
      <w:r w:rsidRPr="00344AD3">
        <w:rPr>
          <w:lang w:val="fr-CH"/>
        </w:rPr>
        <w:tab/>
      </w:r>
      <w:r>
        <w:fldChar w:fldCharType="begin"/>
      </w:r>
      <w:r w:rsidRPr="00344AD3">
        <w:rPr>
          <w:lang w:val="fr-CH"/>
        </w:rPr>
        <w:instrText xml:space="preserve"> PAGEREF _Toc35449215 \h </w:instrText>
      </w:r>
      <w:r>
        <w:fldChar w:fldCharType="separate"/>
      </w:r>
      <w:r w:rsidRPr="00344AD3">
        <w:rPr>
          <w:lang w:val="fr-CH"/>
        </w:rPr>
        <w:t>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2.4.3</w:t>
      </w:r>
      <w:r>
        <w:rPr>
          <w:rFonts w:asciiTheme="minorHAnsi" w:eastAsiaTheme="minorEastAsia" w:hAnsiTheme="minorHAnsi" w:cstheme="minorBidi"/>
          <w:sz w:val="22"/>
          <w:szCs w:val="22"/>
          <w:lang w:val="fr-CH" w:eastAsia="fr-CH"/>
        </w:rPr>
        <w:tab/>
      </w:r>
      <w:r w:rsidRPr="00E67486">
        <w:rPr>
          <w:lang w:val="fr-CH"/>
        </w:rPr>
        <w:t>Causes</w:t>
      </w:r>
      <w:r w:rsidRPr="00344AD3">
        <w:rPr>
          <w:lang w:val="fr-CH"/>
        </w:rPr>
        <w:tab/>
      </w:r>
      <w:r>
        <w:fldChar w:fldCharType="begin"/>
      </w:r>
      <w:r w:rsidRPr="00344AD3">
        <w:rPr>
          <w:lang w:val="fr-CH"/>
        </w:rPr>
        <w:instrText xml:space="preserve"> PAGEREF _Toc35449216 \h </w:instrText>
      </w:r>
      <w:r>
        <w:fldChar w:fldCharType="separate"/>
      </w:r>
      <w:r w:rsidRPr="00344AD3">
        <w:rPr>
          <w:lang w:val="fr-CH"/>
        </w:rPr>
        <w:t>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2.5</w:t>
      </w:r>
      <w:r>
        <w:rPr>
          <w:rFonts w:asciiTheme="minorHAnsi" w:eastAsiaTheme="minorEastAsia" w:hAnsiTheme="minorHAnsi" w:cstheme="minorBidi"/>
          <w:sz w:val="22"/>
          <w:szCs w:val="22"/>
          <w:lang w:val="fr-CH" w:eastAsia="fr-CH"/>
        </w:rPr>
        <w:tab/>
      </w:r>
      <w:r w:rsidRPr="00E67486">
        <w:rPr>
          <w:lang w:val="fr-CH"/>
        </w:rPr>
        <w:t>Contexte du système</w:t>
      </w:r>
      <w:r w:rsidRPr="00344AD3">
        <w:rPr>
          <w:lang w:val="fr-CH"/>
        </w:rPr>
        <w:tab/>
      </w:r>
      <w:r>
        <w:fldChar w:fldCharType="begin"/>
      </w:r>
      <w:r w:rsidRPr="00344AD3">
        <w:rPr>
          <w:lang w:val="fr-CH"/>
        </w:rPr>
        <w:instrText xml:space="preserve"> PAGEREF _Toc35449217 \h </w:instrText>
      </w:r>
      <w:r>
        <w:fldChar w:fldCharType="separate"/>
      </w:r>
      <w:r w:rsidRPr="00344AD3">
        <w:rPr>
          <w:lang w:val="fr-CH"/>
        </w:rPr>
        <w:t>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2.5.1</w:t>
      </w:r>
      <w:r>
        <w:rPr>
          <w:rFonts w:asciiTheme="minorHAnsi" w:eastAsiaTheme="minorEastAsia" w:hAnsiTheme="minorHAnsi" w:cstheme="minorBidi"/>
          <w:sz w:val="22"/>
          <w:szCs w:val="22"/>
          <w:lang w:val="fr-CH" w:eastAsia="fr-CH"/>
        </w:rPr>
        <w:tab/>
      </w:r>
      <w:r w:rsidRPr="00E67486">
        <w:rPr>
          <w:lang w:val="fr-CH"/>
        </w:rPr>
        <w:t>Description du contexte du système</w:t>
      </w:r>
      <w:r w:rsidRPr="00344AD3">
        <w:rPr>
          <w:lang w:val="fr-CH"/>
        </w:rPr>
        <w:tab/>
      </w:r>
      <w:r>
        <w:fldChar w:fldCharType="begin"/>
      </w:r>
      <w:r w:rsidRPr="00344AD3">
        <w:rPr>
          <w:lang w:val="fr-CH"/>
        </w:rPr>
        <w:instrText xml:space="preserve"> PAGEREF _Toc35449218 \h </w:instrText>
      </w:r>
      <w:r>
        <w:fldChar w:fldCharType="separate"/>
      </w:r>
      <w:r w:rsidRPr="00344AD3">
        <w:rPr>
          <w:lang w:val="fr-CH"/>
        </w:rPr>
        <w:t>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2.5.2</w:t>
      </w:r>
      <w:r>
        <w:rPr>
          <w:rFonts w:asciiTheme="minorHAnsi" w:eastAsiaTheme="minorEastAsia" w:hAnsiTheme="minorHAnsi" w:cstheme="minorBidi"/>
          <w:sz w:val="22"/>
          <w:szCs w:val="22"/>
          <w:lang w:val="fr-CH" w:eastAsia="fr-CH"/>
        </w:rPr>
        <w:tab/>
      </w:r>
      <w:r w:rsidRPr="00E67486">
        <w:rPr>
          <w:lang w:val="fr-CH"/>
        </w:rPr>
        <w:t>Diagramme du contexte</w:t>
      </w:r>
      <w:r w:rsidRPr="00344AD3">
        <w:rPr>
          <w:lang w:val="fr-CH"/>
        </w:rPr>
        <w:tab/>
      </w:r>
      <w:r>
        <w:fldChar w:fldCharType="begin"/>
      </w:r>
      <w:r w:rsidRPr="00344AD3">
        <w:rPr>
          <w:lang w:val="fr-CH"/>
        </w:rPr>
        <w:instrText xml:space="preserve"> PAGEREF _Toc35449219 \h </w:instrText>
      </w:r>
      <w:r>
        <w:fldChar w:fldCharType="separate"/>
      </w:r>
      <w:r w:rsidRPr="00344AD3">
        <w:rPr>
          <w:lang w:val="fr-CH"/>
        </w:rPr>
        <w:t>6</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3</w:t>
      </w:r>
      <w:r>
        <w:rPr>
          <w:rFonts w:asciiTheme="minorHAnsi" w:eastAsiaTheme="minorEastAsia" w:hAnsiTheme="minorHAnsi" w:cstheme="minorBidi"/>
          <w:b w:val="0"/>
          <w:sz w:val="22"/>
          <w:szCs w:val="22"/>
          <w:lang w:val="fr-CH" w:eastAsia="fr-CH"/>
        </w:rPr>
        <w:tab/>
      </w:r>
      <w:r w:rsidRPr="00E67486">
        <w:rPr>
          <w:lang w:val="fr-CH"/>
        </w:rPr>
        <w:t>Objectifs</w:t>
      </w:r>
      <w:r w:rsidRPr="00344AD3">
        <w:rPr>
          <w:lang w:val="fr-CH"/>
        </w:rPr>
        <w:tab/>
      </w:r>
      <w:r>
        <w:fldChar w:fldCharType="begin"/>
      </w:r>
      <w:r w:rsidRPr="00344AD3">
        <w:rPr>
          <w:lang w:val="fr-CH"/>
        </w:rPr>
        <w:instrText xml:space="preserve"> PAGEREF _Toc35449220 \h </w:instrText>
      </w:r>
      <w:r>
        <w:fldChar w:fldCharType="separate"/>
      </w:r>
      <w:r w:rsidRPr="00344AD3">
        <w:rPr>
          <w:lang w:val="fr-CH"/>
        </w:rPr>
        <w:t>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3.1</w:t>
      </w:r>
      <w:r>
        <w:rPr>
          <w:rFonts w:asciiTheme="minorHAnsi" w:eastAsiaTheme="minorEastAsia" w:hAnsiTheme="minorHAnsi" w:cstheme="minorBidi"/>
          <w:sz w:val="22"/>
          <w:szCs w:val="22"/>
          <w:lang w:val="fr-CH" w:eastAsia="fr-CH"/>
        </w:rPr>
        <w:tab/>
      </w:r>
      <w:r w:rsidRPr="00E67486">
        <w:rPr>
          <w:lang w:val="fr-CH"/>
        </w:rPr>
        <w:t>Objectifs du système / du produit</w:t>
      </w:r>
      <w:r w:rsidRPr="00344AD3">
        <w:rPr>
          <w:lang w:val="fr-CH"/>
        </w:rPr>
        <w:tab/>
      </w:r>
      <w:r>
        <w:fldChar w:fldCharType="begin"/>
      </w:r>
      <w:r w:rsidRPr="00344AD3">
        <w:rPr>
          <w:lang w:val="fr-CH"/>
        </w:rPr>
        <w:instrText xml:space="preserve"> PAGEREF _Toc35449221 \h </w:instrText>
      </w:r>
      <w:r>
        <w:fldChar w:fldCharType="separate"/>
      </w:r>
      <w:r w:rsidRPr="00344AD3">
        <w:rPr>
          <w:lang w:val="fr-CH"/>
        </w:rPr>
        <w:t>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3.2</w:t>
      </w:r>
      <w:r>
        <w:rPr>
          <w:rFonts w:asciiTheme="minorHAnsi" w:eastAsiaTheme="minorEastAsia" w:hAnsiTheme="minorHAnsi" w:cstheme="minorBidi"/>
          <w:sz w:val="22"/>
          <w:szCs w:val="22"/>
          <w:lang w:val="fr-CH" w:eastAsia="fr-CH"/>
        </w:rPr>
        <w:tab/>
      </w:r>
      <w:r w:rsidRPr="00E67486">
        <w:rPr>
          <w:lang w:val="fr-CH"/>
        </w:rPr>
        <w:t>Objectifs de la procédure</w:t>
      </w:r>
      <w:r w:rsidRPr="00344AD3">
        <w:rPr>
          <w:lang w:val="fr-CH"/>
        </w:rPr>
        <w:tab/>
      </w:r>
      <w:r>
        <w:fldChar w:fldCharType="begin"/>
      </w:r>
      <w:r w:rsidRPr="00344AD3">
        <w:rPr>
          <w:lang w:val="fr-CH"/>
        </w:rPr>
        <w:instrText xml:space="preserve"> PAGEREF _Toc35449222 \h </w:instrText>
      </w:r>
      <w:r>
        <w:fldChar w:fldCharType="separate"/>
      </w:r>
      <w:r w:rsidRPr="00344AD3">
        <w:rPr>
          <w:lang w:val="fr-CH"/>
        </w:rPr>
        <w:t>8</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4</w:t>
      </w:r>
      <w:r>
        <w:rPr>
          <w:rFonts w:asciiTheme="minorHAnsi" w:eastAsiaTheme="minorEastAsia" w:hAnsiTheme="minorHAnsi" w:cstheme="minorBidi"/>
          <w:b w:val="0"/>
          <w:sz w:val="22"/>
          <w:szCs w:val="22"/>
          <w:lang w:val="fr-CH" w:eastAsia="fr-CH"/>
        </w:rPr>
        <w:tab/>
      </w:r>
      <w:r w:rsidRPr="00E67486">
        <w:rPr>
          <w:lang w:val="fr-CH"/>
        </w:rPr>
        <w:t>Lien avec la stratégie et mise en œuvre des prescriptions</w:t>
      </w:r>
      <w:r w:rsidRPr="00344AD3">
        <w:rPr>
          <w:lang w:val="fr-CH"/>
        </w:rPr>
        <w:tab/>
      </w:r>
      <w:r>
        <w:fldChar w:fldCharType="begin"/>
      </w:r>
      <w:r w:rsidRPr="00344AD3">
        <w:rPr>
          <w:lang w:val="fr-CH"/>
        </w:rPr>
        <w:instrText xml:space="preserve"> PAGEREF _Toc35449223 \h </w:instrText>
      </w:r>
      <w:r>
        <w:fldChar w:fldCharType="separate"/>
      </w:r>
      <w:r w:rsidRPr="00344AD3">
        <w:rPr>
          <w:lang w:val="fr-CH"/>
        </w:rPr>
        <w:t>9</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4.1</w:t>
      </w:r>
      <w:r>
        <w:rPr>
          <w:rFonts w:asciiTheme="minorHAnsi" w:eastAsiaTheme="minorEastAsia" w:hAnsiTheme="minorHAnsi" w:cstheme="minorBidi"/>
          <w:sz w:val="22"/>
          <w:szCs w:val="22"/>
          <w:lang w:val="fr-CH" w:eastAsia="fr-CH"/>
        </w:rPr>
        <w:tab/>
      </w:r>
      <w:r w:rsidRPr="00E67486">
        <w:rPr>
          <w:lang w:val="fr-CH"/>
        </w:rPr>
        <w:t>Lien avec la stratégie</w:t>
      </w:r>
      <w:r w:rsidRPr="00344AD3">
        <w:rPr>
          <w:lang w:val="fr-CH"/>
        </w:rPr>
        <w:tab/>
      </w:r>
      <w:r>
        <w:fldChar w:fldCharType="begin"/>
      </w:r>
      <w:r w:rsidRPr="00344AD3">
        <w:rPr>
          <w:lang w:val="fr-CH"/>
        </w:rPr>
        <w:instrText xml:space="preserve"> PAGEREF _Toc35449224 \h </w:instrText>
      </w:r>
      <w:r>
        <w:fldChar w:fldCharType="separate"/>
      </w:r>
      <w:r w:rsidRPr="00344AD3">
        <w:rPr>
          <w:lang w:val="fr-CH"/>
        </w:rPr>
        <w:t>9</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4.2</w:t>
      </w:r>
      <w:r>
        <w:rPr>
          <w:rFonts w:asciiTheme="minorHAnsi" w:eastAsiaTheme="minorEastAsia" w:hAnsiTheme="minorHAnsi" w:cstheme="minorBidi"/>
          <w:sz w:val="22"/>
          <w:szCs w:val="22"/>
          <w:lang w:val="fr-CH" w:eastAsia="fr-CH"/>
        </w:rPr>
        <w:tab/>
      </w:r>
      <w:r w:rsidRPr="00E67486">
        <w:rPr>
          <w:lang w:val="fr-CH"/>
        </w:rPr>
        <w:t>Mise en œuvre des prescriptions et des conditions-cadres</w:t>
      </w:r>
      <w:r w:rsidRPr="00344AD3">
        <w:rPr>
          <w:lang w:val="fr-CH"/>
        </w:rPr>
        <w:tab/>
      </w:r>
      <w:r>
        <w:fldChar w:fldCharType="begin"/>
      </w:r>
      <w:r w:rsidRPr="00344AD3">
        <w:rPr>
          <w:lang w:val="fr-CH"/>
        </w:rPr>
        <w:instrText xml:space="preserve"> PAGEREF _Toc35449225 \h </w:instrText>
      </w:r>
      <w:r>
        <w:fldChar w:fldCharType="separate"/>
      </w:r>
      <w:r w:rsidRPr="00344AD3">
        <w:rPr>
          <w:lang w:val="fr-CH"/>
        </w:rPr>
        <w:t>9</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5</w:t>
      </w:r>
      <w:r>
        <w:rPr>
          <w:rFonts w:asciiTheme="minorHAnsi" w:eastAsiaTheme="minorEastAsia" w:hAnsiTheme="minorHAnsi" w:cstheme="minorBidi"/>
          <w:b w:val="0"/>
          <w:sz w:val="22"/>
          <w:szCs w:val="22"/>
          <w:lang w:val="fr-CH" w:eastAsia="fr-CH"/>
        </w:rPr>
        <w:tab/>
      </w:r>
      <w:r w:rsidRPr="00E67486">
        <w:rPr>
          <w:lang w:val="fr-CH"/>
        </w:rPr>
        <w:t>Exigences générales - fonctionnalité</w:t>
      </w:r>
      <w:r w:rsidRPr="00344AD3">
        <w:rPr>
          <w:lang w:val="fr-CH"/>
        </w:rPr>
        <w:tab/>
      </w:r>
      <w:r>
        <w:fldChar w:fldCharType="begin"/>
      </w:r>
      <w:r w:rsidRPr="00344AD3">
        <w:rPr>
          <w:lang w:val="fr-CH"/>
        </w:rPr>
        <w:instrText xml:space="preserve"> PAGEREF _Toc35449226 \h </w:instrText>
      </w:r>
      <w:r>
        <w:fldChar w:fldCharType="separate"/>
      </w:r>
      <w:r w:rsidRPr="00344AD3">
        <w:rPr>
          <w:lang w:val="fr-CH"/>
        </w:rPr>
        <w:t>10</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6</w:t>
      </w:r>
      <w:r>
        <w:rPr>
          <w:rFonts w:asciiTheme="minorHAnsi" w:eastAsiaTheme="minorEastAsia" w:hAnsiTheme="minorHAnsi" w:cstheme="minorBidi"/>
          <w:b w:val="0"/>
          <w:sz w:val="22"/>
          <w:szCs w:val="22"/>
          <w:lang w:val="fr-CH" w:eastAsia="fr-CH"/>
        </w:rPr>
        <w:tab/>
      </w:r>
      <w:r w:rsidRPr="00E67486">
        <w:rPr>
          <w:lang w:val="fr-CH"/>
        </w:rPr>
        <w:t>Variantes de solution</w:t>
      </w:r>
      <w:r w:rsidRPr="00344AD3">
        <w:rPr>
          <w:lang w:val="fr-CH"/>
        </w:rPr>
        <w:tab/>
      </w:r>
      <w:r>
        <w:fldChar w:fldCharType="begin"/>
      </w:r>
      <w:r w:rsidRPr="00344AD3">
        <w:rPr>
          <w:lang w:val="fr-CH"/>
        </w:rPr>
        <w:instrText xml:space="preserve"> PAGEREF _Toc35449227 \h </w:instrText>
      </w:r>
      <w:r>
        <w:fldChar w:fldCharType="separate"/>
      </w:r>
      <w:r w:rsidRPr="00344AD3">
        <w:rPr>
          <w:lang w:val="fr-CH"/>
        </w:rPr>
        <w:t>14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6.1</w:t>
      </w:r>
      <w:r>
        <w:rPr>
          <w:rFonts w:asciiTheme="minorHAnsi" w:eastAsiaTheme="minorEastAsia" w:hAnsiTheme="minorHAnsi" w:cstheme="minorBidi"/>
          <w:sz w:val="22"/>
          <w:szCs w:val="22"/>
          <w:lang w:val="fr-CH" w:eastAsia="fr-CH"/>
        </w:rPr>
        <w:tab/>
      </w:r>
      <w:r w:rsidRPr="00E67486">
        <w:rPr>
          <w:lang w:val="fr-CH"/>
        </w:rPr>
        <w:t>Aperçu des variantes</w:t>
      </w:r>
      <w:r w:rsidRPr="00344AD3">
        <w:rPr>
          <w:lang w:val="fr-CH"/>
        </w:rPr>
        <w:tab/>
      </w:r>
      <w:r>
        <w:fldChar w:fldCharType="begin"/>
      </w:r>
      <w:r w:rsidRPr="00344AD3">
        <w:rPr>
          <w:lang w:val="fr-CH"/>
        </w:rPr>
        <w:instrText xml:space="preserve"> PAGEREF _Toc35449228 \h </w:instrText>
      </w:r>
      <w:r>
        <w:fldChar w:fldCharType="separate"/>
      </w:r>
      <w:r w:rsidRPr="00344AD3">
        <w:rPr>
          <w:lang w:val="fr-CH"/>
        </w:rPr>
        <w:t>14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6.2</w:t>
      </w:r>
      <w:r>
        <w:rPr>
          <w:rFonts w:asciiTheme="minorHAnsi" w:eastAsiaTheme="minorEastAsia" w:hAnsiTheme="minorHAnsi" w:cstheme="minorBidi"/>
          <w:sz w:val="22"/>
          <w:szCs w:val="22"/>
          <w:lang w:val="fr-CH" w:eastAsia="fr-CH"/>
        </w:rPr>
        <w:tab/>
      </w:r>
      <w:r w:rsidRPr="00E67486">
        <w:rPr>
          <w:lang w:val="fr-CH"/>
        </w:rPr>
        <w:t>Variante 1</w:t>
      </w:r>
      <w:r w:rsidRPr="00344AD3">
        <w:rPr>
          <w:lang w:val="fr-CH"/>
        </w:rPr>
        <w:tab/>
      </w:r>
      <w:r>
        <w:fldChar w:fldCharType="begin"/>
      </w:r>
      <w:r w:rsidRPr="00344AD3">
        <w:rPr>
          <w:lang w:val="fr-CH"/>
        </w:rPr>
        <w:instrText xml:space="preserve"> PAGEREF _Toc35449229 \h </w:instrText>
      </w:r>
      <w:r>
        <w:fldChar w:fldCharType="separate"/>
      </w:r>
      <w:r w:rsidRPr="00344AD3">
        <w:rPr>
          <w:lang w:val="fr-CH"/>
        </w:rPr>
        <w:t>14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_Toc35449230 \h </w:instrText>
      </w:r>
      <w:r>
        <w:fldChar w:fldCharType="separate"/>
      </w:r>
      <w:r w:rsidRPr="00344AD3">
        <w:rPr>
          <w:lang w:val="fr-CH"/>
        </w:rPr>
        <w:t>14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_Toc35449231 \h </w:instrText>
      </w:r>
      <w:r>
        <w:fldChar w:fldCharType="separate"/>
      </w:r>
      <w:r w:rsidRPr="00344AD3">
        <w:rPr>
          <w:lang w:val="fr-CH"/>
        </w:rPr>
        <w:t>15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_Toc35449232 \h </w:instrText>
      </w:r>
      <w:r>
        <w:fldChar w:fldCharType="separate"/>
      </w:r>
      <w:r w:rsidRPr="00344AD3">
        <w:rPr>
          <w:lang w:val="fr-CH"/>
        </w:rPr>
        <w:t>15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_Toc35449233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_Toc35449234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_Toc35449235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_Toc35449236 \h </w:instrText>
      </w:r>
      <w:r>
        <w:fldChar w:fldCharType="separate"/>
      </w:r>
      <w:r w:rsidRPr="00344AD3">
        <w:rPr>
          <w:lang w:val="fr-CH"/>
        </w:rPr>
        <w:t>16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6.3</w:t>
      </w:r>
      <w:r>
        <w:rPr>
          <w:rFonts w:asciiTheme="minorHAnsi" w:eastAsiaTheme="minorEastAsia" w:hAnsiTheme="minorHAnsi" w:cstheme="minorBidi"/>
          <w:sz w:val="22"/>
          <w:szCs w:val="22"/>
          <w:lang w:val="fr-CH" w:eastAsia="fr-CH"/>
        </w:rPr>
        <w:tab/>
      </w:r>
      <w:r w:rsidRPr="00E67486">
        <w:rPr>
          <w:lang w:val="fr-CH"/>
        </w:rPr>
        <w:t>Variante 2</w:t>
      </w:r>
      <w:r w:rsidRPr="00344AD3">
        <w:rPr>
          <w:lang w:val="fr-CH"/>
        </w:rPr>
        <w:tab/>
      </w:r>
      <w:r>
        <w:fldChar w:fldCharType="begin"/>
      </w:r>
      <w:r w:rsidRPr="00344AD3">
        <w:rPr>
          <w:lang w:val="fr-CH"/>
        </w:rPr>
        <w:instrText xml:space="preserve"> PAGEREF _Toc35449237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_Toc35449238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_Toc35449239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lastRenderedPageBreak/>
        <w:t>6.3.3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_Toc35449240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_Toc35449241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_Toc35449242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_Toc35449243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_Toc35449244 \h </w:instrText>
      </w:r>
      <w:r>
        <w:fldChar w:fldCharType="separate"/>
      </w:r>
      <w:r w:rsidRPr="00344AD3">
        <w:rPr>
          <w:lang w:val="fr-CH"/>
        </w:rPr>
        <w:t>18</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6.4</w:t>
      </w:r>
      <w:r>
        <w:rPr>
          <w:rFonts w:asciiTheme="minorHAnsi" w:eastAsiaTheme="minorEastAsia" w:hAnsiTheme="minorHAnsi" w:cstheme="minorBidi"/>
          <w:sz w:val="22"/>
          <w:szCs w:val="22"/>
          <w:lang w:val="fr-CH" w:eastAsia="fr-CH"/>
        </w:rPr>
        <w:tab/>
      </w:r>
      <w:r w:rsidRPr="00E67486">
        <w:rPr>
          <w:lang w:val="fr-CH"/>
        </w:rPr>
        <w:t>Variante 3</w:t>
      </w:r>
      <w:r w:rsidRPr="00344AD3">
        <w:rPr>
          <w:lang w:val="fr-CH"/>
        </w:rPr>
        <w:tab/>
      </w:r>
      <w:r>
        <w:fldChar w:fldCharType="begin"/>
      </w:r>
      <w:r w:rsidRPr="00344AD3">
        <w:rPr>
          <w:lang w:val="fr-CH"/>
        </w:rPr>
        <w:instrText xml:space="preserve"> PAGEREF _Toc35449245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_Toc35449246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_Toc35449247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_Toc35449248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_Toc35449249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_Toc35449250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_Toc35449251 \h </w:instrText>
      </w:r>
      <w:r>
        <w:fldChar w:fldCharType="separate"/>
      </w:r>
      <w:r w:rsidRPr="00344AD3">
        <w:rPr>
          <w:lang w:val="fr-CH"/>
        </w:rPr>
        <w:t>20</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_Toc35449252 \h </w:instrText>
      </w:r>
      <w:r>
        <w:fldChar w:fldCharType="separate"/>
      </w:r>
      <w:r w:rsidRPr="00344AD3">
        <w:rPr>
          <w:lang w:val="fr-CH"/>
        </w:rPr>
        <w:t>20</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6.5</w:t>
      </w:r>
      <w:r>
        <w:rPr>
          <w:rFonts w:asciiTheme="minorHAnsi" w:eastAsiaTheme="minorEastAsia" w:hAnsiTheme="minorHAnsi" w:cstheme="minorBidi"/>
          <w:sz w:val="22"/>
          <w:szCs w:val="22"/>
          <w:lang w:val="fr-CH" w:eastAsia="fr-CH"/>
        </w:rPr>
        <w:tab/>
      </w:r>
      <w:r w:rsidRPr="00E67486">
        <w:rPr>
          <w:lang w:val="fr-CH"/>
        </w:rPr>
        <w:t>Analyse et évaluation des variantes</w:t>
      </w:r>
      <w:r w:rsidRPr="00344AD3">
        <w:rPr>
          <w:lang w:val="fr-CH"/>
        </w:rPr>
        <w:tab/>
      </w:r>
      <w:r>
        <w:fldChar w:fldCharType="begin"/>
      </w:r>
      <w:r w:rsidRPr="00344AD3">
        <w:rPr>
          <w:lang w:val="fr-CH"/>
        </w:rPr>
        <w:instrText xml:space="preserve"> PAGEREF _Toc35449253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6.5.1</w:t>
      </w:r>
      <w:r>
        <w:rPr>
          <w:rFonts w:asciiTheme="minorHAnsi" w:eastAsiaTheme="minorEastAsia" w:hAnsiTheme="minorHAnsi" w:cstheme="minorBidi"/>
          <w:sz w:val="22"/>
          <w:szCs w:val="22"/>
          <w:lang w:val="fr-CH" w:eastAsia="fr-CH"/>
        </w:rPr>
        <w:tab/>
      </w:r>
      <w:r w:rsidRPr="00E67486">
        <w:rPr>
          <w:lang w:val="fr-CH"/>
        </w:rPr>
        <w:t>Atteinte des objectifs</w:t>
      </w:r>
      <w:r w:rsidRPr="00344AD3">
        <w:rPr>
          <w:lang w:val="fr-CH"/>
        </w:rPr>
        <w:tab/>
      </w:r>
      <w:r>
        <w:fldChar w:fldCharType="begin"/>
      </w:r>
      <w:r w:rsidRPr="00344AD3">
        <w:rPr>
          <w:lang w:val="fr-CH"/>
        </w:rPr>
        <w:instrText xml:space="preserve"> PAGEREF _Toc35449254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6.5.2</w:t>
      </w:r>
      <w:r>
        <w:rPr>
          <w:rFonts w:asciiTheme="minorHAnsi" w:eastAsiaTheme="minorEastAsia" w:hAnsiTheme="minorHAnsi" w:cstheme="minorBidi"/>
          <w:sz w:val="22"/>
          <w:szCs w:val="22"/>
          <w:lang w:val="fr-CH" w:eastAsia="fr-CH"/>
        </w:rPr>
        <w:tab/>
      </w:r>
      <w:r w:rsidRPr="00E67486">
        <w:rPr>
          <w:lang w:val="fr-CH"/>
        </w:rPr>
        <w:t>Respect des exigences</w:t>
      </w:r>
      <w:r w:rsidRPr="00344AD3">
        <w:rPr>
          <w:lang w:val="fr-CH"/>
        </w:rPr>
        <w:tab/>
      </w:r>
      <w:r>
        <w:fldChar w:fldCharType="begin"/>
      </w:r>
      <w:r w:rsidRPr="00344AD3">
        <w:rPr>
          <w:lang w:val="fr-CH"/>
        </w:rPr>
        <w:instrText xml:space="preserve"> PAGEREF _Toc35449255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6.5.3</w:t>
      </w:r>
      <w:r>
        <w:rPr>
          <w:rFonts w:asciiTheme="minorHAnsi" w:eastAsiaTheme="minorEastAsia" w:hAnsiTheme="minorHAnsi" w:cstheme="minorBidi"/>
          <w:sz w:val="22"/>
          <w:szCs w:val="22"/>
          <w:lang w:val="fr-CH" w:eastAsia="fr-CH"/>
        </w:rPr>
        <w:tab/>
      </w:r>
      <w:r w:rsidRPr="00E67486">
        <w:rPr>
          <w:lang w:val="fr-CH"/>
        </w:rPr>
        <w:t>Autres critères</w:t>
      </w:r>
      <w:r w:rsidRPr="00344AD3">
        <w:rPr>
          <w:lang w:val="fr-CH"/>
        </w:rPr>
        <w:tab/>
      </w:r>
      <w:r>
        <w:fldChar w:fldCharType="begin"/>
      </w:r>
      <w:r w:rsidRPr="00344AD3">
        <w:rPr>
          <w:lang w:val="fr-CH"/>
        </w:rPr>
        <w:instrText xml:space="preserve"> PAGEREF _Toc35449256 \h </w:instrText>
      </w:r>
      <w:r>
        <w:fldChar w:fldCharType="separate"/>
      </w:r>
      <w:r w:rsidRPr="00344AD3">
        <w:rPr>
          <w:lang w:val="fr-CH"/>
        </w:rPr>
        <w:t>23</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7</w:t>
      </w:r>
      <w:r>
        <w:rPr>
          <w:rFonts w:asciiTheme="minorHAnsi" w:eastAsiaTheme="minorEastAsia" w:hAnsiTheme="minorHAnsi" w:cstheme="minorBidi"/>
          <w:b w:val="0"/>
          <w:sz w:val="22"/>
          <w:szCs w:val="22"/>
          <w:lang w:val="fr-CH" w:eastAsia="fr-CH"/>
        </w:rPr>
        <w:tab/>
      </w:r>
      <w:r w:rsidRPr="00E67486">
        <w:rPr>
          <w:lang w:val="fr-CH"/>
        </w:rPr>
        <w:t>Choix de la variante</w:t>
      </w:r>
      <w:r w:rsidRPr="00344AD3">
        <w:rPr>
          <w:lang w:val="fr-CH"/>
        </w:rPr>
        <w:tab/>
      </w:r>
      <w:r>
        <w:fldChar w:fldCharType="begin"/>
      </w:r>
      <w:r w:rsidRPr="00344AD3">
        <w:rPr>
          <w:lang w:val="fr-CH"/>
        </w:rPr>
        <w:instrText xml:space="preserve"> PAGEREF _Toc35449257 \h </w:instrText>
      </w:r>
      <w:r>
        <w:fldChar w:fldCharType="separate"/>
      </w:r>
      <w:r w:rsidRPr="00344AD3">
        <w:rPr>
          <w:lang w:val="fr-CH"/>
        </w:rPr>
        <w:t>24</w:t>
      </w:r>
      <w:r>
        <w:fldChar w:fldCharType="end"/>
      </w:r>
    </w:p>
    <w:p w:rsidR="00344AD3" w:rsidRDefault="00344AD3">
      <w:pPr>
        <w:pStyle w:val="TM8"/>
        <w:rPr>
          <w:rFonts w:asciiTheme="minorHAnsi" w:eastAsiaTheme="minorEastAsia" w:hAnsiTheme="minorHAnsi" w:cstheme="minorBidi"/>
          <w:i w:val="0"/>
          <w:sz w:val="22"/>
          <w:szCs w:val="22"/>
          <w:lang w:val="fr-CH" w:eastAsia="fr-CH"/>
        </w:rPr>
      </w:pPr>
      <w:r w:rsidRPr="00E67486">
        <w:rPr>
          <w:lang w:val="fr-CH"/>
        </w:rPr>
        <w:t>Abréviations et glossaire</w:t>
      </w:r>
      <w:r w:rsidRPr="00344AD3">
        <w:rPr>
          <w:lang w:val="fr-CH"/>
        </w:rPr>
        <w:tab/>
      </w:r>
      <w:r>
        <w:fldChar w:fldCharType="begin"/>
      </w:r>
      <w:r w:rsidRPr="00344AD3">
        <w:rPr>
          <w:lang w:val="fr-CH"/>
        </w:rPr>
        <w:instrText xml:space="preserve"> PAGEREF _Toc35449258 \h </w:instrText>
      </w:r>
      <w:r>
        <w:fldChar w:fldCharType="separate"/>
      </w:r>
      <w:r w:rsidRPr="00344AD3">
        <w:rPr>
          <w:lang w:val="fr-CH"/>
        </w:rPr>
        <w:t>25</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matières</w:t>
      </w:r>
      <w:r w:rsidRPr="00344AD3">
        <w:rPr>
          <w:lang w:val="fr-CH"/>
        </w:rPr>
        <w:tab/>
      </w:r>
      <w:r>
        <w:fldChar w:fldCharType="begin"/>
      </w:r>
      <w:r w:rsidRPr="00344AD3">
        <w:rPr>
          <w:lang w:val="fr-CH"/>
        </w:rPr>
        <w:instrText xml:space="preserve"> PAGEREF _Toc35449259 \h </w:instrText>
      </w:r>
      <w:r>
        <w:fldChar w:fldCharType="separate"/>
      </w:r>
      <w:r w:rsidRPr="00344AD3">
        <w:rPr>
          <w:lang w:val="fr-CH"/>
        </w:rPr>
        <w:t>26</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illustrations</w:t>
      </w:r>
      <w:r w:rsidRPr="00344AD3">
        <w:rPr>
          <w:lang w:val="fr-CH"/>
        </w:rPr>
        <w:tab/>
      </w:r>
      <w:r>
        <w:fldChar w:fldCharType="begin"/>
      </w:r>
      <w:r w:rsidRPr="00344AD3">
        <w:rPr>
          <w:lang w:val="fr-CH"/>
        </w:rPr>
        <w:instrText xml:space="preserve"> PAGEREF _Toc35449260 \h </w:instrText>
      </w:r>
      <w:r>
        <w:fldChar w:fldCharType="separate"/>
      </w:r>
      <w:r w:rsidRPr="00344AD3">
        <w:rPr>
          <w:lang w:val="fr-CH"/>
        </w:rPr>
        <w:t>27</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tableaux</w:t>
      </w:r>
      <w:r w:rsidRPr="00344AD3">
        <w:rPr>
          <w:lang w:val="fr-CH"/>
        </w:rPr>
        <w:tab/>
      </w:r>
      <w:r>
        <w:fldChar w:fldCharType="begin"/>
      </w:r>
      <w:r w:rsidRPr="00344AD3">
        <w:rPr>
          <w:lang w:val="fr-CH"/>
        </w:rPr>
        <w:instrText xml:space="preserve"> PAGEREF _Toc35449261 \h </w:instrText>
      </w:r>
      <w:r>
        <w:fldChar w:fldCharType="separate"/>
      </w:r>
      <w:r w:rsidRPr="00344AD3">
        <w:rPr>
          <w:lang w:val="fr-CH"/>
        </w:rPr>
        <w:t>27</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87" w:name="_Toc35449260"/>
      <w:bookmarkEnd w:id="182"/>
      <w:bookmarkEnd w:id="183"/>
      <w:bookmarkEnd w:id="184"/>
      <w:bookmarkEnd w:id="185"/>
      <w:bookmarkEnd w:id="186"/>
      <w:r>
        <w:rPr>
          <w:lang w:val="fr-CH"/>
        </w:rPr>
        <w:t>Table des illustrations</w:t>
      </w:r>
      <w:bookmarkEnd w:id="187"/>
    </w:p>
    <w:bookmarkStart w:id="188" w:name="_Toc415764203"/>
    <w:bookmarkStart w:id="189"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90" w:name="_Toc35449261"/>
      <w:bookmarkEnd w:id="188"/>
      <w:bookmarkEnd w:id="189"/>
      <w:r>
        <w:rPr>
          <w:lang w:val="fr-CH"/>
        </w:rPr>
        <w:t>Table des tableaux</w:t>
      </w:r>
      <w:bookmarkEnd w:id="190"/>
    </w:p>
    <w:p w:rsidR="00AE1200" w:rsidRDefault="00BA77F0">
      <w:pPr>
        <w:pStyle w:val="Tabledesillustrations"/>
        <w:rPr>
          <w:rFonts w:asciiTheme="minorHAnsi" w:eastAsiaTheme="minorEastAsia" w:hAnsiTheme="minorHAnsi" w:cstheme="minorBidi"/>
          <w:sz w:val="22"/>
          <w:szCs w:val="22"/>
          <w:lang w:val="fr-CH" w:eastAsia="fr-CH"/>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AE1200" w:rsidRPr="00DC3C3D">
        <w:rPr>
          <w:lang w:val="fr-CH"/>
        </w:rPr>
        <w:t>Tableau 1:</w:t>
      </w:r>
      <w:r w:rsidR="00AE1200">
        <w:rPr>
          <w:rFonts w:asciiTheme="minorHAnsi" w:eastAsiaTheme="minorEastAsia" w:hAnsiTheme="minorHAnsi" w:cstheme="minorBidi"/>
          <w:sz w:val="22"/>
          <w:szCs w:val="22"/>
          <w:lang w:val="fr-CH" w:eastAsia="fr-CH"/>
        </w:rPr>
        <w:tab/>
      </w:r>
      <w:r w:rsidR="00AE1200" w:rsidRPr="00DC3C3D">
        <w:rPr>
          <w:lang w:val="fr-CH"/>
        </w:rPr>
        <w:t>Contrôle des modifications</w:t>
      </w:r>
      <w:r w:rsidR="00AE1200" w:rsidRPr="00AE1200">
        <w:rPr>
          <w:lang w:val="fr-CH"/>
        </w:rPr>
        <w:tab/>
      </w:r>
      <w:r w:rsidR="00AE1200">
        <w:fldChar w:fldCharType="begin"/>
      </w:r>
      <w:r w:rsidR="00AE1200" w:rsidRPr="00AE1200">
        <w:rPr>
          <w:lang w:val="fr-CH"/>
        </w:rPr>
        <w:instrText xml:space="preserve"> PAGEREF _Toc35448123 \h </w:instrText>
      </w:r>
      <w:r w:rsidR="00AE1200">
        <w:fldChar w:fldCharType="separate"/>
      </w:r>
      <w:r w:rsidR="00AE1200" w:rsidRPr="00AE1200">
        <w:rPr>
          <w:lang w:val="fr-CH"/>
        </w:rPr>
        <w:t>1</w:t>
      </w:r>
      <w:r w:rsidR="00AE1200">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2:</w:t>
      </w:r>
      <w:r>
        <w:rPr>
          <w:rFonts w:asciiTheme="minorHAnsi" w:eastAsiaTheme="minorEastAsia" w:hAnsiTheme="minorHAnsi" w:cstheme="minorBidi"/>
          <w:sz w:val="22"/>
          <w:szCs w:val="22"/>
          <w:lang w:val="fr-CH" w:eastAsia="fr-CH"/>
        </w:rPr>
        <w:tab/>
      </w:r>
      <w:r w:rsidRPr="00DC3C3D">
        <w:rPr>
          <w:lang w:val="fr-CH"/>
        </w:rPr>
        <w:t>Équipements utilisés / Produit ou système informatique</w:t>
      </w:r>
      <w:r w:rsidRPr="00AE1200">
        <w:rPr>
          <w:lang w:val="fr-CH"/>
        </w:rPr>
        <w:tab/>
      </w:r>
      <w:r>
        <w:fldChar w:fldCharType="begin"/>
      </w:r>
      <w:r w:rsidRPr="00AE1200">
        <w:rPr>
          <w:lang w:val="fr-CH"/>
        </w:rPr>
        <w:instrText xml:space="preserve"> PAGEREF _Toc35448124 \h </w:instrText>
      </w:r>
      <w:r>
        <w:fldChar w:fldCharType="separate"/>
      </w:r>
      <w:r w:rsidRPr="00AE1200">
        <w:rPr>
          <w:lang w:val="fr-CH"/>
        </w:rPr>
        <w:t>2</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3:</w:t>
      </w:r>
      <w:r>
        <w:rPr>
          <w:rFonts w:asciiTheme="minorHAnsi" w:eastAsiaTheme="minorEastAsia" w:hAnsiTheme="minorHAnsi" w:cstheme="minorBidi"/>
          <w:sz w:val="22"/>
          <w:szCs w:val="22"/>
          <w:lang w:val="fr-CH" w:eastAsia="fr-CH"/>
        </w:rPr>
        <w:tab/>
      </w:r>
      <w:r w:rsidRPr="00DC3C3D">
        <w:rPr>
          <w:lang w:val="fr-CH"/>
        </w:rPr>
        <w:t>Opération / Transaction</w:t>
      </w:r>
      <w:r w:rsidRPr="00AE1200">
        <w:rPr>
          <w:lang w:val="fr-CH"/>
        </w:rPr>
        <w:tab/>
      </w:r>
      <w:r>
        <w:fldChar w:fldCharType="begin"/>
      </w:r>
      <w:r w:rsidRPr="00AE1200">
        <w:rPr>
          <w:lang w:val="fr-CH"/>
        </w:rPr>
        <w:instrText xml:space="preserve"> PAGEREF _Toc35448125 \h </w:instrText>
      </w:r>
      <w:r>
        <w:fldChar w:fldCharType="separate"/>
      </w:r>
      <w:r w:rsidRPr="00AE1200">
        <w:rPr>
          <w:lang w:val="fr-CH"/>
        </w:rPr>
        <w:t>3</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4:</w:t>
      </w:r>
      <w:r>
        <w:rPr>
          <w:rFonts w:asciiTheme="minorHAnsi" w:eastAsiaTheme="minorEastAsia" w:hAnsiTheme="minorHAnsi" w:cstheme="minorBidi"/>
          <w:sz w:val="22"/>
          <w:szCs w:val="22"/>
          <w:lang w:val="fr-CH" w:eastAsia="fr-CH"/>
        </w:rPr>
        <w:tab/>
      </w:r>
      <w:r w:rsidRPr="00DC3C3D">
        <w:rPr>
          <w:lang w:val="fr-CH"/>
        </w:rPr>
        <w:t>Données et mouvements</w:t>
      </w:r>
      <w:r w:rsidRPr="00AE1200">
        <w:rPr>
          <w:lang w:val="fr-CH"/>
        </w:rPr>
        <w:tab/>
      </w:r>
      <w:r>
        <w:fldChar w:fldCharType="begin"/>
      </w:r>
      <w:r w:rsidRPr="00AE1200">
        <w:rPr>
          <w:lang w:val="fr-CH"/>
        </w:rPr>
        <w:instrText xml:space="preserve"> PAGEREF _Toc35448126 \h </w:instrText>
      </w:r>
      <w:r>
        <w:fldChar w:fldCharType="separate"/>
      </w:r>
      <w:r w:rsidRPr="00AE1200">
        <w:rPr>
          <w:lang w:val="fr-CH"/>
        </w:rPr>
        <w:t>3</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5:</w:t>
      </w:r>
      <w:r>
        <w:rPr>
          <w:rFonts w:asciiTheme="minorHAnsi" w:eastAsiaTheme="minorEastAsia" w:hAnsiTheme="minorHAnsi" w:cstheme="minorBidi"/>
          <w:sz w:val="22"/>
          <w:szCs w:val="22"/>
          <w:lang w:val="fr-CH" w:eastAsia="fr-CH"/>
        </w:rPr>
        <w:tab/>
      </w:r>
      <w:r w:rsidRPr="00DC3C3D">
        <w:rPr>
          <w:lang w:val="fr-CH"/>
        </w:rPr>
        <w:t>Points forts et leurs causes</w:t>
      </w:r>
      <w:r w:rsidRPr="00AE1200">
        <w:rPr>
          <w:lang w:val="fr-CH"/>
        </w:rPr>
        <w:tab/>
      </w:r>
      <w:r>
        <w:fldChar w:fldCharType="begin"/>
      </w:r>
      <w:r w:rsidRPr="00AE1200">
        <w:rPr>
          <w:lang w:val="fr-CH"/>
        </w:rPr>
        <w:instrText xml:space="preserve"> PAGEREF _Toc35448127 \h </w:instrText>
      </w:r>
      <w:r>
        <w:fldChar w:fldCharType="separate"/>
      </w:r>
      <w:r w:rsidRPr="00AE1200">
        <w:rPr>
          <w:lang w:val="fr-CH"/>
        </w:rPr>
        <w:t>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6:</w:t>
      </w:r>
      <w:r>
        <w:rPr>
          <w:rFonts w:asciiTheme="minorHAnsi" w:eastAsiaTheme="minorEastAsia" w:hAnsiTheme="minorHAnsi" w:cstheme="minorBidi"/>
          <w:sz w:val="22"/>
          <w:szCs w:val="22"/>
          <w:lang w:val="fr-CH" w:eastAsia="fr-CH"/>
        </w:rPr>
        <w:tab/>
      </w:r>
      <w:r w:rsidRPr="00DC3C3D">
        <w:rPr>
          <w:lang w:val="fr-CH"/>
        </w:rPr>
        <w:t>Points faibles et leurs causes</w:t>
      </w:r>
      <w:r w:rsidRPr="00AE1200">
        <w:rPr>
          <w:lang w:val="fr-CH"/>
        </w:rPr>
        <w:tab/>
      </w:r>
      <w:r>
        <w:fldChar w:fldCharType="begin"/>
      </w:r>
      <w:r w:rsidRPr="00AE1200">
        <w:rPr>
          <w:lang w:val="fr-CH"/>
        </w:rPr>
        <w:instrText xml:space="preserve"> PAGEREF _Toc35448128 \h </w:instrText>
      </w:r>
      <w:r>
        <w:fldChar w:fldCharType="separate"/>
      </w:r>
      <w:r w:rsidRPr="00AE1200">
        <w:rPr>
          <w:lang w:val="fr-CH"/>
        </w:rPr>
        <w:t>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7:</w:t>
      </w:r>
      <w:r>
        <w:rPr>
          <w:rFonts w:asciiTheme="minorHAnsi" w:eastAsiaTheme="minorEastAsia" w:hAnsiTheme="minorHAnsi" w:cstheme="minorBidi"/>
          <w:sz w:val="22"/>
          <w:szCs w:val="22"/>
          <w:lang w:val="fr-CH" w:eastAsia="fr-CH"/>
        </w:rPr>
        <w:tab/>
      </w:r>
      <w:r w:rsidRPr="00DC3C3D">
        <w:rPr>
          <w:lang w:val="fr-CH"/>
        </w:rPr>
        <w:t>Objectifs du système / du produit</w:t>
      </w:r>
      <w:r w:rsidRPr="00AE1200">
        <w:rPr>
          <w:lang w:val="fr-CH"/>
        </w:rPr>
        <w:tab/>
      </w:r>
      <w:r>
        <w:fldChar w:fldCharType="begin"/>
      </w:r>
      <w:r w:rsidRPr="00AE1200">
        <w:rPr>
          <w:lang w:val="fr-CH"/>
        </w:rPr>
        <w:instrText xml:space="preserve"> PAGEREF _Toc35448129 \h </w:instrText>
      </w:r>
      <w:r>
        <w:fldChar w:fldCharType="separate"/>
      </w:r>
      <w:r w:rsidRPr="00AE1200">
        <w:rPr>
          <w:lang w:val="fr-CH"/>
        </w:rPr>
        <w:t>8</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8:</w:t>
      </w:r>
      <w:r>
        <w:rPr>
          <w:rFonts w:asciiTheme="minorHAnsi" w:eastAsiaTheme="minorEastAsia" w:hAnsiTheme="minorHAnsi" w:cstheme="minorBidi"/>
          <w:sz w:val="22"/>
          <w:szCs w:val="22"/>
          <w:lang w:val="fr-CH" w:eastAsia="fr-CH"/>
        </w:rPr>
        <w:tab/>
      </w:r>
      <w:r w:rsidRPr="00DC3C3D">
        <w:rPr>
          <w:lang w:val="fr-CH"/>
        </w:rPr>
        <w:t>Objectifs de la procédure</w:t>
      </w:r>
      <w:r w:rsidRPr="00AE1200">
        <w:rPr>
          <w:lang w:val="fr-CH"/>
        </w:rPr>
        <w:tab/>
      </w:r>
      <w:r>
        <w:fldChar w:fldCharType="begin"/>
      </w:r>
      <w:r w:rsidRPr="00AE1200">
        <w:rPr>
          <w:lang w:val="fr-CH"/>
        </w:rPr>
        <w:instrText xml:space="preserve"> PAGEREF _Toc35448130 \h </w:instrText>
      </w:r>
      <w:r>
        <w:fldChar w:fldCharType="separate"/>
      </w:r>
      <w:r w:rsidRPr="00AE1200">
        <w:rPr>
          <w:lang w:val="fr-CH"/>
        </w:rPr>
        <w:t>9</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AE1200">
        <w:rPr>
          <w:lang w:val="fr-CH"/>
        </w:rPr>
        <w:t>Tableau 9:</w:t>
      </w:r>
      <w:r>
        <w:rPr>
          <w:rFonts w:asciiTheme="minorHAnsi" w:eastAsiaTheme="minorEastAsia" w:hAnsiTheme="minorHAnsi" w:cstheme="minorBidi"/>
          <w:sz w:val="22"/>
          <w:szCs w:val="22"/>
          <w:lang w:val="fr-CH" w:eastAsia="fr-CH"/>
        </w:rPr>
        <w:tab/>
      </w:r>
      <w:r w:rsidRPr="00AE1200">
        <w:rPr>
          <w:lang w:val="fr-CH"/>
        </w:rPr>
        <w:t>Exigences générales</w:t>
      </w:r>
      <w:r w:rsidRPr="00AE1200">
        <w:rPr>
          <w:lang w:val="fr-CH"/>
        </w:rPr>
        <w:tab/>
      </w:r>
      <w:r>
        <w:fldChar w:fldCharType="begin"/>
      </w:r>
      <w:r w:rsidRPr="00AE1200">
        <w:rPr>
          <w:lang w:val="fr-CH"/>
        </w:rPr>
        <w:instrText xml:space="preserve"> PAGEREF _Toc35448131 \h </w:instrText>
      </w:r>
      <w:r>
        <w:fldChar w:fldCharType="separate"/>
      </w:r>
      <w:r w:rsidRPr="00AE1200">
        <w:rPr>
          <w:lang w:val="fr-CH"/>
        </w:rPr>
        <w:t>14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10:</w:t>
      </w:r>
      <w:r>
        <w:rPr>
          <w:rFonts w:asciiTheme="minorHAnsi" w:eastAsiaTheme="minorEastAsia" w:hAnsiTheme="minorHAnsi" w:cstheme="minorBidi"/>
          <w:sz w:val="22"/>
          <w:szCs w:val="22"/>
          <w:lang w:val="fr-CH" w:eastAsia="fr-CH"/>
        </w:rPr>
        <w:tab/>
      </w:r>
      <w:r w:rsidRPr="00DC3C3D">
        <w:rPr>
          <w:lang w:val="fr-CH"/>
        </w:rPr>
        <w:t>Aperçu des variantes</w:t>
      </w:r>
      <w:r w:rsidRPr="00AE1200">
        <w:rPr>
          <w:lang w:val="fr-CH"/>
        </w:rPr>
        <w:tab/>
      </w:r>
      <w:r>
        <w:fldChar w:fldCharType="begin"/>
      </w:r>
      <w:r w:rsidRPr="00AE1200">
        <w:rPr>
          <w:lang w:val="fr-CH"/>
        </w:rPr>
        <w:instrText xml:space="preserve"> PAGEREF _Toc35448132 \h </w:instrText>
      </w:r>
      <w:r>
        <w:fldChar w:fldCharType="separate"/>
      </w:r>
      <w:r w:rsidRPr="00AE1200">
        <w:rPr>
          <w:lang w:val="fr-CH"/>
        </w:rPr>
        <w:t>14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11:</w:t>
      </w:r>
      <w:r>
        <w:rPr>
          <w:rFonts w:asciiTheme="minorHAnsi" w:eastAsiaTheme="minorEastAsia" w:hAnsiTheme="minorHAnsi" w:cstheme="minorBidi"/>
          <w:sz w:val="22"/>
          <w:szCs w:val="22"/>
          <w:lang w:val="fr-CH" w:eastAsia="fr-CH"/>
        </w:rPr>
        <w:tab/>
      </w:r>
      <w:r w:rsidRPr="00DC3C3D">
        <w:rPr>
          <w:lang w:val="fr-CH"/>
        </w:rPr>
        <w:t>Degré d’atteinte des objectifs</w:t>
      </w:r>
      <w:r w:rsidRPr="00AE1200">
        <w:rPr>
          <w:lang w:val="fr-CH"/>
        </w:rPr>
        <w:tab/>
      </w:r>
      <w:r>
        <w:fldChar w:fldCharType="begin"/>
      </w:r>
      <w:r w:rsidRPr="00AE1200">
        <w:rPr>
          <w:lang w:val="fr-CH"/>
        </w:rPr>
        <w:instrText xml:space="preserve"> PAGEREF _Toc35448133 \h </w:instrText>
      </w:r>
      <w:r>
        <w:fldChar w:fldCharType="separate"/>
      </w:r>
      <w:r w:rsidRPr="00AE1200">
        <w:rPr>
          <w:lang w:val="fr-CH"/>
        </w:rPr>
        <w:t>20</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12:</w:t>
      </w:r>
      <w:r>
        <w:rPr>
          <w:rFonts w:asciiTheme="minorHAnsi" w:eastAsiaTheme="minorEastAsia" w:hAnsiTheme="minorHAnsi" w:cstheme="minorBidi"/>
          <w:sz w:val="22"/>
          <w:szCs w:val="22"/>
          <w:lang w:val="fr-CH" w:eastAsia="fr-CH"/>
        </w:rPr>
        <w:tab/>
      </w:r>
      <w:r w:rsidRPr="00DC3C3D">
        <w:rPr>
          <w:lang w:val="fr-CH"/>
        </w:rPr>
        <w:t>Respect des exigences</w:t>
      </w:r>
      <w:r w:rsidRPr="00AE1200">
        <w:rPr>
          <w:lang w:val="fr-CH"/>
        </w:rPr>
        <w:tab/>
      </w:r>
      <w:r>
        <w:fldChar w:fldCharType="begin"/>
      </w:r>
      <w:r w:rsidRPr="00AE1200">
        <w:rPr>
          <w:lang w:val="fr-CH"/>
        </w:rPr>
        <w:instrText xml:space="preserve"> PAGEREF _Toc35448134 \h </w:instrText>
      </w:r>
      <w:r>
        <w:fldChar w:fldCharType="separate"/>
      </w:r>
      <w:r w:rsidRPr="00AE1200">
        <w:rPr>
          <w:lang w:val="fr-CH"/>
        </w:rPr>
        <w:t>21</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AE1200">
        <w:rPr>
          <w:lang w:val="fr-CH"/>
        </w:rPr>
        <w:lastRenderedPageBreak/>
        <w:t>Tableau 13:</w:t>
      </w:r>
      <w:r>
        <w:rPr>
          <w:rFonts w:asciiTheme="minorHAnsi" w:eastAsiaTheme="minorEastAsia" w:hAnsiTheme="minorHAnsi" w:cstheme="minorBidi"/>
          <w:sz w:val="22"/>
          <w:szCs w:val="22"/>
          <w:lang w:val="fr-CH" w:eastAsia="fr-CH"/>
        </w:rPr>
        <w:tab/>
      </w:r>
      <w:r w:rsidRPr="00AE1200">
        <w:rPr>
          <w:lang w:val="fr-CH"/>
        </w:rPr>
        <w:t>Autres critères</w:t>
      </w:r>
      <w:r w:rsidRPr="00AE1200">
        <w:rPr>
          <w:lang w:val="fr-CH"/>
        </w:rPr>
        <w:tab/>
      </w:r>
      <w:r>
        <w:fldChar w:fldCharType="begin"/>
      </w:r>
      <w:r w:rsidRPr="00AE1200">
        <w:rPr>
          <w:lang w:val="fr-CH"/>
        </w:rPr>
        <w:instrText xml:space="preserve"> PAGEREF _Toc35448135 \h </w:instrText>
      </w:r>
      <w:r>
        <w:fldChar w:fldCharType="separate"/>
      </w:r>
      <w:r w:rsidRPr="00AE1200">
        <w:rPr>
          <w:lang w:val="fr-CH"/>
        </w:rPr>
        <w:t>22</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14:</w:t>
      </w:r>
      <w:r>
        <w:rPr>
          <w:rFonts w:asciiTheme="minorHAnsi" w:eastAsiaTheme="minorEastAsia" w:hAnsiTheme="minorHAnsi" w:cstheme="minorBidi"/>
          <w:sz w:val="22"/>
          <w:szCs w:val="22"/>
          <w:lang w:val="fr-CH" w:eastAsia="fr-CH"/>
        </w:rPr>
        <w:tab/>
      </w:r>
      <w:r w:rsidRPr="00DC3C3D">
        <w:rPr>
          <w:lang w:val="fr-CH"/>
        </w:rPr>
        <w:t>Abréviations et glossaire</w:t>
      </w:r>
      <w:r>
        <w:tab/>
      </w:r>
      <w:r>
        <w:fldChar w:fldCharType="begin"/>
      </w:r>
      <w:r>
        <w:instrText xml:space="preserve"> PAGEREF _Toc35448136 \h </w:instrText>
      </w:r>
      <w:r>
        <w:fldChar w:fldCharType="separate"/>
      </w:r>
      <w:r>
        <w:t>24</w:t>
      </w:r>
      <w:r>
        <w:fldChar w:fldCharType="end"/>
      </w:r>
    </w:p>
    <w:p w:rsidR="00204607" w:rsidRDefault="00BA77F0">
      <w:pPr>
        <w:pStyle w:val="Absatz"/>
        <w:rPr>
          <w:lang w:val="fr-CH"/>
        </w:rPr>
      </w:pPr>
      <w:r>
        <w:rPr>
          <w:lang w:val="fr-CH"/>
        </w:rPr>
        <w:fldChar w:fldCharType="end"/>
      </w:r>
    </w:p>
    <w:sectPr w:rsidR="00204607">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246" w:rsidRDefault="00CF0246">
      <w:pPr>
        <w:spacing w:after="0" w:line="240" w:lineRule="auto"/>
      </w:pPr>
      <w:r>
        <w:separator/>
      </w:r>
    </w:p>
    <w:p w:rsidR="00CF0246" w:rsidRDefault="00CF0246"/>
    <w:p w:rsidR="00CF0246" w:rsidRDefault="00CF0246"/>
  </w:endnote>
  <w:endnote w:type="continuationSeparator" w:id="0">
    <w:p w:rsidR="00CF0246" w:rsidRDefault="00CF0246">
      <w:pPr>
        <w:spacing w:after="0" w:line="240" w:lineRule="auto"/>
      </w:pPr>
      <w:r>
        <w:continuationSeparator/>
      </w:r>
    </w:p>
    <w:p w:rsidR="00CF0246" w:rsidRDefault="00CF0246"/>
    <w:p w:rsidR="00CF0246" w:rsidRDefault="00CF02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152FC8">
      <w:trPr>
        <w:cantSplit/>
      </w:trPr>
      <w:tc>
        <w:tcPr>
          <w:tcW w:w="9469" w:type="dxa"/>
        </w:tcPr>
        <w:p w:rsidR="00152FC8" w:rsidRDefault="00152FC8">
          <w:pPr>
            <w:pStyle w:val="Referenz"/>
          </w:pPr>
        </w:p>
      </w:tc>
    </w:tr>
    <w:tr w:rsidR="00152FC8">
      <w:trPr>
        <w:cantSplit/>
      </w:trPr>
      <w:tc>
        <w:tcPr>
          <w:tcW w:w="9469" w:type="dxa"/>
        </w:tcPr>
        <w:p w:rsidR="00152FC8" w:rsidRDefault="00152FC8">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152FC8">
      <w:trPr>
        <w:cantSplit/>
        <w:trHeight w:hRule="exact" w:val="363"/>
      </w:trPr>
      <w:tc>
        <w:tcPr>
          <w:tcW w:w="9469" w:type="dxa"/>
        </w:tcPr>
        <w:p w:rsidR="00152FC8" w:rsidRDefault="00152FC8">
          <w:pPr>
            <w:pStyle w:val="Referenz"/>
          </w:pPr>
        </w:p>
      </w:tc>
    </w:tr>
    <w:tr w:rsidR="00152FC8">
      <w:trPr>
        <w:cantSplit/>
      </w:trPr>
      <w:tc>
        <w:tcPr>
          <w:tcW w:w="9469" w:type="dxa"/>
        </w:tcPr>
        <w:p w:rsidR="00152FC8" w:rsidRDefault="00152FC8">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document6</w:t>
          </w:r>
          <w:r>
            <w:rPr>
              <w:color w:val="000000"/>
              <w:sz w:val="18"/>
              <w:szCs w:val="18"/>
            </w:rPr>
            <w:fldChar w:fldCharType="end"/>
          </w:r>
        </w:p>
      </w:tc>
    </w:tr>
  </w:tbl>
  <w:p w:rsidR="00152FC8" w:rsidRDefault="00152FC8">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152FC8" w:rsidTr="0021114C">
      <w:trPr>
        <w:cantSplit/>
      </w:trPr>
      <w:tc>
        <w:tcPr>
          <w:tcW w:w="9469" w:type="dxa"/>
        </w:tcPr>
        <w:p w:rsidR="00152FC8" w:rsidRDefault="00152FC8" w:rsidP="00D92C95">
          <w:pPr>
            <w:pStyle w:val="Referenz"/>
          </w:pPr>
        </w:p>
      </w:tc>
    </w:tr>
    <w:tr w:rsidR="00152FC8" w:rsidTr="0021114C">
      <w:trPr>
        <w:cantSplit/>
      </w:trPr>
      <w:tc>
        <w:tcPr>
          <w:tcW w:w="9469" w:type="dxa"/>
        </w:tcPr>
        <w:p w:rsidR="00152FC8" w:rsidRDefault="00152FC8"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152FC8" w:rsidTr="0021114C">
      <w:trPr>
        <w:cantSplit/>
        <w:trHeight w:hRule="exact" w:val="363"/>
      </w:trPr>
      <w:tc>
        <w:tcPr>
          <w:tcW w:w="9469" w:type="dxa"/>
        </w:tcPr>
        <w:p w:rsidR="00152FC8" w:rsidRDefault="00152FC8" w:rsidP="00D92C95">
          <w:pPr>
            <w:pStyle w:val="Referenz"/>
          </w:pPr>
        </w:p>
      </w:tc>
    </w:tr>
    <w:tr w:rsidR="00152FC8" w:rsidTr="0021114C">
      <w:trPr>
        <w:cantSplit/>
      </w:trPr>
      <w:tc>
        <w:tcPr>
          <w:tcW w:w="9469" w:type="dxa"/>
        </w:tcPr>
        <w:p w:rsidR="00152FC8" w:rsidRDefault="003328F7" w:rsidP="00D92C95">
          <w:pPr>
            <w:pStyle w:val="Pieddepage"/>
            <w:rPr>
              <w:color w:val="000000"/>
              <w:sz w:val="18"/>
              <w:szCs w:val="18"/>
            </w:rPr>
          </w:pPr>
          <w:fldSimple w:instr=" FILENAME \* LOWER \* MERGEFORMAT ">
            <w:r w:rsidR="00152FC8">
              <w:rPr>
                <w:noProof/>
              </w:rPr>
              <w:t>document6</w:t>
            </w:r>
          </w:fldSimple>
        </w:p>
      </w:tc>
    </w:tr>
  </w:tbl>
  <w:p w:rsidR="00152FC8" w:rsidRDefault="00152FC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152FC8" w:rsidTr="0021114C">
      <w:trPr>
        <w:cantSplit/>
        <w:trHeight w:hRule="exact" w:val="565"/>
      </w:trPr>
      <w:tc>
        <w:tcPr>
          <w:tcW w:w="4253" w:type="dxa"/>
        </w:tcPr>
        <w:p w:rsidR="00152FC8" w:rsidRDefault="00152FC8" w:rsidP="00D92C95">
          <w:pPr>
            <w:pStyle w:val="Referenz"/>
          </w:pPr>
        </w:p>
      </w:tc>
      <w:tc>
        <w:tcPr>
          <w:tcW w:w="5103" w:type="dxa"/>
        </w:tcPr>
        <w:p w:rsidR="00152FC8" w:rsidRDefault="00152FC8"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52FC8" w:rsidTr="0021114C">
      <w:trPr>
        <w:cantSplit/>
        <w:trHeight w:val="482"/>
      </w:trPr>
      <w:tc>
        <w:tcPr>
          <w:tcW w:w="4253" w:type="dxa"/>
        </w:tcPr>
        <w:p w:rsidR="00152FC8" w:rsidRDefault="00152FC8" w:rsidP="00D92C95">
          <w:pPr>
            <w:pStyle w:val="Pieddepage"/>
          </w:pPr>
        </w:p>
      </w:tc>
      <w:tc>
        <w:tcPr>
          <w:tcW w:w="5103" w:type="dxa"/>
        </w:tcPr>
        <w:p w:rsidR="00152FC8" w:rsidRDefault="00152FC8" w:rsidP="00D92C95">
          <w:pPr>
            <w:pStyle w:val="Pieddepage"/>
          </w:pPr>
        </w:p>
      </w:tc>
    </w:tr>
  </w:tbl>
  <w:p w:rsidR="00152FC8" w:rsidRDefault="00152FC8">
    <w:pPr>
      <w:pStyle w:val="Pieddepage"/>
    </w:pPr>
    <w:r>
      <w:rPr>
        <w:noProof/>
      </w:rPr>
      <w:fldChar w:fldCharType="begin"/>
    </w:r>
    <w:r>
      <w:rPr>
        <w:noProof/>
      </w:rPr>
      <w:instrText xml:space="preserve"> FILENAME \* LOWER \* MERGEFORMAT </w:instrText>
    </w:r>
    <w:r>
      <w:rPr>
        <w:noProof/>
      </w:rPr>
      <w:fldChar w:fldCharType="separate"/>
    </w:r>
    <w:r>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246" w:rsidRDefault="00CF0246">
      <w:pPr>
        <w:spacing w:after="0" w:line="240" w:lineRule="auto"/>
      </w:pPr>
      <w:r>
        <w:separator/>
      </w:r>
    </w:p>
    <w:p w:rsidR="00CF0246" w:rsidRDefault="00CF0246"/>
    <w:p w:rsidR="00CF0246" w:rsidRDefault="00CF0246"/>
  </w:footnote>
  <w:footnote w:type="continuationSeparator" w:id="0">
    <w:p w:rsidR="00CF0246" w:rsidRDefault="00CF0246">
      <w:pPr>
        <w:spacing w:after="0" w:line="240" w:lineRule="auto"/>
      </w:pPr>
      <w:r>
        <w:continuationSeparator/>
      </w:r>
    </w:p>
    <w:p w:rsidR="00CF0246" w:rsidRDefault="00CF0246"/>
    <w:p w:rsidR="00CF0246" w:rsidRDefault="00CF02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152FC8">
      <w:trPr>
        <w:cantSplit/>
        <w:trHeight w:hRule="exact" w:val="400"/>
      </w:trPr>
      <w:tc>
        <w:tcPr>
          <w:tcW w:w="3402" w:type="dxa"/>
        </w:tcPr>
        <w:p w:rsidR="00152FC8" w:rsidRDefault="00152FC8">
          <w:pPr>
            <w:pStyle w:val="Referenz"/>
          </w:pPr>
        </w:p>
      </w:tc>
      <w:tc>
        <w:tcPr>
          <w:tcW w:w="5670" w:type="dxa"/>
        </w:tcPr>
        <w:p w:rsidR="00152FC8" w:rsidRDefault="00152FC8">
          <w:pPr>
            <w:pStyle w:val="Referenz"/>
            <w:jc w:val="right"/>
          </w:pPr>
          <w:r>
            <w:fldChar w:fldCharType="begin"/>
          </w:r>
          <w:r>
            <w:instrText xml:space="preserve"> STYLEREF "Titel-Projektbezeichnung 1" </w:instrText>
          </w:r>
          <w:r>
            <w:fldChar w:fldCharType="separate"/>
          </w:r>
          <w:r>
            <w:t>Étude</w:t>
          </w:r>
          <w:r>
            <w:fldChar w:fldCharType="end"/>
          </w:r>
        </w:p>
        <w:p w:rsidR="00152FC8" w:rsidRDefault="00152FC8">
          <w:pPr>
            <w:pStyle w:val="Referenz"/>
            <w:jc w:val="right"/>
          </w:pPr>
          <w:r>
            <w:fldChar w:fldCharType="begin"/>
          </w:r>
          <w:r>
            <w:instrText xml:space="preserve"> STYLEREF "Titel-Projektbezeichnung 2" </w:instrText>
          </w:r>
          <w:r>
            <w:fldChar w:fldCharType="separate"/>
          </w:r>
          <w:r>
            <w:t>Nom de projet</w:t>
          </w:r>
          <w:r>
            <w:fldChar w:fldCharType="end"/>
          </w:r>
        </w:p>
      </w:tc>
    </w:tr>
  </w:tbl>
  <w:p w:rsidR="00152FC8" w:rsidRDefault="00152F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152FC8">
      <w:trPr>
        <w:cantSplit/>
        <w:trHeight w:hRule="exact" w:val="400"/>
      </w:trPr>
      <w:tc>
        <w:tcPr>
          <w:tcW w:w="6804" w:type="dxa"/>
        </w:tcPr>
        <w:p w:rsidR="00152FC8" w:rsidRDefault="00152FC8">
          <w:pPr>
            <w:pStyle w:val="Referenz"/>
          </w:pPr>
          <w:r>
            <w:fldChar w:fldCharType="begin"/>
          </w:r>
          <w:r>
            <w:instrText xml:space="preserve"> STYLEREF "Titel-Projektbezeichnung 1" </w:instrText>
          </w:r>
          <w:r>
            <w:fldChar w:fldCharType="separate"/>
          </w:r>
          <w:r w:rsidR="00AF0B03">
            <w:t>Étude</w:t>
          </w:r>
          <w:r>
            <w:fldChar w:fldCharType="end"/>
          </w:r>
        </w:p>
        <w:p w:rsidR="00152FC8" w:rsidRDefault="00152FC8">
          <w:pPr>
            <w:pStyle w:val="Referenz"/>
          </w:pPr>
          <w:r>
            <w:fldChar w:fldCharType="begin"/>
          </w:r>
          <w:r>
            <w:instrText xml:space="preserve"> STYLEREF "Titel-Projektbezeichnung 2" </w:instrText>
          </w:r>
          <w:r>
            <w:fldChar w:fldCharType="separate"/>
          </w:r>
          <w:r w:rsidR="00AF0B03">
            <w:t>Love Mirroring</w:t>
          </w:r>
          <w:r>
            <w:fldChar w:fldCharType="end"/>
          </w:r>
        </w:p>
      </w:tc>
      <w:tc>
        <w:tcPr>
          <w:tcW w:w="2268" w:type="dxa"/>
        </w:tcPr>
        <w:p w:rsidR="00152FC8" w:rsidRDefault="00152FC8">
          <w:pPr>
            <w:pStyle w:val="Referenz"/>
          </w:pPr>
        </w:p>
      </w:tc>
    </w:tr>
  </w:tbl>
  <w:p w:rsidR="00152FC8" w:rsidRDefault="00152F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152FC8" w:rsidRPr="00CF0248">
      <w:trPr>
        <w:cantSplit/>
        <w:trHeight w:hRule="exact" w:val="1814"/>
      </w:trPr>
      <w:tc>
        <w:tcPr>
          <w:tcW w:w="4848" w:type="dxa"/>
          <w:hideMark/>
        </w:tcPr>
        <w:p w:rsidR="00152FC8" w:rsidRDefault="00152FC8">
          <w:pPr>
            <w:pStyle w:val="En-tte"/>
          </w:pPr>
        </w:p>
      </w:tc>
      <w:tc>
        <w:tcPr>
          <w:tcW w:w="5103" w:type="dxa"/>
        </w:tcPr>
        <w:p w:rsidR="00152FC8" w:rsidRPr="00CF0248" w:rsidRDefault="00152FC8">
          <w:pPr>
            <w:pStyle w:val="En-tte"/>
            <w:rPr>
              <w:lang w:val="en-US"/>
            </w:rPr>
          </w:pPr>
          <w:r w:rsidRPr="00CF0248">
            <w:rPr>
              <w:lang w:val="en-US"/>
            </w:rPr>
            <w:t>ETML-ES</w:t>
          </w:r>
        </w:p>
        <w:p w:rsidR="00152FC8" w:rsidRPr="00CF0248" w:rsidRDefault="00152FC8">
          <w:pPr>
            <w:pStyle w:val="KopfzeileFett"/>
            <w:rPr>
              <w:lang w:val="en-US"/>
            </w:rPr>
          </w:pPr>
          <w:r w:rsidRPr="00CF0248">
            <w:rPr>
              <w:lang w:val="en-US"/>
            </w:rPr>
            <w:t xml:space="preserve">Love Mirroring </w:t>
          </w:r>
          <w:r>
            <w:rPr>
              <w:lang w:val="en-US"/>
            </w:rPr>
            <w:t>Sârl</w:t>
          </w:r>
        </w:p>
        <w:p w:rsidR="00152FC8" w:rsidRPr="00CF0248" w:rsidRDefault="00152FC8">
          <w:pPr>
            <w:pStyle w:val="En-tte"/>
            <w:rPr>
              <w:lang w:val="en-US"/>
            </w:rPr>
          </w:pPr>
        </w:p>
      </w:tc>
    </w:tr>
  </w:tbl>
  <w:p w:rsidR="00152FC8" w:rsidRPr="00CF0248" w:rsidRDefault="00152FC8">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89D2B53"/>
    <w:multiLevelType w:val="hybridMultilevel"/>
    <w:tmpl w:val="A06CCC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A6F3459"/>
    <w:multiLevelType w:val="hybridMultilevel"/>
    <w:tmpl w:val="ED0EE1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3"/>
  </w:num>
  <w:num w:numId="4">
    <w:abstractNumId w:val="5"/>
  </w:num>
  <w:num w:numId="5">
    <w:abstractNumId w:val="20"/>
  </w:num>
  <w:num w:numId="6">
    <w:abstractNumId w:val="6"/>
  </w:num>
  <w:num w:numId="7">
    <w:abstractNumId w:val="30"/>
  </w:num>
  <w:num w:numId="8">
    <w:abstractNumId w:val="22"/>
  </w:num>
  <w:num w:numId="9">
    <w:abstractNumId w:val="32"/>
  </w:num>
  <w:num w:numId="10">
    <w:abstractNumId w:val="16"/>
  </w:num>
  <w:num w:numId="11">
    <w:abstractNumId w:val="28"/>
  </w:num>
  <w:num w:numId="12">
    <w:abstractNumId w:val="3"/>
  </w:num>
  <w:num w:numId="13">
    <w:abstractNumId w:val="14"/>
  </w:num>
  <w:num w:numId="14">
    <w:abstractNumId w:val="19"/>
  </w:num>
  <w:num w:numId="15">
    <w:abstractNumId w:val="12"/>
  </w:num>
  <w:num w:numId="16">
    <w:abstractNumId w:val="27"/>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9"/>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 w:numId="48">
    <w:abstractNumId w:val="26"/>
  </w:num>
  <w:num w:numId="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11546"/>
    <w:rsid w:val="00020212"/>
    <w:rsid w:val="000206F4"/>
    <w:rsid w:val="00020722"/>
    <w:rsid w:val="000305B4"/>
    <w:rsid w:val="00043896"/>
    <w:rsid w:val="0004470D"/>
    <w:rsid w:val="00052DAF"/>
    <w:rsid w:val="00060B95"/>
    <w:rsid w:val="00061D9C"/>
    <w:rsid w:val="00077870"/>
    <w:rsid w:val="00082810"/>
    <w:rsid w:val="00091CBF"/>
    <w:rsid w:val="000953BF"/>
    <w:rsid w:val="000A3DAE"/>
    <w:rsid w:val="000B6D94"/>
    <w:rsid w:val="000C11F2"/>
    <w:rsid w:val="000D0785"/>
    <w:rsid w:val="000E65F1"/>
    <w:rsid w:val="000F5BE6"/>
    <w:rsid w:val="000F7688"/>
    <w:rsid w:val="001027EB"/>
    <w:rsid w:val="001167A7"/>
    <w:rsid w:val="00121E36"/>
    <w:rsid w:val="001249E9"/>
    <w:rsid w:val="00126642"/>
    <w:rsid w:val="00127DD7"/>
    <w:rsid w:val="00133C14"/>
    <w:rsid w:val="00134780"/>
    <w:rsid w:val="00135213"/>
    <w:rsid w:val="001418E0"/>
    <w:rsid w:val="00152FC8"/>
    <w:rsid w:val="00154B56"/>
    <w:rsid w:val="00155390"/>
    <w:rsid w:val="00176FAC"/>
    <w:rsid w:val="00184F08"/>
    <w:rsid w:val="00194AD5"/>
    <w:rsid w:val="001A000C"/>
    <w:rsid w:val="001A4011"/>
    <w:rsid w:val="001A5613"/>
    <w:rsid w:val="001C01F6"/>
    <w:rsid w:val="001C2182"/>
    <w:rsid w:val="001C2B52"/>
    <w:rsid w:val="001E1BAB"/>
    <w:rsid w:val="001E2F3C"/>
    <w:rsid w:val="001E43FF"/>
    <w:rsid w:val="001E7C5E"/>
    <w:rsid w:val="001F3FA4"/>
    <w:rsid w:val="00201DF2"/>
    <w:rsid w:val="00204607"/>
    <w:rsid w:val="00206325"/>
    <w:rsid w:val="0021114C"/>
    <w:rsid w:val="0021306E"/>
    <w:rsid w:val="0022688C"/>
    <w:rsid w:val="0025373A"/>
    <w:rsid w:val="002567C4"/>
    <w:rsid w:val="0027390A"/>
    <w:rsid w:val="002808B4"/>
    <w:rsid w:val="00285565"/>
    <w:rsid w:val="00292B8E"/>
    <w:rsid w:val="0029387F"/>
    <w:rsid w:val="002A1BE8"/>
    <w:rsid w:val="002A2116"/>
    <w:rsid w:val="002A3062"/>
    <w:rsid w:val="002A3622"/>
    <w:rsid w:val="002A5376"/>
    <w:rsid w:val="002B4F9D"/>
    <w:rsid w:val="002C0679"/>
    <w:rsid w:val="002C3F70"/>
    <w:rsid w:val="002C45D5"/>
    <w:rsid w:val="002C561D"/>
    <w:rsid w:val="002D4597"/>
    <w:rsid w:val="002D60C6"/>
    <w:rsid w:val="002D73BF"/>
    <w:rsid w:val="002E2D49"/>
    <w:rsid w:val="002F4BC5"/>
    <w:rsid w:val="003074A6"/>
    <w:rsid w:val="00312190"/>
    <w:rsid w:val="00313473"/>
    <w:rsid w:val="00314509"/>
    <w:rsid w:val="00315E03"/>
    <w:rsid w:val="0031624F"/>
    <w:rsid w:val="00316565"/>
    <w:rsid w:val="003177F5"/>
    <w:rsid w:val="00320F78"/>
    <w:rsid w:val="003328F7"/>
    <w:rsid w:val="00344AD3"/>
    <w:rsid w:val="00360B97"/>
    <w:rsid w:val="00374BF6"/>
    <w:rsid w:val="003776EA"/>
    <w:rsid w:val="00380DC4"/>
    <w:rsid w:val="003918EA"/>
    <w:rsid w:val="003979E0"/>
    <w:rsid w:val="00397F59"/>
    <w:rsid w:val="003A2791"/>
    <w:rsid w:val="003A3896"/>
    <w:rsid w:val="003C5616"/>
    <w:rsid w:val="003E0D5C"/>
    <w:rsid w:val="003E1CA2"/>
    <w:rsid w:val="003E2E0E"/>
    <w:rsid w:val="003E393C"/>
    <w:rsid w:val="003E5B0D"/>
    <w:rsid w:val="003F6AD6"/>
    <w:rsid w:val="003F7B7B"/>
    <w:rsid w:val="004015AB"/>
    <w:rsid w:val="0040773B"/>
    <w:rsid w:val="00417BE8"/>
    <w:rsid w:val="00424F75"/>
    <w:rsid w:val="00426295"/>
    <w:rsid w:val="00426D70"/>
    <w:rsid w:val="00443BA5"/>
    <w:rsid w:val="00471F4C"/>
    <w:rsid w:val="004879D2"/>
    <w:rsid w:val="004A0CE2"/>
    <w:rsid w:val="004A1DC8"/>
    <w:rsid w:val="004A4179"/>
    <w:rsid w:val="004B7347"/>
    <w:rsid w:val="004C08A0"/>
    <w:rsid w:val="004C1332"/>
    <w:rsid w:val="004C3D95"/>
    <w:rsid w:val="004C3FCE"/>
    <w:rsid w:val="004D3450"/>
    <w:rsid w:val="004F2BC9"/>
    <w:rsid w:val="004F4376"/>
    <w:rsid w:val="004F57F7"/>
    <w:rsid w:val="00506FE0"/>
    <w:rsid w:val="005215CD"/>
    <w:rsid w:val="00527140"/>
    <w:rsid w:val="00527229"/>
    <w:rsid w:val="005428C2"/>
    <w:rsid w:val="00542FE6"/>
    <w:rsid w:val="00557720"/>
    <w:rsid w:val="00567301"/>
    <w:rsid w:val="005757B7"/>
    <w:rsid w:val="00584CFF"/>
    <w:rsid w:val="005856DF"/>
    <w:rsid w:val="00587C45"/>
    <w:rsid w:val="00594837"/>
    <w:rsid w:val="005A4742"/>
    <w:rsid w:val="005C51BD"/>
    <w:rsid w:val="005C6036"/>
    <w:rsid w:val="005C7823"/>
    <w:rsid w:val="005E60BE"/>
    <w:rsid w:val="005F4A1A"/>
    <w:rsid w:val="00622FB5"/>
    <w:rsid w:val="00643E9A"/>
    <w:rsid w:val="0065371C"/>
    <w:rsid w:val="0065612F"/>
    <w:rsid w:val="006624D8"/>
    <w:rsid w:val="00662AFC"/>
    <w:rsid w:val="00685EBD"/>
    <w:rsid w:val="00690D91"/>
    <w:rsid w:val="006914A8"/>
    <w:rsid w:val="00692F39"/>
    <w:rsid w:val="00696A5E"/>
    <w:rsid w:val="006B7907"/>
    <w:rsid w:val="006C2E55"/>
    <w:rsid w:val="007006B8"/>
    <w:rsid w:val="00704F18"/>
    <w:rsid w:val="007359A9"/>
    <w:rsid w:val="00745BAC"/>
    <w:rsid w:val="007462C8"/>
    <w:rsid w:val="007568DD"/>
    <w:rsid w:val="00782368"/>
    <w:rsid w:val="00784C59"/>
    <w:rsid w:val="00793D41"/>
    <w:rsid w:val="00794391"/>
    <w:rsid w:val="007A0199"/>
    <w:rsid w:val="007A1206"/>
    <w:rsid w:val="007A510B"/>
    <w:rsid w:val="007A548C"/>
    <w:rsid w:val="007A552A"/>
    <w:rsid w:val="007A683D"/>
    <w:rsid w:val="007D17A6"/>
    <w:rsid w:val="007E0BC3"/>
    <w:rsid w:val="00800B62"/>
    <w:rsid w:val="00800BB8"/>
    <w:rsid w:val="0080106B"/>
    <w:rsid w:val="00813215"/>
    <w:rsid w:val="00834DF6"/>
    <w:rsid w:val="0084566F"/>
    <w:rsid w:val="00852810"/>
    <w:rsid w:val="008536EC"/>
    <w:rsid w:val="00864301"/>
    <w:rsid w:val="00865964"/>
    <w:rsid w:val="00875693"/>
    <w:rsid w:val="008D6559"/>
    <w:rsid w:val="008F1B61"/>
    <w:rsid w:val="008F6F74"/>
    <w:rsid w:val="00906262"/>
    <w:rsid w:val="009153FC"/>
    <w:rsid w:val="009209AB"/>
    <w:rsid w:val="00926274"/>
    <w:rsid w:val="0095757F"/>
    <w:rsid w:val="009733AC"/>
    <w:rsid w:val="00993E56"/>
    <w:rsid w:val="009C3154"/>
    <w:rsid w:val="009D1010"/>
    <w:rsid w:val="009D1095"/>
    <w:rsid w:val="009D201C"/>
    <w:rsid w:val="009D54CB"/>
    <w:rsid w:val="009D7D4E"/>
    <w:rsid w:val="009E1453"/>
    <w:rsid w:val="009E5B46"/>
    <w:rsid w:val="00A02B09"/>
    <w:rsid w:val="00A17580"/>
    <w:rsid w:val="00A22494"/>
    <w:rsid w:val="00A226F7"/>
    <w:rsid w:val="00A22FD9"/>
    <w:rsid w:val="00A32A57"/>
    <w:rsid w:val="00A351E4"/>
    <w:rsid w:val="00A363E0"/>
    <w:rsid w:val="00A36FD6"/>
    <w:rsid w:val="00A41C4D"/>
    <w:rsid w:val="00A50642"/>
    <w:rsid w:val="00A6197C"/>
    <w:rsid w:val="00AA22F8"/>
    <w:rsid w:val="00AC2ACB"/>
    <w:rsid w:val="00AE1200"/>
    <w:rsid w:val="00AF0B03"/>
    <w:rsid w:val="00AF67AD"/>
    <w:rsid w:val="00B13EFF"/>
    <w:rsid w:val="00B32602"/>
    <w:rsid w:val="00B34CD6"/>
    <w:rsid w:val="00B37887"/>
    <w:rsid w:val="00B37EFC"/>
    <w:rsid w:val="00B604C8"/>
    <w:rsid w:val="00B71D8F"/>
    <w:rsid w:val="00B80988"/>
    <w:rsid w:val="00B81A4D"/>
    <w:rsid w:val="00BA3BF4"/>
    <w:rsid w:val="00BA77F0"/>
    <w:rsid w:val="00BB4289"/>
    <w:rsid w:val="00BC0DF1"/>
    <w:rsid w:val="00BD07E0"/>
    <w:rsid w:val="00BD21E8"/>
    <w:rsid w:val="00BE23BC"/>
    <w:rsid w:val="00BE250B"/>
    <w:rsid w:val="00BE6888"/>
    <w:rsid w:val="00C00DBD"/>
    <w:rsid w:val="00C041DF"/>
    <w:rsid w:val="00C07642"/>
    <w:rsid w:val="00C24ACC"/>
    <w:rsid w:val="00C26F0D"/>
    <w:rsid w:val="00C4631A"/>
    <w:rsid w:val="00C50C2F"/>
    <w:rsid w:val="00C63B83"/>
    <w:rsid w:val="00C94B48"/>
    <w:rsid w:val="00CC2288"/>
    <w:rsid w:val="00CD4415"/>
    <w:rsid w:val="00CD6661"/>
    <w:rsid w:val="00CD7278"/>
    <w:rsid w:val="00CF0246"/>
    <w:rsid w:val="00CF0248"/>
    <w:rsid w:val="00D02053"/>
    <w:rsid w:val="00D02903"/>
    <w:rsid w:val="00D03127"/>
    <w:rsid w:val="00D06212"/>
    <w:rsid w:val="00D1763C"/>
    <w:rsid w:val="00D30512"/>
    <w:rsid w:val="00D3360A"/>
    <w:rsid w:val="00D339B6"/>
    <w:rsid w:val="00D3408A"/>
    <w:rsid w:val="00D4589B"/>
    <w:rsid w:val="00D5753B"/>
    <w:rsid w:val="00D60630"/>
    <w:rsid w:val="00D60B1C"/>
    <w:rsid w:val="00D6618A"/>
    <w:rsid w:val="00D66FF5"/>
    <w:rsid w:val="00D71EBA"/>
    <w:rsid w:val="00D74BC0"/>
    <w:rsid w:val="00D84FD1"/>
    <w:rsid w:val="00D92C95"/>
    <w:rsid w:val="00D97018"/>
    <w:rsid w:val="00DA3825"/>
    <w:rsid w:val="00DA5A7E"/>
    <w:rsid w:val="00DB4489"/>
    <w:rsid w:val="00DB558B"/>
    <w:rsid w:val="00DC093D"/>
    <w:rsid w:val="00DC6265"/>
    <w:rsid w:val="00DD0A12"/>
    <w:rsid w:val="00DD2F44"/>
    <w:rsid w:val="00DF3381"/>
    <w:rsid w:val="00E1304F"/>
    <w:rsid w:val="00E175F1"/>
    <w:rsid w:val="00E3292C"/>
    <w:rsid w:val="00E40D1C"/>
    <w:rsid w:val="00E41389"/>
    <w:rsid w:val="00E445DB"/>
    <w:rsid w:val="00E45E62"/>
    <w:rsid w:val="00E52407"/>
    <w:rsid w:val="00E7058C"/>
    <w:rsid w:val="00E74EA6"/>
    <w:rsid w:val="00E82D21"/>
    <w:rsid w:val="00E855BF"/>
    <w:rsid w:val="00E946DC"/>
    <w:rsid w:val="00E96D30"/>
    <w:rsid w:val="00E96D7C"/>
    <w:rsid w:val="00EB476B"/>
    <w:rsid w:val="00EC0A00"/>
    <w:rsid w:val="00EC71E6"/>
    <w:rsid w:val="00ED3D09"/>
    <w:rsid w:val="00ED6F65"/>
    <w:rsid w:val="00F041E8"/>
    <w:rsid w:val="00F27471"/>
    <w:rsid w:val="00F33B85"/>
    <w:rsid w:val="00F50B67"/>
    <w:rsid w:val="00F77ACB"/>
    <w:rsid w:val="00F85A7A"/>
    <w:rsid w:val="00FA44BA"/>
    <w:rsid w:val="00FA6F12"/>
    <w:rsid w:val="00FB39E4"/>
    <w:rsid w:val="00FB7C44"/>
    <w:rsid w:val="00FD7F84"/>
    <w:rsid w:val="00FE34D9"/>
    <w:rsid w:val="00FE3978"/>
    <w:rsid w:val="00FE6C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71F54"/>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 w:type="table" w:styleId="TableauGrille1Clair">
    <w:name w:val="Grid Table 1 Light"/>
    <w:basedOn w:val="TableauNormal"/>
    <w:uiPriority w:val="46"/>
    <w:rsid w:val="001249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8166A8"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8166A8"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8166A8"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042754"/>
    <w:rsid w:val="000A42BD"/>
    <w:rsid w:val="00101A0D"/>
    <w:rsid w:val="00104C30"/>
    <w:rsid w:val="00153689"/>
    <w:rsid w:val="001839A5"/>
    <w:rsid w:val="001D3974"/>
    <w:rsid w:val="00350B28"/>
    <w:rsid w:val="005E2DAD"/>
    <w:rsid w:val="00654AE3"/>
    <w:rsid w:val="006C789B"/>
    <w:rsid w:val="007D543F"/>
    <w:rsid w:val="008166A8"/>
    <w:rsid w:val="00934CAA"/>
    <w:rsid w:val="009C7A4F"/>
    <w:rsid w:val="00B819ED"/>
    <w:rsid w:val="00D307C7"/>
    <w:rsid w:val="00DB6955"/>
    <w:rsid w:val="00EA62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043BA-D8DE-4FE1-8626-AFE3BEA72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etude.dotx</Template>
  <TotalTime>604</TotalTime>
  <Pages>28</Pages>
  <Words>5532</Words>
  <Characters>30430</Characters>
  <Application>Microsoft Office Word</Application>
  <DocSecurity>0</DocSecurity>
  <Lines>253</Lines>
  <Paragraphs>71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35891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802</cp:revision>
  <cp:lastPrinted>2019-12-11T07:24:00Z</cp:lastPrinted>
  <dcterms:created xsi:type="dcterms:W3CDTF">2020-03-16T12:45:00Z</dcterms:created>
  <dcterms:modified xsi:type="dcterms:W3CDTF">2020-03-21T09:43:00Z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