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800" w:rsidRDefault="000E61B4">
      <w:r>
        <w:fldChar w:fldCharType="begin"/>
      </w:r>
      <w:r>
        <w:instrText xml:space="preserve"> HYPERLINK "</w:instrText>
      </w:r>
      <w:r w:rsidRPr="000E61B4">
        <w:instrText>https://violette.pogodev.com/</w:instrText>
      </w:r>
      <w:r>
        <w:instrText xml:space="preserve">" </w:instrText>
      </w:r>
      <w:r>
        <w:fldChar w:fldCharType="separate"/>
      </w:r>
      <w:r w:rsidRPr="00BA26C5">
        <w:rPr>
          <w:rStyle w:val="Lienhypertexte"/>
        </w:rPr>
        <w:t>https://violette.pogodev.com/</w:t>
      </w:r>
      <w:r>
        <w:fldChar w:fldCharType="end"/>
      </w:r>
    </w:p>
    <w:p w:rsidR="000E61B4" w:rsidRDefault="000E61B4"/>
    <w:p w:rsidR="00526C3F" w:rsidRDefault="00526C3F" w:rsidP="00526C3F">
      <w:pPr>
        <w:pStyle w:val="Titre1"/>
      </w:pPr>
      <w:proofErr w:type="spellStart"/>
      <w:r>
        <w:t>Vio</w:t>
      </w:r>
      <w:proofErr w:type="spellEnd"/>
      <w:r>
        <w:t>-lettres</w:t>
      </w:r>
    </w:p>
    <w:p w:rsidR="00526C3F" w:rsidRDefault="00526C3F" w:rsidP="00526C3F">
      <w:r>
        <w:t xml:space="preserve">Bienvenue chez </w:t>
      </w:r>
      <w:proofErr w:type="spellStart"/>
      <w:r>
        <w:t>Vio</w:t>
      </w:r>
      <w:proofErr w:type="spellEnd"/>
      <w:r>
        <w:t xml:space="preserve">-lettres ! </w:t>
      </w:r>
      <w:r w:rsidR="00C64198">
        <w:t xml:space="preserve">Là où </w:t>
      </w:r>
      <w:r w:rsidR="001B385D">
        <w:t xml:space="preserve">manuscrits et épreuves sont </w:t>
      </w:r>
      <w:r w:rsidR="00AD24A7">
        <w:t>peaufinés</w:t>
      </w:r>
      <w:r w:rsidR="001B385D">
        <w:t xml:space="preserve">, caractère après caractère, </w:t>
      </w:r>
      <w:r w:rsidR="000A4ABE">
        <w:t xml:space="preserve">bulle après bulle, </w:t>
      </w:r>
      <w:r w:rsidR="001B385D">
        <w:t xml:space="preserve">pour </w:t>
      </w:r>
      <w:r w:rsidR="00F63F4F">
        <w:t>se métamorphoser</w:t>
      </w:r>
      <w:r w:rsidR="00D90992">
        <w:t xml:space="preserve"> en</w:t>
      </w:r>
      <w:r w:rsidR="001B385D">
        <w:t xml:space="preserve"> livres prêts à rencontrer leurs lecteurs.</w:t>
      </w:r>
    </w:p>
    <w:p w:rsidR="004F1C5B" w:rsidRDefault="004F1C5B" w:rsidP="00526C3F"/>
    <w:p w:rsidR="004F1C5B" w:rsidRDefault="004F1C5B" w:rsidP="004F1C5B">
      <w:pPr>
        <w:pStyle w:val="Titre2"/>
      </w:pPr>
      <w:r>
        <w:t>Qui suis-je ?</w:t>
      </w:r>
    </w:p>
    <w:p w:rsidR="004F1C5B" w:rsidRPr="004F1C5B" w:rsidRDefault="000F50D4" w:rsidP="004F1C5B">
      <w:pPr>
        <w:pStyle w:val="Titre3"/>
      </w:pPr>
      <w:r>
        <w:rPr>
          <w:rFonts w:ascii="Segoe UI Symbol" w:hAnsi="Segoe UI Symbol"/>
        </w:rPr>
        <w:t xml:space="preserve">💼 </w:t>
      </w:r>
      <w:r w:rsidR="004F1C5B" w:rsidRPr="004F1C5B">
        <w:t>Mon parcours</w:t>
      </w:r>
    </w:p>
    <w:p w:rsidR="000A1CAC" w:rsidRDefault="007214CA" w:rsidP="007214CA">
      <w:r>
        <w:sym w:font="Wingdings 3" w:char="F077"/>
      </w:r>
      <w:r>
        <w:t xml:space="preserve"> </w:t>
      </w:r>
      <w:r w:rsidR="00485627" w:rsidRPr="009736DF">
        <w:rPr>
          <w:b/>
        </w:rPr>
        <w:t>Correctrice indépendante</w:t>
      </w:r>
      <w:r w:rsidR="00485627" w:rsidRPr="00485627">
        <w:t xml:space="preserve"> depuis </w:t>
      </w:r>
      <w:r w:rsidR="000A7748">
        <w:t>novembre 2024</w:t>
      </w:r>
      <w:r w:rsidR="00485627" w:rsidRPr="00485627">
        <w:t xml:space="preserve">, j’ai déjà </w:t>
      </w:r>
      <w:r w:rsidR="00F40927">
        <w:t>eu le plaisir de travailler</w:t>
      </w:r>
      <w:r w:rsidR="00485627" w:rsidRPr="00485627">
        <w:t xml:space="preserve"> avec Mana Books, Manga Nova, Ki-</w:t>
      </w:r>
      <w:proofErr w:type="spellStart"/>
      <w:r w:rsidR="00485627" w:rsidRPr="00485627">
        <w:t>oon</w:t>
      </w:r>
      <w:proofErr w:type="spellEnd"/>
      <w:r w:rsidR="00485627" w:rsidRPr="00485627">
        <w:t xml:space="preserve">, </w:t>
      </w:r>
      <w:proofErr w:type="spellStart"/>
      <w:r w:rsidR="00485627" w:rsidRPr="00485627">
        <w:t>Kbooks</w:t>
      </w:r>
      <w:proofErr w:type="spellEnd"/>
      <w:r w:rsidR="00485627" w:rsidRPr="00485627">
        <w:t xml:space="preserve"> et Kana, et je souhaite aujourd’hui élargir mes horizons.</w:t>
      </w:r>
    </w:p>
    <w:p w:rsidR="000A1CAC" w:rsidRDefault="007214CA" w:rsidP="004F1C5B">
      <w:r>
        <w:sym w:font="Wingdings 3" w:char="F077"/>
      </w:r>
      <w:r>
        <w:t xml:space="preserve"> </w:t>
      </w:r>
      <w:r w:rsidR="002A4EDF">
        <w:t xml:space="preserve">J’ai terminé la </w:t>
      </w:r>
      <w:r w:rsidR="002A4EDF" w:rsidRPr="009736DF">
        <w:rPr>
          <w:b/>
        </w:rPr>
        <w:t>formation de lecteur-correcteur</w:t>
      </w:r>
      <w:r w:rsidR="002A4EDF">
        <w:t xml:space="preserve"> de l’EFLC en avril 2024 et </w:t>
      </w:r>
      <w:r w:rsidR="00EC609B">
        <w:t>je suis certifiée Le Robert (niveau expert)</w:t>
      </w:r>
      <w:r w:rsidR="002A4EDF">
        <w:t>.</w:t>
      </w:r>
    </w:p>
    <w:p w:rsidR="002A4EDF" w:rsidRDefault="007214CA" w:rsidP="004F1C5B">
      <w:r>
        <w:sym w:font="Wingdings 3" w:char="F077"/>
      </w:r>
      <w:r>
        <w:t xml:space="preserve"> </w:t>
      </w:r>
      <w:r w:rsidR="008E60C0" w:rsidRPr="008E60C0">
        <w:t xml:space="preserve">Cela vient compléter plus de dix ans d’expérience comme </w:t>
      </w:r>
      <w:r w:rsidR="008E60C0" w:rsidRPr="009736DF">
        <w:rPr>
          <w:b/>
        </w:rPr>
        <w:t>assistante éditoriale</w:t>
      </w:r>
      <w:r w:rsidR="008E60C0" w:rsidRPr="008E60C0">
        <w:t xml:space="preserve"> : d’abord dans le secteur scolaire chez Nathan et Hatier, puis six ans chez Mana Books, a</w:t>
      </w:r>
      <w:r w:rsidR="008E60C0">
        <w:t>vec des projets variés allant des</w:t>
      </w:r>
      <w:r w:rsidR="008E60C0" w:rsidRPr="008E60C0">
        <w:t xml:space="preserve"> manga</w:t>
      </w:r>
      <w:r w:rsidR="008E60C0">
        <w:t>s</w:t>
      </w:r>
      <w:r w:rsidR="008E60C0" w:rsidRPr="008E60C0">
        <w:t xml:space="preserve"> aux </w:t>
      </w:r>
      <w:r w:rsidR="008E60C0">
        <w:t>romans</w:t>
      </w:r>
      <w:r w:rsidR="0050117A">
        <w:t>,</w:t>
      </w:r>
      <w:r w:rsidR="008E60C0" w:rsidRPr="008E60C0">
        <w:t xml:space="preserve"> en passant par les comics, </w:t>
      </w:r>
      <w:proofErr w:type="spellStart"/>
      <w:r w:rsidR="008E60C0" w:rsidRPr="008E60C0">
        <w:t>webtoons</w:t>
      </w:r>
      <w:proofErr w:type="spellEnd"/>
      <w:r w:rsidR="008E60C0" w:rsidRPr="008E60C0">
        <w:t xml:space="preserve">, </w:t>
      </w:r>
      <w:proofErr w:type="spellStart"/>
      <w:r w:rsidR="008E60C0">
        <w:t>artbooks</w:t>
      </w:r>
      <w:proofErr w:type="spellEnd"/>
      <w:r w:rsidR="008E60C0" w:rsidRPr="008E60C0">
        <w:t xml:space="preserve"> et livres de cuisine.</w:t>
      </w:r>
    </w:p>
    <w:p w:rsidR="000A1CAC" w:rsidRDefault="007214CA" w:rsidP="004F1C5B">
      <w:r>
        <w:sym w:font="Wingdings 3" w:char="F077"/>
      </w:r>
      <w:r>
        <w:t xml:space="preserve"> </w:t>
      </w:r>
      <w:r w:rsidR="00DB02D4">
        <w:t>A</w:t>
      </w:r>
      <w:r w:rsidR="000A1CAC">
        <w:t xml:space="preserve">vant Mana Books, </w:t>
      </w:r>
      <w:r w:rsidR="0016371F">
        <w:t xml:space="preserve">j’ai </w:t>
      </w:r>
      <w:r w:rsidR="005D3EF7">
        <w:t xml:space="preserve">effectué </w:t>
      </w:r>
      <w:r w:rsidR="009736DF">
        <w:t xml:space="preserve">des travaux de </w:t>
      </w:r>
      <w:r w:rsidR="009736DF" w:rsidRPr="009736DF">
        <w:rPr>
          <w:b/>
        </w:rPr>
        <w:t>lectrice</w:t>
      </w:r>
      <w:r w:rsidR="009736DF">
        <w:t xml:space="preserve"> : </w:t>
      </w:r>
      <w:r w:rsidR="005D3EF7">
        <w:t xml:space="preserve">premier tri des manuscrits reçus par Le Bélial’ pendant près d’un an, et </w:t>
      </w:r>
      <w:r w:rsidR="009736DF">
        <w:t>rédaction de</w:t>
      </w:r>
      <w:r w:rsidR="000A1CAC">
        <w:t xml:space="preserve"> quelques fiches de lecture</w:t>
      </w:r>
      <w:r>
        <w:t xml:space="preserve"> pour Albin Michel Imaginaire</w:t>
      </w:r>
      <w:r w:rsidR="000A1CAC">
        <w:t>.</w:t>
      </w:r>
    </w:p>
    <w:p w:rsidR="004F1C5B" w:rsidRDefault="000F50D4" w:rsidP="004F1C5B">
      <w:pPr>
        <w:pStyle w:val="Titre3"/>
      </w:pPr>
      <w:r>
        <w:t xml:space="preserve">♣ </w:t>
      </w:r>
      <w:r w:rsidR="004F1C5B">
        <w:t>Mes atouts</w:t>
      </w:r>
    </w:p>
    <w:p w:rsidR="00A108DE" w:rsidRDefault="000B023A" w:rsidP="000B023A">
      <w:r>
        <w:sym w:font="Wingdings 3" w:char="F077"/>
      </w:r>
      <w:r w:rsidR="00A108DE">
        <w:t xml:space="preserve"> </w:t>
      </w:r>
      <w:r>
        <w:t xml:space="preserve">Ma connaissance des règles de la langue française et de la typographie ainsi que mon regard </w:t>
      </w:r>
      <w:r w:rsidR="00A108DE">
        <w:t>entraîné à la relecture</w:t>
      </w:r>
      <w:r>
        <w:t xml:space="preserve"> me permettent de </w:t>
      </w:r>
      <w:r w:rsidRPr="009736DF">
        <w:rPr>
          <w:b/>
        </w:rPr>
        <w:t xml:space="preserve">repérer </w:t>
      </w:r>
      <w:r w:rsidR="00C0532E">
        <w:rPr>
          <w:b/>
        </w:rPr>
        <w:t>efficacement</w:t>
      </w:r>
      <w:r w:rsidRPr="009736DF">
        <w:rPr>
          <w:b/>
        </w:rPr>
        <w:t xml:space="preserve"> les </w:t>
      </w:r>
      <w:r w:rsidR="00A108DE" w:rsidRPr="009736DF">
        <w:rPr>
          <w:b/>
        </w:rPr>
        <w:t>fautes</w:t>
      </w:r>
      <w:r w:rsidR="0046511D" w:rsidRPr="009736DF">
        <w:rPr>
          <w:b/>
        </w:rPr>
        <w:t xml:space="preserve"> et </w:t>
      </w:r>
      <w:r w:rsidR="00751BB5" w:rsidRPr="009736DF">
        <w:rPr>
          <w:b/>
        </w:rPr>
        <w:t xml:space="preserve">les </w:t>
      </w:r>
      <w:r w:rsidR="0046511D" w:rsidRPr="009736DF">
        <w:rPr>
          <w:b/>
        </w:rPr>
        <w:t>incohérences</w:t>
      </w:r>
      <w:r w:rsidR="00A108DE">
        <w:t>.</w:t>
      </w:r>
    </w:p>
    <w:p w:rsidR="000B023A" w:rsidRDefault="00A108DE" w:rsidP="000B023A">
      <w:r>
        <w:sym w:font="Wingdings 3" w:char="F077"/>
      </w:r>
      <w:r>
        <w:t xml:space="preserve"> Je pratique le </w:t>
      </w:r>
      <w:r w:rsidRPr="009736DF">
        <w:rPr>
          <w:b/>
        </w:rPr>
        <w:t>doute actif</w:t>
      </w:r>
      <w:r>
        <w:t> : je me demande le plus souvent possible si tel mot est bien orthographié, si telle phrase est bien construite, ou si telle information est correcte.</w:t>
      </w:r>
    </w:p>
    <w:p w:rsidR="007214CA" w:rsidRDefault="007214CA" w:rsidP="007214CA">
      <w:r>
        <w:sym w:font="Wingdings 3" w:char="F077"/>
      </w:r>
      <w:r w:rsidR="00A108DE">
        <w:t xml:space="preserve"> </w:t>
      </w:r>
      <w:r w:rsidR="003A7681" w:rsidRPr="003A7681">
        <w:t xml:space="preserve">De mon </w:t>
      </w:r>
      <w:r w:rsidR="003A7681" w:rsidRPr="009736DF">
        <w:rPr>
          <w:b/>
        </w:rPr>
        <w:t>expérience d’assistante éditoriale</w:t>
      </w:r>
      <w:r w:rsidR="003A7681" w:rsidRPr="003A7681">
        <w:t xml:space="preserve">, j’ai gardé trois forces : comprendre les attentes des éditeurs, travailler avec rigueur et organisation, et enrichir ma pratique grâce à </w:t>
      </w:r>
      <w:r w:rsidR="003A7681">
        <w:t>la collaboration avec d’autres correcteurs.</w:t>
      </w:r>
    </w:p>
    <w:p w:rsidR="002A4EDF" w:rsidRDefault="007214CA" w:rsidP="00526C3F">
      <w:r>
        <w:sym w:font="Wingdings 3" w:char="F077"/>
      </w:r>
      <w:r w:rsidR="00A108DE">
        <w:t xml:space="preserve"> </w:t>
      </w:r>
      <w:r w:rsidR="003A7681" w:rsidRPr="009736DF">
        <w:rPr>
          <w:b/>
        </w:rPr>
        <w:t>Passionnée par l’imaginaire</w:t>
      </w:r>
      <w:r w:rsidR="003A7681" w:rsidRPr="003A7681">
        <w:t xml:space="preserve"> sous toutes ses formes – livres, jeux vidéo</w:t>
      </w:r>
      <w:r w:rsidR="003A7681">
        <w:t>,</w:t>
      </w:r>
      <w:r w:rsidR="003A7681" w:rsidRPr="003A7681">
        <w:t xml:space="preserve"> </w:t>
      </w:r>
      <w:r w:rsidR="003A7681">
        <w:t>films, séries</w:t>
      </w:r>
      <w:r w:rsidR="003A7681" w:rsidRPr="003A7681">
        <w:t>–</w:t>
      </w:r>
      <w:r w:rsidR="003A7681">
        <w:t>,</w:t>
      </w:r>
      <w:r w:rsidR="003A7681" w:rsidRPr="003A7681">
        <w:t xml:space="preserve"> je veille à la cohérence interne des œuvres que je relis, et à celle de l’univers global lorsque le texte appartient à un </w:t>
      </w:r>
      <w:r w:rsidR="00674C5B">
        <w:t>monde</w:t>
      </w:r>
      <w:r w:rsidR="003A7681" w:rsidRPr="003A7681">
        <w:t xml:space="preserve"> étendu</w:t>
      </w:r>
      <w:r w:rsidR="003A7681">
        <w:t>.</w:t>
      </w:r>
    </w:p>
    <w:p w:rsidR="00081FC9" w:rsidRDefault="00D503B9" w:rsidP="00081FC9">
      <w:pPr>
        <w:pStyle w:val="Titre2"/>
      </w:pPr>
      <w:r>
        <w:lastRenderedPageBreak/>
        <w:t>Services proposés</w:t>
      </w:r>
    </w:p>
    <w:p w:rsidR="008159A6" w:rsidRPr="008159A6" w:rsidRDefault="000F50D4" w:rsidP="008159A6">
      <w:pPr>
        <w:pStyle w:val="Titre3"/>
      </w:pPr>
      <w:r>
        <w:rPr>
          <w:rFonts w:ascii="Segoe UI Symbol" w:hAnsi="Segoe UI Symbol"/>
        </w:rPr>
        <w:t xml:space="preserve">👥 </w:t>
      </w:r>
      <w:r w:rsidR="008159A6">
        <w:t>Pour qui ?</w:t>
      </w:r>
    </w:p>
    <w:p w:rsidR="00CD7B05" w:rsidRPr="00526C3F" w:rsidRDefault="008159A6" w:rsidP="008159A6">
      <w:r>
        <w:sym w:font="Wingdings 3" w:char="F077"/>
      </w:r>
      <w:r>
        <w:t xml:space="preserve"> </w:t>
      </w:r>
      <w:r w:rsidRPr="009736DF">
        <w:rPr>
          <w:b/>
        </w:rPr>
        <w:t>Auteurs</w:t>
      </w:r>
      <w:r>
        <w:t xml:space="preserve"> qui souhaitent faire corriger leur manuscrit avant publication (en autoédition ou avant envoi aux éditeurs) </w:t>
      </w:r>
    </w:p>
    <w:p w:rsidR="00526C3F" w:rsidRDefault="008159A6" w:rsidP="008159A6">
      <w:pPr>
        <w:rPr>
          <w:rFonts w:cs="Abhaya Libre Medium"/>
        </w:rPr>
      </w:pPr>
      <w:r>
        <w:sym w:font="Wingdings 3" w:char="F077"/>
      </w:r>
      <w:r>
        <w:t xml:space="preserve"> </w:t>
      </w:r>
      <w:r w:rsidR="00350077" w:rsidRPr="009736DF">
        <w:rPr>
          <w:rFonts w:cs="Abhaya Libre Medium"/>
          <w:b/>
        </w:rPr>
        <w:t>Maisons d’édition</w:t>
      </w:r>
      <w:r>
        <w:rPr>
          <w:rFonts w:cs="Abhaya Libre Medium"/>
        </w:rPr>
        <w:t xml:space="preserve"> </w:t>
      </w:r>
      <w:r w:rsidR="00744519">
        <w:rPr>
          <w:rFonts w:cs="Abhaya Libre Medium"/>
        </w:rPr>
        <w:t>(</w:t>
      </w:r>
      <w:r w:rsidR="00744519" w:rsidRPr="00744519">
        <w:rPr>
          <w:rFonts w:cs="Abhaya Libre Medium"/>
        </w:rPr>
        <w:t xml:space="preserve">romans, mangas, </w:t>
      </w:r>
      <w:proofErr w:type="spellStart"/>
      <w:r w:rsidR="00744519" w:rsidRPr="00744519">
        <w:rPr>
          <w:rFonts w:cs="Abhaya Libre Medium"/>
        </w:rPr>
        <w:t>webtoons</w:t>
      </w:r>
      <w:proofErr w:type="spellEnd"/>
      <w:r w:rsidR="00744519" w:rsidRPr="00744519">
        <w:rPr>
          <w:rFonts w:cs="Abhaya Libre Medium"/>
        </w:rPr>
        <w:t xml:space="preserve">, comics, </w:t>
      </w:r>
      <w:proofErr w:type="spellStart"/>
      <w:r w:rsidR="00744519" w:rsidRPr="00744519">
        <w:rPr>
          <w:rFonts w:cs="Abhaya Libre Medium"/>
        </w:rPr>
        <w:t>artbooks</w:t>
      </w:r>
      <w:proofErr w:type="spellEnd"/>
      <w:r w:rsidR="00744519" w:rsidRPr="00744519">
        <w:rPr>
          <w:rFonts w:cs="Abhaya Libre Medium"/>
        </w:rPr>
        <w:t>, BD, livr</w:t>
      </w:r>
      <w:r w:rsidR="00744519">
        <w:rPr>
          <w:rFonts w:cs="Abhaya Libre Medium"/>
        </w:rPr>
        <w:t>es de cuisine, essais, scolaire et parascolaire</w:t>
      </w:r>
      <w:r w:rsidR="00744519" w:rsidRPr="00744519">
        <w:rPr>
          <w:rFonts w:cs="Abhaya Libre Medium"/>
        </w:rPr>
        <w:t>)</w:t>
      </w:r>
    </w:p>
    <w:p w:rsidR="00614D67" w:rsidRDefault="00614D67" w:rsidP="00614D67">
      <w:r>
        <w:sym w:font="Wingdings 3" w:char="F077"/>
      </w:r>
      <w:r>
        <w:t xml:space="preserve"> </w:t>
      </w:r>
      <w:r w:rsidRPr="009736DF">
        <w:rPr>
          <w:b/>
        </w:rPr>
        <w:t>Agences de correction</w:t>
      </w:r>
    </w:p>
    <w:p w:rsidR="00FC26BE" w:rsidRDefault="00FC26BE" w:rsidP="00FC26BE">
      <w:r>
        <w:sym w:font="Wingdings 3" w:char="F077"/>
      </w:r>
      <w:r w:rsidR="00CD3F4F">
        <w:t xml:space="preserve"> </w:t>
      </w:r>
      <w:r w:rsidR="00CD3F4F" w:rsidRPr="009736DF">
        <w:rPr>
          <w:b/>
        </w:rPr>
        <w:t>Plateformes d’autoédition</w:t>
      </w:r>
    </w:p>
    <w:p w:rsidR="00350077" w:rsidRPr="008159A6" w:rsidRDefault="006172AA" w:rsidP="00350077">
      <w:pPr>
        <w:pStyle w:val="Titre3"/>
      </w:pPr>
      <w:r>
        <w:rPr>
          <w:rFonts w:ascii="Segoe UI Symbol" w:hAnsi="Segoe UI Symbol"/>
        </w:rPr>
        <w:t xml:space="preserve">📝 </w:t>
      </w:r>
      <w:r w:rsidR="00350077">
        <w:t>Quelles prestations ?</w:t>
      </w:r>
    </w:p>
    <w:p w:rsidR="00526C3F" w:rsidRDefault="00350077" w:rsidP="00350077">
      <w:r>
        <w:sym w:font="Wingdings 3" w:char="F077"/>
      </w:r>
      <w:r>
        <w:t xml:space="preserve"> </w:t>
      </w:r>
      <w:r w:rsidR="00C24313" w:rsidRPr="00CB7163">
        <w:rPr>
          <w:b/>
        </w:rPr>
        <w:t>Correction de manuscrit</w:t>
      </w:r>
      <w:r w:rsidR="00C24313">
        <w:t xml:space="preserve"> </w:t>
      </w:r>
      <w:r w:rsidR="00166A0D">
        <w:t>(</w:t>
      </w:r>
      <w:r w:rsidR="00C24313">
        <w:t>Word</w:t>
      </w:r>
      <w:r w:rsidR="00166A0D">
        <w:t>)</w:t>
      </w:r>
      <w:r w:rsidR="00C24313">
        <w:t xml:space="preserve"> : </w:t>
      </w:r>
      <w:r w:rsidR="00166A0D">
        <w:t xml:space="preserve">orthographe, </w:t>
      </w:r>
      <w:r w:rsidR="00282704">
        <w:t>typographie,</w:t>
      </w:r>
      <w:r w:rsidR="00166A0D">
        <w:t xml:space="preserve"> </w:t>
      </w:r>
      <w:r w:rsidR="007101C4">
        <w:t xml:space="preserve">grammaire, </w:t>
      </w:r>
      <w:r w:rsidR="00166A0D">
        <w:t xml:space="preserve">conjugaison, </w:t>
      </w:r>
      <w:r w:rsidR="00282704">
        <w:t>syntaxe</w:t>
      </w:r>
      <w:r w:rsidR="00166A0D">
        <w:t xml:space="preserve">, </w:t>
      </w:r>
      <w:r w:rsidR="00282704">
        <w:t xml:space="preserve">cohérence, </w:t>
      </w:r>
      <w:r w:rsidR="00166A0D">
        <w:t>vérification factuelle</w:t>
      </w:r>
      <w:r w:rsidR="00CB7163">
        <w:t>,</w:t>
      </w:r>
      <w:r w:rsidR="00282704">
        <w:t xml:space="preserve"> </w:t>
      </w:r>
      <w:r w:rsidR="00166A0D">
        <w:t>détection</w:t>
      </w:r>
      <w:r w:rsidR="002612B1">
        <w:t xml:space="preserve"> de</w:t>
      </w:r>
      <w:r w:rsidR="00166A0D">
        <w:t>s</w:t>
      </w:r>
      <w:r w:rsidR="002612B1">
        <w:t xml:space="preserve"> répétitions</w:t>
      </w:r>
      <w:r w:rsidR="00CB7163">
        <w:t xml:space="preserve"> et propositions de reformulation</w:t>
      </w:r>
    </w:p>
    <w:p w:rsidR="009E757B" w:rsidRDefault="009E757B" w:rsidP="009E757B">
      <w:r>
        <w:sym w:font="Wingdings 3" w:char="F077"/>
      </w:r>
      <w:r>
        <w:t xml:space="preserve"> </w:t>
      </w:r>
      <w:r w:rsidRPr="00CB7163">
        <w:rPr>
          <w:b/>
        </w:rPr>
        <w:t>Correction d’épreuves</w:t>
      </w:r>
      <w:r>
        <w:t xml:space="preserve"> </w:t>
      </w:r>
      <w:r w:rsidR="00933B6C">
        <w:t>(</w:t>
      </w:r>
      <w:r>
        <w:t>PDF</w:t>
      </w:r>
      <w:r w:rsidR="00933B6C">
        <w:t xml:space="preserve"> ou </w:t>
      </w:r>
      <w:proofErr w:type="spellStart"/>
      <w:r>
        <w:t>InDesign</w:t>
      </w:r>
      <w:proofErr w:type="spellEnd"/>
      <w:r>
        <w:t>) : même chose que pour la correction d’un manuscri</w:t>
      </w:r>
      <w:r w:rsidR="003E2449">
        <w:t>t + vérification du lettrage/</w:t>
      </w:r>
      <w:r>
        <w:t>de la</w:t>
      </w:r>
      <w:r w:rsidR="002612B1">
        <w:t xml:space="preserve"> maquette</w:t>
      </w:r>
    </w:p>
    <w:p w:rsidR="00C213D7" w:rsidRPr="008159A6" w:rsidRDefault="007B35B1" w:rsidP="007B35B1">
      <w:pPr>
        <w:pStyle w:val="Titre2"/>
      </w:pPr>
      <w:r>
        <w:t>Tarifs</w:t>
      </w:r>
    </w:p>
    <w:p w:rsidR="00356FA9" w:rsidRDefault="00C213D7" w:rsidP="00356FA9">
      <w:r>
        <w:sym w:font="Wingdings 3" w:char="F077"/>
      </w:r>
      <w:r>
        <w:t xml:space="preserve"> </w:t>
      </w:r>
      <w:r w:rsidR="00B63530">
        <w:t>M</w:t>
      </w:r>
      <w:r>
        <w:t>anga</w:t>
      </w:r>
      <w:r w:rsidR="002612B1">
        <w:t>s</w:t>
      </w:r>
      <w:r>
        <w:t xml:space="preserve">, </w:t>
      </w:r>
      <w:proofErr w:type="spellStart"/>
      <w:r>
        <w:t>webtoon</w:t>
      </w:r>
      <w:r w:rsidR="002612B1">
        <w:t>s</w:t>
      </w:r>
      <w:proofErr w:type="spellEnd"/>
      <w:r>
        <w:t>, comics : 140 €/</w:t>
      </w:r>
      <w:r w:rsidR="00356FA9">
        <w:t>volume</w:t>
      </w:r>
    </w:p>
    <w:p w:rsidR="00356FA9" w:rsidRDefault="00395C29" w:rsidP="00356FA9">
      <w:r>
        <w:t xml:space="preserve">(Le montant </w:t>
      </w:r>
      <w:r w:rsidR="00356FA9" w:rsidRPr="00356FA9">
        <w:t xml:space="preserve">peut </w:t>
      </w:r>
      <w:r w:rsidR="00D55DCE">
        <w:t>être négocié</w:t>
      </w:r>
      <w:r w:rsidR="00685350">
        <w:t>, notamment</w:t>
      </w:r>
      <w:r w:rsidR="00356FA9" w:rsidRPr="00356FA9">
        <w:t xml:space="preserve"> en </w:t>
      </w:r>
      <w:r w:rsidR="00685350">
        <w:t xml:space="preserve">cas de </w:t>
      </w:r>
      <w:r>
        <w:t>pagination</w:t>
      </w:r>
      <w:r w:rsidR="00685350">
        <w:t xml:space="preserve"> élevée</w:t>
      </w:r>
      <w:r w:rsidR="00356FA9">
        <w:t>.</w:t>
      </w:r>
      <w:r w:rsidR="00356FA9" w:rsidRPr="00356FA9">
        <w:t>)</w:t>
      </w:r>
    </w:p>
    <w:p w:rsidR="00CD18D1" w:rsidRDefault="00C213D7" w:rsidP="00CD18D1">
      <w:r>
        <w:sym w:font="Wingdings 3" w:char="F077"/>
      </w:r>
      <w:r w:rsidR="002612B1">
        <w:t xml:space="preserve"> Autres livres : </w:t>
      </w:r>
      <w:r w:rsidR="00B63530">
        <w:t>2,50€/1000 signes</w:t>
      </w:r>
    </w:p>
    <w:p w:rsidR="00395C29" w:rsidRPr="00526C3F" w:rsidRDefault="00395C29" w:rsidP="00CD18D1">
      <w:r>
        <w:t xml:space="preserve">(Le montant peut être négocié </w:t>
      </w:r>
      <w:r w:rsidR="00685350">
        <w:t>en fonction de vos besoins</w:t>
      </w:r>
      <w:r>
        <w:t>.)</w:t>
      </w:r>
      <w:bookmarkStart w:id="0" w:name="_GoBack"/>
      <w:bookmarkEnd w:id="0"/>
    </w:p>
    <w:sectPr w:rsidR="00395C29" w:rsidRPr="00526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haya Libre Medium">
    <w:panose1 w:val="02000603000000000000"/>
    <w:charset w:val="00"/>
    <w:family w:val="auto"/>
    <w:pitch w:val="variable"/>
    <w:sig w:usb0="800000AF" w:usb1="5000204A" w:usb2="00000200" w:usb3="00000000" w:csb0="00000093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F8"/>
    <w:rsid w:val="00032BCD"/>
    <w:rsid w:val="000463EF"/>
    <w:rsid w:val="00052800"/>
    <w:rsid w:val="00060798"/>
    <w:rsid w:val="00081FC9"/>
    <w:rsid w:val="000A1CAC"/>
    <w:rsid w:val="000A4ABE"/>
    <w:rsid w:val="000A7748"/>
    <w:rsid w:val="000B023A"/>
    <w:rsid w:val="000E61B4"/>
    <w:rsid w:val="000F50D4"/>
    <w:rsid w:val="0016371F"/>
    <w:rsid w:val="00166A0D"/>
    <w:rsid w:val="001B385D"/>
    <w:rsid w:val="002612B1"/>
    <w:rsid w:val="00274E7E"/>
    <w:rsid w:val="00282704"/>
    <w:rsid w:val="002A4EDF"/>
    <w:rsid w:val="002C7053"/>
    <w:rsid w:val="00350077"/>
    <w:rsid w:val="00356FA9"/>
    <w:rsid w:val="00395C29"/>
    <w:rsid w:val="003A7681"/>
    <w:rsid w:val="003E2449"/>
    <w:rsid w:val="0046511D"/>
    <w:rsid w:val="00485627"/>
    <w:rsid w:val="004F1C5B"/>
    <w:rsid w:val="0050117A"/>
    <w:rsid w:val="00526C3F"/>
    <w:rsid w:val="005B3CA8"/>
    <w:rsid w:val="005D3EF7"/>
    <w:rsid w:val="00611305"/>
    <w:rsid w:val="00614D67"/>
    <w:rsid w:val="006172AA"/>
    <w:rsid w:val="00674C5B"/>
    <w:rsid w:val="00685350"/>
    <w:rsid w:val="007101C4"/>
    <w:rsid w:val="007214CA"/>
    <w:rsid w:val="00723126"/>
    <w:rsid w:val="00744519"/>
    <w:rsid w:val="00751BB5"/>
    <w:rsid w:val="007B35B1"/>
    <w:rsid w:val="008159A6"/>
    <w:rsid w:val="008C190F"/>
    <w:rsid w:val="008E60C0"/>
    <w:rsid w:val="00933B6C"/>
    <w:rsid w:val="009736DF"/>
    <w:rsid w:val="009E757B"/>
    <w:rsid w:val="00A108DE"/>
    <w:rsid w:val="00A1137F"/>
    <w:rsid w:val="00AC370A"/>
    <w:rsid w:val="00AD24A7"/>
    <w:rsid w:val="00B63530"/>
    <w:rsid w:val="00B646F3"/>
    <w:rsid w:val="00BC3A24"/>
    <w:rsid w:val="00C0532E"/>
    <w:rsid w:val="00C213D7"/>
    <w:rsid w:val="00C24313"/>
    <w:rsid w:val="00C432B9"/>
    <w:rsid w:val="00C64198"/>
    <w:rsid w:val="00CB7163"/>
    <w:rsid w:val="00CD18D1"/>
    <w:rsid w:val="00CD3F4F"/>
    <w:rsid w:val="00CD7B05"/>
    <w:rsid w:val="00D503B9"/>
    <w:rsid w:val="00D55DCE"/>
    <w:rsid w:val="00D90992"/>
    <w:rsid w:val="00DB02D4"/>
    <w:rsid w:val="00DD13F8"/>
    <w:rsid w:val="00DF5327"/>
    <w:rsid w:val="00DF6D78"/>
    <w:rsid w:val="00EA1C73"/>
    <w:rsid w:val="00EC609B"/>
    <w:rsid w:val="00ED2782"/>
    <w:rsid w:val="00F40927"/>
    <w:rsid w:val="00F63F4F"/>
    <w:rsid w:val="00FA37B0"/>
    <w:rsid w:val="00FA3B40"/>
    <w:rsid w:val="00FA7F28"/>
    <w:rsid w:val="00FB40B9"/>
    <w:rsid w:val="00FC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B344"/>
  <w15:chartTrackingRefBased/>
  <w15:docId w15:val="{279121C2-3CD5-46BC-B04A-BBC01B2D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370A"/>
    <w:pPr>
      <w:ind w:firstLine="397"/>
      <w:jc w:val="both"/>
    </w:pPr>
    <w:rPr>
      <w:rFonts w:ascii="Abhaya Libre Medium" w:hAnsi="Abhaya Libre Medium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C370A"/>
    <w:pPr>
      <w:keepNext/>
      <w:keepLines/>
      <w:spacing w:before="480" w:after="480" w:line="240" w:lineRule="auto"/>
      <w:ind w:firstLine="0"/>
      <w:jc w:val="center"/>
      <w:outlineLvl w:val="0"/>
    </w:pPr>
    <w:rPr>
      <w:rFonts w:ascii="Berlin Sans FB" w:eastAsiaTheme="majorEastAsia" w:hAnsi="Berlin Sans FB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3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F1C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3470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370A"/>
    <w:rPr>
      <w:rFonts w:ascii="Berlin Sans FB" w:eastAsiaTheme="majorEastAsia" w:hAnsi="Berlin Sans FB" w:cstheme="majorBidi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AC37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370A"/>
    <w:rPr>
      <w:rFonts w:ascii="Abhaya Libre Medium" w:hAnsi="Abhaya Libre Medium"/>
      <w:sz w:val="24"/>
    </w:rPr>
  </w:style>
  <w:style w:type="paragraph" w:styleId="Paragraphedeliste">
    <w:name w:val="List Paragraph"/>
    <w:basedOn w:val="Normal"/>
    <w:uiPriority w:val="34"/>
    <w:qFormat/>
    <w:rsid w:val="00AC370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AC37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370A"/>
    <w:rPr>
      <w:rFonts w:ascii="Abhaya Libre Medium" w:hAnsi="Abhaya Libre Medium"/>
      <w:sz w:val="24"/>
    </w:rPr>
  </w:style>
  <w:style w:type="paragraph" w:styleId="Sansinterligne">
    <w:name w:val="No Spacing"/>
    <w:uiPriority w:val="1"/>
    <w:qFormat/>
    <w:rsid w:val="00AC370A"/>
    <w:pPr>
      <w:spacing w:after="0" w:line="240" w:lineRule="auto"/>
      <w:ind w:firstLine="397"/>
      <w:jc w:val="both"/>
    </w:pPr>
    <w:rPr>
      <w:rFonts w:ascii="Abhaya Libre Medium" w:hAnsi="Abhaya Libre Medium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AC37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C370A"/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0E61B4"/>
    <w:rPr>
      <w:color w:val="69A020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4F1C5B"/>
    <w:rPr>
      <w:rFonts w:asciiTheme="majorHAnsi" w:eastAsiaTheme="majorEastAsia" w:hAnsiTheme="majorHAnsi" w:cstheme="majorBidi"/>
      <w:color w:val="59347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qu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rganique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qu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Violette Pogoda</dc:creator>
  <cp:keywords/>
  <dc:description/>
  <cp:lastModifiedBy>Violette Pogoda</cp:lastModifiedBy>
  <cp:revision>64</cp:revision>
  <dcterms:created xsi:type="dcterms:W3CDTF">2025-10-06T16:31:00Z</dcterms:created>
  <dcterms:modified xsi:type="dcterms:W3CDTF">2025-10-11T19:48:00Z</dcterms:modified>
</cp:coreProperties>
</file>