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4C7342" w:rsidRDefault="008C4823"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00DA5445" w:rsidRPr="004C7342">
        <w:rPr>
          <w:rFonts w:ascii="Arial" w:hAnsi="Arial" w:cs="Arial"/>
          <w:color w:val="000000" w:themeColor="text1"/>
          <w:sz w:val="20"/>
          <w:szCs w:val="20"/>
        </w:rPr>
        <w:fldChar w:fldCharType="begin"/>
      </w:r>
      <w:r w:rsidR="00DA5445" w:rsidRPr="004C7342">
        <w:rPr>
          <w:rFonts w:ascii="Arial" w:hAnsi="Arial" w:cs="Arial"/>
          <w:color w:val="000000" w:themeColor="text1"/>
          <w:sz w:val="20"/>
          <w:szCs w:val="20"/>
        </w:rPr>
        <w:instrText xml:space="preserve"> INCLUDEPICTURE  "wordml://75.png" \* MERGEFORMATINET </w:instrText>
      </w:r>
      <w:r w:rsidR="00DA5445" w:rsidRPr="004C7342">
        <w:rPr>
          <w:rFonts w:ascii="Arial" w:hAnsi="Arial" w:cs="Arial"/>
          <w:color w:val="000000" w:themeColor="text1"/>
          <w:sz w:val="20"/>
          <w:szCs w:val="20"/>
        </w:rPr>
        <w:fldChar w:fldCharType="separate"/>
      </w:r>
      <w:r w:rsidR="00A96B8A" w:rsidRPr="004C7342">
        <w:rPr>
          <w:rFonts w:ascii="Arial" w:hAnsi="Arial" w:cs="Arial"/>
          <w:color w:val="000000" w:themeColor="text1"/>
          <w:sz w:val="20"/>
          <w:szCs w:val="20"/>
        </w:rPr>
        <w:fldChar w:fldCharType="begin"/>
      </w:r>
      <w:r w:rsidR="00A96B8A" w:rsidRPr="004C7342">
        <w:rPr>
          <w:rFonts w:ascii="Arial" w:hAnsi="Arial" w:cs="Arial"/>
          <w:color w:val="000000" w:themeColor="text1"/>
          <w:sz w:val="20"/>
          <w:szCs w:val="20"/>
        </w:rPr>
        <w:instrText xml:space="preserve"> INCLUDEPICTURE  "wordml://75.png" \* MERGEFORMATINET </w:instrText>
      </w:r>
      <w:r w:rsidR="00A96B8A" w:rsidRPr="004C7342">
        <w:rPr>
          <w:rFonts w:ascii="Arial" w:hAnsi="Arial" w:cs="Arial"/>
          <w:color w:val="000000" w:themeColor="text1"/>
          <w:sz w:val="20"/>
          <w:szCs w:val="20"/>
        </w:rPr>
        <w:fldChar w:fldCharType="separate"/>
      </w:r>
      <w:r w:rsidR="00BD0A0A" w:rsidRPr="004C7342">
        <w:rPr>
          <w:rFonts w:ascii="Arial" w:hAnsi="Arial" w:cs="Arial"/>
          <w:color w:val="000000" w:themeColor="text1"/>
          <w:sz w:val="20"/>
          <w:szCs w:val="20"/>
        </w:rPr>
        <w:fldChar w:fldCharType="begin"/>
      </w:r>
      <w:r w:rsidR="00BD0A0A" w:rsidRPr="004C7342">
        <w:rPr>
          <w:rFonts w:ascii="Arial" w:hAnsi="Arial" w:cs="Arial"/>
          <w:color w:val="000000" w:themeColor="text1"/>
          <w:sz w:val="20"/>
          <w:szCs w:val="20"/>
        </w:rPr>
        <w:instrText xml:space="preserve"> INCLUDEPICTURE  "wordml://75.png" \* MERGEFORMATINET </w:instrText>
      </w:r>
      <w:r w:rsidR="00BD0A0A" w:rsidRPr="004C7342">
        <w:rPr>
          <w:rFonts w:ascii="Arial" w:hAnsi="Arial" w:cs="Arial"/>
          <w:color w:val="000000" w:themeColor="text1"/>
          <w:sz w:val="20"/>
          <w:szCs w:val="20"/>
        </w:rPr>
        <w:fldChar w:fldCharType="separate"/>
      </w:r>
      <w:r w:rsidR="007A3293" w:rsidRPr="004C7342">
        <w:rPr>
          <w:rFonts w:ascii="Arial" w:hAnsi="Arial" w:cs="Arial"/>
          <w:color w:val="000000" w:themeColor="text1"/>
          <w:sz w:val="20"/>
          <w:szCs w:val="20"/>
        </w:rPr>
        <w:fldChar w:fldCharType="begin"/>
      </w:r>
      <w:r w:rsidR="007A3293" w:rsidRPr="004C7342">
        <w:rPr>
          <w:rFonts w:ascii="Arial" w:hAnsi="Arial" w:cs="Arial"/>
          <w:color w:val="000000" w:themeColor="text1"/>
          <w:sz w:val="20"/>
          <w:szCs w:val="20"/>
        </w:rPr>
        <w:instrText xml:space="preserve"> INCLUDEPICTURE  "wordml://75.png" \* MERGEFORMATINET </w:instrText>
      </w:r>
      <w:r w:rsidR="007A3293" w:rsidRPr="004C7342">
        <w:rPr>
          <w:rFonts w:ascii="Arial" w:hAnsi="Arial" w:cs="Arial"/>
          <w:color w:val="000000" w:themeColor="text1"/>
          <w:sz w:val="20"/>
          <w:szCs w:val="20"/>
        </w:rPr>
        <w:fldChar w:fldCharType="separate"/>
      </w:r>
      <w:r w:rsidR="001030EA" w:rsidRPr="004C7342">
        <w:rPr>
          <w:rFonts w:ascii="Arial" w:hAnsi="Arial" w:cs="Arial"/>
          <w:color w:val="000000" w:themeColor="text1"/>
          <w:sz w:val="20"/>
          <w:szCs w:val="20"/>
        </w:rPr>
        <w:fldChar w:fldCharType="begin"/>
      </w:r>
      <w:r w:rsidR="001030EA" w:rsidRPr="004C7342">
        <w:rPr>
          <w:rFonts w:ascii="Arial" w:hAnsi="Arial" w:cs="Arial"/>
          <w:color w:val="000000" w:themeColor="text1"/>
          <w:sz w:val="20"/>
          <w:szCs w:val="20"/>
        </w:rPr>
        <w:instrText xml:space="preserve"> INCLUDEPICTURE  "wordml://75.png" \* MERGEFORMATINET </w:instrText>
      </w:r>
      <w:r w:rsidR="001030EA" w:rsidRPr="004C7342">
        <w:rPr>
          <w:rFonts w:ascii="Arial" w:hAnsi="Arial" w:cs="Arial"/>
          <w:color w:val="000000" w:themeColor="text1"/>
          <w:sz w:val="20"/>
          <w:szCs w:val="20"/>
        </w:rPr>
        <w:fldChar w:fldCharType="separate"/>
      </w:r>
      <w:r w:rsidR="00491359" w:rsidRPr="004C7342">
        <w:rPr>
          <w:rFonts w:ascii="Arial" w:hAnsi="Arial" w:cs="Arial"/>
          <w:color w:val="000000" w:themeColor="text1"/>
          <w:sz w:val="20"/>
          <w:szCs w:val="20"/>
        </w:rPr>
        <w:fldChar w:fldCharType="begin"/>
      </w:r>
      <w:r w:rsidR="00491359" w:rsidRPr="004C7342">
        <w:rPr>
          <w:rFonts w:ascii="Arial" w:hAnsi="Arial" w:cs="Arial"/>
          <w:color w:val="000000" w:themeColor="text1"/>
          <w:sz w:val="20"/>
          <w:szCs w:val="20"/>
        </w:rPr>
        <w:instrText xml:space="preserve"> INCLUDEPICTURE  "wordml://75.png" \* MERGEFORMATINET </w:instrText>
      </w:r>
      <w:r w:rsidR="00491359" w:rsidRPr="004C7342">
        <w:rPr>
          <w:rFonts w:ascii="Arial" w:hAnsi="Arial" w:cs="Arial"/>
          <w:color w:val="000000" w:themeColor="text1"/>
          <w:sz w:val="20"/>
          <w:szCs w:val="20"/>
        </w:rPr>
        <w:fldChar w:fldCharType="separate"/>
      </w:r>
      <w:r w:rsidR="00BE240B" w:rsidRPr="004C7342">
        <w:rPr>
          <w:rFonts w:ascii="Arial" w:hAnsi="Arial" w:cs="Arial"/>
          <w:color w:val="000000" w:themeColor="text1"/>
          <w:sz w:val="20"/>
          <w:szCs w:val="20"/>
        </w:rPr>
        <w:fldChar w:fldCharType="begin"/>
      </w:r>
      <w:r w:rsidR="00BE240B" w:rsidRPr="004C7342">
        <w:rPr>
          <w:rFonts w:ascii="Arial" w:hAnsi="Arial" w:cs="Arial"/>
          <w:color w:val="000000" w:themeColor="text1"/>
          <w:sz w:val="20"/>
          <w:szCs w:val="20"/>
        </w:rPr>
        <w:instrText xml:space="preserve"> INCLUDEPICTURE  "wordml://75.png" \* MERGEFORMATINET </w:instrText>
      </w:r>
      <w:r w:rsidR="00BE240B" w:rsidRPr="004C7342">
        <w:rPr>
          <w:rFonts w:ascii="Arial" w:hAnsi="Arial" w:cs="Arial"/>
          <w:color w:val="000000" w:themeColor="text1"/>
          <w:sz w:val="20"/>
          <w:szCs w:val="20"/>
        </w:rPr>
        <w:fldChar w:fldCharType="separate"/>
      </w:r>
      <w:r w:rsidR="00825076" w:rsidRPr="004C7342">
        <w:rPr>
          <w:rFonts w:ascii="Arial" w:hAnsi="Arial" w:cs="Arial"/>
          <w:color w:val="000000" w:themeColor="text1"/>
          <w:sz w:val="20"/>
          <w:szCs w:val="20"/>
        </w:rPr>
        <w:fldChar w:fldCharType="begin"/>
      </w:r>
      <w:r w:rsidR="00825076" w:rsidRPr="004C7342">
        <w:rPr>
          <w:rFonts w:ascii="Arial" w:hAnsi="Arial" w:cs="Arial"/>
          <w:color w:val="000000" w:themeColor="text1"/>
          <w:sz w:val="20"/>
          <w:szCs w:val="20"/>
        </w:rPr>
        <w:instrText xml:space="preserve"> INCLUDEPICTURE  "wordml://75.png" \* MERGEFORMATINET </w:instrText>
      </w:r>
      <w:r w:rsidR="00825076"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000000">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00825076" w:rsidRPr="004C7342">
        <w:rPr>
          <w:rFonts w:ascii="Arial" w:hAnsi="Arial" w:cs="Arial"/>
          <w:color w:val="000000" w:themeColor="text1"/>
          <w:sz w:val="20"/>
          <w:szCs w:val="20"/>
        </w:rPr>
        <w:fldChar w:fldCharType="end"/>
      </w:r>
      <w:r w:rsidR="00BE240B" w:rsidRPr="004C7342">
        <w:rPr>
          <w:rFonts w:ascii="Arial" w:hAnsi="Arial" w:cs="Arial"/>
          <w:color w:val="000000" w:themeColor="text1"/>
          <w:sz w:val="20"/>
          <w:szCs w:val="20"/>
        </w:rPr>
        <w:fldChar w:fldCharType="end"/>
      </w:r>
      <w:r w:rsidR="00491359" w:rsidRPr="004C7342">
        <w:rPr>
          <w:rFonts w:ascii="Arial" w:hAnsi="Arial" w:cs="Arial"/>
          <w:color w:val="000000" w:themeColor="text1"/>
          <w:sz w:val="20"/>
          <w:szCs w:val="20"/>
        </w:rPr>
        <w:fldChar w:fldCharType="end"/>
      </w:r>
      <w:r w:rsidR="001030EA" w:rsidRPr="004C7342">
        <w:rPr>
          <w:rFonts w:ascii="Arial" w:hAnsi="Arial" w:cs="Arial"/>
          <w:color w:val="000000" w:themeColor="text1"/>
          <w:sz w:val="20"/>
          <w:szCs w:val="20"/>
        </w:rPr>
        <w:fldChar w:fldCharType="end"/>
      </w:r>
      <w:r w:rsidR="007A3293" w:rsidRPr="004C7342">
        <w:rPr>
          <w:rFonts w:ascii="Arial" w:hAnsi="Arial" w:cs="Arial"/>
          <w:color w:val="000000" w:themeColor="text1"/>
          <w:sz w:val="20"/>
          <w:szCs w:val="20"/>
        </w:rPr>
        <w:fldChar w:fldCharType="end"/>
      </w:r>
      <w:r w:rsidR="00BD0A0A" w:rsidRPr="004C7342">
        <w:rPr>
          <w:rFonts w:ascii="Arial" w:hAnsi="Arial" w:cs="Arial"/>
          <w:color w:val="000000" w:themeColor="text1"/>
          <w:sz w:val="20"/>
          <w:szCs w:val="20"/>
        </w:rPr>
        <w:fldChar w:fldCharType="end"/>
      </w:r>
      <w:r w:rsidR="00A96B8A" w:rsidRPr="004C7342">
        <w:rPr>
          <w:rFonts w:ascii="Arial" w:hAnsi="Arial" w:cs="Arial"/>
          <w:color w:val="000000" w:themeColor="text1"/>
          <w:sz w:val="20"/>
          <w:szCs w:val="20"/>
        </w:rPr>
        <w:fldChar w:fldCharType="end"/>
      </w:r>
      <w:r w:rsidR="00DA5445"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p>
    <w:p w14:paraId="03ED59E5" w14:textId="0AED83F4" w:rsidR="005700BE" w:rsidRPr="004C7342"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4C7342" w:rsidRDefault="005700BE" w:rsidP="005700BE">
      <w:pPr>
        <w:spacing w:after="0" w:line="360" w:lineRule="auto"/>
        <w:jc w:val="both"/>
        <w:rPr>
          <w:rFonts w:ascii="Arial" w:hAnsi="Arial" w:cs="Arial"/>
          <w:color w:val="000000" w:themeColor="text1"/>
          <w:sz w:val="20"/>
          <w:szCs w:val="20"/>
        </w:rPr>
      </w:pPr>
    </w:p>
    <w:p w14:paraId="4590A30F" w14:textId="77777777" w:rsidR="00B24458" w:rsidRPr="004C7342" w:rsidRDefault="00B24458" w:rsidP="005700BE">
      <w:pPr>
        <w:spacing w:after="0" w:line="360" w:lineRule="auto"/>
        <w:jc w:val="both"/>
        <w:rPr>
          <w:rFonts w:ascii="Arial" w:hAnsi="Arial" w:cs="Arial"/>
          <w:color w:val="000000" w:themeColor="text1"/>
          <w:sz w:val="20"/>
          <w:szCs w:val="20"/>
        </w:rPr>
      </w:pPr>
    </w:p>
    <w:p w14:paraId="2350096B"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Imię i nazwisko studenta: Zofia Zinkowska</w:t>
      </w:r>
    </w:p>
    <w:p w14:paraId="40D19ACA"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Nr albumu: 180925</w:t>
      </w:r>
    </w:p>
    <w:p w14:paraId="442BFE1D"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Poziom kształcenia: Studia pierwszego stopnia</w:t>
      </w:r>
    </w:p>
    <w:p w14:paraId="66C08A5B"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Forma studiów: stacjonarne</w:t>
      </w:r>
    </w:p>
    <w:p w14:paraId="0388AD83"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Kierunek studiów: Fizyka Techniczna</w:t>
      </w:r>
    </w:p>
    <w:p w14:paraId="2D753602"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Specjalność: Informatyka Stosowana</w:t>
      </w:r>
    </w:p>
    <w:p w14:paraId="04A5C625"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b/>
          <w:bCs/>
          <w:color w:val="000000" w:themeColor="text1"/>
          <w:sz w:val="20"/>
          <w:szCs w:val="20"/>
        </w:rPr>
        <w:t>PRACA DYPLOMOWA INŻYNIERSKA</w:t>
      </w:r>
    </w:p>
    <w:p w14:paraId="1B91CAD4"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Tytuł pracy w języku polskim: Aplikacja „ewidencja roślin”</w:t>
      </w:r>
    </w:p>
    <w:p w14:paraId="0CFB3BB0"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Tytuł pracy w języku angielskim: The „plant register” application</w:t>
      </w:r>
    </w:p>
    <w:p w14:paraId="1D2D955F"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4C7342"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Opiekun pracy: dr. inż. Bartosz Reichel</w:t>
      </w:r>
    </w:p>
    <w:p w14:paraId="79AEC3A2" w14:textId="409415D0" w:rsidR="005700BE" w:rsidRPr="004C7342"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4C7342"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4C7342"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4C7342"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4C7342"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4C7342"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4C7342"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4C7342"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4C7342"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4C7342"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4C7342"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4C7342"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4C7342"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4C7342"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4C7342"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4C7342"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4C7342"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4C7342" w:rsidRDefault="005700BE" w:rsidP="005700BE">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\d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00A96B8A" w:rsidRPr="004C7342">
        <w:rPr>
          <w:rFonts w:ascii="Arial" w:hAnsi="Arial" w:cs="Arial"/>
          <w:color w:val="000000" w:themeColor="text1"/>
          <w:sz w:val="20"/>
          <w:szCs w:val="20"/>
        </w:rPr>
        <w:fldChar w:fldCharType="begin"/>
      </w:r>
      <w:r w:rsidR="00A96B8A" w:rsidRPr="004C7342">
        <w:rPr>
          <w:rFonts w:ascii="Arial" w:hAnsi="Arial" w:cs="Arial"/>
          <w:color w:val="000000" w:themeColor="text1"/>
          <w:sz w:val="20"/>
          <w:szCs w:val="20"/>
        </w:rPr>
        <w:instrText xml:space="preserve"> INCLUDEPICTURE  "wordml://75.png" \* MERGEFORMATINET </w:instrText>
      </w:r>
      <w:r w:rsidR="00A96B8A" w:rsidRPr="004C7342">
        <w:rPr>
          <w:rFonts w:ascii="Arial" w:hAnsi="Arial" w:cs="Arial"/>
          <w:color w:val="000000" w:themeColor="text1"/>
          <w:sz w:val="20"/>
          <w:szCs w:val="20"/>
        </w:rPr>
        <w:fldChar w:fldCharType="separate"/>
      </w:r>
      <w:r w:rsidR="00BD0A0A" w:rsidRPr="004C7342">
        <w:rPr>
          <w:rFonts w:ascii="Arial" w:hAnsi="Arial" w:cs="Arial"/>
          <w:color w:val="000000" w:themeColor="text1"/>
          <w:sz w:val="20"/>
          <w:szCs w:val="20"/>
        </w:rPr>
        <w:fldChar w:fldCharType="begin"/>
      </w:r>
      <w:r w:rsidR="00BD0A0A" w:rsidRPr="004C7342">
        <w:rPr>
          <w:rFonts w:ascii="Arial" w:hAnsi="Arial" w:cs="Arial"/>
          <w:color w:val="000000" w:themeColor="text1"/>
          <w:sz w:val="20"/>
          <w:szCs w:val="20"/>
        </w:rPr>
        <w:instrText xml:space="preserve"> INCLUDEPICTURE  "wordml://75.png" \* MERGEFORMATINET </w:instrText>
      </w:r>
      <w:r w:rsidR="00BD0A0A" w:rsidRPr="004C7342">
        <w:rPr>
          <w:rFonts w:ascii="Arial" w:hAnsi="Arial" w:cs="Arial"/>
          <w:color w:val="000000" w:themeColor="text1"/>
          <w:sz w:val="20"/>
          <w:szCs w:val="20"/>
        </w:rPr>
        <w:fldChar w:fldCharType="separate"/>
      </w:r>
      <w:r w:rsidR="007A3293" w:rsidRPr="004C7342">
        <w:rPr>
          <w:rFonts w:ascii="Arial" w:hAnsi="Arial" w:cs="Arial"/>
          <w:color w:val="000000" w:themeColor="text1"/>
          <w:sz w:val="20"/>
          <w:szCs w:val="20"/>
        </w:rPr>
        <w:fldChar w:fldCharType="begin"/>
      </w:r>
      <w:r w:rsidR="007A3293" w:rsidRPr="004C7342">
        <w:rPr>
          <w:rFonts w:ascii="Arial" w:hAnsi="Arial" w:cs="Arial"/>
          <w:color w:val="000000" w:themeColor="text1"/>
          <w:sz w:val="20"/>
          <w:szCs w:val="20"/>
        </w:rPr>
        <w:instrText xml:space="preserve"> INCLUDEPICTURE  "wordml://75.png" \* MERGEFORMATINET </w:instrText>
      </w:r>
      <w:r w:rsidR="007A3293" w:rsidRPr="004C7342">
        <w:rPr>
          <w:rFonts w:ascii="Arial" w:hAnsi="Arial" w:cs="Arial"/>
          <w:color w:val="000000" w:themeColor="text1"/>
          <w:sz w:val="20"/>
          <w:szCs w:val="20"/>
        </w:rPr>
        <w:fldChar w:fldCharType="separate"/>
      </w:r>
      <w:r w:rsidR="001030EA" w:rsidRPr="004C7342">
        <w:rPr>
          <w:rFonts w:ascii="Arial" w:hAnsi="Arial" w:cs="Arial"/>
          <w:color w:val="000000" w:themeColor="text1"/>
          <w:sz w:val="20"/>
          <w:szCs w:val="20"/>
        </w:rPr>
        <w:fldChar w:fldCharType="begin"/>
      </w:r>
      <w:r w:rsidR="001030EA" w:rsidRPr="004C7342">
        <w:rPr>
          <w:rFonts w:ascii="Arial" w:hAnsi="Arial" w:cs="Arial"/>
          <w:color w:val="000000" w:themeColor="text1"/>
          <w:sz w:val="20"/>
          <w:szCs w:val="20"/>
        </w:rPr>
        <w:instrText xml:space="preserve"> INCLUDEPICTURE  "wordml://75.png" \* MERGEFORMATINET </w:instrText>
      </w:r>
      <w:r w:rsidR="001030EA" w:rsidRPr="004C7342">
        <w:rPr>
          <w:rFonts w:ascii="Arial" w:hAnsi="Arial" w:cs="Arial"/>
          <w:color w:val="000000" w:themeColor="text1"/>
          <w:sz w:val="20"/>
          <w:szCs w:val="20"/>
        </w:rPr>
        <w:fldChar w:fldCharType="separate"/>
      </w:r>
      <w:r w:rsidR="00491359" w:rsidRPr="004C7342">
        <w:rPr>
          <w:rFonts w:ascii="Arial" w:hAnsi="Arial" w:cs="Arial"/>
          <w:color w:val="000000" w:themeColor="text1"/>
          <w:sz w:val="20"/>
          <w:szCs w:val="20"/>
        </w:rPr>
        <w:fldChar w:fldCharType="begin"/>
      </w:r>
      <w:r w:rsidR="00491359" w:rsidRPr="004C7342">
        <w:rPr>
          <w:rFonts w:ascii="Arial" w:hAnsi="Arial" w:cs="Arial"/>
          <w:color w:val="000000" w:themeColor="text1"/>
          <w:sz w:val="20"/>
          <w:szCs w:val="20"/>
        </w:rPr>
        <w:instrText xml:space="preserve"> INCLUDEPICTURE  "wordml://75.png" \* MERGEFORMATINET </w:instrText>
      </w:r>
      <w:r w:rsidR="00491359" w:rsidRPr="004C7342">
        <w:rPr>
          <w:rFonts w:ascii="Arial" w:hAnsi="Arial" w:cs="Arial"/>
          <w:color w:val="000000" w:themeColor="text1"/>
          <w:sz w:val="20"/>
          <w:szCs w:val="20"/>
        </w:rPr>
        <w:fldChar w:fldCharType="separate"/>
      </w:r>
      <w:r w:rsidR="00BE240B" w:rsidRPr="004C7342">
        <w:rPr>
          <w:rFonts w:ascii="Arial" w:hAnsi="Arial" w:cs="Arial"/>
          <w:color w:val="000000" w:themeColor="text1"/>
          <w:sz w:val="20"/>
          <w:szCs w:val="20"/>
        </w:rPr>
        <w:fldChar w:fldCharType="begin"/>
      </w:r>
      <w:r w:rsidR="00BE240B" w:rsidRPr="004C7342">
        <w:rPr>
          <w:rFonts w:ascii="Arial" w:hAnsi="Arial" w:cs="Arial"/>
          <w:color w:val="000000" w:themeColor="text1"/>
          <w:sz w:val="20"/>
          <w:szCs w:val="20"/>
        </w:rPr>
        <w:instrText xml:space="preserve"> INCLUDEPICTURE  "wordml://75.png" \* MERGEFORMATINET </w:instrText>
      </w:r>
      <w:r w:rsidR="00BE240B" w:rsidRPr="004C7342">
        <w:rPr>
          <w:rFonts w:ascii="Arial" w:hAnsi="Arial" w:cs="Arial"/>
          <w:color w:val="000000" w:themeColor="text1"/>
          <w:sz w:val="20"/>
          <w:szCs w:val="20"/>
        </w:rPr>
        <w:fldChar w:fldCharType="separate"/>
      </w:r>
      <w:r w:rsidR="00825076" w:rsidRPr="004C7342">
        <w:rPr>
          <w:rFonts w:ascii="Arial" w:hAnsi="Arial" w:cs="Arial"/>
          <w:color w:val="000000" w:themeColor="text1"/>
          <w:sz w:val="20"/>
          <w:szCs w:val="20"/>
        </w:rPr>
        <w:fldChar w:fldCharType="begin"/>
      </w:r>
      <w:r w:rsidR="00825076" w:rsidRPr="004C7342">
        <w:rPr>
          <w:rFonts w:ascii="Arial" w:hAnsi="Arial" w:cs="Arial"/>
          <w:color w:val="000000" w:themeColor="text1"/>
          <w:sz w:val="20"/>
          <w:szCs w:val="20"/>
        </w:rPr>
        <w:instrText xml:space="preserve"> INCLUDEPICTURE  "wordml://75.png" \* MERGEFORMATINET </w:instrText>
      </w:r>
      <w:r w:rsidR="00825076" w:rsidRPr="004C7342">
        <w:rPr>
          <w:rFonts w:ascii="Arial" w:hAnsi="Arial" w:cs="Arial"/>
          <w:color w:val="000000" w:themeColor="text1"/>
          <w:sz w:val="20"/>
          <w:szCs w:val="20"/>
        </w:rPr>
        <w:fldChar w:fldCharType="separate"/>
      </w: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INCLUDEPICTURE  "wordml://75.png" \* MERGEFORMATINET </w:instrText>
      </w:r>
      <w:r w:rsidRPr="004C7342">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37080A">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00825076" w:rsidRPr="004C7342">
        <w:rPr>
          <w:rFonts w:ascii="Arial" w:hAnsi="Arial" w:cs="Arial"/>
          <w:color w:val="000000" w:themeColor="text1"/>
          <w:sz w:val="20"/>
          <w:szCs w:val="20"/>
        </w:rPr>
        <w:fldChar w:fldCharType="end"/>
      </w:r>
      <w:r w:rsidR="00BE240B" w:rsidRPr="004C7342">
        <w:rPr>
          <w:rFonts w:ascii="Arial" w:hAnsi="Arial" w:cs="Arial"/>
          <w:color w:val="000000" w:themeColor="text1"/>
          <w:sz w:val="20"/>
          <w:szCs w:val="20"/>
        </w:rPr>
        <w:fldChar w:fldCharType="end"/>
      </w:r>
      <w:r w:rsidR="00491359" w:rsidRPr="004C7342">
        <w:rPr>
          <w:rFonts w:ascii="Arial" w:hAnsi="Arial" w:cs="Arial"/>
          <w:color w:val="000000" w:themeColor="text1"/>
          <w:sz w:val="20"/>
          <w:szCs w:val="20"/>
        </w:rPr>
        <w:fldChar w:fldCharType="end"/>
      </w:r>
      <w:r w:rsidR="001030EA" w:rsidRPr="004C7342">
        <w:rPr>
          <w:rFonts w:ascii="Arial" w:hAnsi="Arial" w:cs="Arial"/>
          <w:color w:val="000000" w:themeColor="text1"/>
          <w:sz w:val="20"/>
          <w:szCs w:val="20"/>
        </w:rPr>
        <w:fldChar w:fldCharType="end"/>
      </w:r>
      <w:r w:rsidR="007A3293" w:rsidRPr="004C7342">
        <w:rPr>
          <w:rFonts w:ascii="Arial" w:hAnsi="Arial" w:cs="Arial"/>
          <w:color w:val="000000" w:themeColor="text1"/>
          <w:sz w:val="20"/>
          <w:szCs w:val="20"/>
        </w:rPr>
        <w:fldChar w:fldCharType="end"/>
      </w:r>
      <w:r w:rsidR="00BD0A0A" w:rsidRPr="004C7342">
        <w:rPr>
          <w:rFonts w:ascii="Arial" w:hAnsi="Arial" w:cs="Arial"/>
          <w:color w:val="000000" w:themeColor="text1"/>
          <w:sz w:val="20"/>
          <w:szCs w:val="20"/>
        </w:rPr>
        <w:fldChar w:fldCharType="end"/>
      </w:r>
      <w:r w:rsidR="00A96B8A"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r w:rsidRPr="004C7342">
        <w:rPr>
          <w:rFonts w:ascii="Arial" w:hAnsi="Arial" w:cs="Arial"/>
          <w:color w:val="000000" w:themeColor="text1"/>
          <w:sz w:val="20"/>
          <w:szCs w:val="20"/>
        </w:rPr>
        <w:fldChar w:fldCharType="end"/>
      </w:r>
    </w:p>
    <w:p w14:paraId="2E782718"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4C7342" w:rsidRDefault="008C4823" w:rsidP="008C4823">
      <w:pPr>
        <w:spacing w:after="0"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OŚWIADCZENIE: dotyczące pracy dyplomowej zatytułowanej:</w:t>
      </w:r>
    </w:p>
    <w:p w14:paraId="279A119F"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b/>
          <w:bCs/>
          <w:color w:val="000000" w:themeColor="text1"/>
          <w:sz w:val="20"/>
          <w:szCs w:val="20"/>
        </w:rPr>
        <w:t>Aplikacja „ewidencja roślin”</w:t>
      </w:r>
    </w:p>
    <w:p w14:paraId="5CA2B5CF"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Imię i nazwisko: Zofia Zinkowska</w:t>
      </w:r>
    </w:p>
    <w:p w14:paraId="66EEC978"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Data i miejsce urodzenia: 20.07.2000, Słupsk</w:t>
      </w:r>
    </w:p>
    <w:p w14:paraId="71B3FD0C"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Nr albumu: 180925</w:t>
      </w:r>
    </w:p>
    <w:p w14:paraId="20FFAA40"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Wydział: Wydział Fizyki Technicznej i Matematyki Stosowanej</w:t>
      </w:r>
    </w:p>
    <w:p w14:paraId="0B331A84"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Kierunek: fizyka techniczna</w:t>
      </w:r>
    </w:p>
    <w:p w14:paraId="428CF572"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Poziom kształcenia: pierwszy</w:t>
      </w:r>
    </w:p>
    <w:p w14:paraId="34B0F8CC"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Forma studiów: stacjonarnie</w:t>
      </w:r>
    </w:p>
    <w:p w14:paraId="6DEB6F61" w14:textId="22E36BFD" w:rsidR="008C4823" w:rsidRPr="004C7342" w:rsidRDefault="008C4823" w:rsidP="008C4823">
      <w:pPr>
        <w:spacing w:after="0"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Typ pracy: praca dyplomowa inżynierska</w:t>
      </w:r>
    </w:p>
    <w:p w14:paraId="09B282FC" w14:textId="77777777" w:rsidR="008C4823" w:rsidRPr="004C7342"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29.03.2022, Zofia Zinkowska</w:t>
      </w:r>
    </w:p>
    <w:p w14:paraId="5B49B028" w14:textId="77777777"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Data i podpis lub uwierzytelnienie w portalu uczelnianym Moja PG</w:t>
      </w:r>
    </w:p>
    <w:p w14:paraId="34F7CC44" w14:textId="77777777" w:rsidR="008C4823" w:rsidRPr="004C7342" w:rsidRDefault="008C4823" w:rsidP="008C4823">
      <w:pPr>
        <w:spacing w:line="360" w:lineRule="auto"/>
        <w:ind w:firstLine="709"/>
        <w:rPr>
          <w:rFonts w:ascii="Arial" w:hAnsi="Arial" w:cs="Arial"/>
          <w:color w:val="000000" w:themeColor="text1"/>
          <w:sz w:val="20"/>
          <w:szCs w:val="20"/>
        </w:rPr>
      </w:pPr>
    </w:p>
    <w:p w14:paraId="623DD016" w14:textId="58CC62CB"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4C7342" w:rsidRDefault="00B24458" w:rsidP="008C4823">
      <w:pPr>
        <w:spacing w:line="360" w:lineRule="auto"/>
        <w:ind w:firstLine="709"/>
        <w:rPr>
          <w:rFonts w:ascii="Arial" w:hAnsi="Arial" w:cs="Arial"/>
          <w:color w:val="000000" w:themeColor="text1"/>
          <w:sz w:val="20"/>
          <w:szCs w:val="20"/>
        </w:rPr>
      </w:pPr>
    </w:p>
    <w:p w14:paraId="0483FF22" w14:textId="77777777" w:rsidR="00B24458" w:rsidRPr="004C7342" w:rsidRDefault="00B24458" w:rsidP="008C4823">
      <w:pPr>
        <w:spacing w:line="360" w:lineRule="auto"/>
        <w:ind w:firstLine="709"/>
        <w:rPr>
          <w:rFonts w:ascii="Arial" w:hAnsi="Arial" w:cs="Arial"/>
          <w:color w:val="000000" w:themeColor="text1"/>
          <w:sz w:val="20"/>
          <w:szCs w:val="20"/>
        </w:rPr>
      </w:pPr>
    </w:p>
    <w:p w14:paraId="7864D18D" w14:textId="77777777" w:rsidR="008C4823" w:rsidRPr="004C7342" w:rsidRDefault="008C4823" w:rsidP="008C4823">
      <w:pPr>
        <w:spacing w:line="360" w:lineRule="auto"/>
        <w:ind w:firstLine="709"/>
        <w:rPr>
          <w:rFonts w:ascii="Arial" w:hAnsi="Arial" w:cs="Arial"/>
          <w:b/>
          <w:bCs/>
          <w:color w:val="000000" w:themeColor="text1"/>
          <w:sz w:val="20"/>
          <w:szCs w:val="20"/>
        </w:rPr>
      </w:pPr>
      <w:r w:rsidRPr="004C7342">
        <w:rPr>
          <w:rFonts w:ascii="Arial" w:hAnsi="Arial" w:cs="Arial"/>
          <w:b/>
          <w:bCs/>
          <w:color w:val="000000" w:themeColor="text1"/>
          <w:sz w:val="20"/>
          <w:szCs w:val="20"/>
        </w:rPr>
        <w:lastRenderedPageBreak/>
        <w:t>STRESZCZENIE</w:t>
      </w:r>
    </w:p>
    <w:p w14:paraId="4EC80E33" w14:textId="77777777" w:rsidR="008C4823" w:rsidRPr="004C7342" w:rsidRDefault="008C4823" w:rsidP="008C4823">
      <w:pPr>
        <w:spacing w:line="360" w:lineRule="auto"/>
        <w:ind w:firstLine="709"/>
        <w:rPr>
          <w:rFonts w:ascii="Arial" w:hAnsi="Arial" w:cs="Arial"/>
          <w:color w:val="000000" w:themeColor="text1"/>
          <w:sz w:val="20"/>
          <w:szCs w:val="20"/>
        </w:rPr>
      </w:pPr>
    </w:p>
    <w:p w14:paraId="6BD59DA8" w14:textId="77CA42B6"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Praca dyplomowa przedstawia aplikację internetową, służącą do utrzymania / ewidencji roślin w ogrodzie botanicznym. W pierwszej</w:t>
      </w:r>
      <w:r w:rsidR="007B4D1C" w:rsidRPr="004C7342">
        <w:rPr>
          <w:rFonts w:ascii="Arial" w:hAnsi="Arial" w:cs="Arial"/>
          <w:color w:val="000000" w:themeColor="text1"/>
          <w:sz w:val="20"/>
          <w:szCs w:val="20"/>
        </w:rPr>
        <w:t xml:space="preserve"> oraz drugiej</w:t>
      </w:r>
      <w:r w:rsidRPr="004C7342">
        <w:rPr>
          <w:rFonts w:ascii="Arial" w:hAnsi="Arial" w:cs="Arial"/>
          <w:color w:val="000000" w:themeColor="text1"/>
          <w:sz w:val="20"/>
          <w:szCs w:val="20"/>
        </w:rPr>
        <w:t xml:space="preserve"> części pracy uwaga poświęcona jest wymaganiom jakim oprogramowanie musi sprostać. </w:t>
      </w:r>
      <w:r w:rsidR="007B4D1C" w:rsidRPr="004C7342">
        <w:rPr>
          <w:rFonts w:ascii="Arial" w:hAnsi="Arial" w:cs="Arial"/>
          <w:color w:val="000000" w:themeColor="text1"/>
          <w:sz w:val="20"/>
          <w:szCs w:val="20"/>
        </w:rPr>
        <w:t>Trzecia</w:t>
      </w:r>
      <w:r w:rsidRPr="004C7342">
        <w:rPr>
          <w:rFonts w:ascii="Arial" w:hAnsi="Arial" w:cs="Arial"/>
          <w:color w:val="000000" w:themeColor="text1"/>
          <w:sz w:val="20"/>
          <w:szCs w:val="20"/>
        </w:rPr>
        <w:t xml:space="preserve">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4C7342" w:rsidRDefault="008C4823" w:rsidP="008C4823">
      <w:pPr>
        <w:spacing w:line="360" w:lineRule="auto"/>
        <w:ind w:firstLine="709"/>
        <w:rPr>
          <w:rFonts w:ascii="Arial" w:hAnsi="Arial" w:cs="Arial"/>
          <w:color w:val="000000" w:themeColor="text1"/>
          <w:sz w:val="20"/>
          <w:szCs w:val="20"/>
        </w:rPr>
      </w:pPr>
    </w:p>
    <w:p w14:paraId="214CBB46" w14:textId="77777777" w:rsidR="008C4823" w:rsidRPr="004C7342" w:rsidRDefault="008C4823" w:rsidP="008C4823">
      <w:pPr>
        <w:spacing w:line="360" w:lineRule="auto"/>
        <w:ind w:firstLine="709"/>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Słowa kluczowe: </w:t>
      </w:r>
    </w:p>
    <w:p w14:paraId="17B92A66" w14:textId="77777777" w:rsidR="008C4823" w:rsidRPr="004C7342" w:rsidRDefault="008C4823" w:rsidP="008C4823">
      <w:pPr>
        <w:spacing w:line="360" w:lineRule="auto"/>
        <w:ind w:firstLine="709"/>
        <w:rPr>
          <w:rFonts w:ascii="Arial" w:hAnsi="Arial" w:cs="Arial"/>
          <w:color w:val="000000" w:themeColor="text1"/>
          <w:sz w:val="20"/>
          <w:szCs w:val="20"/>
        </w:rPr>
      </w:pPr>
      <w:r w:rsidRPr="004C7342">
        <w:rPr>
          <w:rFonts w:ascii="Arial" w:hAnsi="Arial" w:cs="Arial"/>
          <w:color w:val="000000" w:themeColor="text1"/>
          <w:sz w:val="20"/>
          <w:szCs w:val="20"/>
        </w:rPr>
        <w:t>Utrzymanie / ewidencja roślin, aplikacja internetowa, C#</w:t>
      </w:r>
    </w:p>
    <w:p w14:paraId="359C46D9" w14:textId="77777777" w:rsidR="008C4823" w:rsidRPr="004C7342" w:rsidRDefault="008C4823" w:rsidP="008C4823">
      <w:pPr>
        <w:spacing w:line="360" w:lineRule="auto"/>
        <w:ind w:firstLine="709"/>
        <w:rPr>
          <w:rFonts w:ascii="Arial" w:hAnsi="Arial" w:cs="Arial"/>
          <w:color w:val="000000" w:themeColor="text1"/>
          <w:sz w:val="20"/>
          <w:szCs w:val="20"/>
        </w:rPr>
      </w:pPr>
    </w:p>
    <w:p w14:paraId="4756CAB9" w14:textId="77777777" w:rsidR="008C4823" w:rsidRPr="004C7342" w:rsidRDefault="008C4823" w:rsidP="008C4823">
      <w:pPr>
        <w:spacing w:line="360" w:lineRule="auto"/>
        <w:ind w:firstLine="709"/>
        <w:rPr>
          <w:rFonts w:ascii="Arial" w:hAnsi="Arial" w:cs="Arial"/>
          <w:b/>
          <w:bCs/>
          <w:color w:val="000000" w:themeColor="text1"/>
          <w:sz w:val="20"/>
          <w:szCs w:val="20"/>
        </w:rPr>
      </w:pPr>
      <w:r w:rsidRPr="004C7342">
        <w:rPr>
          <w:rFonts w:ascii="Arial" w:hAnsi="Arial" w:cs="Arial"/>
          <w:b/>
          <w:bCs/>
          <w:color w:val="000000" w:themeColor="text1"/>
          <w:sz w:val="20"/>
          <w:szCs w:val="20"/>
        </w:rPr>
        <w:t>Dziedzina nauki i techniki z wymogami OECD:</w:t>
      </w:r>
    </w:p>
    <w:p w14:paraId="4B437AC3" w14:textId="77777777" w:rsidR="008C4823" w:rsidRPr="004C7342" w:rsidRDefault="008C4823" w:rsidP="00B24458">
      <w:pPr>
        <w:spacing w:line="360" w:lineRule="auto"/>
        <w:rPr>
          <w:rFonts w:ascii="Arial" w:hAnsi="Arial" w:cs="Arial"/>
          <w:color w:val="000000" w:themeColor="text1"/>
          <w:sz w:val="20"/>
          <w:szCs w:val="20"/>
        </w:rPr>
      </w:pPr>
    </w:p>
    <w:p w14:paraId="76C975AF" w14:textId="77777777" w:rsidR="008C4823" w:rsidRPr="004C7342" w:rsidRDefault="008C4823" w:rsidP="008C4823">
      <w:pPr>
        <w:spacing w:line="360" w:lineRule="auto"/>
        <w:ind w:firstLine="709"/>
        <w:rPr>
          <w:rFonts w:ascii="Arial" w:hAnsi="Arial" w:cs="Arial"/>
          <w:b/>
          <w:bCs/>
          <w:color w:val="000000" w:themeColor="text1"/>
          <w:sz w:val="20"/>
          <w:szCs w:val="20"/>
          <w:lang w:val="en-US"/>
        </w:rPr>
      </w:pPr>
      <w:r w:rsidRPr="004C7342">
        <w:rPr>
          <w:rFonts w:ascii="Arial" w:hAnsi="Arial" w:cs="Arial"/>
          <w:b/>
          <w:bCs/>
          <w:color w:val="000000" w:themeColor="text1"/>
          <w:sz w:val="20"/>
          <w:szCs w:val="20"/>
          <w:lang w:val="en-US"/>
        </w:rPr>
        <w:t>ABSTRACT</w:t>
      </w:r>
    </w:p>
    <w:p w14:paraId="29B4BB87"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158AF4C0" w14:textId="5E968379" w:rsidR="008C4823" w:rsidRPr="004C7342" w:rsidRDefault="008C4823" w:rsidP="008C4823">
      <w:pPr>
        <w:spacing w:line="360" w:lineRule="auto"/>
        <w:ind w:firstLine="709"/>
        <w:rPr>
          <w:rFonts w:ascii="Arial" w:hAnsi="Arial" w:cs="Arial"/>
          <w:color w:val="000000" w:themeColor="text1"/>
          <w:sz w:val="20"/>
          <w:szCs w:val="20"/>
          <w:lang w:val="en-US"/>
        </w:rPr>
      </w:pPr>
      <w:r w:rsidRPr="004C7342">
        <w:rPr>
          <w:rFonts w:ascii="Arial" w:hAnsi="Arial" w:cs="Arial"/>
          <w:color w:val="000000" w:themeColor="text1"/>
          <w:sz w:val="20"/>
          <w:szCs w:val="20"/>
          <w:lang w:val="en-US"/>
        </w:rPr>
        <w:t xml:space="preserve">The thesis presents a web application for maintaining / registering plants in a botanical garden. </w:t>
      </w:r>
      <w:r w:rsidR="0052700C" w:rsidRPr="0052700C">
        <w:rPr>
          <w:rFonts w:ascii="Arial" w:hAnsi="Arial" w:cs="Arial"/>
          <w:color w:val="000000" w:themeColor="text1"/>
          <w:sz w:val="20"/>
          <w:szCs w:val="20"/>
          <w:lang w:val="en-US"/>
        </w:rPr>
        <w:t>In the first and second part of the work, the focus was on the requirements that the software should handle.</w:t>
      </w:r>
      <w:r w:rsidRPr="004C7342">
        <w:rPr>
          <w:rFonts w:ascii="Arial" w:hAnsi="Arial" w:cs="Arial"/>
          <w:color w:val="000000" w:themeColor="text1"/>
          <w:sz w:val="20"/>
          <w:szCs w:val="20"/>
          <w:lang w:val="en-US"/>
        </w:rPr>
        <w:t xml:space="preserve"> The </w:t>
      </w:r>
      <w:r w:rsidR="007B4D1C" w:rsidRPr="004C7342">
        <w:rPr>
          <w:rFonts w:ascii="Arial" w:hAnsi="Arial" w:cs="Arial"/>
          <w:color w:val="000000" w:themeColor="text1"/>
          <w:sz w:val="20"/>
          <w:szCs w:val="20"/>
          <w:lang w:val="en-US"/>
        </w:rPr>
        <w:t>third</w:t>
      </w:r>
      <w:r w:rsidRPr="004C7342">
        <w:rPr>
          <w:rFonts w:ascii="Arial" w:hAnsi="Arial" w:cs="Arial"/>
          <w:color w:val="000000" w:themeColor="text1"/>
          <w:sz w:val="20"/>
          <w:szCs w:val="20"/>
          <w:lang w:val="en-US"/>
        </w:rPr>
        <w:t xml:space="preserve">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4C7342" w:rsidRDefault="008C4823" w:rsidP="008C4823">
      <w:pPr>
        <w:spacing w:line="360" w:lineRule="auto"/>
        <w:ind w:firstLine="709"/>
        <w:rPr>
          <w:rFonts w:ascii="Arial" w:hAnsi="Arial" w:cs="Arial"/>
          <w:b/>
          <w:bCs/>
          <w:color w:val="000000" w:themeColor="text1"/>
          <w:sz w:val="20"/>
          <w:szCs w:val="20"/>
          <w:lang w:val="en-US"/>
        </w:rPr>
      </w:pPr>
      <w:r w:rsidRPr="004C7342">
        <w:rPr>
          <w:rFonts w:ascii="Arial" w:hAnsi="Arial" w:cs="Arial"/>
          <w:b/>
          <w:bCs/>
          <w:color w:val="000000" w:themeColor="text1"/>
          <w:sz w:val="20"/>
          <w:szCs w:val="20"/>
          <w:lang w:val="en-US"/>
        </w:rPr>
        <w:t xml:space="preserve">Keywords: </w:t>
      </w:r>
    </w:p>
    <w:p w14:paraId="0DFB960F" w14:textId="77777777" w:rsidR="008C4823" w:rsidRPr="004C7342" w:rsidRDefault="008C4823" w:rsidP="008C4823">
      <w:pPr>
        <w:spacing w:line="360" w:lineRule="auto"/>
        <w:ind w:firstLine="709"/>
        <w:rPr>
          <w:rFonts w:ascii="Arial" w:hAnsi="Arial" w:cs="Arial"/>
          <w:color w:val="000000" w:themeColor="text1"/>
          <w:sz w:val="20"/>
          <w:szCs w:val="20"/>
          <w:lang w:val="en-US"/>
        </w:rPr>
      </w:pPr>
      <w:r w:rsidRPr="004C7342">
        <w:rPr>
          <w:rFonts w:ascii="Arial" w:hAnsi="Arial" w:cs="Arial"/>
          <w:color w:val="000000" w:themeColor="text1"/>
          <w:sz w:val="20"/>
          <w:szCs w:val="20"/>
          <w:lang w:val="en-US"/>
        </w:rPr>
        <w:t>Plants maintennance / registration, web application, C#</w:t>
      </w:r>
    </w:p>
    <w:p w14:paraId="07B877AC"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6D2BCA7A" w14:textId="2005523C" w:rsidR="008C4823" w:rsidRPr="004C7342" w:rsidRDefault="008C4823" w:rsidP="008C4823">
      <w:pPr>
        <w:spacing w:line="360" w:lineRule="auto"/>
        <w:ind w:firstLine="709"/>
        <w:rPr>
          <w:rFonts w:ascii="Arial" w:hAnsi="Arial" w:cs="Arial"/>
          <w:color w:val="000000" w:themeColor="text1"/>
          <w:sz w:val="20"/>
          <w:szCs w:val="20"/>
          <w:lang w:val="en-US"/>
        </w:rPr>
      </w:pPr>
    </w:p>
    <w:p w14:paraId="073081B8" w14:textId="6AED32FA" w:rsidR="00E27272" w:rsidRPr="004C7342" w:rsidRDefault="00E27272" w:rsidP="008C4823">
      <w:pPr>
        <w:spacing w:line="360" w:lineRule="auto"/>
        <w:ind w:firstLine="709"/>
        <w:rPr>
          <w:rFonts w:ascii="Arial" w:hAnsi="Arial" w:cs="Arial"/>
          <w:color w:val="000000" w:themeColor="text1"/>
          <w:sz w:val="20"/>
          <w:szCs w:val="20"/>
          <w:lang w:val="en-US"/>
        </w:rPr>
      </w:pPr>
    </w:p>
    <w:p w14:paraId="28C9976F" w14:textId="58C3457B" w:rsidR="00E27272" w:rsidRPr="004C7342" w:rsidRDefault="00E27272" w:rsidP="008C4823">
      <w:pPr>
        <w:spacing w:line="360" w:lineRule="auto"/>
        <w:ind w:firstLine="709"/>
        <w:rPr>
          <w:rFonts w:ascii="Arial" w:hAnsi="Arial" w:cs="Arial"/>
          <w:color w:val="000000" w:themeColor="text1"/>
          <w:sz w:val="20"/>
          <w:szCs w:val="20"/>
          <w:lang w:val="en-US"/>
        </w:rPr>
      </w:pPr>
    </w:p>
    <w:p w14:paraId="564D5673" w14:textId="6FFA60A7" w:rsidR="00E27272" w:rsidRPr="004C7342" w:rsidRDefault="00E27272" w:rsidP="008C4823">
      <w:pPr>
        <w:spacing w:line="360" w:lineRule="auto"/>
        <w:ind w:firstLine="709"/>
        <w:rPr>
          <w:rFonts w:ascii="Arial" w:hAnsi="Arial" w:cs="Arial"/>
          <w:color w:val="000000" w:themeColor="text1"/>
          <w:sz w:val="20"/>
          <w:szCs w:val="20"/>
          <w:lang w:val="en-US"/>
        </w:rPr>
      </w:pPr>
    </w:p>
    <w:sdt>
      <w:sdtPr>
        <w:rPr>
          <w:rFonts w:asciiTheme="minorHAnsi" w:eastAsiaTheme="minorHAnsi" w:hAnsiTheme="minorHAnsi" w:cstheme="minorBidi"/>
          <w:color w:val="000000" w:themeColor="text1"/>
          <w:sz w:val="22"/>
          <w:szCs w:val="22"/>
          <w:lang w:eastAsia="en-US"/>
        </w:rPr>
        <w:id w:val="-166562023"/>
        <w:docPartObj>
          <w:docPartGallery w:val="Table of Contents"/>
          <w:docPartUnique/>
        </w:docPartObj>
      </w:sdtPr>
      <w:sdtEndPr>
        <w:rPr>
          <w:b/>
          <w:bCs/>
        </w:rPr>
      </w:sdtEndPr>
      <w:sdtContent>
        <w:p w14:paraId="63C21141" w14:textId="60372690" w:rsidR="00E27272" w:rsidRPr="004C7342" w:rsidRDefault="00E27272" w:rsidP="00E27272">
          <w:pPr>
            <w:pStyle w:val="Nagwekspisutreci"/>
            <w:spacing w:line="240" w:lineRule="auto"/>
            <w:rPr>
              <w:rFonts w:ascii="Arial" w:hAnsi="Arial" w:cs="Arial"/>
              <w:color w:val="000000" w:themeColor="text1"/>
              <w:sz w:val="24"/>
              <w:szCs w:val="24"/>
            </w:rPr>
          </w:pPr>
          <w:r w:rsidRPr="004C7342">
            <w:rPr>
              <w:rFonts w:ascii="Arial" w:hAnsi="Arial" w:cs="Arial"/>
              <w:color w:val="000000" w:themeColor="text1"/>
              <w:sz w:val="24"/>
              <w:szCs w:val="24"/>
            </w:rPr>
            <w:t>Spis treści</w:t>
          </w:r>
        </w:p>
        <w:p w14:paraId="3E2C75BE" w14:textId="13E35E5C" w:rsidR="00785E07" w:rsidRPr="004C7342" w:rsidRDefault="00E27272">
          <w:pPr>
            <w:pStyle w:val="Spistreci1"/>
            <w:tabs>
              <w:tab w:val="left" w:pos="440"/>
              <w:tab w:val="right" w:leader="dot" w:pos="9062"/>
            </w:tabs>
            <w:rPr>
              <w:rFonts w:eastAsiaTheme="minorEastAsia"/>
              <w:noProof/>
              <w:color w:val="000000" w:themeColor="text1"/>
              <w:lang w:eastAsia="pl-PL"/>
            </w:rPr>
          </w:pPr>
          <w:r w:rsidRPr="004C7342">
            <w:rPr>
              <w:rFonts w:ascii="Arial" w:hAnsi="Arial" w:cs="Arial"/>
              <w:color w:val="000000" w:themeColor="text1"/>
              <w:sz w:val="20"/>
              <w:szCs w:val="20"/>
            </w:rPr>
            <w:fldChar w:fldCharType="begin"/>
          </w:r>
          <w:r w:rsidRPr="004C7342">
            <w:rPr>
              <w:rFonts w:ascii="Arial" w:hAnsi="Arial" w:cs="Arial"/>
              <w:color w:val="000000" w:themeColor="text1"/>
              <w:sz w:val="20"/>
              <w:szCs w:val="20"/>
            </w:rPr>
            <w:instrText xml:space="preserve"> TOC \o "1-3" \h \z \u </w:instrText>
          </w:r>
          <w:r w:rsidRPr="004C7342">
            <w:rPr>
              <w:rFonts w:ascii="Arial" w:hAnsi="Arial" w:cs="Arial"/>
              <w:color w:val="000000" w:themeColor="text1"/>
              <w:sz w:val="20"/>
              <w:szCs w:val="20"/>
            </w:rPr>
            <w:fldChar w:fldCharType="separate"/>
          </w:r>
          <w:hyperlink w:anchor="_Toc115642838" w:history="1">
            <w:r w:rsidR="00785E07" w:rsidRPr="004C7342">
              <w:rPr>
                <w:rStyle w:val="Hipercze"/>
                <w:rFonts w:ascii="Arial" w:hAnsi="Arial" w:cs="Arial"/>
                <w:b/>
                <w:bCs/>
                <w:noProof/>
                <w:color w:val="000000" w:themeColor="text1"/>
              </w:rPr>
              <w:t>1.</w:t>
            </w:r>
            <w:r w:rsidR="00785E07" w:rsidRPr="004C7342">
              <w:rPr>
                <w:rFonts w:eastAsiaTheme="minorEastAsia"/>
                <w:noProof/>
                <w:color w:val="000000" w:themeColor="text1"/>
                <w:lang w:eastAsia="pl-PL"/>
              </w:rPr>
              <w:tab/>
            </w:r>
            <w:r w:rsidR="00785E07" w:rsidRPr="004C7342">
              <w:rPr>
                <w:rStyle w:val="Hipercze"/>
                <w:rFonts w:ascii="Arial" w:hAnsi="Arial" w:cs="Arial"/>
                <w:b/>
                <w:bCs/>
                <w:noProof/>
                <w:color w:val="000000" w:themeColor="text1"/>
              </w:rPr>
              <w:t>Wstęp</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_Toc115642838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5</w:t>
            </w:r>
            <w:r w:rsidR="00785E07" w:rsidRPr="004C7342">
              <w:rPr>
                <w:noProof/>
                <w:webHidden/>
                <w:color w:val="000000" w:themeColor="text1"/>
              </w:rPr>
              <w:fldChar w:fldCharType="end"/>
            </w:r>
          </w:hyperlink>
        </w:p>
        <w:p w14:paraId="4AADD49D" w14:textId="465C0F95"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39" w:history="1">
            <w:r w:rsidR="00785E07" w:rsidRPr="004C7342">
              <w:rPr>
                <w:rStyle w:val="Hipercze"/>
                <w:rFonts w:ascii="Arial" w:hAnsi="Arial" w:cs="Arial"/>
                <w:b/>
                <w:bCs/>
                <w:i/>
                <w:iCs/>
                <w:noProof/>
                <w:color w:val="000000" w:themeColor="text1"/>
              </w:rPr>
              <w:t>1.1.</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rPr>
              <w:t>Aplikacja internetowa</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_Toc115642839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5</w:t>
            </w:r>
            <w:r w:rsidR="00785E07" w:rsidRPr="004C7342">
              <w:rPr>
                <w:noProof/>
                <w:webHidden/>
                <w:color w:val="000000" w:themeColor="text1"/>
              </w:rPr>
              <w:fldChar w:fldCharType="end"/>
            </w:r>
          </w:hyperlink>
        </w:p>
        <w:p w14:paraId="09C255AB" w14:textId="0FD03C1F"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0" w:history="1">
            <w:r w:rsidR="00785E07" w:rsidRPr="004C7342">
              <w:rPr>
                <w:rStyle w:val="Hipercze"/>
                <w:rFonts w:ascii="Arial" w:hAnsi="Arial" w:cs="Arial"/>
                <w:b/>
                <w:bCs/>
                <w:i/>
                <w:iCs/>
                <w:noProof/>
                <w:color w:val="000000" w:themeColor="text1"/>
              </w:rPr>
              <w:t>1.2.</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rPr>
              <w:t>Cel projektowania aplikacji</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_Toc115642840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5</w:t>
            </w:r>
            <w:r w:rsidR="00785E07" w:rsidRPr="004C7342">
              <w:rPr>
                <w:noProof/>
                <w:webHidden/>
                <w:color w:val="000000" w:themeColor="text1"/>
              </w:rPr>
              <w:fldChar w:fldCharType="end"/>
            </w:r>
          </w:hyperlink>
        </w:p>
        <w:p w14:paraId="7F5D314C" w14:textId="421C9193"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1" w:history="1">
            <w:r w:rsidR="00785E07" w:rsidRPr="004C7342">
              <w:rPr>
                <w:rStyle w:val="Hipercze"/>
                <w:rFonts w:ascii="Arial" w:hAnsi="Arial" w:cs="Arial"/>
                <w:b/>
                <w:bCs/>
                <w:i/>
                <w:iCs/>
                <w:noProof/>
                <w:color w:val="000000" w:themeColor="text1"/>
                <w:highlight w:val="yellow"/>
              </w:rPr>
              <w:t>1.3.</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Podział pracy</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_Toc115642841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353928F2" w14:textId="6DC34428" w:rsidR="00785E07" w:rsidRPr="004C7342" w:rsidRDefault="00000000">
          <w:pPr>
            <w:pStyle w:val="Spistreci1"/>
            <w:tabs>
              <w:tab w:val="left" w:pos="440"/>
              <w:tab w:val="right" w:leader="dot" w:pos="9062"/>
            </w:tabs>
            <w:rPr>
              <w:rFonts w:eastAsiaTheme="minorEastAsia"/>
              <w:noProof/>
              <w:color w:val="000000" w:themeColor="text1"/>
              <w:lang w:eastAsia="pl-PL"/>
            </w:rPr>
          </w:pPr>
          <w:hyperlink w:anchor="_Toc115642842" w:history="1">
            <w:r w:rsidR="00785E07" w:rsidRPr="004C7342">
              <w:rPr>
                <w:rStyle w:val="Hipercze"/>
                <w:rFonts w:ascii="Arial" w:hAnsi="Arial" w:cs="Arial"/>
                <w:b/>
                <w:bCs/>
                <w:noProof/>
                <w:color w:val="000000" w:themeColor="text1"/>
              </w:rPr>
              <w:t>2.</w:t>
            </w:r>
            <w:r w:rsidR="00785E07" w:rsidRPr="004C7342">
              <w:rPr>
                <w:rFonts w:eastAsiaTheme="minorEastAsia"/>
                <w:noProof/>
                <w:color w:val="000000" w:themeColor="text1"/>
                <w:lang w:eastAsia="pl-PL"/>
              </w:rPr>
              <w:tab/>
            </w:r>
            <w:r w:rsidR="00785E07" w:rsidRPr="004C7342">
              <w:rPr>
                <w:rStyle w:val="Hipercze"/>
                <w:rFonts w:ascii="Arial" w:hAnsi="Arial" w:cs="Arial"/>
                <w:b/>
                <w:bCs/>
                <w:noProof/>
                <w:color w:val="000000" w:themeColor="text1"/>
              </w:rPr>
              <w:t>Specyfikacja wymagań</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_Toc115642842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6CE49AF6" w14:textId="5B57CBE3"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3" w:history="1">
            <w:r w:rsidR="00785E07" w:rsidRPr="004C7342">
              <w:rPr>
                <w:rStyle w:val="Hipercze"/>
                <w:rFonts w:ascii="Arial" w:hAnsi="Arial" w:cs="Arial"/>
                <w:b/>
                <w:bCs/>
                <w:i/>
                <w:iCs/>
                <w:noProof/>
                <w:color w:val="000000" w:themeColor="text1"/>
              </w:rPr>
              <w:t>2.1.</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rPr>
              <w:t>Wymagania biznesowe</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_Toc115642843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1919C169" w14:textId="3E9E31D1"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4" w:history="1">
            <w:r w:rsidR="00785E07" w:rsidRPr="004C7342">
              <w:rPr>
                <w:rStyle w:val="Hipercze"/>
                <w:rFonts w:ascii="Arial" w:hAnsi="Arial" w:cs="Arial"/>
                <w:b/>
                <w:bCs/>
                <w:i/>
                <w:iCs/>
                <w:noProof/>
                <w:color w:val="000000" w:themeColor="text1"/>
              </w:rPr>
              <w:t>2.2.</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rPr>
              <w:t>Dziedzinowy słownik pojęć</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_Toc115642844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0C1D9E4F" w14:textId="1A2A3681"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5" w:history="1">
            <w:r w:rsidR="00785E07" w:rsidRPr="004C7342">
              <w:rPr>
                <w:rStyle w:val="Hipercze"/>
                <w:rFonts w:ascii="Arial" w:hAnsi="Arial" w:cs="Arial"/>
                <w:b/>
                <w:bCs/>
                <w:i/>
                <w:iCs/>
                <w:noProof/>
                <w:color w:val="000000" w:themeColor="text1"/>
              </w:rPr>
              <w:t>2.3.</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rPr>
              <w:t>Wymagania funkcjonalne użytkownika</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_Toc115642845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674EE2E9" w14:textId="23F738E6" w:rsidR="00785E07" w:rsidRPr="004C7342" w:rsidRDefault="00000000">
          <w:pPr>
            <w:pStyle w:val="Spistreci2"/>
            <w:tabs>
              <w:tab w:val="right" w:leader="dot" w:pos="9062"/>
            </w:tabs>
            <w:rPr>
              <w:rFonts w:eastAsiaTheme="minorEastAsia"/>
              <w:noProof/>
              <w:color w:val="000000" w:themeColor="text1"/>
              <w:lang w:eastAsia="pl-PL"/>
            </w:rPr>
          </w:pPr>
          <w:hyperlink w:anchor="_Toc115642846" w:history="1">
            <w:r w:rsidR="00785E07" w:rsidRPr="004C7342">
              <w:rPr>
                <w:rStyle w:val="Hipercze"/>
                <w:rFonts w:ascii="Arial" w:hAnsi="Arial" w:cs="Arial"/>
                <w:b/>
                <w:bCs/>
                <w:i/>
                <w:iCs/>
                <w:noProof/>
                <w:color w:val="000000" w:themeColor="text1"/>
              </w:rPr>
              <w:t>2.4. Wymagania niefunkcjonalne użytkownika</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_Toc115642846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6</w:t>
            </w:r>
            <w:r w:rsidR="00785E07" w:rsidRPr="004C7342">
              <w:rPr>
                <w:noProof/>
                <w:webHidden/>
                <w:color w:val="000000" w:themeColor="text1"/>
              </w:rPr>
              <w:fldChar w:fldCharType="end"/>
            </w:r>
          </w:hyperlink>
        </w:p>
        <w:p w14:paraId="5863F6E9" w14:textId="7C2B4BE0" w:rsidR="00785E07" w:rsidRPr="004C7342" w:rsidRDefault="00000000">
          <w:pPr>
            <w:pStyle w:val="Spistreci2"/>
            <w:tabs>
              <w:tab w:val="right" w:leader="dot" w:pos="9062"/>
            </w:tabs>
            <w:rPr>
              <w:rFonts w:eastAsiaTheme="minorEastAsia"/>
              <w:noProof/>
              <w:color w:val="000000" w:themeColor="text1"/>
              <w:lang w:eastAsia="pl-PL"/>
            </w:rPr>
          </w:pPr>
          <w:hyperlink w:anchor="_Toc115642847" w:history="1">
            <w:r w:rsidR="00785E07" w:rsidRPr="004C7342">
              <w:rPr>
                <w:rStyle w:val="Hipercze"/>
                <w:rFonts w:ascii="Arial" w:hAnsi="Arial" w:cs="Arial"/>
                <w:b/>
                <w:bCs/>
                <w:i/>
                <w:iCs/>
                <w:noProof/>
                <w:color w:val="000000" w:themeColor="text1"/>
              </w:rPr>
              <w:t>2.5. Wymagania niefunkcjonalne systemowe</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_Toc115642847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7</w:t>
            </w:r>
            <w:r w:rsidR="00785E07" w:rsidRPr="004C7342">
              <w:rPr>
                <w:noProof/>
                <w:webHidden/>
                <w:color w:val="000000" w:themeColor="text1"/>
              </w:rPr>
              <w:fldChar w:fldCharType="end"/>
            </w:r>
          </w:hyperlink>
        </w:p>
        <w:p w14:paraId="0E042290" w14:textId="7DC9054E" w:rsidR="00785E07" w:rsidRPr="004C7342" w:rsidRDefault="00000000">
          <w:pPr>
            <w:pStyle w:val="Spistreci1"/>
            <w:tabs>
              <w:tab w:val="left" w:pos="440"/>
              <w:tab w:val="right" w:leader="dot" w:pos="9062"/>
            </w:tabs>
            <w:rPr>
              <w:rFonts w:eastAsiaTheme="minorEastAsia"/>
              <w:noProof/>
              <w:color w:val="000000" w:themeColor="text1"/>
              <w:lang w:eastAsia="pl-PL"/>
            </w:rPr>
          </w:pPr>
          <w:hyperlink w:anchor="_Toc115642848" w:history="1">
            <w:r w:rsidR="00785E07" w:rsidRPr="004C7342">
              <w:rPr>
                <w:rStyle w:val="Hipercze"/>
                <w:rFonts w:ascii="Arial" w:hAnsi="Arial" w:cs="Arial"/>
                <w:b/>
                <w:bCs/>
                <w:noProof/>
                <w:color w:val="000000" w:themeColor="text1"/>
                <w:highlight w:val="yellow"/>
              </w:rPr>
              <w:t>3.</w:t>
            </w:r>
            <w:r w:rsidR="00785E07" w:rsidRPr="004C7342">
              <w:rPr>
                <w:rFonts w:eastAsiaTheme="minorEastAsia"/>
                <w:noProof/>
                <w:color w:val="000000" w:themeColor="text1"/>
                <w:lang w:eastAsia="pl-PL"/>
              </w:rPr>
              <w:tab/>
            </w:r>
            <w:r w:rsidR="00785E07" w:rsidRPr="004C7342">
              <w:rPr>
                <w:rStyle w:val="Hipercze"/>
                <w:rFonts w:ascii="Arial" w:hAnsi="Arial" w:cs="Arial"/>
                <w:b/>
                <w:bCs/>
                <w:noProof/>
                <w:color w:val="000000" w:themeColor="text1"/>
                <w:highlight w:val="yellow"/>
              </w:rPr>
              <w:t>Przygotowanie do tworzenia aplikacji</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_Toc115642848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7</w:t>
            </w:r>
            <w:r w:rsidR="00785E07" w:rsidRPr="004C7342">
              <w:rPr>
                <w:noProof/>
                <w:webHidden/>
                <w:color w:val="000000" w:themeColor="text1"/>
              </w:rPr>
              <w:fldChar w:fldCharType="end"/>
            </w:r>
          </w:hyperlink>
        </w:p>
        <w:p w14:paraId="4FAEA097" w14:textId="71B77D5E"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49" w:history="1">
            <w:r w:rsidR="00785E07" w:rsidRPr="004C7342">
              <w:rPr>
                <w:rStyle w:val="Hipercze"/>
                <w:rFonts w:ascii="Arial" w:hAnsi="Arial" w:cs="Arial"/>
                <w:b/>
                <w:bCs/>
                <w:i/>
                <w:iCs/>
                <w:noProof/>
                <w:color w:val="000000" w:themeColor="text1"/>
                <w:highlight w:val="yellow"/>
              </w:rPr>
              <w:t>3.1.</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Użyte technologie</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_Toc115642849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7</w:t>
            </w:r>
            <w:r w:rsidR="00785E07" w:rsidRPr="004C7342">
              <w:rPr>
                <w:noProof/>
                <w:webHidden/>
                <w:color w:val="000000" w:themeColor="text1"/>
              </w:rPr>
              <w:fldChar w:fldCharType="end"/>
            </w:r>
          </w:hyperlink>
        </w:p>
        <w:p w14:paraId="7953961F" w14:textId="03E621F4"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50" w:history="1">
            <w:r w:rsidR="00785E07" w:rsidRPr="004C7342">
              <w:rPr>
                <w:rStyle w:val="Hipercze"/>
                <w:rFonts w:ascii="Arial" w:hAnsi="Arial" w:cs="Arial"/>
                <w:b/>
                <w:bCs/>
                <w:i/>
                <w:iCs/>
                <w:noProof/>
                <w:color w:val="000000" w:themeColor="text1"/>
                <w:highlight w:val="yellow"/>
              </w:rPr>
              <w:t>3.2.</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Wykorzystane narzędzia programistyczne</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_Toc115642850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16B3183A" w14:textId="732BB78C" w:rsidR="00785E07" w:rsidRPr="004C7342" w:rsidRDefault="00000000">
          <w:pPr>
            <w:pStyle w:val="Spistreci2"/>
            <w:tabs>
              <w:tab w:val="left" w:pos="1100"/>
              <w:tab w:val="right" w:leader="dot" w:pos="9062"/>
            </w:tabs>
            <w:rPr>
              <w:rFonts w:eastAsiaTheme="minorEastAsia"/>
              <w:noProof/>
              <w:color w:val="000000" w:themeColor="text1"/>
              <w:lang w:eastAsia="pl-PL"/>
            </w:rPr>
          </w:pPr>
          <w:hyperlink w:anchor="_Toc115642851" w:history="1">
            <w:r w:rsidR="00785E07" w:rsidRPr="004C7342">
              <w:rPr>
                <w:rStyle w:val="Hipercze"/>
                <w:rFonts w:ascii="Arial" w:hAnsi="Arial" w:cs="Arial"/>
                <w:b/>
                <w:bCs/>
                <w:i/>
                <w:iCs/>
                <w:noProof/>
                <w:color w:val="000000" w:themeColor="text1"/>
                <w:highlight w:val="yellow"/>
              </w:rPr>
              <w:t>3.2.1.</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Git</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_Toc115642851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6FB53160" w14:textId="27CBA6C4"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52" w:history="1">
            <w:r w:rsidR="00785E07" w:rsidRPr="004C7342">
              <w:rPr>
                <w:rStyle w:val="Hipercze"/>
                <w:rFonts w:ascii="Arial" w:hAnsi="Arial" w:cs="Arial"/>
                <w:b/>
                <w:bCs/>
                <w:i/>
                <w:iCs/>
                <w:noProof/>
                <w:color w:val="000000" w:themeColor="text1"/>
                <w:highlight w:val="yellow"/>
              </w:rPr>
              <w:t>3.3.</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Relacyjna baza danych</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_Toc115642852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15341495" w14:textId="0124BCF6" w:rsidR="00785E07" w:rsidRPr="004C7342" w:rsidRDefault="00000000">
          <w:pPr>
            <w:pStyle w:val="Spistreci1"/>
            <w:tabs>
              <w:tab w:val="left" w:pos="440"/>
              <w:tab w:val="right" w:leader="dot" w:pos="9062"/>
            </w:tabs>
            <w:rPr>
              <w:rFonts w:eastAsiaTheme="minorEastAsia"/>
              <w:noProof/>
              <w:color w:val="000000" w:themeColor="text1"/>
              <w:lang w:eastAsia="pl-PL"/>
            </w:rPr>
          </w:pPr>
          <w:hyperlink w:anchor="_Toc115642853" w:history="1">
            <w:r w:rsidR="00785E07" w:rsidRPr="004C7342">
              <w:rPr>
                <w:rStyle w:val="Hipercze"/>
                <w:rFonts w:ascii="Arial" w:hAnsi="Arial" w:cs="Arial"/>
                <w:b/>
                <w:bCs/>
                <w:noProof/>
                <w:color w:val="000000" w:themeColor="text1"/>
                <w:highlight w:val="yellow"/>
              </w:rPr>
              <w:t>4.</w:t>
            </w:r>
            <w:r w:rsidR="00785E07" w:rsidRPr="004C7342">
              <w:rPr>
                <w:rFonts w:eastAsiaTheme="minorEastAsia"/>
                <w:noProof/>
                <w:color w:val="000000" w:themeColor="text1"/>
                <w:lang w:eastAsia="pl-PL"/>
              </w:rPr>
              <w:tab/>
            </w:r>
            <w:r w:rsidR="00785E07" w:rsidRPr="004C7342">
              <w:rPr>
                <w:rStyle w:val="Hipercze"/>
                <w:rFonts w:ascii="Arial" w:hAnsi="Arial" w:cs="Arial"/>
                <w:b/>
                <w:bCs/>
                <w:noProof/>
                <w:color w:val="000000" w:themeColor="text1"/>
                <w:highlight w:val="yellow"/>
              </w:rPr>
              <w:t>Projekt aplikacji - implementacja</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_Toc115642853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0A065067" w14:textId="0F6A6692"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54" w:history="1">
            <w:r w:rsidR="00785E07" w:rsidRPr="004C7342">
              <w:rPr>
                <w:rStyle w:val="Hipercze"/>
                <w:rFonts w:ascii="Arial" w:hAnsi="Arial" w:cs="Arial"/>
                <w:b/>
                <w:bCs/>
                <w:i/>
                <w:iCs/>
                <w:noProof/>
                <w:color w:val="000000" w:themeColor="text1"/>
                <w:highlight w:val="yellow"/>
              </w:rPr>
              <w:t>4.1.</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Diagram</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_Toc115642854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2F4742B4" w14:textId="0AA5ADC6"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55" w:history="1">
            <w:r w:rsidR="00785E07" w:rsidRPr="004C7342">
              <w:rPr>
                <w:rStyle w:val="Hipercze"/>
                <w:rFonts w:ascii="Arial" w:hAnsi="Arial" w:cs="Arial"/>
                <w:b/>
                <w:bCs/>
                <w:i/>
                <w:iCs/>
                <w:noProof/>
                <w:color w:val="000000" w:themeColor="text1"/>
                <w:highlight w:val="yellow"/>
              </w:rPr>
              <w:t>4.2.</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Wyjątki</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_Toc115642855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5BD6D193" w14:textId="1DD7CEF8" w:rsidR="00785E07" w:rsidRPr="004C7342" w:rsidRDefault="00000000">
          <w:pPr>
            <w:pStyle w:val="Spistreci2"/>
            <w:tabs>
              <w:tab w:val="left" w:pos="880"/>
              <w:tab w:val="right" w:leader="dot" w:pos="9062"/>
            </w:tabs>
            <w:rPr>
              <w:rFonts w:eastAsiaTheme="minorEastAsia"/>
              <w:noProof/>
              <w:color w:val="000000" w:themeColor="text1"/>
              <w:lang w:eastAsia="pl-PL"/>
            </w:rPr>
          </w:pPr>
          <w:hyperlink w:anchor="_Toc115642856" w:history="1">
            <w:r w:rsidR="00785E07" w:rsidRPr="004C7342">
              <w:rPr>
                <w:rStyle w:val="Hipercze"/>
                <w:rFonts w:ascii="Arial" w:hAnsi="Arial" w:cs="Arial"/>
                <w:b/>
                <w:bCs/>
                <w:i/>
                <w:iCs/>
                <w:noProof/>
                <w:color w:val="000000" w:themeColor="text1"/>
                <w:highlight w:val="yellow"/>
              </w:rPr>
              <w:t>4.3.</w:t>
            </w:r>
            <w:r w:rsidR="00785E07" w:rsidRPr="004C7342">
              <w:rPr>
                <w:rFonts w:eastAsiaTheme="minorEastAsia"/>
                <w:noProof/>
                <w:color w:val="000000" w:themeColor="text1"/>
                <w:lang w:eastAsia="pl-PL"/>
              </w:rPr>
              <w:tab/>
            </w:r>
            <w:r w:rsidR="00785E07" w:rsidRPr="004C7342">
              <w:rPr>
                <w:rStyle w:val="Hipercze"/>
                <w:rFonts w:ascii="Arial" w:hAnsi="Arial" w:cs="Arial"/>
                <w:b/>
                <w:bCs/>
                <w:i/>
                <w:iCs/>
                <w:noProof/>
                <w:color w:val="000000" w:themeColor="text1"/>
                <w:highlight w:val="yellow"/>
              </w:rPr>
              <w:t>Adresowanie</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_Toc115642856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5B32DA9A" w14:textId="363B6A46" w:rsidR="00785E07" w:rsidRPr="004C7342" w:rsidRDefault="00000000">
          <w:pPr>
            <w:pStyle w:val="Spistreci1"/>
            <w:tabs>
              <w:tab w:val="left" w:pos="440"/>
              <w:tab w:val="right" w:leader="dot" w:pos="9062"/>
            </w:tabs>
            <w:rPr>
              <w:rFonts w:eastAsiaTheme="minorEastAsia"/>
              <w:noProof/>
              <w:color w:val="000000" w:themeColor="text1"/>
              <w:lang w:eastAsia="pl-PL"/>
            </w:rPr>
          </w:pPr>
          <w:hyperlink w:anchor="_Toc115642857" w:history="1">
            <w:r w:rsidR="00785E07" w:rsidRPr="004C7342">
              <w:rPr>
                <w:rStyle w:val="Hipercze"/>
                <w:rFonts w:ascii="Arial" w:hAnsi="Arial" w:cs="Arial"/>
                <w:b/>
                <w:bCs/>
                <w:noProof/>
                <w:color w:val="000000" w:themeColor="text1"/>
                <w:highlight w:val="yellow"/>
              </w:rPr>
              <w:t>5.</w:t>
            </w:r>
            <w:r w:rsidR="00785E07" w:rsidRPr="004C7342">
              <w:rPr>
                <w:rFonts w:eastAsiaTheme="minorEastAsia"/>
                <w:noProof/>
                <w:color w:val="000000" w:themeColor="text1"/>
                <w:lang w:eastAsia="pl-PL"/>
              </w:rPr>
              <w:tab/>
            </w:r>
            <w:r w:rsidR="00785E07" w:rsidRPr="004C7342">
              <w:rPr>
                <w:rStyle w:val="Hipercze"/>
                <w:rFonts w:ascii="Arial" w:hAnsi="Arial" w:cs="Arial"/>
                <w:b/>
                <w:bCs/>
                <w:noProof/>
                <w:color w:val="000000" w:themeColor="text1"/>
                <w:highlight w:val="yellow"/>
              </w:rPr>
              <w:t>Testy</w:t>
            </w:r>
            <w:r w:rsidR="00785E07" w:rsidRPr="004C7342">
              <w:rPr>
                <w:noProof/>
                <w:webHidden/>
                <w:color w:val="000000" w:themeColor="text1"/>
              </w:rPr>
              <w:tab/>
            </w:r>
            <w:r w:rsidR="00785E07" w:rsidRPr="004C7342">
              <w:rPr>
                <w:noProof/>
                <w:webHidden/>
                <w:color w:val="000000" w:themeColor="text1"/>
              </w:rPr>
              <w:fldChar w:fldCharType="begin"/>
            </w:r>
            <w:r w:rsidR="00785E07" w:rsidRPr="004C7342">
              <w:rPr>
                <w:noProof/>
                <w:webHidden/>
                <w:color w:val="000000" w:themeColor="text1"/>
              </w:rPr>
              <w:instrText xml:space="preserve"> PAGEREF _Toc115642857 \h </w:instrText>
            </w:r>
            <w:r w:rsidR="00785E07" w:rsidRPr="004C7342">
              <w:rPr>
                <w:noProof/>
                <w:webHidden/>
                <w:color w:val="000000" w:themeColor="text1"/>
              </w:rPr>
            </w:r>
            <w:r w:rsidR="00785E07" w:rsidRPr="004C7342">
              <w:rPr>
                <w:noProof/>
                <w:webHidden/>
                <w:color w:val="000000" w:themeColor="text1"/>
              </w:rPr>
              <w:fldChar w:fldCharType="separate"/>
            </w:r>
            <w:r w:rsidR="00785E07" w:rsidRPr="004C7342">
              <w:rPr>
                <w:noProof/>
                <w:webHidden/>
                <w:color w:val="000000" w:themeColor="text1"/>
              </w:rPr>
              <w:t>8</w:t>
            </w:r>
            <w:r w:rsidR="00785E07" w:rsidRPr="004C7342">
              <w:rPr>
                <w:noProof/>
                <w:webHidden/>
                <w:color w:val="000000" w:themeColor="text1"/>
              </w:rPr>
              <w:fldChar w:fldCharType="end"/>
            </w:r>
          </w:hyperlink>
        </w:p>
        <w:p w14:paraId="271CD264" w14:textId="48F93CDB" w:rsidR="00E27272" w:rsidRPr="004C7342" w:rsidRDefault="00E27272" w:rsidP="00E27272">
          <w:pPr>
            <w:spacing w:line="240" w:lineRule="auto"/>
            <w:rPr>
              <w:color w:val="000000" w:themeColor="text1"/>
            </w:rPr>
          </w:pPr>
          <w:r w:rsidRPr="004C7342">
            <w:rPr>
              <w:rFonts w:ascii="Arial" w:hAnsi="Arial" w:cs="Arial"/>
              <w:b/>
              <w:bCs/>
              <w:color w:val="000000" w:themeColor="text1"/>
              <w:sz w:val="20"/>
              <w:szCs w:val="20"/>
            </w:rPr>
            <w:fldChar w:fldCharType="end"/>
          </w:r>
        </w:p>
      </w:sdtContent>
    </w:sdt>
    <w:p w14:paraId="735ACF91" w14:textId="77777777" w:rsidR="00E27272" w:rsidRPr="004C7342" w:rsidRDefault="00E27272" w:rsidP="008C4823">
      <w:pPr>
        <w:spacing w:line="360" w:lineRule="auto"/>
        <w:ind w:firstLine="709"/>
        <w:rPr>
          <w:rFonts w:ascii="Arial" w:hAnsi="Arial" w:cs="Arial"/>
          <w:color w:val="000000" w:themeColor="text1"/>
          <w:sz w:val="20"/>
          <w:szCs w:val="20"/>
          <w:lang w:val="en-US"/>
        </w:rPr>
      </w:pPr>
    </w:p>
    <w:p w14:paraId="44039265"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4C7342" w:rsidRDefault="008C4823" w:rsidP="008C4823">
      <w:pPr>
        <w:spacing w:line="360" w:lineRule="auto"/>
        <w:ind w:firstLine="709"/>
        <w:rPr>
          <w:rFonts w:ascii="Arial" w:hAnsi="Arial" w:cs="Arial"/>
          <w:color w:val="000000" w:themeColor="text1"/>
          <w:sz w:val="20"/>
          <w:szCs w:val="20"/>
          <w:lang w:val="en-US"/>
        </w:rPr>
      </w:pPr>
    </w:p>
    <w:p w14:paraId="0E518EE9" w14:textId="7DD9D2E7" w:rsidR="008C4823" w:rsidRPr="004C7342" w:rsidRDefault="008C4823" w:rsidP="00B24458">
      <w:pPr>
        <w:spacing w:line="360" w:lineRule="auto"/>
        <w:rPr>
          <w:rFonts w:ascii="Arial" w:hAnsi="Arial" w:cs="Arial"/>
          <w:color w:val="000000" w:themeColor="text1"/>
          <w:sz w:val="20"/>
          <w:szCs w:val="20"/>
          <w:lang w:val="en-US"/>
        </w:rPr>
      </w:pPr>
    </w:p>
    <w:p w14:paraId="287CD10B" w14:textId="576C66D7" w:rsidR="00E27272" w:rsidRPr="004C7342" w:rsidRDefault="00E27272" w:rsidP="00B24458">
      <w:pPr>
        <w:spacing w:line="360" w:lineRule="auto"/>
        <w:rPr>
          <w:rFonts w:ascii="Arial" w:hAnsi="Arial" w:cs="Arial"/>
          <w:color w:val="000000" w:themeColor="text1"/>
          <w:sz w:val="20"/>
          <w:szCs w:val="20"/>
          <w:lang w:val="en-US"/>
        </w:rPr>
      </w:pPr>
    </w:p>
    <w:p w14:paraId="74B229C2" w14:textId="71F8E7A4" w:rsidR="00E27272" w:rsidRPr="004C7342" w:rsidRDefault="00E27272" w:rsidP="00B24458">
      <w:pPr>
        <w:spacing w:line="360" w:lineRule="auto"/>
        <w:rPr>
          <w:rFonts w:ascii="Arial" w:hAnsi="Arial" w:cs="Arial"/>
          <w:color w:val="000000" w:themeColor="text1"/>
          <w:sz w:val="20"/>
          <w:szCs w:val="20"/>
          <w:lang w:val="en-US"/>
        </w:rPr>
      </w:pPr>
    </w:p>
    <w:p w14:paraId="1CFD9C97" w14:textId="45A97116" w:rsidR="00E27272" w:rsidRPr="004C7342" w:rsidRDefault="00E27272" w:rsidP="00B24458">
      <w:pPr>
        <w:spacing w:line="360" w:lineRule="auto"/>
        <w:rPr>
          <w:rFonts w:ascii="Arial" w:hAnsi="Arial" w:cs="Arial"/>
          <w:color w:val="000000" w:themeColor="text1"/>
          <w:sz w:val="20"/>
          <w:szCs w:val="20"/>
          <w:lang w:val="en-US"/>
        </w:rPr>
      </w:pPr>
    </w:p>
    <w:p w14:paraId="10643B9A" w14:textId="704F37EB" w:rsidR="00344DAC" w:rsidRPr="004C7342" w:rsidRDefault="00344DAC" w:rsidP="00B24458">
      <w:pPr>
        <w:spacing w:line="360" w:lineRule="auto"/>
        <w:rPr>
          <w:rFonts w:ascii="Arial" w:hAnsi="Arial" w:cs="Arial"/>
          <w:color w:val="000000" w:themeColor="text1"/>
          <w:sz w:val="20"/>
          <w:szCs w:val="20"/>
          <w:lang w:val="en-US"/>
        </w:rPr>
      </w:pPr>
    </w:p>
    <w:p w14:paraId="2A211C52" w14:textId="77777777" w:rsidR="00344DAC" w:rsidRPr="004C7342" w:rsidRDefault="00344DAC" w:rsidP="00B24458">
      <w:pPr>
        <w:spacing w:line="360" w:lineRule="auto"/>
        <w:rPr>
          <w:rFonts w:ascii="Arial" w:hAnsi="Arial" w:cs="Arial"/>
          <w:color w:val="000000" w:themeColor="text1"/>
          <w:sz w:val="20"/>
          <w:szCs w:val="20"/>
          <w:lang w:val="en-US"/>
        </w:rPr>
      </w:pPr>
    </w:p>
    <w:p w14:paraId="4F334969" w14:textId="7D941DD4" w:rsidR="00E27272" w:rsidRPr="004C7342" w:rsidRDefault="00E27272" w:rsidP="00B24458">
      <w:pPr>
        <w:spacing w:line="360" w:lineRule="auto"/>
        <w:rPr>
          <w:rFonts w:ascii="Arial" w:hAnsi="Arial" w:cs="Arial"/>
          <w:color w:val="000000" w:themeColor="text1"/>
          <w:sz w:val="20"/>
          <w:szCs w:val="20"/>
          <w:lang w:val="en-US"/>
        </w:rPr>
      </w:pPr>
    </w:p>
    <w:p w14:paraId="3649424E" w14:textId="77777777" w:rsidR="00E27272" w:rsidRPr="004C7342" w:rsidRDefault="00E27272" w:rsidP="00B24458">
      <w:pPr>
        <w:spacing w:line="360" w:lineRule="auto"/>
        <w:rPr>
          <w:rFonts w:ascii="Arial" w:hAnsi="Arial" w:cs="Arial"/>
          <w:color w:val="000000" w:themeColor="text1"/>
          <w:sz w:val="20"/>
          <w:szCs w:val="20"/>
          <w:lang w:val="en-US"/>
        </w:rPr>
      </w:pPr>
    </w:p>
    <w:p w14:paraId="749904F2" w14:textId="226A5B51" w:rsidR="008C4823" w:rsidRPr="004C7342" w:rsidRDefault="008C4823" w:rsidP="00D11AE8">
      <w:pPr>
        <w:pStyle w:val="Nagwek1"/>
        <w:spacing w:line="360" w:lineRule="auto"/>
        <w:ind w:firstLine="709"/>
        <w:jc w:val="both"/>
        <w:rPr>
          <w:rFonts w:ascii="Arial" w:hAnsi="Arial" w:cs="Arial"/>
          <w:b/>
          <w:bCs/>
          <w:color w:val="000000" w:themeColor="text1"/>
          <w:sz w:val="28"/>
          <w:szCs w:val="28"/>
        </w:rPr>
      </w:pPr>
      <w:bookmarkStart w:id="0" w:name="_Toc115642838"/>
      <w:r w:rsidRPr="004C7342">
        <w:rPr>
          <w:rFonts w:ascii="Arial" w:hAnsi="Arial" w:cs="Arial"/>
          <w:b/>
          <w:bCs/>
          <w:color w:val="000000" w:themeColor="text1"/>
          <w:sz w:val="28"/>
          <w:szCs w:val="28"/>
        </w:rPr>
        <w:lastRenderedPageBreak/>
        <w:t>1.</w:t>
      </w:r>
      <w:r w:rsidRPr="004C7342">
        <w:rPr>
          <w:rFonts w:ascii="Arial" w:hAnsi="Arial" w:cs="Arial"/>
          <w:b/>
          <w:bCs/>
          <w:color w:val="000000" w:themeColor="text1"/>
          <w:sz w:val="28"/>
          <w:szCs w:val="28"/>
        </w:rPr>
        <w:tab/>
        <w:t>Wstęp</w:t>
      </w:r>
      <w:bookmarkEnd w:id="0"/>
    </w:p>
    <w:p w14:paraId="4A94BAC0" w14:textId="0BD1A421" w:rsidR="008C4823" w:rsidRPr="004C7342" w:rsidRDefault="008C4823" w:rsidP="00FD7ABB">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4C7342"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1" w:name="_Toc115642839"/>
      <w:r w:rsidRPr="004C7342">
        <w:rPr>
          <w:rFonts w:ascii="Arial" w:hAnsi="Arial" w:cs="Arial"/>
          <w:b/>
          <w:bCs/>
          <w:i/>
          <w:iCs/>
          <w:color w:val="000000" w:themeColor="text1"/>
          <w:sz w:val="20"/>
          <w:szCs w:val="20"/>
        </w:rPr>
        <w:t>1.1.</w:t>
      </w:r>
      <w:r w:rsidRPr="004C7342">
        <w:rPr>
          <w:rFonts w:ascii="Arial" w:hAnsi="Arial" w:cs="Arial"/>
          <w:b/>
          <w:bCs/>
          <w:i/>
          <w:iCs/>
          <w:color w:val="000000" w:themeColor="text1"/>
          <w:sz w:val="20"/>
          <w:szCs w:val="20"/>
        </w:rPr>
        <w:tab/>
        <w:t>Aplikacja internetowa</w:t>
      </w:r>
      <w:bookmarkEnd w:id="1"/>
    </w:p>
    <w:p w14:paraId="74A439BB" w14:textId="4F2E3603" w:rsidR="008C4823" w:rsidRPr="004C7342" w:rsidRDefault="008C482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4C7342" w:rsidRDefault="008A0322"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4C7342" w:rsidRDefault="008C482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4C7342">
        <w:rPr>
          <w:rFonts w:ascii="Arial" w:hAnsi="Arial" w:cs="Arial"/>
          <w:color w:val="000000" w:themeColor="text1"/>
          <w:sz w:val="20"/>
          <w:szCs w:val="20"/>
        </w:rPr>
        <w:t xml:space="preserve"> Aplikacje webowe nie wymagają instalacji oraz aktualizacji </w:t>
      </w:r>
      <w:r w:rsidR="00AB57FC" w:rsidRPr="004C7342">
        <w:rPr>
          <w:rFonts w:ascii="Arial" w:hAnsi="Arial" w:cs="Arial"/>
          <w:color w:val="000000" w:themeColor="text1"/>
          <w:sz w:val="20"/>
          <w:szCs w:val="20"/>
        </w:rPr>
        <w:t>(wdrażania</w:t>
      </w:r>
      <w:r w:rsidR="008A0322" w:rsidRPr="004C7342">
        <w:rPr>
          <w:rFonts w:ascii="Arial" w:hAnsi="Arial" w:cs="Arial"/>
          <w:color w:val="000000" w:themeColor="text1"/>
          <w:sz w:val="20"/>
          <w:szCs w:val="20"/>
        </w:rPr>
        <w:t xml:space="preserve"> i </w:t>
      </w:r>
      <w:r w:rsidR="00AB57FC" w:rsidRPr="004C7342">
        <w:rPr>
          <w:rFonts w:ascii="Arial" w:hAnsi="Arial" w:cs="Arial"/>
          <w:color w:val="000000" w:themeColor="text1"/>
          <w:sz w:val="20"/>
          <w:szCs w:val="20"/>
        </w:rPr>
        <w:t>utrzymania)</w:t>
      </w:r>
      <w:r w:rsidR="008A0322" w:rsidRPr="004C7342">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4C7342">
        <w:rPr>
          <w:rFonts w:ascii="Arial" w:hAnsi="Arial" w:cs="Arial"/>
          <w:color w:val="000000" w:themeColor="text1"/>
          <w:sz w:val="20"/>
          <w:szCs w:val="20"/>
        </w:rPr>
        <w:t>(np.</w:t>
      </w:r>
      <w:r w:rsidR="008A0322" w:rsidRPr="004C7342">
        <w:rPr>
          <w:rFonts w:ascii="Arial" w:hAnsi="Arial" w:cs="Arial"/>
          <w:color w:val="000000" w:themeColor="text1"/>
          <w:sz w:val="20"/>
          <w:szCs w:val="20"/>
        </w:rPr>
        <w:t xml:space="preserve"> Google Store, Apple </w:t>
      </w:r>
      <w:r w:rsidR="00AB57FC" w:rsidRPr="004C7342">
        <w:rPr>
          <w:rFonts w:ascii="Arial" w:hAnsi="Arial" w:cs="Arial"/>
          <w:color w:val="000000" w:themeColor="text1"/>
          <w:sz w:val="20"/>
          <w:szCs w:val="20"/>
        </w:rPr>
        <w:t>Store)</w:t>
      </w:r>
      <w:r w:rsidR="008A0322" w:rsidRPr="004C7342">
        <w:rPr>
          <w:rFonts w:ascii="Arial" w:hAnsi="Arial" w:cs="Arial"/>
          <w:color w:val="000000" w:themeColor="text1"/>
          <w:sz w:val="20"/>
          <w:szCs w:val="20"/>
        </w:rPr>
        <w:t>.</w:t>
      </w:r>
    </w:p>
    <w:p w14:paraId="458D4A69" w14:textId="79EF8DAC" w:rsidR="008C4823" w:rsidRPr="004C7342" w:rsidRDefault="008C4823" w:rsidP="00FD7ABB">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4C7342">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4C7342">
        <w:rPr>
          <w:rFonts w:ascii="Arial" w:hAnsi="Arial" w:cs="Arial"/>
          <w:color w:val="000000" w:themeColor="text1"/>
          <w:sz w:val="20"/>
          <w:szCs w:val="20"/>
        </w:rPr>
        <w:t>(np.</w:t>
      </w:r>
      <w:r w:rsidR="008A0322" w:rsidRPr="004C7342">
        <w:rPr>
          <w:rFonts w:ascii="Arial" w:hAnsi="Arial" w:cs="Arial"/>
          <w:color w:val="000000" w:themeColor="text1"/>
          <w:sz w:val="20"/>
          <w:szCs w:val="20"/>
        </w:rPr>
        <w:t xml:space="preserve"> aplikacja desktopowa nadal składowałaby dane na centralnym </w:t>
      </w:r>
      <w:r w:rsidR="00AB57FC" w:rsidRPr="004C7342">
        <w:rPr>
          <w:rFonts w:ascii="Arial" w:hAnsi="Arial" w:cs="Arial"/>
          <w:color w:val="000000" w:themeColor="text1"/>
          <w:sz w:val="20"/>
          <w:szCs w:val="20"/>
        </w:rPr>
        <w:t>serwerze)</w:t>
      </w:r>
      <w:r w:rsidR="008A0322" w:rsidRPr="004C7342">
        <w:rPr>
          <w:rFonts w:ascii="Arial" w:hAnsi="Arial" w:cs="Arial"/>
          <w:color w:val="000000" w:themeColor="text1"/>
          <w:sz w:val="20"/>
          <w:szCs w:val="20"/>
        </w:rPr>
        <w:t>. W takiej architekturze utrata urządzenia byłaby jednoznaczna z utratą wszystkich danych.</w:t>
      </w:r>
    </w:p>
    <w:p w14:paraId="52E24020" w14:textId="227C0199"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2" w:name="_Toc115642840"/>
      <w:r w:rsidRPr="004C7342">
        <w:rPr>
          <w:rFonts w:ascii="Arial" w:hAnsi="Arial" w:cs="Arial"/>
          <w:b/>
          <w:bCs/>
          <w:i/>
          <w:iCs/>
          <w:color w:val="000000" w:themeColor="text1"/>
          <w:sz w:val="20"/>
          <w:szCs w:val="20"/>
        </w:rPr>
        <w:t>1.2.</w:t>
      </w:r>
      <w:r w:rsidRPr="004C7342">
        <w:rPr>
          <w:rFonts w:ascii="Arial" w:hAnsi="Arial" w:cs="Arial"/>
          <w:b/>
          <w:bCs/>
          <w:i/>
          <w:iCs/>
          <w:color w:val="000000" w:themeColor="text1"/>
          <w:sz w:val="20"/>
          <w:szCs w:val="20"/>
        </w:rPr>
        <w:tab/>
        <w:t>Cel projektowania aplikacji</w:t>
      </w:r>
      <w:bookmarkEnd w:id="2"/>
      <w:r w:rsidRPr="004C7342">
        <w:rPr>
          <w:rFonts w:ascii="Arial" w:hAnsi="Arial" w:cs="Arial"/>
          <w:b/>
          <w:bCs/>
          <w:i/>
          <w:iCs/>
          <w:color w:val="000000" w:themeColor="text1"/>
          <w:sz w:val="20"/>
          <w:szCs w:val="20"/>
        </w:rPr>
        <w:t xml:space="preserve"> </w:t>
      </w:r>
    </w:p>
    <w:p w14:paraId="4CC2ED2E" w14:textId="77777777" w:rsidR="008C4823" w:rsidRPr="004C7342" w:rsidRDefault="008C482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761B0647" w:rsidR="008C4823" w:rsidRPr="004C7342" w:rsidRDefault="008C4823" w:rsidP="00FD7ABB">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W osiągnięciu celu pomogą nowe technologie programistyczne tj. C# - .Net.</w:t>
      </w:r>
    </w:p>
    <w:p w14:paraId="72DB2CDB" w14:textId="1768972B"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3" w:name="_Toc115642841"/>
      <w:r w:rsidRPr="004C7342">
        <w:rPr>
          <w:rFonts w:ascii="Arial" w:hAnsi="Arial" w:cs="Arial"/>
          <w:b/>
          <w:bCs/>
          <w:i/>
          <w:iCs/>
          <w:color w:val="000000" w:themeColor="text1"/>
          <w:sz w:val="20"/>
          <w:szCs w:val="20"/>
          <w:highlight w:val="yellow"/>
        </w:rPr>
        <w:lastRenderedPageBreak/>
        <w:t>1.3.</w:t>
      </w:r>
      <w:r w:rsidRPr="004C7342">
        <w:rPr>
          <w:rFonts w:ascii="Arial" w:hAnsi="Arial" w:cs="Arial"/>
          <w:b/>
          <w:bCs/>
          <w:i/>
          <w:iCs/>
          <w:color w:val="000000" w:themeColor="text1"/>
          <w:sz w:val="20"/>
          <w:szCs w:val="20"/>
          <w:highlight w:val="yellow"/>
        </w:rPr>
        <w:tab/>
        <w:t>Podział pracy</w:t>
      </w:r>
      <w:bookmarkEnd w:id="3"/>
      <w:r w:rsidRPr="004C7342">
        <w:rPr>
          <w:rFonts w:ascii="Arial" w:hAnsi="Arial" w:cs="Arial"/>
          <w:b/>
          <w:bCs/>
          <w:i/>
          <w:iCs/>
          <w:color w:val="000000" w:themeColor="text1"/>
          <w:sz w:val="20"/>
          <w:szCs w:val="20"/>
        </w:rPr>
        <w:t xml:space="preserve"> </w:t>
      </w:r>
    </w:p>
    <w:p w14:paraId="5D54B389" w14:textId="77777777" w:rsidR="008C4823" w:rsidRPr="004C7342" w:rsidRDefault="008C482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highlight w:val="yellow"/>
        </w:rPr>
        <w:t>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w:t>
      </w:r>
      <w:r w:rsidRPr="004C7342">
        <w:rPr>
          <w:rFonts w:ascii="Arial" w:hAnsi="Arial" w:cs="Arial"/>
          <w:color w:val="000000" w:themeColor="text1"/>
          <w:sz w:val="20"/>
          <w:szCs w:val="20"/>
        </w:rPr>
        <w:t xml:space="preserve"> </w:t>
      </w:r>
    </w:p>
    <w:p w14:paraId="488E2C1E" w14:textId="76FE5DFC" w:rsidR="008C4823" w:rsidRPr="004C7342" w:rsidRDefault="008C4823" w:rsidP="00D11AE8">
      <w:pPr>
        <w:pStyle w:val="Nagwek1"/>
        <w:spacing w:line="360" w:lineRule="auto"/>
        <w:ind w:firstLine="709"/>
        <w:jc w:val="both"/>
        <w:rPr>
          <w:rFonts w:ascii="Arial" w:hAnsi="Arial" w:cs="Arial"/>
          <w:b/>
          <w:bCs/>
          <w:color w:val="000000" w:themeColor="text1"/>
          <w:sz w:val="18"/>
          <w:szCs w:val="18"/>
        </w:rPr>
      </w:pPr>
      <w:bookmarkStart w:id="4" w:name="_Toc115642842"/>
      <w:r w:rsidRPr="004C7342">
        <w:rPr>
          <w:rFonts w:ascii="Arial" w:hAnsi="Arial" w:cs="Arial"/>
          <w:b/>
          <w:bCs/>
          <w:color w:val="000000" w:themeColor="text1"/>
          <w:sz w:val="28"/>
          <w:szCs w:val="28"/>
        </w:rPr>
        <w:t>2.</w:t>
      </w:r>
      <w:r w:rsidRPr="004C7342">
        <w:rPr>
          <w:rFonts w:ascii="Arial" w:hAnsi="Arial" w:cs="Arial"/>
          <w:b/>
          <w:bCs/>
          <w:color w:val="000000" w:themeColor="text1"/>
          <w:sz w:val="18"/>
          <w:szCs w:val="18"/>
        </w:rPr>
        <w:tab/>
      </w:r>
      <w:r w:rsidRPr="004C7342">
        <w:rPr>
          <w:rFonts w:ascii="Arial" w:hAnsi="Arial" w:cs="Arial"/>
          <w:b/>
          <w:bCs/>
          <w:color w:val="000000" w:themeColor="text1"/>
          <w:sz w:val="28"/>
          <w:szCs w:val="28"/>
        </w:rPr>
        <w:t>Specyfikacja wymagań</w:t>
      </w:r>
      <w:bookmarkEnd w:id="4"/>
    </w:p>
    <w:p w14:paraId="113F5B56" w14:textId="77777777" w:rsidR="008C4823" w:rsidRPr="004C7342" w:rsidRDefault="008C482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4C7342"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5" w:name="_Toc115642843"/>
      <w:r w:rsidRPr="004C7342">
        <w:rPr>
          <w:rFonts w:ascii="Arial" w:hAnsi="Arial" w:cs="Arial"/>
          <w:b/>
          <w:bCs/>
          <w:i/>
          <w:iCs/>
          <w:color w:val="000000" w:themeColor="text1"/>
          <w:sz w:val="20"/>
          <w:szCs w:val="20"/>
        </w:rPr>
        <w:t>2.1.</w:t>
      </w:r>
      <w:r w:rsidRPr="004C7342">
        <w:rPr>
          <w:rFonts w:ascii="Arial" w:hAnsi="Arial" w:cs="Arial"/>
          <w:b/>
          <w:bCs/>
          <w:i/>
          <w:iCs/>
          <w:color w:val="000000" w:themeColor="text1"/>
          <w:sz w:val="20"/>
          <w:szCs w:val="20"/>
        </w:rPr>
        <w:tab/>
        <w:t>Wymagania biznesowe</w:t>
      </w:r>
      <w:bookmarkEnd w:id="5"/>
    </w:p>
    <w:p w14:paraId="394D0324" w14:textId="05CCC94F" w:rsidR="00A979DB" w:rsidRPr="004C7342" w:rsidRDefault="00A979DB" w:rsidP="00FD7ABB">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Nazwa aplikacji to Ewidencja Roślin. Oprogramowanie ma za zadanie ułatwić utrzymanie / ewidencję roślin</w:t>
      </w:r>
      <w:r w:rsidR="00A722B8" w:rsidRPr="004C7342">
        <w:rPr>
          <w:rFonts w:ascii="Arial" w:hAnsi="Arial" w:cs="Arial"/>
          <w:color w:val="000000" w:themeColor="text1"/>
          <w:sz w:val="20"/>
          <w:szCs w:val="20"/>
        </w:rPr>
        <w:t xml:space="preserve">. </w:t>
      </w:r>
      <w:r w:rsidR="00AB57FC" w:rsidRPr="004C7342">
        <w:rPr>
          <w:rFonts w:ascii="Arial" w:hAnsi="Arial" w:cs="Arial"/>
          <w:color w:val="000000" w:themeColor="text1"/>
          <w:sz w:val="20"/>
          <w:szCs w:val="20"/>
        </w:rPr>
        <w:t xml:space="preserve">W rozdziale omawiane są wymagania </w:t>
      </w:r>
      <w:r w:rsidRPr="004C7342">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6" w:name="_Toc115642844"/>
      <w:r w:rsidRPr="004C7342">
        <w:rPr>
          <w:rFonts w:ascii="Arial" w:hAnsi="Arial" w:cs="Arial"/>
          <w:b/>
          <w:bCs/>
          <w:i/>
          <w:iCs/>
          <w:color w:val="000000" w:themeColor="text1"/>
          <w:sz w:val="20"/>
          <w:szCs w:val="20"/>
        </w:rPr>
        <w:t>2.2.</w:t>
      </w:r>
      <w:r w:rsidRPr="004C7342">
        <w:rPr>
          <w:rFonts w:ascii="Arial" w:hAnsi="Arial" w:cs="Arial"/>
          <w:b/>
          <w:bCs/>
          <w:i/>
          <w:iCs/>
          <w:color w:val="000000" w:themeColor="text1"/>
          <w:sz w:val="20"/>
          <w:szCs w:val="20"/>
        </w:rPr>
        <w:tab/>
        <w:t>Dziedzinowy słownik pojęć</w:t>
      </w:r>
      <w:bookmarkEnd w:id="6"/>
    </w:p>
    <w:p w14:paraId="3306A196" w14:textId="08B580E9" w:rsidR="00305A2F" w:rsidRPr="004C7342" w:rsidRDefault="00A979DB"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Użytkownik systemu – osoba korzystająca z aplikacji do utrzymania / ewidencji roślin.</w:t>
      </w:r>
    </w:p>
    <w:p w14:paraId="65819BA3" w14:textId="489A7250" w:rsidR="008C4823" w:rsidRPr="004C7342" w:rsidRDefault="006469D5"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sym w:font="Wingdings" w:char="F0E0"/>
      </w:r>
      <w:r w:rsidRPr="004C7342">
        <w:rPr>
          <w:rFonts w:ascii="Arial" w:hAnsi="Arial" w:cs="Arial"/>
          <w:color w:val="000000" w:themeColor="text1"/>
          <w:sz w:val="20"/>
          <w:szCs w:val="20"/>
        </w:rPr>
        <w:t xml:space="preserve">  </w:t>
      </w:r>
      <w:r w:rsidRPr="004C7342">
        <w:rPr>
          <w:rFonts w:ascii="Arial" w:hAnsi="Arial" w:cs="Arial"/>
          <w:color w:val="000000" w:themeColor="text1"/>
          <w:sz w:val="20"/>
          <w:szCs w:val="20"/>
        </w:rPr>
        <w:sym w:font="Wingdings" w:char="F0E0"/>
      </w:r>
      <w:r w:rsidRPr="004C7342">
        <w:rPr>
          <w:rFonts w:ascii="Arial" w:hAnsi="Arial" w:cs="Arial"/>
          <w:color w:val="000000" w:themeColor="text1"/>
          <w:sz w:val="20"/>
          <w:szCs w:val="20"/>
        </w:rPr>
        <w:t xml:space="preserve">  dopisać  </w:t>
      </w:r>
      <w:r w:rsidRPr="004C7342">
        <w:rPr>
          <w:rFonts w:ascii="Arial" w:hAnsi="Arial" w:cs="Arial"/>
          <w:color w:val="000000" w:themeColor="text1"/>
          <w:sz w:val="20"/>
          <w:szCs w:val="20"/>
        </w:rPr>
        <w:sym w:font="Wingdings" w:char="F0DF"/>
      </w:r>
      <w:r w:rsidRPr="004C7342">
        <w:rPr>
          <w:rFonts w:ascii="Arial" w:hAnsi="Arial" w:cs="Arial"/>
          <w:color w:val="000000" w:themeColor="text1"/>
          <w:sz w:val="20"/>
          <w:szCs w:val="20"/>
        </w:rPr>
        <w:t xml:space="preserve">  </w:t>
      </w:r>
      <w:r w:rsidRPr="004C7342">
        <w:rPr>
          <w:rFonts w:ascii="Arial" w:hAnsi="Arial" w:cs="Arial"/>
          <w:color w:val="000000" w:themeColor="text1"/>
          <w:sz w:val="20"/>
          <w:szCs w:val="20"/>
        </w:rPr>
        <w:sym w:font="Wingdings" w:char="F0DF"/>
      </w:r>
      <w:r w:rsidRPr="004C7342">
        <w:rPr>
          <w:rFonts w:ascii="Arial" w:hAnsi="Arial" w:cs="Arial"/>
          <w:color w:val="000000" w:themeColor="text1"/>
          <w:sz w:val="20"/>
          <w:szCs w:val="20"/>
        </w:rPr>
        <w:t xml:space="preserve">  </w:t>
      </w:r>
    </w:p>
    <w:p w14:paraId="08EAB687" w14:textId="101B5679" w:rsidR="008C4823" w:rsidRPr="004C7342" w:rsidRDefault="008C4823" w:rsidP="00D11AE8">
      <w:pPr>
        <w:pStyle w:val="Nagwek2"/>
        <w:spacing w:line="360" w:lineRule="auto"/>
        <w:ind w:firstLine="709"/>
        <w:jc w:val="both"/>
        <w:rPr>
          <w:rFonts w:ascii="Arial" w:hAnsi="Arial" w:cs="Arial"/>
          <w:b/>
          <w:bCs/>
          <w:i/>
          <w:iCs/>
          <w:color w:val="000000" w:themeColor="text1"/>
          <w:sz w:val="20"/>
          <w:szCs w:val="20"/>
        </w:rPr>
      </w:pPr>
      <w:bookmarkStart w:id="7" w:name="_Toc115642845"/>
      <w:r w:rsidRPr="004C7342">
        <w:rPr>
          <w:rFonts w:ascii="Arial" w:hAnsi="Arial" w:cs="Arial"/>
          <w:b/>
          <w:bCs/>
          <w:i/>
          <w:iCs/>
          <w:color w:val="000000" w:themeColor="text1"/>
          <w:sz w:val="20"/>
          <w:szCs w:val="20"/>
        </w:rPr>
        <w:t>2.3.</w:t>
      </w:r>
      <w:r w:rsidRPr="004C7342">
        <w:rPr>
          <w:rFonts w:ascii="Arial" w:hAnsi="Arial" w:cs="Arial"/>
          <w:b/>
          <w:bCs/>
          <w:i/>
          <w:iCs/>
          <w:color w:val="000000" w:themeColor="text1"/>
          <w:sz w:val="20"/>
          <w:szCs w:val="20"/>
        </w:rPr>
        <w:tab/>
        <w:t>Wymagania funkcjonalne użytkownika</w:t>
      </w:r>
      <w:bookmarkEnd w:id="7"/>
    </w:p>
    <w:p w14:paraId="523EF4F1" w14:textId="04AFBF4C" w:rsidR="00705139" w:rsidRPr="004C7342" w:rsidRDefault="00A979DB"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W1.</w:t>
      </w:r>
    </w:p>
    <w:p w14:paraId="654A7DAE" w14:textId="3008A9B4" w:rsidR="00705139" w:rsidRPr="004C7342" w:rsidRDefault="00705139"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4C7342">
        <w:rPr>
          <w:rFonts w:ascii="Arial" w:hAnsi="Arial" w:cs="Arial"/>
          <w:color w:val="000000" w:themeColor="text1"/>
          <w:sz w:val="20"/>
          <w:szCs w:val="20"/>
        </w:rPr>
        <w:t xml:space="preserve"> </w:t>
      </w:r>
    </w:p>
    <w:p w14:paraId="2E306BFB" w14:textId="038F65E3" w:rsidR="00A979DB" w:rsidRPr="004C7342" w:rsidRDefault="00A979DB"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W2.</w:t>
      </w:r>
    </w:p>
    <w:p w14:paraId="675E18C5" w14:textId="576328A5" w:rsidR="00705139" w:rsidRPr="004C7342" w:rsidRDefault="00705139"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4C7342">
        <w:rPr>
          <w:rFonts w:ascii="Arial" w:hAnsi="Arial" w:cs="Arial"/>
          <w:color w:val="000000" w:themeColor="text1"/>
          <w:sz w:val="20"/>
          <w:szCs w:val="20"/>
        </w:rPr>
        <w:t>/ Wylogowanie z aplikacji – rezygnacja z uprzednio uzyskanego w skute logowania dostępu do konta.</w:t>
      </w:r>
    </w:p>
    <w:p w14:paraId="7C5899BB" w14:textId="2BA5E696" w:rsidR="00171507" w:rsidRPr="004C7342" w:rsidRDefault="00171507"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W3. </w:t>
      </w:r>
    </w:p>
    <w:p w14:paraId="350E38F1" w14:textId="4690F94A" w:rsidR="00C7285D" w:rsidRPr="004C7342" w:rsidRDefault="00C7285D"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Usuwanie konta użytkownika – usunięcie informacji o użytkowniku z bazy danych.</w:t>
      </w:r>
    </w:p>
    <w:p w14:paraId="319D16B7" w14:textId="3A52140C" w:rsidR="00171507" w:rsidRPr="004C7342" w:rsidRDefault="00171507"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W4. </w:t>
      </w:r>
    </w:p>
    <w:p w14:paraId="17CB457E" w14:textId="4FB8DD9C" w:rsidR="00B24458" w:rsidRPr="004C7342" w:rsidRDefault="00C7285D"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Zmiana hasła do konta – wpisanie nowego hasła użytkownikowi w celu zmiany danych logowania do konta.</w:t>
      </w:r>
    </w:p>
    <w:p w14:paraId="609F5DC6" w14:textId="2172841C" w:rsidR="00B24458" w:rsidRPr="004C7342" w:rsidRDefault="00B24458" w:rsidP="00D11AE8">
      <w:pPr>
        <w:pStyle w:val="Nagwek2"/>
        <w:spacing w:line="360" w:lineRule="auto"/>
        <w:ind w:firstLine="709"/>
        <w:jc w:val="both"/>
        <w:rPr>
          <w:rFonts w:ascii="Arial" w:hAnsi="Arial" w:cs="Arial"/>
          <w:b/>
          <w:bCs/>
          <w:i/>
          <w:iCs/>
          <w:color w:val="000000" w:themeColor="text1"/>
          <w:sz w:val="20"/>
          <w:szCs w:val="20"/>
        </w:rPr>
      </w:pPr>
      <w:bookmarkStart w:id="8" w:name="_Toc115642846"/>
      <w:r w:rsidRPr="004C7342">
        <w:rPr>
          <w:rFonts w:ascii="Arial" w:hAnsi="Arial" w:cs="Arial"/>
          <w:b/>
          <w:bCs/>
          <w:i/>
          <w:iCs/>
          <w:color w:val="000000" w:themeColor="text1"/>
          <w:sz w:val="20"/>
          <w:szCs w:val="20"/>
        </w:rPr>
        <w:t>2.4. Wymagania niefunkcjonalne użytkownika</w:t>
      </w:r>
      <w:bookmarkEnd w:id="8"/>
    </w:p>
    <w:p w14:paraId="3F31099F" w14:textId="77777777" w:rsidR="00737083" w:rsidRPr="004C7342" w:rsidRDefault="00737083"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WNU1. </w:t>
      </w:r>
    </w:p>
    <w:p w14:paraId="116280F3" w14:textId="1D761B69" w:rsidR="00A722B8" w:rsidRPr="004C7342" w:rsidRDefault="00A722B8"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lastRenderedPageBreak/>
        <w:t>Aplikacja powinna odpowiadać aktualnym standardom sieciowym i wytycznym dla dostępności treści internetowych – ma prawidłowo wyświetlać się w różnych przeglądarkach:</w:t>
      </w:r>
    </w:p>
    <w:p w14:paraId="6F0249DE" w14:textId="77777777" w:rsidR="00737083" w:rsidRPr="004C7342"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Google Chrome</w:t>
      </w:r>
    </w:p>
    <w:p w14:paraId="45D8C1FC" w14:textId="5C5943AA" w:rsidR="00737083" w:rsidRPr="004C7342"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Microsoft Edge</w:t>
      </w:r>
    </w:p>
    <w:p w14:paraId="6785B370" w14:textId="29019538" w:rsidR="00D11AE8" w:rsidRPr="004C7342" w:rsidRDefault="00D11AE8" w:rsidP="00D11AE8">
      <w:pPr>
        <w:pStyle w:val="Akapitzlist"/>
        <w:numPr>
          <w:ilvl w:val="0"/>
          <w:numId w:val="1"/>
        </w:num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Mozilla Fire</w:t>
      </w:r>
      <w:r w:rsidR="008C4F71" w:rsidRPr="004C7342">
        <w:rPr>
          <w:rFonts w:ascii="Arial" w:hAnsi="Arial" w:cs="Arial"/>
          <w:color w:val="000000" w:themeColor="text1"/>
          <w:sz w:val="20"/>
          <w:szCs w:val="20"/>
        </w:rPr>
        <w:t>F</w:t>
      </w:r>
      <w:r w:rsidRPr="004C7342">
        <w:rPr>
          <w:rFonts w:ascii="Arial" w:hAnsi="Arial" w:cs="Arial"/>
          <w:color w:val="000000" w:themeColor="text1"/>
          <w:sz w:val="20"/>
          <w:szCs w:val="20"/>
        </w:rPr>
        <w:t>ox</w:t>
      </w:r>
    </w:p>
    <w:p w14:paraId="4142EAA8" w14:textId="77777777" w:rsidR="00737083" w:rsidRPr="004C7342" w:rsidRDefault="00737083" w:rsidP="00D11AE8">
      <w:pPr>
        <w:spacing w:line="360" w:lineRule="auto"/>
        <w:ind w:firstLine="709"/>
        <w:jc w:val="both"/>
        <w:rPr>
          <w:rFonts w:ascii="Arial" w:hAnsi="Arial" w:cs="Arial"/>
          <w:b/>
          <w:bCs/>
          <w:color w:val="000000" w:themeColor="text1"/>
          <w:sz w:val="20"/>
          <w:szCs w:val="20"/>
        </w:rPr>
      </w:pPr>
    </w:p>
    <w:p w14:paraId="478D169A" w14:textId="45F02FD0" w:rsidR="00737083" w:rsidRPr="004C7342" w:rsidRDefault="00737083" w:rsidP="00D11AE8">
      <w:pPr>
        <w:pStyle w:val="Nagwek2"/>
        <w:spacing w:line="360" w:lineRule="auto"/>
        <w:ind w:firstLine="709"/>
        <w:jc w:val="both"/>
        <w:rPr>
          <w:rFonts w:ascii="Arial" w:hAnsi="Arial" w:cs="Arial"/>
          <w:b/>
          <w:bCs/>
          <w:i/>
          <w:iCs/>
          <w:color w:val="000000" w:themeColor="text1"/>
          <w:sz w:val="20"/>
          <w:szCs w:val="20"/>
        </w:rPr>
      </w:pPr>
      <w:bookmarkStart w:id="9" w:name="_Toc115642847"/>
      <w:r w:rsidRPr="004C7342">
        <w:rPr>
          <w:rFonts w:ascii="Arial" w:hAnsi="Arial" w:cs="Arial"/>
          <w:b/>
          <w:bCs/>
          <w:i/>
          <w:iCs/>
          <w:color w:val="000000" w:themeColor="text1"/>
          <w:sz w:val="20"/>
          <w:szCs w:val="20"/>
        </w:rPr>
        <w:t xml:space="preserve">2.5. Wymagania niefunkcjonalne </w:t>
      </w:r>
      <w:r w:rsidR="00BB25C6" w:rsidRPr="004C7342">
        <w:rPr>
          <w:rFonts w:ascii="Arial" w:hAnsi="Arial" w:cs="Arial"/>
          <w:b/>
          <w:bCs/>
          <w:i/>
          <w:iCs/>
          <w:color w:val="000000" w:themeColor="text1"/>
          <w:sz w:val="20"/>
          <w:szCs w:val="20"/>
        </w:rPr>
        <w:t>systemowe</w:t>
      </w:r>
      <w:bookmarkEnd w:id="9"/>
    </w:p>
    <w:p w14:paraId="4D8B9421" w14:textId="0E0E3034" w:rsidR="00737083" w:rsidRPr="004C7342" w:rsidRDefault="00737083"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WNS1. </w:t>
      </w:r>
    </w:p>
    <w:p w14:paraId="515BED2B" w14:textId="2A670AC4" w:rsidR="00737083" w:rsidRPr="004C7342" w:rsidRDefault="00737083"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Aplikacja powinna korzystać z dostępnych </w:t>
      </w:r>
      <w:r w:rsidR="00BB25C6" w:rsidRPr="004C7342">
        <w:rPr>
          <w:rFonts w:ascii="Arial" w:hAnsi="Arial" w:cs="Arial"/>
          <w:color w:val="000000" w:themeColor="text1"/>
          <w:sz w:val="20"/>
          <w:szCs w:val="20"/>
        </w:rPr>
        <w:t>darmowych rozwiązań systemów informatycznych.</w:t>
      </w:r>
    </w:p>
    <w:p w14:paraId="4E14D0A0" w14:textId="5CBFAAD6" w:rsidR="00BB25C6" w:rsidRPr="004C7342" w:rsidRDefault="00BB25C6"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WNS2. </w:t>
      </w:r>
    </w:p>
    <w:p w14:paraId="4009A963" w14:textId="2CF7FA29" w:rsidR="00BB25C6" w:rsidRPr="004C7342" w:rsidRDefault="00BB25C6"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Aplikacja powinna być wieloplatformowa. </w:t>
      </w:r>
    </w:p>
    <w:p w14:paraId="4044B310" w14:textId="2F5E3529" w:rsidR="00BB25C6" w:rsidRPr="004C7342" w:rsidRDefault="00BB25C6"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WNS3.</w:t>
      </w:r>
    </w:p>
    <w:p w14:paraId="4C2A1FBD" w14:textId="4D0C0374" w:rsidR="00D758AA" w:rsidRPr="004C7342" w:rsidRDefault="00D758AA"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p>
    <w:p w14:paraId="60ED6257" w14:textId="2ABB3AF2" w:rsidR="00D758AA" w:rsidRPr="004C7342" w:rsidRDefault="00D758AA"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WNS4. </w:t>
      </w:r>
    </w:p>
    <w:p w14:paraId="6BD11DB1" w14:textId="3D96AB37" w:rsidR="00D758AA" w:rsidRPr="004C7342" w:rsidRDefault="00D758AA"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8333FA9" w14:textId="08482F90" w:rsidR="00D758AA" w:rsidRPr="004C7342" w:rsidRDefault="00D758AA" w:rsidP="00D11AE8">
      <w:pPr>
        <w:spacing w:line="360" w:lineRule="auto"/>
        <w:ind w:firstLine="709"/>
        <w:jc w:val="both"/>
        <w:rPr>
          <w:rFonts w:ascii="Arial" w:hAnsi="Arial" w:cs="Arial"/>
          <w:b/>
          <w:bCs/>
          <w:color w:val="000000" w:themeColor="text1"/>
          <w:sz w:val="20"/>
          <w:szCs w:val="20"/>
        </w:rPr>
      </w:pPr>
      <w:r w:rsidRPr="004C7342">
        <w:rPr>
          <w:rFonts w:ascii="Arial" w:hAnsi="Arial" w:cs="Arial"/>
          <w:b/>
          <w:bCs/>
          <w:color w:val="000000" w:themeColor="text1"/>
          <w:sz w:val="20"/>
          <w:szCs w:val="20"/>
        </w:rPr>
        <w:t xml:space="preserve">WNS5. </w:t>
      </w:r>
    </w:p>
    <w:p w14:paraId="54555ACA" w14:textId="44516404" w:rsidR="00D758AA" w:rsidRPr="004C7342" w:rsidRDefault="00D758AA"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Bezpieczeństwo aplikacji – ograniczenie wszystkim użytkownikom</w:t>
      </w:r>
      <w:r w:rsidR="0086290D" w:rsidRPr="004C7342">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4C7342">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03D16C" w14:textId="341347EB" w:rsidR="0082313D" w:rsidRPr="004C7342"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0" w:name="_Toc115642848"/>
      <w:r w:rsidRPr="004C7342">
        <w:rPr>
          <w:rFonts w:ascii="Arial" w:hAnsi="Arial" w:cs="Arial"/>
          <w:b/>
          <w:bCs/>
          <w:color w:val="000000" w:themeColor="text1"/>
          <w:sz w:val="28"/>
          <w:szCs w:val="28"/>
          <w:highlight w:val="yellow"/>
        </w:rPr>
        <w:t>3.</w:t>
      </w:r>
      <w:r w:rsidRPr="004C7342">
        <w:rPr>
          <w:rFonts w:ascii="Arial" w:hAnsi="Arial" w:cs="Arial"/>
          <w:b/>
          <w:bCs/>
          <w:color w:val="000000" w:themeColor="text1"/>
          <w:sz w:val="18"/>
          <w:szCs w:val="18"/>
          <w:highlight w:val="yellow"/>
        </w:rPr>
        <w:tab/>
      </w:r>
      <w:r w:rsidRPr="004C7342">
        <w:rPr>
          <w:rFonts w:ascii="Arial" w:hAnsi="Arial" w:cs="Arial"/>
          <w:b/>
          <w:bCs/>
          <w:color w:val="000000" w:themeColor="text1"/>
          <w:sz w:val="28"/>
          <w:szCs w:val="28"/>
          <w:highlight w:val="yellow"/>
        </w:rPr>
        <w:t>Przygotowanie do tworzenia aplikacji</w:t>
      </w:r>
      <w:bookmarkEnd w:id="10"/>
      <w:r w:rsidRPr="004C7342">
        <w:rPr>
          <w:rFonts w:ascii="Arial" w:hAnsi="Arial" w:cs="Arial"/>
          <w:b/>
          <w:bCs/>
          <w:color w:val="000000" w:themeColor="text1"/>
          <w:sz w:val="28"/>
          <w:szCs w:val="28"/>
          <w:highlight w:val="yellow"/>
        </w:rPr>
        <w:t xml:space="preserve"> </w:t>
      </w:r>
    </w:p>
    <w:p w14:paraId="2B85CFB6" w14:textId="7B03CFCC"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4B1CF7EF" w14:textId="6C304548" w:rsidR="0082313D" w:rsidRPr="004C7342"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1" w:name="_Toc115642849"/>
      <w:r w:rsidRPr="004C7342">
        <w:rPr>
          <w:rFonts w:ascii="Arial" w:hAnsi="Arial" w:cs="Arial"/>
          <w:b/>
          <w:bCs/>
          <w:i/>
          <w:iCs/>
          <w:color w:val="000000" w:themeColor="text1"/>
          <w:sz w:val="20"/>
          <w:szCs w:val="20"/>
          <w:highlight w:val="yellow"/>
        </w:rPr>
        <w:t>3.1.</w:t>
      </w:r>
      <w:r w:rsidRPr="004C7342">
        <w:rPr>
          <w:rFonts w:ascii="Arial" w:hAnsi="Arial" w:cs="Arial"/>
          <w:b/>
          <w:bCs/>
          <w:i/>
          <w:iCs/>
          <w:color w:val="000000" w:themeColor="text1"/>
          <w:sz w:val="20"/>
          <w:szCs w:val="20"/>
          <w:highlight w:val="yellow"/>
        </w:rPr>
        <w:tab/>
        <w:t>Użyte technologie</w:t>
      </w:r>
      <w:bookmarkEnd w:id="11"/>
    </w:p>
    <w:p w14:paraId="31606D75" w14:textId="57CD8F59"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DFC3AA3" w14:textId="570F8600" w:rsidR="0082313D" w:rsidRPr="004C7342" w:rsidRDefault="0082313D" w:rsidP="00D11AE8">
      <w:pPr>
        <w:pStyle w:val="Nagwek2"/>
        <w:spacing w:line="360" w:lineRule="auto"/>
        <w:ind w:firstLine="709"/>
        <w:jc w:val="both"/>
        <w:rPr>
          <w:rFonts w:ascii="Arial" w:hAnsi="Arial" w:cs="Arial"/>
          <w:b/>
          <w:bCs/>
          <w:i/>
          <w:iCs/>
          <w:color w:val="000000" w:themeColor="text1"/>
          <w:sz w:val="20"/>
          <w:szCs w:val="20"/>
        </w:rPr>
      </w:pPr>
      <w:bookmarkStart w:id="12" w:name="_Toc115642850"/>
      <w:r w:rsidRPr="004C7342">
        <w:rPr>
          <w:rFonts w:ascii="Arial" w:hAnsi="Arial" w:cs="Arial"/>
          <w:b/>
          <w:bCs/>
          <w:i/>
          <w:iCs/>
          <w:color w:val="000000" w:themeColor="text1"/>
          <w:sz w:val="20"/>
          <w:szCs w:val="20"/>
        </w:rPr>
        <w:lastRenderedPageBreak/>
        <w:t>3.2.</w:t>
      </w:r>
      <w:r w:rsidRPr="004C7342">
        <w:rPr>
          <w:rFonts w:ascii="Arial" w:hAnsi="Arial" w:cs="Arial"/>
          <w:b/>
          <w:bCs/>
          <w:i/>
          <w:iCs/>
          <w:color w:val="000000" w:themeColor="text1"/>
          <w:sz w:val="20"/>
          <w:szCs w:val="20"/>
        </w:rPr>
        <w:tab/>
        <w:t>Wykorzystane narzędzia programistyczne</w:t>
      </w:r>
      <w:bookmarkEnd w:id="12"/>
    </w:p>
    <w:p w14:paraId="10624247" w14:textId="46673CCB" w:rsidR="0082313D" w:rsidRPr="004C7342" w:rsidRDefault="00E2076F"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W tym rozdziale zostały przedstawione wykorzystane narzędzia programistyczne, które były wykorzystane podczas tworzenia projektu. </w:t>
      </w:r>
      <w:r w:rsidR="0082313D" w:rsidRPr="004C7342">
        <w:rPr>
          <w:rFonts w:ascii="Arial" w:hAnsi="Arial" w:cs="Arial"/>
          <w:color w:val="000000" w:themeColor="text1"/>
          <w:sz w:val="20"/>
          <w:szCs w:val="20"/>
        </w:rPr>
        <w:t xml:space="preserve"> </w:t>
      </w:r>
    </w:p>
    <w:p w14:paraId="29CCCECF" w14:textId="6B07344C" w:rsidR="008C4F71" w:rsidRPr="004C7342" w:rsidRDefault="008C4F71" w:rsidP="008C4F71">
      <w:pPr>
        <w:pStyle w:val="Nagwek2"/>
        <w:spacing w:line="360" w:lineRule="auto"/>
        <w:ind w:firstLine="709"/>
        <w:jc w:val="both"/>
        <w:rPr>
          <w:rFonts w:ascii="Arial" w:hAnsi="Arial" w:cs="Arial"/>
          <w:b/>
          <w:bCs/>
          <w:i/>
          <w:iCs/>
          <w:color w:val="000000" w:themeColor="text1"/>
          <w:sz w:val="20"/>
          <w:szCs w:val="20"/>
        </w:rPr>
      </w:pPr>
      <w:bookmarkStart w:id="13" w:name="_Toc115642851"/>
      <w:r w:rsidRPr="004C7342">
        <w:rPr>
          <w:rFonts w:ascii="Arial" w:hAnsi="Arial" w:cs="Arial"/>
          <w:b/>
          <w:bCs/>
          <w:i/>
          <w:iCs/>
          <w:color w:val="000000" w:themeColor="text1"/>
          <w:sz w:val="20"/>
          <w:szCs w:val="20"/>
        </w:rPr>
        <w:t>3.2.1.</w:t>
      </w:r>
      <w:r w:rsidRPr="004C7342">
        <w:rPr>
          <w:rFonts w:ascii="Arial" w:hAnsi="Arial" w:cs="Arial"/>
          <w:b/>
          <w:bCs/>
          <w:i/>
          <w:iCs/>
          <w:color w:val="000000" w:themeColor="text1"/>
          <w:sz w:val="20"/>
          <w:szCs w:val="20"/>
        </w:rPr>
        <w:tab/>
        <w:t>Git</w:t>
      </w:r>
      <w:bookmarkEnd w:id="13"/>
    </w:p>
    <w:p w14:paraId="76D39E37" w14:textId="77777777" w:rsidR="00E2076F" w:rsidRPr="004C7342" w:rsidRDefault="00E2076F" w:rsidP="008C4F71">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Git jest rozproszonym systemem kontroli wersji. Został stworzony przez Linusa Torvaldsa w 2005 roku.</w:t>
      </w:r>
    </w:p>
    <w:p w14:paraId="6B9F4F3E" w14:textId="769C852C" w:rsidR="00E2076F" w:rsidRPr="004C7342" w:rsidRDefault="00E2076F" w:rsidP="008C4F71">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System z założenia miał podtrzymywać wielkie rozproszone projekty programistyczne, takie jak np. Linux.</w:t>
      </w:r>
    </w:p>
    <w:p w14:paraId="66E55512" w14:textId="77777777" w:rsidR="0079187D" w:rsidRPr="004C7342" w:rsidRDefault="0079187D" w:rsidP="0079187D">
      <w:pPr>
        <w:spacing w:line="360" w:lineRule="auto"/>
        <w:jc w:val="both"/>
        <w:rPr>
          <w:rFonts w:ascii="Arial" w:hAnsi="Arial" w:cs="Arial"/>
          <w:color w:val="000000" w:themeColor="text1"/>
          <w:sz w:val="20"/>
          <w:szCs w:val="20"/>
        </w:rPr>
      </w:pPr>
      <w:r w:rsidRPr="004C7342">
        <w:rPr>
          <w:rFonts w:ascii="Arial" w:hAnsi="Arial" w:cs="Arial"/>
          <w:color w:val="000000" w:themeColor="text1"/>
          <w:sz w:val="20"/>
          <w:szCs w:val="20"/>
        </w:rPr>
        <w:t>Najważniejsze cechy:</w:t>
      </w:r>
    </w:p>
    <w:p w14:paraId="3126AFDF" w14:textId="3FEF0AF5" w:rsidR="008C4F71" w:rsidRPr="004C7342" w:rsidRDefault="0079187D" w:rsidP="0079187D">
      <w:pPr>
        <w:pStyle w:val="Akapitzlist"/>
        <w:numPr>
          <w:ilvl w:val="0"/>
          <w:numId w:val="2"/>
        </w:numPr>
        <w:spacing w:line="360" w:lineRule="auto"/>
        <w:jc w:val="both"/>
        <w:rPr>
          <w:rFonts w:ascii="Arial" w:hAnsi="Arial" w:cs="Arial"/>
          <w:color w:val="000000" w:themeColor="text1"/>
          <w:sz w:val="20"/>
          <w:szCs w:val="20"/>
        </w:rPr>
      </w:pPr>
      <w:r w:rsidRPr="004C7342">
        <w:rPr>
          <w:rFonts w:ascii="Arial" w:hAnsi="Arial" w:cs="Arial"/>
          <w:color w:val="000000" w:themeColor="text1"/>
          <w:sz w:val="20"/>
          <w:szCs w:val="20"/>
        </w:rPr>
        <w:t>Programowanie rozproszone – system dostarcza programiście pracującemu nad projektem lokalną kopię rozwoju aplikacji.</w:t>
      </w:r>
    </w:p>
    <w:p w14:paraId="50842E46" w14:textId="7190BB6E" w:rsidR="0079187D" w:rsidRPr="004C7342" w:rsidRDefault="0079187D" w:rsidP="0079187D">
      <w:pPr>
        <w:pStyle w:val="Akapitzlist"/>
        <w:numPr>
          <w:ilvl w:val="0"/>
          <w:numId w:val="2"/>
        </w:numPr>
        <w:spacing w:line="360" w:lineRule="auto"/>
        <w:jc w:val="both"/>
        <w:rPr>
          <w:rFonts w:ascii="Arial" w:hAnsi="Arial" w:cs="Arial"/>
          <w:color w:val="000000" w:themeColor="text1"/>
          <w:sz w:val="20"/>
          <w:szCs w:val="20"/>
        </w:rPr>
      </w:pPr>
      <w:r w:rsidRPr="004C7342">
        <w:rPr>
          <w:rFonts w:ascii="Arial" w:hAnsi="Arial" w:cs="Arial"/>
          <w:color w:val="000000" w:themeColor="text1"/>
          <w:sz w:val="20"/>
          <w:szCs w:val="20"/>
        </w:rPr>
        <w:t>Zgodność z protokołami i systemami – repozytoria mogą być publikowane za pomocą HTTP, FTP, etc.</w:t>
      </w:r>
    </w:p>
    <w:p w14:paraId="58736DDC" w14:textId="7E8B7E10" w:rsidR="0079187D" w:rsidRPr="004C7342" w:rsidRDefault="0079187D" w:rsidP="0079187D">
      <w:pPr>
        <w:pStyle w:val="Akapitzlist"/>
        <w:numPr>
          <w:ilvl w:val="0"/>
          <w:numId w:val="2"/>
        </w:numPr>
        <w:spacing w:line="360" w:lineRule="auto"/>
        <w:jc w:val="both"/>
        <w:rPr>
          <w:rFonts w:ascii="Arial" w:hAnsi="Arial" w:cs="Arial"/>
          <w:color w:val="000000" w:themeColor="text1"/>
          <w:sz w:val="20"/>
          <w:szCs w:val="20"/>
        </w:rPr>
      </w:pPr>
      <w:r w:rsidRPr="004C7342">
        <w:rPr>
          <w:rFonts w:ascii="Arial" w:hAnsi="Arial" w:cs="Arial"/>
          <w:color w:val="000000" w:themeColor="text1"/>
          <w:sz w:val="20"/>
          <w:szCs w:val="20"/>
        </w:rPr>
        <w:t>Programowanie nieliniowe – wsparcie dla nieliniowego wytwarzania oprogramowania</w:t>
      </w:r>
    </w:p>
    <w:p w14:paraId="550AF6CE" w14:textId="40F60E65" w:rsidR="008C4F71" w:rsidRPr="004C7342" w:rsidRDefault="008C4F71" w:rsidP="008C4F71">
      <w:pPr>
        <w:pStyle w:val="Nagwek2"/>
        <w:spacing w:line="360" w:lineRule="auto"/>
        <w:ind w:firstLine="709"/>
        <w:jc w:val="both"/>
        <w:rPr>
          <w:rFonts w:ascii="Arial" w:hAnsi="Arial" w:cs="Arial"/>
          <w:b/>
          <w:bCs/>
          <w:i/>
          <w:iCs/>
          <w:color w:val="000000" w:themeColor="text1"/>
          <w:sz w:val="20"/>
          <w:szCs w:val="20"/>
        </w:rPr>
      </w:pPr>
      <w:bookmarkStart w:id="14" w:name="_Toc115642852"/>
      <w:r w:rsidRPr="004C7342">
        <w:rPr>
          <w:rFonts w:ascii="Arial" w:hAnsi="Arial" w:cs="Arial"/>
          <w:b/>
          <w:bCs/>
          <w:i/>
          <w:iCs/>
          <w:color w:val="000000" w:themeColor="text1"/>
          <w:sz w:val="20"/>
          <w:szCs w:val="20"/>
        </w:rPr>
        <w:t>3.3.</w:t>
      </w:r>
      <w:r w:rsidRPr="004C7342">
        <w:rPr>
          <w:rFonts w:ascii="Arial" w:hAnsi="Arial" w:cs="Arial"/>
          <w:b/>
          <w:bCs/>
          <w:i/>
          <w:iCs/>
          <w:color w:val="000000" w:themeColor="text1"/>
          <w:sz w:val="20"/>
          <w:szCs w:val="20"/>
        </w:rPr>
        <w:tab/>
        <w:t>Relacyjna baza danych</w:t>
      </w:r>
      <w:bookmarkEnd w:id="14"/>
      <w:r w:rsidR="0079187D" w:rsidRPr="004C7342">
        <w:rPr>
          <w:rFonts w:ascii="Arial" w:hAnsi="Arial" w:cs="Arial"/>
          <w:b/>
          <w:bCs/>
          <w:i/>
          <w:iCs/>
          <w:color w:val="000000" w:themeColor="text1"/>
          <w:sz w:val="20"/>
          <w:szCs w:val="20"/>
        </w:rPr>
        <w:t xml:space="preserve"> liteDB</w:t>
      </w:r>
    </w:p>
    <w:p w14:paraId="52BBC6DA" w14:textId="49DFB97D" w:rsidR="00736BA8" w:rsidRPr="004C7342" w:rsidRDefault="00140B5E" w:rsidP="008C4F71">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rPr>
        <w:t xml:space="preserve">LiteDB to </w:t>
      </w:r>
      <w:r w:rsidR="00736BA8" w:rsidRPr="004C7342">
        <w:rPr>
          <w:rFonts w:ascii="Arial" w:hAnsi="Arial" w:cs="Arial"/>
          <w:color w:val="000000" w:themeColor="text1"/>
          <w:sz w:val="20"/>
          <w:szCs w:val="20"/>
        </w:rPr>
        <w:t xml:space="preserve">szybka, prosta, </w:t>
      </w:r>
      <w:r w:rsidR="009608FB" w:rsidRPr="004C7342">
        <w:rPr>
          <w:rFonts w:ascii="Arial" w:hAnsi="Arial" w:cs="Arial"/>
          <w:color w:val="000000" w:themeColor="text1"/>
          <w:sz w:val="20"/>
          <w:szCs w:val="20"/>
        </w:rPr>
        <w:t>typu open source z zerową konfiguracją</w:t>
      </w:r>
      <w:r w:rsidR="00736BA8" w:rsidRPr="004C7342">
        <w:rPr>
          <w:rFonts w:ascii="Arial" w:hAnsi="Arial" w:cs="Arial"/>
          <w:color w:val="000000" w:themeColor="text1"/>
          <w:sz w:val="20"/>
          <w:szCs w:val="20"/>
        </w:rPr>
        <w:t xml:space="preserve">, </w:t>
      </w:r>
      <w:r w:rsidRPr="004C7342">
        <w:rPr>
          <w:rFonts w:ascii="Arial" w:hAnsi="Arial" w:cs="Arial"/>
          <w:color w:val="000000" w:themeColor="text1"/>
          <w:sz w:val="20"/>
          <w:szCs w:val="20"/>
        </w:rPr>
        <w:t>wbudowana baza danych NoSQL dla .NET</w:t>
      </w:r>
      <w:r w:rsidR="009608FB" w:rsidRPr="004C7342">
        <w:rPr>
          <w:rFonts w:ascii="Arial" w:hAnsi="Arial" w:cs="Arial"/>
          <w:color w:val="000000" w:themeColor="text1"/>
          <w:sz w:val="20"/>
          <w:szCs w:val="20"/>
        </w:rPr>
        <w:t xml:space="preserve"> w pełni napisana w języku </w:t>
      </w:r>
      <w:r w:rsidR="003E0404" w:rsidRPr="004C7342">
        <w:rPr>
          <w:rFonts w:ascii="Arial" w:hAnsi="Arial" w:cs="Arial"/>
          <w:color w:val="000000" w:themeColor="text1"/>
          <w:sz w:val="20"/>
          <w:szCs w:val="20"/>
        </w:rPr>
        <w:t>C#.</w:t>
      </w:r>
      <w:r w:rsidR="00736BA8" w:rsidRPr="004C7342">
        <w:rPr>
          <w:rFonts w:ascii="Arial" w:hAnsi="Arial" w:cs="Arial"/>
          <w:color w:val="000000" w:themeColor="text1"/>
          <w:sz w:val="20"/>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LiteDB.dll w swoim projekcie. Alternatywnie można zainstalować LiteDB za pomocą Menadżera pakietów NuGet w programie Visual Studio.  </w:t>
      </w:r>
      <w:r w:rsidRPr="004C7342">
        <w:rPr>
          <w:rFonts w:ascii="Arial" w:hAnsi="Arial" w:cs="Arial"/>
          <w:color w:val="000000" w:themeColor="text1"/>
          <w:sz w:val="20"/>
          <w:szCs w:val="20"/>
        </w:rPr>
        <w:t xml:space="preserve"> </w:t>
      </w:r>
    </w:p>
    <w:p w14:paraId="5232C72B" w14:textId="55F5CED9" w:rsidR="0082313D" w:rsidRPr="004C7342"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5" w:name="_Toc115642853"/>
      <w:r w:rsidRPr="004C7342">
        <w:rPr>
          <w:rFonts w:ascii="Arial" w:hAnsi="Arial" w:cs="Arial"/>
          <w:b/>
          <w:bCs/>
          <w:color w:val="000000" w:themeColor="text1"/>
          <w:sz w:val="28"/>
          <w:szCs w:val="28"/>
          <w:highlight w:val="yellow"/>
        </w:rPr>
        <w:t>4.</w:t>
      </w:r>
      <w:r w:rsidRPr="004C7342">
        <w:rPr>
          <w:rFonts w:ascii="Arial" w:hAnsi="Arial" w:cs="Arial"/>
          <w:b/>
          <w:bCs/>
          <w:color w:val="000000" w:themeColor="text1"/>
          <w:sz w:val="18"/>
          <w:szCs w:val="18"/>
          <w:highlight w:val="yellow"/>
        </w:rPr>
        <w:tab/>
      </w:r>
      <w:r w:rsidRPr="004C7342">
        <w:rPr>
          <w:rFonts w:ascii="Arial" w:hAnsi="Arial" w:cs="Arial"/>
          <w:b/>
          <w:bCs/>
          <w:color w:val="000000" w:themeColor="text1"/>
          <w:sz w:val="28"/>
          <w:szCs w:val="28"/>
          <w:highlight w:val="yellow"/>
        </w:rPr>
        <w:t>Projekt aplikacji - implementacja</w:t>
      </w:r>
      <w:bookmarkEnd w:id="15"/>
      <w:r w:rsidRPr="004C7342">
        <w:rPr>
          <w:rFonts w:ascii="Arial" w:hAnsi="Arial" w:cs="Arial"/>
          <w:b/>
          <w:bCs/>
          <w:color w:val="000000" w:themeColor="text1"/>
          <w:sz w:val="28"/>
          <w:szCs w:val="28"/>
          <w:highlight w:val="yellow"/>
        </w:rPr>
        <w:t xml:space="preserve"> </w:t>
      </w:r>
    </w:p>
    <w:p w14:paraId="010F9A96" w14:textId="16C969C0"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4C7342"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6" w:name="_Toc115642854"/>
      <w:r w:rsidRPr="004C7342">
        <w:rPr>
          <w:rFonts w:ascii="Arial" w:hAnsi="Arial" w:cs="Arial"/>
          <w:b/>
          <w:bCs/>
          <w:i/>
          <w:iCs/>
          <w:color w:val="000000" w:themeColor="text1"/>
          <w:sz w:val="20"/>
          <w:szCs w:val="20"/>
          <w:highlight w:val="yellow"/>
        </w:rPr>
        <w:t>4.1.</w:t>
      </w:r>
      <w:r w:rsidRPr="004C7342">
        <w:rPr>
          <w:rFonts w:ascii="Arial" w:hAnsi="Arial" w:cs="Arial"/>
          <w:b/>
          <w:bCs/>
          <w:i/>
          <w:iCs/>
          <w:color w:val="000000" w:themeColor="text1"/>
          <w:sz w:val="20"/>
          <w:szCs w:val="20"/>
          <w:highlight w:val="yellow"/>
        </w:rPr>
        <w:tab/>
        <w:t>Diagram</w:t>
      </w:r>
      <w:bookmarkEnd w:id="16"/>
    </w:p>
    <w:p w14:paraId="1930E284" w14:textId="3E76A210"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4C7342"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7" w:name="_Toc115642855"/>
      <w:r w:rsidRPr="004C7342">
        <w:rPr>
          <w:rFonts w:ascii="Arial" w:hAnsi="Arial" w:cs="Arial"/>
          <w:b/>
          <w:bCs/>
          <w:i/>
          <w:iCs/>
          <w:color w:val="000000" w:themeColor="text1"/>
          <w:sz w:val="20"/>
          <w:szCs w:val="20"/>
          <w:highlight w:val="yellow"/>
        </w:rPr>
        <w:t>4.2.</w:t>
      </w:r>
      <w:r w:rsidRPr="004C7342">
        <w:rPr>
          <w:rFonts w:ascii="Arial" w:hAnsi="Arial" w:cs="Arial"/>
          <w:b/>
          <w:bCs/>
          <w:i/>
          <w:iCs/>
          <w:color w:val="000000" w:themeColor="text1"/>
          <w:sz w:val="20"/>
          <w:szCs w:val="20"/>
          <w:highlight w:val="yellow"/>
        </w:rPr>
        <w:tab/>
        <w:t>Wyjątki</w:t>
      </w:r>
      <w:bookmarkEnd w:id="17"/>
    </w:p>
    <w:p w14:paraId="4983AA95" w14:textId="4557E23B"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4C7342"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8" w:name="_Toc115642856"/>
      <w:r w:rsidRPr="004C7342">
        <w:rPr>
          <w:rFonts w:ascii="Arial" w:hAnsi="Arial" w:cs="Arial"/>
          <w:b/>
          <w:bCs/>
          <w:i/>
          <w:iCs/>
          <w:color w:val="000000" w:themeColor="text1"/>
          <w:sz w:val="20"/>
          <w:szCs w:val="20"/>
          <w:highlight w:val="yellow"/>
        </w:rPr>
        <w:lastRenderedPageBreak/>
        <w:t>4.3.</w:t>
      </w:r>
      <w:r w:rsidRPr="004C7342">
        <w:rPr>
          <w:rFonts w:ascii="Arial" w:hAnsi="Arial" w:cs="Arial"/>
          <w:b/>
          <w:bCs/>
          <w:i/>
          <w:iCs/>
          <w:color w:val="000000" w:themeColor="text1"/>
          <w:sz w:val="20"/>
          <w:szCs w:val="20"/>
          <w:highlight w:val="yellow"/>
        </w:rPr>
        <w:tab/>
        <w:t>Adresowanie</w:t>
      </w:r>
      <w:bookmarkEnd w:id="18"/>
    </w:p>
    <w:p w14:paraId="1668DD08" w14:textId="3CAFE050" w:rsidR="0082313D" w:rsidRPr="004C7342" w:rsidRDefault="0082313D" w:rsidP="00D11AE8">
      <w:pPr>
        <w:spacing w:line="360" w:lineRule="auto"/>
        <w:ind w:firstLine="709"/>
        <w:jc w:val="both"/>
        <w:rPr>
          <w:rFonts w:ascii="Arial" w:hAnsi="Arial" w:cs="Arial"/>
          <w:color w:val="000000" w:themeColor="text1"/>
          <w:sz w:val="20"/>
          <w:szCs w:val="20"/>
          <w:highlight w:val="yellow"/>
        </w:rPr>
      </w:pPr>
      <w:r w:rsidRPr="004C7342">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4C7342"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9" w:name="_Toc115642857"/>
      <w:r w:rsidRPr="004C7342">
        <w:rPr>
          <w:rFonts w:ascii="Arial" w:hAnsi="Arial" w:cs="Arial"/>
          <w:b/>
          <w:bCs/>
          <w:color w:val="000000" w:themeColor="text1"/>
          <w:sz w:val="28"/>
          <w:szCs w:val="28"/>
          <w:highlight w:val="yellow"/>
        </w:rPr>
        <w:t>5.</w:t>
      </w:r>
      <w:r w:rsidRPr="004C7342">
        <w:rPr>
          <w:rFonts w:ascii="Arial" w:hAnsi="Arial" w:cs="Arial"/>
          <w:b/>
          <w:bCs/>
          <w:color w:val="000000" w:themeColor="text1"/>
          <w:sz w:val="18"/>
          <w:szCs w:val="18"/>
          <w:highlight w:val="yellow"/>
        </w:rPr>
        <w:tab/>
      </w:r>
      <w:r w:rsidRPr="004C7342">
        <w:rPr>
          <w:rFonts w:ascii="Arial" w:hAnsi="Arial" w:cs="Arial"/>
          <w:b/>
          <w:bCs/>
          <w:color w:val="000000" w:themeColor="text1"/>
          <w:sz w:val="28"/>
          <w:szCs w:val="28"/>
          <w:highlight w:val="yellow"/>
        </w:rPr>
        <w:t>Testy</w:t>
      </w:r>
      <w:bookmarkEnd w:id="19"/>
    </w:p>
    <w:p w14:paraId="24AFD2B9" w14:textId="2B4C8D1A" w:rsidR="0082313D" w:rsidRPr="004C7342" w:rsidRDefault="0082313D" w:rsidP="00D11AE8">
      <w:pPr>
        <w:spacing w:line="360" w:lineRule="auto"/>
        <w:ind w:firstLine="709"/>
        <w:jc w:val="both"/>
        <w:rPr>
          <w:rFonts w:ascii="Arial" w:hAnsi="Arial" w:cs="Arial"/>
          <w:color w:val="000000" w:themeColor="text1"/>
          <w:sz w:val="20"/>
          <w:szCs w:val="20"/>
        </w:rPr>
      </w:pPr>
      <w:r w:rsidRPr="004C7342">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48B12039" w14:textId="77777777" w:rsidR="0082313D" w:rsidRPr="004C7342" w:rsidRDefault="0082313D" w:rsidP="00D11AE8">
      <w:pPr>
        <w:spacing w:line="360" w:lineRule="auto"/>
        <w:ind w:firstLine="709"/>
        <w:jc w:val="both"/>
        <w:rPr>
          <w:rFonts w:ascii="Arial" w:hAnsi="Arial" w:cs="Arial"/>
          <w:color w:val="000000" w:themeColor="text1"/>
          <w:sz w:val="20"/>
          <w:szCs w:val="20"/>
        </w:rPr>
      </w:pPr>
    </w:p>
    <w:p w14:paraId="423D2572" w14:textId="77777777" w:rsidR="0082313D" w:rsidRPr="004C7342" w:rsidRDefault="0082313D" w:rsidP="00D11AE8">
      <w:pPr>
        <w:spacing w:line="360" w:lineRule="auto"/>
        <w:ind w:firstLine="709"/>
        <w:jc w:val="both"/>
        <w:rPr>
          <w:rFonts w:ascii="Arial" w:hAnsi="Arial" w:cs="Arial"/>
          <w:color w:val="000000" w:themeColor="text1"/>
          <w:sz w:val="20"/>
          <w:szCs w:val="20"/>
        </w:rPr>
      </w:pPr>
    </w:p>
    <w:p w14:paraId="5EDFFE7C" w14:textId="77777777" w:rsidR="0082313D" w:rsidRPr="004C7342" w:rsidRDefault="0082313D" w:rsidP="008C4F71">
      <w:pPr>
        <w:spacing w:line="360" w:lineRule="auto"/>
        <w:rPr>
          <w:rFonts w:ascii="Arial" w:hAnsi="Arial" w:cs="Arial"/>
          <w:color w:val="000000" w:themeColor="text1"/>
          <w:sz w:val="20"/>
          <w:szCs w:val="20"/>
        </w:rPr>
      </w:pPr>
    </w:p>
    <w:p w14:paraId="04013934" w14:textId="77777777" w:rsidR="0082313D" w:rsidRPr="004C7342" w:rsidRDefault="0082313D" w:rsidP="0082313D">
      <w:pPr>
        <w:spacing w:line="360" w:lineRule="auto"/>
        <w:ind w:firstLine="709"/>
        <w:rPr>
          <w:rFonts w:ascii="Arial" w:hAnsi="Arial" w:cs="Arial"/>
          <w:color w:val="000000" w:themeColor="text1"/>
          <w:sz w:val="20"/>
          <w:szCs w:val="20"/>
        </w:rPr>
      </w:pPr>
    </w:p>
    <w:p w14:paraId="6664FBCE" w14:textId="77777777" w:rsidR="0082313D" w:rsidRPr="004C7342" w:rsidRDefault="0082313D" w:rsidP="0082313D">
      <w:pPr>
        <w:spacing w:line="360" w:lineRule="auto"/>
        <w:ind w:firstLine="709"/>
        <w:rPr>
          <w:rFonts w:ascii="Arial" w:hAnsi="Arial" w:cs="Arial"/>
          <w:color w:val="000000" w:themeColor="text1"/>
          <w:sz w:val="20"/>
          <w:szCs w:val="20"/>
        </w:rPr>
      </w:pPr>
    </w:p>
    <w:p w14:paraId="10B9BAF3" w14:textId="07A28148" w:rsidR="00B24458" w:rsidRPr="004C7342" w:rsidRDefault="00B24458" w:rsidP="00740C5E">
      <w:pPr>
        <w:rPr>
          <w:rFonts w:ascii="Arial" w:hAnsi="Arial" w:cs="Arial"/>
          <w:color w:val="000000" w:themeColor="text1"/>
          <w:sz w:val="20"/>
          <w:szCs w:val="20"/>
        </w:rPr>
      </w:pPr>
    </w:p>
    <w:sectPr w:rsidR="00B24458" w:rsidRPr="004C73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0957" w14:textId="77777777" w:rsidR="00126641" w:rsidRDefault="00126641" w:rsidP="005700BE">
      <w:pPr>
        <w:spacing w:after="0" w:line="240" w:lineRule="auto"/>
      </w:pPr>
      <w:r>
        <w:separator/>
      </w:r>
    </w:p>
  </w:endnote>
  <w:endnote w:type="continuationSeparator" w:id="0">
    <w:p w14:paraId="0D184394" w14:textId="77777777" w:rsidR="00126641" w:rsidRDefault="00126641"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63D8" w14:textId="77777777" w:rsidR="00126641" w:rsidRDefault="00126641" w:rsidP="005700BE">
      <w:pPr>
        <w:spacing w:after="0" w:line="240" w:lineRule="auto"/>
      </w:pPr>
      <w:r>
        <w:separator/>
      </w:r>
    </w:p>
  </w:footnote>
  <w:footnote w:type="continuationSeparator" w:id="0">
    <w:p w14:paraId="4B695CF0" w14:textId="77777777" w:rsidR="00126641" w:rsidRDefault="00126641"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41"/>
    <w:multiLevelType w:val="hybridMultilevel"/>
    <w:tmpl w:val="32C071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16cid:durableId="372123288">
    <w:abstractNumId w:val="0"/>
  </w:num>
  <w:num w:numId="2" w16cid:durableId="184720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9602C"/>
    <w:rsid w:val="001030EA"/>
    <w:rsid w:val="00113C46"/>
    <w:rsid w:val="00126641"/>
    <w:rsid w:val="00140B5E"/>
    <w:rsid w:val="00161B09"/>
    <w:rsid w:val="00171507"/>
    <w:rsid w:val="00305A2F"/>
    <w:rsid w:val="00342A54"/>
    <w:rsid w:val="00344DAC"/>
    <w:rsid w:val="0037080A"/>
    <w:rsid w:val="003E0404"/>
    <w:rsid w:val="00491359"/>
    <w:rsid w:val="004C7342"/>
    <w:rsid w:val="0052700C"/>
    <w:rsid w:val="005700BE"/>
    <w:rsid w:val="005857F9"/>
    <w:rsid w:val="006469D5"/>
    <w:rsid w:val="006E6905"/>
    <w:rsid w:val="00705139"/>
    <w:rsid w:val="00726CB1"/>
    <w:rsid w:val="00736BA8"/>
    <w:rsid w:val="00737083"/>
    <w:rsid w:val="00740C5E"/>
    <w:rsid w:val="00785E07"/>
    <w:rsid w:val="0079187D"/>
    <w:rsid w:val="007A3293"/>
    <w:rsid w:val="007B4D1C"/>
    <w:rsid w:val="0082313D"/>
    <w:rsid w:val="00825076"/>
    <w:rsid w:val="0086290D"/>
    <w:rsid w:val="008A0322"/>
    <w:rsid w:val="008C4823"/>
    <w:rsid w:val="008C4F71"/>
    <w:rsid w:val="009608FB"/>
    <w:rsid w:val="00A722B8"/>
    <w:rsid w:val="00A96B8A"/>
    <w:rsid w:val="00A979DB"/>
    <w:rsid w:val="00AB57FC"/>
    <w:rsid w:val="00B24458"/>
    <w:rsid w:val="00B5552C"/>
    <w:rsid w:val="00BB25C6"/>
    <w:rsid w:val="00BD0A0A"/>
    <w:rsid w:val="00BE240B"/>
    <w:rsid w:val="00C7285D"/>
    <w:rsid w:val="00D11AE8"/>
    <w:rsid w:val="00D758AA"/>
    <w:rsid w:val="00DA5445"/>
    <w:rsid w:val="00E2076F"/>
    <w:rsid w:val="00E27272"/>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EDB5-2FBE-49C3-A2B3-05672D15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2337</Words>
  <Characters>14027</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34</cp:revision>
  <dcterms:created xsi:type="dcterms:W3CDTF">2022-05-18T20:55:00Z</dcterms:created>
  <dcterms:modified xsi:type="dcterms:W3CDTF">2022-10-02T21:19:00Z</dcterms:modified>
</cp:coreProperties>
</file>