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0"/>
        <w:gridCol w:w="1225"/>
        <w:gridCol w:w="1588"/>
        <w:gridCol w:w="170"/>
        <w:gridCol w:w="366"/>
        <w:gridCol w:w="373"/>
        <w:gridCol w:w="792"/>
        <w:gridCol w:w="358"/>
        <w:gridCol w:w="813"/>
        <w:gridCol w:w="2372"/>
      </w:tblGrid>
      <w:tr w:rsidR="00DC7D25" w:rsidRPr="00DC7D25" w:rsidTr="003656EA">
        <w:trPr>
          <w:trHeight w:val="435"/>
        </w:trPr>
        <w:tc>
          <w:tcPr>
            <w:tcW w:w="9327" w:type="dxa"/>
            <w:gridSpan w:val="10"/>
            <w:vAlign w:val="center"/>
          </w:tcPr>
          <w:p w:rsidR="00DC7D25" w:rsidRPr="00DC7D25" w:rsidRDefault="00BD5220" w:rsidP="00BD522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</w:tr>
      <w:tr w:rsidR="00DC7D25" w:rsidRPr="00DC7D25" w:rsidTr="003656EA">
        <w:trPr>
          <w:trHeight w:val="286"/>
        </w:trPr>
        <w:tc>
          <w:tcPr>
            <w:tcW w:w="127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225" w:type="dxa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</w:p>
        </w:tc>
        <w:tc>
          <w:tcPr>
            <w:tcW w:w="739" w:type="dxa"/>
            <w:gridSpan w:val="2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185" w:type="dxa"/>
            <w:gridSpan w:val="2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7D25" w:rsidRPr="00DC7D25" w:rsidTr="003656EA">
        <w:trPr>
          <w:trHeight w:val="292"/>
        </w:trPr>
        <w:tc>
          <w:tcPr>
            <w:tcW w:w="2495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2124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6" w:type="dxa"/>
            <w:gridSpan w:val="4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372" w:type="dxa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EA2" w:rsidRPr="00DC7D25" w:rsidTr="003656EA">
        <w:trPr>
          <w:trHeight w:val="252"/>
        </w:trPr>
        <w:tc>
          <w:tcPr>
            <w:tcW w:w="2495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832" w:type="dxa"/>
            <w:gridSpan w:val="8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611121" w:rsidRPr="00DC7D25" w:rsidTr="003656EA">
        <w:tc>
          <w:tcPr>
            <w:tcW w:w="2495" w:type="dxa"/>
            <w:gridSpan w:val="2"/>
            <w:vMerge w:val="restart"/>
            <w:vAlign w:val="center"/>
          </w:tcPr>
          <w:p w:rsidR="00611121" w:rsidRPr="00DC7D25" w:rsidRDefault="0061112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611121" w:rsidRPr="00517C97" w:rsidRDefault="00611121" w:rsidP="00517C97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1701" w:type="dxa"/>
            <w:gridSpan w:val="4"/>
            <w:vAlign w:val="center"/>
          </w:tcPr>
          <w:p w:rsidR="00611121" w:rsidRPr="00517C97" w:rsidRDefault="00611121" w:rsidP="00517C97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NUMERAL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3543" w:type="dxa"/>
            <w:gridSpan w:val="3"/>
            <w:vAlign w:val="center"/>
          </w:tcPr>
          <w:p w:rsidR="00611121" w:rsidRPr="00517C97" w:rsidRDefault="00611121" w:rsidP="00517C97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Concepto de 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517C97"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</w:tc>
      </w:tr>
      <w:tr w:rsidR="00611121" w:rsidRPr="00DC7D25" w:rsidTr="003656EA">
        <w:tc>
          <w:tcPr>
            <w:tcW w:w="2495" w:type="dxa"/>
            <w:gridSpan w:val="2"/>
            <w:vMerge/>
            <w:vAlign w:val="center"/>
          </w:tcPr>
          <w:p w:rsidR="00611121" w:rsidRPr="00DC7D25" w:rsidRDefault="0061112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611121" w:rsidRPr="00517C97" w:rsidRDefault="00611121" w:rsidP="005B6131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611121" w:rsidRPr="00517C97" w:rsidRDefault="0061112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611121" w:rsidRPr="00517C97" w:rsidRDefault="0061112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11121" w:rsidRPr="00DC7D25" w:rsidTr="003656EA">
        <w:trPr>
          <w:trHeight w:val="288"/>
        </w:trPr>
        <w:tc>
          <w:tcPr>
            <w:tcW w:w="2495" w:type="dxa"/>
            <w:gridSpan w:val="2"/>
            <w:vMerge/>
            <w:vAlign w:val="center"/>
          </w:tcPr>
          <w:p w:rsidR="00611121" w:rsidRPr="00DC7D25" w:rsidRDefault="0061112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611121" w:rsidRPr="00517C97" w:rsidRDefault="00611121" w:rsidP="005B6131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611121" w:rsidRPr="00517C97" w:rsidRDefault="0061112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611121" w:rsidRPr="00517C97" w:rsidRDefault="0061112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11121" w:rsidRPr="00DC7D25" w:rsidTr="003656EA">
        <w:trPr>
          <w:trHeight w:val="288"/>
        </w:trPr>
        <w:tc>
          <w:tcPr>
            <w:tcW w:w="2495" w:type="dxa"/>
            <w:gridSpan w:val="2"/>
            <w:vMerge/>
            <w:vAlign w:val="center"/>
          </w:tcPr>
          <w:p w:rsidR="00611121" w:rsidRPr="00DC7D25" w:rsidRDefault="0061112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611121" w:rsidRPr="00517C97" w:rsidRDefault="00611121" w:rsidP="005B6131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611121" w:rsidRPr="00517C97" w:rsidRDefault="0061112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611121" w:rsidRPr="00517C97" w:rsidRDefault="0061112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17C97" w:rsidRPr="00DC7D25" w:rsidTr="003656EA">
        <w:trPr>
          <w:trHeight w:val="1873"/>
        </w:trPr>
        <w:tc>
          <w:tcPr>
            <w:tcW w:w="2495" w:type="dxa"/>
            <w:gridSpan w:val="2"/>
            <w:vMerge/>
            <w:vAlign w:val="center"/>
          </w:tcPr>
          <w:p w:rsidR="00517C97" w:rsidRPr="00DC7D25" w:rsidRDefault="00517C97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2" w:type="dxa"/>
            <w:gridSpan w:val="8"/>
          </w:tcPr>
          <w:p w:rsidR="00517C97" w:rsidRPr="00517C97" w:rsidRDefault="00517C97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31" w:rsidRPr="00DC7D25" w:rsidTr="003656EA">
        <w:tc>
          <w:tcPr>
            <w:tcW w:w="2495" w:type="dxa"/>
            <w:gridSpan w:val="2"/>
            <w:vMerge w:val="restart"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NUMERAL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Concepto de 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517C97"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</w:tc>
      </w:tr>
      <w:tr w:rsidR="005B6131" w:rsidRPr="00DC7D25" w:rsidTr="003656EA">
        <w:trPr>
          <w:trHeight w:val="224"/>
        </w:trPr>
        <w:tc>
          <w:tcPr>
            <w:tcW w:w="2495" w:type="dxa"/>
            <w:gridSpan w:val="2"/>
            <w:vMerge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B6131" w:rsidRPr="00DC7D25" w:rsidTr="003656EA">
        <w:trPr>
          <w:trHeight w:val="224"/>
        </w:trPr>
        <w:tc>
          <w:tcPr>
            <w:tcW w:w="2495" w:type="dxa"/>
            <w:gridSpan w:val="2"/>
            <w:vMerge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B6131" w:rsidRPr="00DC7D25" w:rsidTr="003656EA">
        <w:trPr>
          <w:trHeight w:val="224"/>
        </w:trPr>
        <w:tc>
          <w:tcPr>
            <w:tcW w:w="2495" w:type="dxa"/>
            <w:gridSpan w:val="2"/>
            <w:vMerge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17C97" w:rsidRPr="00DC7D25" w:rsidTr="003656EA">
        <w:trPr>
          <w:trHeight w:val="1729"/>
        </w:trPr>
        <w:tc>
          <w:tcPr>
            <w:tcW w:w="2495" w:type="dxa"/>
            <w:gridSpan w:val="2"/>
            <w:vMerge/>
            <w:vAlign w:val="center"/>
          </w:tcPr>
          <w:p w:rsidR="00517C97" w:rsidRPr="00DC7D25" w:rsidRDefault="00517C97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2" w:type="dxa"/>
            <w:gridSpan w:val="8"/>
          </w:tcPr>
          <w:p w:rsidR="00517C97" w:rsidRPr="00517C97" w:rsidRDefault="00517C97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31" w:rsidRPr="00DC7D25" w:rsidTr="003656EA">
        <w:tc>
          <w:tcPr>
            <w:tcW w:w="2495" w:type="dxa"/>
            <w:gridSpan w:val="2"/>
            <w:vMerge w:val="restart"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NUMERAL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Concepto de 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517C97"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</w:tc>
      </w:tr>
      <w:tr w:rsidR="005B6131" w:rsidRPr="00DC7D25" w:rsidTr="003656EA">
        <w:tc>
          <w:tcPr>
            <w:tcW w:w="2495" w:type="dxa"/>
            <w:gridSpan w:val="2"/>
            <w:vMerge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B6131" w:rsidRPr="00DC7D25" w:rsidTr="003656EA">
        <w:tc>
          <w:tcPr>
            <w:tcW w:w="2495" w:type="dxa"/>
            <w:gridSpan w:val="2"/>
            <w:vMerge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B6131" w:rsidRPr="00DC7D25" w:rsidTr="003656EA">
        <w:tc>
          <w:tcPr>
            <w:tcW w:w="2495" w:type="dxa"/>
            <w:gridSpan w:val="2"/>
            <w:vMerge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5B6131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5B6131">
            <w:pPr>
              <w:ind w:left="62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11121" w:rsidRPr="00DC7D25" w:rsidTr="003656EA">
        <w:trPr>
          <w:trHeight w:val="1853"/>
        </w:trPr>
        <w:tc>
          <w:tcPr>
            <w:tcW w:w="2495" w:type="dxa"/>
            <w:gridSpan w:val="2"/>
            <w:vMerge/>
            <w:vAlign w:val="center"/>
          </w:tcPr>
          <w:p w:rsidR="00611121" w:rsidRPr="00DC7D25" w:rsidRDefault="0061112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2" w:type="dxa"/>
            <w:gridSpan w:val="8"/>
          </w:tcPr>
          <w:p w:rsidR="00611121" w:rsidRPr="00517C97" w:rsidRDefault="00611121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31" w:rsidRPr="00DC7D25" w:rsidTr="003656EA">
        <w:tc>
          <w:tcPr>
            <w:tcW w:w="2495" w:type="dxa"/>
            <w:gridSpan w:val="2"/>
            <w:vMerge w:val="restart"/>
            <w:vAlign w:val="center"/>
          </w:tcPr>
          <w:p w:rsidR="005B6131" w:rsidRPr="00DC7D25" w:rsidRDefault="005B613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1701" w:type="dxa"/>
            <w:gridSpan w:val="4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NUMERAL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3543" w:type="dxa"/>
            <w:gridSpan w:val="3"/>
            <w:vAlign w:val="center"/>
          </w:tcPr>
          <w:p w:rsidR="005B6131" w:rsidRPr="00517C97" w:rsidRDefault="005B6131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Concepto de 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517C97"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</w:tc>
      </w:tr>
      <w:tr w:rsidR="005B1F26" w:rsidRPr="00DC7D25" w:rsidTr="003656EA">
        <w:trPr>
          <w:trHeight w:val="182"/>
        </w:trPr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B1F26" w:rsidRPr="00DC7D25" w:rsidTr="003656EA">
        <w:trPr>
          <w:trHeight w:val="182"/>
        </w:trPr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B1F26" w:rsidRPr="00DC7D25" w:rsidTr="003656EA">
        <w:trPr>
          <w:trHeight w:val="182"/>
        </w:trPr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01" w:type="dxa"/>
            <w:gridSpan w:val="4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43" w:type="dxa"/>
            <w:gridSpan w:val="3"/>
          </w:tcPr>
          <w:p w:rsidR="005B1F26" w:rsidRPr="00517C97" w:rsidRDefault="005B1F26" w:rsidP="008B427C">
            <w:pPr>
              <w:ind w:left="62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11121" w:rsidRPr="00DC7D25" w:rsidTr="003656EA">
        <w:trPr>
          <w:trHeight w:val="1264"/>
        </w:trPr>
        <w:tc>
          <w:tcPr>
            <w:tcW w:w="2495" w:type="dxa"/>
            <w:gridSpan w:val="2"/>
            <w:vMerge/>
            <w:vAlign w:val="center"/>
          </w:tcPr>
          <w:p w:rsidR="00611121" w:rsidRPr="00DC7D25" w:rsidRDefault="00611121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2" w:type="dxa"/>
            <w:gridSpan w:val="8"/>
          </w:tcPr>
          <w:p w:rsidR="00611121" w:rsidRPr="00517C97" w:rsidRDefault="00611121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F26" w:rsidRPr="00DC7D25" w:rsidTr="003656EA">
        <w:tc>
          <w:tcPr>
            <w:tcW w:w="2495" w:type="dxa"/>
            <w:gridSpan w:val="2"/>
            <w:vMerge w:val="restart"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1701" w:type="dxa"/>
            <w:gridSpan w:val="4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NUMERAL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3543" w:type="dxa"/>
            <w:gridSpan w:val="3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Concepto de 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517C97"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</w:tc>
      </w:tr>
      <w:tr w:rsidR="005B1F26" w:rsidRPr="00DC7D25" w:rsidTr="003656EA"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3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F26" w:rsidRPr="00DC7D25" w:rsidTr="003656EA"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3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F26" w:rsidRPr="00DC7D25" w:rsidTr="003656EA"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3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F26" w:rsidRPr="00DC7D25" w:rsidTr="003656EA">
        <w:trPr>
          <w:trHeight w:val="909"/>
        </w:trPr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2" w:type="dxa"/>
            <w:gridSpan w:val="8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F26" w:rsidRPr="00DC7D25" w:rsidTr="003656EA">
        <w:tc>
          <w:tcPr>
            <w:tcW w:w="2495" w:type="dxa"/>
            <w:gridSpan w:val="2"/>
            <w:vMerge w:val="restart"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1701" w:type="dxa"/>
            <w:gridSpan w:val="4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NUMERAL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(S)</w:t>
            </w:r>
          </w:p>
        </w:tc>
        <w:tc>
          <w:tcPr>
            <w:tcW w:w="3543" w:type="dxa"/>
            <w:gridSpan w:val="3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17C97">
              <w:rPr>
                <w:rFonts w:ascii="Arial" w:hAnsi="Arial" w:cs="Arial"/>
                <w:b/>
                <w:sz w:val="20"/>
                <w:szCs w:val="24"/>
              </w:rPr>
              <w:t>Concepto de norma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517C97"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</w:tc>
      </w:tr>
      <w:tr w:rsidR="005B1F26" w:rsidRPr="00DC7D25" w:rsidTr="003656EA"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5B1F26" w:rsidRPr="00DC7D25" w:rsidTr="003656EA"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5B1F26" w:rsidRPr="00DC7D25" w:rsidTr="003656EA"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5B1F26" w:rsidRPr="00517C97" w:rsidRDefault="005B1F26" w:rsidP="008B427C">
            <w:pPr>
              <w:ind w:left="62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5B1F26" w:rsidRPr="00DC7D25" w:rsidTr="003656EA">
        <w:trPr>
          <w:trHeight w:val="1007"/>
        </w:trPr>
        <w:tc>
          <w:tcPr>
            <w:tcW w:w="2495" w:type="dxa"/>
            <w:gridSpan w:val="2"/>
            <w:vMerge/>
            <w:vAlign w:val="center"/>
          </w:tcPr>
          <w:p w:rsidR="005B1F26" w:rsidRPr="00DC7D25" w:rsidRDefault="005B1F2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2" w:type="dxa"/>
            <w:gridSpan w:val="8"/>
          </w:tcPr>
          <w:p w:rsidR="005B1F26" w:rsidRPr="00517C97" w:rsidRDefault="005B1F26" w:rsidP="00517C97">
            <w:pPr>
              <w:ind w:left="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5EA2" w:rsidRDefault="00CC5EA2"/>
    <w:p w:rsidR="002404D9" w:rsidRDefault="002404D9"/>
    <w:tbl>
      <w:tblPr>
        <w:tblStyle w:val="Tablaconcuadrcula"/>
        <w:tblW w:w="9327" w:type="dxa"/>
        <w:tblInd w:w="-147" w:type="dxa"/>
        <w:tblLook w:val="04A0" w:firstRow="1" w:lastRow="0" w:firstColumn="1" w:lastColumn="0" w:noHBand="0" w:noVBand="1"/>
      </w:tblPr>
      <w:tblGrid>
        <w:gridCol w:w="4360"/>
        <w:gridCol w:w="1151"/>
        <w:gridCol w:w="1577"/>
        <w:gridCol w:w="2239"/>
      </w:tblGrid>
      <w:tr w:rsidR="00CC5EA2" w:rsidRPr="00312BCB" w:rsidTr="003656EA">
        <w:tc>
          <w:tcPr>
            <w:tcW w:w="9327" w:type="dxa"/>
            <w:gridSpan w:val="4"/>
          </w:tcPr>
          <w:p w:rsidR="00CC5EA2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  <w:p w:rsidR="003B717D" w:rsidRPr="003B717D" w:rsidRDefault="003B717D" w:rsidP="00CC5EA2">
            <w:pPr>
              <w:jc w:val="center"/>
              <w:rPr>
                <w:rFonts w:ascii="Arial" w:hAnsi="Arial" w:cs="Arial"/>
                <w:b/>
                <w:i/>
                <w:sz w:val="18"/>
                <w:szCs w:val="24"/>
              </w:rPr>
            </w:pPr>
            <w:r>
              <w:rPr>
                <w:rFonts w:ascii="Arial" w:hAnsi="Arial" w:cs="Arial"/>
                <w:b/>
                <w:i/>
                <w:sz w:val="18"/>
                <w:szCs w:val="24"/>
              </w:rPr>
              <w:t>***Refiere a los estados de actas que van quedando en cada revisión***</w:t>
            </w:r>
          </w:p>
        </w:tc>
      </w:tr>
      <w:tr w:rsidR="00CC5EA2" w:rsidRPr="00312BCB" w:rsidTr="003656EA">
        <w:tc>
          <w:tcPr>
            <w:tcW w:w="4360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15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239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CC5EA2" w:rsidRPr="00312BCB" w:rsidTr="003656EA">
        <w:tc>
          <w:tcPr>
            <w:tcW w:w="4360" w:type="dxa"/>
          </w:tcPr>
          <w:p w:rsidR="00CC5EA2" w:rsidRPr="00312BCB" w:rsidRDefault="00CC5EA2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CC5EA2" w:rsidRPr="00312BCB" w:rsidRDefault="00CC5EA2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CC5EA2" w:rsidRPr="00312BCB" w:rsidRDefault="00CC5EA2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CC5EA2" w:rsidRPr="00312BCB" w:rsidRDefault="00CC5EA2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629B" w:rsidRPr="00312BCB" w:rsidTr="003656EA">
        <w:tc>
          <w:tcPr>
            <w:tcW w:w="4360" w:type="dxa"/>
          </w:tcPr>
          <w:p w:rsidR="001F629B" w:rsidRPr="00312BCB" w:rsidRDefault="001F629B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1F629B" w:rsidRPr="00312BCB" w:rsidRDefault="001F629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1F629B" w:rsidRPr="00312BCB" w:rsidRDefault="001F629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1F629B" w:rsidRPr="00312BCB" w:rsidRDefault="001F629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26C3" w:rsidRPr="00312BCB" w:rsidTr="003656EA">
        <w:tc>
          <w:tcPr>
            <w:tcW w:w="4360" w:type="dxa"/>
          </w:tcPr>
          <w:p w:rsidR="004726C3" w:rsidRPr="00312BCB" w:rsidRDefault="004726C3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4726C3" w:rsidRPr="00312BCB" w:rsidRDefault="004726C3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4726C3" w:rsidRPr="00312BCB" w:rsidRDefault="004726C3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4726C3" w:rsidRPr="00312BCB" w:rsidRDefault="004726C3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6B6" w:rsidRPr="00312BCB" w:rsidTr="003656EA">
        <w:tc>
          <w:tcPr>
            <w:tcW w:w="4360" w:type="dxa"/>
          </w:tcPr>
          <w:p w:rsidR="00BE26B6" w:rsidRPr="00312BCB" w:rsidRDefault="00BE26B6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BE26B6" w:rsidRPr="00312BCB" w:rsidRDefault="00BE26B6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BE26B6" w:rsidRPr="00312BCB" w:rsidRDefault="00BE26B6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12BCB" w:rsidRPr="00312BCB" w:rsidRDefault="00312BCB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E3E" w:rsidRPr="00312BCB" w:rsidTr="003656EA">
        <w:tc>
          <w:tcPr>
            <w:tcW w:w="4360" w:type="dxa"/>
          </w:tcPr>
          <w:p w:rsidR="00E76E3E" w:rsidRPr="00312BCB" w:rsidRDefault="00E76E3E" w:rsidP="00312B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:rsidR="00E76E3E" w:rsidRPr="00312BCB" w:rsidRDefault="00E76E3E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E76E3E" w:rsidRPr="00312BCB" w:rsidRDefault="00E76E3E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E76E3E" w:rsidRPr="00312BCB" w:rsidRDefault="00E76E3E" w:rsidP="00312B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X="-176" w:tblpY="288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1701"/>
        <w:gridCol w:w="992"/>
        <w:gridCol w:w="1134"/>
        <w:gridCol w:w="1843"/>
        <w:gridCol w:w="1496"/>
      </w:tblGrid>
      <w:tr w:rsidR="003656EA" w:rsidRPr="00EC4207" w:rsidTr="003656EA">
        <w:trPr>
          <w:trHeight w:val="246"/>
        </w:trPr>
        <w:tc>
          <w:tcPr>
            <w:tcW w:w="9322" w:type="dxa"/>
            <w:gridSpan w:val="6"/>
            <w:shd w:val="clear" w:color="auto" w:fill="auto"/>
          </w:tcPr>
          <w:p w:rsidR="003656EA" w:rsidRPr="00EC4207" w:rsidRDefault="003656EA" w:rsidP="003656EA">
            <w:pPr>
              <w:jc w:val="center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EC4207">
              <w:rPr>
                <w:rFonts w:ascii="Arial" w:hAnsi="Arial" w:cs="Arial"/>
                <w:b/>
                <w:sz w:val="18"/>
                <w:szCs w:val="18"/>
              </w:rPr>
              <w:t>EVALUACION DE LA REUNION</w:t>
            </w:r>
          </w:p>
        </w:tc>
      </w:tr>
      <w:tr w:rsidR="003656EA" w:rsidRPr="00EC4207" w:rsidTr="003656EA">
        <w:trPr>
          <w:trHeight w:val="174"/>
        </w:trPr>
        <w:tc>
          <w:tcPr>
            <w:tcW w:w="3857" w:type="dxa"/>
            <w:gridSpan w:val="2"/>
            <w:shd w:val="clear" w:color="auto" w:fill="auto"/>
            <w:vAlign w:val="center"/>
          </w:tcPr>
          <w:p w:rsidR="003656EA" w:rsidRPr="00EC4207" w:rsidRDefault="003656EA" w:rsidP="003656E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656EA" w:rsidRPr="00EC4207" w:rsidRDefault="003656EA" w:rsidP="003656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656EA" w:rsidRPr="00EC4207" w:rsidRDefault="003656EA" w:rsidP="003656E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ACEPTACIÓN</w:t>
            </w:r>
            <w:r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3656EA" w:rsidRPr="00EC4207" w:rsidRDefault="003656EA" w:rsidP="003656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656EA" w:rsidRPr="00EC4207" w:rsidTr="003656EA">
        <w:trPr>
          <w:trHeight w:val="174"/>
        </w:trPr>
        <w:tc>
          <w:tcPr>
            <w:tcW w:w="2156" w:type="dxa"/>
            <w:shd w:val="clear" w:color="auto" w:fill="auto"/>
            <w:vAlign w:val="center"/>
          </w:tcPr>
          <w:p w:rsidR="003656EA" w:rsidRPr="00EC4207" w:rsidRDefault="003656EA" w:rsidP="003656E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3656EA" w:rsidRPr="00EC4207" w:rsidRDefault="003656EA" w:rsidP="003656E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656EA" w:rsidRPr="00EC4207" w:rsidRDefault="003656EA" w:rsidP="003656E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39" w:type="dxa"/>
            <w:gridSpan w:val="2"/>
            <w:shd w:val="clear" w:color="auto" w:fill="auto"/>
            <w:vAlign w:val="center"/>
          </w:tcPr>
          <w:p w:rsidR="003656EA" w:rsidRPr="00EC4207" w:rsidRDefault="003656EA" w:rsidP="003656E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656EA" w:rsidRPr="00EC4207" w:rsidTr="003656EA">
        <w:trPr>
          <w:trHeight w:val="174"/>
        </w:trPr>
        <w:tc>
          <w:tcPr>
            <w:tcW w:w="9322" w:type="dxa"/>
            <w:gridSpan w:val="6"/>
            <w:shd w:val="clear" w:color="auto" w:fill="auto"/>
            <w:vAlign w:val="center"/>
          </w:tcPr>
          <w:p w:rsidR="003656EA" w:rsidRPr="002404D9" w:rsidRDefault="003656EA" w:rsidP="003656E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04D9">
              <w:rPr>
                <w:rFonts w:ascii="Arial" w:hAnsi="Arial" w:cs="Arial"/>
                <w:sz w:val="18"/>
                <w:szCs w:val="18"/>
              </w:rPr>
              <w:t xml:space="preserve">Al registrar y entregar sus datos personales mediante este mecanismo de recolección de información, usted declara que conoce nuestra política de tratamiento de datos personales disponible en: </w:t>
            </w:r>
            <w:r w:rsidRPr="002404D9">
              <w:rPr>
                <w:rFonts w:ascii="Arial" w:hAnsi="Arial" w:cs="Arial"/>
                <w:b/>
                <w:color w:val="0070C0"/>
                <w:sz w:val="18"/>
                <w:szCs w:val="18"/>
                <w:u w:val="single"/>
              </w:rPr>
              <w:t>www.politicadeprivacidad.co/politica/zfipusuariooperador</w:t>
            </w:r>
            <w:r w:rsidRPr="002404D9">
              <w:rPr>
                <w:rFonts w:ascii="Arial" w:hAnsi="Arial" w:cs="Arial"/>
                <w:sz w:val="18"/>
                <w:szCs w:val="18"/>
              </w:rPr>
              <w:t xml:space="preserve">, también declara que conoce sus derechos como titular de la información y que autoriza de manera libre, voluntaria, previa, explícita, informada e inequívoca a </w:t>
            </w:r>
            <w:r w:rsidRPr="002404D9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ZONA FRANCA INTERNACIONAL DE PEREIRA SAS USUARIO OPERADOR DE ZONAS FRANCAS </w:t>
            </w:r>
            <w:r w:rsidRPr="002404D9">
              <w:rPr>
                <w:rFonts w:ascii="Arial" w:hAnsi="Arial" w:cs="Arial"/>
                <w:sz w:val="18"/>
                <w:szCs w:val="18"/>
              </w:rPr>
              <w:t>con</w:t>
            </w:r>
            <w:r w:rsidRPr="002404D9">
              <w:rPr>
                <w:rFonts w:ascii="Arial" w:hAnsi="Arial" w:cs="Arial"/>
                <w:b/>
                <w:sz w:val="18"/>
                <w:szCs w:val="18"/>
              </w:rPr>
              <w:t xml:space="preserve"> NIT 900311215</w:t>
            </w:r>
            <w:r w:rsidRPr="002404D9">
              <w:rPr>
                <w:rFonts w:ascii="Arial" w:hAnsi="Arial" w:cs="Arial"/>
                <w:sz w:val="18"/>
                <w:szCs w:val="18"/>
              </w:rPr>
              <w:t xml:space="preserve"> para gestionar sus datos personales bajo los parámetros indicados en dicha política de tratamiento.</w:t>
            </w:r>
          </w:p>
        </w:tc>
      </w:tr>
    </w:tbl>
    <w:p w:rsidR="00CA6CBA" w:rsidRDefault="005C3F5A"/>
    <w:p w:rsidR="002404D9" w:rsidRDefault="002404D9"/>
    <w:p w:rsidR="008851EB" w:rsidRDefault="008851EB"/>
    <w:sectPr w:rsidR="008851EB" w:rsidSect="002404D9">
      <w:headerReference w:type="default" r:id="rId9"/>
      <w:pgSz w:w="12240" w:h="15840"/>
      <w:pgMar w:top="75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F5A" w:rsidRDefault="005C3F5A" w:rsidP="00DC7D25">
      <w:pPr>
        <w:spacing w:after="0" w:line="240" w:lineRule="auto"/>
      </w:pPr>
      <w:r>
        <w:separator/>
      </w:r>
    </w:p>
  </w:endnote>
  <w:endnote w:type="continuationSeparator" w:id="0">
    <w:p w:rsidR="005C3F5A" w:rsidRDefault="005C3F5A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F5A" w:rsidRDefault="005C3F5A" w:rsidP="00DC7D25">
      <w:pPr>
        <w:spacing w:after="0" w:line="240" w:lineRule="auto"/>
      </w:pPr>
      <w:r>
        <w:separator/>
      </w:r>
    </w:p>
  </w:footnote>
  <w:footnote w:type="continuationSeparator" w:id="0">
    <w:p w:rsidR="005C3F5A" w:rsidRDefault="005C3F5A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DC7D25" w:rsidRPr="00023527" w:rsidTr="001F7F6E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DC7D25" w:rsidRDefault="00DC7D25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8AF95B2" wp14:editId="530E8DA7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3" name="Imagen 3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C7D25" w:rsidRPr="00F446A0" w:rsidRDefault="00DC7D25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</w:t>
          </w:r>
          <w:r w:rsidR="00633C9D">
            <w:rPr>
              <w:rFonts w:ascii="Arial" w:hAnsi="Arial"/>
              <w:b/>
              <w:bCs/>
              <w:color w:val="000000"/>
            </w:rPr>
            <w:t xml:space="preserve">               REGISTRO DE ACTA</w:t>
          </w:r>
        </w:p>
      </w:tc>
    </w:tr>
    <w:tr w:rsidR="00DC7D25" w:rsidRPr="00023527" w:rsidTr="001F7F6E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DC7D25" w:rsidRPr="00A1218E" w:rsidRDefault="00DC7D25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DC7D25" w:rsidRPr="00023527" w:rsidTr="001F7F6E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DC7D25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C7D25" w:rsidRPr="00A1218E" w:rsidRDefault="00066CD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16/01/2023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C7D25" w:rsidRPr="00A1218E" w:rsidRDefault="00066CD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4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C7D25" w:rsidRPr="00A1218E" w:rsidRDefault="00DC7D25" w:rsidP="003656EA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3656EA" w:rsidRPr="003656EA">
            <w:rPr>
              <w:rFonts w:ascii="Arial" w:hAnsi="Arial" w:cs="Arial"/>
              <w:noProof/>
              <w:color w:val="000000"/>
              <w:lang w:val="es-ES"/>
            </w:rPr>
            <w:t>2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3656EA">
            <w:rPr>
              <w:rFonts w:ascii="Arial" w:hAnsi="Arial" w:cs="Arial"/>
              <w:color w:val="000000"/>
            </w:rPr>
            <w:t>3</w:t>
          </w:r>
        </w:p>
      </w:tc>
    </w:tr>
  </w:tbl>
  <w:p w:rsidR="00DC7D25" w:rsidRDefault="00DC7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6D9A"/>
    <w:multiLevelType w:val="hybridMultilevel"/>
    <w:tmpl w:val="44500186"/>
    <w:lvl w:ilvl="0" w:tplc="11BEF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A2"/>
    <w:rsid w:val="00066CD1"/>
    <w:rsid w:val="000720B6"/>
    <w:rsid w:val="00090714"/>
    <w:rsid w:val="000D4E4B"/>
    <w:rsid w:val="000F1336"/>
    <w:rsid w:val="00130B24"/>
    <w:rsid w:val="0016246C"/>
    <w:rsid w:val="001F2CCA"/>
    <w:rsid w:val="001F629B"/>
    <w:rsid w:val="002404D9"/>
    <w:rsid w:val="00312BCB"/>
    <w:rsid w:val="003656EA"/>
    <w:rsid w:val="00387035"/>
    <w:rsid w:val="003B18DF"/>
    <w:rsid w:val="003B717D"/>
    <w:rsid w:val="004726C3"/>
    <w:rsid w:val="005156B8"/>
    <w:rsid w:val="00517C97"/>
    <w:rsid w:val="005B1F26"/>
    <w:rsid w:val="005B6131"/>
    <w:rsid w:val="005C3F5A"/>
    <w:rsid w:val="00603622"/>
    <w:rsid w:val="00604797"/>
    <w:rsid w:val="00611121"/>
    <w:rsid w:val="00633C9D"/>
    <w:rsid w:val="00640EFB"/>
    <w:rsid w:val="00683438"/>
    <w:rsid w:val="006F2D89"/>
    <w:rsid w:val="00754F12"/>
    <w:rsid w:val="00832382"/>
    <w:rsid w:val="00854FB3"/>
    <w:rsid w:val="008851EB"/>
    <w:rsid w:val="00B07865"/>
    <w:rsid w:val="00B900F9"/>
    <w:rsid w:val="00BD5220"/>
    <w:rsid w:val="00BE26B6"/>
    <w:rsid w:val="00C01EE9"/>
    <w:rsid w:val="00C31D3B"/>
    <w:rsid w:val="00C723CC"/>
    <w:rsid w:val="00CC5EA2"/>
    <w:rsid w:val="00D01EC4"/>
    <w:rsid w:val="00D34AB7"/>
    <w:rsid w:val="00DC7D25"/>
    <w:rsid w:val="00E76E3E"/>
    <w:rsid w:val="00F5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6324-93E9-42FA-BBD1-58F18B5E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ZFIP_Comercial</cp:lastModifiedBy>
  <cp:revision>15</cp:revision>
  <dcterms:created xsi:type="dcterms:W3CDTF">2019-07-11T14:18:00Z</dcterms:created>
  <dcterms:modified xsi:type="dcterms:W3CDTF">2023-01-16T19:35:00Z</dcterms:modified>
</cp:coreProperties>
</file>