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36" w:rsidRDefault="00B55D64" w:rsidP="00B55D64">
      <w:pPr>
        <w:pStyle w:val="Heading1"/>
      </w:pPr>
      <w:r>
        <w:t xml:space="preserve">Deployment </w:t>
      </w:r>
      <w:proofErr w:type="spellStart"/>
      <w:r>
        <w:t>view</w:t>
      </w:r>
      <w:proofErr w:type="spellEnd"/>
    </w:p>
    <w:p w:rsidR="00B55D64" w:rsidRPr="00B55D64" w:rsidRDefault="00B55D64" w:rsidP="00B55D64">
      <w:r>
        <w:t xml:space="preserve">Nedenstående Deployment Diagram viser, hvordan selve Smart </w:t>
      </w:r>
      <w:proofErr w:type="spellStart"/>
      <w:r>
        <w:t>Fridge</w:t>
      </w:r>
      <w:proofErr w:type="spellEnd"/>
      <w:r>
        <w:t xml:space="preserve"> interne komponenter snakker sammen. Man kan se at brugeren kun interagere med enten en web-</w:t>
      </w:r>
      <w:proofErr w:type="spellStart"/>
      <w:r>
        <w:t>gui</w:t>
      </w:r>
      <w:proofErr w:type="spellEnd"/>
      <w:r>
        <w:t xml:space="preserve"> eller den </w:t>
      </w:r>
      <w:proofErr w:type="spellStart"/>
      <w:r>
        <w:t>gui</w:t>
      </w:r>
      <w:proofErr w:type="spellEnd"/>
      <w:r>
        <w:t xml:space="preserve"> der kører på selve køleskabet.</w:t>
      </w:r>
      <w:bookmarkStart w:id="0" w:name="_GoBack"/>
      <w:bookmarkEnd w:id="0"/>
      <w:r>
        <w:rPr>
          <w:noProof/>
          <w:lang w:eastAsia="da-DK"/>
        </w:rPr>
        <w:drawing>
          <wp:inline distT="0" distB="0" distL="0" distR="0">
            <wp:extent cx="6115050" cy="2971800"/>
            <wp:effectExtent l="0" t="0" r="0" b="0"/>
            <wp:docPr id="1" name="Picture 1" descr="D:\IHA\4. Semester\I4PRJ4\Design og implementering\Design\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HA\4. Semester\I4PRJ4\Design og implementering\Design\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D64" w:rsidRPr="00B55D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64"/>
    <w:rsid w:val="00024136"/>
    <w:rsid w:val="00B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120D3-2C25-4DC7-8741-9300197E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Witt</cp:lastModifiedBy>
  <cp:revision>1</cp:revision>
  <dcterms:created xsi:type="dcterms:W3CDTF">2015-03-22T08:49:00Z</dcterms:created>
  <dcterms:modified xsi:type="dcterms:W3CDTF">2015-03-22T08:52:00Z</dcterms:modified>
</cp:coreProperties>
</file>