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1031" w14:textId="002EFAA8" w:rsidR="009100DD" w:rsidRDefault="00154169">
      <w:pPr>
        <w:rPr>
          <w:b/>
          <w:bCs/>
          <w:color w:val="156082" w:themeColor="accent1"/>
          <w:sz w:val="48"/>
          <w:szCs w:val="56"/>
        </w:rPr>
      </w:pPr>
      <w:r w:rsidRPr="00154169">
        <w:rPr>
          <w:b/>
          <w:bCs/>
          <w:color w:val="156082" w:themeColor="accent1"/>
          <w:sz w:val="48"/>
          <w:szCs w:val="56"/>
        </w:rPr>
        <w:t>Report</w:t>
      </w:r>
    </w:p>
    <w:p w14:paraId="2C41F389" w14:textId="77777777" w:rsidR="00154169" w:rsidRDefault="00154169">
      <w:pPr>
        <w:rPr>
          <w:b/>
          <w:bCs/>
          <w:color w:val="156082" w:themeColor="accent1"/>
          <w:sz w:val="48"/>
          <w:szCs w:val="56"/>
        </w:rPr>
      </w:pPr>
    </w:p>
    <w:p w14:paraId="7E5A3AB6" w14:textId="2DB3BE54" w:rsidR="00154169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Task 1:</w:t>
      </w:r>
    </w:p>
    <w:p w14:paraId="2E6B4ADA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741CCA07" w14:textId="77777777" w:rsidR="00371DD4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Task 2:</w:t>
      </w:r>
      <w:r w:rsidR="00ED6503">
        <w:rPr>
          <w:color w:val="000000" w:themeColor="text1"/>
          <w:sz w:val="28"/>
          <w:szCs w:val="36"/>
        </w:rPr>
        <w:t xml:space="preserve"> </w:t>
      </w:r>
    </w:p>
    <w:p w14:paraId="6E1E4CF8" w14:textId="1D08C290" w:rsidR="00ED6503" w:rsidRDefault="00ED6503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From </w:t>
      </w:r>
      <w:r w:rsidR="00371DD4">
        <w:rPr>
          <w:color w:val="000000" w:themeColor="text1"/>
          <w:sz w:val="28"/>
          <w:szCs w:val="36"/>
        </w:rPr>
        <w:t xml:space="preserve">the </w:t>
      </w:r>
      <w:r w:rsidRPr="00371DD4">
        <w:rPr>
          <w:b/>
          <w:bCs/>
          <w:color w:val="000000" w:themeColor="text1"/>
          <w:sz w:val="28"/>
          <w:szCs w:val="36"/>
        </w:rPr>
        <w:t>auth.log</w:t>
      </w:r>
      <w:r>
        <w:rPr>
          <w:color w:val="000000" w:themeColor="text1"/>
          <w:sz w:val="28"/>
          <w:szCs w:val="36"/>
        </w:rPr>
        <w:t xml:space="preserve"> file and the </w:t>
      </w:r>
      <w:r w:rsidRPr="00371DD4">
        <w:rPr>
          <w:b/>
          <w:bCs/>
          <w:color w:val="000000" w:themeColor="text1"/>
          <w:sz w:val="28"/>
          <w:szCs w:val="36"/>
        </w:rPr>
        <w:t>synthetic_honeynet_logs.csv</w:t>
      </w:r>
      <w:r>
        <w:rPr>
          <w:color w:val="000000" w:themeColor="text1"/>
          <w:sz w:val="28"/>
          <w:szCs w:val="36"/>
        </w:rPr>
        <w:t xml:space="preserve"> file we can see that </w:t>
      </w:r>
      <w:r w:rsidR="00371DD4" w:rsidRPr="00371DD4">
        <w:rPr>
          <w:color w:val="000000" w:themeColor="text1"/>
          <w:sz w:val="28"/>
          <w:szCs w:val="36"/>
        </w:rPr>
        <w:t xml:space="preserve">multiple IP addresses attempted logins </w:t>
      </w:r>
      <w:r w:rsidR="00371DD4">
        <w:rPr>
          <w:color w:val="000000" w:themeColor="text1"/>
          <w:sz w:val="28"/>
          <w:szCs w:val="36"/>
        </w:rPr>
        <w:t xml:space="preserve">have </w:t>
      </w:r>
      <w:r>
        <w:rPr>
          <w:color w:val="000000" w:themeColor="text1"/>
          <w:sz w:val="28"/>
          <w:szCs w:val="36"/>
        </w:rPr>
        <w:t xml:space="preserve">some successful login attempts and there are some failed login attempts for every IP client where they want to login as </w:t>
      </w:r>
      <w:r w:rsidRPr="00371DD4">
        <w:rPr>
          <w:b/>
          <w:bCs/>
          <w:color w:val="000000" w:themeColor="text1"/>
          <w:sz w:val="28"/>
          <w:szCs w:val="36"/>
        </w:rPr>
        <w:t>“admin”</w:t>
      </w:r>
      <w:r w:rsidR="00371DD4" w:rsidRPr="00371DD4">
        <w:rPr>
          <w:b/>
          <w:bCs/>
          <w:color w:val="000000" w:themeColor="text1"/>
          <w:sz w:val="28"/>
          <w:szCs w:val="36"/>
        </w:rPr>
        <w:t>,</w:t>
      </w:r>
      <w:r w:rsidR="00371DD4" w:rsidRPr="00371DD4">
        <w:rPr>
          <w:color w:val="000000" w:themeColor="text1"/>
          <w:sz w:val="28"/>
          <w:szCs w:val="36"/>
        </w:rPr>
        <w:t xml:space="preserve"> </w:t>
      </w:r>
      <w:r w:rsidR="00371DD4" w:rsidRPr="00371DD4">
        <w:rPr>
          <w:color w:val="000000" w:themeColor="text1"/>
          <w:sz w:val="28"/>
          <w:szCs w:val="36"/>
        </w:rPr>
        <w:t xml:space="preserve">indicating possible </w:t>
      </w:r>
      <w:r w:rsidR="00371DD4" w:rsidRPr="00371DD4">
        <w:rPr>
          <w:b/>
          <w:bCs/>
          <w:color w:val="000000" w:themeColor="text1"/>
          <w:sz w:val="28"/>
          <w:szCs w:val="36"/>
        </w:rPr>
        <w:t>brute-force</w:t>
      </w:r>
      <w:r w:rsidR="00371DD4" w:rsidRPr="00371DD4">
        <w:rPr>
          <w:color w:val="000000" w:themeColor="text1"/>
          <w:sz w:val="28"/>
          <w:szCs w:val="36"/>
        </w:rPr>
        <w:t xml:space="preserve"> or </w:t>
      </w:r>
      <w:r w:rsidR="00371DD4" w:rsidRPr="00371DD4">
        <w:rPr>
          <w:b/>
          <w:bCs/>
          <w:color w:val="000000" w:themeColor="text1"/>
          <w:sz w:val="28"/>
          <w:szCs w:val="36"/>
        </w:rPr>
        <w:t>reconnaissance activity</w:t>
      </w:r>
      <w:r w:rsidR="00371DD4" w:rsidRPr="00371DD4">
        <w:rPr>
          <w:color w:val="000000" w:themeColor="text1"/>
          <w:sz w:val="28"/>
          <w:szCs w:val="36"/>
        </w:rPr>
        <w:t>.</w:t>
      </w:r>
    </w:p>
    <w:p w14:paraId="29802711" w14:textId="04FE231C" w:rsidR="00ED6503" w:rsidRDefault="00371DD4">
      <w:p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 xml:space="preserve">Some of these IPs later had </w:t>
      </w:r>
      <w:r w:rsidRPr="00371DD4">
        <w:rPr>
          <w:b/>
          <w:bCs/>
          <w:color w:val="000000" w:themeColor="text1"/>
          <w:sz w:val="28"/>
          <w:szCs w:val="36"/>
        </w:rPr>
        <w:t>successful logins</w:t>
      </w:r>
      <w:r w:rsidRPr="00371DD4">
        <w:rPr>
          <w:color w:val="000000" w:themeColor="text1"/>
          <w:sz w:val="28"/>
          <w:szCs w:val="36"/>
        </w:rPr>
        <w:t xml:space="preserve">, including for the </w:t>
      </w:r>
      <w:r w:rsidRPr="00371DD4">
        <w:rPr>
          <w:b/>
          <w:bCs/>
          <w:color w:val="000000" w:themeColor="text1"/>
          <w:sz w:val="28"/>
          <w:szCs w:val="36"/>
        </w:rPr>
        <w:t>root account</w:t>
      </w:r>
      <w:r w:rsidRPr="00371DD4">
        <w:rPr>
          <w:color w:val="000000" w:themeColor="text1"/>
          <w:sz w:val="28"/>
          <w:szCs w:val="36"/>
        </w:rPr>
        <w:t xml:space="preserve">, which strongly suggests </w:t>
      </w:r>
      <w:r w:rsidRPr="00371DD4">
        <w:rPr>
          <w:b/>
          <w:bCs/>
          <w:color w:val="000000" w:themeColor="text1"/>
          <w:sz w:val="28"/>
          <w:szCs w:val="36"/>
        </w:rPr>
        <w:t>privilege escalation</w:t>
      </w:r>
      <w:r w:rsidRPr="00371DD4">
        <w:rPr>
          <w:color w:val="000000" w:themeColor="text1"/>
          <w:sz w:val="28"/>
          <w:szCs w:val="36"/>
        </w:rPr>
        <w:t>.</w:t>
      </w:r>
    </w:p>
    <w:p w14:paraId="16D5EA2E" w14:textId="77777777" w:rsidR="00371DD4" w:rsidRPr="00371DD4" w:rsidRDefault="00371DD4" w:rsidP="00371DD4">
      <w:p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 xml:space="preserve">Additionally, new users were created (e.g., a user named </w:t>
      </w:r>
      <w:r w:rsidRPr="00371DD4">
        <w:rPr>
          <w:b/>
          <w:bCs/>
          <w:color w:val="000000" w:themeColor="text1"/>
          <w:sz w:val="28"/>
          <w:szCs w:val="36"/>
        </w:rPr>
        <w:t>"attacker"</w:t>
      </w:r>
      <w:r w:rsidRPr="00371DD4">
        <w:rPr>
          <w:color w:val="000000" w:themeColor="text1"/>
          <w:sz w:val="28"/>
          <w:szCs w:val="36"/>
        </w:rPr>
        <w:t>) after root access, which is a common tactic to establish persistence.</w:t>
      </w:r>
    </w:p>
    <w:p w14:paraId="2785A37B" w14:textId="77777777" w:rsidR="00371DD4" w:rsidRPr="00371DD4" w:rsidRDefault="00371DD4" w:rsidP="00371DD4">
      <w:p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 xml:space="preserve">This behavior is further supported by the presence of </w:t>
      </w:r>
      <w:r w:rsidRPr="00371DD4">
        <w:rPr>
          <w:b/>
          <w:bCs/>
          <w:color w:val="000000" w:themeColor="text1"/>
          <w:sz w:val="28"/>
          <w:szCs w:val="36"/>
        </w:rPr>
        <w:t xml:space="preserve">scheduled </w:t>
      </w:r>
      <w:proofErr w:type="spellStart"/>
      <w:r w:rsidRPr="00371DD4">
        <w:rPr>
          <w:b/>
          <w:bCs/>
          <w:color w:val="000000" w:themeColor="text1"/>
          <w:sz w:val="28"/>
          <w:szCs w:val="36"/>
        </w:rPr>
        <w:t>cron</w:t>
      </w:r>
      <w:proofErr w:type="spellEnd"/>
      <w:r w:rsidRPr="00371DD4">
        <w:rPr>
          <w:b/>
          <w:bCs/>
          <w:color w:val="000000" w:themeColor="text1"/>
          <w:sz w:val="28"/>
          <w:szCs w:val="36"/>
        </w:rPr>
        <w:t xml:space="preserve"> jobs</w:t>
      </w:r>
      <w:r w:rsidRPr="00371DD4">
        <w:rPr>
          <w:color w:val="000000" w:themeColor="text1"/>
          <w:sz w:val="28"/>
          <w:szCs w:val="36"/>
        </w:rPr>
        <w:t xml:space="preserve"> tied to these IPs, showing </w:t>
      </w:r>
      <w:r w:rsidRPr="00371DD4">
        <w:rPr>
          <w:b/>
          <w:bCs/>
          <w:color w:val="000000" w:themeColor="text1"/>
          <w:sz w:val="28"/>
          <w:szCs w:val="36"/>
        </w:rPr>
        <w:t>automated execution of potentially malicious scripts</w:t>
      </w:r>
      <w:r w:rsidRPr="00371DD4">
        <w:rPr>
          <w:color w:val="000000" w:themeColor="text1"/>
          <w:sz w:val="28"/>
          <w:szCs w:val="36"/>
        </w:rPr>
        <w:t>, such as reverse shells.</w:t>
      </w:r>
    </w:p>
    <w:p w14:paraId="42440DBD" w14:textId="0F7F65D5" w:rsidR="00371DD4" w:rsidRDefault="00371DD4">
      <w:p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 xml:space="preserve">Based on this evidence, </w:t>
      </w:r>
      <w:r w:rsidRPr="00371DD4">
        <w:rPr>
          <w:b/>
          <w:bCs/>
          <w:color w:val="000000" w:themeColor="text1"/>
          <w:sz w:val="28"/>
          <w:szCs w:val="36"/>
        </w:rPr>
        <w:t>each of the listed IP clients demonstrated suspicious and coordinated attacker-like behavior</w:t>
      </w:r>
      <w:r w:rsidRPr="00371DD4">
        <w:rPr>
          <w:color w:val="000000" w:themeColor="text1"/>
          <w:sz w:val="28"/>
          <w:szCs w:val="36"/>
        </w:rPr>
        <w:t>, including unauthorized access, privilege escalation, user creation, and persistence techniques.</w:t>
      </w:r>
    </w:p>
    <w:p w14:paraId="303907B7" w14:textId="77777777" w:rsidR="00ED6503" w:rsidRDefault="00ED6503">
      <w:pPr>
        <w:rPr>
          <w:color w:val="000000" w:themeColor="text1"/>
          <w:sz w:val="28"/>
          <w:szCs w:val="36"/>
        </w:rPr>
      </w:pPr>
    </w:p>
    <w:p w14:paraId="09BCE572" w14:textId="20ABA5CB" w:rsidR="00154169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Task 3:</w:t>
      </w:r>
    </w:p>
    <w:p w14:paraId="77E96952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056B07BB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0077BA01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5FD3E39B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217BE6BB" w14:textId="0C276ED7" w:rsidR="00154169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lastRenderedPageBreak/>
        <w:t>Task 4:</w:t>
      </w:r>
    </w:p>
    <w:p w14:paraId="178874B9" w14:textId="7395F6AF" w:rsidR="00371DD4" w:rsidRPr="00371DD4" w:rsidRDefault="00371DD4">
      <w:pPr>
        <w:rPr>
          <w:b/>
          <w:bCs/>
          <w:color w:val="000000" w:themeColor="text1"/>
          <w:sz w:val="28"/>
          <w:szCs w:val="36"/>
        </w:rPr>
      </w:pPr>
      <w:r w:rsidRPr="00371DD4">
        <w:rPr>
          <w:b/>
          <w:bCs/>
          <w:color w:val="000000" w:themeColor="text1"/>
          <w:sz w:val="28"/>
          <w:szCs w:val="36"/>
        </w:rPr>
        <w:t>List of indicators of compromise</w:t>
      </w:r>
    </w:p>
    <w:p w14:paraId="4CF476C3" w14:textId="30F43C71" w:rsidR="00371DD4" w:rsidRDefault="00371DD4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IP addresses:</w:t>
      </w:r>
    </w:p>
    <w:p w14:paraId="5B0D1318" w14:textId="0F4B9DBF" w:rsidR="00371DD4" w:rsidRDefault="00371DD4" w:rsidP="00371D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192.168.1.10</w:t>
      </w:r>
    </w:p>
    <w:p w14:paraId="1222D04A" w14:textId="4FE338E8" w:rsidR="00371DD4" w:rsidRDefault="00371DD4" w:rsidP="00371D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192.168.1.11</w:t>
      </w:r>
    </w:p>
    <w:p w14:paraId="4FCA26D6" w14:textId="49D7DEAA" w:rsidR="00371DD4" w:rsidRDefault="00371DD4" w:rsidP="00371D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203.0.113.5</w:t>
      </w:r>
    </w:p>
    <w:p w14:paraId="26CA7178" w14:textId="07149532" w:rsidR="00371DD4" w:rsidRDefault="00371DD4" w:rsidP="00371D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10.0.0.8</w:t>
      </w:r>
    </w:p>
    <w:p w14:paraId="5CD43048" w14:textId="4B45DB43" w:rsidR="00371DD4" w:rsidRDefault="00371DD4" w:rsidP="00371DD4">
      <w:pPr>
        <w:ind w:left="1080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(They all share the same potential threat by trying to access protected information and execute many malicious </w:t>
      </w:r>
      <w:proofErr w:type="spellStart"/>
      <w:r>
        <w:rPr>
          <w:color w:val="000000" w:themeColor="text1"/>
          <w:sz w:val="28"/>
          <w:szCs w:val="36"/>
        </w:rPr>
        <w:t>cron</w:t>
      </w:r>
      <w:proofErr w:type="spellEnd"/>
      <w:r>
        <w:rPr>
          <w:color w:val="000000" w:themeColor="text1"/>
          <w:sz w:val="28"/>
          <w:szCs w:val="36"/>
        </w:rPr>
        <w:t xml:space="preserve"> jobs)</w:t>
      </w:r>
    </w:p>
    <w:p w14:paraId="6A6E15C0" w14:textId="7B92BFA2" w:rsidR="00371DD4" w:rsidRDefault="00371DD4" w:rsidP="00371DD4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File path or binaries</w:t>
      </w:r>
    </w:p>
    <w:p w14:paraId="223C652D" w14:textId="5208B24C" w:rsidR="00371DD4" w:rsidRDefault="00371DD4" w:rsidP="00371DD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>/</w:t>
      </w:r>
      <w:proofErr w:type="spellStart"/>
      <w:r w:rsidRPr="00371DD4">
        <w:rPr>
          <w:color w:val="000000" w:themeColor="text1"/>
          <w:sz w:val="28"/>
          <w:szCs w:val="36"/>
        </w:rPr>
        <w:t>etc</w:t>
      </w:r>
      <w:proofErr w:type="spellEnd"/>
      <w:r w:rsidRPr="00371DD4">
        <w:rPr>
          <w:color w:val="000000" w:themeColor="text1"/>
          <w:sz w:val="28"/>
          <w:szCs w:val="36"/>
        </w:rPr>
        <w:t>/passwd</w:t>
      </w:r>
    </w:p>
    <w:p w14:paraId="31DB4E8C" w14:textId="67B2C608" w:rsidR="00371DD4" w:rsidRDefault="00371DD4" w:rsidP="00371DD4">
      <w:pPr>
        <w:pStyle w:val="ListParagraph"/>
        <w:ind w:left="1440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Potential act of trying to get password information of the server found in </w:t>
      </w:r>
      <w:proofErr w:type="spellStart"/>
      <w:r>
        <w:rPr>
          <w:color w:val="000000" w:themeColor="text1"/>
          <w:sz w:val="28"/>
          <w:szCs w:val="36"/>
        </w:rPr>
        <w:t>file_changes</w:t>
      </w:r>
      <w:proofErr w:type="spellEnd"/>
      <w:r>
        <w:rPr>
          <w:color w:val="000000" w:themeColor="text1"/>
          <w:sz w:val="28"/>
          <w:szCs w:val="36"/>
        </w:rPr>
        <w:t xml:space="preserve"> file</w:t>
      </w:r>
    </w:p>
    <w:p w14:paraId="1BFE9751" w14:textId="77777777" w:rsidR="00090D2F" w:rsidRDefault="00090D2F" w:rsidP="00371DD4">
      <w:pPr>
        <w:pStyle w:val="ListParagraph"/>
        <w:ind w:left="1440"/>
        <w:rPr>
          <w:color w:val="000000" w:themeColor="text1"/>
          <w:sz w:val="28"/>
          <w:szCs w:val="36"/>
        </w:rPr>
      </w:pPr>
    </w:p>
    <w:p w14:paraId="5D285DDD" w14:textId="5BDBA8BB" w:rsidR="00371DD4" w:rsidRDefault="000D156E" w:rsidP="00371DD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36"/>
        </w:rPr>
      </w:pPr>
      <w:r w:rsidRPr="000D156E">
        <w:rPr>
          <w:color w:val="000000" w:themeColor="text1"/>
          <w:sz w:val="28"/>
          <w:szCs w:val="36"/>
        </w:rPr>
        <w:t>/tmp/reverse_shell.py</w:t>
      </w:r>
    </w:p>
    <w:p w14:paraId="2FF22231" w14:textId="23E30ADA" w:rsidR="000D156E" w:rsidRDefault="000D156E" w:rsidP="000D156E">
      <w:pPr>
        <w:pStyle w:val="ListParagraph"/>
        <w:ind w:left="1440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An added file into the directory above coming from the </w:t>
      </w:r>
      <w:proofErr w:type="spellStart"/>
      <w:r>
        <w:rPr>
          <w:color w:val="000000" w:themeColor="text1"/>
          <w:sz w:val="28"/>
          <w:szCs w:val="36"/>
        </w:rPr>
        <w:t>cron</w:t>
      </w:r>
      <w:proofErr w:type="spellEnd"/>
      <w:r>
        <w:rPr>
          <w:color w:val="000000" w:themeColor="text1"/>
          <w:sz w:val="28"/>
          <w:szCs w:val="36"/>
        </w:rPr>
        <w:t xml:space="preserve"> jobs, attacker embedded in the server, also found in </w:t>
      </w:r>
      <w:proofErr w:type="spellStart"/>
      <w:r>
        <w:rPr>
          <w:color w:val="000000" w:themeColor="text1"/>
          <w:sz w:val="28"/>
          <w:szCs w:val="36"/>
        </w:rPr>
        <w:t>file_changes</w:t>
      </w:r>
      <w:proofErr w:type="spellEnd"/>
      <w:r>
        <w:rPr>
          <w:color w:val="000000" w:themeColor="text1"/>
          <w:sz w:val="28"/>
          <w:szCs w:val="36"/>
        </w:rPr>
        <w:t xml:space="preserve"> file and cron.log file</w:t>
      </w:r>
    </w:p>
    <w:p w14:paraId="66E7C34A" w14:textId="776D01DB" w:rsidR="000D156E" w:rsidRDefault="000D156E" w:rsidP="000D156E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URLs or domain used in the attack</w:t>
      </w:r>
    </w:p>
    <w:p w14:paraId="7FEA5E15" w14:textId="75B0EF91" w:rsidR="000D156E" w:rsidRDefault="000D156E" w:rsidP="000D156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36"/>
        </w:rPr>
      </w:pPr>
      <w:r w:rsidRPr="000D156E">
        <w:rPr>
          <w:color w:val="000000" w:themeColor="text1"/>
          <w:sz w:val="28"/>
          <w:szCs w:val="36"/>
        </w:rPr>
        <w:t>GET /</w:t>
      </w:r>
      <w:proofErr w:type="spellStart"/>
      <w:r w:rsidRPr="000D156E">
        <w:rPr>
          <w:color w:val="000000" w:themeColor="text1"/>
          <w:sz w:val="28"/>
          <w:szCs w:val="36"/>
        </w:rPr>
        <w:t>phpmyadmin</w:t>
      </w:r>
      <w:proofErr w:type="spellEnd"/>
      <w:r w:rsidRPr="000D156E">
        <w:rPr>
          <w:color w:val="000000" w:themeColor="text1"/>
          <w:sz w:val="28"/>
          <w:szCs w:val="36"/>
        </w:rPr>
        <w:t>/ HTTP/1.1</w:t>
      </w:r>
    </w:p>
    <w:p w14:paraId="3D57F029" w14:textId="643C8489" w:rsidR="00090D2F" w:rsidRDefault="00090D2F" w:rsidP="00090D2F">
      <w:pPr>
        <w:pStyle w:val="ListParagraph"/>
        <w:ind w:left="1440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Attackers trying to </w:t>
      </w:r>
      <w:proofErr w:type="gramStart"/>
      <w:r>
        <w:rPr>
          <w:color w:val="000000" w:themeColor="text1"/>
          <w:sz w:val="28"/>
          <w:szCs w:val="36"/>
        </w:rPr>
        <w:t>used</w:t>
      </w:r>
      <w:proofErr w:type="gramEnd"/>
      <w:r>
        <w:rPr>
          <w:color w:val="000000" w:themeColor="text1"/>
          <w:sz w:val="28"/>
          <w:szCs w:val="36"/>
        </w:rPr>
        <w:t xml:space="preserve"> brute-force technique into getting in the admin only page but the page doesn’t exist</w:t>
      </w:r>
    </w:p>
    <w:p w14:paraId="1C0FDA01" w14:textId="77777777" w:rsidR="00090D2F" w:rsidRPr="00090D2F" w:rsidRDefault="00090D2F" w:rsidP="00090D2F">
      <w:pPr>
        <w:pStyle w:val="ListParagraph"/>
        <w:ind w:left="1440"/>
        <w:rPr>
          <w:color w:val="000000" w:themeColor="text1"/>
          <w:sz w:val="28"/>
          <w:szCs w:val="36"/>
        </w:rPr>
      </w:pPr>
    </w:p>
    <w:p w14:paraId="7F825CB8" w14:textId="44B73AF4" w:rsidR="00090D2F" w:rsidRDefault="00090D2F" w:rsidP="000D156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36"/>
        </w:rPr>
      </w:pPr>
      <w:r w:rsidRPr="00090D2F">
        <w:rPr>
          <w:color w:val="000000" w:themeColor="text1"/>
          <w:sz w:val="28"/>
          <w:szCs w:val="36"/>
        </w:rPr>
        <w:t>GET /</w:t>
      </w:r>
      <w:proofErr w:type="spellStart"/>
      <w:r w:rsidRPr="00090D2F">
        <w:rPr>
          <w:color w:val="000000" w:themeColor="text1"/>
          <w:sz w:val="28"/>
          <w:szCs w:val="36"/>
        </w:rPr>
        <w:t>config.php</w:t>
      </w:r>
      <w:proofErr w:type="spellEnd"/>
      <w:r w:rsidRPr="00090D2F">
        <w:rPr>
          <w:color w:val="000000" w:themeColor="text1"/>
          <w:sz w:val="28"/>
          <w:szCs w:val="36"/>
        </w:rPr>
        <w:t xml:space="preserve"> HTTP/1.1</w:t>
      </w:r>
    </w:p>
    <w:p w14:paraId="489949DE" w14:textId="56FCD01C" w:rsidR="00090D2F" w:rsidRDefault="00090D2F" w:rsidP="00090D2F">
      <w:pPr>
        <w:pStyle w:val="ListParagraph"/>
        <w:ind w:left="1440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Attackers trying to </w:t>
      </w:r>
      <w:proofErr w:type="gramStart"/>
      <w:r>
        <w:rPr>
          <w:color w:val="000000" w:themeColor="text1"/>
          <w:sz w:val="28"/>
          <w:szCs w:val="36"/>
        </w:rPr>
        <w:t>used</w:t>
      </w:r>
      <w:proofErr w:type="gramEnd"/>
      <w:r>
        <w:rPr>
          <w:color w:val="000000" w:themeColor="text1"/>
          <w:sz w:val="28"/>
          <w:szCs w:val="36"/>
        </w:rPr>
        <w:t xml:space="preserve"> brute-force technique into getting in the </w:t>
      </w:r>
      <w:r>
        <w:rPr>
          <w:color w:val="000000" w:themeColor="text1"/>
          <w:sz w:val="28"/>
          <w:szCs w:val="36"/>
        </w:rPr>
        <w:t>config</w:t>
      </w:r>
      <w:r>
        <w:rPr>
          <w:color w:val="000000" w:themeColor="text1"/>
          <w:sz w:val="28"/>
          <w:szCs w:val="36"/>
        </w:rPr>
        <w:t xml:space="preserve"> page</w:t>
      </w:r>
      <w:r>
        <w:rPr>
          <w:color w:val="000000" w:themeColor="text1"/>
          <w:sz w:val="28"/>
          <w:szCs w:val="36"/>
        </w:rPr>
        <w:t xml:space="preserve"> of the web server</w:t>
      </w:r>
      <w:r>
        <w:rPr>
          <w:color w:val="000000" w:themeColor="text1"/>
          <w:sz w:val="28"/>
          <w:szCs w:val="36"/>
        </w:rPr>
        <w:t xml:space="preserve"> but </w:t>
      </w:r>
      <w:r>
        <w:rPr>
          <w:color w:val="000000" w:themeColor="text1"/>
          <w:sz w:val="28"/>
          <w:szCs w:val="36"/>
        </w:rPr>
        <w:t xml:space="preserve">they don’t have enough privilege </w:t>
      </w:r>
    </w:p>
    <w:p w14:paraId="39EAC359" w14:textId="77777777" w:rsidR="00090D2F" w:rsidRPr="00090D2F" w:rsidRDefault="00090D2F" w:rsidP="00090D2F">
      <w:pPr>
        <w:pStyle w:val="ListParagraph"/>
        <w:ind w:left="1440"/>
        <w:rPr>
          <w:color w:val="000000" w:themeColor="text1"/>
          <w:sz w:val="28"/>
          <w:szCs w:val="36"/>
        </w:rPr>
      </w:pPr>
    </w:p>
    <w:p w14:paraId="36F66761" w14:textId="0F2496BB" w:rsidR="00090D2F" w:rsidRDefault="00090D2F" w:rsidP="000D156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36"/>
        </w:rPr>
      </w:pPr>
      <w:r w:rsidRPr="00090D2F">
        <w:rPr>
          <w:color w:val="000000" w:themeColor="text1"/>
          <w:sz w:val="28"/>
          <w:szCs w:val="36"/>
        </w:rPr>
        <w:t>GET /admin HTTP/1.1</w:t>
      </w:r>
    </w:p>
    <w:p w14:paraId="28F0E451" w14:textId="11A51798" w:rsidR="00090D2F" w:rsidRPr="000D156E" w:rsidRDefault="00090D2F" w:rsidP="00090D2F">
      <w:pPr>
        <w:pStyle w:val="ListParagraph"/>
        <w:ind w:left="1440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Attackers trying to </w:t>
      </w:r>
      <w:proofErr w:type="gramStart"/>
      <w:r>
        <w:rPr>
          <w:color w:val="000000" w:themeColor="text1"/>
          <w:sz w:val="28"/>
          <w:szCs w:val="36"/>
        </w:rPr>
        <w:t>used</w:t>
      </w:r>
      <w:proofErr w:type="gramEnd"/>
      <w:r>
        <w:rPr>
          <w:color w:val="000000" w:themeColor="text1"/>
          <w:sz w:val="28"/>
          <w:szCs w:val="36"/>
        </w:rPr>
        <w:t xml:space="preserve"> brute-force technique into getting in the admin only page but they don’t have enough privilege</w:t>
      </w:r>
    </w:p>
    <w:p w14:paraId="650A7D23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7BA71341" w14:textId="7C7595E4" w:rsidR="00154169" w:rsidRPr="00154169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Task 5:</w:t>
      </w:r>
    </w:p>
    <w:sectPr w:rsidR="00154169" w:rsidRPr="0015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1E14"/>
    <w:multiLevelType w:val="hybridMultilevel"/>
    <w:tmpl w:val="580C5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14770"/>
    <w:multiLevelType w:val="hybridMultilevel"/>
    <w:tmpl w:val="D66C7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352058">
    <w:abstractNumId w:val="0"/>
  </w:num>
  <w:num w:numId="2" w16cid:durableId="52772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69"/>
    <w:rsid w:val="00090D2F"/>
    <w:rsid w:val="000D156E"/>
    <w:rsid w:val="00154169"/>
    <w:rsid w:val="00371DD4"/>
    <w:rsid w:val="00425681"/>
    <w:rsid w:val="009100DD"/>
    <w:rsid w:val="00B9320F"/>
    <w:rsid w:val="00E47BDA"/>
    <w:rsid w:val="00E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1917"/>
  <w15:chartTrackingRefBased/>
  <w15:docId w15:val="{E6B372D7-D81A-408D-B440-311A38C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D4"/>
  </w:style>
  <w:style w:type="paragraph" w:styleId="Heading1">
    <w:name w:val="heading 1"/>
    <w:basedOn w:val="Normal"/>
    <w:next w:val="Normal"/>
    <w:link w:val="Heading1Char"/>
    <w:uiPriority w:val="9"/>
    <w:qFormat/>
    <w:rsid w:val="0015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16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16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16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41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41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Trirath Nondhalee</dc:creator>
  <cp:keywords/>
  <dc:description/>
  <cp:lastModifiedBy>Trirath Nondhalee</cp:lastModifiedBy>
  <cp:revision>2</cp:revision>
  <dcterms:created xsi:type="dcterms:W3CDTF">2025-04-25T16:27:00Z</dcterms:created>
  <dcterms:modified xsi:type="dcterms:W3CDTF">2025-04-25T17:50:00Z</dcterms:modified>
</cp:coreProperties>
</file>