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68711" w14:textId="73E07B7D" w:rsidR="00F07955" w:rsidRPr="00F07955" w:rsidRDefault="00F07955" w:rsidP="00F07955">
      <w:pPr>
        <w:spacing w:line="360" w:lineRule="auto"/>
        <w:rPr>
          <w:rFonts w:ascii="Times New Roman" w:hAnsi="Times New Roman" w:cs="Times New Roman"/>
          <w:b/>
          <w:bCs/>
        </w:rPr>
      </w:pPr>
      <w:r w:rsidRPr="00F07955">
        <w:rPr>
          <w:rFonts w:ascii="Times New Roman" w:hAnsi="Times New Roman" w:cs="Times New Roman"/>
          <w:b/>
          <w:bCs/>
        </w:rPr>
        <w:t>Analysis of Sentiment Analysis Results</w:t>
      </w:r>
    </w:p>
    <w:p w14:paraId="2E4BF7CC" w14:textId="1C82A268" w:rsidR="00F07955" w:rsidRPr="00F07955" w:rsidRDefault="00F07955" w:rsidP="00F07955">
      <w:pPr>
        <w:spacing w:line="360" w:lineRule="auto"/>
        <w:rPr>
          <w:rFonts w:ascii="Times New Roman" w:hAnsi="Times New Roman" w:cs="Times New Roman"/>
          <w:b/>
          <w:bCs/>
        </w:rPr>
      </w:pPr>
      <w:r w:rsidRPr="00F07955">
        <w:rPr>
          <w:rFonts w:ascii="Times New Roman" w:hAnsi="Times New Roman" w:cs="Times New Roman"/>
          <w:b/>
          <w:bCs/>
        </w:rPr>
        <w:t>Insights</w:t>
      </w:r>
    </w:p>
    <w:p w14:paraId="336E1A70" w14:textId="410D3DBE" w:rsidR="00F07955" w:rsidRPr="00F07955" w:rsidRDefault="00F07955" w:rsidP="00F07955">
      <w:pPr>
        <w:spacing w:line="360" w:lineRule="auto"/>
        <w:rPr>
          <w:rFonts w:ascii="Times New Roman" w:hAnsi="Times New Roman" w:cs="Times New Roman"/>
          <w:b/>
          <w:bCs/>
        </w:rPr>
      </w:pPr>
      <w:r w:rsidRPr="00F07955">
        <w:rPr>
          <w:rFonts w:ascii="Times New Roman" w:hAnsi="Times New Roman" w:cs="Times New Roman"/>
          <w:b/>
          <w:bCs/>
        </w:rPr>
        <w:t>Class Imbalance Observed:</w:t>
      </w:r>
    </w:p>
    <w:p w14:paraId="21F8FF8C" w14:textId="77777777" w:rsidR="00F07955" w:rsidRPr="00F07955" w:rsidRDefault="00F07955" w:rsidP="00F07955">
      <w:pPr>
        <w:spacing w:line="360" w:lineRule="auto"/>
        <w:rPr>
          <w:rFonts w:ascii="Times New Roman" w:hAnsi="Times New Roman" w:cs="Times New Roman"/>
        </w:rPr>
      </w:pPr>
      <w:r w:rsidRPr="00F07955">
        <w:rPr>
          <w:rFonts w:ascii="Times New Roman" w:hAnsi="Times New Roman" w:cs="Times New Roman"/>
        </w:rPr>
        <w:t xml:space="preserve">   - The dataset is significantly imbalanced, as evidenced by the support values:  </w:t>
      </w:r>
    </w:p>
    <w:p w14:paraId="687074ED" w14:textId="77777777" w:rsidR="00F07955" w:rsidRPr="00F07955" w:rsidRDefault="00F07955" w:rsidP="00F07955">
      <w:pPr>
        <w:spacing w:line="360" w:lineRule="auto"/>
        <w:rPr>
          <w:rFonts w:ascii="Times New Roman" w:hAnsi="Times New Roman" w:cs="Times New Roman"/>
        </w:rPr>
      </w:pPr>
      <w:r w:rsidRPr="00F07955">
        <w:rPr>
          <w:rFonts w:ascii="Times New Roman" w:hAnsi="Times New Roman" w:cs="Times New Roman"/>
        </w:rPr>
        <w:t xml:space="preserve">     - Class 0 (63 samples) represents only about 10% of the dataset.  </w:t>
      </w:r>
    </w:p>
    <w:p w14:paraId="3D42847C" w14:textId="77777777" w:rsidR="00F07955" w:rsidRPr="00F07955" w:rsidRDefault="00F07955" w:rsidP="00F07955">
      <w:pPr>
        <w:spacing w:line="360" w:lineRule="auto"/>
        <w:rPr>
          <w:rFonts w:ascii="Times New Roman" w:hAnsi="Times New Roman" w:cs="Times New Roman"/>
        </w:rPr>
      </w:pPr>
      <w:r w:rsidRPr="00F07955">
        <w:rPr>
          <w:rFonts w:ascii="Times New Roman" w:hAnsi="Times New Roman" w:cs="Times New Roman"/>
        </w:rPr>
        <w:t xml:space="preserve">     - Class 1 (567 samples) constitutes the majority with about 90% of the dataset.  </w:t>
      </w:r>
    </w:p>
    <w:p w14:paraId="5064D298" w14:textId="5A5AFDC5" w:rsidR="00F07955" w:rsidRPr="00F07955" w:rsidRDefault="00F07955" w:rsidP="00F07955">
      <w:pPr>
        <w:spacing w:line="360" w:lineRule="auto"/>
        <w:rPr>
          <w:rFonts w:ascii="Times New Roman" w:hAnsi="Times New Roman" w:cs="Times New Roman"/>
        </w:rPr>
      </w:pPr>
      <w:r w:rsidRPr="00F07955">
        <w:rPr>
          <w:rFonts w:ascii="Times New Roman" w:hAnsi="Times New Roman" w:cs="Times New Roman"/>
        </w:rPr>
        <w:t xml:space="preserve">   - This imbalance leads to a high performance for Class 1 but poor results for Class 0.  </w:t>
      </w:r>
    </w:p>
    <w:p w14:paraId="46EFEC2E" w14:textId="61B0D7C8" w:rsidR="00F07955" w:rsidRPr="00F07955" w:rsidRDefault="00F07955" w:rsidP="00F07955">
      <w:pPr>
        <w:spacing w:line="360" w:lineRule="auto"/>
        <w:rPr>
          <w:rFonts w:ascii="Times New Roman" w:hAnsi="Times New Roman" w:cs="Times New Roman"/>
          <w:b/>
          <w:bCs/>
        </w:rPr>
      </w:pPr>
      <w:r w:rsidRPr="00F07955">
        <w:rPr>
          <w:rFonts w:ascii="Times New Roman" w:hAnsi="Times New Roman" w:cs="Times New Roman"/>
        </w:rPr>
        <w:t xml:space="preserve">2. </w:t>
      </w:r>
      <w:r w:rsidRPr="00F07955">
        <w:rPr>
          <w:rFonts w:ascii="Times New Roman" w:hAnsi="Times New Roman" w:cs="Times New Roman"/>
          <w:b/>
          <w:bCs/>
        </w:rPr>
        <w:t>Performance Metrics Breakdown:</w:t>
      </w:r>
    </w:p>
    <w:p w14:paraId="7D448E2E" w14:textId="60933D63" w:rsidR="00F07955" w:rsidRPr="00F07955" w:rsidRDefault="00F07955" w:rsidP="00F07955">
      <w:pPr>
        <w:spacing w:line="360" w:lineRule="auto"/>
        <w:rPr>
          <w:rFonts w:ascii="Times New Roman" w:hAnsi="Times New Roman" w:cs="Times New Roman"/>
          <w:b/>
          <w:bCs/>
        </w:rPr>
      </w:pPr>
      <w:r w:rsidRPr="00F07955">
        <w:rPr>
          <w:rFonts w:ascii="Times New Roman" w:hAnsi="Times New Roman" w:cs="Times New Roman"/>
          <w:b/>
          <w:bCs/>
        </w:rPr>
        <w:t xml:space="preserve">   </w:t>
      </w:r>
      <w:r w:rsidRPr="00F07955">
        <w:rPr>
          <w:rFonts w:ascii="Times New Roman" w:hAnsi="Times New Roman" w:cs="Times New Roman"/>
          <w:b/>
          <w:bCs/>
        </w:rPr>
        <w:t xml:space="preserve"> </w:t>
      </w:r>
      <w:r w:rsidRPr="00F07955">
        <w:rPr>
          <w:rFonts w:ascii="Times New Roman" w:hAnsi="Times New Roman" w:cs="Times New Roman"/>
          <w:b/>
          <w:bCs/>
        </w:rPr>
        <w:t>Precision:</w:t>
      </w:r>
    </w:p>
    <w:p w14:paraId="4A0F6303" w14:textId="77777777" w:rsidR="00F07955" w:rsidRPr="00F07955" w:rsidRDefault="00F07955" w:rsidP="00F07955">
      <w:pPr>
        <w:spacing w:line="360" w:lineRule="auto"/>
        <w:rPr>
          <w:rFonts w:ascii="Times New Roman" w:hAnsi="Times New Roman" w:cs="Times New Roman"/>
        </w:rPr>
      </w:pPr>
      <w:r w:rsidRPr="00F07955">
        <w:rPr>
          <w:rFonts w:ascii="Times New Roman" w:hAnsi="Times New Roman" w:cs="Times New Roman"/>
        </w:rPr>
        <w:t xml:space="preserve">     - Class 1: 90% precision indicates the model is good at identifying relevant positive reviews.  </w:t>
      </w:r>
    </w:p>
    <w:p w14:paraId="4B563DEF" w14:textId="77777777" w:rsidR="00F07955" w:rsidRPr="00F07955" w:rsidRDefault="00F07955" w:rsidP="00F07955">
      <w:pPr>
        <w:spacing w:line="360" w:lineRule="auto"/>
        <w:rPr>
          <w:rFonts w:ascii="Times New Roman" w:hAnsi="Times New Roman" w:cs="Times New Roman"/>
        </w:rPr>
      </w:pPr>
      <w:r w:rsidRPr="00F07955">
        <w:rPr>
          <w:rFonts w:ascii="Times New Roman" w:hAnsi="Times New Roman" w:cs="Times New Roman"/>
        </w:rPr>
        <w:t xml:space="preserve">     - Class 0: 100% precision, but this is misleading since recall for this class is 0%. The model essentially avoids predicting Class 0.  </w:t>
      </w:r>
    </w:p>
    <w:p w14:paraId="4692DD7B" w14:textId="66611755" w:rsidR="00F07955" w:rsidRPr="00F07955" w:rsidRDefault="00F07955" w:rsidP="00F07955">
      <w:pPr>
        <w:spacing w:line="360" w:lineRule="auto"/>
        <w:rPr>
          <w:rFonts w:ascii="Times New Roman" w:hAnsi="Times New Roman" w:cs="Times New Roman"/>
          <w:b/>
          <w:bCs/>
        </w:rPr>
      </w:pPr>
      <w:r w:rsidRPr="00F07955">
        <w:rPr>
          <w:rFonts w:ascii="Times New Roman" w:hAnsi="Times New Roman" w:cs="Times New Roman"/>
          <w:b/>
          <w:bCs/>
        </w:rPr>
        <w:t xml:space="preserve">   </w:t>
      </w:r>
      <w:r w:rsidRPr="00F07955">
        <w:rPr>
          <w:rFonts w:ascii="Times New Roman" w:hAnsi="Times New Roman" w:cs="Times New Roman"/>
          <w:b/>
          <w:bCs/>
        </w:rPr>
        <w:t xml:space="preserve">  </w:t>
      </w:r>
      <w:r w:rsidRPr="00F07955">
        <w:rPr>
          <w:rFonts w:ascii="Times New Roman" w:hAnsi="Times New Roman" w:cs="Times New Roman"/>
          <w:b/>
          <w:bCs/>
        </w:rPr>
        <w:t>Recall:</w:t>
      </w:r>
    </w:p>
    <w:p w14:paraId="0B47817E" w14:textId="77777777" w:rsidR="00F07955" w:rsidRPr="00F07955" w:rsidRDefault="00F07955" w:rsidP="00F07955">
      <w:pPr>
        <w:spacing w:line="360" w:lineRule="auto"/>
        <w:rPr>
          <w:rFonts w:ascii="Times New Roman" w:hAnsi="Times New Roman" w:cs="Times New Roman"/>
        </w:rPr>
      </w:pPr>
      <w:r w:rsidRPr="00F07955">
        <w:rPr>
          <w:rFonts w:ascii="Times New Roman" w:hAnsi="Times New Roman" w:cs="Times New Roman"/>
        </w:rPr>
        <w:t xml:space="preserve">     - Class 1: Perfect recall (100%), meaning all actual positive reviews are correctly identified.  </w:t>
      </w:r>
    </w:p>
    <w:p w14:paraId="513F6F07" w14:textId="77777777" w:rsidR="00F07955" w:rsidRPr="00F07955" w:rsidRDefault="00F07955" w:rsidP="00F07955">
      <w:pPr>
        <w:spacing w:line="360" w:lineRule="auto"/>
        <w:rPr>
          <w:rFonts w:ascii="Times New Roman" w:hAnsi="Times New Roman" w:cs="Times New Roman"/>
        </w:rPr>
      </w:pPr>
      <w:r w:rsidRPr="00F07955">
        <w:rPr>
          <w:rFonts w:ascii="Times New Roman" w:hAnsi="Times New Roman" w:cs="Times New Roman"/>
        </w:rPr>
        <w:t xml:space="preserve">     - Class 0: Zero recall implies the model never correctly identifies negative reviews.  </w:t>
      </w:r>
    </w:p>
    <w:p w14:paraId="0993387D" w14:textId="178645C3" w:rsidR="00F07955" w:rsidRPr="00F07955" w:rsidRDefault="00F07955" w:rsidP="00F07955">
      <w:pPr>
        <w:spacing w:line="360" w:lineRule="auto"/>
        <w:rPr>
          <w:rFonts w:ascii="Times New Roman" w:hAnsi="Times New Roman" w:cs="Times New Roman"/>
          <w:b/>
          <w:bCs/>
        </w:rPr>
      </w:pPr>
      <w:r w:rsidRPr="00F07955">
        <w:rPr>
          <w:rFonts w:ascii="Times New Roman" w:hAnsi="Times New Roman" w:cs="Times New Roman"/>
          <w:b/>
          <w:bCs/>
        </w:rPr>
        <w:t xml:space="preserve">   </w:t>
      </w:r>
      <w:r w:rsidRPr="00F07955">
        <w:rPr>
          <w:rFonts w:ascii="Times New Roman" w:hAnsi="Times New Roman" w:cs="Times New Roman"/>
          <w:b/>
          <w:bCs/>
        </w:rPr>
        <w:t xml:space="preserve"> </w:t>
      </w:r>
      <w:r w:rsidRPr="00F07955">
        <w:rPr>
          <w:rFonts w:ascii="Times New Roman" w:hAnsi="Times New Roman" w:cs="Times New Roman"/>
          <w:b/>
          <w:bCs/>
        </w:rPr>
        <w:t>F1-Score:</w:t>
      </w:r>
    </w:p>
    <w:p w14:paraId="1A9AFE22" w14:textId="404CB8D1" w:rsidR="00F07955" w:rsidRPr="00F07955" w:rsidRDefault="00F07955" w:rsidP="00F07955">
      <w:pPr>
        <w:spacing w:line="360" w:lineRule="auto"/>
        <w:rPr>
          <w:rFonts w:ascii="Times New Roman" w:hAnsi="Times New Roman" w:cs="Times New Roman"/>
        </w:rPr>
      </w:pPr>
      <w:r w:rsidRPr="00F07955">
        <w:rPr>
          <w:rFonts w:ascii="Times New Roman" w:hAnsi="Times New Roman" w:cs="Times New Roman"/>
        </w:rPr>
        <w:t xml:space="preserve">     - The weighted F1-score (0.85) shows a moderately balanced performance for the dominant class but fails to account for the minority class.  </w:t>
      </w:r>
    </w:p>
    <w:p w14:paraId="47142828" w14:textId="4D188254" w:rsidR="00F07955" w:rsidRPr="00F07955" w:rsidRDefault="00F07955" w:rsidP="00F07955">
      <w:pPr>
        <w:spacing w:line="360" w:lineRule="auto"/>
        <w:rPr>
          <w:rFonts w:ascii="Times New Roman" w:hAnsi="Times New Roman" w:cs="Times New Roman"/>
          <w:b/>
          <w:bCs/>
        </w:rPr>
      </w:pPr>
      <w:r w:rsidRPr="00F07955">
        <w:rPr>
          <w:rFonts w:ascii="Times New Roman" w:hAnsi="Times New Roman" w:cs="Times New Roman"/>
        </w:rPr>
        <w:t>3</w:t>
      </w:r>
      <w:r w:rsidRPr="00F07955">
        <w:rPr>
          <w:rFonts w:ascii="Times New Roman" w:hAnsi="Times New Roman" w:cs="Times New Roman"/>
          <w:b/>
          <w:bCs/>
        </w:rPr>
        <w:t>. Training and Validation:</w:t>
      </w:r>
    </w:p>
    <w:p w14:paraId="6B555D25" w14:textId="77777777" w:rsidR="00F07955" w:rsidRPr="00F07955" w:rsidRDefault="00F07955" w:rsidP="00F07955">
      <w:pPr>
        <w:spacing w:line="360" w:lineRule="auto"/>
        <w:rPr>
          <w:rFonts w:ascii="Times New Roman" w:hAnsi="Times New Roman" w:cs="Times New Roman"/>
        </w:rPr>
      </w:pPr>
      <w:r w:rsidRPr="00F07955">
        <w:rPr>
          <w:rFonts w:ascii="Times New Roman" w:hAnsi="Times New Roman" w:cs="Times New Roman"/>
        </w:rPr>
        <w:t xml:space="preserve">   - The training loss decreased consistently across epochs, and the validation accuracy remained stable around 94.8%.  </w:t>
      </w:r>
    </w:p>
    <w:p w14:paraId="44E353BF" w14:textId="77777777" w:rsidR="00F07955" w:rsidRPr="00F07955" w:rsidRDefault="00F07955" w:rsidP="00F07955">
      <w:pPr>
        <w:spacing w:line="360" w:lineRule="auto"/>
        <w:rPr>
          <w:rFonts w:ascii="Times New Roman" w:hAnsi="Times New Roman" w:cs="Times New Roman"/>
        </w:rPr>
      </w:pPr>
      <w:r w:rsidRPr="00F07955">
        <w:rPr>
          <w:rFonts w:ascii="Times New Roman" w:hAnsi="Times New Roman" w:cs="Times New Roman"/>
        </w:rPr>
        <w:t xml:space="preserve">   - Despite good validation metrics, the poor recall for Class 0 indicates the model struggles with generalizing across all classes.  </w:t>
      </w:r>
    </w:p>
    <w:p w14:paraId="6010913D" w14:textId="77777777" w:rsidR="00F07955" w:rsidRPr="00F07955" w:rsidRDefault="00F07955" w:rsidP="00F07955">
      <w:pPr>
        <w:spacing w:line="360" w:lineRule="auto"/>
        <w:rPr>
          <w:rFonts w:ascii="Times New Roman" w:hAnsi="Times New Roman" w:cs="Times New Roman"/>
        </w:rPr>
      </w:pPr>
    </w:p>
    <w:p w14:paraId="76A0BC9B" w14:textId="3D9C6580" w:rsidR="00F07955" w:rsidRPr="00F07955" w:rsidRDefault="00F07955" w:rsidP="00F07955">
      <w:pPr>
        <w:spacing w:line="360" w:lineRule="auto"/>
        <w:rPr>
          <w:rFonts w:ascii="Times New Roman" w:hAnsi="Times New Roman" w:cs="Times New Roman"/>
          <w:b/>
          <w:bCs/>
        </w:rPr>
      </w:pPr>
      <w:r w:rsidRPr="00F07955">
        <w:rPr>
          <w:rFonts w:ascii="Times New Roman" w:hAnsi="Times New Roman" w:cs="Times New Roman"/>
          <w:b/>
          <w:bCs/>
        </w:rPr>
        <w:lastRenderedPageBreak/>
        <w:t>Conclusion</w:t>
      </w:r>
    </w:p>
    <w:p w14:paraId="67DD0441" w14:textId="06D04CCF" w:rsidR="00F07955" w:rsidRPr="00F07955" w:rsidRDefault="00F07955" w:rsidP="00F07955">
      <w:pPr>
        <w:spacing w:line="360" w:lineRule="auto"/>
        <w:rPr>
          <w:rFonts w:ascii="Times New Roman" w:hAnsi="Times New Roman" w:cs="Times New Roman"/>
        </w:rPr>
      </w:pPr>
      <w:r w:rsidRPr="00F07955">
        <w:rPr>
          <w:rFonts w:ascii="Times New Roman" w:hAnsi="Times New Roman" w:cs="Times New Roman"/>
        </w:rPr>
        <w:t>Class Imbalance Issues: The high accuracy (93.4%) and validation accuracy (94.8%) are driven primarily by the model's ability to correctly predict the dominant Class 1. This masks the poor performance for Class 0, highlighting the need to address class imbalance.</w:t>
      </w:r>
    </w:p>
    <w:p w14:paraId="14686A89" w14:textId="005CE52B" w:rsidR="00F07955" w:rsidRPr="00F07955" w:rsidRDefault="00F07955" w:rsidP="00F07955">
      <w:pPr>
        <w:spacing w:line="360" w:lineRule="auto"/>
        <w:rPr>
          <w:rFonts w:ascii="Times New Roman" w:hAnsi="Times New Roman" w:cs="Times New Roman"/>
        </w:rPr>
      </w:pPr>
    </w:p>
    <w:sectPr w:rsidR="00F07955" w:rsidRPr="00F07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955"/>
    <w:rsid w:val="00F07955"/>
    <w:rsid w:val="00FC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445B5"/>
  <w15:chartTrackingRefBased/>
  <w15:docId w15:val="{758DD2F7-2C00-B648-A14E-40F167873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9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9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9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9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9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9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9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9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9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9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9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9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9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9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9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9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9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9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9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9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9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9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9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9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9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9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9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9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Awine, Sunday J.</dc:creator>
  <cp:keywords/>
  <dc:description/>
  <cp:lastModifiedBy>Awine, Sunday J.</cp:lastModifiedBy>
  <cp:revision>1</cp:revision>
  <dcterms:created xsi:type="dcterms:W3CDTF">2024-11-25T14:11:00Z</dcterms:created>
  <dcterms:modified xsi:type="dcterms:W3CDTF">2024-11-25T14:16:00Z</dcterms:modified>
</cp:coreProperties>
</file>