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2F07" w14:textId="27F256A0" w:rsidR="00E53356" w:rsidRDefault="00E53356" w:rsidP="00E53356">
      <w:pPr>
        <w:pStyle w:val="ae"/>
      </w:pPr>
      <w:r>
        <w:rPr>
          <w:rFonts w:hint="eastAsia"/>
        </w:rPr>
        <w:t>生成式人工智慧與異質平台整合應用</w:t>
      </w:r>
    </w:p>
    <w:p w14:paraId="26E656B3" w14:textId="29B6914A" w:rsidR="00E53356" w:rsidRPr="00E53356" w:rsidRDefault="00E53356" w:rsidP="00E53356">
      <w:pPr>
        <w:pStyle w:val="af0"/>
      </w:pPr>
      <w:r w:rsidRPr="00E53356">
        <w:t>日期：</w:t>
      </w:r>
      <w:r w:rsidRPr="00E53356">
        <w:t>2025/</w:t>
      </w:r>
      <w:r w:rsidRPr="00E53356">
        <w:rPr>
          <w:rFonts w:hint="eastAsia"/>
        </w:rPr>
        <w:t>11/11</w:t>
      </w:r>
    </w:p>
    <w:p w14:paraId="452B20D1" w14:textId="781DB644" w:rsidR="00E53356" w:rsidRPr="00E53356" w:rsidRDefault="00967F09" w:rsidP="00E53356">
      <w:pPr>
        <w:pStyle w:val="af0"/>
        <w:rPr>
          <w:rStyle w:val="af1"/>
        </w:rPr>
      </w:pPr>
      <w:r w:rsidRPr="00E53356">
        <w:rPr>
          <w:rFonts w:hint="eastAsia"/>
        </w:rPr>
        <w:t>講者：廖文華</w:t>
      </w:r>
    </w:p>
    <w:p w14:paraId="30CE1000" w14:textId="6C488E30" w:rsidR="00F4533A" w:rsidRPr="00F4533A" w:rsidRDefault="00E53356" w:rsidP="00E53356">
      <w:pPr>
        <w:pStyle w:val="af0"/>
      </w:pPr>
      <w:r w:rsidRPr="00E53356">
        <w:t>關鍵字</w:t>
      </w:r>
      <w:r w:rsidRPr="00E53356">
        <w:rPr>
          <w:rFonts w:hint="eastAsia"/>
        </w:rPr>
        <w:t>：</w:t>
      </w:r>
      <w:r w:rsidR="00F4533A" w:rsidRPr="00F4533A">
        <w:t>人工智慧</w:t>
      </w:r>
      <w:r w:rsidR="00F4533A">
        <w:rPr>
          <w:rFonts w:hint="eastAsia"/>
        </w:rPr>
        <w:t>、</w:t>
      </w:r>
      <w:r w:rsidR="00F4533A" w:rsidRPr="00F4533A">
        <w:t>生成式人工智慧</w:t>
      </w:r>
      <w:r w:rsidR="00F4533A">
        <w:rPr>
          <w:rFonts w:hint="eastAsia"/>
        </w:rPr>
        <w:t>、</w:t>
      </w:r>
      <w:r w:rsidR="00F4533A">
        <w:rPr>
          <w:rFonts w:hint="eastAsia"/>
        </w:rPr>
        <w:t>GPT</w:t>
      </w:r>
      <w:r w:rsidR="00F4533A">
        <w:rPr>
          <w:rFonts w:hint="eastAsia"/>
        </w:rPr>
        <w:t>、</w:t>
      </w:r>
      <w:r w:rsidR="00F4533A" w:rsidRPr="00F4533A">
        <w:t>自然語言處理</w:t>
      </w:r>
    </w:p>
    <w:p w14:paraId="52610141" w14:textId="4175631D" w:rsidR="00E53356" w:rsidRDefault="00E53356" w:rsidP="00E53356">
      <w:pPr>
        <w:pStyle w:val="af0"/>
        <w:numPr>
          <w:ilvl w:val="0"/>
          <w:numId w:val="2"/>
        </w:numPr>
        <w:rPr>
          <w:sz w:val="36"/>
        </w:rPr>
      </w:pPr>
      <w:r w:rsidRPr="00E53356">
        <w:rPr>
          <w:rFonts w:hint="eastAsia"/>
          <w:sz w:val="36"/>
        </w:rPr>
        <w:t>人工智慧介紹</w:t>
      </w:r>
    </w:p>
    <w:p w14:paraId="57858A22" w14:textId="68318B75" w:rsidR="005562E3" w:rsidRDefault="005562E3" w:rsidP="005562E3">
      <w:pPr>
        <w:pStyle w:val="af0"/>
      </w:pPr>
      <w:r>
        <w:rPr>
          <w:rFonts w:hint="eastAsia"/>
        </w:rPr>
        <w:t>人工智慧是讓電腦模擬人類思考、學習與判斷能力的技術，其發展歷程與資料處理方式的演變密切相關。</w:t>
      </w:r>
      <w:r>
        <w:rPr>
          <w:rFonts w:hint="eastAsia"/>
        </w:rPr>
        <w:t xml:space="preserve">1950 </w:t>
      </w:r>
      <w:r>
        <w:rPr>
          <w:rFonts w:hint="eastAsia"/>
        </w:rPr>
        <w:t>年初期，電腦主要以</w:t>
      </w:r>
      <w:proofErr w:type="gramStart"/>
      <w:r>
        <w:rPr>
          <w:rFonts w:hint="eastAsia"/>
        </w:rPr>
        <w:t>指令式與規則</w:t>
      </w:r>
      <w:proofErr w:type="gramEnd"/>
      <w:r>
        <w:rPr>
          <w:rFonts w:hint="eastAsia"/>
        </w:rPr>
        <w:t>式方法進行資料處理，所有運算流程必須由人類事先定義，電腦僅能依照固定邏輯執行，缺乏彈性與學習能力。這種方式在處理結構化與重複性資料時尚可應用，但面對複雜或高度變動的情境時，效率與準確度皆受到限制。</w:t>
      </w:r>
    </w:p>
    <w:p w14:paraId="39110E59" w14:textId="77777777" w:rsidR="005562E3" w:rsidRDefault="005562E3" w:rsidP="005562E3">
      <w:pPr>
        <w:pStyle w:val="af0"/>
      </w:pPr>
    </w:p>
    <w:p w14:paraId="5E60378F" w14:textId="77777777" w:rsidR="005562E3" w:rsidRDefault="005562E3" w:rsidP="005562E3">
      <w:pPr>
        <w:pStyle w:val="af0"/>
      </w:pPr>
      <w:r>
        <w:rPr>
          <w:rFonts w:hint="eastAsia"/>
        </w:rPr>
        <w:t>到了</w:t>
      </w:r>
      <w:r>
        <w:rPr>
          <w:rFonts w:hint="eastAsia"/>
        </w:rPr>
        <w:t xml:space="preserve"> 1950 </w:t>
      </w:r>
      <w:r>
        <w:rPr>
          <w:rFonts w:hint="eastAsia"/>
        </w:rPr>
        <w:t>年代末期，人工智慧概念逐漸形成，研究者開始嘗試讓電腦從資料中學習，而非完全依賴人工撰寫規則。隨著機器學習技術的發展，電腦能透過大量資料進行訓練，找出隱含規律並進行預測。之後，深度學習進一步提升資料處理能力，透過多層神經網路有效處理影像、語音與文字等複雜資料。</w:t>
      </w:r>
    </w:p>
    <w:p w14:paraId="2C4050E0" w14:textId="77777777" w:rsidR="005562E3" w:rsidRDefault="005562E3" w:rsidP="005562E3">
      <w:pPr>
        <w:pStyle w:val="af0"/>
      </w:pPr>
    </w:p>
    <w:p w14:paraId="3A6B78BE" w14:textId="13C0EA44" w:rsidR="005562E3" w:rsidRDefault="005562E3" w:rsidP="005562E3">
      <w:pPr>
        <w:pStyle w:val="af0"/>
      </w:pPr>
      <w:r>
        <w:rPr>
          <w:rFonts w:hint="eastAsia"/>
        </w:rPr>
        <w:t>在深度學習架構中，生成對抗網路</w:t>
      </w:r>
      <w:r>
        <w:rPr>
          <w:rFonts w:hint="eastAsia"/>
        </w:rPr>
        <w:t>GAN</w:t>
      </w:r>
      <w:r>
        <w:rPr>
          <w:rFonts w:hint="eastAsia"/>
        </w:rPr>
        <w:t>是一項重要突破。</w:t>
      </w:r>
      <w:r>
        <w:rPr>
          <w:rFonts w:hint="eastAsia"/>
        </w:rPr>
        <w:t xml:space="preserve">GAN </w:t>
      </w:r>
      <w:r>
        <w:rPr>
          <w:rFonts w:hint="eastAsia"/>
        </w:rPr>
        <w:t>透過生成器與判別器相互競爭的方式，使模型能生成高品質的影像或資料，廣泛應用於影像生成、資料擴增與風格轉換等領域，優勢是可以針對已有部分資料來產生不存在的資料或是擴充原有的功能。另一方面，</w:t>
      </w:r>
      <w:r>
        <w:rPr>
          <w:rFonts w:hint="eastAsia"/>
        </w:rPr>
        <w:t xml:space="preserve">Transformer-based models </w:t>
      </w:r>
      <w:r>
        <w:rPr>
          <w:rFonts w:hint="eastAsia"/>
        </w:rPr>
        <w:t>則徹底改變了文字與序列資料的處理方式，透過注意力機制同時考量整體資訊，大幅提升自然語言處理與生成任務的效能，成為現代生成式人工智慧的核心技術。</w:t>
      </w:r>
    </w:p>
    <w:p w14:paraId="73DD7F60" w14:textId="77777777" w:rsidR="005562E3" w:rsidRDefault="005562E3" w:rsidP="005562E3">
      <w:pPr>
        <w:pStyle w:val="af0"/>
      </w:pPr>
    </w:p>
    <w:p w14:paraId="2D7F2B3B" w14:textId="3FC653DA" w:rsidR="00B52A09" w:rsidRDefault="005562E3" w:rsidP="005562E3">
      <w:pPr>
        <w:pStyle w:val="af0"/>
      </w:pPr>
      <w:r>
        <w:rPr>
          <w:rFonts w:hint="eastAsia"/>
        </w:rPr>
        <w:t>現今的人工智慧以資料為核心，結合先進模型與高效能運算，能自動完成分析、生成與決策，廣泛應用於醫療、金融與日常生活中。然而，隨著技術進步，資料隱私與倫理問題也日益重要，顯示人工智慧的發展需要技術與社會責任並行。</w:t>
      </w:r>
    </w:p>
    <w:p w14:paraId="368BB5ED" w14:textId="77777777" w:rsidR="00B52A09" w:rsidRDefault="00B52A09">
      <w:pPr>
        <w:widowControl/>
        <w:rPr>
          <w:rFonts w:ascii="Times New Roman" w:eastAsia="標楷體" w:hAnsi="Times New Roman" w:cstheme="majorBidi"/>
          <w:color w:val="000000" w:themeColor="text1"/>
          <w:szCs w:val="36"/>
        </w:rPr>
      </w:pPr>
      <w:r>
        <w:br w:type="page"/>
      </w:r>
    </w:p>
    <w:p w14:paraId="6AF98EAE" w14:textId="729B42B5" w:rsidR="00E53356" w:rsidRDefault="005562E3" w:rsidP="00E53356">
      <w:pPr>
        <w:pStyle w:val="af0"/>
        <w:numPr>
          <w:ilvl w:val="0"/>
          <w:numId w:val="2"/>
        </w:numPr>
        <w:rPr>
          <w:sz w:val="36"/>
        </w:rPr>
      </w:pPr>
      <w:r>
        <w:rPr>
          <w:rFonts w:hint="eastAsia"/>
          <w:sz w:val="36"/>
        </w:rPr>
        <w:lastRenderedPageBreak/>
        <w:t>人工智慧的潛在問題</w:t>
      </w:r>
    </w:p>
    <w:p w14:paraId="716C42FE" w14:textId="621A16DD" w:rsidR="005C248A" w:rsidRDefault="005C248A" w:rsidP="005C248A">
      <w:pPr>
        <w:pStyle w:val="af0"/>
        <w:numPr>
          <w:ilvl w:val="0"/>
          <w:numId w:val="3"/>
        </w:numPr>
        <w:ind w:left="284" w:hanging="284"/>
      </w:pPr>
      <w:r>
        <w:rPr>
          <w:rFonts w:hint="eastAsia"/>
        </w:rPr>
        <w:t>文字生成</w:t>
      </w:r>
    </w:p>
    <w:p w14:paraId="477876A7" w14:textId="406971FF" w:rsidR="005C248A" w:rsidRDefault="005C248A" w:rsidP="005C248A">
      <w:pPr>
        <w:pStyle w:val="af0"/>
        <w:ind w:left="284"/>
      </w:pPr>
      <w:r>
        <w:rPr>
          <w:rFonts w:hint="eastAsia"/>
        </w:rPr>
        <w:t>應用：文章撰寫、摘要生成、問答系統、對話助手</w:t>
      </w:r>
    </w:p>
    <w:p w14:paraId="736CCCD1" w14:textId="77777777" w:rsidR="005C248A" w:rsidRDefault="005C248A" w:rsidP="005C248A">
      <w:pPr>
        <w:pStyle w:val="af0"/>
        <w:ind w:left="284"/>
      </w:pPr>
      <w:r>
        <w:rPr>
          <w:rFonts w:hint="eastAsia"/>
        </w:rPr>
        <w:t>可能錯誤：生成內容可能出現事實錯誤、前後矛盾或邏輯不通，例如把歷史事件時間弄錯、結論與前文矛盾。</w:t>
      </w:r>
    </w:p>
    <w:p w14:paraId="32631C23" w14:textId="1F5CBC93" w:rsidR="005C248A" w:rsidRDefault="005C248A" w:rsidP="005C248A">
      <w:pPr>
        <w:pStyle w:val="af0"/>
        <w:numPr>
          <w:ilvl w:val="0"/>
          <w:numId w:val="3"/>
        </w:numPr>
        <w:ind w:left="284" w:hanging="284"/>
      </w:pPr>
      <w:r>
        <w:rPr>
          <w:rFonts w:hint="eastAsia"/>
        </w:rPr>
        <w:t>圖像生成</w:t>
      </w:r>
    </w:p>
    <w:p w14:paraId="3E493E33" w14:textId="77777777" w:rsidR="005C248A" w:rsidRDefault="005C248A" w:rsidP="005C248A">
      <w:pPr>
        <w:pStyle w:val="af0"/>
        <w:ind w:firstLine="284"/>
      </w:pPr>
      <w:r>
        <w:rPr>
          <w:rFonts w:hint="eastAsia"/>
        </w:rPr>
        <w:t>應用：藝術創作、商品設計、虛擬人物生成</w:t>
      </w:r>
    </w:p>
    <w:p w14:paraId="38E177D0" w14:textId="77777777" w:rsidR="005C248A" w:rsidRDefault="005C248A" w:rsidP="005C248A">
      <w:pPr>
        <w:pStyle w:val="af0"/>
        <w:ind w:leftChars="118" w:left="283"/>
      </w:pPr>
      <w:r>
        <w:rPr>
          <w:rFonts w:hint="eastAsia"/>
        </w:rPr>
        <w:t>可能錯誤：物體比例不正確、場景不合理、人物四肢或</w:t>
      </w:r>
      <w:proofErr w:type="gramStart"/>
      <w:r>
        <w:rPr>
          <w:rFonts w:hint="eastAsia"/>
        </w:rPr>
        <w:t>手指錯位等</w:t>
      </w:r>
      <w:proofErr w:type="gramEnd"/>
      <w:r>
        <w:rPr>
          <w:rFonts w:hint="eastAsia"/>
        </w:rPr>
        <w:t>不符合物理或生理邏輯的現象。</w:t>
      </w:r>
    </w:p>
    <w:p w14:paraId="2A77C5E1" w14:textId="57EF12E9" w:rsidR="005C248A" w:rsidRDefault="005C248A" w:rsidP="00B97660">
      <w:pPr>
        <w:pStyle w:val="af0"/>
        <w:numPr>
          <w:ilvl w:val="0"/>
          <w:numId w:val="3"/>
        </w:numPr>
        <w:ind w:left="284" w:hanging="284"/>
      </w:pPr>
      <w:r>
        <w:rPr>
          <w:rFonts w:hint="eastAsia"/>
        </w:rPr>
        <w:t>語音生成</w:t>
      </w:r>
    </w:p>
    <w:p w14:paraId="23FD1A37" w14:textId="32E11620" w:rsidR="005C248A" w:rsidRPr="00B97660" w:rsidRDefault="005C248A" w:rsidP="00B97660">
      <w:pPr>
        <w:pStyle w:val="af0"/>
        <w:ind w:leftChars="118" w:left="283"/>
      </w:pPr>
      <w:r>
        <w:rPr>
          <w:rFonts w:hint="eastAsia"/>
        </w:rPr>
        <w:t>應用：語音助理、配音、語音翻譯</w:t>
      </w:r>
    </w:p>
    <w:p w14:paraId="150EA747" w14:textId="43BB0DD9" w:rsidR="005C248A" w:rsidRDefault="005C248A" w:rsidP="002731DF">
      <w:pPr>
        <w:pStyle w:val="af0"/>
        <w:ind w:leftChars="118" w:left="283"/>
      </w:pPr>
      <w:r>
        <w:rPr>
          <w:rFonts w:hint="eastAsia"/>
        </w:rPr>
        <w:t>可能錯誤：語音與文字內容不一致、發音或語調錯誤、連貫性差，使聽起來不自然或語義混亂。</w:t>
      </w:r>
    </w:p>
    <w:p w14:paraId="5D561695" w14:textId="752B1E81" w:rsidR="005C248A" w:rsidRDefault="005C248A" w:rsidP="002731DF">
      <w:pPr>
        <w:pStyle w:val="af0"/>
        <w:numPr>
          <w:ilvl w:val="0"/>
          <w:numId w:val="3"/>
        </w:numPr>
        <w:ind w:left="284" w:hanging="284"/>
      </w:pPr>
      <w:r>
        <w:rPr>
          <w:rFonts w:hint="eastAsia"/>
        </w:rPr>
        <w:t>程式碼生成</w:t>
      </w:r>
    </w:p>
    <w:p w14:paraId="6FDBA201" w14:textId="72E316C7" w:rsidR="005C248A" w:rsidRPr="00840569" w:rsidRDefault="005C248A" w:rsidP="00840569">
      <w:pPr>
        <w:pStyle w:val="af0"/>
        <w:ind w:leftChars="118" w:left="283"/>
      </w:pPr>
      <w:r w:rsidRPr="00840569">
        <w:rPr>
          <w:rFonts w:hint="eastAsia"/>
        </w:rPr>
        <w:t>應用：自動程式生成、程式碼補全、教學範例產生</w:t>
      </w:r>
    </w:p>
    <w:p w14:paraId="3A9F4C2A" w14:textId="5EE05639" w:rsidR="005C248A" w:rsidRDefault="005C248A" w:rsidP="00840569">
      <w:pPr>
        <w:pStyle w:val="af0"/>
        <w:ind w:leftChars="118" w:left="283"/>
      </w:pPr>
      <w:r w:rsidRPr="00840569">
        <w:rPr>
          <w:rFonts w:hint="eastAsia"/>
        </w:rPr>
        <w:t>可能錯誤：生成程式雖然語法正確，但邏輯有缺陷或功能無法正確運作，例如變數錯誤、函式呼叫不匹配</w:t>
      </w:r>
      <w:r>
        <w:rPr>
          <w:rFonts w:hint="eastAsia"/>
        </w:rPr>
        <w:t>。</w:t>
      </w:r>
    </w:p>
    <w:p w14:paraId="0C39BF61" w14:textId="123E2CAF" w:rsidR="005C248A" w:rsidRDefault="005C248A" w:rsidP="005C248A">
      <w:pPr>
        <w:pStyle w:val="af0"/>
        <w:numPr>
          <w:ilvl w:val="0"/>
          <w:numId w:val="3"/>
        </w:numPr>
        <w:ind w:left="284" w:hanging="284"/>
      </w:pPr>
      <w:r>
        <w:rPr>
          <w:rFonts w:hint="eastAsia"/>
        </w:rPr>
        <w:t>多模態生成</w:t>
      </w:r>
    </w:p>
    <w:p w14:paraId="39101B05" w14:textId="77777777" w:rsidR="005C248A" w:rsidRDefault="005C248A" w:rsidP="00840569">
      <w:pPr>
        <w:pStyle w:val="af0"/>
        <w:ind w:leftChars="118" w:left="283"/>
      </w:pPr>
      <w:r>
        <w:rPr>
          <w:rFonts w:hint="eastAsia"/>
        </w:rPr>
        <w:t>應用：虛擬助理、互動教學、多媒體內容創作</w:t>
      </w:r>
    </w:p>
    <w:p w14:paraId="1CA2FB85" w14:textId="57C303EF" w:rsidR="00840569" w:rsidRDefault="005C248A" w:rsidP="00840569">
      <w:pPr>
        <w:pStyle w:val="af0"/>
        <w:ind w:leftChars="118" w:left="283"/>
      </w:pPr>
      <w:r>
        <w:rPr>
          <w:rFonts w:hint="eastAsia"/>
        </w:rPr>
        <w:t>可能錯誤：跨模態對應錯誤，例如文字說「左邊的杯子是紅色」，生成圖像卻是藍色；語音與畫面內容不一致。</w:t>
      </w:r>
    </w:p>
    <w:p w14:paraId="51EBFDCA" w14:textId="219F8DA9" w:rsidR="00A9077D" w:rsidRPr="00A9077D" w:rsidRDefault="007A0083" w:rsidP="00A9077D">
      <w:pPr>
        <w:pStyle w:val="af0"/>
        <w:numPr>
          <w:ilvl w:val="0"/>
          <w:numId w:val="2"/>
        </w:numPr>
        <w:rPr>
          <w:sz w:val="36"/>
        </w:rPr>
      </w:pPr>
      <w:r>
        <w:rPr>
          <w:rFonts w:hint="eastAsia"/>
          <w:sz w:val="36"/>
        </w:rPr>
        <w:t>人工智慧實際的應用</w:t>
      </w:r>
    </w:p>
    <w:p w14:paraId="2D20C123" w14:textId="77777777" w:rsidR="00A9077D" w:rsidRPr="00A9077D" w:rsidRDefault="00A9077D" w:rsidP="00A9077D">
      <w:pPr>
        <w:pStyle w:val="af0"/>
        <w:ind w:leftChars="118" w:left="283"/>
        <w:rPr>
          <w:b/>
          <w:bCs/>
        </w:rPr>
      </w:pPr>
      <w:r w:rsidRPr="00A9077D">
        <w:rPr>
          <w:b/>
          <w:bCs/>
        </w:rPr>
        <w:t>生成式人工智慧的切入點</w:t>
      </w:r>
    </w:p>
    <w:p w14:paraId="5C9E2658" w14:textId="77777777" w:rsidR="00A9077D" w:rsidRPr="00A9077D" w:rsidRDefault="00A9077D" w:rsidP="00A9077D">
      <w:pPr>
        <w:pStyle w:val="af0"/>
        <w:ind w:leftChars="118" w:left="283"/>
      </w:pPr>
      <w:r w:rsidRPr="00A9077D">
        <w:t>生成式人工智慧通常不會一開始就全面取代系統，而是以</w:t>
      </w:r>
      <w:r w:rsidRPr="00A9077D">
        <w:rPr>
          <w:b/>
          <w:bCs/>
        </w:rPr>
        <w:t>輔助決策或生成建議</w:t>
      </w:r>
      <w:r w:rsidRPr="00A9077D">
        <w:t>為切入點。常見切入方式包括：</w:t>
      </w:r>
    </w:p>
    <w:p w14:paraId="3A31E2E6" w14:textId="77777777" w:rsidR="00A9077D" w:rsidRPr="00A9077D" w:rsidRDefault="00A9077D" w:rsidP="00A9077D">
      <w:pPr>
        <w:pStyle w:val="af0"/>
        <w:numPr>
          <w:ilvl w:val="0"/>
          <w:numId w:val="4"/>
        </w:numPr>
        <w:tabs>
          <w:tab w:val="clear" w:pos="720"/>
        </w:tabs>
        <w:ind w:leftChars="27" w:left="425"/>
      </w:pPr>
      <w:r w:rsidRPr="00A9077D">
        <w:rPr>
          <w:b/>
          <w:bCs/>
        </w:rPr>
        <w:t>客服與問題回應輔助</w:t>
      </w:r>
    </w:p>
    <w:p w14:paraId="26DA5EBC" w14:textId="77777777" w:rsidR="00A9077D" w:rsidRPr="00A9077D" w:rsidRDefault="00A9077D" w:rsidP="00A9077D">
      <w:pPr>
        <w:pStyle w:val="af0"/>
        <w:ind w:leftChars="150" w:left="360"/>
      </w:pPr>
      <w:r w:rsidRPr="00A9077D">
        <w:t>企業先在客服系統導入生成式</w:t>
      </w:r>
      <w:r w:rsidRPr="00A9077D">
        <w:t xml:space="preserve"> AI</w:t>
      </w:r>
      <w:r w:rsidRPr="00A9077D">
        <w:t>，讓模型整理客戶問題、提供初步建議或回答常見問題。</w:t>
      </w:r>
    </w:p>
    <w:p w14:paraId="657B88A7" w14:textId="77777777" w:rsidR="00A9077D" w:rsidRPr="00A9077D" w:rsidRDefault="00A9077D" w:rsidP="00A9077D">
      <w:pPr>
        <w:pStyle w:val="af0"/>
        <w:numPr>
          <w:ilvl w:val="0"/>
          <w:numId w:val="4"/>
        </w:numPr>
        <w:tabs>
          <w:tab w:val="clear" w:pos="720"/>
          <w:tab w:val="num" w:pos="567"/>
        </w:tabs>
        <w:ind w:leftChars="27" w:left="425"/>
      </w:pPr>
      <w:r w:rsidRPr="00A9077D">
        <w:rPr>
          <w:b/>
          <w:bCs/>
        </w:rPr>
        <w:t>決策建議與方案生成</w:t>
      </w:r>
    </w:p>
    <w:p w14:paraId="4F364A4E" w14:textId="54DD5215" w:rsidR="00A9077D" w:rsidRDefault="00A9077D" w:rsidP="00A9077D">
      <w:pPr>
        <w:pStyle w:val="af0"/>
        <w:ind w:left="283"/>
      </w:pPr>
      <w:r w:rsidRPr="00A9077D">
        <w:t>在複雜決策場景中，生成式</w:t>
      </w:r>
      <w:r w:rsidRPr="00A9077D">
        <w:t xml:space="preserve"> AI </w:t>
      </w:r>
      <w:r w:rsidRPr="00A9077D">
        <w:t>可以先生成多</w:t>
      </w:r>
      <w:proofErr w:type="gramStart"/>
      <w:r w:rsidRPr="00A9077D">
        <w:t>個</w:t>
      </w:r>
      <w:proofErr w:type="gramEnd"/>
      <w:r w:rsidRPr="00A9077D">
        <w:t>方案，供人類評估與選擇，而不是直接下決定。</w:t>
      </w:r>
    </w:p>
    <w:p w14:paraId="49A2C98B" w14:textId="77777777" w:rsidR="00A9077D" w:rsidRDefault="00A9077D">
      <w:pPr>
        <w:widowControl/>
        <w:rPr>
          <w:rFonts w:ascii="Times New Roman" w:eastAsia="標楷體" w:hAnsi="Times New Roman" w:cstheme="majorBidi"/>
          <w:color w:val="000000" w:themeColor="text1"/>
          <w:szCs w:val="36"/>
        </w:rPr>
      </w:pPr>
      <w:r>
        <w:br w:type="page"/>
      </w:r>
    </w:p>
    <w:p w14:paraId="14936253" w14:textId="77777777" w:rsidR="00A9077D" w:rsidRPr="00A9077D" w:rsidRDefault="00A9077D" w:rsidP="00A9077D">
      <w:pPr>
        <w:pStyle w:val="af0"/>
        <w:numPr>
          <w:ilvl w:val="0"/>
          <w:numId w:val="4"/>
        </w:numPr>
        <w:ind w:leftChars="27" w:left="425"/>
      </w:pPr>
      <w:r w:rsidRPr="00A9077D">
        <w:rPr>
          <w:b/>
          <w:bCs/>
        </w:rPr>
        <w:lastRenderedPageBreak/>
        <w:t>資料整理與知識萃取</w:t>
      </w:r>
    </w:p>
    <w:p w14:paraId="752FBB14" w14:textId="77777777" w:rsidR="00A9077D" w:rsidRPr="00A9077D" w:rsidRDefault="00A9077D" w:rsidP="00A9077D">
      <w:pPr>
        <w:pStyle w:val="af0"/>
        <w:ind w:left="283"/>
      </w:pPr>
      <w:r w:rsidRPr="00A9077D">
        <w:t xml:space="preserve">AI </w:t>
      </w:r>
      <w:r w:rsidRPr="00A9077D">
        <w:t>可將大量未結構化資料（交易紀錄、客戶反饋、文件內容）整理成結構化資訊，作為後續分析或生成建議的基礎。</w:t>
      </w:r>
    </w:p>
    <w:p w14:paraId="12153D01" w14:textId="77777777" w:rsidR="00A9077D" w:rsidRPr="00A9077D" w:rsidRDefault="00A9077D" w:rsidP="00A9077D">
      <w:pPr>
        <w:pStyle w:val="af0"/>
        <w:numPr>
          <w:ilvl w:val="0"/>
          <w:numId w:val="4"/>
        </w:numPr>
        <w:tabs>
          <w:tab w:val="clear" w:pos="720"/>
        </w:tabs>
        <w:ind w:leftChars="27" w:left="425"/>
      </w:pPr>
      <w:r w:rsidRPr="00A9077D">
        <w:rPr>
          <w:b/>
          <w:bCs/>
        </w:rPr>
        <w:t>模擬與風險評估</w:t>
      </w:r>
    </w:p>
    <w:p w14:paraId="53D210DA" w14:textId="77777777" w:rsidR="00A9077D" w:rsidRPr="00A9077D" w:rsidRDefault="00A9077D" w:rsidP="00A9077D">
      <w:pPr>
        <w:pStyle w:val="af0"/>
        <w:ind w:left="283"/>
      </w:pPr>
      <w:r w:rsidRPr="00A9077D">
        <w:t>在決策前，生成式</w:t>
      </w:r>
      <w:r w:rsidRPr="00A9077D">
        <w:t xml:space="preserve"> AI </w:t>
      </w:r>
      <w:r w:rsidRPr="00A9077D">
        <w:t>可模擬不同情境下的結果，評估各方案的潛在影響。</w:t>
      </w:r>
    </w:p>
    <w:p w14:paraId="32B39E9E" w14:textId="77777777" w:rsidR="00A9077D" w:rsidRPr="00A9077D" w:rsidRDefault="00A9077D" w:rsidP="009A6A3E">
      <w:pPr>
        <w:pStyle w:val="af0"/>
        <w:ind w:leftChars="118" w:left="283"/>
      </w:pPr>
    </w:p>
    <w:p w14:paraId="5CA14528" w14:textId="65741E19" w:rsidR="009A6A3E" w:rsidRDefault="009A6A3E" w:rsidP="00DB7529">
      <w:pPr>
        <w:pStyle w:val="af0"/>
      </w:pPr>
      <w:r>
        <w:rPr>
          <w:rFonts w:hint="eastAsia"/>
        </w:rPr>
        <w:t>在生產排程中，人工智慧的角色是產生可行的排程方案，而不是只做單一最佳解。系統會先蒐集與學習大量歷史資料，例如訂單需求、機台產能、製程順序、工時、人力配置與過去的排程結果，將這些資訊轉換成模型可理解的資料結構。</w:t>
      </w:r>
    </w:p>
    <w:p w14:paraId="31E6EB3F" w14:textId="77777777" w:rsidR="009A6A3E" w:rsidRDefault="009A6A3E" w:rsidP="00DB7529">
      <w:pPr>
        <w:pStyle w:val="af0"/>
      </w:pPr>
    </w:p>
    <w:p w14:paraId="3C2E42BB" w14:textId="044F8F6B" w:rsidR="009A6A3E" w:rsidRDefault="009A6A3E" w:rsidP="00DB7529">
      <w:pPr>
        <w:pStyle w:val="af0"/>
      </w:pPr>
      <w:r>
        <w:rPr>
          <w:rFonts w:hint="eastAsia"/>
        </w:rPr>
        <w:t>接著，生成式人工智慧會根據目前的生產條件與限制（例如交期、設備可用時間、原料庫存），生成多種可能的排程方案。這些方案並非隨機產生，而是基於過去資料中學到的規律，嘗試在不同目標之間取得平衡，例如縮短交期、提高產能利用率或降低切換成本。</w:t>
      </w:r>
    </w:p>
    <w:p w14:paraId="553EC3C4" w14:textId="051AB224" w:rsidR="00A9077D" w:rsidRDefault="009A6A3E" w:rsidP="00DB7529">
      <w:pPr>
        <w:pStyle w:val="af0"/>
      </w:pPr>
      <w:r>
        <w:rPr>
          <w:rFonts w:hint="eastAsia"/>
        </w:rPr>
        <w:t>當生產環境發生變動時，例如</w:t>
      </w:r>
      <w:proofErr w:type="gramStart"/>
      <w:r>
        <w:rPr>
          <w:rFonts w:hint="eastAsia"/>
        </w:rPr>
        <w:t>臨時插單</w:t>
      </w:r>
      <w:proofErr w:type="gramEnd"/>
      <w:r>
        <w:rPr>
          <w:rFonts w:hint="eastAsia"/>
        </w:rPr>
        <w:t>、機台故障或原料延遲，生成式人工智慧可以快速重新生成新的排程建議，而不需要從頭人工重排。管理者則可比較不同方案的影響，選擇最符合實際需求的一種。</w:t>
      </w:r>
    </w:p>
    <w:p w14:paraId="24F53B26" w14:textId="77777777" w:rsidR="00A9077D" w:rsidRDefault="00A9077D" w:rsidP="00A9077D">
      <w:pPr>
        <w:pStyle w:val="af0"/>
        <w:ind w:leftChars="118" w:left="283"/>
      </w:pPr>
    </w:p>
    <w:p w14:paraId="3D5563DF" w14:textId="6EFD8DD4" w:rsidR="00A9077D" w:rsidRDefault="00A9077D" w:rsidP="00A9077D">
      <w:pPr>
        <w:pStyle w:val="af0"/>
        <w:numPr>
          <w:ilvl w:val="0"/>
          <w:numId w:val="2"/>
        </w:numPr>
        <w:rPr>
          <w:sz w:val="36"/>
        </w:rPr>
      </w:pPr>
      <w:r>
        <w:rPr>
          <w:rFonts w:hint="eastAsia"/>
          <w:sz w:val="36"/>
        </w:rPr>
        <w:t>結論</w:t>
      </w:r>
    </w:p>
    <w:p w14:paraId="7030A558" w14:textId="3B88FFDC" w:rsidR="00DB7529" w:rsidRDefault="00DB7529" w:rsidP="00DB7529">
      <w:pPr>
        <w:pStyle w:val="af0"/>
      </w:pPr>
      <w:r w:rsidRPr="00DB7529">
        <w:rPr>
          <w:rFonts w:hint="eastAsia"/>
        </w:rPr>
        <w:t>生成式人工智慧透過深度學習、生成對抗網路與</w:t>
      </w:r>
      <w:r w:rsidRPr="00DB7529">
        <w:rPr>
          <w:rFonts w:hint="eastAsia"/>
        </w:rPr>
        <w:t xml:space="preserve"> Transformer-based </w:t>
      </w:r>
      <w:r w:rsidRPr="00DB7529">
        <w:rPr>
          <w:rFonts w:hint="eastAsia"/>
        </w:rPr>
        <w:t>模型，已從理論研究發展到多元實務應用，能處理文字、圖像、語音、程式碼及多模態資料，並在決策輔助、客服回應、方案生成與風險評估等領域發揮重要作用。無論是生產排程、金融業務或其他資源配置場景，生成式人工智慧都能快速整合大量資料，生成多種可行方案，提高效率與靈活性。然而，其生成結果仍可能出現邏輯錯誤、資料偏差或不符合現實限制，因此在實務應用中應以人機協作為原則，結合專業審核與規則檢查，以確保建議與決策的可行性與可靠性。總體而言，生成式人工智慧不僅是提升效率的工具，也對企業決策與服務模式帶來創新機會，但仍需兼顧技術發展與倫理、風險管理，才能實現安全、可靠且有價值的應用。</w:t>
      </w:r>
    </w:p>
    <w:p w14:paraId="11CC7E81" w14:textId="77777777" w:rsidR="00DB7529" w:rsidRDefault="00DB7529">
      <w:pPr>
        <w:widowControl/>
        <w:rPr>
          <w:rFonts w:ascii="Times New Roman" w:eastAsia="標楷體" w:hAnsi="Times New Roman" w:cstheme="majorBidi"/>
          <w:color w:val="000000" w:themeColor="text1"/>
          <w:szCs w:val="36"/>
        </w:rPr>
      </w:pPr>
      <w:r>
        <w:br w:type="page"/>
      </w:r>
    </w:p>
    <w:p w14:paraId="16B797DC" w14:textId="40C0DC2E" w:rsidR="00630832" w:rsidRDefault="00630832" w:rsidP="00A9077D">
      <w:pPr>
        <w:pStyle w:val="af0"/>
        <w:numPr>
          <w:ilvl w:val="0"/>
          <w:numId w:val="2"/>
        </w:numPr>
        <w:rPr>
          <w:sz w:val="36"/>
        </w:rPr>
      </w:pPr>
      <w:r>
        <w:rPr>
          <w:rFonts w:hint="eastAsia"/>
          <w:sz w:val="36"/>
        </w:rPr>
        <w:lastRenderedPageBreak/>
        <w:t>心得</w:t>
      </w:r>
    </w:p>
    <w:p w14:paraId="6F218436" w14:textId="274BAF61" w:rsidR="00D3628D" w:rsidRDefault="00D3628D" w:rsidP="00D3628D">
      <w:pPr>
        <w:pStyle w:val="af0"/>
      </w:pPr>
      <w:r>
        <w:rPr>
          <w:rFonts w:hint="eastAsia"/>
        </w:rPr>
        <w:t>在聽完這場有關生成式人工智慧的演講後，我對人工智慧的整體發展有了更具體的理解。以前對人工智慧的印象大多停留在聊天機器人或圖片生成，但透過這次演講，才知道人工智慧是從早期規則式資料處理，一步一步發展到現在能從大量資料中學習與生成內容的技術。</w:t>
      </w:r>
    </w:p>
    <w:p w14:paraId="73D9F94F" w14:textId="77777777" w:rsidR="00D3628D" w:rsidRDefault="00D3628D" w:rsidP="00D3628D">
      <w:pPr>
        <w:pStyle w:val="af0"/>
      </w:pPr>
    </w:p>
    <w:p w14:paraId="0C3E48E8" w14:textId="77777777" w:rsidR="00D3628D" w:rsidRDefault="00D3628D" w:rsidP="00D3628D">
      <w:pPr>
        <w:pStyle w:val="af0"/>
      </w:pPr>
      <w:r>
        <w:rPr>
          <w:rFonts w:hint="eastAsia"/>
        </w:rPr>
        <w:t>演講中提到生成式人工智慧雖然能協助文字生成、生產排程或客服問題處理，但仍可能產生不合理或錯誤的結果，這讓我意識到人工智慧並不是完全可靠的工具，仍需要人類進行判斷與確認。在實際應用上，人工智慧比較適合扮演輔助角色，幫助人們更快整理資訊與提出建議。</w:t>
      </w:r>
    </w:p>
    <w:p w14:paraId="3482D4A4" w14:textId="011ED3FF" w:rsidR="00A9077D" w:rsidRPr="00A9077D" w:rsidRDefault="00A9077D" w:rsidP="00A9077D">
      <w:pPr>
        <w:pStyle w:val="af0"/>
        <w:numPr>
          <w:ilvl w:val="0"/>
          <w:numId w:val="2"/>
        </w:numPr>
        <w:rPr>
          <w:sz w:val="36"/>
        </w:rPr>
      </w:pPr>
      <w:r>
        <w:rPr>
          <w:rFonts w:hint="eastAsia"/>
          <w:sz w:val="36"/>
        </w:rPr>
        <w:t>參考資料</w:t>
      </w:r>
    </w:p>
    <w:p w14:paraId="6C85B48C" w14:textId="09743A1B" w:rsidR="00DB7529" w:rsidRDefault="00DB7529" w:rsidP="00DB7529">
      <w:pPr>
        <w:pStyle w:val="af0"/>
        <w:numPr>
          <w:ilvl w:val="0"/>
          <w:numId w:val="6"/>
        </w:numPr>
        <w:ind w:left="480" w:hangingChars="200" w:hanging="480"/>
      </w:pPr>
      <w:r w:rsidRPr="00DB7529">
        <w:t xml:space="preserve">Ran He, Jie Cao, </w:t>
      </w:r>
      <w:proofErr w:type="spellStart"/>
      <w:r w:rsidRPr="00DB7529">
        <w:t>Tieniu</w:t>
      </w:r>
      <w:proofErr w:type="spellEnd"/>
      <w:r w:rsidRPr="00DB7529">
        <w:t xml:space="preserve"> Tan, Generative artificial intelligence: a historical perspective, </w:t>
      </w:r>
      <w:r w:rsidRPr="00DB7529">
        <w:rPr>
          <w:i/>
          <w:iCs/>
        </w:rPr>
        <w:t>National Science Review</w:t>
      </w:r>
      <w:r w:rsidRPr="00DB7529">
        <w:t>, Volume 12, Issue 5, May 2025, nwaf050, </w:t>
      </w:r>
      <w:hyperlink r:id="rId8" w:history="1">
        <w:r w:rsidRPr="00DB7529">
          <w:rPr>
            <w:rStyle w:val="af2"/>
          </w:rPr>
          <w:t>https://doi.org/10.1093/nsr/nwaf050</w:t>
        </w:r>
      </w:hyperlink>
    </w:p>
    <w:p w14:paraId="1665BA1B" w14:textId="4D616D92" w:rsidR="00DB7529" w:rsidRDefault="00DB7529" w:rsidP="00DB7529">
      <w:pPr>
        <w:pStyle w:val="af0"/>
        <w:numPr>
          <w:ilvl w:val="0"/>
          <w:numId w:val="6"/>
        </w:numPr>
        <w:ind w:left="480" w:hangingChars="200" w:hanging="480"/>
      </w:pPr>
      <w:r w:rsidRPr="00DB7529">
        <w:rPr>
          <w:rFonts w:hint="eastAsia"/>
        </w:rPr>
        <w:t>生成式</w:t>
      </w:r>
      <w:r w:rsidRPr="00DB7529">
        <w:rPr>
          <w:rFonts w:hint="eastAsia"/>
        </w:rPr>
        <w:t>AI</w:t>
      </w:r>
      <w:r w:rsidRPr="00DB7529">
        <w:rPr>
          <w:rFonts w:hint="eastAsia"/>
        </w:rPr>
        <w:t>概念介紹</w:t>
      </w:r>
    </w:p>
    <w:p w14:paraId="55DA1258" w14:textId="787FBE78" w:rsidR="009C4B1F" w:rsidRDefault="009C4B1F" w:rsidP="00F4533A">
      <w:pPr>
        <w:pStyle w:val="af0"/>
        <w:ind w:left="480"/>
      </w:pPr>
      <w:hyperlink r:id="rId9" w:history="1">
        <w:r w:rsidRPr="00FE2802">
          <w:rPr>
            <w:rStyle w:val="af2"/>
          </w:rPr>
          <w:t>https:</w:t>
        </w:r>
        <w:r w:rsidRPr="00FE2802">
          <w:rPr>
            <w:rStyle w:val="af2"/>
          </w:rPr>
          <w:t>/</w:t>
        </w:r>
        <w:r w:rsidRPr="00FE2802">
          <w:rPr>
            <w:rStyle w:val="af2"/>
          </w:rPr>
          <w:t>/www.sap.com/taiwan/products/artificial-intelligence/what-is-generative-ai.html</w:t>
        </w:r>
      </w:hyperlink>
    </w:p>
    <w:p w14:paraId="676966F5" w14:textId="0B910784" w:rsidR="00DB7529" w:rsidRPr="00A9077D" w:rsidRDefault="009C4B1F" w:rsidP="00F4533A">
      <w:pPr>
        <w:pStyle w:val="af0"/>
        <w:ind w:left="480"/>
      </w:pPr>
      <w:r w:rsidRPr="00A9077D">
        <w:t xml:space="preserve"> </w:t>
      </w:r>
    </w:p>
    <w:sectPr w:rsidR="00DB7529" w:rsidRPr="00A9077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C1E3D" w14:textId="77777777" w:rsidR="00494FE9" w:rsidRDefault="00494FE9" w:rsidP="00630832">
      <w:pPr>
        <w:spacing w:after="0" w:line="240" w:lineRule="auto"/>
      </w:pPr>
      <w:r>
        <w:separator/>
      </w:r>
    </w:p>
  </w:endnote>
  <w:endnote w:type="continuationSeparator" w:id="0">
    <w:p w14:paraId="7CA1FACF" w14:textId="77777777" w:rsidR="00494FE9" w:rsidRDefault="00494FE9" w:rsidP="0063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BB3D" w14:textId="77777777" w:rsidR="00494FE9" w:rsidRDefault="00494FE9" w:rsidP="00630832">
      <w:pPr>
        <w:spacing w:after="0" w:line="240" w:lineRule="auto"/>
      </w:pPr>
      <w:r>
        <w:separator/>
      </w:r>
    </w:p>
  </w:footnote>
  <w:footnote w:type="continuationSeparator" w:id="0">
    <w:p w14:paraId="7735FF6B" w14:textId="77777777" w:rsidR="00494FE9" w:rsidRDefault="00494FE9" w:rsidP="0063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351E"/>
    <w:multiLevelType w:val="hybridMultilevel"/>
    <w:tmpl w:val="49829476"/>
    <w:lvl w:ilvl="0" w:tplc="0409000F">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7C44729"/>
    <w:multiLevelType w:val="multilevel"/>
    <w:tmpl w:val="55BED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359D9"/>
    <w:multiLevelType w:val="multilevel"/>
    <w:tmpl w:val="75F82AF8"/>
    <w:lvl w:ilvl="0">
      <w:start w:val="1"/>
      <w:numFmt w:val="decimal"/>
      <w:lvlText w:val="%1."/>
      <w:lvlJc w:val="left"/>
      <w:pPr>
        <w:tabs>
          <w:tab w:val="num" w:pos="720"/>
        </w:tabs>
        <w:ind w:left="720" w:hanging="360"/>
      </w:pPr>
    </w:lvl>
    <w:lvl w:ilvl="1">
      <w:start w:val="1"/>
      <w:numFmt w:val="decimal"/>
      <w:lvlText w:val="%2."/>
      <w:lvlJc w:val="left"/>
      <w:pPr>
        <w:ind w:left="1560" w:hanging="48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63FAD"/>
    <w:multiLevelType w:val="hybridMultilevel"/>
    <w:tmpl w:val="1A520234"/>
    <w:lvl w:ilvl="0" w:tplc="0409000F">
      <w:start w:val="1"/>
      <w:numFmt w:val="decimal"/>
      <w:lvlText w:val="%1."/>
      <w:lvlJc w:val="left"/>
      <w:pPr>
        <w:ind w:left="720" w:hanging="720"/>
      </w:pPr>
      <w:rPr>
        <w:rFonts w:hint="default"/>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6D837F5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76463074"/>
    <w:multiLevelType w:val="hybridMultilevel"/>
    <w:tmpl w:val="68E0E4B2"/>
    <w:lvl w:ilvl="0" w:tplc="7DD2627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32898253">
    <w:abstractNumId w:val="4"/>
  </w:num>
  <w:num w:numId="2" w16cid:durableId="1180702392">
    <w:abstractNumId w:val="5"/>
  </w:num>
  <w:num w:numId="3" w16cid:durableId="365453171">
    <w:abstractNumId w:val="3"/>
  </w:num>
  <w:num w:numId="4" w16cid:durableId="1533617596">
    <w:abstractNumId w:val="1"/>
  </w:num>
  <w:num w:numId="5" w16cid:durableId="486869297">
    <w:abstractNumId w:val="2"/>
  </w:num>
  <w:num w:numId="6" w16cid:durableId="121346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24"/>
    <w:rsid w:val="00092724"/>
    <w:rsid w:val="001C7213"/>
    <w:rsid w:val="00267216"/>
    <w:rsid w:val="002731DF"/>
    <w:rsid w:val="00335A74"/>
    <w:rsid w:val="00494FE9"/>
    <w:rsid w:val="004B1472"/>
    <w:rsid w:val="005562E3"/>
    <w:rsid w:val="005C248A"/>
    <w:rsid w:val="00630832"/>
    <w:rsid w:val="00633120"/>
    <w:rsid w:val="006A22AA"/>
    <w:rsid w:val="00777EB4"/>
    <w:rsid w:val="007A0083"/>
    <w:rsid w:val="00840569"/>
    <w:rsid w:val="00967F09"/>
    <w:rsid w:val="00994CA1"/>
    <w:rsid w:val="009A6A3E"/>
    <w:rsid w:val="009C4B1F"/>
    <w:rsid w:val="00A9077D"/>
    <w:rsid w:val="00B45F42"/>
    <w:rsid w:val="00B52A09"/>
    <w:rsid w:val="00B97660"/>
    <w:rsid w:val="00CB4130"/>
    <w:rsid w:val="00D3628D"/>
    <w:rsid w:val="00D95E47"/>
    <w:rsid w:val="00DB7529"/>
    <w:rsid w:val="00DC2A0D"/>
    <w:rsid w:val="00E53356"/>
    <w:rsid w:val="00EE14F5"/>
    <w:rsid w:val="00F4533A"/>
    <w:rsid w:val="00FB2C04"/>
    <w:rsid w:val="00FF69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5D832"/>
  <w15:chartTrackingRefBased/>
  <w15:docId w15:val="{82C2F936-A423-4885-89FB-EC44589A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27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927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272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9272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927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272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9272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272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9272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9272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09272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9272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9272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92724"/>
    <w:rPr>
      <w:rFonts w:eastAsiaTheme="majorEastAsia" w:cstheme="majorBidi"/>
      <w:color w:val="0F4761" w:themeColor="accent1" w:themeShade="BF"/>
    </w:rPr>
  </w:style>
  <w:style w:type="character" w:customStyle="1" w:styleId="60">
    <w:name w:val="標題 6 字元"/>
    <w:basedOn w:val="a0"/>
    <w:link w:val="6"/>
    <w:uiPriority w:val="9"/>
    <w:semiHidden/>
    <w:rsid w:val="00092724"/>
    <w:rPr>
      <w:rFonts w:eastAsiaTheme="majorEastAsia" w:cstheme="majorBidi"/>
      <w:color w:val="595959" w:themeColor="text1" w:themeTint="A6"/>
    </w:rPr>
  </w:style>
  <w:style w:type="character" w:customStyle="1" w:styleId="70">
    <w:name w:val="標題 7 字元"/>
    <w:basedOn w:val="a0"/>
    <w:link w:val="7"/>
    <w:uiPriority w:val="9"/>
    <w:semiHidden/>
    <w:rsid w:val="00092724"/>
    <w:rPr>
      <w:rFonts w:eastAsiaTheme="majorEastAsia" w:cstheme="majorBidi"/>
      <w:color w:val="595959" w:themeColor="text1" w:themeTint="A6"/>
    </w:rPr>
  </w:style>
  <w:style w:type="character" w:customStyle="1" w:styleId="80">
    <w:name w:val="標題 8 字元"/>
    <w:basedOn w:val="a0"/>
    <w:link w:val="8"/>
    <w:uiPriority w:val="9"/>
    <w:semiHidden/>
    <w:rsid w:val="00092724"/>
    <w:rPr>
      <w:rFonts w:eastAsiaTheme="majorEastAsia" w:cstheme="majorBidi"/>
      <w:color w:val="272727" w:themeColor="text1" w:themeTint="D8"/>
    </w:rPr>
  </w:style>
  <w:style w:type="character" w:customStyle="1" w:styleId="90">
    <w:name w:val="標題 9 字元"/>
    <w:basedOn w:val="a0"/>
    <w:link w:val="9"/>
    <w:uiPriority w:val="9"/>
    <w:semiHidden/>
    <w:rsid w:val="00092724"/>
    <w:rPr>
      <w:rFonts w:eastAsiaTheme="majorEastAsia" w:cstheme="majorBidi"/>
      <w:color w:val="272727" w:themeColor="text1" w:themeTint="D8"/>
    </w:rPr>
  </w:style>
  <w:style w:type="paragraph" w:styleId="a3">
    <w:name w:val="Title"/>
    <w:basedOn w:val="a"/>
    <w:next w:val="a"/>
    <w:link w:val="a4"/>
    <w:uiPriority w:val="10"/>
    <w:qFormat/>
    <w:rsid w:val="000927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927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7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927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2724"/>
    <w:pPr>
      <w:spacing w:before="160"/>
      <w:jc w:val="center"/>
    </w:pPr>
    <w:rPr>
      <w:i/>
      <w:iCs/>
      <w:color w:val="404040" w:themeColor="text1" w:themeTint="BF"/>
    </w:rPr>
  </w:style>
  <w:style w:type="character" w:customStyle="1" w:styleId="a8">
    <w:name w:val="引文 字元"/>
    <w:basedOn w:val="a0"/>
    <w:link w:val="a7"/>
    <w:uiPriority w:val="29"/>
    <w:rsid w:val="00092724"/>
    <w:rPr>
      <w:i/>
      <w:iCs/>
      <w:color w:val="404040" w:themeColor="text1" w:themeTint="BF"/>
    </w:rPr>
  </w:style>
  <w:style w:type="paragraph" w:styleId="a9">
    <w:name w:val="List Paragraph"/>
    <w:basedOn w:val="a"/>
    <w:uiPriority w:val="34"/>
    <w:qFormat/>
    <w:rsid w:val="00092724"/>
    <w:pPr>
      <w:ind w:left="720"/>
      <w:contextualSpacing/>
    </w:pPr>
  </w:style>
  <w:style w:type="character" w:styleId="aa">
    <w:name w:val="Intense Emphasis"/>
    <w:basedOn w:val="a0"/>
    <w:uiPriority w:val="21"/>
    <w:qFormat/>
    <w:rsid w:val="00092724"/>
    <w:rPr>
      <w:i/>
      <w:iCs/>
      <w:color w:val="0F4761" w:themeColor="accent1" w:themeShade="BF"/>
    </w:rPr>
  </w:style>
  <w:style w:type="paragraph" w:styleId="ab">
    <w:name w:val="Intense Quote"/>
    <w:basedOn w:val="a"/>
    <w:next w:val="a"/>
    <w:link w:val="ac"/>
    <w:uiPriority w:val="30"/>
    <w:qFormat/>
    <w:rsid w:val="00092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92724"/>
    <w:rPr>
      <w:i/>
      <w:iCs/>
      <w:color w:val="0F4761" w:themeColor="accent1" w:themeShade="BF"/>
    </w:rPr>
  </w:style>
  <w:style w:type="character" w:styleId="ad">
    <w:name w:val="Intense Reference"/>
    <w:basedOn w:val="a0"/>
    <w:uiPriority w:val="32"/>
    <w:qFormat/>
    <w:rsid w:val="00092724"/>
    <w:rPr>
      <w:b/>
      <w:bCs/>
      <w:smallCaps/>
      <w:color w:val="0F4761" w:themeColor="accent1" w:themeShade="BF"/>
      <w:spacing w:val="5"/>
    </w:rPr>
  </w:style>
  <w:style w:type="paragraph" w:customStyle="1" w:styleId="ae">
    <w:name w:val="書面標題"/>
    <w:next w:val="1"/>
    <w:link w:val="af"/>
    <w:qFormat/>
    <w:rsid w:val="00E53356"/>
    <w:pPr>
      <w:jc w:val="center"/>
    </w:pPr>
    <w:rPr>
      <w:rFonts w:ascii="Times New Roman" w:eastAsia="標楷體" w:hAnsi="Times New Roman" w:cstheme="majorBidi"/>
      <w:color w:val="000000" w:themeColor="text1"/>
      <w:sz w:val="48"/>
      <w:szCs w:val="48"/>
    </w:rPr>
  </w:style>
  <w:style w:type="character" w:customStyle="1" w:styleId="af">
    <w:name w:val="書面標題 字元"/>
    <w:basedOn w:val="10"/>
    <w:link w:val="ae"/>
    <w:rsid w:val="00E53356"/>
    <w:rPr>
      <w:rFonts w:ascii="Times New Roman" w:eastAsia="標楷體" w:hAnsi="Times New Roman" w:cstheme="majorBidi"/>
      <w:color w:val="000000" w:themeColor="text1"/>
      <w:sz w:val="48"/>
      <w:szCs w:val="48"/>
    </w:rPr>
  </w:style>
  <w:style w:type="paragraph" w:customStyle="1" w:styleId="af0">
    <w:name w:val="書面內文"/>
    <w:link w:val="af1"/>
    <w:qFormat/>
    <w:rsid w:val="00E53356"/>
    <w:pPr>
      <w:spacing w:after="0"/>
    </w:pPr>
    <w:rPr>
      <w:rFonts w:ascii="Times New Roman" w:eastAsia="標楷體" w:hAnsi="Times New Roman" w:cstheme="majorBidi"/>
      <w:color w:val="000000" w:themeColor="text1"/>
      <w:szCs w:val="36"/>
    </w:rPr>
  </w:style>
  <w:style w:type="character" w:customStyle="1" w:styleId="af1">
    <w:name w:val="書面內文 字元"/>
    <w:basedOn w:val="a0"/>
    <w:link w:val="af0"/>
    <w:rsid w:val="00E53356"/>
    <w:rPr>
      <w:rFonts w:ascii="Times New Roman" w:eastAsia="標楷體" w:hAnsi="Times New Roman" w:cstheme="majorBidi"/>
      <w:color w:val="000000" w:themeColor="text1"/>
      <w:szCs w:val="36"/>
    </w:rPr>
  </w:style>
  <w:style w:type="character" w:styleId="af2">
    <w:name w:val="Hyperlink"/>
    <w:basedOn w:val="a0"/>
    <w:uiPriority w:val="99"/>
    <w:unhideWhenUsed/>
    <w:rsid w:val="00DB7529"/>
    <w:rPr>
      <w:color w:val="467886" w:themeColor="hyperlink"/>
      <w:u w:val="single"/>
    </w:rPr>
  </w:style>
  <w:style w:type="character" w:styleId="af3">
    <w:name w:val="Unresolved Mention"/>
    <w:basedOn w:val="a0"/>
    <w:uiPriority w:val="99"/>
    <w:semiHidden/>
    <w:unhideWhenUsed/>
    <w:rsid w:val="00DB7529"/>
    <w:rPr>
      <w:color w:val="605E5C"/>
      <w:shd w:val="clear" w:color="auto" w:fill="E1DFDD"/>
    </w:rPr>
  </w:style>
  <w:style w:type="paragraph" w:styleId="af4">
    <w:name w:val="header"/>
    <w:basedOn w:val="a"/>
    <w:link w:val="af5"/>
    <w:uiPriority w:val="99"/>
    <w:unhideWhenUsed/>
    <w:rsid w:val="00630832"/>
    <w:pPr>
      <w:tabs>
        <w:tab w:val="center" w:pos="4153"/>
        <w:tab w:val="right" w:pos="8306"/>
      </w:tabs>
      <w:snapToGrid w:val="0"/>
    </w:pPr>
    <w:rPr>
      <w:sz w:val="20"/>
      <w:szCs w:val="20"/>
    </w:rPr>
  </w:style>
  <w:style w:type="character" w:customStyle="1" w:styleId="af5">
    <w:name w:val="頁首 字元"/>
    <w:basedOn w:val="a0"/>
    <w:link w:val="af4"/>
    <w:uiPriority w:val="99"/>
    <w:rsid w:val="00630832"/>
    <w:rPr>
      <w:sz w:val="20"/>
      <w:szCs w:val="20"/>
    </w:rPr>
  </w:style>
  <w:style w:type="paragraph" w:styleId="af6">
    <w:name w:val="footer"/>
    <w:basedOn w:val="a"/>
    <w:link w:val="af7"/>
    <w:uiPriority w:val="99"/>
    <w:unhideWhenUsed/>
    <w:rsid w:val="00630832"/>
    <w:pPr>
      <w:tabs>
        <w:tab w:val="center" w:pos="4153"/>
        <w:tab w:val="right" w:pos="8306"/>
      </w:tabs>
      <w:snapToGrid w:val="0"/>
    </w:pPr>
    <w:rPr>
      <w:sz w:val="20"/>
      <w:szCs w:val="20"/>
    </w:rPr>
  </w:style>
  <w:style w:type="character" w:customStyle="1" w:styleId="af7">
    <w:name w:val="頁尾 字元"/>
    <w:basedOn w:val="a0"/>
    <w:link w:val="af6"/>
    <w:uiPriority w:val="99"/>
    <w:rsid w:val="00630832"/>
    <w:rPr>
      <w:sz w:val="20"/>
      <w:szCs w:val="20"/>
    </w:rPr>
  </w:style>
  <w:style w:type="character" w:styleId="af8">
    <w:name w:val="FollowedHyperlink"/>
    <w:basedOn w:val="a0"/>
    <w:uiPriority w:val="99"/>
    <w:semiHidden/>
    <w:unhideWhenUsed/>
    <w:rsid w:val="009C4B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nsr/nwaf05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p.com/taiwan/products/artificial-intelligence/what-is-generative-ai.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B5EEE-1363-4B9B-A9E9-5AE4316C4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4</Pages>
  <Words>1264</Words>
  <Characters>1443</Characters>
  <Application>Microsoft Office Word</Application>
  <DocSecurity>0</DocSecurity>
  <Lines>62</Lines>
  <Paragraphs>52</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吳威均</dc:creator>
  <cp:keywords/>
  <dc:description/>
  <cp:lastModifiedBy>吳威均</cp:lastModifiedBy>
  <cp:revision>14</cp:revision>
  <dcterms:created xsi:type="dcterms:W3CDTF">2025-12-23T07:29:00Z</dcterms:created>
  <dcterms:modified xsi:type="dcterms:W3CDTF">2025-12-28T14:39:00Z</dcterms:modified>
</cp:coreProperties>
</file>