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48" w:rsidRDefault="00B67C22">
      <w:pPr>
        <w:pBdr>
          <w:bottom w:val="single" w:sz="6" w:space="1" w:color="auto"/>
        </w:pBdr>
      </w:pPr>
      <w:r>
        <w:t>要做的内容</w:t>
      </w:r>
    </w:p>
    <w:p w:rsidR="00CB7248" w:rsidRDefault="00CB7248" w:rsidP="00CB7248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文本处理</w:t>
      </w:r>
      <w:r w:rsidR="008111BC">
        <w:rPr>
          <w:rFonts w:hint="eastAsia"/>
        </w:rPr>
        <w:t>(</w:t>
      </w:r>
      <w:r w:rsidR="00130D28">
        <w:rPr>
          <w:rFonts w:hint="eastAsia"/>
        </w:rPr>
        <w:t>基础数据提取、</w:t>
      </w:r>
      <w:r w:rsidR="008111BC">
        <w:rPr>
          <w:rFonts w:hint="eastAsia"/>
        </w:rPr>
        <w:t>重命名工具</w:t>
      </w:r>
      <w:r w:rsidR="00CD0E62">
        <w:rPr>
          <w:rFonts w:hint="eastAsia"/>
        </w:rPr>
        <w:t>、去掉代码注释</w:t>
      </w:r>
      <w:r w:rsidR="00CD0E62">
        <w:rPr>
          <w:rFonts w:hint="eastAsia"/>
        </w:rPr>
        <w:t>(//</w:t>
      </w:r>
      <w:r w:rsidR="00CD0E62">
        <w:rPr>
          <w:rFonts w:hint="eastAsia"/>
        </w:rPr>
        <w:t>和</w:t>
      </w:r>
      <w:r w:rsidR="00CD0E62">
        <w:rPr>
          <w:rFonts w:hint="eastAsia"/>
        </w:rPr>
        <w:t>/* */</w:t>
      </w:r>
      <w:r w:rsidR="00CD0E62">
        <w:rPr>
          <w:rFonts w:hint="eastAsia"/>
        </w:rPr>
        <w:t>两种，要求</w:t>
      </w:r>
      <w:proofErr w:type="gramStart"/>
      <w:r w:rsidR="00CD0E62">
        <w:rPr>
          <w:rFonts w:hint="eastAsia"/>
        </w:rPr>
        <w:t>长数据</w:t>
      </w:r>
      <w:proofErr w:type="gramEnd"/>
      <w:r w:rsidR="00CD0E62">
        <w:rPr>
          <w:rFonts w:hint="eastAsia"/>
        </w:rPr>
        <w:t>能力</w:t>
      </w:r>
      <w:r w:rsidR="00CD0E62">
        <w:rPr>
          <w:rFonts w:hint="eastAsia"/>
        </w:rPr>
        <w:t>)</w:t>
      </w:r>
      <w:r w:rsidR="008111BC">
        <w:rPr>
          <w:rFonts w:hint="eastAsia"/>
        </w:rPr>
        <w:t>)</w:t>
      </w:r>
    </w:p>
    <w:p w:rsidR="00CB7248" w:rsidRDefault="001C7665" w:rsidP="00CB7248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★</w:t>
      </w:r>
      <w:r w:rsidR="00CB7248">
        <w:rPr>
          <w:rFonts w:hint="eastAsia"/>
        </w:rPr>
        <w:t>文本转换</w:t>
      </w:r>
      <w:r w:rsidR="009421FC">
        <w:rPr>
          <w:rFonts w:hint="eastAsia"/>
        </w:rPr>
        <w:t>(</w:t>
      </w:r>
      <w:r w:rsidR="009421FC">
        <w:t>2016.07.12 -&gt; 12 Jul 2016</w:t>
      </w:r>
      <w:r w:rsidR="009421FC">
        <w:rPr>
          <w:rFonts w:hint="eastAsia"/>
        </w:rPr>
        <w:t>)</w:t>
      </w:r>
    </w:p>
    <w:p w:rsidR="00D921A6" w:rsidRDefault="00D921A6" w:rsidP="00D921A6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代数、矩阵计算</w:t>
      </w:r>
      <w:r w:rsidR="009809A0">
        <w:rPr>
          <w:rFonts w:hint="eastAsia"/>
        </w:rPr>
        <w:t>(</w:t>
      </w:r>
      <w:r w:rsidR="009809A0">
        <w:rPr>
          <w:rFonts w:hint="eastAsia"/>
        </w:rPr>
        <w:t>看起来最牛逼</w:t>
      </w:r>
      <w:r w:rsidR="009809A0">
        <w:rPr>
          <w:rFonts w:hint="eastAsia"/>
        </w:rPr>
        <w:t>)</w:t>
      </w:r>
    </w:p>
    <w:p w:rsidR="00CB7248" w:rsidRDefault="00CB7248" w:rsidP="00CB7248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</w:pPr>
      <w:r>
        <w:t>数据处理</w:t>
      </w:r>
      <w:r>
        <w:rPr>
          <w:rFonts w:hint="eastAsia"/>
        </w:rPr>
        <w:t>(</w:t>
      </w:r>
      <w:r>
        <w:t>GEP</w:t>
      </w:r>
      <w:r>
        <w:t>改进</w:t>
      </w:r>
      <w:r>
        <w:rPr>
          <w:rFonts w:hint="eastAsia"/>
        </w:rPr>
        <w:t>)</w:t>
      </w:r>
    </w:p>
    <w:p w:rsidR="00A16777" w:rsidRDefault="0098008B" w:rsidP="00CB7248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加入数据处理常用的方法，比如</w:t>
      </w:r>
      <w:r w:rsidR="00A16777">
        <w:rPr>
          <w:rFonts w:hint="eastAsia"/>
        </w:rPr>
        <w:t>地理位置标注</w:t>
      </w:r>
      <w:r w:rsidR="00736B74">
        <w:rPr>
          <w:rFonts w:hint="eastAsia"/>
        </w:rPr>
        <w:t>(</w:t>
      </w:r>
      <w:r w:rsidR="00736B74">
        <w:rPr>
          <w:rFonts w:hint="eastAsia"/>
        </w:rPr>
        <w:t>也是个简单的</w:t>
      </w:r>
      <w:r w:rsidR="00736B74">
        <w:rPr>
          <w:rFonts w:hint="eastAsia"/>
        </w:rPr>
        <w:t>PS)</w:t>
      </w:r>
      <w:r w:rsidR="00A16777">
        <w:rPr>
          <w:rFonts w:hint="eastAsia"/>
        </w:rPr>
        <w:t>？</w:t>
      </w:r>
    </w:p>
    <w:p w:rsidR="00A16777" w:rsidRDefault="00A16777" w:rsidP="00A16777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发掘新的牛逼的应用</w:t>
      </w:r>
    </w:p>
    <w:p w:rsidR="0098008B" w:rsidRDefault="0098008B" w:rsidP="0098008B">
      <w:pPr>
        <w:pBdr>
          <w:bottom w:val="single" w:sz="6" w:space="1" w:color="auto"/>
        </w:pBdr>
      </w:pPr>
    </w:p>
    <w:p w:rsidR="000467B2" w:rsidRDefault="0098008B" w:rsidP="0098008B">
      <w:pPr>
        <w:pBdr>
          <w:bottom w:val="single" w:sz="6" w:space="1" w:color="auto"/>
        </w:pBdr>
      </w:pPr>
      <w:r>
        <w:rPr>
          <w:rFonts w:ascii="Segoe UI Symbol" w:eastAsia="Segoe UI Symbol" w:hAnsi="Segoe UI Symbol" w:cs="Segoe UI Symbol"/>
        </w:rPr>
        <w:t>★</w:t>
      </w:r>
      <w:r>
        <w:t xml:space="preserve"> </w:t>
      </w:r>
      <w:r>
        <w:rPr>
          <w:rFonts w:hint="eastAsia"/>
        </w:rPr>
        <w:t>参考</w:t>
      </w:r>
      <w:proofErr w:type="spellStart"/>
      <w:r>
        <w:rPr>
          <w:rFonts w:hint="eastAsia"/>
        </w:rPr>
        <w:t>trifacta</w:t>
      </w:r>
      <w:proofErr w:type="spellEnd"/>
      <w:r>
        <w:rPr>
          <w:rFonts w:hint="eastAsia"/>
        </w:rPr>
        <w:t>，将基础功能转换成数据清洗模式</w:t>
      </w:r>
    </w:p>
    <w:p w:rsidR="00253665" w:rsidRDefault="0098008B" w:rsidP="000467B2">
      <w:pPr>
        <w:pStyle w:val="a3"/>
        <w:numPr>
          <w:ilvl w:val="0"/>
          <w:numId w:val="4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鼠标选择分隔符，</w:t>
      </w:r>
      <w:r w:rsidR="00253665">
        <w:rPr>
          <w:rFonts w:hint="eastAsia"/>
        </w:rPr>
        <w:t>可以实现</w:t>
      </w:r>
    </w:p>
    <w:p w:rsidR="000467B2" w:rsidRDefault="0098008B" w:rsidP="00253665">
      <w:pPr>
        <w:pStyle w:val="a3"/>
        <w:numPr>
          <w:ilvl w:val="0"/>
          <w:numId w:val="6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自动拆分</w:t>
      </w:r>
      <w:r w:rsidR="0013213C">
        <w:rPr>
          <w:rFonts w:hint="eastAsia"/>
        </w:rPr>
        <w:t>成多列</w:t>
      </w:r>
    </w:p>
    <w:p w:rsidR="00E67506" w:rsidRDefault="00E67506" w:rsidP="00253665">
      <w:pPr>
        <w:pStyle w:val="a3"/>
        <w:numPr>
          <w:ilvl w:val="0"/>
          <w:numId w:val="6"/>
        </w:numPr>
        <w:pBdr>
          <w:bottom w:val="single" w:sz="6" w:space="1" w:color="auto"/>
        </w:pBdr>
        <w:ind w:firstLineChars="0"/>
      </w:pPr>
      <w:r>
        <w:t>自动识别每一列的类型</w:t>
      </w:r>
      <w:r>
        <w:rPr>
          <w:rFonts w:hint="eastAsia"/>
        </w:rPr>
        <w:t>(</w:t>
      </w:r>
      <w:r>
        <w:rPr>
          <w:rFonts w:hint="eastAsia"/>
        </w:rPr>
        <w:t>机器学习</w:t>
      </w:r>
      <w:r>
        <w:t>)</w:t>
      </w:r>
    </w:p>
    <w:p w:rsidR="00253665" w:rsidRDefault="00253665" w:rsidP="00253665">
      <w:pPr>
        <w:pStyle w:val="a3"/>
        <w:numPr>
          <w:ilvl w:val="0"/>
          <w:numId w:val="6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实现替换</w:t>
      </w:r>
      <w:r w:rsidR="00FC35F6">
        <w:rPr>
          <w:rFonts w:hint="eastAsia"/>
        </w:rPr>
        <w:t>(</w:t>
      </w:r>
      <w:r w:rsidR="00FC35F6">
        <w:rPr>
          <w:rFonts w:hint="eastAsia"/>
        </w:rPr>
        <w:t>手动输入即可</w:t>
      </w:r>
      <w:r w:rsidR="00FC35F6">
        <w:t>)</w:t>
      </w:r>
    </w:p>
    <w:p w:rsidR="00C163A2" w:rsidRDefault="00C163A2" w:rsidP="00253665">
      <w:pPr>
        <w:pStyle w:val="a3"/>
        <w:numPr>
          <w:ilvl w:val="0"/>
          <w:numId w:val="6"/>
        </w:numPr>
        <w:pBdr>
          <w:bottom w:val="single" w:sz="6" w:space="1" w:color="auto"/>
        </w:pBdr>
        <w:ind w:firstLineChars="0"/>
      </w:pPr>
      <w:r>
        <w:t>S</w:t>
      </w:r>
      <w:r>
        <w:rPr>
          <w:rFonts w:hint="eastAsia"/>
        </w:rPr>
        <w:t>elect</w:t>
      </w:r>
      <w:r>
        <w:t xml:space="preserve"> </w:t>
      </w:r>
      <w:proofErr w:type="gramStart"/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!</w:t>
      </w:r>
      <w:r>
        <w:t>?</w:t>
      </w:r>
      <w:proofErr w:type="gramEnd"/>
      <w:r>
        <w:rPr>
          <w:rFonts w:hint="eastAsia"/>
        </w:rPr>
        <w:t>contains</w:t>
      </w:r>
      <w:r>
        <w:t xml:space="preserve"> [</w:t>
      </w:r>
      <w:r>
        <w:rPr>
          <w:rFonts w:hint="eastAsia"/>
        </w:rPr>
        <w:t>选中内容</w:t>
      </w:r>
      <w:r>
        <w:t>]</w:t>
      </w:r>
    </w:p>
    <w:p w:rsidR="000467B2" w:rsidRDefault="0098008B" w:rsidP="000467B2">
      <w:pPr>
        <w:pStyle w:val="a3"/>
        <w:numPr>
          <w:ilvl w:val="0"/>
          <w:numId w:val="4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显示</w:t>
      </w:r>
      <w:r w:rsidR="0013213C">
        <w:rPr>
          <w:rFonts w:hint="eastAsia"/>
        </w:rPr>
        <w:t>每一列的最上方</w:t>
      </w:r>
      <w:r w:rsidR="00084F34">
        <w:rPr>
          <w:rFonts w:hint="eastAsia"/>
        </w:rPr>
        <w:t>显示此列</w:t>
      </w:r>
      <w:r>
        <w:rPr>
          <w:rFonts w:hint="eastAsia"/>
        </w:rPr>
        <w:t>类别</w:t>
      </w:r>
      <w:r w:rsidR="002310A6">
        <w:rPr>
          <w:rFonts w:hint="eastAsia"/>
        </w:rPr>
        <w:t>(</w:t>
      </w:r>
      <w:r w:rsidR="002310A6">
        <w:rPr>
          <w:rFonts w:hint="eastAsia"/>
        </w:rPr>
        <w:t>来自数据或自己定义</w:t>
      </w:r>
      <w:r w:rsidR="002310A6">
        <w:rPr>
          <w:rFonts w:hint="eastAsia"/>
        </w:rPr>
        <w:t>)</w:t>
      </w:r>
      <w:r>
        <w:rPr>
          <w:rFonts w:hint="eastAsia"/>
        </w:rPr>
        <w:t>、数量</w:t>
      </w:r>
      <w:r w:rsidR="0013213C">
        <w:rPr>
          <w:rFonts w:hint="eastAsia"/>
        </w:rPr>
        <w:t>并从高到低排列</w:t>
      </w:r>
    </w:p>
    <w:p w:rsidR="001948A3" w:rsidRDefault="0044666F" w:rsidP="000467B2">
      <w:pPr>
        <w:pStyle w:val="a3"/>
        <w:numPr>
          <w:ilvl w:val="0"/>
          <w:numId w:val="5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可以选择</w:t>
      </w:r>
      <w:r w:rsidR="004F4309">
        <w:rPr>
          <w:rFonts w:hint="eastAsia"/>
        </w:rPr>
        <w:t>词频的</w:t>
      </w:r>
      <w:r>
        <w:rPr>
          <w:rFonts w:hint="eastAsia"/>
        </w:rPr>
        <w:t>正、逆序排列</w:t>
      </w:r>
    </w:p>
    <w:p w:rsidR="009D24D1" w:rsidRDefault="00A66D65" w:rsidP="000467B2">
      <w:pPr>
        <w:pStyle w:val="a3"/>
        <w:numPr>
          <w:ilvl w:val="0"/>
          <w:numId w:val="5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如果是数字</w:t>
      </w:r>
      <w:r w:rsidR="009D24D1">
        <w:rPr>
          <w:rFonts w:hint="eastAsia"/>
        </w:rPr>
        <w:t>，可以选择均值</w:t>
      </w:r>
      <w:r w:rsidR="00D1676F">
        <w:rPr>
          <w:rFonts w:hint="eastAsia"/>
        </w:rPr>
        <w:t>、中位数</w:t>
      </w:r>
      <w:r w:rsidR="009D24D1">
        <w:rPr>
          <w:rFonts w:hint="eastAsia"/>
        </w:rPr>
        <w:t>、标准差、四分位数</w:t>
      </w:r>
      <w:r w:rsidR="00B059A9">
        <w:rPr>
          <w:rFonts w:hint="eastAsia"/>
        </w:rPr>
        <w:t>，可以选择显示</w:t>
      </w:r>
      <w:r>
        <w:rPr>
          <w:rFonts w:hint="eastAsia"/>
        </w:rPr>
        <w:t>几位小数、科学记数法</w:t>
      </w:r>
      <w:r w:rsidR="009D24D1">
        <w:rPr>
          <w:rFonts w:hint="eastAsia"/>
        </w:rPr>
        <w:t>等</w:t>
      </w:r>
      <w:r w:rsidR="00D1676F">
        <w:rPr>
          <w:rFonts w:hint="eastAsia"/>
        </w:rPr>
        <w:t>,</w:t>
      </w:r>
      <w:r w:rsidR="00D1676F">
        <w:rPr>
          <w:rFonts w:hint="eastAsia"/>
        </w:rPr>
        <w:t>可以挑出大于等于或小于均值的数据</w:t>
      </w:r>
      <w:r w:rsidR="00D1676F">
        <w:t>…</w:t>
      </w:r>
    </w:p>
    <w:p w:rsidR="001948A3" w:rsidRDefault="0044666F" w:rsidP="000467B2">
      <w:pPr>
        <w:pStyle w:val="a3"/>
        <w:numPr>
          <w:ilvl w:val="0"/>
          <w:numId w:val="5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选择凑满前</w:t>
      </w:r>
      <w:r>
        <w:rPr>
          <w:rFonts w:hint="eastAsia"/>
        </w:rPr>
        <w:t>n%</w:t>
      </w:r>
      <w:r w:rsidR="00E164B9">
        <w:rPr>
          <w:rFonts w:hint="eastAsia"/>
        </w:rPr>
        <w:t>的数据，</w:t>
      </w:r>
    </w:p>
    <w:p w:rsidR="001948A3" w:rsidRDefault="009E0879" w:rsidP="001948A3">
      <w:pPr>
        <w:pStyle w:val="a3"/>
        <w:numPr>
          <w:ilvl w:val="0"/>
          <w:numId w:val="5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可单选、多选</w:t>
      </w:r>
      <w:r w:rsidR="00E164B9">
        <w:rPr>
          <w:rFonts w:hint="eastAsia"/>
        </w:rPr>
        <w:t>选出其中几种标签</w:t>
      </w:r>
      <w:r>
        <w:rPr>
          <w:rFonts w:hint="eastAsia"/>
        </w:rPr>
        <w:t>(</w:t>
      </w:r>
      <w:r>
        <w:rPr>
          <w:rFonts w:hint="eastAsia"/>
        </w:rPr>
        <w:t>然后附加操作为仅保留、删除、局部排序</w:t>
      </w:r>
      <w:r>
        <w:rPr>
          <w:rFonts w:hint="eastAsia"/>
        </w:rPr>
        <w:t>(</w:t>
      </w:r>
      <w:r>
        <w:rPr>
          <w:rFonts w:hint="eastAsia"/>
        </w:rPr>
        <w:t>加入顺序</w:t>
      </w:r>
      <w:r>
        <w:rPr>
          <w:rFonts w:hint="eastAsia"/>
        </w:rPr>
        <w:t>)</w:t>
      </w:r>
      <w:r w:rsidR="008E4E46">
        <w:rPr>
          <w:rFonts w:hint="eastAsia"/>
        </w:rPr>
        <w:t>等</w:t>
      </w:r>
      <w:r>
        <w:rPr>
          <w:rFonts w:hint="eastAsia"/>
        </w:rPr>
        <w:t>)</w:t>
      </w:r>
    </w:p>
    <w:p w:rsidR="00CB7248" w:rsidRDefault="00705E03" w:rsidP="00981E44">
      <w:pPr>
        <w:pStyle w:val="a3"/>
        <w:numPr>
          <w:ilvl w:val="0"/>
          <w:numId w:val="5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若选中缺失</w:t>
      </w:r>
      <w:r w:rsidR="00A52DE8">
        <w:rPr>
          <w:rFonts w:hint="eastAsia"/>
        </w:rPr>
        <w:t>tag</w:t>
      </w:r>
      <w:r w:rsidR="001948A3">
        <w:rPr>
          <w:rFonts w:hint="eastAsia"/>
        </w:rPr>
        <w:t>(</w:t>
      </w:r>
      <w:r w:rsidR="00146F00">
        <w:rPr>
          <w:rFonts w:hint="eastAsia"/>
        </w:rPr>
        <w:t>内容为空</w:t>
      </w:r>
      <w:r w:rsidR="001948A3">
        <w:rPr>
          <w:rFonts w:hint="eastAsia"/>
        </w:rPr>
        <w:t>)</w:t>
      </w:r>
      <w:r w:rsidR="001948A3">
        <w:rPr>
          <w:rFonts w:hint="eastAsia"/>
        </w:rPr>
        <w:t>，则可选择</w:t>
      </w:r>
      <w:r w:rsidR="00BE66CB">
        <w:rPr>
          <w:rFonts w:hint="eastAsia"/>
        </w:rPr>
        <w:t>统一</w:t>
      </w:r>
      <w:r w:rsidR="001948A3">
        <w:rPr>
          <w:rFonts w:hint="eastAsia"/>
        </w:rPr>
        <w:t>插入某个值或删除</w:t>
      </w:r>
      <w:r w:rsidR="00A02BA9">
        <w:rPr>
          <w:rFonts w:hint="eastAsia"/>
        </w:rPr>
        <w:t>一整行</w:t>
      </w:r>
    </w:p>
    <w:p w:rsidR="005F5107" w:rsidRDefault="00B31BCF" w:rsidP="00981E44">
      <w:pPr>
        <w:pStyle w:val="a3"/>
        <w:numPr>
          <w:ilvl w:val="0"/>
          <w:numId w:val="5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查看某一列的详情，可以绘制相应图表</w:t>
      </w:r>
      <w:r w:rsidR="00393EAD">
        <w:rPr>
          <w:rFonts w:hint="eastAsia"/>
        </w:rPr>
        <w:t>(</w:t>
      </w:r>
      <w:r w:rsidR="00393EAD">
        <w:rPr>
          <w:rFonts w:hint="eastAsia"/>
        </w:rPr>
        <w:t>对地理位置做特殊处理，还可选择显示在地图上</w:t>
      </w:r>
      <w:r w:rsidR="00393EAD">
        <w:rPr>
          <w:rFonts w:hint="eastAsia"/>
        </w:rPr>
        <w:t>)</w:t>
      </w:r>
    </w:p>
    <w:p w:rsidR="00753D75" w:rsidRDefault="00753D75" w:rsidP="00981E44">
      <w:pPr>
        <w:pStyle w:val="a3"/>
        <w:numPr>
          <w:ilvl w:val="0"/>
          <w:numId w:val="5"/>
        </w:numPr>
        <w:pBdr>
          <w:bottom w:val="single" w:sz="6" w:space="1" w:color="auto"/>
        </w:pBdr>
        <w:ind w:firstLineChars="0"/>
      </w:pPr>
      <w:r>
        <w:rPr>
          <w:rFonts w:hint="eastAsia"/>
        </w:rPr>
        <w:t>点击某列，可以选择继续应用</w:t>
      </w:r>
      <w:r>
        <w:rPr>
          <w:rFonts w:hint="eastAsia"/>
        </w:rPr>
        <w:t>PBE</w:t>
      </w:r>
      <w:r>
        <w:rPr>
          <w:rFonts w:hint="eastAsia"/>
        </w:rPr>
        <w:t>系统</w:t>
      </w:r>
      <w:r>
        <w:rPr>
          <w:rFonts w:hint="eastAsia"/>
        </w:rPr>
        <w:t>(</w:t>
      </w:r>
      <w:r w:rsidR="00460EFD">
        <w:rPr>
          <w:rFonts w:hint="eastAsia"/>
        </w:rPr>
        <w:t>日期格式转换、字符串提取</w:t>
      </w:r>
      <w:r w:rsidR="00D400D9">
        <w:rPr>
          <w:rFonts w:hint="eastAsia"/>
        </w:rPr>
        <w:t>、表达式</w:t>
      </w:r>
      <w:bookmarkStart w:id="0" w:name="_GoBack"/>
      <w:bookmarkEnd w:id="0"/>
      <w:r w:rsidR="00460EFD">
        <w:rPr>
          <w:rFonts w:hint="eastAsia"/>
        </w:rPr>
        <w:t>求解等等等</w:t>
      </w:r>
      <w:r>
        <w:rPr>
          <w:rFonts w:hint="eastAsia"/>
        </w:rPr>
        <w:t>)</w:t>
      </w:r>
    </w:p>
    <w:p w:rsidR="0063171F" w:rsidRDefault="0063171F" w:rsidP="00981E44">
      <w:pPr>
        <w:pStyle w:val="a3"/>
        <w:numPr>
          <w:ilvl w:val="0"/>
          <w:numId w:val="5"/>
        </w:numPr>
        <w:pBdr>
          <w:bottom w:val="single" w:sz="6" w:space="1" w:color="auto"/>
        </w:pBdr>
        <w:ind w:firstLineChars="0"/>
      </w:pPr>
      <w:r>
        <w:t>…</w:t>
      </w:r>
      <w:r>
        <w:rPr>
          <w:rFonts w:hint="eastAsia"/>
        </w:rPr>
        <w:t>把所有常用方法都加进来</w:t>
      </w:r>
    </w:p>
    <w:p w:rsidR="001948A3" w:rsidRDefault="0045563D" w:rsidP="00705E03">
      <w:pPr>
        <w:pStyle w:val="a3"/>
        <w:numPr>
          <w:ilvl w:val="0"/>
          <w:numId w:val="4"/>
        </w:numPr>
        <w:pBdr>
          <w:bottom w:val="single" w:sz="6" w:space="1" w:color="auto"/>
        </w:pBdr>
        <w:ind w:firstLineChars="0"/>
      </w:pPr>
      <w:r>
        <w:t>可以给数据加入聚类功能</w:t>
      </w:r>
    </w:p>
    <w:p w:rsidR="00705E03" w:rsidRDefault="00705E03" w:rsidP="00705E03">
      <w:pPr>
        <w:pStyle w:val="a3"/>
        <w:numPr>
          <w:ilvl w:val="0"/>
          <w:numId w:val="4"/>
        </w:numPr>
        <w:pBdr>
          <w:bottom w:val="single" w:sz="6" w:space="1" w:color="auto"/>
        </w:pBdr>
        <w:ind w:firstLineChars="0"/>
      </w:pPr>
    </w:p>
    <w:p w:rsidR="001948A3" w:rsidRDefault="001948A3" w:rsidP="001948A3">
      <w:pPr>
        <w:pBdr>
          <w:bottom w:val="single" w:sz="6" w:space="1" w:color="auto"/>
        </w:pBdr>
        <w:ind w:left="360"/>
      </w:pPr>
    </w:p>
    <w:p w:rsidR="001948A3" w:rsidRDefault="001948A3" w:rsidP="001948A3">
      <w:pPr>
        <w:pBdr>
          <w:bottom w:val="single" w:sz="6" w:space="1" w:color="auto"/>
        </w:pBdr>
        <w:ind w:left="360"/>
      </w:pPr>
    </w:p>
    <w:p w:rsidR="001948A3" w:rsidRDefault="001948A3" w:rsidP="001948A3">
      <w:pPr>
        <w:pBdr>
          <w:bottom w:val="single" w:sz="6" w:space="1" w:color="auto"/>
        </w:pBdr>
        <w:ind w:left="360"/>
      </w:pPr>
    </w:p>
    <w:p w:rsidR="00E418E0" w:rsidRDefault="00E418E0">
      <w:pPr>
        <w:rPr>
          <w:rStyle w:val="richtext"/>
        </w:rPr>
      </w:pPr>
      <w:r>
        <w:rPr>
          <w:rStyle w:val="richtext"/>
        </w:rPr>
        <w:t>综述不应是材料的罗列，而是对亲自阅读和收集的材料，加以归纳、总结，做出评论和估价。并由提供的文献资料引出重要结论。一篇好的综述，应当是既有观点，又有事实，有骨又有肉的好文章。</w:t>
      </w:r>
    </w:p>
    <w:p w:rsidR="00E418E0" w:rsidRDefault="00E418E0"/>
    <w:p w:rsidR="00306F3F" w:rsidRPr="00306F3F" w:rsidRDefault="00306F3F">
      <w:pPr>
        <w:rPr>
          <w:b/>
          <w:color w:val="FF0000"/>
        </w:rPr>
      </w:pPr>
      <w:r w:rsidRPr="00306F3F">
        <w:rPr>
          <w:rFonts w:hint="eastAsia"/>
          <w:b/>
          <w:color w:val="FF0000"/>
        </w:rPr>
        <w:t>参考深度学习</w:t>
      </w:r>
      <w:r w:rsidRPr="00306F3F">
        <w:rPr>
          <w:rFonts w:hint="eastAsia"/>
          <w:b/>
          <w:color w:val="FF0000"/>
        </w:rPr>
        <w:t>3</w:t>
      </w:r>
      <w:r w:rsidRPr="00306F3F">
        <w:rPr>
          <w:rFonts w:hint="eastAsia"/>
          <w:b/>
          <w:color w:val="FF0000"/>
        </w:rPr>
        <w:t>大牛综述</w:t>
      </w:r>
    </w:p>
    <w:p w:rsidR="00306F3F" w:rsidRDefault="00E613A1">
      <w:r>
        <w:rPr>
          <w:rFonts w:hint="eastAsia"/>
        </w:rPr>
        <w:t>DL</w:t>
      </w:r>
      <w:r>
        <w:rPr>
          <w:rFonts w:hint="eastAsia"/>
        </w:rPr>
        <w:t>综述文章结构：</w:t>
      </w:r>
    </w:p>
    <w:p w:rsidR="00E613A1" w:rsidRDefault="00E613A1">
      <w:r>
        <w:t>A</w:t>
      </w:r>
      <w:r>
        <w:rPr>
          <w:rFonts w:hint="eastAsia"/>
        </w:rPr>
        <w:t>bstract</w:t>
      </w:r>
    </w:p>
    <w:p w:rsidR="00E613A1" w:rsidRDefault="00E613A1">
      <w:r>
        <w:rPr>
          <w:rFonts w:hint="eastAsia"/>
        </w:rPr>
        <w:t>前言</w:t>
      </w:r>
      <w:r>
        <w:rPr>
          <w:rFonts w:hint="eastAsia"/>
        </w:rPr>
        <w:t>(</w:t>
      </w:r>
      <w:r>
        <w:rPr>
          <w:rFonts w:hint="eastAsia"/>
        </w:rPr>
        <w:t>背景、成功应用案例、一句话概述进展情况</w:t>
      </w:r>
      <w:r>
        <w:rPr>
          <w:rFonts w:hint="eastAsia"/>
        </w:rPr>
        <w:t>)</w:t>
      </w:r>
    </w:p>
    <w:p w:rsidR="00E613A1" w:rsidRDefault="00E613A1">
      <w:r>
        <w:rPr>
          <w:rFonts w:hint="eastAsia"/>
        </w:rPr>
        <w:t>监督学习</w:t>
      </w:r>
      <w:r>
        <w:rPr>
          <w:rFonts w:hint="eastAsia"/>
        </w:rPr>
        <w:t>(</w:t>
      </w:r>
      <w:r>
        <w:rPr>
          <w:rFonts w:hint="eastAsia"/>
        </w:rPr>
        <w:t>什么是监督学习，用到的思想、具体实现时的方法等</w:t>
      </w:r>
      <w:r>
        <w:rPr>
          <w:rFonts w:hint="eastAsia"/>
        </w:rPr>
        <w:t>)</w:t>
      </w:r>
    </w:p>
    <w:p w:rsidR="00E613A1" w:rsidRDefault="00E613A1">
      <w:r>
        <w:rPr>
          <w:rFonts w:hint="eastAsia"/>
        </w:rPr>
        <w:t>反向传播来训练多层神经网络</w:t>
      </w:r>
    </w:p>
    <w:p w:rsidR="00E613A1" w:rsidRDefault="00E613A1">
      <w:r>
        <w:rPr>
          <w:rFonts w:hint="eastAsia"/>
        </w:rPr>
        <w:t>卷积神经网络</w:t>
      </w:r>
    </w:p>
    <w:p w:rsidR="00E613A1" w:rsidRDefault="00E613A1">
      <w:r>
        <w:rPr>
          <w:rFonts w:hint="eastAsia"/>
        </w:rPr>
        <w:t>使用深度卷积神经网络进行图像理解</w:t>
      </w:r>
    </w:p>
    <w:p w:rsidR="00E613A1" w:rsidRDefault="00E613A1">
      <w:r>
        <w:rPr>
          <w:rFonts w:hint="eastAsia"/>
        </w:rPr>
        <w:lastRenderedPageBreak/>
        <w:t>分布式特征表示与语言处理</w:t>
      </w:r>
    </w:p>
    <w:p w:rsidR="00E613A1" w:rsidRDefault="00E613A1">
      <w:r>
        <w:rPr>
          <w:rFonts w:hint="eastAsia"/>
        </w:rPr>
        <w:t>递归神经网络</w:t>
      </w:r>
    </w:p>
    <w:p w:rsidR="00E613A1" w:rsidRDefault="00E613A1">
      <w:r>
        <w:rPr>
          <w:rFonts w:hint="eastAsia"/>
        </w:rPr>
        <w:t>深度学习的未来展望</w:t>
      </w:r>
    </w:p>
    <w:p w:rsidR="00E613A1" w:rsidRPr="00E613A1" w:rsidRDefault="00E613A1"/>
    <w:p w:rsidR="00E613A1" w:rsidRDefault="00E613A1"/>
    <w:p w:rsidR="00E613A1" w:rsidRDefault="00E613A1"/>
    <w:p w:rsidR="006C5C93" w:rsidRDefault="006C5C93" w:rsidP="006C5C93">
      <w:pPr>
        <w:jc w:val="center"/>
      </w:pPr>
      <w:r>
        <w:t>Program synthesis</w:t>
      </w:r>
      <w:r>
        <w:t>发展进程及应用场景综述</w:t>
      </w:r>
    </w:p>
    <w:p w:rsidR="00D609E1" w:rsidRDefault="00D609E1">
      <w:r>
        <w:t>A</w:t>
      </w:r>
      <w:r>
        <w:rPr>
          <w:rFonts w:hint="eastAsia"/>
        </w:rPr>
        <w:t>bstract</w:t>
      </w:r>
    </w:p>
    <w:p w:rsidR="00D609E1" w:rsidRDefault="00D609E1"/>
    <w:p w:rsidR="000B2A1E" w:rsidRDefault="000B2A1E">
      <w:r>
        <w:t>前言</w:t>
      </w:r>
      <w:r w:rsidR="00D609E1">
        <w:rPr>
          <w:rFonts w:hint="eastAsia"/>
        </w:rPr>
        <w:t>(</w:t>
      </w:r>
      <w:r w:rsidR="00D609E1">
        <w:rPr>
          <w:rFonts w:hint="eastAsia"/>
        </w:rPr>
        <w:t>背景描述、应用案例、小展望</w:t>
      </w:r>
      <w:r w:rsidR="00D609E1">
        <w:rPr>
          <w:rFonts w:hint="eastAsia"/>
        </w:rPr>
        <w:t>)</w:t>
      </w:r>
    </w:p>
    <w:p w:rsidR="000B2A1E" w:rsidRDefault="000B2A1E" w:rsidP="000B2A1E">
      <w:r>
        <w:tab/>
      </w:r>
      <w:r w:rsidR="008540CE">
        <w:rPr>
          <w:rFonts w:hint="eastAsia"/>
        </w:rPr>
        <w:t>可参考</w:t>
      </w:r>
      <w:proofErr w:type="spellStart"/>
      <w:r w:rsidR="008540CE" w:rsidRPr="00C74D52">
        <w:rPr>
          <w:b/>
          <w:color w:val="FF0000"/>
        </w:rPr>
        <w:t>FlashMeta</w:t>
      </w:r>
      <w:proofErr w:type="spellEnd"/>
      <w:r w:rsidR="008540CE">
        <w:rPr>
          <w:rFonts w:hint="eastAsia"/>
        </w:rPr>
        <w:t>的</w:t>
      </w:r>
      <w:r w:rsidR="008540CE">
        <w:rPr>
          <w:rFonts w:hint="eastAsia"/>
        </w:rPr>
        <w:t>introduction</w:t>
      </w:r>
      <w:r w:rsidR="008540CE">
        <w:rPr>
          <w:rFonts w:hint="eastAsia"/>
        </w:rPr>
        <w:t>，将</w:t>
      </w:r>
      <w:r w:rsidR="008540CE">
        <w:rPr>
          <w:rFonts w:hint="eastAsia"/>
        </w:rPr>
        <w:t>program</w:t>
      </w:r>
      <w:r w:rsidR="008540CE">
        <w:t xml:space="preserve"> </w:t>
      </w:r>
      <w:r w:rsidR="008540CE">
        <w:rPr>
          <w:rFonts w:hint="eastAsia"/>
        </w:rPr>
        <w:t>synthesis</w:t>
      </w:r>
      <w:r w:rsidR="008540CE">
        <w:rPr>
          <w:rFonts w:hint="eastAsia"/>
        </w:rPr>
        <w:t>分为</w:t>
      </w:r>
      <w:r w:rsidR="008540CE" w:rsidRPr="00C74D52">
        <w:rPr>
          <w:b/>
        </w:rPr>
        <w:t>Deductive Synthesis</w:t>
      </w:r>
      <w:r w:rsidR="008540CE">
        <w:rPr>
          <w:rFonts w:hint="eastAsia"/>
        </w:rPr>
        <w:t>，</w:t>
      </w:r>
      <w:r w:rsidR="008540CE" w:rsidRPr="00C74D52">
        <w:rPr>
          <w:b/>
        </w:rPr>
        <w:t>Deductive Synthesis</w:t>
      </w:r>
      <w:r w:rsidR="008540CE">
        <w:rPr>
          <w:rFonts w:hint="eastAsia"/>
        </w:rPr>
        <w:t>，</w:t>
      </w:r>
      <w:r w:rsidR="008540CE" w:rsidRPr="00C74D52">
        <w:rPr>
          <w:b/>
        </w:rPr>
        <w:t>Domain-specific Inductive Synthesis</w:t>
      </w:r>
      <w:r w:rsidR="00C74D52">
        <w:rPr>
          <w:rFonts w:hint="eastAsia"/>
        </w:rPr>
        <w:t>这</w:t>
      </w:r>
      <w:r w:rsidR="008540CE">
        <w:rPr>
          <w:rFonts w:hint="eastAsia"/>
        </w:rPr>
        <w:t>3</w:t>
      </w:r>
      <w:r w:rsidR="008540CE">
        <w:rPr>
          <w:rFonts w:hint="eastAsia"/>
        </w:rPr>
        <w:t>个阶段。</w:t>
      </w:r>
    </w:p>
    <w:p w:rsidR="000B2A1E" w:rsidRDefault="006E7A42">
      <w:r>
        <w:tab/>
      </w:r>
    </w:p>
    <w:p w:rsidR="00A22E15" w:rsidRDefault="00A22E15">
      <w:r>
        <w:rPr>
          <w:rFonts w:hint="eastAsia"/>
        </w:rPr>
        <w:t>(</w:t>
      </w:r>
      <w:r>
        <w:rPr>
          <w:rFonts w:hint="eastAsia"/>
        </w:rPr>
        <w:t>早期原型</w:t>
      </w:r>
      <w:r>
        <w:rPr>
          <w:rFonts w:hint="eastAsia"/>
        </w:rPr>
        <w:t xml:space="preserve"> 2000</w:t>
      </w:r>
      <w:r>
        <w:rPr>
          <w:rFonts w:hint="eastAsia"/>
        </w:rPr>
        <w:t>年左右</w:t>
      </w:r>
      <w:r>
        <w:rPr>
          <w:rFonts w:hint="eastAsia"/>
        </w:rPr>
        <w:t>)</w:t>
      </w:r>
    </w:p>
    <w:p w:rsidR="00A22E15" w:rsidRDefault="00A22E15"/>
    <w:p w:rsidR="009A57A8" w:rsidRDefault="005D35D7" w:rsidP="009A57A8">
      <w:r>
        <w:rPr>
          <w:rFonts w:hint="eastAsia"/>
        </w:rPr>
        <w:t>(</w:t>
      </w:r>
      <w:r w:rsidR="009A57A8">
        <w:rPr>
          <w:rFonts w:hint="eastAsia"/>
        </w:rPr>
        <w:t>近似产品：多项式拟合，</w:t>
      </w:r>
      <w:r w:rsidR="009A57A8">
        <w:rPr>
          <w:rFonts w:hint="eastAsia"/>
        </w:rPr>
        <w:t>GEP</w:t>
      </w:r>
      <w:r>
        <w:t>)</w:t>
      </w:r>
    </w:p>
    <w:p w:rsidR="009A57A8" w:rsidRDefault="009A57A8"/>
    <w:p w:rsidR="009A57A8" w:rsidRPr="009A57A8" w:rsidRDefault="009A57A8"/>
    <w:p w:rsidR="000B2A1E" w:rsidRDefault="001D065C">
      <w:r>
        <w:rPr>
          <w:rFonts w:hint="eastAsia"/>
        </w:rPr>
        <w:t>(</w:t>
      </w:r>
      <w:r>
        <w:rPr>
          <w:rFonts w:hint="eastAsia"/>
        </w:rPr>
        <w:t>近几年</w:t>
      </w:r>
      <w:r>
        <w:rPr>
          <w:rFonts w:hint="eastAsia"/>
        </w:rPr>
        <w:t>)</w:t>
      </w:r>
      <w:r w:rsidR="000601E7">
        <w:t>发展</w:t>
      </w:r>
      <w:r>
        <w:rPr>
          <w:rFonts w:hint="eastAsia"/>
        </w:rPr>
        <w:t>的起点</w:t>
      </w:r>
      <w:r>
        <w:rPr>
          <w:rFonts w:hint="eastAsia"/>
        </w:rPr>
        <w:t xml:space="preserve"> </w:t>
      </w:r>
      <w:r w:rsidR="008724AB">
        <w:t>基于规则</w:t>
      </w:r>
      <w:r>
        <w:rPr>
          <w:rFonts w:hint="eastAsia"/>
        </w:rPr>
        <w:t>(submit)</w:t>
      </w:r>
    </w:p>
    <w:p w:rsidR="005D35D7" w:rsidRDefault="005D35D7" w:rsidP="005D35D7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ubstring</w:t>
      </w:r>
    </w:p>
    <w:p w:rsidR="005D35D7" w:rsidRDefault="005D35D7" w:rsidP="005D35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数字处理</w:t>
      </w:r>
    </w:p>
    <w:p w:rsidR="005D35D7" w:rsidRDefault="005D35D7" w:rsidP="005D35D7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olorful</w:t>
      </w:r>
    </w:p>
    <w:p w:rsidR="005D35D7" w:rsidRDefault="0017620B" w:rsidP="005D35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矩阵运算</w:t>
      </w:r>
    </w:p>
    <w:p w:rsidR="0017620B" w:rsidRDefault="0017620B" w:rsidP="005D35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教辅程序</w:t>
      </w:r>
    </w:p>
    <w:p w:rsidR="0017620B" w:rsidRDefault="0017620B" w:rsidP="0017620B">
      <w:pPr>
        <w:pStyle w:val="a3"/>
        <w:ind w:left="360" w:firstLineChars="0" w:firstLine="0"/>
      </w:pPr>
    </w:p>
    <w:p w:rsidR="000B2A1E" w:rsidRDefault="000B2A1E"/>
    <w:p w:rsidR="000B2A1E" w:rsidRDefault="000601E7">
      <w:r>
        <w:t>现状分析</w:t>
      </w:r>
      <w:r w:rsidR="008724AB">
        <w:t xml:space="preserve"> </w:t>
      </w:r>
      <w:r w:rsidR="008724AB">
        <w:t>基于</w:t>
      </w:r>
      <w:r w:rsidR="00DA309D">
        <w:rPr>
          <w:rFonts w:hint="eastAsia"/>
        </w:rPr>
        <w:t>概率模型，有一部分能应用</w:t>
      </w:r>
      <w:r w:rsidR="008724AB">
        <w:t>深度学习</w:t>
      </w:r>
    </w:p>
    <w:p w:rsidR="0017620B" w:rsidRDefault="0017620B" w:rsidP="00176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2016</w:t>
      </w:r>
      <w:r>
        <w:rPr>
          <w:rFonts w:hint="eastAsia"/>
        </w:rPr>
        <w:t>机器学习</w:t>
      </w:r>
      <w:r>
        <w:rPr>
          <w:rFonts w:hint="eastAsia"/>
        </w:rPr>
        <w:t>NLP</w:t>
      </w:r>
      <w:r>
        <w:rPr>
          <w:rFonts w:hint="eastAsia"/>
        </w:rPr>
        <w:t>模型</w:t>
      </w:r>
    </w:p>
    <w:p w:rsidR="0017620B" w:rsidRDefault="0017620B" w:rsidP="00176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ICLR2017 PS</w:t>
      </w:r>
      <w:r>
        <w:rPr>
          <w:rFonts w:hint="eastAsia"/>
        </w:rPr>
        <w:t>字符串预测</w:t>
      </w:r>
    </w:p>
    <w:p w:rsidR="0017620B" w:rsidRDefault="0017620B" w:rsidP="00176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NPI+R-NPI </w:t>
      </w:r>
      <w:r>
        <w:rPr>
          <w:rFonts w:hint="eastAsia"/>
        </w:rPr>
        <w:t>可理解为</w:t>
      </w:r>
      <w:r>
        <w:rPr>
          <w:rFonts w:hint="eastAsia"/>
        </w:rPr>
        <w:t>PS</w:t>
      </w:r>
    </w:p>
    <w:p w:rsidR="007560A9" w:rsidRDefault="007560A9"/>
    <w:p w:rsidR="009A57A8" w:rsidRDefault="000601E7">
      <w:r>
        <w:t>趋势预测</w:t>
      </w:r>
      <w:r w:rsidR="007560A9">
        <w:rPr>
          <w:rFonts w:hint="eastAsia"/>
        </w:rPr>
        <w:t xml:space="preserve"> </w:t>
      </w:r>
    </w:p>
    <w:p w:rsidR="0017620B" w:rsidRDefault="0017620B">
      <w:r>
        <w:rPr>
          <w:rFonts w:hint="eastAsia"/>
        </w:rPr>
        <w:t>(</w:t>
      </w:r>
      <w:r>
        <w:rPr>
          <w:rFonts w:hint="eastAsia"/>
        </w:rPr>
        <w:t>某企业声称效率</w:t>
      </w:r>
      <w:proofErr w:type="gramStart"/>
      <w:r>
        <w:rPr>
          <w:rFonts w:hint="eastAsia"/>
        </w:rPr>
        <w:t>达谷歌</w:t>
      </w:r>
      <w:proofErr w:type="gramEnd"/>
      <w:r>
        <w:rPr>
          <w:rFonts w:hint="eastAsia"/>
        </w:rPr>
        <w:t>的</w:t>
      </w:r>
      <w:r>
        <w:rPr>
          <w:rFonts w:hint="eastAsia"/>
        </w:rPr>
        <w:t>100</w:t>
      </w:r>
      <w:r>
        <w:rPr>
          <w:rFonts w:hint="eastAsia"/>
        </w:rPr>
        <w:t>倍</w:t>
      </w:r>
      <w:r>
        <w:rPr>
          <w:rFonts w:hint="eastAsia"/>
        </w:rPr>
        <w:t>)</w:t>
      </w:r>
    </w:p>
    <w:p w:rsidR="009A57A8" w:rsidRDefault="009A57A8"/>
    <w:p w:rsidR="000B2A1E" w:rsidRDefault="000B2A1E"/>
    <w:p w:rsidR="000B2A1E" w:rsidRDefault="000B2A1E">
      <w:r>
        <w:t>总结</w:t>
      </w:r>
    </w:p>
    <w:p w:rsidR="000B2A1E" w:rsidRDefault="000B2A1E"/>
    <w:p w:rsidR="000B2A1E" w:rsidRDefault="000B2A1E">
      <w:r>
        <w:t>参考文献</w:t>
      </w:r>
    </w:p>
    <w:sectPr w:rsidR="000B2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6129E"/>
    <w:multiLevelType w:val="hybridMultilevel"/>
    <w:tmpl w:val="1CE25750"/>
    <w:lvl w:ilvl="0" w:tplc="A5262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0C07C1"/>
    <w:multiLevelType w:val="hybridMultilevel"/>
    <w:tmpl w:val="87D22404"/>
    <w:lvl w:ilvl="0" w:tplc="A7AAD5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BA74881"/>
    <w:multiLevelType w:val="hybridMultilevel"/>
    <w:tmpl w:val="E9F273B6"/>
    <w:lvl w:ilvl="0" w:tplc="CAC8F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BE2DBB"/>
    <w:multiLevelType w:val="hybridMultilevel"/>
    <w:tmpl w:val="B260925A"/>
    <w:lvl w:ilvl="0" w:tplc="7CC06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A66CCF"/>
    <w:multiLevelType w:val="hybridMultilevel"/>
    <w:tmpl w:val="EF842A04"/>
    <w:lvl w:ilvl="0" w:tplc="B04A88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691AC5"/>
    <w:multiLevelType w:val="hybridMultilevel"/>
    <w:tmpl w:val="0E425622"/>
    <w:lvl w:ilvl="0" w:tplc="C2163F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23"/>
    <w:rsid w:val="000467B2"/>
    <w:rsid w:val="000601E7"/>
    <w:rsid w:val="00084F34"/>
    <w:rsid w:val="000B2A1E"/>
    <w:rsid w:val="00130D28"/>
    <w:rsid w:val="0013213C"/>
    <w:rsid w:val="00146F00"/>
    <w:rsid w:val="0017620B"/>
    <w:rsid w:val="001948A3"/>
    <w:rsid w:val="001C6D34"/>
    <w:rsid w:val="001C7665"/>
    <w:rsid w:val="001D065C"/>
    <w:rsid w:val="002310A6"/>
    <w:rsid w:val="00253665"/>
    <w:rsid w:val="00306F3F"/>
    <w:rsid w:val="00393EAD"/>
    <w:rsid w:val="0044666F"/>
    <w:rsid w:val="0045563D"/>
    <w:rsid w:val="00460EFD"/>
    <w:rsid w:val="004F4309"/>
    <w:rsid w:val="005D35D7"/>
    <w:rsid w:val="005F5107"/>
    <w:rsid w:val="0063171F"/>
    <w:rsid w:val="00682026"/>
    <w:rsid w:val="0069720E"/>
    <w:rsid w:val="006C5C93"/>
    <w:rsid w:val="006E7A42"/>
    <w:rsid w:val="00705E03"/>
    <w:rsid w:val="00736B74"/>
    <w:rsid w:val="00753D75"/>
    <w:rsid w:val="007560A9"/>
    <w:rsid w:val="007E7A38"/>
    <w:rsid w:val="008111BC"/>
    <w:rsid w:val="00840723"/>
    <w:rsid w:val="008540CE"/>
    <w:rsid w:val="008724AB"/>
    <w:rsid w:val="008E4E46"/>
    <w:rsid w:val="009421FC"/>
    <w:rsid w:val="0098008B"/>
    <w:rsid w:val="009809A0"/>
    <w:rsid w:val="009A57A8"/>
    <w:rsid w:val="009B6EEE"/>
    <w:rsid w:val="009D24D1"/>
    <w:rsid w:val="009E0879"/>
    <w:rsid w:val="00A02BA9"/>
    <w:rsid w:val="00A16777"/>
    <w:rsid w:val="00A22E15"/>
    <w:rsid w:val="00A52DE8"/>
    <w:rsid w:val="00A66D65"/>
    <w:rsid w:val="00A8616E"/>
    <w:rsid w:val="00B059A9"/>
    <w:rsid w:val="00B31BCF"/>
    <w:rsid w:val="00B67C22"/>
    <w:rsid w:val="00BD3FC7"/>
    <w:rsid w:val="00BE66CB"/>
    <w:rsid w:val="00C163A2"/>
    <w:rsid w:val="00C74D52"/>
    <w:rsid w:val="00CB7248"/>
    <w:rsid w:val="00CD0E62"/>
    <w:rsid w:val="00D1676F"/>
    <w:rsid w:val="00D400D9"/>
    <w:rsid w:val="00D609E1"/>
    <w:rsid w:val="00D7657D"/>
    <w:rsid w:val="00D921A6"/>
    <w:rsid w:val="00DA309D"/>
    <w:rsid w:val="00E164B9"/>
    <w:rsid w:val="00E418E0"/>
    <w:rsid w:val="00E613A1"/>
    <w:rsid w:val="00E67506"/>
    <w:rsid w:val="00FB180B"/>
    <w:rsid w:val="00FC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6C846-2931-4854-B125-CCAC0A61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248"/>
    <w:pPr>
      <w:ind w:firstLineChars="200" w:firstLine="420"/>
    </w:pPr>
  </w:style>
  <w:style w:type="character" w:customStyle="1" w:styleId="richtext">
    <w:name w:val="richtext"/>
    <w:basedOn w:val="a0"/>
    <w:rsid w:val="00E41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2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zsf</dc:creator>
  <cp:keywords/>
  <dc:description/>
  <cp:lastModifiedBy>zsf</cp:lastModifiedBy>
  <cp:revision>66</cp:revision>
  <dcterms:created xsi:type="dcterms:W3CDTF">2017-02-21T07:57:00Z</dcterms:created>
  <dcterms:modified xsi:type="dcterms:W3CDTF">2017-02-22T09:05:00Z</dcterms:modified>
</cp:coreProperties>
</file>