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hd w:val="clear" w:color="FFFFFF" w:fill="D9D9D9"/>
        </w:rPr>
      </w:pPr>
      <w:r>
        <w:rPr>
          <w:rFonts w:hint="default"/>
          <w:shd w:val="clear" w:color="FFFFFF" w:fill="D9D9D9"/>
          <w:lang w:val="en-US" w:eastAsia="zh-CN"/>
        </w:rPr>
        <w:t>.ls it more important to choose a job with a high salary or with more time off? (p3)</w:t>
      </w:r>
    </w:p>
    <w:p>
      <w:r>
        <w:rPr>
          <w:rFonts w:hint="eastAsia"/>
        </w:rPr>
        <w:t>High Salary:</w:t>
      </w:r>
    </w:p>
    <w:p>
      <w:pPr>
        <w:rPr>
          <w:rFonts w:hint="eastAsia"/>
        </w:rPr>
      </w:pPr>
      <w:r>
        <w:rPr>
          <w:rFonts w:hint="eastAsia"/>
        </w:rPr>
        <w:t>Pros:</w:t>
      </w:r>
    </w:p>
    <w:p>
      <w:r>
        <w:rPr>
          <w:rFonts w:hint="eastAsia"/>
        </w:rPr>
        <w:t>Financial security: A higher salary can provide financial stability, allowing you to afford the things you need and want.</w:t>
      </w:r>
    </w:p>
    <w:p>
      <w:r>
        <w:rPr>
          <w:rFonts w:hint="eastAsia"/>
        </w:rPr>
        <w:t>Career advancement: A higher salary can be a sign of recognition for your skills and experience, which can lead to future career opportunities.</w:t>
      </w:r>
    </w:p>
    <w:p>
      <w:pPr>
        <w:rPr>
          <w:rFonts w:hint="eastAsia"/>
        </w:rPr>
      </w:pPr>
      <w:r>
        <w:rPr>
          <w:rFonts w:hint="eastAsia"/>
        </w:rPr>
        <w:t>Better benefits: Higher-paying jobs often come with better benefits, such as health insurance, retirement plans, and paid time off.</w:t>
      </w:r>
    </w:p>
    <w:p>
      <w:pPr>
        <w:rPr>
          <w:rFonts w:hint="eastAsia"/>
        </w:rPr>
      </w:pPr>
    </w:p>
    <w:p>
      <w:pPr>
        <w:rPr>
          <w:rFonts w:hint="eastAsia"/>
        </w:rPr>
      </w:pPr>
      <w:r>
        <w:rPr>
          <w:rFonts w:hint="eastAsia"/>
        </w:rPr>
        <w:t>Cons:</w:t>
      </w:r>
    </w:p>
    <w:p>
      <w:r>
        <w:rPr>
          <w:rFonts w:hint="eastAsia"/>
        </w:rPr>
        <w:t>Stress and burnout: High-stress jobs can lead to burnout, which can negatively impact your mental and physical health.</w:t>
      </w:r>
    </w:p>
    <w:p>
      <w:r>
        <w:rPr>
          <w:rFonts w:hint="eastAsia"/>
        </w:rPr>
        <w:t>Long working hours: High-paying jobs may require long working hours, which can lead to a poor work-life balance.</w:t>
      </w:r>
    </w:p>
    <w:p>
      <w:pPr>
        <w:rPr>
          <w:rFonts w:hint="eastAsia"/>
        </w:rPr>
      </w:pPr>
      <w:r>
        <w:rPr>
          <w:rFonts w:hint="eastAsia"/>
        </w:rPr>
        <w:t>Limited flexibility: You may have limited flexibility in terms of work-life balance, as you may be expected to be available 24/7.</w:t>
      </w:r>
    </w:p>
    <w:p>
      <w:pPr>
        <w:rPr>
          <w:rFonts w:hint="eastAsia"/>
        </w:rPr>
      </w:pPr>
    </w:p>
    <w:p>
      <w:pPr>
        <w:rPr>
          <w:rFonts w:hint="eastAsia"/>
        </w:rPr>
      </w:pPr>
      <w:r>
        <w:rPr>
          <w:rFonts w:hint="eastAsia"/>
        </w:rPr>
        <w:t>"In my opinion, both a high salary and more time off are important considerations when choosing a job. On one hand, a higher salary can provide financial security and stability, which is crucial for many people. On the other hand, having more time off can be incredibly beneficial for our mental and physical health. I think it's essential to find a balance between the two. For me, having some flexibility in my work schedule is important, as it allows me to pursue my interests and priorities outside of work. Ultimately, the most important thing is finding a job that aligns with my values and priorities."</w:t>
      </w:r>
      <w:bookmarkStart w:id="0" w:name="_GoBack"/>
      <w:bookmarkEnd w:id="0"/>
    </w:p>
    <w:p>
      <w:pPr>
        <w:rPr>
          <w:rFonts w:hint="eastAsia"/>
        </w:rPr>
      </w:pPr>
    </w:p>
    <w:p>
      <w:pPr>
        <w:widowControl w:val="0"/>
        <w:numPr>
          <w:ilvl w:val="0"/>
          <w:numId w:val="0"/>
        </w:numPr>
        <w:jc w:val="both"/>
      </w:pPr>
      <w:r>
        <w:rPr>
          <w:rFonts w:hint="default"/>
          <w:shd w:val="clear" w:color="FFFFFF" w:fill="D9D9D9"/>
          <w:lang w:val="en-US" w:eastAsia="zh-CN"/>
        </w:rPr>
        <w:t>How important is it to have a variety of payment options? (p3)</w:t>
      </w:r>
    </w:p>
    <w:p>
      <w:pPr>
        <w:rPr/>
      </w:pPr>
      <w:r>
        <w:rPr>
          <w:rFonts w:hint="eastAsia"/>
        </w:rPr>
        <w:t>Having a variety of payment options is important because it:</w:t>
      </w:r>
    </w:p>
    <w:p>
      <w:pPr>
        <w:rPr/>
      </w:pPr>
      <w:r>
        <w:rPr>
          <w:rFonts w:hint="eastAsia"/>
        </w:rPr>
        <w:t>Makes it more convenient for customers to make payments. For example, if someone wants to pay by credit card, debit card, or online banking, they can choose the method that suits them best.</w:t>
      </w:r>
    </w:p>
    <w:p>
      <w:pPr>
        <w:rPr/>
      </w:pPr>
      <w:r>
        <w:rPr>
          <w:rFonts w:hint="eastAsia"/>
        </w:rPr>
        <w:t>Increases customer satisfaction. When customers have more payment options, they're more likely to be satisfied with their shopping experience.</w:t>
      </w:r>
    </w:p>
    <w:p>
      <w:pPr>
        <w:rPr/>
      </w:pPr>
      <w:r>
        <w:rPr>
          <w:rFonts w:hint="eastAsia"/>
        </w:rPr>
        <w:t>Can help businesses attract more customers. Some people might prefer to shop from businesses that offer multiple payment options, especially if they don't have access to certain payment methods.</w:t>
      </w:r>
    </w:p>
    <w:p>
      <w:pPr>
        <w:rPr>
          <w:rFonts w:hint="eastAsia"/>
        </w:rPr>
      </w:pPr>
      <w:r>
        <w:rPr>
          <w:rFonts w:hint="eastAsia"/>
        </w:rPr>
        <w:t>Can reduce the risk of fraud. With more payment options, there's less chance of fraud, as different payment methods have different security measures in place.</w:t>
      </w:r>
    </w:p>
    <w:p>
      <w:pPr>
        <w:rPr>
          <w:rFonts w:hint="eastAsia"/>
        </w:rPr>
      </w:pPr>
    </w:p>
    <w:p>
      <w:pPr>
        <w:rPr>
          <w:rFonts w:hint="eastAsia"/>
        </w:rPr>
      </w:pPr>
      <w:r>
        <w:rPr>
          <w:rFonts w:hint="eastAsia"/>
        </w:rPr>
        <w:t>Now, let's try to rephrase this in a more conversational tone. Here's an example answer:</w:t>
      </w:r>
    </w:p>
    <w:p>
      <w:pPr>
        <w:rPr>
          <w:rFonts w:hint="eastAsia"/>
        </w:rPr>
      </w:pPr>
      <w:r>
        <w:rPr>
          <w:rFonts w:hint="eastAsia"/>
        </w:rPr>
        <w:t>"I think it's really important to have a variety of payment options available. It makes life so much easier for customers, you know? They can choose the method that suits them best - whether it's credit card, debit card, online banking, or whatever. And I think it's especially important for businesses that want to attract a wider customer base. Some people might not be able to use certain payment methods, so if you only offer one or two options, you might be limiting your potential customers. Plus, having multiple payment options can actually reduce the risk of fraud, since different methods have different security measures in place."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Q0YzQ1YTI3NjNjZjU5Yjg0NDM4ZmIxZDgyOTcwZjUifQ=="/>
  </w:docVars>
  <w:rsids>
    <w:rsidRoot w:val="00000000"/>
    <w:rsid w:val="0C8D626F"/>
    <w:rsid w:val="2B067446"/>
    <w:rsid w:val="2C145B26"/>
    <w:rsid w:val="2EF20A08"/>
    <w:rsid w:val="325C381C"/>
    <w:rsid w:val="59CE513A"/>
    <w:rsid w:val="61F35978"/>
    <w:rsid w:val="76D83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122</Words>
  <Characters>663</Characters>
  <Lines>0</Lines>
  <Paragraphs>0</Paragraphs>
  <TotalTime>0</TotalTime>
  <ScaleCrop>false</ScaleCrop>
  <LinksUpToDate>false</LinksUpToDate>
  <CharactersWithSpaces>776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2024-07-04T09:43:00Z</dcterms:created>
  <dc:creator>24541</dc:creator>
  <cp:lastModifiedBy>yavl ^GLOSS</cp:lastModifiedBy>
  <dcterms:modified xsi:type="dcterms:W3CDTF">2024-07-04T09:58:20Z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20EF1DE0F48141F793169F35B8C604A4_12</vt:lpwstr>
  </property>
</Properties>
</file>