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25"/>
        <w:gridCol w:w="3870"/>
        <w:gridCol w:w="1429"/>
        <w:gridCol w:w="1427"/>
      </w:tblGrid>
      <w:tr w:rsidRPr="003F499E" w:rsidR="00807681" w:rsidTr="68FE06F7" w14:paraId="3987EAD6" w14:textId="77777777">
        <w:trPr>
          <w:trHeight w:val="395"/>
        </w:trPr>
        <w:tc>
          <w:tcPr>
            <w:tcW w:w="2743" w:type="dxa"/>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3525" w:type="dxa"/>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3870" w:type="dxa"/>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1429" w:type="dxa"/>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1427" w:type="dxa"/>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68FE06F7" w14:paraId="1B6CB328" w14:textId="77777777">
        <w:trPr>
          <w:trHeight w:val="681"/>
        </w:trPr>
        <w:tc>
          <w:tcPr>
            <w:tcW w:w="2743" w:type="dxa"/>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3525" w:type="dxa"/>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3870" w:type="dxa"/>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1429" w:type="dxa"/>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1427" w:type="dxa"/>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68FE06F7" w14:paraId="420635E3" w14:textId="77777777">
        <w:tc>
          <w:tcPr>
            <w:tcW w:w="2743" w:type="dxa"/>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3525" w:type="dxa"/>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3870" w:type="dxa"/>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1429" w:type="dxa"/>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1427" w:type="dxa"/>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68FE06F7" w14:paraId="2DD57717" w14:textId="77777777">
        <w:tc>
          <w:tcPr>
            <w:tcW w:w="2743" w:type="dxa"/>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3525" w:type="dxa"/>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3870" w:type="dxa"/>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1429" w:type="dxa"/>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1427" w:type="dxa"/>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68FE06F7" w14:paraId="28FE1075" w14:textId="77777777">
        <w:tc>
          <w:tcPr>
            <w:tcW w:w="2743" w:type="dxa"/>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3525" w:type="dxa"/>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3870" w:type="dxa"/>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1429" w:type="dxa"/>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1427" w:type="dxa"/>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68FE06F7" w14:paraId="0F4036DF" w14:textId="77777777">
        <w:tc>
          <w:tcPr>
            <w:tcW w:w="2743" w:type="dxa"/>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3525" w:type="dxa"/>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3870" w:type="dxa"/>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1429" w:type="dxa"/>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1427" w:type="dxa"/>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68FE06F7" w14:paraId="243FDB5B" w14:textId="77777777">
        <w:tc>
          <w:tcPr>
            <w:tcW w:w="2743" w:type="dxa"/>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3525" w:type="dxa"/>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3870" w:type="dxa"/>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1429" w:type="dxa"/>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1427" w:type="dxa"/>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68FE06F7" w14:paraId="1AC513B0" w14:textId="77777777">
        <w:tc>
          <w:tcPr>
            <w:tcW w:w="2743" w:type="dxa"/>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3525" w:type="dxa"/>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3870" w:type="dxa"/>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1429" w:type="dxa"/>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1427" w:type="dxa"/>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68FE06F7" w14:paraId="2DC97D3B" w14:textId="77777777">
        <w:tc>
          <w:tcPr>
            <w:tcW w:w="2743" w:type="dxa"/>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3525" w:type="dxa"/>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3870" w:type="dxa"/>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1429" w:type="dxa"/>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1427" w:type="dxa"/>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68FE06F7" w14:paraId="0B042EBD" w14:textId="77777777">
        <w:tc>
          <w:tcPr>
            <w:tcW w:w="2743" w:type="dxa"/>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3525" w:type="dxa"/>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3870" w:type="dxa"/>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9"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1427" w:type="dxa"/>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68FE06F7" w14:paraId="11531603" w14:textId="77777777">
        <w:tc>
          <w:tcPr>
            <w:tcW w:w="2743" w:type="dxa"/>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3525" w:type="dxa"/>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3870" w:type="dxa"/>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9"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1427" w:type="dxa"/>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68FE06F7" w14:paraId="208A4E9E" w14:textId="77777777">
        <w:trPr>
          <w:trHeight w:val="503"/>
        </w:trPr>
        <w:tc>
          <w:tcPr>
            <w:tcW w:w="2743" w:type="dxa"/>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25"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W w:w="3870" w:type="dxa"/>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9"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1427" w:type="dxa"/>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68FE06F7" w14:paraId="54CDD00F">
        <w:trPr>
          <w:trHeight w:val="503"/>
        </w:trPr>
        <w:tc>
          <w:tcPr>
            <w:tcW w:w="2743" w:type="dxa"/>
            <w:vMerge/>
            <w:tcMar/>
            <w:vAlign w:val="center"/>
          </w:tcPr>
          <w:p w14:paraId="50A7EB23"/>
        </w:tc>
        <w:tc>
          <w:tcPr>
            <w:tcW w:w="3525" w:type="dxa"/>
            <w:vMerge/>
            <w:tcMar/>
            <w:vAlign w:val="center"/>
          </w:tcPr>
          <w:p w14:paraId="62306699"/>
        </w:tc>
        <w:tc>
          <w:tcPr>
            <w:tcW w:w="3870" w:type="dxa"/>
            <w:tcMar/>
            <w:vAlign w:val="center"/>
          </w:tcPr>
          <w:p w:rsidR="6DFF661B" w:rsidP="2951D13C" w:rsidRDefault="6DFF661B" w14:paraId="7F6CB154" w14:textId="72560AC7">
            <w:pPr>
              <w:pStyle w:val="Normal"/>
              <w:jc w:val="both"/>
              <w:rPr>
                <w:rFonts w:ascii="Calibri" w:hAnsi="Calibri" w:eastAsia="Calibri" w:cs="Calibri"/>
                <w:noProof w:val="0"/>
                <w:sz w:val="20"/>
                <w:szCs w:val="20"/>
                <w:lang w:val="es-ES"/>
              </w:rPr>
            </w:pPr>
            <w:r w:rsidRPr="2951D13C" w:rsidR="6DFF661B">
              <w:rPr>
                <w:rFonts w:ascii="Calibri" w:hAnsi="Calibri" w:eastAsia="" w:cs="" w:asciiTheme="minorAscii" w:hAnsiTheme="minorAscii" w:eastAsiaTheme="minorEastAsia" w:cstheme="minorBidi"/>
                <w:b w:val="0"/>
                <w:bCs w:val="0"/>
                <w:color w:val="3B3838" w:themeColor="background2" w:themeTint="FF" w:themeShade="40"/>
              </w:rPr>
              <w:t>12</w:t>
            </w:r>
            <w:r w:rsidRPr="2951D13C" w:rsidR="6DFF661B">
              <w:rPr>
                <w:rFonts w:ascii="Calibri" w:hAnsi="Calibri" w:eastAsia="" w:cs="" w:asciiTheme="minorAscii" w:hAnsiTheme="minorAscii" w:eastAsiaTheme="minorEastAsia" w:cstheme="minorBidi"/>
                <w:b w:val="1"/>
                <w:bCs w:val="1"/>
                <w:color w:val="3B3838" w:themeColor="background2" w:themeTint="FF" w:themeShade="40"/>
              </w:rPr>
              <w:t xml:space="preserve">. </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Comunica</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 xml:space="preserve"> de forma escrita usando el idioma inglés en situaciones socio- laborales a un nivel intermedio alto en modalidad intensiva.</w:t>
            </w:r>
          </w:p>
        </w:tc>
        <w:tc>
          <w:tcPr>
            <w:tcW w:w="1429"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68FE06F7" w14:paraId="7077785C" w14:textId="77777777">
        <w:trPr>
          <w:trHeight w:val="311"/>
        </w:trPr>
        <w:tc>
          <w:tcPr>
            <w:tcW w:w="10138" w:type="dxa"/>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1429" w:type="dxa"/>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1427" w:type="dxa"/>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12994" w:type="dxa"/>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275"/>
        <w:gridCol w:w="8630"/>
      </w:tblGrid>
      <w:tr w:rsidRPr="003F499E" w:rsidR="005672B6" w:rsidTr="68FE06F7" w14:paraId="65872B7C" w14:textId="77777777">
        <w:trPr>
          <w:trHeight w:val="411"/>
        </w:trPr>
        <w:tc>
          <w:tcPr>
            <w:tcW w:w="3089" w:type="dxa"/>
            <w:shd w:val="clear" w:color="auto" w:fill="262626" w:themeFill="text1" w:themeFillTint="D9"/>
            <w:tcMar/>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275" w:type="dxa"/>
            <w:shd w:val="clear" w:color="auto" w:fill="262626" w:themeFill="text1" w:themeFillTint="D9"/>
            <w:tcMar/>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630" w:type="dxa"/>
            <w:shd w:val="clear" w:color="auto" w:fill="262626" w:themeFill="text1" w:themeFillTint="D9"/>
            <w:tcMar/>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68FE06F7" w14:paraId="7811F20A" w14:textId="77777777">
        <w:trPr>
          <w:trHeight w:val="611"/>
        </w:trPr>
        <w:tc>
          <w:tcPr>
            <w:tcW w:w="3089" w:type="dxa"/>
            <w:tcMar/>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275" w:type="dxa"/>
            <w:tcMar/>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630" w:type="dxa"/>
            <w:tcMar/>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68FE06F7" w14:paraId="5C313E94" w14:textId="77777777">
        <w:trPr>
          <w:trHeight w:val="611"/>
        </w:trPr>
        <w:tc>
          <w:tcPr>
            <w:tcW w:w="3089" w:type="dxa"/>
            <w:tcMar/>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275" w:type="dxa"/>
            <w:tcMar/>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630" w:type="dxa"/>
            <w:tcMar/>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68FE06F7" w14:paraId="605285CA" w14:textId="77777777">
        <w:trPr>
          <w:trHeight w:val="611"/>
        </w:trPr>
        <w:tc>
          <w:tcPr>
            <w:tcW w:w="3089" w:type="dxa"/>
            <w:tcMar/>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275" w:type="dxa"/>
            <w:tcMar/>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630" w:type="dxa"/>
            <w:tcMar/>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68FE06F7" w14:paraId="4A006354" w14:textId="77777777">
        <w:trPr>
          <w:trHeight w:val="550"/>
        </w:trPr>
        <w:tc>
          <w:tcPr>
            <w:tcW w:w="3089" w:type="dxa"/>
            <w:tcMar/>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275" w:type="dxa"/>
            <w:tcMar/>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630" w:type="dxa"/>
            <w:tcMar/>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68FE06F7"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68FE06F7"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68FE06F7"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68FE06F7" w:rsidRDefault="1EFB355F" w14:paraId="156D9FC3" w14:textId="5D13CA93">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Describ</w:t>
            </w:r>
            <w:r w:rsidRPr="68FE06F7" w:rsidR="688DA2ED">
              <w:rPr>
                <w:rFonts w:ascii="Calibri" w:hAnsi="Calibri" w:eastAsia="" w:cs="" w:asciiTheme="minorAscii" w:hAnsiTheme="minorAscii" w:eastAsiaTheme="minorEastAsia" w:cstheme="minorBidi"/>
                <w:color w:val="000000" w:themeColor="text1" w:themeTint="FF" w:themeShade="FF"/>
                <w:highlight w:val="yellow"/>
              </w:rPr>
              <w:t>í</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brevemente en qué consiste el proyecto APT, justificando la relevancia, impacto o beneficio (real o simulado) que tendría en el campo laboral de </w:t>
            </w:r>
            <w:r w:rsidRPr="68FE06F7" w:rsidR="688DA2ED">
              <w:rPr>
                <w:rFonts w:ascii="Calibri" w:hAnsi="Calibri" w:eastAsia="" w:cs="" w:asciiTheme="minorAscii" w:hAnsiTheme="minorAscii" w:eastAsiaTheme="minorEastAsia" w:cstheme="minorBidi"/>
                <w:color w:val="000000" w:themeColor="text1" w:themeTint="FF" w:themeShade="FF"/>
                <w:highlight w:val="yellow"/>
              </w:rPr>
              <w:t>mi</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1DE770DF" w:rsidRDefault="2CAAC75B" w14:paraId="4083791F" w14:textId="21C2E184">
            <w:pPr>
              <w:jc w:val="cente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68FE06F7"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68FE06F7" w:rsidRDefault="76DC36E0" w14:paraId="6E094A27" w14:textId="0B7B6DCA">
            <w:pPr>
              <w:jc w:val="both"/>
              <w:rPr>
                <w:rFonts w:ascii="Calibri" w:hAnsi="Calibri" w:eastAsia="" w:cs="" w:asciiTheme="minorAscii" w:hAnsiTheme="minorAscii" w:eastAsiaTheme="minorEastAsia" w:cstheme="minorBidi"/>
                <w:color w:val="000000" w:themeColor="text1"/>
                <w:highlight w:val="yellow"/>
                <w:lang w:eastAsia="es-CL"/>
              </w:rPr>
            </w:pPr>
            <w:r w:rsidRPr="68FE06F7" w:rsidR="7F4E3495">
              <w:rPr>
                <w:rFonts w:ascii="Calibri" w:hAnsi="Calibri" w:eastAsia="" w:cs="" w:asciiTheme="minorAscii" w:hAnsiTheme="minorAscii" w:eastAsiaTheme="minorEastAsia" w:cstheme="minorBidi"/>
                <w:color w:val="000000" w:themeColor="text1" w:themeTint="FF" w:themeShade="FF"/>
                <w:highlight w:val="yellow"/>
              </w:rPr>
              <w:t xml:space="preserve">Describí </w:t>
            </w:r>
            <w:r w:rsidRPr="68FE06F7" w:rsidR="69FAED82">
              <w:rPr>
                <w:rFonts w:ascii="Calibri" w:hAnsi="Calibri" w:eastAsia="" w:cs="" w:asciiTheme="minorAscii" w:hAnsiTheme="minorAscii" w:eastAsiaTheme="minorEastAsia" w:cstheme="minorBidi"/>
                <w:color w:val="000000" w:themeColor="text1" w:themeTint="FF" w:themeShade="FF"/>
                <w:highlight w:val="yellow"/>
              </w:rPr>
              <w:t xml:space="preserve">una relación coherente entre </w:t>
            </w:r>
            <w:r w:rsidRPr="68FE06F7" w:rsidR="7F4E3495">
              <w:rPr>
                <w:rFonts w:ascii="Calibri" w:hAnsi="Calibri" w:eastAsia="" w:cs="" w:asciiTheme="minorAscii" w:hAnsiTheme="minorAscii" w:eastAsiaTheme="minorEastAsia" w:cstheme="minorBidi"/>
                <w:color w:val="000000" w:themeColor="text1" w:themeTint="FF" w:themeShade="FF"/>
                <w:highlight w:val="yellow"/>
              </w:rPr>
              <w:t>mi</w:t>
            </w:r>
            <w:r w:rsidRPr="68FE06F7" w:rsidR="69FAED82">
              <w:rPr>
                <w:rFonts w:ascii="Calibri" w:hAnsi="Calibri" w:eastAsia="" w:cs="" w:asciiTheme="minorAscii" w:hAnsiTheme="minorAscii" w:eastAsiaTheme="minorEastAsia" w:cstheme="minorBidi"/>
                <w:color w:val="000000" w:themeColor="text1" w:themeTint="FF" w:themeShade="FF"/>
                <w:highlight w:val="yellow"/>
              </w:rPr>
              <w:t xml:space="preserve"> proyecto y el perfil de egreso de </w:t>
            </w:r>
            <w:r w:rsidRPr="68FE06F7" w:rsidR="7F4E3495">
              <w:rPr>
                <w:rFonts w:ascii="Calibri" w:hAnsi="Calibri" w:eastAsia="" w:cs="" w:asciiTheme="minorAscii" w:hAnsiTheme="minorAscii" w:eastAsiaTheme="minorEastAsia" w:cstheme="minorBidi"/>
                <w:color w:val="000000" w:themeColor="text1" w:themeTint="FF" w:themeShade="FF"/>
                <w:highlight w:val="yellow"/>
              </w:rPr>
              <w:t>mi</w:t>
            </w:r>
            <w:r w:rsidRPr="68FE06F7" w:rsidR="69FAED82">
              <w:rPr>
                <w:rFonts w:ascii="Calibri" w:hAnsi="Calibri" w:eastAsia="" w:cs="" w:asciiTheme="minorAscii" w:hAnsiTheme="minorAscii" w:eastAsiaTheme="minorEastAsia" w:cstheme="minorBidi"/>
                <w:color w:val="000000" w:themeColor="text1" w:themeTint="FF" w:themeShade="FF"/>
                <w:highlight w:val="yellow"/>
              </w:rPr>
              <w:t xml:space="preserve"> plan de estudio, especificando cómo deb</w:t>
            </w:r>
            <w:r w:rsidRPr="68FE06F7" w:rsidR="7F4E3495">
              <w:rPr>
                <w:rFonts w:ascii="Calibri" w:hAnsi="Calibri" w:eastAsia="" w:cs="" w:asciiTheme="minorAscii" w:hAnsiTheme="minorAscii" w:eastAsiaTheme="minorEastAsia" w:cstheme="minorBidi"/>
                <w:color w:val="000000" w:themeColor="text1" w:themeTint="FF" w:themeShade="FF"/>
                <w:highlight w:val="yellow"/>
              </w:rPr>
              <w:t>o</w:t>
            </w:r>
            <w:r w:rsidRPr="68FE06F7" w:rsidR="69FAED82">
              <w:rPr>
                <w:rFonts w:ascii="Calibri" w:hAnsi="Calibri" w:eastAsia="" w:cs="" w:asciiTheme="minorAscii" w:hAnsiTheme="minorAscii" w:eastAsiaTheme="minorEastAsia" w:cstheme="minorBidi"/>
                <w:color w:val="000000" w:themeColor="text1" w:themeTint="FF" w:themeShade="FF"/>
                <w:highlight w:val="yellow"/>
              </w:rPr>
              <w:t xml:space="preserve"> utilizar distintas competencias para desarrollar </w:t>
            </w:r>
            <w:r w:rsidRPr="68FE06F7" w:rsidR="7F4E3495">
              <w:rPr>
                <w:rFonts w:ascii="Calibri" w:hAnsi="Calibri" w:eastAsia="" w:cs="" w:asciiTheme="minorAscii" w:hAnsiTheme="minorAscii" w:eastAsiaTheme="minorEastAsia" w:cstheme="minorBidi"/>
                <w:color w:val="000000" w:themeColor="text1" w:themeTint="FF" w:themeShade="FF"/>
                <w:highlight w:val="yellow"/>
              </w:rPr>
              <w:t>mi</w:t>
            </w:r>
            <w:r w:rsidRPr="68FE06F7" w:rsidR="69FAED82">
              <w:rPr>
                <w:rFonts w:ascii="Calibri" w:hAnsi="Calibri" w:eastAsia="" w:cs="" w:asciiTheme="minorAscii" w:hAnsiTheme="minorAscii" w:eastAsiaTheme="minorEastAsia" w:cstheme="minorBidi"/>
                <w:color w:val="000000" w:themeColor="text1" w:themeTint="FF" w:themeShade="FF"/>
                <w:highlight w:val="yellow"/>
              </w:rPr>
              <w:t xml:space="preserve"> Proyecto APT.</w:t>
            </w:r>
            <w:r w:rsidRPr="68FE06F7" w:rsidR="69FAED82">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4B3F64AE" w:rsidRDefault="1B33A5F2" w14:paraId="36E82394" w14:textId="455344BE">
            <w:pPr>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1C0F79" w:rsidTr="68FE06F7"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68FE06F7" w:rsidRDefault="1EFB355F" w14:paraId="48CE56D8" w14:textId="2A83F7AF">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Mencion</w:t>
            </w:r>
            <w:r w:rsidRPr="68FE06F7" w:rsidR="3C87D694">
              <w:rPr>
                <w:rFonts w:ascii="Calibri" w:hAnsi="Calibri" w:eastAsia="" w:cs="" w:asciiTheme="minorAscii" w:hAnsiTheme="minorAscii" w:eastAsiaTheme="minorEastAsia" w:cstheme="minorBidi"/>
                <w:color w:val="000000" w:themeColor="text1" w:themeTint="FF" w:themeShade="FF"/>
                <w:highlight w:val="yellow"/>
              </w:rPr>
              <w:t>é mis</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intereses profesionales y expli</w:t>
            </w:r>
            <w:r w:rsidRPr="68FE06F7" w:rsidR="3C87D694">
              <w:rPr>
                <w:rFonts w:ascii="Calibri" w:hAnsi="Calibri" w:eastAsia="" w:cs="" w:asciiTheme="minorAscii" w:hAnsiTheme="minorAscii" w:eastAsiaTheme="minorEastAsia" w:cstheme="minorBidi"/>
                <w:color w:val="000000" w:themeColor="text1" w:themeTint="FF" w:themeShade="FF"/>
                <w:highlight w:val="yellow"/>
              </w:rPr>
              <w:t>qué</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con claridad cómo estos se ven reflejados en </w:t>
            </w:r>
            <w:r w:rsidRPr="68FE06F7" w:rsidR="3C87D694">
              <w:rPr>
                <w:rFonts w:ascii="Calibri" w:hAnsi="Calibri" w:eastAsia="" w:cs="" w:asciiTheme="minorAscii" w:hAnsiTheme="minorAscii" w:eastAsiaTheme="minorEastAsia" w:cstheme="minorBidi"/>
                <w:color w:val="000000" w:themeColor="text1" w:themeTint="FF" w:themeShade="FF"/>
                <w:highlight w:val="yellow"/>
              </w:rPr>
              <w:t>mi</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proyecto.</w:t>
            </w:r>
            <w:r w:rsidRPr="68FE06F7" w:rsidR="6AF2719B">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8FE06F7"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68FE06F7" w:rsidRDefault="1EFB355F" w14:paraId="76696DCF" w14:textId="58806ADE">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Justifi</w:t>
            </w:r>
            <w:r w:rsidRPr="68FE06F7" w:rsidR="4199EC5A">
              <w:rPr>
                <w:rFonts w:ascii="Calibri" w:hAnsi="Calibri" w:eastAsia="" w:cs="" w:asciiTheme="minorAscii" w:hAnsiTheme="minorAscii" w:eastAsiaTheme="minorEastAsia" w:cstheme="minorBidi"/>
                <w:color w:val="000000" w:themeColor="text1" w:themeTint="FF" w:themeShade="FF"/>
                <w:highlight w:val="yellow"/>
              </w:rPr>
              <w:t>qué</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por qué el proyecto puede desarrollarse considerado tiempo, materiales y factores externos, y en caso de posibles dificultades plante</w:t>
            </w:r>
            <w:r w:rsidRPr="68FE06F7" w:rsidR="4199EC5A">
              <w:rPr>
                <w:rFonts w:ascii="Calibri" w:hAnsi="Calibri" w:eastAsia="" w:cs="" w:asciiTheme="minorAscii" w:hAnsiTheme="minorAscii" w:eastAsiaTheme="minorEastAsia" w:cstheme="minorBidi"/>
                <w:color w:val="000000" w:themeColor="text1" w:themeTint="FF" w:themeShade="FF"/>
                <w:highlight w:val="yellow"/>
              </w:rPr>
              <w:t>e</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8FE06F7"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68FE06F7" w:rsidRDefault="1EFB355F" w14:paraId="76B04757" w14:textId="2D59F033">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Formul</w:t>
            </w:r>
            <w:r w:rsidRPr="68FE06F7" w:rsidR="0E551D9B">
              <w:rPr>
                <w:rFonts w:ascii="Calibri" w:hAnsi="Calibri" w:eastAsia="" w:cs="" w:asciiTheme="minorAscii" w:hAnsiTheme="minorAscii" w:eastAsiaTheme="minorEastAsia" w:cstheme="minorBidi"/>
                <w:color w:val="000000" w:themeColor="text1" w:themeTint="FF" w:themeShade="FF"/>
                <w:highlight w:val="yellow"/>
              </w:rPr>
              <w:t>é</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4B3F64AE" w:rsidRDefault="13DDA6D5" w14:paraId="59A980B4" w14:textId="6641F02F">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8FE06F7"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68FE06F7" w:rsidRDefault="1EFB355F" w14:paraId="4BC941F4" w14:textId="3C39338B">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Describ</w:t>
            </w:r>
            <w:r w:rsidRPr="68FE06F7" w:rsidR="0E551D9B">
              <w:rPr>
                <w:rFonts w:ascii="Calibri" w:hAnsi="Calibri" w:eastAsia="" w:cs="" w:asciiTheme="minorAscii" w:hAnsiTheme="minorAscii" w:eastAsiaTheme="minorEastAsia" w:cstheme="minorBidi"/>
                <w:color w:val="000000" w:themeColor="text1" w:themeTint="FF" w:themeShade="FF"/>
                <w:highlight w:val="yellow"/>
              </w:rPr>
              <w:t>í</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4B3F64AE" w:rsidRDefault="15741080" w14:paraId="3AF59B66" w14:textId="32EEA3C8">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8FE06F7"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68FE06F7" w:rsidRDefault="1EFB355F" w14:paraId="68C5EC73" w14:textId="1DAA241F">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Establec</w:t>
            </w:r>
            <w:r w:rsidRPr="68FE06F7" w:rsidR="43F9FDE0">
              <w:rPr>
                <w:rFonts w:ascii="Calibri" w:hAnsi="Calibri" w:eastAsia="" w:cs="" w:asciiTheme="minorAscii" w:hAnsiTheme="minorAscii" w:eastAsiaTheme="minorEastAsia" w:cstheme="minorBidi"/>
                <w:color w:val="000000" w:themeColor="text1" w:themeTint="FF" w:themeShade="FF"/>
                <w:highlight w:val="yellow"/>
              </w:rPr>
              <w:t>í</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un plan de trabajo con todas las actividades necesarias para cumplir </w:t>
            </w:r>
            <w:r w:rsidRPr="68FE06F7" w:rsidR="43F9FDE0">
              <w:rPr>
                <w:rFonts w:ascii="Calibri" w:hAnsi="Calibri" w:eastAsia="" w:cs="" w:asciiTheme="minorAscii" w:hAnsiTheme="minorAscii" w:eastAsiaTheme="minorEastAsia" w:cstheme="minorBidi"/>
                <w:color w:val="000000" w:themeColor="text1" w:themeTint="FF" w:themeShade="FF"/>
                <w:highlight w:val="yellow"/>
              </w:rPr>
              <w:t>mis</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objetivos, teniendo en consideración los recursos, duración, facilitadores y obstaculizadores.</w:t>
            </w:r>
            <w:r w:rsidRPr="68FE06F7" w:rsidR="6AF2719B">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8FE06F7"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68FE06F7" w:rsidRDefault="1EFB355F" w14:paraId="7AD94596" w14:textId="167B3716">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Describ</w:t>
            </w:r>
            <w:r w:rsidRPr="68FE06F7" w:rsidR="1AFF8817">
              <w:rPr>
                <w:rFonts w:ascii="Calibri" w:hAnsi="Calibri" w:eastAsia="" w:cs="" w:asciiTheme="minorAscii" w:hAnsiTheme="minorAscii" w:eastAsiaTheme="minorEastAsia" w:cstheme="minorBidi"/>
                <w:color w:val="000000" w:themeColor="text1" w:themeTint="FF" w:themeShade="FF"/>
                <w:highlight w:val="yellow"/>
              </w:rPr>
              <w:t>í</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evidencias que permiten dar cuenta del logro de las actividades de</w:t>
            </w:r>
            <w:r w:rsidRPr="68FE06F7" w:rsidR="1AFF8817">
              <w:rPr>
                <w:rFonts w:ascii="Calibri" w:hAnsi="Calibri" w:eastAsia="" w:cs="" w:asciiTheme="minorAscii" w:hAnsiTheme="minorAscii" w:eastAsiaTheme="minorEastAsia" w:cstheme="minorBidi"/>
                <w:color w:val="000000" w:themeColor="text1" w:themeTint="FF" w:themeShade="FF"/>
                <w:highlight w:val="yellow"/>
              </w:rPr>
              <w:t xml:space="preserve"> mi</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proyecto APT y justifi</w:t>
            </w:r>
            <w:r w:rsidRPr="68FE06F7" w:rsidR="1AFF8817">
              <w:rPr>
                <w:rFonts w:ascii="Calibri" w:hAnsi="Calibri" w:eastAsia="" w:cs="" w:asciiTheme="minorAscii" w:hAnsiTheme="minorAscii" w:eastAsiaTheme="minorEastAsia" w:cstheme="minorBidi"/>
                <w:color w:val="000000" w:themeColor="text1" w:themeTint="FF" w:themeShade="FF"/>
                <w:highlight w:val="yellow"/>
              </w:rPr>
              <w:t>qué</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su selección.</w:t>
            </w:r>
            <w:r w:rsidRPr="68FE06F7" w:rsidR="6AF2719B">
              <w:rPr>
                <w:rFonts w:ascii="Calibri" w:hAnsi="Calibri" w:eastAsia="" w:cs="" w:asciiTheme="minorAscii" w:hAnsiTheme="minorAscii" w:eastAsiaTheme="minorEastAsia" w:cstheme="minorBidi"/>
                <w:color w:val="000000" w:themeColor="text1" w:themeTint="FF" w:themeShade="FF"/>
              </w:rPr>
              <w:t xml:space="preserve">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4B3F64AE" w:rsidRDefault="3B40C4E0" w14:paraId="4E0E1C82" w14:textId="1386068A">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68FE06F7"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68FE06F7" w:rsidRDefault="1EFB355F" w14:paraId="1D71A378" w14:textId="57781BFD">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El texto cumple con las reglas ortografía y de redacción en todos sus apartados.</w:t>
            </w:r>
            <w:r>
              <w:br/>
            </w:r>
            <w:r w:rsidRPr="68FE06F7" w:rsidR="6AF2719B">
              <w:rPr>
                <w:rFonts w:ascii="Calibri" w:hAnsi="Calibri" w:eastAsia="" w:cs="" w:asciiTheme="minorAscii" w:hAnsiTheme="minorAscii" w:eastAsiaTheme="minorEastAsia" w:cstheme="minorBidi"/>
                <w:color w:val="000000" w:themeColor="text1" w:themeTint="FF" w:themeShade="FF"/>
                <w:highlight w:val="yellow"/>
              </w:rPr>
              <w:t>Y</w:t>
            </w:r>
            <w:r>
              <w:br/>
            </w:r>
            <w:r w:rsidRPr="68FE06F7" w:rsidR="6AF2719B">
              <w:rPr>
                <w:rFonts w:ascii="Calibri" w:hAnsi="Calibri" w:eastAsia="" w:cs="" w:asciiTheme="minorAscii" w:hAnsiTheme="minorAscii" w:eastAsiaTheme="minorEastAsia" w:cstheme="minorBidi"/>
                <w:color w:val="000000" w:themeColor="text1" w:themeTint="FF" w:themeShade="FF"/>
                <w:highlight w:val="yellow"/>
              </w:rPr>
              <w:t>Utili</w:t>
            </w:r>
            <w:r w:rsidRPr="68FE06F7" w:rsidR="0C699217">
              <w:rPr>
                <w:rFonts w:ascii="Calibri" w:hAnsi="Calibri" w:eastAsia="" w:cs="" w:asciiTheme="minorAscii" w:hAnsiTheme="minorAscii" w:eastAsiaTheme="minorEastAsia" w:cstheme="minorBidi"/>
                <w:color w:val="000000" w:themeColor="text1" w:themeTint="FF" w:themeShade="FF"/>
                <w:highlight w:val="yellow"/>
              </w:rPr>
              <w:t>cé</w:t>
            </w:r>
            <w:r w:rsidRPr="68FE06F7" w:rsidR="6AF2719B">
              <w:rPr>
                <w:rFonts w:ascii="Calibri" w:hAnsi="Calibri" w:eastAsia="" w:cs="" w:asciiTheme="minorAscii" w:hAnsiTheme="minorAscii" w:eastAsiaTheme="minorEastAsia" w:cstheme="minorBidi"/>
                <w:color w:val="000000" w:themeColor="text1" w:themeTint="FF" w:themeShade="FF"/>
                <w:highlight w:val="yellow"/>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68FE06F7"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68FE06F7" w:rsidRDefault="1EFB355F" w14:paraId="3E25DE61" w14:textId="77777777">
            <w:pPr>
              <w:jc w:val="both"/>
              <w:rPr>
                <w:rFonts w:ascii="Calibri" w:hAnsi="Calibri" w:eastAsia="" w:cs="" w:asciiTheme="minorAscii" w:hAnsiTheme="minorAscii" w:eastAsiaTheme="minorEastAsia" w:cstheme="minorBidi"/>
                <w:color w:val="000000" w:themeColor="text1"/>
                <w:highlight w:val="yellow"/>
                <w:lang w:eastAsia="es-CL"/>
              </w:rPr>
            </w:pPr>
            <w:r w:rsidRPr="68FE06F7" w:rsidR="6AF2719B">
              <w:rPr>
                <w:rFonts w:ascii="Calibri" w:hAnsi="Calibri" w:eastAsia="" w:cs="" w:asciiTheme="minorAscii" w:hAnsiTheme="minorAscii" w:eastAsiaTheme="minorEastAsia" w:cstheme="minorBidi"/>
                <w:color w:val="000000" w:themeColor="text1" w:themeTint="FF" w:themeShade="FF"/>
                <w:highlight w:val="yellow"/>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4B3F64AE" w:rsidRDefault="478C1ED9" w14:paraId="30D8C286" w14:textId="0F7A9453">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68FE06F7"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68FE06F7" w:rsidRDefault="68DF5BB9" w14:paraId="5CD07275" w14:textId="243E51B5">
            <w:pPr>
              <w:jc w:val="both"/>
              <w:rPr>
                <w:rFonts w:ascii="Calibri" w:hAnsi="Calibri" w:eastAsia="" w:cs="" w:asciiTheme="minorAscii" w:hAnsiTheme="minorAscii" w:eastAsiaTheme="minorEastAsia" w:cstheme="minorBidi"/>
                <w:color w:val="000000" w:themeColor="text1"/>
                <w:highlight w:val="yellow"/>
                <w:lang w:eastAsia="es-CL"/>
              </w:rPr>
            </w:pPr>
            <w:r w:rsidRPr="68FE06F7" w:rsidR="68DF5BB9">
              <w:rPr>
                <w:rFonts w:ascii="Calibri" w:hAnsi="Calibri" w:eastAsia="" w:cs="" w:asciiTheme="minorAscii" w:hAnsiTheme="minorAscii" w:eastAsiaTheme="minorEastAsia" w:cstheme="minorBidi"/>
                <w:color w:val="000000" w:themeColor="text1" w:themeTint="FF" w:themeShade="FF"/>
                <w:highlight w:val="yellow"/>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2951D13C" w:rsidRDefault="61FD040A" w14:paraId="154B5755" w14:textId="79F774C1">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2951D13C" w:rsidR="5B4FD511">
              <w:rPr>
                <w:rFonts w:ascii="Calibri" w:hAnsi="Calibri" w:eastAsia="" w:cs="" w:asciiTheme="minorAscii" w:hAnsiTheme="minorAscii" w:eastAsiaTheme="minorEastAsia" w:cstheme="minorBidi"/>
                <w:b w:val="1"/>
                <w:bCs w:val="1"/>
                <w:color w:val="3B3838" w:themeColor="background2" w:themeTint="FF" w:themeShade="40"/>
                <w:lang w:eastAsia="es-CL"/>
              </w:rPr>
              <w:t>2</w:t>
            </w:r>
            <w:r w:rsidRPr="2951D13C" w:rsidR="61FD040A">
              <w:rPr>
                <w:rFonts w:ascii="Calibri" w:hAnsi="Calibri" w:eastAsia="" w:cs="" w:asciiTheme="minorAscii" w:hAnsiTheme="minorAscii" w:eastAsiaTheme="minorEastAsia" w:cstheme="minorBidi"/>
                <w:b w:val="1"/>
                <w:bCs w:val="1"/>
                <w:color w:val="3B3838" w:themeColor="background2" w:themeTint="FF" w:themeShade="40"/>
                <w:lang w:eastAsia="es-CL"/>
              </w:rPr>
              <w:t>0</w:t>
            </w:r>
          </w:p>
        </w:tc>
      </w:tr>
      <w:tr w:rsidR="2951D13C" w:rsidTr="68FE06F7" w14:paraId="5704D796">
        <w:trPr>
          <w:trHeight w:val="567"/>
        </w:trPr>
        <w:tc>
          <w:tcPr>
            <w:tcW w:w="2972" w:type="dxa"/>
            <w:tcMar/>
            <w:vAlign w:val="center"/>
          </w:tcPr>
          <w:p w:rsidR="2951D13C" w:rsidP="2951D13C" w:rsidRDefault="2951D13C" w14:paraId="7E321DCC" w14:textId="0181016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1</w:t>
            </w:r>
            <w:r w:rsidRPr="2951D13C" w:rsidR="7BFBD145">
              <w:rPr>
                <w:rFonts w:ascii="Calibri" w:hAnsi="Calibri" w:eastAsia="Calibri" w:cs="Calibri"/>
                <w:b w:val="0"/>
                <w:bCs w:val="0"/>
                <w:i w:val="0"/>
                <w:iCs w:val="0"/>
                <w:caps w:val="0"/>
                <w:smallCaps w:val="0"/>
                <w:color w:val="000000" w:themeColor="text1" w:themeTint="FF" w:themeShade="FF"/>
                <w:sz w:val="20"/>
                <w:szCs w:val="20"/>
                <w:lang w:val="es-ES"/>
              </w:rPr>
              <w:t>2</w:t>
            </w: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2951D13C" w:rsidP="68FE06F7" w:rsidRDefault="2951D13C" w14:paraId="76F16038" w14:textId="29FB033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highlight w:val="yellow"/>
              </w:rPr>
            </w:pPr>
            <w:r w:rsidRPr="68FE06F7" w:rsidR="6A7F5239">
              <w:rPr>
                <w:rFonts w:ascii="Calibri" w:hAnsi="Calibri" w:eastAsia="Calibri" w:cs="Calibri"/>
                <w:b w:val="0"/>
                <w:bCs w:val="0"/>
                <w:i w:val="0"/>
                <w:iCs w:val="0"/>
                <w:caps w:val="0"/>
                <w:smallCaps w:val="0"/>
                <w:color w:val="000000" w:themeColor="text1" w:themeTint="FF" w:themeShade="FF"/>
                <w:sz w:val="20"/>
                <w:szCs w:val="20"/>
                <w:highlight w:val="yellow"/>
                <w:lang w:val="es-ES"/>
              </w:rPr>
              <w:t>Redacta los apartados solicitados en inglés, comunicando en un 100% en un nivel intermedio alto según lo solicitado.</w:t>
            </w:r>
          </w:p>
        </w:tc>
        <w:tc>
          <w:tcPr>
            <w:tcW w:w="2126" w:type="dxa"/>
            <w:tcMar/>
          </w:tcPr>
          <w:p w:rsidR="2951D13C" w:rsidP="2951D13C" w:rsidRDefault="2951D13C" w14:paraId="07CEE8D9" w14:textId="534A8CF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2951D13C" w:rsidP="2951D13C" w:rsidRDefault="2951D13C" w14:paraId="6852A26F" w14:textId="221BD8D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27" w:type="dxa"/>
            <w:tcMar/>
          </w:tcPr>
          <w:p w:rsidR="2951D13C" w:rsidP="2951D13C" w:rsidRDefault="2951D13C" w14:paraId="4A363E62" w14:textId="165D5E6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2951D13C" w:rsidP="2951D13C" w:rsidRDefault="2951D13C" w14:paraId="6F1F95A1" w14:textId="176C4F4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052" w:type="dxa"/>
            <w:tcMar/>
          </w:tcPr>
          <w:p w:rsidR="2951D13C" w:rsidP="2951D13C" w:rsidRDefault="2951D13C" w14:paraId="31FADCB6" w14:textId="7E13265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xml:space="preserve">Redacta los apartados solicitados en inglés, pero no logra el desarrollo de las ideas solicitadas en un nivel intermedio alto. </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68FE06F7"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699217"/>
    <w:rsid w:val="0CB917C6"/>
    <w:rsid w:val="0D0203A1"/>
    <w:rsid w:val="0D3BE1DE"/>
    <w:rsid w:val="0D78EFBD"/>
    <w:rsid w:val="0E0C34BA"/>
    <w:rsid w:val="0E551D9B"/>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AFF8817"/>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C87D694"/>
    <w:rsid w:val="3DED6A74"/>
    <w:rsid w:val="3FD2F55F"/>
    <w:rsid w:val="409AFC22"/>
    <w:rsid w:val="4108DE0E"/>
    <w:rsid w:val="413ECA8A"/>
    <w:rsid w:val="417A4D39"/>
    <w:rsid w:val="4199EC5A"/>
    <w:rsid w:val="41CE8635"/>
    <w:rsid w:val="420625AA"/>
    <w:rsid w:val="428FA412"/>
    <w:rsid w:val="4355715B"/>
    <w:rsid w:val="43F9FDE0"/>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4F7C26F"/>
    <w:rsid w:val="650F206D"/>
    <w:rsid w:val="65E7D872"/>
    <w:rsid w:val="668E2385"/>
    <w:rsid w:val="688DA2ED"/>
    <w:rsid w:val="68DF5BB9"/>
    <w:rsid w:val="68FE06F7"/>
    <w:rsid w:val="69FAED82"/>
    <w:rsid w:val="6A313EE8"/>
    <w:rsid w:val="6A7F5239"/>
    <w:rsid w:val="6AF27038"/>
    <w:rsid w:val="6AF2719B"/>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38E4AB"/>
    <w:rsid w:val="7D93ED44"/>
    <w:rsid w:val="7D986C59"/>
    <w:rsid w:val="7E9C1F45"/>
    <w:rsid w:val="7F4E349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MAXIMILIANO ARTURO Lira Montero</lastModifiedBy>
  <revision>81</revision>
  <lastPrinted>2021-11-25T12:30:00.0000000Z</lastPrinted>
  <dcterms:created xsi:type="dcterms:W3CDTF">2022-08-25T15:56:00.0000000Z</dcterms:created>
  <dcterms:modified xsi:type="dcterms:W3CDTF">2024-09-07T02:44:44.4373732Z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