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BCA05" w14:textId="6B128FCA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14:paraId="6591EA0C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9CCAC19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2BF2F77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230CC63C" w14:textId="4CC100AF"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C1DA724" w14:textId="77777777" w:rsidR="00DA07A7" w:rsidRDefault="00DA07A7">
      <w:pPr>
        <w:rPr>
          <w:lang w:val="fr-FR"/>
        </w:rPr>
      </w:pPr>
    </w:p>
    <w:p w14:paraId="58A1E485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5C8B75A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02EED43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350D697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7D76AE" w:rsidRPr="00D37692" w14:paraId="286241DE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F4541FB" w14:textId="77777777" w:rsidR="007D76AE" w:rsidRPr="00BA058E" w:rsidRDefault="007D76AE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1F014660" w14:textId="77777777" w:rsidR="007D76AE" w:rsidRPr="00D37692" w:rsidRDefault="00BC7DB5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EF5A506" w14:textId="77777777" w:rsidR="007D76AE" w:rsidRPr="00D37692" w:rsidRDefault="00BC7DB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0C889FC" w14:textId="77777777" w:rsidR="007D76AE" w:rsidRPr="00D37692" w:rsidRDefault="00BC7DB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14:paraId="37039D5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85B9C4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11346A9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22E8C3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56A9468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14:paraId="0C585A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0B79C20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EED2D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BFFF198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14E4107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14:paraId="144E3AC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48966D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63B19CE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459A33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DD660D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14:paraId="2FF4B31B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31A4E2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438F3B9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8EE8A6A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2240EDEF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14:paraId="29EA2F1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987DF02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4C834583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630EA11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434785F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14:paraId="395E13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1C61B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3DD685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FF8E105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9DD499D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6913A5CD" w14:textId="77777777" w:rsidR="007D76AE" w:rsidRPr="00D37692" w:rsidRDefault="007D76AE" w:rsidP="007D76AE">
      <w:pPr>
        <w:rPr>
          <w:rFonts w:ascii="Times New Roman" w:hAnsi="Times New Roman"/>
        </w:rPr>
      </w:pPr>
    </w:p>
    <w:p w14:paraId="31CCA99A" w14:textId="77777777"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139343A7" w14:textId="77777777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14:paraId="60743D8D" w14:textId="74AB640E" w:rsidR="009C1E5B" w:rsidRDefault="009C1E5B" w:rsidP="009C1E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 :</w:t>
      </w:r>
    </w:p>
    <w:p w14:paraId="166F33D0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20D8">
        <w:rPr>
          <w:rFonts w:ascii="Courier New" w:hAnsi="Courier New" w:cs="Courier New"/>
          <w:sz w:val="16"/>
          <w:szCs w:val="16"/>
        </w:rPr>
        <w:t>clear</w:t>
      </w:r>
      <w:proofErr w:type="spellEnd"/>
      <w:proofErr w:type="gramEnd"/>
    </w:p>
    <w:p w14:paraId="43237194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0420D8">
        <w:rPr>
          <w:rFonts w:ascii="Courier New" w:hAnsi="Courier New" w:cs="Courier New"/>
          <w:sz w:val="16"/>
          <w:szCs w:val="16"/>
        </w:rPr>
        <w:t>set</w:t>
      </w:r>
      <w:proofErr w:type="gramEnd"/>
      <w:r w:rsidRPr="000420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420D8">
        <w:rPr>
          <w:rFonts w:ascii="Courier New" w:hAnsi="Courier New" w:cs="Courier New"/>
          <w:sz w:val="16"/>
          <w:szCs w:val="16"/>
        </w:rPr>
        <w:t>obs</w:t>
      </w:r>
      <w:proofErr w:type="spellEnd"/>
      <w:r w:rsidRPr="000420D8">
        <w:rPr>
          <w:rFonts w:ascii="Courier New" w:hAnsi="Courier New" w:cs="Courier New"/>
          <w:sz w:val="16"/>
          <w:szCs w:val="16"/>
        </w:rPr>
        <w:t xml:space="preserve"> 6</w:t>
      </w:r>
    </w:p>
    <w:p w14:paraId="41C90B64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0420D8">
        <w:rPr>
          <w:rFonts w:ascii="Courier New" w:hAnsi="Courier New" w:cs="Courier New"/>
          <w:sz w:val="16"/>
          <w:szCs w:val="16"/>
        </w:rPr>
        <w:t>qui</w:t>
      </w:r>
      <w:proofErr w:type="gramEnd"/>
      <w:r w:rsidRPr="000420D8">
        <w:rPr>
          <w:rFonts w:ascii="Courier New" w:hAnsi="Courier New" w:cs="Courier New"/>
          <w:sz w:val="16"/>
          <w:szCs w:val="16"/>
        </w:rPr>
        <w:t xml:space="preserve"> input str10 Individu w_1 w_2 w_3</w:t>
      </w:r>
    </w:p>
    <w:p w14:paraId="58C6BFE3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 xml:space="preserve">"Individu 1" </w:t>
      </w:r>
      <w:r w:rsidRPr="000420D8">
        <w:rPr>
          <w:rFonts w:ascii="Courier New" w:hAnsi="Courier New" w:cs="Courier New"/>
          <w:sz w:val="16"/>
          <w:szCs w:val="16"/>
        </w:rPr>
        <w:tab/>
        <w:t>2</w:t>
      </w:r>
      <w:r w:rsidRPr="000420D8">
        <w:rPr>
          <w:rFonts w:ascii="Courier New" w:hAnsi="Courier New" w:cs="Courier New"/>
          <w:sz w:val="16"/>
          <w:szCs w:val="16"/>
        </w:rPr>
        <w:tab/>
        <w:t>10</w:t>
      </w:r>
      <w:r w:rsidRPr="000420D8">
        <w:rPr>
          <w:rFonts w:ascii="Courier New" w:hAnsi="Courier New" w:cs="Courier New"/>
          <w:sz w:val="16"/>
          <w:szCs w:val="16"/>
        </w:rPr>
        <w:tab/>
        <w:t>6</w:t>
      </w:r>
    </w:p>
    <w:p w14:paraId="5BBC4905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>"Individu 2"</w:t>
      </w:r>
      <w:r w:rsidRPr="000420D8">
        <w:rPr>
          <w:rFonts w:ascii="Courier New" w:hAnsi="Courier New" w:cs="Courier New"/>
          <w:sz w:val="16"/>
          <w:szCs w:val="16"/>
        </w:rPr>
        <w:tab/>
        <w:t>4</w:t>
      </w:r>
      <w:r w:rsidRPr="000420D8">
        <w:rPr>
          <w:rFonts w:ascii="Courier New" w:hAnsi="Courier New" w:cs="Courier New"/>
          <w:sz w:val="16"/>
          <w:szCs w:val="16"/>
        </w:rPr>
        <w:tab/>
        <w:t>6</w:t>
      </w:r>
      <w:r w:rsidRPr="000420D8">
        <w:rPr>
          <w:rFonts w:ascii="Courier New" w:hAnsi="Courier New" w:cs="Courier New"/>
          <w:sz w:val="16"/>
          <w:szCs w:val="16"/>
        </w:rPr>
        <w:tab/>
        <w:t>0</w:t>
      </w:r>
    </w:p>
    <w:p w14:paraId="614A31AF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>"Individu 3"</w:t>
      </w:r>
      <w:r w:rsidRPr="000420D8">
        <w:rPr>
          <w:rFonts w:ascii="Courier New" w:hAnsi="Courier New" w:cs="Courier New"/>
          <w:sz w:val="16"/>
          <w:szCs w:val="16"/>
        </w:rPr>
        <w:tab/>
        <w:t>8</w:t>
      </w:r>
      <w:r w:rsidRPr="000420D8">
        <w:rPr>
          <w:rFonts w:ascii="Courier New" w:hAnsi="Courier New" w:cs="Courier New"/>
          <w:sz w:val="16"/>
          <w:szCs w:val="16"/>
        </w:rPr>
        <w:tab/>
        <w:t>8</w:t>
      </w:r>
      <w:r w:rsidRPr="000420D8">
        <w:rPr>
          <w:rFonts w:ascii="Courier New" w:hAnsi="Courier New" w:cs="Courier New"/>
          <w:sz w:val="16"/>
          <w:szCs w:val="16"/>
        </w:rPr>
        <w:tab/>
        <w:t>12</w:t>
      </w:r>
    </w:p>
    <w:p w14:paraId="766103DA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 xml:space="preserve">"Individu 4" </w:t>
      </w:r>
      <w:r w:rsidRPr="000420D8">
        <w:rPr>
          <w:rFonts w:ascii="Courier New" w:hAnsi="Courier New" w:cs="Courier New"/>
          <w:sz w:val="16"/>
          <w:szCs w:val="16"/>
        </w:rPr>
        <w:tab/>
        <w:t>6</w:t>
      </w:r>
      <w:r w:rsidRPr="000420D8">
        <w:rPr>
          <w:rFonts w:ascii="Courier New" w:hAnsi="Courier New" w:cs="Courier New"/>
          <w:sz w:val="16"/>
          <w:szCs w:val="16"/>
        </w:rPr>
        <w:tab/>
        <w:t>6</w:t>
      </w:r>
      <w:r w:rsidRPr="000420D8">
        <w:rPr>
          <w:rFonts w:ascii="Courier New" w:hAnsi="Courier New" w:cs="Courier New"/>
          <w:sz w:val="16"/>
          <w:szCs w:val="16"/>
        </w:rPr>
        <w:tab/>
        <w:t>8</w:t>
      </w:r>
    </w:p>
    <w:p w14:paraId="02DDB703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>"Individu 5"</w:t>
      </w:r>
      <w:r w:rsidRPr="000420D8">
        <w:rPr>
          <w:rFonts w:ascii="Courier New" w:hAnsi="Courier New" w:cs="Courier New"/>
          <w:sz w:val="16"/>
          <w:szCs w:val="16"/>
        </w:rPr>
        <w:tab/>
        <w:t>14</w:t>
      </w:r>
      <w:r w:rsidRPr="000420D8">
        <w:rPr>
          <w:rFonts w:ascii="Courier New" w:hAnsi="Courier New" w:cs="Courier New"/>
          <w:sz w:val="16"/>
          <w:szCs w:val="16"/>
        </w:rPr>
        <w:tab/>
        <w:t>10</w:t>
      </w:r>
      <w:r w:rsidRPr="000420D8">
        <w:rPr>
          <w:rFonts w:ascii="Courier New" w:hAnsi="Courier New" w:cs="Courier New"/>
          <w:sz w:val="16"/>
          <w:szCs w:val="16"/>
        </w:rPr>
        <w:tab/>
        <w:t>4</w:t>
      </w:r>
    </w:p>
    <w:p w14:paraId="6F53821D" w14:textId="0EC2A876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420D8">
        <w:rPr>
          <w:rFonts w:ascii="Courier New" w:hAnsi="Courier New" w:cs="Courier New"/>
          <w:sz w:val="16"/>
          <w:szCs w:val="16"/>
        </w:rPr>
        <w:t xml:space="preserve">"Individu 6" </w:t>
      </w:r>
      <w:r w:rsidRPr="000420D8">
        <w:rPr>
          <w:rFonts w:ascii="Courier New" w:hAnsi="Courier New" w:cs="Courier New"/>
          <w:sz w:val="16"/>
          <w:szCs w:val="16"/>
        </w:rPr>
        <w:tab/>
        <w:t>12</w:t>
      </w:r>
      <w:r w:rsidRPr="000420D8">
        <w:rPr>
          <w:rFonts w:ascii="Courier New" w:hAnsi="Courier New" w:cs="Courier New"/>
          <w:sz w:val="16"/>
          <w:szCs w:val="16"/>
        </w:rPr>
        <w:tab/>
        <w:t>8</w:t>
      </w:r>
      <w:r w:rsidRPr="000420D8">
        <w:rPr>
          <w:rFonts w:ascii="Courier New" w:hAnsi="Courier New" w:cs="Courier New"/>
          <w:sz w:val="16"/>
          <w:szCs w:val="16"/>
        </w:rPr>
        <w:tab/>
        <w:t>6</w:t>
      </w:r>
    </w:p>
    <w:p w14:paraId="71B3736A" w14:textId="77777777" w:rsidR="000420D8" w:rsidRDefault="000420D8" w:rsidP="009C1E5B">
      <w:pPr>
        <w:jc w:val="both"/>
        <w:rPr>
          <w:rFonts w:ascii="Times New Roman" w:hAnsi="Times New Roman"/>
        </w:rPr>
      </w:pPr>
    </w:p>
    <w:p w14:paraId="1E863774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gen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uhi_poor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=0</w:t>
      </w:r>
    </w:p>
    <w:p w14:paraId="7D257D63" w14:textId="1E0A1BEF" w:rsid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9C1E5B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uhi_poor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=1 if w_1 &lt;= 7|w_2 &lt;= 7|w_3 &lt;= 7</w:t>
      </w:r>
    </w:p>
    <w:p w14:paraId="22482F82" w14:textId="77777777" w:rsid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40DD0B8E" w14:textId="77777777" w:rsidR="000420D8" w:rsidRDefault="000420D8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7B110C91" w14:textId="77777777" w:rsidR="000420D8" w:rsidRDefault="000420D8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581C098A" w14:textId="77777777" w:rsidR="000420D8" w:rsidRDefault="000420D8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46A6DE81" w14:textId="77777777" w:rsidR="000420D8" w:rsidRDefault="000420D8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C4ABAB8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uhi_poor</w:t>
      </w:r>
      <w:proofErr w:type="spellEnd"/>
    </w:p>
    <w:p w14:paraId="19E9FC5D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40833541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estimation            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=          6</w:t>
      </w:r>
    </w:p>
    <w:p w14:paraId="049EE4AB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5EB736BB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14:paraId="35BB9022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         |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Std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Err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    [95%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Conf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]</w:t>
      </w:r>
    </w:p>
    <w:p w14:paraId="779526EA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14:paraId="3002D28C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uhi_poor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|   .8333333   .1666667       .404903    1.261764</w:t>
      </w:r>
    </w:p>
    <w:p w14:paraId="7754224B" w14:textId="77777777" w:rsidR="009C1E5B" w:rsidRDefault="009C1E5B" w:rsidP="009C1E5B">
      <w:pPr>
        <w:spacing w:line="240" w:lineRule="auto"/>
        <w:jc w:val="both"/>
        <w:rPr>
          <w:rFonts w:ascii="Times New Roman" w:hAnsi="Times New Roman"/>
        </w:rPr>
      </w:pPr>
      <w:r w:rsidRPr="009C1E5B">
        <w:rPr>
          <w:rFonts w:ascii="Times New Roman" w:hAnsi="Times New Roman"/>
        </w:rPr>
        <w:t>--------------------------------------------------------------</w:t>
      </w:r>
    </w:p>
    <w:p w14:paraId="326CB021" w14:textId="0AB2DFDF" w:rsidR="009C1E5B" w:rsidRDefault="000420D8" w:rsidP="009C1E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6020C1A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imdp_uhi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w_1 w_2 w_3, pl1(7) pl2(7) pl3(7)</w:t>
      </w:r>
    </w:p>
    <w:p w14:paraId="77971DE7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7B632CA9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M.D.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Poverty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index </w:t>
      </w:r>
      <w:proofErr w:type="gramStart"/>
      <w:r w:rsidRPr="009C1E5B">
        <w:rPr>
          <w:rFonts w:ascii="Courier New" w:hAnsi="Courier New" w:cs="Courier New"/>
          <w:sz w:val="18"/>
          <w:szCs w:val="18"/>
        </w:rPr>
        <w:t>:  Union</w:t>
      </w:r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headcount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index                          </w:t>
      </w:r>
    </w:p>
    <w:p w14:paraId="26B55871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-----------------------------------------------------------------------------+</w:t>
      </w:r>
    </w:p>
    <w:p w14:paraId="160EA312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        |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Estimate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         STE             LB              UB   |</w:t>
      </w:r>
    </w:p>
    <w:p w14:paraId="4A92AFF9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------------+----------------------------------------------------------------|</w:t>
      </w:r>
    </w:p>
    <w:p w14:paraId="7875B367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Population  |           0.833           0.167           0.497           1.169|</w:t>
      </w:r>
    </w:p>
    <w:p w14:paraId="56706F5A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-----------------------------------------------------------------------------+</w:t>
      </w:r>
    </w:p>
    <w:p w14:paraId="139714D1" w14:textId="77777777" w:rsidR="007D76AE" w:rsidRPr="009C1E5B" w:rsidRDefault="007D76AE" w:rsidP="009C1E5B">
      <w:pPr>
        <w:jc w:val="both"/>
        <w:rPr>
          <w:rFonts w:ascii="Times New Roman" w:hAnsi="Times New Roman"/>
        </w:rPr>
      </w:pPr>
    </w:p>
    <w:p w14:paraId="260663C7" w14:textId="77777777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14:paraId="0885D254" w14:textId="515C858C" w:rsidR="009C1E5B" w:rsidRDefault="009C1E5B" w:rsidP="009C1E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 :</w:t>
      </w:r>
    </w:p>
    <w:p w14:paraId="6390AFA5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gen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ihi_poor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=1</w:t>
      </w:r>
    </w:p>
    <w:p w14:paraId="40AF46A0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1F35415E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C1E5B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ihi_poor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=0 if w_1 &gt;= 7|w_2 &gt;= 7|w_3 &gt;= 7</w:t>
      </w:r>
    </w:p>
    <w:p w14:paraId="406E63AF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65F2FBCD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ihi_poor</w:t>
      </w:r>
      <w:proofErr w:type="spellEnd"/>
    </w:p>
    <w:p w14:paraId="35B2CF66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27CB536C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estimation            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=          6</w:t>
      </w:r>
    </w:p>
    <w:p w14:paraId="3E4C2822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0AAC6849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14:paraId="13297A62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         |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Std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Err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    [95%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Conf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>]</w:t>
      </w:r>
    </w:p>
    <w:p w14:paraId="3948CE7B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14:paraId="39260619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ihi_poor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|   .1666667   .1666667     -.2617636     .595097</w:t>
      </w:r>
    </w:p>
    <w:p w14:paraId="657C3A60" w14:textId="02C4B684" w:rsid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14:paraId="040E9BC6" w14:textId="77777777" w:rsid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B73BA08" w14:textId="77777777" w:rsid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CEC3AC3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</w:rPr>
        <w:t>imdp_ihi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w_1 w_2 w_3, pl1(7) pl2(7) pl3(7)</w:t>
      </w:r>
    </w:p>
    <w:p w14:paraId="4D97147E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7FA14D1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M.D.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Poverty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index </w:t>
      </w:r>
      <w:proofErr w:type="gramStart"/>
      <w:r w:rsidRPr="009C1E5B">
        <w:rPr>
          <w:rFonts w:ascii="Courier New" w:hAnsi="Courier New" w:cs="Courier New"/>
          <w:sz w:val="18"/>
          <w:szCs w:val="18"/>
        </w:rPr>
        <w:t>:  Intersection</w:t>
      </w:r>
      <w:proofErr w:type="gramEnd"/>
      <w:r w:rsidRPr="009C1E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headcount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index                   </w:t>
      </w:r>
    </w:p>
    <w:p w14:paraId="0FFD771C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-----------------------------------------------------------------------------+</w:t>
      </w:r>
    </w:p>
    <w:p w14:paraId="09CF3734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 xml:space="preserve">            |       </w:t>
      </w:r>
      <w:proofErr w:type="spellStart"/>
      <w:r w:rsidRPr="009C1E5B">
        <w:rPr>
          <w:rFonts w:ascii="Courier New" w:hAnsi="Courier New" w:cs="Courier New"/>
          <w:sz w:val="18"/>
          <w:szCs w:val="18"/>
        </w:rPr>
        <w:t>Estimate</w:t>
      </w:r>
      <w:proofErr w:type="spellEnd"/>
      <w:r w:rsidRPr="009C1E5B">
        <w:rPr>
          <w:rFonts w:ascii="Courier New" w:hAnsi="Courier New" w:cs="Courier New"/>
          <w:sz w:val="18"/>
          <w:szCs w:val="18"/>
        </w:rPr>
        <w:t xml:space="preserve">            STE             LB              UB   |</w:t>
      </w:r>
    </w:p>
    <w:p w14:paraId="6D858B0C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------------+----------------------------------------------------------------|</w:t>
      </w:r>
    </w:p>
    <w:p w14:paraId="37343E4D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Population  |           0.167           0.167          -0.169           0.503|</w:t>
      </w:r>
    </w:p>
    <w:p w14:paraId="1A1BD957" w14:textId="6A46DC06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C1E5B">
        <w:rPr>
          <w:rFonts w:ascii="Courier New" w:hAnsi="Courier New" w:cs="Courier New"/>
          <w:sz w:val="18"/>
          <w:szCs w:val="18"/>
        </w:rPr>
        <w:t>-----------------------------------------------------------------------------+</w:t>
      </w:r>
    </w:p>
    <w:p w14:paraId="5E2E9891" w14:textId="77777777" w:rsidR="007D76AE" w:rsidRPr="007021CD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3C9FD342" w14:textId="77777777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61B4954D" w14:textId="65CB24AC" w:rsidR="009C1E5B" w:rsidRPr="009C1E5B" w:rsidRDefault="009C1E5B" w:rsidP="009C1E5B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</w:t>
      </w:r>
      <w:proofErr w:type="gramStart"/>
      <w:r>
        <w:rPr>
          <w:rFonts w:ascii="Times New Roman" w:hAnsi="Times New Roman"/>
          <w:lang w:val="fr-FR"/>
        </w:rPr>
        <w:t xml:space="preserve">:  </w:t>
      </w:r>
      <w:r w:rsidRPr="009C1E5B">
        <w:rPr>
          <w:rFonts w:ascii="Times New Roman" w:hAnsi="Times New Roman"/>
          <w:lang w:val="fr-FR"/>
        </w:rPr>
        <w:t>L'approche</w:t>
      </w:r>
      <w:proofErr w:type="gramEnd"/>
      <w:r w:rsidRPr="009C1E5B">
        <w:rPr>
          <w:rFonts w:ascii="Times New Roman" w:hAnsi="Times New Roman"/>
          <w:lang w:val="fr-FR"/>
        </w:rPr>
        <w:t xml:space="preserve"> de l'union est la plus sensible à l'augmentation des privations multiples individuelles.</w:t>
      </w:r>
    </w:p>
    <w:p w14:paraId="5A7869FC" w14:textId="77777777" w:rsidR="007D76AE" w:rsidRPr="007021CD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5886CEAC" w14:textId="77777777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lastRenderedPageBreak/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</w:t>
      </w:r>
      <w:proofErr w:type="gramStart"/>
      <w:r w:rsidRPr="003F0855">
        <w:rPr>
          <w:rFonts w:ascii="Times New Roman" w:hAnsi="Times New Roman"/>
          <w:lang w:val="fr-FR"/>
        </w:rPr>
        <w:t>MPI(</w:t>
      </w:r>
      <w:proofErr w:type="gramEnd"/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D4AC82F" w14:textId="4B076E96" w:rsidR="009C1E5B" w:rsidRDefault="009C1E5B" w:rsidP="009C1E5B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6B177CCF" w14:textId="25AF8738" w:rsidR="009C1E5B" w:rsidRP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eg</w:t>
      </w:r>
      <w:r>
        <w:rPr>
          <w:rFonts w:ascii="Courier New" w:hAnsi="Courier New" w:cs="Courier New"/>
          <w:sz w:val="18"/>
          <w:szCs w:val="18"/>
          <w:lang w:val="fr-FR"/>
        </w:rPr>
        <w:t>en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sum_w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rowtotal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w_*)       </w:t>
      </w:r>
    </w:p>
    <w:p w14:paraId="6E4282B9" w14:textId="59E3249E" w:rsidR="009C1E5B" w:rsidRP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sum_w3=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sum_w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/3</w:t>
      </w:r>
    </w:p>
    <w:p w14:paraId="089DE853" w14:textId="77777777" w:rsidR="009C1E5B" w:rsidRP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af_poor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= 1 if sum_w3&gt;= 7 </w:t>
      </w:r>
    </w:p>
    <w:p w14:paraId="1E31D75F" w14:textId="7A00A0DB" w:rsidR="009C1E5B" w:rsidRP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(3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missing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values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generated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79201087" w14:textId="77777777" w:rsidR="009C1E5B" w:rsidRP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9C1E5B">
        <w:rPr>
          <w:rFonts w:ascii="Courier New" w:hAnsi="Courier New" w:cs="Courier New"/>
          <w:sz w:val="18"/>
          <w:szCs w:val="18"/>
          <w:lang w:val="fr-FR"/>
        </w:rPr>
        <w:t>replace</w:t>
      </w:r>
      <w:proofErr w:type="gram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af_poor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>=0 if sum_w3 &lt; 7</w:t>
      </w:r>
    </w:p>
    <w:p w14:paraId="772A5412" w14:textId="5E271403" w:rsid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>(3 real changes made)</w:t>
      </w:r>
    </w:p>
    <w:p w14:paraId="554AFC35" w14:textId="77777777" w:rsidR="009C1E5B" w:rsidRDefault="009C1E5B" w:rsidP="009C1E5B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4D0371B1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  <w:lang w:val="fr-FR"/>
        </w:rPr>
        <w:t>mean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af_poor</w:t>
      </w:r>
      <w:proofErr w:type="spellEnd"/>
    </w:p>
    <w:p w14:paraId="182D6653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20BB3B85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estimation                  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Number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of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obs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  =          6</w:t>
      </w:r>
    </w:p>
    <w:p w14:paraId="49E72E17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44DFFADA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5FA75682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            |      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Mean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Std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Err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    [95%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Conf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9C1E5B">
        <w:rPr>
          <w:rFonts w:ascii="Courier New" w:hAnsi="Courier New" w:cs="Courier New"/>
          <w:sz w:val="18"/>
          <w:szCs w:val="18"/>
          <w:lang w:val="fr-FR"/>
        </w:rPr>
        <w:t>Interval</w:t>
      </w:r>
      <w:proofErr w:type="spellEnd"/>
      <w:r w:rsidRPr="009C1E5B">
        <w:rPr>
          <w:rFonts w:ascii="Courier New" w:hAnsi="Courier New" w:cs="Courier New"/>
          <w:sz w:val="18"/>
          <w:szCs w:val="18"/>
          <w:lang w:val="fr-FR"/>
        </w:rPr>
        <w:t>]</w:t>
      </w:r>
    </w:p>
    <w:p w14:paraId="31AEA6D9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>-------------+------------------------------------------------</w:t>
      </w:r>
    </w:p>
    <w:p w14:paraId="1443A2B5" w14:textId="77777777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    </w:t>
      </w:r>
      <w:proofErr w:type="spellStart"/>
      <w:proofErr w:type="gramStart"/>
      <w:r w:rsidRPr="009C1E5B">
        <w:rPr>
          <w:rFonts w:ascii="Courier New" w:hAnsi="Courier New" w:cs="Courier New"/>
          <w:sz w:val="18"/>
          <w:szCs w:val="18"/>
          <w:lang w:val="fr-FR"/>
        </w:rPr>
        <w:t>af_poor</w:t>
      </w:r>
      <w:proofErr w:type="spellEnd"/>
      <w:proofErr w:type="gramEnd"/>
      <w:r w:rsidRPr="009C1E5B">
        <w:rPr>
          <w:rFonts w:ascii="Courier New" w:hAnsi="Courier New" w:cs="Courier New"/>
          <w:sz w:val="18"/>
          <w:szCs w:val="18"/>
          <w:lang w:val="fr-FR"/>
        </w:rPr>
        <w:t xml:space="preserve"> |         .5   .2236068     -.0747996      1.0748</w:t>
      </w:r>
    </w:p>
    <w:p w14:paraId="38BA70CB" w14:textId="01C5C55C" w:rsidR="009C1E5B" w:rsidRPr="009C1E5B" w:rsidRDefault="009C1E5B" w:rsidP="009C1E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9C1E5B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46B38C6D" w14:textId="77777777" w:rsidR="007D76AE" w:rsidRPr="003F0855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711F19AC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1FA192FD" w14:textId="1EDF9A28" w:rsidR="00B52B84" w:rsidRDefault="00B52B84" w:rsidP="00B52B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 : </w:t>
      </w:r>
    </w:p>
    <w:p w14:paraId="723C650D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. imdp_afi w_1 w_2 w_</w:t>
      </w:r>
      <w:proofErr w:type="gramStart"/>
      <w:r w:rsidRPr="001461B1">
        <w:rPr>
          <w:rFonts w:ascii="Courier New" w:hAnsi="Courier New" w:cs="Courier New"/>
          <w:sz w:val="16"/>
          <w:szCs w:val="16"/>
        </w:rPr>
        <w:t>3 ,</w:t>
      </w:r>
      <w:proofErr w:type="gramEnd"/>
      <w:r w:rsidRPr="001461B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dcut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>(2) pl1(7) pl2(7) pl3(7)</w:t>
      </w:r>
    </w:p>
    <w:p w14:paraId="11FD8BE0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</w:p>
    <w:p w14:paraId="46EBD66F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1461B1">
        <w:rPr>
          <w:rFonts w:ascii="Courier New" w:hAnsi="Courier New" w:cs="Courier New"/>
          <w:sz w:val="14"/>
          <w:szCs w:val="14"/>
        </w:rPr>
        <w:t>Alkire</w:t>
      </w:r>
      <w:proofErr w:type="spellEnd"/>
      <w:r w:rsidRPr="001461B1">
        <w:rPr>
          <w:rFonts w:ascii="Courier New" w:hAnsi="Courier New" w:cs="Courier New"/>
          <w:sz w:val="14"/>
          <w:szCs w:val="14"/>
        </w:rPr>
        <w:t xml:space="preserve"> and Foster (2007) MDP indices</w:t>
      </w:r>
    </w:p>
    <w:p w14:paraId="608E33CB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+---------------------------------------------------------------------------------------------+</w:t>
      </w:r>
    </w:p>
    <w:p w14:paraId="4A65D9EC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|    Group   |     Pop. </w:t>
      </w:r>
      <w:proofErr w:type="spellStart"/>
      <w:proofErr w:type="gramStart"/>
      <w:r w:rsidRPr="001461B1">
        <w:rPr>
          <w:rFonts w:ascii="Courier New" w:hAnsi="Courier New" w:cs="Courier New"/>
          <w:sz w:val="14"/>
          <w:szCs w:val="14"/>
        </w:rPr>
        <w:t>share</w:t>
      </w:r>
      <w:proofErr w:type="spellEnd"/>
      <w:proofErr w:type="gramEnd"/>
      <w:r w:rsidRPr="001461B1">
        <w:rPr>
          <w:rFonts w:ascii="Courier New" w:hAnsi="Courier New" w:cs="Courier New"/>
          <w:sz w:val="14"/>
          <w:szCs w:val="14"/>
        </w:rPr>
        <w:t xml:space="preserve">             H0              M0              M1              M2  |</w:t>
      </w:r>
    </w:p>
    <w:p w14:paraId="40661125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|------------+--------------------------------------------------------------------------------|</w:t>
      </w:r>
    </w:p>
    <w:p w14:paraId="26AC8D30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|Population  |           1.000           0.500           0.389           0.151           0.099|</w:t>
      </w:r>
    </w:p>
    <w:p w14:paraId="44B12E9F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|            |           0.000           0.224           0.181           0.087           0.067|</w:t>
      </w:r>
    </w:p>
    <w:p w14:paraId="5C566ED7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  <w:r w:rsidRPr="001461B1">
        <w:rPr>
          <w:rFonts w:ascii="Courier New" w:hAnsi="Courier New" w:cs="Courier New"/>
          <w:sz w:val="14"/>
          <w:szCs w:val="14"/>
        </w:rPr>
        <w:t xml:space="preserve">  +---------------------------------------------------------------------------------------------+</w:t>
      </w:r>
    </w:p>
    <w:p w14:paraId="7AE70937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4"/>
          <w:szCs w:val="14"/>
        </w:rPr>
      </w:pPr>
    </w:p>
    <w:p w14:paraId="0C597E64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  The relative contribution of dimensions to the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Alkire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and Foster (2007) </w:t>
      </w:r>
    </w:p>
    <w:p w14:paraId="60527C19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  MDP indices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estimated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at population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level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results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in %).</w:t>
      </w:r>
    </w:p>
    <w:p w14:paraId="576FA6A5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+-------------------------------------------------------------+</w:t>
      </w:r>
    </w:p>
    <w:p w14:paraId="7158E06E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|Dimensions  |            M0              M1              M2  |</w:t>
      </w:r>
    </w:p>
    <w:p w14:paraId="79A6C9A7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|------------+------------------------------------------------|</w:t>
      </w:r>
    </w:p>
    <w:p w14:paraId="0E9308E0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|w_1         |           42.86           47.37           40.23|</w:t>
      </w:r>
    </w:p>
    <w:p w14:paraId="39C840EF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            |            5.48           17.81           26.07|</w:t>
      </w:r>
    </w:p>
    <w:p w14:paraId="526FD635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|w_2         |           28.57           10.53            2.30|</w:t>
      </w:r>
    </w:p>
    <w:p w14:paraId="277990BD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            |           11.40            5.90            1.49|</w:t>
      </w:r>
    </w:p>
    <w:p w14:paraId="7DB26232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|w_3         |           28.57           42.11           57.47|</w:t>
      </w:r>
    </w:p>
    <w:p w14:paraId="3F6E1991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|            |           11.40           16.96           25.91|</w:t>
      </w:r>
    </w:p>
    <w:p w14:paraId="7DD79DD3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+-------------------------------------------------------------+</w:t>
      </w:r>
    </w:p>
    <w:p w14:paraId="53CE92CD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</w:p>
    <w:p w14:paraId="36E292B9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1461B1">
        <w:rPr>
          <w:rFonts w:ascii="Courier New" w:hAnsi="Courier New" w:cs="Courier New"/>
          <w:sz w:val="16"/>
          <w:szCs w:val="16"/>
        </w:rPr>
        <w:t>imdp_uhi</w:t>
      </w:r>
      <w:proofErr w:type="spellEnd"/>
      <w:proofErr w:type="gramEnd"/>
      <w:r w:rsidRPr="001461B1">
        <w:rPr>
          <w:rFonts w:ascii="Courier New" w:hAnsi="Courier New" w:cs="Courier New"/>
          <w:sz w:val="16"/>
          <w:szCs w:val="16"/>
        </w:rPr>
        <w:t xml:space="preserve"> w_1 w_2 w_3, pl1(7) pl2(7) pl3(7)</w:t>
      </w:r>
    </w:p>
    <w:p w14:paraId="2D238B4A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</w:p>
    <w:p w14:paraId="47A365AE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  M.D.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Poverty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index </w:t>
      </w:r>
      <w:proofErr w:type="gramStart"/>
      <w:r w:rsidRPr="001461B1">
        <w:rPr>
          <w:rFonts w:ascii="Courier New" w:hAnsi="Courier New" w:cs="Courier New"/>
          <w:sz w:val="16"/>
          <w:szCs w:val="16"/>
        </w:rPr>
        <w:t>:  Union</w:t>
      </w:r>
      <w:proofErr w:type="gramEnd"/>
      <w:r w:rsidRPr="001461B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headcount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index                          </w:t>
      </w:r>
    </w:p>
    <w:p w14:paraId="6280AF35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-----------------------------------------------------------------------------+</w:t>
      </w:r>
    </w:p>
    <w:p w14:paraId="7DCE6CC7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          |      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Estimate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           STE             LB              UB   |</w:t>
      </w:r>
    </w:p>
    <w:p w14:paraId="732FF70A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------------+----------------------------------------------------------------|</w:t>
      </w:r>
    </w:p>
    <w:p w14:paraId="12253871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Population  |           0.833           0.167           0.497           1.169|</w:t>
      </w:r>
    </w:p>
    <w:p w14:paraId="38F2F9A1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-----------------------------------------------------------------------------+</w:t>
      </w:r>
    </w:p>
    <w:p w14:paraId="5C5F6044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</w:p>
    <w:p w14:paraId="51FCF52E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1461B1">
        <w:rPr>
          <w:rFonts w:ascii="Courier New" w:hAnsi="Courier New" w:cs="Courier New"/>
          <w:sz w:val="16"/>
          <w:szCs w:val="16"/>
        </w:rPr>
        <w:t>imdp_ihi</w:t>
      </w:r>
      <w:proofErr w:type="spellEnd"/>
      <w:proofErr w:type="gramEnd"/>
      <w:r w:rsidRPr="001461B1">
        <w:rPr>
          <w:rFonts w:ascii="Courier New" w:hAnsi="Courier New" w:cs="Courier New"/>
          <w:sz w:val="16"/>
          <w:szCs w:val="16"/>
        </w:rPr>
        <w:t xml:space="preserve"> w_1 w_2 w_3, pl1(7) pl2(7) pl3(7)</w:t>
      </w:r>
    </w:p>
    <w:p w14:paraId="7056D5CD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</w:p>
    <w:p w14:paraId="4E550F7C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 xml:space="preserve">    M.D.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Poverty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index </w:t>
      </w:r>
      <w:proofErr w:type="gramStart"/>
      <w:r w:rsidRPr="001461B1">
        <w:rPr>
          <w:rFonts w:ascii="Courier New" w:hAnsi="Courier New" w:cs="Courier New"/>
          <w:sz w:val="16"/>
          <w:szCs w:val="16"/>
        </w:rPr>
        <w:t>:  Intersection</w:t>
      </w:r>
      <w:proofErr w:type="gramEnd"/>
      <w:r w:rsidRPr="001461B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headcount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index                   </w:t>
      </w:r>
    </w:p>
    <w:p w14:paraId="303FE52F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-----------------------------------------------------------------------------+</w:t>
      </w:r>
    </w:p>
    <w:p w14:paraId="1E480D73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lastRenderedPageBreak/>
        <w:t xml:space="preserve">            |       </w:t>
      </w:r>
      <w:proofErr w:type="spellStart"/>
      <w:r w:rsidRPr="001461B1">
        <w:rPr>
          <w:rFonts w:ascii="Courier New" w:hAnsi="Courier New" w:cs="Courier New"/>
          <w:sz w:val="16"/>
          <w:szCs w:val="16"/>
        </w:rPr>
        <w:t>Estimate</w:t>
      </w:r>
      <w:proofErr w:type="spellEnd"/>
      <w:r w:rsidRPr="001461B1">
        <w:rPr>
          <w:rFonts w:ascii="Courier New" w:hAnsi="Courier New" w:cs="Courier New"/>
          <w:sz w:val="16"/>
          <w:szCs w:val="16"/>
        </w:rPr>
        <w:t xml:space="preserve">            STE             LB              UB   |</w:t>
      </w:r>
    </w:p>
    <w:p w14:paraId="4D38B24B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------------+----------------------------------------------------------------|</w:t>
      </w:r>
    </w:p>
    <w:p w14:paraId="131CC5F5" w14:textId="77777777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Population  |           0.167           0.167          -0.169           0.503|</w:t>
      </w:r>
    </w:p>
    <w:p w14:paraId="0374474A" w14:textId="51E31242" w:rsidR="00B52B84" w:rsidRPr="001461B1" w:rsidRDefault="00B52B84" w:rsidP="001461B1">
      <w:pPr>
        <w:spacing w:after="0"/>
        <w:rPr>
          <w:rFonts w:ascii="Courier New" w:hAnsi="Courier New" w:cs="Courier New"/>
          <w:sz w:val="16"/>
          <w:szCs w:val="16"/>
        </w:rPr>
      </w:pPr>
      <w:r w:rsidRPr="001461B1">
        <w:rPr>
          <w:rFonts w:ascii="Courier New" w:hAnsi="Courier New" w:cs="Courier New"/>
          <w:sz w:val="16"/>
          <w:szCs w:val="16"/>
        </w:rPr>
        <w:t>-------------------------------</w:t>
      </w:r>
    </w:p>
    <w:p w14:paraId="1490AC69" w14:textId="77777777" w:rsidR="00B52B84" w:rsidRDefault="00B52B84" w:rsidP="007D76AE">
      <w:pPr>
        <w:pStyle w:val="Paragraphedeliste"/>
        <w:rPr>
          <w:rFonts w:ascii="Times New Roman" w:hAnsi="Times New Roman"/>
        </w:rPr>
      </w:pPr>
    </w:p>
    <w:p w14:paraId="0D32E9FA" w14:textId="77777777" w:rsidR="00B52B84" w:rsidRPr="00D37692" w:rsidRDefault="00B52B84" w:rsidP="007D76AE">
      <w:pPr>
        <w:pStyle w:val="Paragraphedeliste"/>
        <w:rPr>
          <w:rFonts w:ascii="Times New Roman" w:hAnsi="Times New Roman"/>
        </w:rPr>
      </w:pPr>
    </w:p>
    <w:p w14:paraId="2378CF0A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7BBFA366" w14:textId="19E19859" w:rsidR="007D76AE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B431BCC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288E13EA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6D9EB153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7C05BBA1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2FC00B6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18B3E4EA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4861B196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66E6AA65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3A23DBE7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CB80663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AD9B2CC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5CAD03BD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74755C5F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5565AC3C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388D603A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75D0C7D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17B4D7DA" w14:textId="77777777" w:rsidR="000420D8" w:rsidRDefault="000420D8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</w:p>
    <w:p w14:paraId="01EC6EE1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14:paraId="666653BA" w14:textId="77777777"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14:paraId="7EA6E3EE" w14:textId="77777777"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63831EBD" w14:textId="77777777" w:rsidR="007D76AE" w:rsidRPr="00A208C9" w:rsidRDefault="00BC7DB5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83F2D79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6AC05B9D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</w:t>
      </w:r>
      <w:proofErr w:type="gramStart"/>
      <w:r w:rsidRPr="00D668F2">
        <w:rPr>
          <w:rFonts w:ascii="Times New Roman" w:hAnsi="Times New Roman"/>
          <w:i/>
          <w:iCs/>
          <w:lang w:val="fr-FR"/>
        </w:rPr>
        <w:t>et</w:t>
      </w:r>
      <w:proofErr w:type="gramEnd"/>
      <w:r w:rsidRPr="00D668F2">
        <w:rPr>
          <w:rFonts w:ascii="Times New Roman" w:hAnsi="Times New Roman"/>
          <w:i/>
          <w:iCs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0877C03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18AD6119" w14:textId="77777777"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4E72C609" w14:textId="77777777" w:rsidR="007D76AE" w:rsidRPr="000420D8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0" w:name="_Hlk983051"/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</w:t>
      </w:r>
      <w:proofErr w:type="gramStart"/>
      <w:r w:rsidRPr="00243180">
        <w:rPr>
          <w:rFonts w:ascii="Times New Roman" w:hAnsi="Times New Roman"/>
          <w:lang w:val="fr-FR"/>
        </w:rPr>
        <w:t>lorsque</w:t>
      </w:r>
      <w:bookmarkEnd w:id="0"/>
      <w:r w:rsidRPr="00243180">
        <w:rPr>
          <w:rFonts w:ascii="Times New Roman" w:hAnsi="Times New Roman"/>
          <w:lang w:val="fr-F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0FC981C4" w14:textId="42665BC3" w:rsidR="000420D8" w:rsidRDefault="000420D8" w:rsidP="000420D8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7BC14CD9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proofErr w:type="gramStart"/>
      <w:r w:rsidRPr="000420D8">
        <w:rPr>
          <w:rFonts w:ascii="Courier New" w:hAnsi="Courier New" w:cs="Courier New"/>
          <w:sz w:val="16"/>
          <w:szCs w:val="16"/>
          <w:lang w:val="fr-FR"/>
        </w:rPr>
        <w:t>clear</w:t>
      </w:r>
      <w:proofErr w:type="spellEnd"/>
      <w:proofErr w:type="gramEnd"/>
    </w:p>
    <w:p w14:paraId="41AE2C6C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0420D8">
        <w:rPr>
          <w:rFonts w:ascii="Courier New" w:hAnsi="Courier New" w:cs="Courier New"/>
          <w:sz w:val="16"/>
          <w:szCs w:val="16"/>
          <w:lang w:val="fr-FR"/>
        </w:rPr>
        <w:t>set</w:t>
      </w:r>
      <w:proofErr w:type="gramEnd"/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0420D8">
        <w:rPr>
          <w:rFonts w:ascii="Courier New" w:hAnsi="Courier New" w:cs="Courier New"/>
          <w:sz w:val="16"/>
          <w:szCs w:val="16"/>
          <w:lang w:val="fr-FR"/>
        </w:rPr>
        <w:t>obs</w:t>
      </w:r>
      <w:proofErr w:type="spellEnd"/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 6</w:t>
      </w:r>
    </w:p>
    <w:p w14:paraId="51EB145C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0420D8">
        <w:rPr>
          <w:rFonts w:ascii="Courier New" w:hAnsi="Courier New" w:cs="Courier New"/>
          <w:sz w:val="16"/>
          <w:szCs w:val="16"/>
          <w:lang w:val="fr-FR"/>
        </w:rPr>
        <w:t>qui</w:t>
      </w:r>
      <w:proofErr w:type="gramEnd"/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 input str10 Individu w_1 w_2 w_3</w:t>
      </w:r>
    </w:p>
    <w:p w14:paraId="4278E131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"Individu 1" 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2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10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6</w:t>
      </w:r>
    </w:p>
    <w:p w14:paraId="3263F17D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>"Individu 2"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4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6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0</w:t>
      </w:r>
    </w:p>
    <w:p w14:paraId="3F341656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>"Individu 3"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8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8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12</w:t>
      </w:r>
    </w:p>
    <w:p w14:paraId="4C49B77C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"Individu 4" 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6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6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8</w:t>
      </w:r>
    </w:p>
    <w:p w14:paraId="4310EC82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>"Individu 5"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14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10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4</w:t>
      </w:r>
    </w:p>
    <w:p w14:paraId="24242BD3" w14:textId="2644DC10" w:rsidR="007D76AE" w:rsidRDefault="000420D8" w:rsidP="000420D8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0420D8">
        <w:rPr>
          <w:rFonts w:ascii="Courier New" w:hAnsi="Courier New" w:cs="Courier New"/>
          <w:sz w:val="16"/>
          <w:szCs w:val="16"/>
          <w:lang w:val="fr-FR"/>
        </w:rPr>
        <w:t xml:space="preserve">"Individu 6" 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12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8</w:t>
      </w:r>
      <w:r w:rsidRPr="000420D8">
        <w:rPr>
          <w:rFonts w:ascii="Courier New" w:hAnsi="Courier New" w:cs="Courier New"/>
          <w:sz w:val="16"/>
          <w:szCs w:val="16"/>
          <w:lang w:val="fr-FR"/>
        </w:rPr>
        <w:tab/>
        <w:t>6</w:t>
      </w:r>
    </w:p>
    <w:p w14:paraId="3ABB24FC" w14:textId="77777777" w:rsidR="000420D8" w:rsidRPr="000420D8" w:rsidRDefault="000420D8" w:rsidP="000420D8">
      <w:pPr>
        <w:spacing w:after="0" w:line="240" w:lineRule="auto"/>
        <w:jc w:val="both"/>
        <w:rPr>
          <w:rFonts w:ascii="Times New Roman" w:hAnsi="Times New Roman"/>
          <w:lang w:val="fr-FR"/>
        </w:rPr>
      </w:pPr>
    </w:p>
    <w:p w14:paraId="43199651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/*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βi=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>1/3 ou βi=0.33 */</w:t>
      </w:r>
    </w:p>
    <w:p w14:paraId="1BC564D7" w14:textId="47A8702D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g1 = (7-w_1)/w_1</w:t>
      </w:r>
    </w:p>
    <w:p w14:paraId="4B8A78C4" w14:textId="5B1C3C3B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g2 = (7-w_2)/w_2  </w:t>
      </w:r>
    </w:p>
    <w:p w14:paraId="1A47C475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g3 = (7-w_3)/w_3 </w:t>
      </w:r>
    </w:p>
    <w:p w14:paraId="4E487A65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(1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missing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value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generated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67779D4F" w14:textId="4F640FB0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cap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drop pi  // essayez d'abandonner la variable pi</w:t>
      </w:r>
    </w:p>
    <w:p w14:paraId="26E1784C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Times New Roman" w:hAnsi="Times New Roman"/>
          <w:sz w:val="18"/>
          <w:szCs w:val="18"/>
          <w:lang w:val="fr-FR"/>
        </w:rPr>
        <w:t xml:space="preserve">. </w:t>
      </w:r>
      <w:proofErr w:type="spellStart"/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gen</w:t>
      </w:r>
      <w:proofErr w:type="spellEnd"/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pi = (0.33*g1^1+0.33*g2^1+0.33*g3^1)^(1/1)</w:t>
      </w:r>
    </w:p>
    <w:p w14:paraId="0CAE3B96" w14:textId="1A8C07FE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(1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missing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value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generated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1330AF54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replace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pi=0 if g1==0 &amp; g2==0 &amp; g3==0  </w:t>
      </w:r>
    </w:p>
    <w:p w14:paraId="494E3ACE" w14:textId="091B4BC1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(0 real changes made)</w:t>
      </w:r>
    </w:p>
    <w:p w14:paraId="5932CE1F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replace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pi=0 if pi==. </w:t>
      </w:r>
    </w:p>
    <w:p w14:paraId="47116EAD" w14:textId="7735F298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(1 real change made)</w:t>
      </w:r>
    </w:p>
    <w:p w14:paraId="775E13E8" w14:textId="6BA895FF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qui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sum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pi </w:t>
      </w:r>
    </w:p>
    <w:p w14:paraId="636C9B4D" w14:textId="34C65A8B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scalar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MDI_BC =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r(</w:t>
      </w:r>
      <w:proofErr w:type="spellStart"/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>mean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) // Indice Bourguignon et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Chakravarty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14:paraId="588EC432" w14:textId="77777777" w:rsidR="000420D8" w:rsidRPr="000420D8" w:rsidRDefault="000420D8" w:rsidP="000420D8">
      <w:pPr>
        <w:spacing w:after="0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dis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"The MDI_BC Index =" MDI_BC</w:t>
      </w:r>
    </w:p>
    <w:p w14:paraId="72DAD52F" w14:textId="7809893A" w:rsidR="000420D8" w:rsidRPr="00B1020F" w:rsidRDefault="000420D8" w:rsidP="000420D8">
      <w:pPr>
        <w:spacing w:after="0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B1020F">
        <w:rPr>
          <w:rFonts w:ascii="Courier New" w:hAnsi="Courier New" w:cs="Courier New"/>
          <w:b/>
          <w:sz w:val="18"/>
          <w:szCs w:val="18"/>
          <w:lang w:val="fr-FR"/>
        </w:rPr>
        <w:t>The MDI_BC Index =.08158334</w:t>
      </w:r>
    </w:p>
    <w:p w14:paraId="50316515" w14:textId="77777777" w:rsidR="000420D8" w:rsidRPr="00243180" w:rsidRDefault="000420D8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AB20E5A" w14:textId="77777777" w:rsidR="007D76AE" w:rsidRPr="000420D8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14:paraId="3BD8BE5F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imdp_bci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w_1 w_2 w_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3 ,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pl1(7) pl2(7) pl3(7) alpha(1) b(0.33) gamma(1) </w:t>
      </w:r>
    </w:p>
    <w:p w14:paraId="050C2366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3DB6AE36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   M.D.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Poverty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index </w:t>
      </w:r>
      <w:proofErr w:type="gramStart"/>
      <w:r w:rsidRPr="000420D8">
        <w:rPr>
          <w:rFonts w:ascii="Courier New" w:hAnsi="Courier New" w:cs="Courier New"/>
          <w:sz w:val="18"/>
          <w:szCs w:val="18"/>
          <w:lang w:val="fr-FR"/>
        </w:rPr>
        <w:t>:  Bourguignon</w:t>
      </w:r>
      <w:proofErr w:type="gram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and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Chakravarty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(2003)             </w:t>
      </w:r>
    </w:p>
    <w:p w14:paraId="24462343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-----------------------------------------------------------------------------+</w:t>
      </w:r>
    </w:p>
    <w:p w14:paraId="31C38C6B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           |       </w:t>
      </w:r>
      <w:proofErr w:type="spellStart"/>
      <w:r w:rsidRPr="000420D8">
        <w:rPr>
          <w:rFonts w:ascii="Courier New" w:hAnsi="Courier New" w:cs="Courier New"/>
          <w:sz w:val="18"/>
          <w:szCs w:val="18"/>
          <w:lang w:val="fr-FR"/>
        </w:rPr>
        <w:t>Estimate</w:t>
      </w:r>
      <w:proofErr w:type="spellEnd"/>
      <w:r w:rsidRPr="000420D8">
        <w:rPr>
          <w:rFonts w:ascii="Courier New" w:hAnsi="Courier New" w:cs="Courier New"/>
          <w:sz w:val="18"/>
          <w:szCs w:val="18"/>
          <w:lang w:val="fr-FR"/>
        </w:rPr>
        <w:t xml:space="preserve">            STE             LB              UB   |</w:t>
      </w:r>
    </w:p>
    <w:p w14:paraId="35EEBEDC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------------+----------------------------------------------------------------|</w:t>
      </w:r>
    </w:p>
    <w:p w14:paraId="231CDD88" w14:textId="77777777" w:rsidR="000420D8" w:rsidRPr="000420D8" w:rsidRDefault="000420D8" w:rsidP="000420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Population  |           0.071           0.040          -0.010           0.151|</w:t>
      </w:r>
    </w:p>
    <w:p w14:paraId="256B7B8E" w14:textId="77777777" w:rsidR="000420D8" w:rsidRPr="000420D8" w:rsidRDefault="000420D8" w:rsidP="000420D8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0420D8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-----------------------------------------------------------------------------+</w:t>
      </w:r>
    </w:p>
    <w:p w14:paraId="3B3012A2" w14:textId="77777777" w:rsidR="000420D8" w:rsidRPr="000420D8" w:rsidRDefault="000420D8" w:rsidP="000420D8">
      <w:pPr>
        <w:jc w:val="both"/>
        <w:rPr>
          <w:rFonts w:ascii="Times New Roman" w:hAnsi="Times New Roman"/>
          <w:lang w:val="fr-FR"/>
        </w:rPr>
      </w:pPr>
    </w:p>
    <w:p w14:paraId="3BDD5E39" w14:textId="77777777" w:rsidR="007D76AE" w:rsidRPr="00806901" w:rsidRDefault="007D76AE" w:rsidP="007D76AE">
      <w:pPr>
        <w:pStyle w:val="Paragraphedeliste"/>
        <w:rPr>
          <w:rFonts w:ascii="Times New Roman" w:hAnsi="Times New Roman"/>
          <w:iCs/>
          <w:lang w:val="fr-FR"/>
        </w:rPr>
      </w:pPr>
    </w:p>
    <w:p w14:paraId="36748E25" w14:textId="77777777" w:rsidR="007D76AE" w:rsidRPr="00A76D52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806901">
        <w:rPr>
          <w:rFonts w:ascii="Times New Roman" w:hAnsi="Times New Roman"/>
          <w:iCs/>
          <w:lang w:val="fr-FR"/>
        </w:rPr>
        <w:t>nw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_ *) dans lesquelles les individus égalisent leurs dimensions de bien-être (exemple : </w:t>
      </w:r>
      <w:proofErr w:type="spellStart"/>
      <w:r w:rsidRPr="00806901">
        <w:rPr>
          <w:rFonts w:ascii="Times New Roman" w:hAnsi="Times New Roman"/>
          <w:iCs/>
          <w:lang w:val="fr-FR"/>
        </w:rPr>
        <w:t>gen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nw_1 = (w_1+ w_2+w_3)/3) (c'est-à-dire, par exemple, l'individu 1 </w:t>
      </w:r>
      <w:proofErr w:type="spellStart"/>
      <w:r w:rsidRPr="00806901">
        <w:rPr>
          <w:rFonts w:ascii="Times New Roman" w:hAnsi="Times New Roman"/>
          <w:iCs/>
          <w:lang w:val="fr-FR"/>
        </w:rPr>
        <w:t>a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2, 10, 6 dans les trois dimensions respectivement. Après l’égalisation, nous aurons : 6, 6, 6.). Ensuite, en utilisant DASP, </w:t>
      </w:r>
      <w:proofErr w:type="spellStart"/>
      <w:r w:rsidRPr="00806901">
        <w:rPr>
          <w:rFonts w:ascii="Times New Roman" w:hAnsi="Times New Roman"/>
          <w:iCs/>
          <w:lang w:val="fr-FR"/>
        </w:rPr>
        <w:t>réestimez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l’indice BC avec les nouveaux vecteurs du bien-être. Expliquez la direction du changement dans l'indice BC</w:t>
      </w:r>
      <w:r w:rsidRPr="00806901">
        <w:rPr>
          <w:rFonts w:ascii="Times New Roman" w:hAnsi="Times New Roman"/>
          <w:iCs/>
        </w:rPr>
        <w:t>.</w:t>
      </w:r>
    </w:p>
    <w:p w14:paraId="307DE853" w14:textId="3B47C993" w:rsidR="007D76AE" w:rsidRDefault="00CF3858" w:rsidP="007D76AE">
      <w:pPr>
        <w:spacing w:line="259" w:lineRule="auto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R:</w:t>
      </w:r>
    </w:p>
    <w:p w14:paraId="4478819F" w14:textId="4C0CCE7D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. </w:t>
      </w:r>
      <w:proofErr w:type="gramStart"/>
      <w:r w:rsidRPr="00CF3858">
        <w:rPr>
          <w:rFonts w:ascii="Courier New" w:hAnsi="Courier New" w:cs="Courier New"/>
          <w:sz w:val="20"/>
          <w:szCs w:val="20"/>
          <w:lang w:val="en-CA"/>
        </w:rPr>
        <w:t>gen</w:t>
      </w:r>
      <w:proofErr w:type="gram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nw_1 = (w_1+ w_2+w_3)/3 </w:t>
      </w:r>
    </w:p>
    <w:p w14:paraId="5F27C856" w14:textId="225A7332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gen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nw_2 = (w_1+ w_2+w_3)/3</w:t>
      </w:r>
    </w:p>
    <w:p w14:paraId="143D6B74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. </w:t>
      </w:r>
      <w:proofErr w:type="gramStart"/>
      <w:r w:rsidRPr="00CF3858">
        <w:rPr>
          <w:rFonts w:ascii="Courier New" w:hAnsi="Courier New" w:cs="Courier New"/>
          <w:sz w:val="20"/>
          <w:szCs w:val="20"/>
          <w:lang w:val="en-CA"/>
        </w:rPr>
        <w:t>gen</w:t>
      </w:r>
      <w:proofErr w:type="gram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nw_3 = (w_1+ w_2+w_3)/3</w:t>
      </w:r>
    </w:p>
    <w:p w14:paraId="134FFD50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EB59411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. </w:t>
      </w:r>
      <w:proofErr w:type="gramStart"/>
      <w:r w:rsidRPr="00CF3858">
        <w:rPr>
          <w:rFonts w:ascii="Courier New" w:hAnsi="Courier New" w:cs="Courier New"/>
          <w:sz w:val="20"/>
          <w:szCs w:val="20"/>
          <w:lang w:val="en-CA"/>
        </w:rPr>
        <w:t>summarize</w:t>
      </w:r>
      <w:proofErr w:type="gram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CF3858">
        <w:rPr>
          <w:rFonts w:ascii="Courier New" w:hAnsi="Courier New" w:cs="Courier New"/>
          <w:sz w:val="20"/>
          <w:szCs w:val="20"/>
          <w:lang w:val="en-CA"/>
        </w:rPr>
        <w:t>nw</w:t>
      </w:r>
      <w:proofErr w:type="spellEnd"/>
      <w:r w:rsidRPr="00CF3858">
        <w:rPr>
          <w:rFonts w:ascii="Courier New" w:hAnsi="Courier New" w:cs="Courier New"/>
          <w:sz w:val="20"/>
          <w:szCs w:val="20"/>
          <w:lang w:val="en-CA"/>
        </w:rPr>
        <w:t>_*</w:t>
      </w:r>
    </w:p>
    <w:p w14:paraId="16FE3E40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32A6CA48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   Variable |        </w:t>
      </w:r>
      <w:proofErr w:type="spellStart"/>
      <w:r w:rsidRPr="00CF3858">
        <w:rPr>
          <w:rFonts w:ascii="Courier New" w:hAnsi="Courier New" w:cs="Courier New"/>
          <w:sz w:val="20"/>
          <w:szCs w:val="20"/>
          <w:lang w:val="en-CA"/>
        </w:rPr>
        <w:t>Obs</w:t>
      </w:r>
      <w:proofErr w:type="spell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       Mean    Std. Dev.       Min        Max</w:t>
      </w:r>
    </w:p>
    <w:p w14:paraId="43AB0C5D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>-------------+---------------------------------------------------------</w:t>
      </w:r>
    </w:p>
    <w:p w14:paraId="14062E52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       nw_1 |          6    7.222222      2.3633   3.333333   9.333333</w:t>
      </w:r>
    </w:p>
    <w:p w14:paraId="4C2BADCB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       nw_2 |          6    7.222222      2.3633   3.333333   9.333333</w:t>
      </w:r>
    </w:p>
    <w:p w14:paraId="42B732D1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       nw_3 |          6    7.222222      2.3633   3.333333   9.333333</w:t>
      </w:r>
    </w:p>
    <w:p w14:paraId="09254F40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0301FA38" w14:textId="77777777" w:rsid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95A7831" w14:textId="77777777" w:rsidR="00E53520" w:rsidRDefault="00E53520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75DFD20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. </w:t>
      </w:r>
      <w:proofErr w:type="spellStart"/>
      <w:r w:rsidRPr="00CF3858">
        <w:rPr>
          <w:rFonts w:ascii="Courier New" w:hAnsi="Courier New" w:cs="Courier New"/>
          <w:sz w:val="20"/>
          <w:szCs w:val="20"/>
          <w:lang w:val="en-CA"/>
        </w:rPr>
        <w:t>imdp_bci</w:t>
      </w:r>
      <w:proofErr w:type="spell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nw_1 nw_2 nw_</w:t>
      </w:r>
      <w:proofErr w:type="gramStart"/>
      <w:r w:rsidRPr="00CF3858">
        <w:rPr>
          <w:rFonts w:ascii="Courier New" w:hAnsi="Courier New" w:cs="Courier New"/>
          <w:sz w:val="20"/>
          <w:szCs w:val="20"/>
          <w:lang w:val="en-CA"/>
        </w:rPr>
        <w:t>3 ,</w:t>
      </w:r>
      <w:proofErr w:type="gramEnd"/>
      <w:r w:rsidRPr="00CF3858">
        <w:rPr>
          <w:rFonts w:ascii="Courier New" w:hAnsi="Courier New" w:cs="Courier New"/>
          <w:sz w:val="20"/>
          <w:szCs w:val="20"/>
          <w:lang w:val="en-CA"/>
        </w:rPr>
        <w:t xml:space="preserve"> pl1(7) pl2(7) pl3(7) alpha(1) b(0.33) gamma(1)</w:t>
      </w:r>
    </w:p>
    <w:p w14:paraId="6BC49B46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085C6EF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3858">
        <w:rPr>
          <w:rFonts w:ascii="Courier New" w:hAnsi="Courier New" w:cs="Courier New"/>
          <w:sz w:val="18"/>
          <w:szCs w:val="18"/>
          <w:lang w:val="en-CA"/>
        </w:rPr>
        <w:t xml:space="preserve">    M.D. Poverty </w:t>
      </w:r>
      <w:proofErr w:type="gramStart"/>
      <w:r w:rsidRPr="00CF3858">
        <w:rPr>
          <w:rFonts w:ascii="Courier New" w:hAnsi="Courier New" w:cs="Courier New"/>
          <w:sz w:val="18"/>
          <w:szCs w:val="18"/>
          <w:lang w:val="en-CA"/>
        </w:rPr>
        <w:t>index :</w:t>
      </w:r>
      <w:proofErr w:type="gramEnd"/>
      <w:r w:rsidRPr="00CF3858">
        <w:rPr>
          <w:rFonts w:ascii="Courier New" w:hAnsi="Courier New" w:cs="Courier New"/>
          <w:sz w:val="18"/>
          <w:szCs w:val="18"/>
          <w:lang w:val="en-CA"/>
        </w:rPr>
        <w:t xml:space="preserve">  Bourguignon and Chakravarty (2003)             </w:t>
      </w:r>
    </w:p>
    <w:p w14:paraId="572DBE6D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3858">
        <w:rPr>
          <w:rFonts w:ascii="Courier New" w:hAnsi="Courier New" w:cs="Courier New"/>
          <w:sz w:val="18"/>
          <w:szCs w:val="18"/>
          <w:lang w:val="en-CA"/>
        </w:rPr>
        <w:t>-----------------------------------------------------------------------------+</w:t>
      </w:r>
    </w:p>
    <w:p w14:paraId="10EF4254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3858">
        <w:rPr>
          <w:rFonts w:ascii="Courier New" w:hAnsi="Courier New" w:cs="Courier New"/>
          <w:sz w:val="18"/>
          <w:szCs w:val="18"/>
          <w:lang w:val="en-CA"/>
        </w:rPr>
        <w:t xml:space="preserve">            |       Estimate            STE             LB              UB   |</w:t>
      </w:r>
    </w:p>
    <w:p w14:paraId="45D0451E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3858">
        <w:rPr>
          <w:rFonts w:ascii="Courier New" w:hAnsi="Courier New" w:cs="Courier New"/>
          <w:sz w:val="18"/>
          <w:szCs w:val="18"/>
          <w:lang w:val="en-CA"/>
        </w:rPr>
        <w:t>------------+----------------------------------------------------------------|</w:t>
      </w:r>
    </w:p>
    <w:p w14:paraId="61F85701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F3858">
        <w:rPr>
          <w:rFonts w:ascii="Courier New" w:hAnsi="Courier New" w:cs="Courier New"/>
          <w:sz w:val="18"/>
          <w:szCs w:val="18"/>
          <w:lang w:val="en-CA"/>
        </w:rPr>
        <w:t>Population  |</w:t>
      </w:r>
      <w:proofErr w:type="gramEnd"/>
      <w:r w:rsidRPr="00CF3858">
        <w:rPr>
          <w:rFonts w:ascii="Courier New" w:hAnsi="Courier New" w:cs="Courier New"/>
          <w:sz w:val="18"/>
          <w:szCs w:val="18"/>
          <w:lang w:val="en-CA"/>
        </w:rPr>
        <w:t xml:space="preserve">           0.039           0.028          -0.017           0.095|</w:t>
      </w:r>
      <w:bookmarkStart w:id="1" w:name="_GoBack"/>
      <w:bookmarkEnd w:id="1"/>
    </w:p>
    <w:p w14:paraId="07485100" w14:textId="0F2EA9AB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3858">
        <w:rPr>
          <w:rFonts w:ascii="Courier New" w:hAnsi="Courier New" w:cs="Courier New"/>
          <w:sz w:val="18"/>
          <w:szCs w:val="18"/>
          <w:lang w:val="en-CA"/>
        </w:rPr>
        <w:t>-----------------------------------------------------------------------------+</w:t>
      </w:r>
    </w:p>
    <w:p w14:paraId="376C2FAD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C6DE274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E95577B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3249CD45" w14:textId="77777777" w:rsid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931954F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0E39CE8B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AB571FA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DE26898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1D39B2F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DF53F9A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495D595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32F786B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6F2B58B1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6CF66480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37A7969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C90952C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61B7A5A1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FD36E19" w14:textId="77777777" w:rsidR="00BD05C3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D33949D" w14:textId="77777777" w:rsidR="00BD05C3" w:rsidRPr="00CF3858" w:rsidRDefault="00BD05C3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454A3C3" w14:textId="77777777" w:rsidR="00CF3858" w:rsidRPr="00CF3858" w:rsidRDefault="00CF3858" w:rsidP="00CF385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E1B458F" w14:textId="77777777" w:rsidR="00CF3858" w:rsidRPr="00091883" w:rsidRDefault="00CF3858" w:rsidP="007D76AE">
      <w:pPr>
        <w:spacing w:line="259" w:lineRule="auto"/>
        <w:rPr>
          <w:rFonts w:ascii="Times New Roman" w:hAnsi="Times New Roman"/>
          <w:lang w:val="en-CA"/>
        </w:rPr>
      </w:pPr>
    </w:p>
    <w:p w14:paraId="69468B8C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2645A11" w14:textId="77777777" w:rsidR="007D76AE" w:rsidRPr="00D37692" w:rsidRDefault="007D76AE" w:rsidP="007D76AE">
      <w:pPr>
        <w:rPr>
          <w:rFonts w:ascii="Times New Roman" w:hAnsi="Times New Roman"/>
        </w:rPr>
      </w:pPr>
    </w:p>
    <w:p w14:paraId="6EE020B4" w14:textId="77777777"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7539420" w14:textId="77777777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</w:t>
      </w:r>
      <w:proofErr w:type="gramStart"/>
      <w:r w:rsidRPr="0051487F">
        <w:rPr>
          <w:rFonts w:ascii="Times New Roman" w:hAnsi="Times New Roman"/>
          <w:lang w:val="fr-FR"/>
        </w:rPr>
        <w:t>type(</w:t>
      </w:r>
      <w:proofErr w:type="spellStart"/>
      <w:proofErr w:type="gramEnd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41D07274" w14:textId="367EDAE7" w:rsidR="0002512C" w:rsidRDefault="0002512C" w:rsidP="0002512C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4E7C6D46" w14:textId="0C425383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2512C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02512C">
        <w:rPr>
          <w:rFonts w:ascii="Courier New" w:hAnsi="Courier New" w:cs="Courier New"/>
          <w:sz w:val="20"/>
          <w:szCs w:val="20"/>
          <w:lang w:val="fr-FR"/>
        </w:rPr>
        <w:t>preserve</w:t>
      </w:r>
      <w:proofErr w:type="spellEnd"/>
      <w:proofErr w:type="gramEnd"/>
    </w:p>
    <w:p w14:paraId="36B22F3E" w14:textId="66E6C12E" w:rsid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  <w:lang w:val="fr-FR"/>
        </w:rPr>
        <w:t>tab</w:t>
      </w:r>
      <w:proofErr w:type="gramEnd"/>
      <w:r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fr-FR"/>
        </w:rPr>
        <w:t>year</w:t>
      </w:r>
      <w:proofErr w:type="spellEnd"/>
    </w:p>
    <w:p w14:paraId="3D8DE930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6CCB2B12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Survey </w:t>
      </w:r>
      <w:proofErr w:type="spellStart"/>
      <w:r w:rsidRPr="0002512C">
        <w:rPr>
          <w:rFonts w:ascii="Courier New" w:hAnsi="Courier New" w:cs="Courier New"/>
          <w:sz w:val="16"/>
          <w:szCs w:val="16"/>
          <w:lang w:val="fr-FR"/>
        </w:rPr>
        <w:t>year</w:t>
      </w:r>
      <w:proofErr w:type="spellEnd"/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|      </w:t>
      </w:r>
      <w:proofErr w:type="spellStart"/>
      <w:r w:rsidRPr="0002512C">
        <w:rPr>
          <w:rFonts w:ascii="Courier New" w:hAnsi="Courier New" w:cs="Courier New"/>
          <w:sz w:val="16"/>
          <w:szCs w:val="16"/>
          <w:lang w:val="fr-FR"/>
        </w:rPr>
        <w:t>Freq</w:t>
      </w:r>
      <w:proofErr w:type="spellEnd"/>
      <w:r w:rsidRPr="0002512C">
        <w:rPr>
          <w:rFonts w:ascii="Courier New" w:hAnsi="Courier New" w:cs="Courier New"/>
          <w:sz w:val="16"/>
          <w:szCs w:val="16"/>
          <w:lang w:val="fr-FR"/>
        </w:rPr>
        <w:t>.     Percent        Cum.</w:t>
      </w:r>
    </w:p>
    <w:p w14:paraId="494051AB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>------------+-----------------------------------</w:t>
      </w:r>
    </w:p>
    <w:p w14:paraId="4389D7F9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1993 |      8,889        8.89        8.89</w:t>
      </w:r>
    </w:p>
    <w:p w14:paraId="1A2F56E8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1994 |      8,903        8.90       17.79</w:t>
      </w:r>
    </w:p>
    <w:p w14:paraId="2525C7E4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1996 |      9,635        9.63       27.43</w:t>
      </w:r>
    </w:p>
    <w:p w14:paraId="357245DA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1997 |      9,748        9.75       37.17</w:t>
      </w:r>
    </w:p>
    <w:p w14:paraId="7BEE95BB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1998 |      9,879        9.88       47.05</w:t>
      </w:r>
    </w:p>
    <w:p w14:paraId="0AF32976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1999 |      9,025        9.03       56.08</w:t>
      </w:r>
    </w:p>
    <w:p w14:paraId="2D8A5787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2000 |      9,067        9.07       65.15</w:t>
      </w:r>
    </w:p>
    <w:p w14:paraId="2F4CB0B5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2002 |      8,802        8.80       73.95</w:t>
      </w:r>
    </w:p>
    <w:p w14:paraId="2C23E15A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2003 |      8,979        8.98       82.93</w:t>
      </w:r>
    </w:p>
    <w:p w14:paraId="77890C1D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2004 |      8,702        8.70       91.63</w:t>
      </w:r>
    </w:p>
    <w:p w14:paraId="5FA2AD3E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 2005 |      8,371        8.37      100.00</w:t>
      </w:r>
    </w:p>
    <w:p w14:paraId="7EDD1556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>------------+-----------------------------------</w:t>
      </w:r>
    </w:p>
    <w:p w14:paraId="02888114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2512C">
        <w:rPr>
          <w:rFonts w:ascii="Courier New" w:hAnsi="Courier New" w:cs="Courier New"/>
          <w:sz w:val="16"/>
          <w:szCs w:val="16"/>
          <w:lang w:val="fr-FR"/>
        </w:rPr>
        <w:t xml:space="preserve">      Total |    100,000      100.00</w:t>
      </w:r>
    </w:p>
    <w:p w14:paraId="49CC810E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457FD70C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2512C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02512C">
        <w:rPr>
          <w:rFonts w:ascii="Courier New" w:hAnsi="Courier New" w:cs="Courier New"/>
          <w:sz w:val="20"/>
          <w:szCs w:val="20"/>
          <w:lang w:val="fr-FR"/>
        </w:rPr>
        <w:t>keep</w:t>
      </w:r>
      <w:proofErr w:type="spellEnd"/>
      <w:proofErr w:type="gramEnd"/>
      <w:r w:rsidRPr="0002512C">
        <w:rPr>
          <w:rFonts w:ascii="Courier New" w:hAnsi="Courier New" w:cs="Courier New"/>
          <w:sz w:val="20"/>
          <w:szCs w:val="20"/>
          <w:lang w:val="fr-FR"/>
        </w:rPr>
        <w:t xml:space="preserve"> if </w:t>
      </w:r>
      <w:proofErr w:type="spellStart"/>
      <w:r w:rsidRPr="0002512C">
        <w:rPr>
          <w:rFonts w:ascii="Courier New" w:hAnsi="Courier New" w:cs="Courier New"/>
          <w:sz w:val="20"/>
          <w:szCs w:val="20"/>
          <w:lang w:val="fr-FR"/>
        </w:rPr>
        <w:t>year</w:t>
      </w:r>
      <w:proofErr w:type="spellEnd"/>
      <w:r w:rsidRPr="0002512C">
        <w:rPr>
          <w:rFonts w:ascii="Courier New" w:hAnsi="Courier New" w:cs="Courier New"/>
          <w:sz w:val="20"/>
          <w:szCs w:val="20"/>
          <w:lang w:val="fr-FR"/>
        </w:rPr>
        <w:t>==2005</w:t>
      </w:r>
    </w:p>
    <w:p w14:paraId="5469B37C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2512C">
        <w:rPr>
          <w:rFonts w:ascii="Courier New" w:hAnsi="Courier New" w:cs="Courier New"/>
          <w:sz w:val="20"/>
          <w:szCs w:val="20"/>
          <w:lang w:val="fr-FR"/>
        </w:rPr>
        <w:t xml:space="preserve">(91,629 observations </w:t>
      </w:r>
      <w:proofErr w:type="spellStart"/>
      <w:r w:rsidRPr="0002512C">
        <w:rPr>
          <w:rFonts w:ascii="Courier New" w:hAnsi="Courier New" w:cs="Courier New"/>
          <w:sz w:val="20"/>
          <w:szCs w:val="20"/>
          <w:lang w:val="fr-FR"/>
        </w:rPr>
        <w:t>deleted</w:t>
      </w:r>
      <w:proofErr w:type="spellEnd"/>
      <w:r w:rsidRPr="0002512C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76178ADD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003732EE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02512C">
        <w:rPr>
          <w:rFonts w:ascii="Courier New" w:hAnsi="Courier New" w:cs="Courier New"/>
          <w:b/>
          <w:sz w:val="20"/>
          <w:szCs w:val="20"/>
          <w:lang w:val="fr-FR"/>
        </w:rPr>
        <w:t xml:space="preserve">. </w:t>
      </w:r>
      <w:proofErr w:type="spellStart"/>
      <w:r w:rsidRPr="0002512C">
        <w:rPr>
          <w:rFonts w:ascii="Courier New" w:hAnsi="Courier New" w:cs="Courier New"/>
          <w:b/>
          <w:sz w:val="20"/>
          <w:szCs w:val="20"/>
          <w:lang w:val="fr-FR"/>
        </w:rPr>
        <w:t>cnpe</w:t>
      </w:r>
      <w:proofErr w:type="spellEnd"/>
      <w:r w:rsidRPr="0002512C">
        <w:rPr>
          <w:rFonts w:ascii="Courier New" w:hAnsi="Courier New" w:cs="Courier New"/>
          <w:b/>
          <w:sz w:val="20"/>
          <w:szCs w:val="20"/>
          <w:lang w:val="fr-FR"/>
        </w:rPr>
        <w:t xml:space="preserve"> T B N, </w:t>
      </w:r>
      <w:proofErr w:type="spellStart"/>
      <w:r w:rsidRPr="0002512C">
        <w:rPr>
          <w:rFonts w:ascii="Courier New" w:hAnsi="Courier New" w:cs="Courier New"/>
          <w:b/>
          <w:sz w:val="20"/>
          <w:szCs w:val="20"/>
          <w:lang w:val="fr-FR"/>
        </w:rPr>
        <w:t>xvar</w:t>
      </w:r>
      <w:proofErr w:type="spellEnd"/>
      <w:r w:rsidRPr="0002512C">
        <w:rPr>
          <w:rFonts w:ascii="Courier New" w:hAnsi="Courier New" w:cs="Courier New"/>
          <w:b/>
          <w:sz w:val="20"/>
          <w:szCs w:val="20"/>
          <w:lang w:val="fr-FR"/>
        </w:rPr>
        <w:t xml:space="preserve">(X) </w:t>
      </w:r>
      <w:proofErr w:type="gramStart"/>
      <w:r w:rsidRPr="0002512C">
        <w:rPr>
          <w:rFonts w:ascii="Courier New" w:hAnsi="Courier New" w:cs="Courier New"/>
          <w:b/>
          <w:sz w:val="20"/>
          <w:szCs w:val="20"/>
          <w:lang w:val="fr-FR"/>
        </w:rPr>
        <w:t>type(</w:t>
      </w:r>
      <w:proofErr w:type="spellStart"/>
      <w:proofErr w:type="gramEnd"/>
      <w:r w:rsidRPr="0002512C">
        <w:rPr>
          <w:rFonts w:ascii="Courier New" w:hAnsi="Courier New" w:cs="Courier New"/>
          <w:b/>
          <w:sz w:val="20"/>
          <w:szCs w:val="20"/>
          <w:lang w:val="fr-FR"/>
        </w:rPr>
        <w:t>dnp</w:t>
      </w:r>
      <w:proofErr w:type="spellEnd"/>
      <w:r w:rsidRPr="0002512C">
        <w:rPr>
          <w:rFonts w:ascii="Courier New" w:hAnsi="Courier New" w:cs="Courier New"/>
          <w:b/>
          <w:sz w:val="20"/>
          <w:szCs w:val="20"/>
          <w:lang w:val="fr-FR"/>
        </w:rPr>
        <w:t>) min(1000) max(31000)</w:t>
      </w:r>
    </w:p>
    <w:p w14:paraId="60A984A3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6252598D" w14:textId="77777777" w:rsidR="0002512C" w:rsidRPr="0002512C" w:rsidRDefault="0002512C" w:rsidP="00025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2512C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gramStart"/>
      <w:r w:rsidRPr="0002512C">
        <w:rPr>
          <w:rFonts w:ascii="Courier New" w:hAnsi="Courier New" w:cs="Courier New"/>
          <w:sz w:val="20"/>
          <w:szCs w:val="20"/>
          <w:lang w:val="fr-FR"/>
        </w:rPr>
        <w:t>restore</w:t>
      </w:r>
      <w:proofErr w:type="gramEnd"/>
    </w:p>
    <w:p w14:paraId="3BA0B18D" w14:textId="53E7815F" w:rsidR="0002512C" w:rsidRDefault="00E16834" w:rsidP="0002512C">
      <w:pPr>
        <w:jc w:val="both"/>
        <w:rPr>
          <w:rFonts w:ascii="Times New Roman" w:hAnsi="Times New Roman"/>
          <w:lang w:val="fr-FR"/>
        </w:rPr>
      </w:pPr>
      <w:r w:rsidRPr="00E16834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3A743A6F" wp14:editId="056A7875">
            <wp:extent cx="4351867" cy="31649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90" cy="31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AA5C" w14:textId="6A755AAB" w:rsidR="0002512C" w:rsidRPr="0002512C" w:rsidRDefault="0002512C" w:rsidP="0002512C">
      <w:pPr>
        <w:jc w:val="both"/>
        <w:rPr>
          <w:rFonts w:ascii="Times New Roman" w:hAnsi="Times New Roman"/>
          <w:lang w:val="fr-FR"/>
        </w:rPr>
      </w:pPr>
    </w:p>
    <w:p w14:paraId="4C66577B" w14:textId="77777777" w:rsidR="007D76AE" w:rsidRPr="0051487F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36EAF2" w14:textId="77777777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</w:t>
      </w:r>
      <w:proofErr w:type="spellStart"/>
      <w:r w:rsidRPr="003A4B4E">
        <w:rPr>
          <w:rFonts w:ascii="Times New Roman" w:hAnsi="Times New Roman"/>
          <w:lang w:val="fr-FR"/>
        </w:rPr>
        <w:t>redistributif</w:t>
      </w:r>
      <w:proofErr w:type="spellEnd"/>
      <w:r w:rsidRPr="003A4B4E">
        <w:rPr>
          <w:rFonts w:ascii="Times New Roman" w:hAnsi="Times New Roman"/>
          <w:lang w:val="fr-FR"/>
        </w:rPr>
        <w:t xml:space="preserve">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0BF83B81" w14:textId="6B97E69F" w:rsidR="00535049" w:rsidRPr="00535049" w:rsidRDefault="00535049" w:rsidP="0053504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462908FC" w14:textId="6C788A1D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preserve</w:t>
      </w:r>
      <w:proofErr w:type="spellEnd"/>
      <w:proofErr w:type="gramEnd"/>
    </w:p>
    <w:p w14:paraId="2F4A7D42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keep</w:t>
      </w:r>
      <w:proofErr w:type="spellEnd"/>
      <w:proofErr w:type="gramEnd"/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 if </w:t>
      </w:r>
      <w:proofErr w:type="spellStart"/>
      <w:r w:rsidRPr="00423107">
        <w:rPr>
          <w:rFonts w:ascii="Courier New" w:hAnsi="Courier New" w:cs="Courier New"/>
          <w:sz w:val="20"/>
          <w:szCs w:val="20"/>
          <w:lang w:val="fr-FR"/>
        </w:rPr>
        <w:t>year</w:t>
      </w:r>
      <w:proofErr w:type="spellEnd"/>
      <w:r w:rsidRPr="00423107">
        <w:rPr>
          <w:rFonts w:ascii="Courier New" w:hAnsi="Courier New" w:cs="Courier New"/>
          <w:sz w:val="20"/>
          <w:szCs w:val="20"/>
          <w:lang w:val="fr-FR"/>
        </w:rPr>
        <w:t>&gt;=1999</w:t>
      </w:r>
    </w:p>
    <w:p w14:paraId="57B416B4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(47,054 observations </w:t>
      </w:r>
      <w:proofErr w:type="spellStart"/>
      <w:r w:rsidRPr="00423107">
        <w:rPr>
          <w:rFonts w:ascii="Courier New" w:hAnsi="Courier New" w:cs="Courier New"/>
          <w:sz w:val="20"/>
          <w:szCs w:val="20"/>
          <w:lang w:val="fr-FR"/>
        </w:rPr>
        <w:t>deleted</w:t>
      </w:r>
      <w:proofErr w:type="spellEnd"/>
      <w:r w:rsidRPr="00423107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32D7ED67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20BB657B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igini</w:t>
      </w:r>
      <w:proofErr w:type="spellEnd"/>
      <w:proofErr w:type="gramEnd"/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 X N</w:t>
      </w:r>
    </w:p>
    <w:p w14:paraId="5030EA16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7F9135FD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Index            </w:t>
      </w:r>
      <w:proofErr w:type="gramStart"/>
      <w:r w:rsidRPr="00423107">
        <w:rPr>
          <w:rFonts w:ascii="Courier New" w:hAnsi="Courier New" w:cs="Courier New"/>
          <w:sz w:val="16"/>
          <w:szCs w:val="16"/>
          <w:lang w:val="fr-FR"/>
        </w:rPr>
        <w:t>:  Gini</w:t>
      </w:r>
      <w:proofErr w:type="gram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00D12F9D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Sampling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proofErr w:type="gramStart"/>
      <w:r w:rsidRPr="00423107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741C4185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</w:t>
      </w:r>
    </w:p>
    <w:p w14:paraId="7B0A80F4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        Variable   |     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5D01FCC3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-----------------------+----------------------------------------------------------------</w:t>
      </w:r>
    </w:p>
    <w:p w14:paraId="304AA2E0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1: GINI_X              |        0.486642        0.002872        0.481014        0.492271</w:t>
      </w:r>
    </w:p>
    <w:p w14:paraId="3A5743A4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2: GINI_N              |        0.346516        0.002342        0.341926        0.351105</w:t>
      </w:r>
    </w:p>
    <w:p w14:paraId="40CAC35E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</w:t>
      </w:r>
    </w:p>
    <w:p w14:paraId="3DB5D05B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3D9B46DA" w14:textId="31E760EE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. local </w:t>
      </w:r>
      <w:proofErr w:type="spellStart"/>
      <w:r>
        <w:rPr>
          <w:rFonts w:ascii="Courier New" w:hAnsi="Courier New" w:cs="Courier New"/>
          <w:sz w:val="20"/>
          <w:szCs w:val="20"/>
          <w:lang w:val="fr-FR"/>
        </w:rPr>
        <w:t>Gini_X</w:t>
      </w:r>
      <w:proofErr w:type="spellEnd"/>
      <w:r>
        <w:rPr>
          <w:rFonts w:ascii="Courier New" w:hAnsi="Courier New" w:cs="Courier New"/>
          <w:sz w:val="20"/>
          <w:szCs w:val="20"/>
          <w:lang w:val="fr-FR"/>
        </w:rPr>
        <w:t>=el(</w:t>
      </w:r>
      <w:proofErr w:type="gramStart"/>
      <w:r>
        <w:rPr>
          <w:rFonts w:ascii="Courier New" w:hAnsi="Courier New" w:cs="Courier New"/>
          <w:sz w:val="20"/>
          <w:szCs w:val="20"/>
          <w:lang w:val="fr-FR"/>
        </w:rPr>
        <w:t>e(</w:t>
      </w:r>
      <w:proofErr w:type="gramEnd"/>
      <w:r>
        <w:rPr>
          <w:rFonts w:ascii="Courier New" w:hAnsi="Courier New" w:cs="Courier New"/>
          <w:sz w:val="20"/>
          <w:szCs w:val="20"/>
          <w:lang w:val="fr-FR"/>
        </w:rPr>
        <w:t>est),1,1)</w:t>
      </w:r>
    </w:p>
    <w:p w14:paraId="08F9EFE5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local </w:t>
      </w:r>
      <w:proofErr w:type="spellStart"/>
      <w:r w:rsidRPr="00423107">
        <w:rPr>
          <w:rFonts w:ascii="Courier New" w:hAnsi="Courier New" w:cs="Courier New"/>
          <w:sz w:val="20"/>
          <w:szCs w:val="20"/>
          <w:lang w:val="fr-FR"/>
        </w:rPr>
        <w:t>Gini_N</w:t>
      </w:r>
      <w:proofErr w:type="spellEnd"/>
      <w:r w:rsidRPr="00423107">
        <w:rPr>
          <w:rFonts w:ascii="Courier New" w:hAnsi="Courier New" w:cs="Courier New"/>
          <w:sz w:val="20"/>
          <w:szCs w:val="20"/>
          <w:lang w:val="fr-FR"/>
        </w:rPr>
        <w:t>=el(</w:t>
      </w:r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e(</w:t>
      </w:r>
      <w:proofErr w:type="gramEnd"/>
      <w:r w:rsidRPr="00423107">
        <w:rPr>
          <w:rFonts w:ascii="Courier New" w:hAnsi="Courier New" w:cs="Courier New"/>
          <w:sz w:val="20"/>
          <w:szCs w:val="20"/>
          <w:lang w:val="fr-FR"/>
        </w:rPr>
        <w:t>est),2,1)</w:t>
      </w:r>
    </w:p>
    <w:p w14:paraId="7774CE5F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571E1CD4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igini</w:t>
      </w:r>
      <w:proofErr w:type="spellEnd"/>
      <w:proofErr w:type="gramEnd"/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 N, </w:t>
      </w:r>
      <w:proofErr w:type="spellStart"/>
      <w:r w:rsidRPr="00423107">
        <w:rPr>
          <w:rFonts w:ascii="Courier New" w:hAnsi="Courier New" w:cs="Courier New"/>
          <w:sz w:val="20"/>
          <w:szCs w:val="20"/>
          <w:lang w:val="fr-FR"/>
        </w:rPr>
        <w:t>rank</w:t>
      </w:r>
      <w:proofErr w:type="spellEnd"/>
      <w:r w:rsidRPr="00423107">
        <w:rPr>
          <w:rFonts w:ascii="Courier New" w:hAnsi="Courier New" w:cs="Courier New"/>
          <w:sz w:val="20"/>
          <w:szCs w:val="20"/>
          <w:lang w:val="fr-FR"/>
        </w:rPr>
        <w:t>(X)</w:t>
      </w:r>
    </w:p>
    <w:p w14:paraId="3944D6D8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20F2F08A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Index            </w:t>
      </w:r>
      <w:proofErr w:type="gramStart"/>
      <w:r w:rsidRPr="00423107">
        <w:rPr>
          <w:rFonts w:ascii="Courier New" w:hAnsi="Courier New" w:cs="Courier New"/>
          <w:sz w:val="16"/>
          <w:szCs w:val="16"/>
          <w:lang w:val="fr-FR"/>
        </w:rPr>
        <w:t>:  Concentration</w:t>
      </w:r>
      <w:proofErr w:type="gram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2302B055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Ranking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variable </w:t>
      </w:r>
      <w:proofErr w:type="gramStart"/>
      <w:r w:rsidRPr="00423107">
        <w:rPr>
          <w:rFonts w:ascii="Courier New" w:hAnsi="Courier New" w:cs="Courier New"/>
          <w:sz w:val="16"/>
          <w:szCs w:val="16"/>
          <w:lang w:val="fr-FR"/>
        </w:rPr>
        <w:t>:  X</w:t>
      </w:r>
      <w:proofErr w:type="gramEnd"/>
    </w:p>
    <w:p w14:paraId="39336A52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Sampling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proofErr w:type="gramStart"/>
      <w:r w:rsidRPr="00423107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0482A389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</w:t>
      </w:r>
    </w:p>
    <w:p w14:paraId="22C866C9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        Variable   |       </w:t>
      </w:r>
      <w:proofErr w:type="spellStart"/>
      <w:r w:rsidRPr="00423107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423107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7D1BE058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-----------------------+----------------------------------------------------------------</w:t>
      </w:r>
    </w:p>
    <w:p w14:paraId="317A7A12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1: CONC_N              |        0.321973        0.002464        0.317144        0.326803</w:t>
      </w:r>
    </w:p>
    <w:p w14:paraId="42A9BFCF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423107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</w:t>
      </w:r>
    </w:p>
    <w:p w14:paraId="053035AE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6D8D88C3" w14:textId="147E69B3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. local CONC_N=el(</w:t>
      </w:r>
      <w:proofErr w:type="gramStart"/>
      <w:r>
        <w:rPr>
          <w:rFonts w:ascii="Courier New" w:hAnsi="Courier New" w:cs="Courier New"/>
          <w:sz w:val="20"/>
          <w:szCs w:val="20"/>
          <w:lang w:val="fr-FR"/>
        </w:rPr>
        <w:t>e(</w:t>
      </w:r>
      <w:proofErr w:type="gramEnd"/>
      <w:r>
        <w:rPr>
          <w:rFonts w:ascii="Courier New" w:hAnsi="Courier New" w:cs="Courier New"/>
          <w:sz w:val="20"/>
          <w:szCs w:val="20"/>
          <w:lang w:val="fr-FR"/>
        </w:rPr>
        <w:t>est),1,1)</w:t>
      </w:r>
    </w:p>
    <w:p w14:paraId="69C4A456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gram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dis</w:t>
      </w:r>
      <w:proofErr w:type="gram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 xml:space="preserve"> "</w:t>
      </w: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Difference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 xml:space="preserve"> (l’impact </w:t>
      </w: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redistributif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>) = " `</w:t>
      </w: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Gini_X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>' - `</w:t>
      </w: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Gini_N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>'</w:t>
      </w:r>
    </w:p>
    <w:p w14:paraId="37E16F0E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Difference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 xml:space="preserve"> (l’impact </w:t>
      </w:r>
      <w:proofErr w:type="spellStart"/>
      <w:r w:rsidRPr="00423107">
        <w:rPr>
          <w:rFonts w:ascii="Courier New" w:hAnsi="Courier New" w:cs="Courier New"/>
          <w:b/>
          <w:sz w:val="20"/>
          <w:szCs w:val="20"/>
          <w:lang w:val="fr-FR"/>
        </w:rPr>
        <w:t>redistributif</w:t>
      </w:r>
      <w:proofErr w:type="spellEnd"/>
      <w:r w:rsidRPr="00423107">
        <w:rPr>
          <w:rFonts w:ascii="Courier New" w:hAnsi="Courier New" w:cs="Courier New"/>
          <w:b/>
          <w:sz w:val="20"/>
          <w:szCs w:val="20"/>
          <w:lang w:val="fr-FR"/>
        </w:rPr>
        <w:t>) = .14012682</w:t>
      </w:r>
    </w:p>
    <w:p w14:paraId="5E6E3092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444A2BA1" w14:textId="77777777" w:rsidR="00423107" w:rsidRPr="00423107" w:rsidRDefault="00423107" w:rsidP="0042310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23107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gramStart"/>
      <w:r w:rsidRPr="00423107">
        <w:rPr>
          <w:rFonts w:ascii="Courier New" w:hAnsi="Courier New" w:cs="Courier New"/>
          <w:sz w:val="20"/>
          <w:szCs w:val="20"/>
          <w:lang w:val="fr-FR"/>
        </w:rPr>
        <w:t>restore</w:t>
      </w:r>
      <w:proofErr w:type="gramEnd"/>
    </w:p>
    <w:p w14:paraId="74EE88D2" w14:textId="77777777" w:rsidR="0002512C" w:rsidRPr="00E16834" w:rsidRDefault="0002512C" w:rsidP="00E16834">
      <w:pPr>
        <w:jc w:val="both"/>
        <w:rPr>
          <w:rFonts w:ascii="Times New Roman" w:hAnsi="Times New Roman"/>
          <w:lang w:val="fr-FR"/>
        </w:rPr>
      </w:pPr>
    </w:p>
    <w:p w14:paraId="11F543D6" w14:textId="7E03D28D" w:rsidR="0002512C" w:rsidRPr="003A4B4E" w:rsidRDefault="0002512C" w:rsidP="0002512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02512C">
        <w:rPr>
          <w:rFonts w:ascii="Times New Roman" w:hAnsi="Times New Roman"/>
          <w:lang w:val="fr-FR"/>
        </w:rPr>
        <w:t>.</w:t>
      </w:r>
    </w:p>
    <w:p w14:paraId="01509888" w14:textId="49F04BCC" w:rsidR="00535049" w:rsidRDefault="007D76AE" w:rsidP="00535049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 xml:space="preserve">option </w:t>
      </w:r>
      <w:proofErr w:type="spellStart"/>
      <w:proofErr w:type="gramStart"/>
      <w:r w:rsidR="0056725B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proofErr w:type="gramEnd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7DD1D42C" w14:textId="422235C9" w:rsidR="00535049" w:rsidRPr="00535049" w:rsidRDefault="00535049" w:rsidP="0053504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5CAFA83D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EE7B3A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r w:rsidRPr="00EE7B3A">
        <w:rPr>
          <w:rFonts w:ascii="Courier New" w:hAnsi="Courier New" w:cs="Courier New"/>
          <w:sz w:val="20"/>
          <w:szCs w:val="20"/>
          <w:lang w:val="fr-FR"/>
        </w:rPr>
        <w:t>iprog</w:t>
      </w:r>
      <w:proofErr w:type="spellEnd"/>
      <w:r w:rsidRPr="00EE7B3A">
        <w:rPr>
          <w:rFonts w:ascii="Courier New" w:hAnsi="Courier New" w:cs="Courier New"/>
          <w:sz w:val="20"/>
          <w:szCs w:val="20"/>
          <w:lang w:val="fr-FR"/>
        </w:rPr>
        <w:t xml:space="preserve"> T B N, </w:t>
      </w:r>
      <w:proofErr w:type="spellStart"/>
      <w:proofErr w:type="gramStart"/>
      <w:r w:rsidRPr="00EE7B3A">
        <w:rPr>
          <w:rFonts w:ascii="Courier New" w:hAnsi="Courier New" w:cs="Courier New"/>
          <w:sz w:val="20"/>
          <w:szCs w:val="20"/>
          <w:lang w:val="fr-FR"/>
        </w:rPr>
        <w:t>gobs</w:t>
      </w:r>
      <w:proofErr w:type="spellEnd"/>
      <w:r w:rsidRPr="00EE7B3A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EE7B3A">
        <w:rPr>
          <w:rFonts w:ascii="Courier New" w:hAnsi="Courier New" w:cs="Courier New"/>
          <w:sz w:val="20"/>
          <w:szCs w:val="20"/>
          <w:lang w:val="fr-FR"/>
        </w:rPr>
        <w:t>year</w:t>
      </w:r>
      <w:proofErr w:type="spellEnd"/>
      <w:r w:rsidRPr="00EE7B3A">
        <w:rPr>
          <w:rFonts w:ascii="Courier New" w:hAnsi="Courier New" w:cs="Courier New"/>
          <w:sz w:val="20"/>
          <w:szCs w:val="20"/>
          <w:lang w:val="fr-FR"/>
        </w:rPr>
        <w:t xml:space="preserve">) </w:t>
      </w:r>
      <w:proofErr w:type="spellStart"/>
      <w:r w:rsidRPr="00EE7B3A">
        <w:rPr>
          <w:rFonts w:ascii="Courier New" w:hAnsi="Courier New" w:cs="Courier New"/>
          <w:sz w:val="20"/>
          <w:szCs w:val="20"/>
          <w:lang w:val="fr-FR"/>
        </w:rPr>
        <w:t>ginc</w:t>
      </w:r>
      <w:proofErr w:type="spellEnd"/>
      <w:r w:rsidRPr="00EE7B3A">
        <w:rPr>
          <w:rFonts w:ascii="Courier New" w:hAnsi="Courier New" w:cs="Courier New"/>
          <w:sz w:val="20"/>
          <w:szCs w:val="20"/>
          <w:lang w:val="fr-FR"/>
        </w:rPr>
        <w:t xml:space="preserve">(X) </w:t>
      </w:r>
    </w:p>
    <w:p w14:paraId="59D6022D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021E6646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Index                    </w:t>
      </w:r>
      <w:proofErr w:type="gramStart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: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Kakwani</w:t>
      </w:r>
      <w:proofErr w:type="spellEnd"/>
      <w:proofErr w:type="gram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progressivity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63462A73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Gross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income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variable    </w:t>
      </w:r>
      <w:proofErr w:type="gramStart"/>
      <w:r w:rsidRPr="00EE7B3A">
        <w:rPr>
          <w:rFonts w:ascii="Courier New" w:hAnsi="Courier New" w:cs="Courier New"/>
          <w:sz w:val="16"/>
          <w:szCs w:val="16"/>
          <w:lang w:val="fr-FR"/>
        </w:rPr>
        <w:t>:  X</w:t>
      </w:r>
      <w:proofErr w:type="gramEnd"/>
    </w:p>
    <w:p w14:paraId="15D75F44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Sampling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      </w:t>
      </w:r>
      <w:proofErr w:type="gramStart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: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  <w:proofErr w:type="gramEnd"/>
    </w:p>
    <w:p w14:paraId="026E63E3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variable            </w:t>
      </w:r>
      <w:proofErr w:type="gramStart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: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year</w:t>
      </w:r>
      <w:proofErr w:type="spellEnd"/>
      <w:proofErr w:type="gramEnd"/>
    </w:p>
    <w:p w14:paraId="5FFAA712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</w:t>
      </w:r>
    </w:p>
    <w:p w14:paraId="2DE852CE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     </w:t>
      </w:r>
      <w:proofErr w:type="spellStart"/>
      <w:proofErr w:type="gramStart"/>
      <w:r w:rsidRPr="00EE7B3A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proofErr w:type="gram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|       </w:t>
      </w:r>
      <w:proofErr w:type="spellStart"/>
      <w:r w:rsidRPr="00EE7B3A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EE7B3A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44BD7D94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----------------+----------------------------------------------------------------</w:t>
      </w:r>
    </w:p>
    <w:p w14:paraId="34878151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1993            |        0.062263        0.003671        0.055066        0.069460</w:t>
      </w:r>
    </w:p>
    <w:p w14:paraId="4D78BF24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1994            |        0.075501        0.004662        0.066362        0.084640</w:t>
      </w:r>
    </w:p>
    <w:p w14:paraId="2C49A331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1996            |        0.092950        0.003342        0.086399        0.099501</w:t>
      </w:r>
    </w:p>
    <w:p w14:paraId="200663D9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1997            |        0.078263        0.007296        0.063962        0.092564</w:t>
      </w:r>
    </w:p>
    <w:p w14:paraId="30313587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1998            |        0.091924        0.004734        0.082644        0.101203</w:t>
      </w:r>
    </w:p>
    <w:p w14:paraId="6ADF50A2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1999            |        0.111122        0.004040        0.103202        0.119043</w:t>
      </w:r>
    </w:p>
    <w:p w14:paraId="142559D4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2000            |        0.101418        0.004671        0.092262        0.110574</w:t>
      </w:r>
    </w:p>
    <w:p w14:paraId="77F3E0F8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2002            |        0.101175        0.005950        0.089511        0.112839</w:t>
      </w:r>
    </w:p>
    <w:p w14:paraId="620A8AD2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2003            |        0.101950        0.003644        0.094808        0.109093</w:t>
      </w:r>
    </w:p>
    <w:p w14:paraId="497C7687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2004            |        0.110316        0.004828        0.100852        0.119779</w:t>
      </w:r>
    </w:p>
    <w:p w14:paraId="46DBE386" w14:textId="77777777" w:rsidR="00EE7B3A" w:rsidRPr="00EE7B3A" w:rsidRDefault="00EE7B3A" w:rsidP="00EE7B3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2005            |        0.116383        0.003436        0.109647        0.123119</w:t>
      </w:r>
    </w:p>
    <w:p w14:paraId="7CB45448" w14:textId="77777777" w:rsidR="00EE7B3A" w:rsidRPr="00EE7B3A" w:rsidRDefault="00EE7B3A" w:rsidP="00EE7B3A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EE7B3A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</w:t>
      </w:r>
    </w:p>
    <w:p w14:paraId="5041201B" w14:textId="77777777" w:rsidR="00535049" w:rsidRPr="00535049" w:rsidRDefault="00535049" w:rsidP="00535049">
      <w:pPr>
        <w:jc w:val="both"/>
        <w:rPr>
          <w:rFonts w:ascii="Times New Roman" w:hAnsi="Times New Roman"/>
          <w:lang w:val="fr-FR"/>
        </w:rPr>
      </w:pPr>
    </w:p>
    <w:p w14:paraId="0FF5614B" w14:textId="77777777" w:rsidR="007D76AE" w:rsidRPr="003A4B4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3A242A0" w14:textId="77777777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357648B2" w14:textId="584DAC86" w:rsidR="00535049" w:rsidRDefault="003C0832" w:rsidP="0053504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042D498F" w14:textId="77777777" w:rsidR="002114D3" w:rsidRPr="002114D3" w:rsidRDefault="002114D3" w:rsidP="002114D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proofErr w:type="gramStart"/>
      <w:r w:rsidRPr="002114D3">
        <w:rPr>
          <w:rFonts w:ascii="Courier New" w:hAnsi="Courier New" w:cs="Courier New"/>
          <w:sz w:val="20"/>
          <w:szCs w:val="20"/>
          <w:lang w:val="fr-FR"/>
        </w:rPr>
        <w:t>keep</w:t>
      </w:r>
      <w:proofErr w:type="spellEnd"/>
      <w:proofErr w:type="gramEnd"/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 if </w:t>
      </w:r>
      <w:proofErr w:type="spellStart"/>
      <w:r w:rsidRPr="002114D3">
        <w:rPr>
          <w:rFonts w:ascii="Courier New" w:hAnsi="Courier New" w:cs="Courier New"/>
          <w:sz w:val="20"/>
          <w:szCs w:val="20"/>
          <w:lang w:val="fr-FR"/>
        </w:rPr>
        <w:t>year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>==2005</w:t>
      </w:r>
    </w:p>
    <w:p w14:paraId="34E7F4C1" w14:textId="76D06629" w:rsidR="002114D3" w:rsidRPr="002114D3" w:rsidRDefault="002114D3" w:rsidP="002114D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(91,629 observations </w:t>
      </w:r>
      <w:proofErr w:type="spellStart"/>
      <w:r w:rsidRPr="002114D3">
        <w:rPr>
          <w:rFonts w:ascii="Courier New" w:hAnsi="Courier New" w:cs="Courier New"/>
          <w:sz w:val="20"/>
          <w:szCs w:val="20"/>
          <w:lang w:val="fr-FR"/>
        </w:rPr>
        <w:t>deleted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41A55905" w14:textId="77777777" w:rsidR="002114D3" w:rsidRPr="002114D3" w:rsidRDefault="002114D3" w:rsidP="002114D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r w:rsidRPr="002114D3">
        <w:rPr>
          <w:rFonts w:ascii="Courier New" w:hAnsi="Courier New" w:cs="Courier New"/>
          <w:sz w:val="20"/>
          <w:szCs w:val="20"/>
          <w:lang w:val="fr-FR"/>
        </w:rPr>
        <w:t>cprog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 T, </w:t>
      </w:r>
      <w:proofErr w:type="spellStart"/>
      <w:r w:rsidRPr="002114D3">
        <w:rPr>
          <w:rFonts w:ascii="Courier New" w:hAnsi="Courier New" w:cs="Courier New"/>
          <w:sz w:val="20"/>
          <w:szCs w:val="20"/>
          <w:lang w:val="fr-FR"/>
        </w:rPr>
        <w:t>rank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 xml:space="preserve">(X) type(t) </w:t>
      </w:r>
      <w:proofErr w:type="spellStart"/>
      <w:proofErr w:type="gramStart"/>
      <w:r w:rsidRPr="002114D3">
        <w:rPr>
          <w:rFonts w:ascii="Courier New" w:hAnsi="Courier New" w:cs="Courier New"/>
          <w:sz w:val="20"/>
          <w:szCs w:val="20"/>
          <w:lang w:val="fr-FR"/>
        </w:rPr>
        <w:t>appr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2114D3">
        <w:rPr>
          <w:rFonts w:ascii="Courier New" w:hAnsi="Courier New" w:cs="Courier New"/>
          <w:sz w:val="20"/>
          <w:szCs w:val="20"/>
          <w:lang w:val="fr-FR"/>
        </w:rPr>
        <w:t>ir</w:t>
      </w:r>
      <w:proofErr w:type="spellEnd"/>
      <w:r w:rsidRPr="002114D3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36E07CCD" w14:textId="7F54E489" w:rsidR="003C0832" w:rsidRDefault="002114D3" w:rsidP="002114D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2114D3">
        <w:rPr>
          <w:rFonts w:ascii="Courier New" w:hAnsi="Courier New" w:cs="Courier New"/>
          <w:sz w:val="20"/>
          <w:szCs w:val="20"/>
          <w:lang w:val="fr-FR"/>
        </w:rPr>
        <w:t>(8,371 real changes made)</w:t>
      </w:r>
    </w:p>
    <w:p w14:paraId="66B8706F" w14:textId="77777777" w:rsidR="002114D3" w:rsidRDefault="002114D3" w:rsidP="002114D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14:paraId="4CBE35C1" w14:textId="5B0EB2DF" w:rsidR="002114D3" w:rsidRPr="00535049" w:rsidRDefault="002114D3" w:rsidP="002114D3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2114D3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4194BD30" wp14:editId="7C0A03BA">
            <wp:extent cx="3725333" cy="2709332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03" cy="27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DFCD" w14:textId="77777777" w:rsidR="007D76AE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4AE5B4CC" w14:textId="77777777" w:rsidR="002114D3" w:rsidRPr="00E44849" w:rsidRDefault="002114D3" w:rsidP="007D76AE">
      <w:pPr>
        <w:pStyle w:val="Paragraphedeliste"/>
        <w:rPr>
          <w:rFonts w:ascii="Times New Roman" w:hAnsi="Times New Roman"/>
          <w:lang w:val="fr-FR"/>
        </w:rPr>
      </w:pPr>
    </w:p>
    <w:p w14:paraId="24B06FA0" w14:textId="77777777" w:rsidR="007D76AE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52B9FCF7" w14:textId="5AD335DA" w:rsidR="00D735C1" w:rsidRPr="00D735C1" w:rsidRDefault="00D735C1" w:rsidP="00D735C1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 :</w:t>
      </w:r>
    </w:p>
    <w:p w14:paraId="2FAF77CA" w14:textId="10313633" w:rsidR="00D735C1" w:rsidRPr="00D735C1" w:rsidRDefault="00D735C1" w:rsidP="00D735C1">
      <w:pPr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D735C1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r w:rsidRPr="00D735C1">
        <w:rPr>
          <w:rFonts w:ascii="Courier New" w:hAnsi="Courier New" w:cs="Courier New"/>
          <w:sz w:val="20"/>
          <w:szCs w:val="20"/>
          <w:lang w:val="fr-FR"/>
        </w:rPr>
        <w:t>igini</w:t>
      </w:r>
      <w:proofErr w:type="spellEnd"/>
      <w:r w:rsidRPr="00D735C1">
        <w:rPr>
          <w:rFonts w:ascii="Courier New" w:hAnsi="Courier New" w:cs="Courier New"/>
          <w:sz w:val="20"/>
          <w:szCs w:val="20"/>
          <w:lang w:val="fr-FR"/>
        </w:rPr>
        <w:t xml:space="preserve"> X </w:t>
      </w:r>
      <w:r>
        <w:rPr>
          <w:rFonts w:ascii="Courier New" w:hAnsi="Courier New" w:cs="Courier New"/>
          <w:sz w:val="20"/>
          <w:szCs w:val="20"/>
          <w:lang w:val="fr-FR"/>
        </w:rPr>
        <w:t xml:space="preserve">T B N, </w:t>
      </w:r>
      <w:proofErr w:type="spellStart"/>
      <w:r>
        <w:rPr>
          <w:rFonts w:ascii="Courier New" w:hAnsi="Courier New" w:cs="Courier New"/>
          <w:sz w:val="20"/>
          <w:szCs w:val="20"/>
          <w:lang w:val="fr-FR"/>
        </w:rPr>
        <w:t>rank</w:t>
      </w:r>
      <w:proofErr w:type="spellEnd"/>
      <w:r>
        <w:rPr>
          <w:rFonts w:ascii="Courier New" w:hAnsi="Courier New" w:cs="Courier New"/>
          <w:sz w:val="20"/>
          <w:szCs w:val="20"/>
          <w:lang w:val="fr-FR"/>
        </w:rPr>
        <w:t xml:space="preserve">(X)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r-FR"/>
        </w:rPr>
        <w:t>hgroup</w:t>
      </w:r>
      <w:proofErr w:type="spellEnd"/>
      <w:r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fr-FR"/>
        </w:rPr>
        <w:t xml:space="preserve">province) </w:t>
      </w:r>
    </w:p>
    <w:p w14:paraId="79934DA1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Index         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:  Concentration</w:t>
      </w:r>
      <w:proofErr w:type="gram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index</w:t>
      </w:r>
    </w:p>
    <w:p w14:paraId="2316241C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Ranking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variable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:  X</w:t>
      </w:r>
      <w:proofErr w:type="gramEnd"/>
    </w:p>
    <w:p w14:paraId="2373FB26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Sampling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weight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:</w:t>
      </w:r>
      <w:proofErr w:type="gram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sweight</w:t>
      </w:r>
      <w:proofErr w:type="spellEnd"/>
    </w:p>
    <w:p w14:paraId="3376A464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Group variable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:  province</w:t>
      </w:r>
      <w:proofErr w:type="gramEnd"/>
    </w:p>
    <w:p w14:paraId="698D6405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-----------------------------------------------------------------------------------------------------</w:t>
      </w:r>
    </w:p>
    <w:p w14:paraId="70430FE5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        Group   |   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Estimate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STE             LB              UB  </w:t>
      </w:r>
    </w:p>
    <w:p w14:paraId="57C5BC9A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------------------------------------+----------------------------------------------------------------</w:t>
      </w:r>
    </w:p>
    <w:p w14:paraId="57E135E3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1: Newfoundland                     |        0.533103        0.019245        0.495378        0.570827</w:t>
      </w:r>
    </w:p>
    <w:p w14:paraId="75DD2C6A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2: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Prince_Edward_Island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|        0.467947        0.023090        0.422685        0.513209</w:t>
      </w:r>
    </w:p>
    <w:p w14:paraId="40FDCE60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3: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Nova_Scotia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  |        0.468179        0.015198        0.438388        0.497970</w:t>
      </w:r>
    </w:p>
    <w:p w14:paraId="63E31A0E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4: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New_Brunswick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|        0.485450        0.015423        0.455217        0.515683</w:t>
      </w:r>
    </w:p>
    <w:p w14:paraId="1A6B7B7B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5: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Quebec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       |        0.483602        0.010664        0.462698        0.504506</w:t>
      </w:r>
    </w:p>
    <w:p w14:paraId="286CE2D8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6: Ontario                          |        0.492215        0.012131        0.468435        0.515995</w:t>
      </w:r>
    </w:p>
    <w:p w14:paraId="7447450B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7: Manitoba                         |        0.433638        0.017397        0.399535        0.467741</w:t>
      </w:r>
    </w:p>
    <w:p w14:paraId="6D30A942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8: Saskatchewan                     |        0.492331        0.013846        0.465190        0.519471</w:t>
      </w:r>
    </w:p>
    <w:p w14:paraId="7EDA4953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9: Alberta                          |        0.468567        0.016590        0.436047        0.501088</w:t>
      </w:r>
    </w:p>
    <w:p w14:paraId="173BFB34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10: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British_Columbia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|        0.476863        0.013235        0.450919        0.502807</w:t>
      </w:r>
    </w:p>
    <w:p w14:paraId="7320ABB7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------------------------------------+----------------------------------------------------------------</w:t>
      </w:r>
    </w:p>
    <w:p w14:paraId="476883AA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Population                          |        0.488665        0.006304        0.476308        0.501021</w:t>
      </w:r>
    </w:p>
    <w:p w14:paraId="0F8FF816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-----------------------------------------------------------------------------------------------------</w:t>
      </w:r>
    </w:p>
    <w:p w14:paraId="67B106B0" w14:textId="77777777" w:rsidR="00D735C1" w:rsidRDefault="00D735C1" w:rsidP="00D735C1">
      <w:pPr>
        <w:jc w:val="both"/>
        <w:rPr>
          <w:rFonts w:ascii="Times New Roman" w:hAnsi="Times New Roman"/>
          <w:lang w:val="fr-FR"/>
        </w:rPr>
      </w:pPr>
    </w:p>
    <w:p w14:paraId="0FC53E0F" w14:textId="77777777" w:rsidR="00D735C1" w:rsidRPr="00D735C1" w:rsidRDefault="00D735C1" w:rsidP="00D735C1">
      <w:pPr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D735C1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r w:rsidRPr="00D735C1">
        <w:rPr>
          <w:rFonts w:ascii="Courier New" w:hAnsi="Courier New" w:cs="Courier New"/>
          <w:sz w:val="20"/>
          <w:szCs w:val="20"/>
          <w:lang w:val="fr-FR"/>
        </w:rPr>
        <w:t>iprog</w:t>
      </w:r>
      <w:proofErr w:type="spellEnd"/>
      <w:r w:rsidRPr="00D735C1">
        <w:rPr>
          <w:rFonts w:ascii="Courier New" w:hAnsi="Courier New" w:cs="Courier New"/>
          <w:sz w:val="20"/>
          <w:szCs w:val="20"/>
          <w:lang w:val="fr-FR"/>
        </w:rPr>
        <w:t xml:space="preserve"> T B N, </w:t>
      </w:r>
      <w:proofErr w:type="spellStart"/>
      <w:proofErr w:type="gramStart"/>
      <w:r w:rsidRPr="00D735C1">
        <w:rPr>
          <w:rFonts w:ascii="Courier New" w:hAnsi="Courier New" w:cs="Courier New"/>
          <w:sz w:val="20"/>
          <w:szCs w:val="20"/>
          <w:lang w:val="fr-FR"/>
        </w:rPr>
        <w:t>gobs</w:t>
      </w:r>
      <w:proofErr w:type="spellEnd"/>
      <w:r w:rsidRPr="00D735C1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D735C1">
        <w:rPr>
          <w:rFonts w:ascii="Courier New" w:hAnsi="Courier New" w:cs="Courier New"/>
          <w:sz w:val="20"/>
          <w:szCs w:val="20"/>
          <w:lang w:val="fr-FR"/>
        </w:rPr>
        <w:t xml:space="preserve">province) </w:t>
      </w:r>
      <w:proofErr w:type="spellStart"/>
      <w:r w:rsidRPr="00D735C1">
        <w:rPr>
          <w:rFonts w:ascii="Courier New" w:hAnsi="Courier New" w:cs="Courier New"/>
          <w:sz w:val="20"/>
          <w:szCs w:val="20"/>
          <w:lang w:val="fr-FR"/>
        </w:rPr>
        <w:t>ginc</w:t>
      </w:r>
      <w:proofErr w:type="spellEnd"/>
      <w:r w:rsidRPr="00D735C1">
        <w:rPr>
          <w:rFonts w:ascii="Courier New" w:hAnsi="Courier New" w:cs="Courier New"/>
          <w:sz w:val="20"/>
          <w:szCs w:val="20"/>
          <w:lang w:val="fr-FR"/>
        </w:rPr>
        <w:t>(X)</w:t>
      </w:r>
    </w:p>
    <w:p w14:paraId="1CEA9207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6DF0E271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Index                 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: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Kakwani</w:t>
      </w:r>
      <w:proofErr w:type="spellEnd"/>
      <w:proofErr w:type="gram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progressivity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index</w:t>
      </w:r>
    </w:p>
    <w:p w14:paraId="4D2C0954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Gross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income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variable 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:  X</w:t>
      </w:r>
      <w:proofErr w:type="gramEnd"/>
    </w:p>
    <w:p w14:paraId="2D6EB428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Sampling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weight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: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sweight</w:t>
      </w:r>
      <w:proofErr w:type="spellEnd"/>
      <w:proofErr w:type="gramEnd"/>
    </w:p>
    <w:p w14:paraId="0B0237CE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gobs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variable            </w:t>
      </w:r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:  province</w:t>
      </w:r>
      <w:proofErr w:type="gramEnd"/>
    </w:p>
    <w:p w14:paraId="6F238212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</w:t>
      </w:r>
    </w:p>
    <w:p w14:paraId="4041DB22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 </w:t>
      </w:r>
      <w:proofErr w:type="spellStart"/>
      <w:proofErr w:type="gramStart"/>
      <w:r w:rsidRPr="00D735C1">
        <w:rPr>
          <w:rFonts w:ascii="Courier New" w:hAnsi="Courier New" w:cs="Courier New"/>
          <w:sz w:val="14"/>
          <w:szCs w:val="14"/>
          <w:lang w:val="fr-FR"/>
        </w:rPr>
        <w:t>gobs</w:t>
      </w:r>
      <w:proofErr w:type="spellEnd"/>
      <w:proofErr w:type="gram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|       </w:t>
      </w: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Estimate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STE             LB              UB  </w:t>
      </w:r>
    </w:p>
    <w:p w14:paraId="39808516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----------------------------+----------------------------------------------------------------</w:t>
      </w:r>
    </w:p>
    <w:p w14:paraId="127E7FC0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Newfoundland                |        0.101000        0.008899        0.083497        0.118502</w:t>
      </w:r>
    </w:p>
    <w:p w14:paraId="19F7ABAA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Prince_Edward_Island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|        0.088891        0.010181        0.068829        0.108952</w:t>
      </w:r>
    </w:p>
    <w:p w14:paraId="4D81541A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Nova_Scotia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|        0.098533        0.008063        0.082694        0.114372</w:t>
      </w:r>
    </w:p>
    <w:p w14:paraId="75843DE3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New_Brunswick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|        0.092639        0.010641        0.071729        0.113548</w:t>
      </w:r>
    </w:p>
    <w:p w14:paraId="6D472280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Quebec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          |        0.120658        0.006110        0.108675        0.132642</w:t>
      </w:r>
    </w:p>
    <w:p w14:paraId="5D037E36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Ontario                     |        0.119583        0.005675        0.108455        0.130711</w:t>
      </w:r>
    </w:p>
    <w:p w14:paraId="6A0DC53E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Manitoba                    |        0.092310        0.008524        0.075569        0.109052</w:t>
      </w:r>
    </w:p>
    <w:p w14:paraId="2D54BD62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lastRenderedPageBreak/>
        <w:t>Saskatchewan                |        0.100067        0.006850        0.086616        0.113517</w:t>
      </w:r>
    </w:p>
    <w:p w14:paraId="26F2149F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Alberta                     |        0.129593        0.010824        0.108347        0.150839</w:t>
      </w:r>
    </w:p>
    <w:p w14:paraId="300DDE32" w14:textId="77777777" w:rsidR="00D735C1" w:rsidRP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spellStart"/>
      <w:r w:rsidRPr="00D735C1">
        <w:rPr>
          <w:rFonts w:ascii="Courier New" w:hAnsi="Courier New" w:cs="Courier New"/>
          <w:sz w:val="14"/>
          <w:szCs w:val="14"/>
          <w:lang w:val="fr-FR"/>
        </w:rPr>
        <w:t>British_Columbia</w:t>
      </w:r>
      <w:proofErr w:type="spellEnd"/>
      <w:r w:rsidRPr="00D735C1">
        <w:rPr>
          <w:rFonts w:ascii="Courier New" w:hAnsi="Courier New" w:cs="Courier New"/>
          <w:sz w:val="14"/>
          <w:szCs w:val="14"/>
          <w:lang w:val="fr-FR"/>
        </w:rPr>
        <w:t xml:space="preserve">            |        0.134315        0.009518        0.115631        0.152999</w:t>
      </w:r>
    </w:p>
    <w:p w14:paraId="73C5CC2D" w14:textId="242C4B7E" w:rsidR="00D735C1" w:rsidRDefault="00D735C1" w:rsidP="00D735C1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735C1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</w:t>
      </w:r>
    </w:p>
    <w:p w14:paraId="32B1FB33" w14:textId="77777777" w:rsidR="00D735C1" w:rsidRDefault="00D735C1" w:rsidP="00D735C1">
      <w:pPr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7C78A7D0" w14:textId="20F949B8" w:rsidR="00D735C1" w:rsidRDefault="00D735C1" w:rsidP="00D735C1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L'inégalité était</w:t>
      </w:r>
      <w:r w:rsidRPr="00D735C1">
        <w:rPr>
          <w:rFonts w:ascii="Times New Roman" w:hAnsi="Times New Roman"/>
          <w:lang w:val="fr-FR"/>
        </w:rPr>
        <w:t xml:space="preserve"> la plus élevée en 2005 </w:t>
      </w:r>
      <w:r w:rsidR="00734238">
        <w:rPr>
          <w:rFonts w:ascii="Times New Roman" w:hAnsi="Times New Roman"/>
          <w:lang w:val="fr-FR"/>
        </w:rPr>
        <w:t>dans la province de</w:t>
      </w:r>
      <w:r>
        <w:rPr>
          <w:rFonts w:ascii="Times New Roman" w:hAnsi="Times New Roman"/>
          <w:lang w:val="fr-FR"/>
        </w:rPr>
        <w:t xml:space="preserve"> </w:t>
      </w:r>
      <w:r w:rsidRPr="00D735C1">
        <w:rPr>
          <w:rFonts w:ascii="Times New Roman" w:hAnsi="Times New Roman"/>
          <w:lang w:val="fr-FR"/>
        </w:rPr>
        <w:t>N</w:t>
      </w:r>
      <w:r>
        <w:rPr>
          <w:rFonts w:ascii="Times New Roman" w:hAnsi="Times New Roman"/>
          <w:lang w:val="fr-FR"/>
        </w:rPr>
        <w:t xml:space="preserve">ewfoundland. </w:t>
      </w:r>
    </w:p>
    <w:p w14:paraId="0A74C52C" w14:textId="2AB31720" w:rsidR="00D735C1" w:rsidRPr="00D735C1" w:rsidRDefault="00734238" w:rsidP="00D735C1">
      <w:pPr>
        <w:jc w:val="both"/>
        <w:rPr>
          <w:rFonts w:ascii="Times New Roman" w:hAnsi="Times New Roman"/>
          <w:lang w:val="fr-FR"/>
        </w:rPr>
      </w:pPr>
      <w:r w:rsidRPr="00D735C1">
        <w:rPr>
          <w:rFonts w:ascii="Times New Roman" w:hAnsi="Times New Roman"/>
          <w:lang w:val="fr-FR"/>
        </w:rPr>
        <w:t>L’indice</w:t>
      </w:r>
      <w:r w:rsidR="00D735C1" w:rsidRPr="00D735C1">
        <w:rPr>
          <w:rFonts w:ascii="Times New Roman" w:hAnsi="Times New Roman"/>
          <w:lang w:val="fr-FR"/>
        </w:rPr>
        <w:t xml:space="preserve"> de progressivité fiscale de </w:t>
      </w:r>
      <w:proofErr w:type="spellStart"/>
      <w:r w:rsidR="00D735C1" w:rsidRPr="00D735C1">
        <w:rPr>
          <w:rFonts w:ascii="Times New Roman" w:hAnsi="Times New Roman"/>
          <w:lang w:val="fr-FR"/>
        </w:rPr>
        <w:t>Kakwani</w:t>
      </w:r>
      <w:proofErr w:type="spellEnd"/>
      <w:r w:rsidR="00D735C1" w:rsidRPr="00D735C1">
        <w:rPr>
          <w:rFonts w:ascii="Times New Roman" w:hAnsi="Times New Roman"/>
          <w:lang w:val="fr-FR"/>
        </w:rPr>
        <w:t xml:space="preserve"> était le plus élevé </w:t>
      </w:r>
      <w:r>
        <w:rPr>
          <w:rFonts w:ascii="Times New Roman" w:hAnsi="Times New Roman"/>
          <w:lang w:val="fr-FR"/>
        </w:rPr>
        <w:t>en</w:t>
      </w:r>
      <w:r w:rsidR="00D735C1" w:rsidRPr="00D735C1">
        <w:rPr>
          <w:rFonts w:ascii="Times New Roman" w:hAnsi="Times New Roman"/>
          <w:lang w:val="fr-FR"/>
        </w:rPr>
        <w:t xml:space="preserve"> 2005 </w:t>
      </w:r>
      <w:r>
        <w:rPr>
          <w:rFonts w:ascii="Times New Roman" w:hAnsi="Times New Roman"/>
          <w:lang w:val="fr-FR"/>
        </w:rPr>
        <w:t xml:space="preserve">dans la province de </w:t>
      </w:r>
      <w:proofErr w:type="spellStart"/>
      <w:r w:rsidRPr="00734238">
        <w:rPr>
          <w:rFonts w:ascii="Times New Roman" w:hAnsi="Times New Roman"/>
          <w:lang w:val="fr-FR"/>
        </w:rPr>
        <w:t>British_Columbia</w:t>
      </w:r>
      <w:proofErr w:type="spellEnd"/>
    </w:p>
    <w:p w14:paraId="0E22D4D3" w14:textId="086AF63A" w:rsidR="00D735C1" w:rsidRPr="00D735C1" w:rsidRDefault="00D735C1" w:rsidP="00D735C1">
      <w:pPr>
        <w:tabs>
          <w:tab w:val="left" w:pos="1200"/>
        </w:tabs>
        <w:rPr>
          <w:rFonts w:ascii="Courier New" w:hAnsi="Courier New" w:cs="Courier New"/>
          <w:sz w:val="14"/>
          <w:szCs w:val="14"/>
          <w:lang w:val="fr-FR"/>
        </w:rPr>
      </w:pPr>
    </w:p>
    <w:sectPr w:rsidR="00D735C1" w:rsidRPr="00D735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2512C"/>
    <w:rsid w:val="000420D8"/>
    <w:rsid w:val="00053349"/>
    <w:rsid w:val="00091883"/>
    <w:rsid w:val="000B0428"/>
    <w:rsid w:val="001461B1"/>
    <w:rsid w:val="00192D2D"/>
    <w:rsid w:val="002114D3"/>
    <w:rsid w:val="002750CB"/>
    <w:rsid w:val="002F1F97"/>
    <w:rsid w:val="00322917"/>
    <w:rsid w:val="0039536B"/>
    <w:rsid w:val="003C0832"/>
    <w:rsid w:val="00423107"/>
    <w:rsid w:val="004B26F1"/>
    <w:rsid w:val="00535049"/>
    <w:rsid w:val="0056725B"/>
    <w:rsid w:val="005F655C"/>
    <w:rsid w:val="00614C2F"/>
    <w:rsid w:val="006651CF"/>
    <w:rsid w:val="00692904"/>
    <w:rsid w:val="00734238"/>
    <w:rsid w:val="007D76AE"/>
    <w:rsid w:val="008B14A7"/>
    <w:rsid w:val="00920285"/>
    <w:rsid w:val="009C1E5B"/>
    <w:rsid w:val="00A76D52"/>
    <w:rsid w:val="00AE4AFA"/>
    <w:rsid w:val="00B1020F"/>
    <w:rsid w:val="00B52B84"/>
    <w:rsid w:val="00B94519"/>
    <w:rsid w:val="00BC7DB5"/>
    <w:rsid w:val="00BD05C3"/>
    <w:rsid w:val="00BD113B"/>
    <w:rsid w:val="00C607B3"/>
    <w:rsid w:val="00CF3858"/>
    <w:rsid w:val="00D735C1"/>
    <w:rsid w:val="00DA07A7"/>
    <w:rsid w:val="00E16834"/>
    <w:rsid w:val="00E455F8"/>
    <w:rsid w:val="00E53520"/>
    <w:rsid w:val="00EE7B3A"/>
    <w:rsid w:val="00F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C9AF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2972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Sonia L.</cp:lastModifiedBy>
  <cp:revision>19</cp:revision>
  <dcterms:created xsi:type="dcterms:W3CDTF">2021-04-13T15:47:00Z</dcterms:created>
  <dcterms:modified xsi:type="dcterms:W3CDTF">2021-04-15T22:16:00Z</dcterms:modified>
</cp:coreProperties>
</file>