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client(file:///Users/shubhamr/Downloads/rl-selenium-web/./src/test/java/resources/featurefiles/aaajobposting/AADataSetup.feature:53)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enter job title "Drummer"[SKIPPED]&lt;---]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preview button[SKIPPED]&lt;---]
</w:t>
        <w:br/>
      </w:r>
    </w:p>
    <w:p>
      <w:r>
        <w:t xml:space="preserve">[---&gt;Step 10: I click on post job button[SKIPPED]&lt;---]
</w:t>
        <w:br/>
      </w:r>
    </w:p>
    <w:p>
      <w:r>
        <w:t xml:space="preserve">[---&gt;Step 11: I click on post job submit button[SKIPPED]&lt;---]
</w:t>
        <w:br/>
      </w:r>
    </w:p>
    <w:p>
      <w:r>
        <w:t xml:space="preserve">[---&gt;Step 12: I should be able to see in browser URL "Client Jobs New Job Posted"[SKIPPED]&lt;---]
</w:t>
        <w:br/>
      </w:r>
    </w:p>
    <w:p>
      <w:r>
        <w:t xml:space="preserve">[---&gt;Step 13: I should see text "Job Posted Successfully!"[SKIPPED]&lt;---]
</w:t>
        <w:br/>
      </w:r>
    </w:p>
    <w:p>
      <w:r>
        <w:t xml:space="preserve">[---&gt;Step 14: I logout the client[SKIPPED]&lt;---]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2022-12-13T15:23:01Z</dcterms:created>
  <dc:creator>Apache POI</dc:creator>
</cp:coreProperties>
</file>