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034C" w:rsidRDefault="005C034C">
      <w:pPr>
        <w:rPr>
          <w:rFonts w:ascii="Courier New" w:eastAsia="Times New Roman" w:hAnsi="Courier New" w:cs="Courier New"/>
          <w:color w:val="0D0D0D"/>
          <w:sz w:val="24"/>
          <w:szCs w:val="24"/>
          <w:shd w:val="clear" w:color="auto" w:fill="FCFCFC"/>
        </w:rPr>
      </w:pPr>
      <w:r>
        <w:rPr>
          <w:rFonts w:ascii="Courier New" w:eastAsia="Times New Roman" w:hAnsi="Courier New" w:cs="Courier New"/>
          <w:color w:val="0D0D0D"/>
          <w:sz w:val="24"/>
          <w:szCs w:val="24"/>
          <w:shd w:val="clear" w:color="auto" w:fill="FCFCFC"/>
        </w:rPr>
        <w:br w:type="page"/>
      </w:r>
    </w:p>
    <w:p w:rsidR="009D7501" w:rsidRDefault="009D7501" w:rsidP="009D7501">
      <w:pPr>
        <w:spacing w:after="0" w:line="240" w:lineRule="auto"/>
        <w:rPr>
          <w:rFonts w:ascii="Courier New" w:eastAsia="Times New Roman" w:hAnsi="Courier New" w:cs="Courier New"/>
          <w:color w:val="0D0D0D"/>
          <w:sz w:val="24"/>
          <w:szCs w:val="24"/>
          <w:shd w:val="clear" w:color="auto" w:fill="FCFCFC"/>
        </w:rPr>
      </w:pPr>
    </w:p>
    <w:p w:rsidR="009D7501" w:rsidRPr="009D7501" w:rsidRDefault="009D7501" w:rsidP="009D7501">
      <w:pPr>
        <w:rPr>
          <w:rFonts w:ascii="Courier New" w:eastAsia="Times New Roman" w:hAnsi="Courier New" w:cs="Courier New"/>
          <w:sz w:val="24"/>
          <w:szCs w:val="24"/>
        </w:rPr>
      </w:pPr>
    </w:p>
    <w:p w:rsidR="009D7501" w:rsidRPr="009D7501" w:rsidRDefault="009D7501" w:rsidP="009D7501">
      <w:pPr>
        <w:rPr>
          <w:rFonts w:ascii="Courier New" w:eastAsia="Times New Roman" w:hAnsi="Courier New" w:cs="Courier New"/>
          <w:sz w:val="24"/>
          <w:szCs w:val="24"/>
        </w:rPr>
      </w:pPr>
    </w:p>
    <w:p w:rsidR="009D7501" w:rsidRPr="009D7501" w:rsidRDefault="009D7501" w:rsidP="009D7501">
      <w:pPr>
        <w:rPr>
          <w:rFonts w:ascii="Courier New" w:eastAsia="Times New Roman" w:hAnsi="Courier New" w:cs="Courier New"/>
          <w:sz w:val="24"/>
          <w:szCs w:val="24"/>
        </w:rPr>
      </w:pPr>
    </w:p>
    <w:p w:rsidR="009D7501" w:rsidRDefault="009D7501" w:rsidP="009D7501">
      <w:pPr>
        <w:tabs>
          <w:tab w:val="left" w:pos="3285"/>
        </w:tabs>
        <w:rPr>
          <w:rFonts w:ascii="Courier New" w:eastAsia="Times New Roman" w:hAnsi="Courier New" w:cs="Courier New"/>
          <w:sz w:val="24"/>
          <w:szCs w:val="24"/>
        </w:rPr>
      </w:pPr>
      <w:r>
        <w:rPr>
          <w:rFonts w:ascii="Courier New" w:eastAsia="Times New Roman" w:hAnsi="Courier New" w:cs="Courier New"/>
          <w:sz w:val="24"/>
          <w:szCs w:val="24"/>
        </w:rPr>
        <w:t xml:space="preserve">           </w:t>
      </w:r>
    </w:p>
    <w:p w:rsidR="005C034C" w:rsidRDefault="008A6A87" w:rsidP="009D7501">
      <w:pPr>
        <w:tabs>
          <w:tab w:val="left" w:pos="3285"/>
        </w:tabs>
        <w:rPr>
          <w:rStyle w:val="Strong"/>
          <w:rFonts w:ascii="Segoe UI" w:hAnsi="Segoe UI" w:cs="Segoe UI"/>
          <w:color w:val="0D0D0D"/>
          <w:sz w:val="28"/>
          <w:shd w:val="clear" w:color="auto" w:fill="FCFCFC"/>
        </w:rPr>
      </w:pPr>
      <w:r w:rsidRPr="008A6A87">
        <w:rPr>
          <w:rFonts w:ascii="Courier New" w:eastAsia="Times New Roman" w:hAnsi="Courier New" w:cs="Courier New"/>
          <w:noProof/>
          <w:sz w:val="32"/>
          <w:szCs w:val="24"/>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41" type="#_x0000_t67" style="position:absolute;margin-left:207.4pt;margin-top:487.4pt;width:7.15pt;height:24pt;z-index:251670528">
            <v:textbox style="layout-flow:vertical-ideographic"/>
          </v:shape>
        </w:pict>
      </w:r>
      <w:r w:rsidRPr="008A6A87">
        <w:rPr>
          <w:rFonts w:ascii="Courier New" w:eastAsia="Times New Roman" w:hAnsi="Courier New" w:cs="Courier New"/>
          <w:noProof/>
          <w:sz w:val="32"/>
          <w:szCs w:val="24"/>
        </w:rPr>
        <w:pict>
          <v:shape id="_x0000_s1040" type="#_x0000_t67" style="position:absolute;margin-left:200.25pt;margin-top:404.15pt;width:9.75pt;height:31.5pt;z-index:251669504">
            <v:textbox style="layout-flow:vertical-ideographic"/>
          </v:shape>
        </w:pict>
      </w:r>
      <w:r w:rsidRPr="008A6A87">
        <w:rPr>
          <w:rFonts w:ascii="Courier New" w:eastAsia="Times New Roman" w:hAnsi="Courier New" w:cs="Courier New"/>
          <w:noProof/>
          <w:sz w:val="32"/>
          <w:szCs w:val="24"/>
        </w:rPr>
        <w:pict>
          <v:shape id="_x0000_s1039" type="#_x0000_t67" style="position:absolute;margin-left:210pt;margin-top:335.9pt;width:7.15pt;height:19.5pt;z-index:251668480">
            <v:textbox style="layout-flow:vertical-ideographic"/>
          </v:shape>
        </w:pict>
      </w:r>
      <w:r w:rsidRPr="008A6A87">
        <w:rPr>
          <w:rFonts w:ascii="Courier New" w:eastAsia="Times New Roman" w:hAnsi="Courier New" w:cs="Courier New"/>
          <w:noProof/>
          <w:sz w:val="32"/>
          <w:szCs w:val="24"/>
        </w:rPr>
        <w:pict>
          <v:shape id="_x0000_s1038" type="#_x0000_t67" style="position:absolute;margin-left:207.4pt;margin-top:273.65pt;width:7.15pt;height:18.75pt;z-index:251667456">
            <v:textbox style="layout-flow:vertical-ideographic"/>
          </v:shape>
        </w:pict>
      </w:r>
      <w:r w:rsidRPr="008A6A87">
        <w:rPr>
          <w:rFonts w:ascii="Courier New" w:eastAsia="Times New Roman" w:hAnsi="Courier New" w:cs="Courier New"/>
          <w:noProof/>
          <w:sz w:val="32"/>
          <w:szCs w:val="24"/>
        </w:rPr>
        <w:pict>
          <v:shape id="_x0000_s1037" type="#_x0000_t67" style="position:absolute;margin-left:200.25pt;margin-top:203.9pt;width:7.15pt;height:11.25pt;z-index:251666432">
            <v:textbox style="layout-flow:vertical-ideographic"/>
          </v:shape>
        </w:pict>
      </w:r>
      <w:r w:rsidRPr="008A6A87">
        <w:rPr>
          <w:rFonts w:ascii="Courier New" w:eastAsia="Times New Roman" w:hAnsi="Courier New" w:cs="Courier New"/>
          <w:noProof/>
          <w:sz w:val="32"/>
          <w:szCs w:val="24"/>
        </w:rPr>
        <w:pict>
          <v:shape id="_x0000_s1036" type="#_x0000_t67" style="position:absolute;margin-left:200.25pt;margin-top:134.15pt;width:9.75pt;height:22.5pt;z-index:251665408">
            <v:textbox style="layout-flow:vertical-ideographic"/>
          </v:shape>
        </w:pict>
      </w:r>
      <w:r w:rsidR="009D7501">
        <w:rPr>
          <w:rFonts w:ascii="Courier New" w:eastAsia="Times New Roman" w:hAnsi="Courier New" w:cs="Courier New"/>
          <w:sz w:val="32"/>
          <w:szCs w:val="24"/>
        </w:rPr>
        <w:t xml:space="preserve">           </w:t>
      </w:r>
      <w:r w:rsidRPr="008A6A87">
        <w:rPr>
          <w:rFonts w:ascii="Courier New" w:eastAsia="Times New Roman" w:hAnsi="Courier New" w:cs="Courier New"/>
          <w:noProof/>
          <w:sz w:val="32"/>
          <w:szCs w:val="24"/>
        </w:rPr>
        <w:pict>
          <v:rect id="_x0000_s1029" style="position:absolute;margin-left:99pt;margin-top:81.65pt;width:232.5pt;height:52.5pt;z-index:251658240;mso-position-horizontal-relative:text;mso-position-vertical-relative:text">
            <v:textbox>
              <w:txbxContent>
                <w:p w:rsidR="003340EC" w:rsidRDefault="003340EC">
                  <w:r>
                    <w:t xml:space="preserve">                    PLANNING</w:t>
                  </w:r>
                </w:p>
              </w:txbxContent>
            </v:textbox>
          </v:rect>
        </w:pict>
      </w:r>
      <w:r w:rsidRPr="008A6A87">
        <w:rPr>
          <w:rFonts w:ascii="Courier New" w:eastAsia="Times New Roman" w:hAnsi="Courier New" w:cs="Courier New"/>
          <w:noProof/>
          <w:sz w:val="32"/>
          <w:szCs w:val="24"/>
        </w:rPr>
        <w:pict>
          <v:rect id="_x0000_s1030" style="position:absolute;margin-left:99.75pt;margin-top:156.65pt;width:240.75pt;height:47.25pt;z-index:251659264;mso-position-horizontal-relative:text;mso-position-vertical-relative:text">
            <v:textbox>
              <w:txbxContent>
                <w:p w:rsidR="003340EC" w:rsidRDefault="003340EC">
                  <w:r>
                    <w:t xml:space="preserve">                 REQUIREMENT ANALYSIS</w:t>
                  </w:r>
                </w:p>
              </w:txbxContent>
            </v:textbox>
          </v:rect>
        </w:pict>
      </w:r>
      <w:r w:rsidRPr="008A6A87">
        <w:rPr>
          <w:rFonts w:ascii="Courier New" w:eastAsia="Times New Roman" w:hAnsi="Courier New" w:cs="Courier New"/>
          <w:noProof/>
          <w:sz w:val="32"/>
          <w:szCs w:val="24"/>
        </w:rPr>
        <w:pict>
          <v:rect id="_x0000_s1032" style="position:absolute;margin-left:99pt;margin-top:215.15pt;width:241.5pt;height:58.5pt;z-index:251661312;mso-position-horizontal-relative:text;mso-position-vertical-relative:text">
            <v:textbox>
              <w:txbxContent>
                <w:p w:rsidR="003340EC" w:rsidRDefault="003340EC">
                  <w:r>
                    <w:t xml:space="preserve">                    SYSTEM DESIGN</w:t>
                  </w:r>
                </w:p>
              </w:txbxContent>
            </v:textbox>
          </v:rect>
        </w:pict>
      </w:r>
      <w:r w:rsidRPr="008A6A87">
        <w:rPr>
          <w:rFonts w:ascii="Courier New" w:eastAsia="Times New Roman" w:hAnsi="Courier New" w:cs="Courier New"/>
          <w:noProof/>
          <w:sz w:val="32"/>
          <w:szCs w:val="24"/>
        </w:rPr>
        <w:pict>
          <v:rect id="_x0000_s1031" style="position:absolute;margin-left:99pt;margin-top:292.4pt;width:241.5pt;height:43.5pt;z-index:251660288;mso-position-horizontal-relative:text;mso-position-vertical-relative:text">
            <v:textbox>
              <w:txbxContent>
                <w:p w:rsidR="003340EC" w:rsidRDefault="003340EC">
                  <w:r>
                    <w:t xml:space="preserve">                   DEVELOPEMENT</w:t>
                  </w:r>
                </w:p>
              </w:txbxContent>
            </v:textbox>
          </v:rect>
        </w:pict>
      </w:r>
      <w:r w:rsidRPr="008A6A87">
        <w:rPr>
          <w:rFonts w:ascii="Courier New" w:eastAsia="Times New Roman" w:hAnsi="Courier New" w:cs="Courier New"/>
          <w:noProof/>
          <w:sz w:val="32"/>
          <w:szCs w:val="24"/>
        </w:rPr>
        <w:pict>
          <v:rect id="_x0000_s1033" style="position:absolute;margin-left:99pt;margin-top:355.4pt;width:248.25pt;height:48.75pt;z-index:251662336;mso-position-horizontal-relative:text;mso-position-vertical-relative:text">
            <v:textbox>
              <w:txbxContent>
                <w:p w:rsidR="003340EC" w:rsidRDefault="003340EC">
                  <w:r>
                    <w:t xml:space="preserve">                    TESTING</w:t>
                  </w:r>
                </w:p>
              </w:txbxContent>
            </v:textbox>
          </v:rect>
        </w:pict>
      </w:r>
      <w:r w:rsidRPr="008A6A87">
        <w:rPr>
          <w:rFonts w:ascii="Courier New" w:eastAsia="Times New Roman" w:hAnsi="Courier New" w:cs="Courier New"/>
          <w:noProof/>
          <w:sz w:val="32"/>
          <w:szCs w:val="24"/>
        </w:rPr>
        <w:pict>
          <v:rect id="_x0000_s1034" style="position:absolute;margin-left:100.5pt;margin-top:435.65pt;width:246.75pt;height:51.75pt;z-index:251663360;mso-position-horizontal-relative:text;mso-position-vertical-relative:text">
            <v:textbox>
              <w:txbxContent>
                <w:p w:rsidR="003340EC" w:rsidRDefault="003340EC">
                  <w:r>
                    <w:t xml:space="preserve">                   DEPLOYMENT</w:t>
                  </w:r>
                </w:p>
              </w:txbxContent>
            </v:textbox>
          </v:rect>
        </w:pict>
      </w:r>
      <w:r w:rsidRPr="008A6A87">
        <w:rPr>
          <w:rFonts w:ascii="Courier New" w:eastAsia="Times New Roman" w:hAnsi="Courier New" w:cs="Courier New"/>
          <w:noProof/>
          <w:sz w:val="32"/>
          <w:szCs w:val="24"/>
        </w:rPr>
        <w:pict>
          <v:rect id="_x0000_s1035" style="position:absolute;margin-left:99pt;margin-top:511.4pt;width:255.75pt;height:45.75pt;z-index:251664384;mso-position-horizontal-relative:text;mso-position-vertical-relative:text">
            <v:textbox>
              <w:txbxContent>
                <w:p w:rsidR="003340EC" w:rsidRDefault="003340EC">
                  <w:r>
                    <w:t xml:space="preserve">                   MAINTAINANCE</w:t>
                  </w:r>
                </w:p>
                <w:p w:rsidR="005C034C" w:rsidRDefault="005C034C">
                  <w:r>
                    <w:t xml:space="preserve">                                                                                                         </w:t>
                  </w:r>
                </w:p>
              </w:txbxContent>
            </v:textbox>
          </v:rect>
        </w:pict>
      </w:r>
      <w:r w:rsidR="009D7501" w:rsidRPr="009D7501">
        <w:rPr>
          <w:rStyle w:val="Strong"/>
          <w:rFonts w:ascii="Segoe UI" w:hAnsi="Segoe UI" w:cs="Segoe UI"/>
          <w:color w:val="0D0D0D"/>
          <w:sz w:val="28"/>
          <w:shd w:val="clear" w:color="auto" w:fill="FCFCFC"/>
        </w:rPr>
        <w:t>SA BANK – SOFTWARE DEVELOPMENT LIFE CYCLE</w:t>
      </w:r>
    </w:p>
    <w:p w:rsidR="005C034C" w:rsidRDefault="005C034C">
      <w:pPr>
        <w:rPr>
          <w:rStyle w:val="Strong"/>
          <w:rFonts w:ascii="Segoe UI" w:hAnsi="Segoe UI" w:cs="Segoe UI"/>
          <w:color w:val="0D0D0D"/>
          <w:sz w:val="28"/>
          <w:shd w:val="clear" w:color="auto" w:fill="FCFCFC"/>
        </w:rPr>
      </w:pPr>
      <w:r>
        <w:rPr>
          <w:rStyle w:val="Strong"/>
          <w:rFonts w:ascii="Segoe UI" w:hAnsi="Segoe UI" w:cs="Segoe UI"/>
          <w:color w:val="0D0D0D"/>
          <w:sz w:val="28"/>
          <w:shd w:val="clear" w:color="auto" w:fill="FCFCFC"/>
        </w:rPr>
        <w:br w:type="page"/>
      </w:r>
    </w:p>
    <w:p w:rsidR="005C034C" w:rsidRDefault="005C034C" w:rsidP="009D7501">
      <w:pPr>
        <w:tabs>
          <w:tab w:val="left" w:pos="3285"/>
        </w:tabs>
        <w:rPr>
          <w:rFonts w:eastAsia="Times New Roman" w:cstheme="minorHAnsi"/>
          <w:sz w:val="24"/>
          <w:szCs w:val="24"/>
        </w:rPr>
      </w:pPr>
      <w:r>
        <w:rPr>
          <w:rFonts w:eastAsia="Times New Roman" w:cstheme="minorHAnsi"/>
          <w:sz w:val="24"/>
          <w:szCs w:val="24"/>
        </w:rPr>
        <w:lastRenderedPageBreak/>
        <w:t xml:space="preserve">                                      SA  Bank – Buisness Requirement Specification (BRS)</w:t>
      </w:r>
    </w:p>
    <w:p w:rsidR="005C034C" w:rsidRDefault="005C034C" w:rsidP="005C034C">
      <w:pPr>
        <w:spacing w:after="0" w:line="240" w:lineRule="auto"/>
        <w:rPr>
          <w:rFonts w:eastAsia="Times New Roman" w:cstheme="minorHAnsi"/>
          <w:sz w:val="24"/>
          <w:szCs w:val="24"/>
        </w:rPr>
      </w:pPr>
    </w:p>
    <w:p w:rsidR="005C034C" w:rsidRPr="005C034C" w:rsidRDefault="005C034C" w:rsidP="005C034C">
      <w:pPr>
        <w:spacing w:after="0" w:line="240" w:lineRule="auto"/>
        <w:rPr>
          <w:rFonts w:ascii="Times New Roman" w:eastAsia="Times New Roman" w:hAnsi="Times New Roman" w:cs="Times New Roman"/>
          <w:sz w:val="24"/>
          <w:szCs w:val="24"/>
        </w:rPr>
      </w:pPr>
      <w:r>
        <w:rPr>
          <w:rFonts w:eastAsia="Times New Roman" w:cstheme="minorHAnsi"/>
          <w:sz w:val="24"/>
          <w:szCs w:val="24"/>
        </w:rPr>
        <w:t xml:space="preserve"> </w:t>
      </w:r>
      <w:r w:rsidRPr="005C034C">
        <w:rPr>
          <w:rFonts w:ascii="Times New Roman" w:eastAsia="Times New Roman" w:hAnsi="Times New Roman" w:cs="Times New Roman"/>
          <w:sz w:val="24"/>
          <w:szCs w:val="24"/>
        </w:rPr>
        <w:t>1.  BRS Introduction</w:t>
      </w:r>
    </w:p>
    <w:p w:rsidR="005C034C" w:rsidRPr="005C034C" w:rsidRDefault="005C034C" w:rsidP="005C034C">
      <w:pPr>
        <w:spacing w:after="0" w:line="240" w:lineRule="auto"/>
        <w:rPr>
          <w:rFonts w:ascii="Times New Roman" w:eastAsia="Times New Roman" w:hAnsi="Times New Roman" w:cs="Times New Roman"/>
          <w:sz w:val="24"/>
          <w:szCs w:val="24"/>
        </w:rPr>
      </w:pPr>
    </w:p>
    <w:p w:rsidR="005C034C" w:rsidRPr="005C034C" w:rsidRDefault="005C034C" w:rsidP="005C034C">
      <w:pPr>
        <w:spacing w:after="0" w:line="240" w:lineRule="auto"/>
        <w:rPr>
          <w:rFonts w:eastAsia="Times New Roman" w:cstheme="minorHAnsi"/>
          <w:sz w:val="28"/>
          <w:szCs w:val="28"/>
        </w:rPr>
      </w:pPr>
      <w:r w:rsidRPr="005C034C">
        <w:rPr>
          <w:rFonts w:eastAsia="Times New Roman" w:cstheme="minorHAnsi"/>
          <w:sz w:val="28"/>
          <w:szCs w:val="28"/>
        </w:rPr>
        <w:t>SA Bank is a banking system designed to provide customers with secure and convenient banking services. The system allows customers to manage their accounts, check account balances, transfer money, and view transaction history.</w:t>
      </w:r>
    </w:p>
    <w:p w:rsidR="00154821" w:rsidRPr="005C034C" w:rsidRDefault="00154821" w:rsidP="005C034C">
      <w:pPr>
        <w:rPr>
          <w:rFonts w:eastAsia="Times New Roman" w:cstheme="minorHAnsi"/>
          <w:sz w:val="28"/>
          <w:szCs w:val="28"/>
        </w:rPr>
      </w:pPr>
    </w:p>
    <w:p w:rsidR="00AC6A0B" w:rsidRDefault="005C034C" w:rsidP="005C034C">
      <w:pPr>
        <w:jc w:val="both"/>
        <w:rPr>
          <w:rFonts w:eastAsia="Times New Roman" w:cstheme="minorHAnsi"/>
          <w:sz w:val="28"/>
          <w:szCs w:val="28"/>
        </w:rPr>
      </w:pPr>
      <w:r w:rsidRPr="005C034C">
        <w:rPr>
          <w:rFonts w:cstheme="minorHAnsi"/>
          <w:color w:val="1F1F1F"/>
          <w:sz w:val="28"/>
          <w:szCs w:val="28"/>
          <w:shd w:val="clear" w:color="auto" w:fill="FFFFFF"/>
        </w:rPr>
        <w:t>2. Objectives: To provide secure customer login. To manage customer accounts. To allow customers to check their account balance. To provide money transfer facilities. To maintain transaction history. To help administrators manage the banking system</w:t>
      </w:r>
    </w:p>
    <w:p w:rsidR="00AC6A0B" w:rsidRPr="00AC6A0B" w:rsidRDefault="00AC6A0B" w:rsidP="00AC6A0B">
      <w:pPr>
        <w:rPr>
          <w:rFonts w:cstheme="minorHAnsi"/>
          <w:color w:val="1F1F1F"/>
          <w:sz w:val="28"/>
          <w:szCs w:val="24"/>
          <w:shd w:val="clear" w:color="auto" w:fill="FFFFFF"/>
        </w:rPr>
      </w:pPr>
      <w:r w:rsidRPr="00AC6A0B">
        <w:rPr>
          <w:rFonts w:cstheme="minorHAnsi"/>
          <w:color w:val="1F1F1F"/>
          <w:sz w:val="28"/>
          <w:szCs w:val="24"/>
          <w:shd w:val="clear" w:color="auto" w:fill="FFFFFF"/>
        </w:rPr>
        <w:t xml:space="preserve">3.  Users : Customer: Uses the system for account-related banking activities. </w:t>
      </w:r>
    </w:p>
    <w:p w:rsidR="00AC6A0B" w:rsidRPr="00AC6A0B" w:rsidRDefault="00AC6A0B" w:rsidP="00AC6A0B">
      <w:pPr>
        <w:rPr>
          <w:rFonts w:cstheme="minorHAnsi"/>
          <w:color w:val="1F1F1F"/>
          <w:sz w:val="28"/>
          <w:szCs w:val="24"/>
          <w:shd w:val="clear" w:color="auto" w:fill="FFFFFF"/>
        </w:rPr>
      </w:pPr>
      <w:r w:rsidRPr="00AC6A0B">
        <w:rPr>
          <w:rFonts w:cstheme="minorHAnsi"/>
          <w:color w:val="1F1F1F"/>
          <w:sz w:val="28"/>
          <w:szCs w:val="24"/>
          <w:shd w:val="clear" w:color="auto" w:fill="FFFFFF"/>
        </w:rPr>
        <w:t xml:space="preserve"> Bank Administrator: Manages customers, accounts, and banking operations. </w:t>
      </w:r>
    </w:p>
    <w:p w:rsidR="00AC6A0B" w:rsidRPr="00AC6A0B" w:rsidRDefault="00AC6A0B" w:rsidP="00AC6A0B">
      <w:pPr>
        <w:rPr>
          <w:rFonts w:cstheme="minorHAnsi"/>
          <w:color w:val="1F1F1F"/>
          <w:sz w:val="28"/>
          <w:szCs w:val="24"/>
          <w:shd w:val="clear" w:color="auto" w:fill="FFFFFF"/>
        </w:rPr>
      </w:pPr>
      <w:r w:rsidRPr="00AC6A0B">
        <w:rPr>
          <w:rFonts w:cstheme="minorHAnsi"/>
          <w:color w:val="1F1F1F"/>
          <w:sz w:val="28"/>
          <w:szCs w:val="24"/>
          <w:shd w:val="clear" w:color="auto" w:fill="FFFFFF"/>
        </w:rPr>
        <w:t>4. Functional Requirements:</w:t>
      </w:r>
    </w:p>
    <w:p w:rsidR="00AC6A0B" w:rsidRPr="00AC6A0B" w:rsidRDefault="00AC6A0B" w:rsidP="00AC6A0B">
      <w:pPr>
        <w:rPr>
          <w:rFonts w:cstheme="minorHAnsi"/>
          <w:color w:val="1F1F1F"/>
          <w:sz w:val="28"/>
          <w:szCs w:val="24"/>
          <w:shd w:val="clear" w:color="auto" w:fill="FFFFFF"/>
        </w:rPr>
      </w:pPr>
      <w:r w:rsidRPr="00AC6A0B">
        <w:rPr>
          <w:rFonts w:cstheme="minorHAnsi"/>
          <w:color w:val="1F1F1F"/>
          <w:sz w:val="28"/>
          <w:szCs w:val="24"/>
          <w:shd w:val="clear" w:color="auto" w:fill="FFFFFF"/>
        </w:rPr>
        <w:t xml:space="preserve"> 1. Customer Registration</w:t>
      </w:r>
    </w:p>
    <w:p w:rsidR="00AC6A0B" w:rsidRPr="00AC6A0B" w:rsidRDefault="00AC6A0B" w:rsidP="00AC6A0B">
      <w:pPr>
        <w:rPr>
          <w:rFonts w:cstheme="minorHAnsi"/>
          <w:color w:val="1F1F1F"/>
          <w:sz w:val="28"/>
          <w:szCs w:val="24"/>
          <w:shd w:val="clear" w:color="auto" w:fill="FFFFFF"/>
        </w:rPr>
      </w:pPr>
      <w:r w:rsidRPr="00AC6A0B">
        <w:rPr>
          <w:rFonts w:cstheme="minorHAnsi"/>
          <w:color w:val="1F1F1F"/>
          <w:sz w:val="28"/>
          <w:szCs w:val="24"/>
          <w:shd w:val="clear" w:color="auto" w:fill="FFFFFF"/>
        </w:rPr>
        <w:t xml:space="preserve"> 2. Customer Login </w:t>
      </w:r>
    </w:p>
    <w:p w:rsidR="00AC6A0B" w:rsidRPr="00AC6A0B" w:rsidRDefault="00AC6A0B" w:rsidP="00AC6A0B">
      <w:pPr>
        <w:rPr>
          <w:rFonts w:cstheme="minorHAnsi"/>
          <w:color w:val="1F1F1F"/>
          <w:sz w:val="28"/>
          <w:szCs w:val="24"/>
          <w:shd w:val="clear" w:color="auto" w:fill="FFFFFF"/>
        </w:rPr>
      </w:pPr>
      <w:r w:rsidRPr="00AC6A0B">
        <w:rPr>
          <w:rFonts w:cstheme="minorHAnsi"/>
          <w:color w:val="1F1F1F"/>
          <w:sz w:val="28"/>
          <w:szCs w:val="24"/>
          <w:shd w:val="clear" w:color="auto" w:fill="FFFFFF"/>
        </w:rPr>
        <w:t xml:space="preserve">3. Account Management </w:t>
      </w:r>
    </w:p>
    <w:p w:rsidR="00AC6A0B" w:rsidRPr="00AC6A0B" w:rsidRDefault="00AC6A0B" w:rsidP="00AC6A0B">
      <w:pPr>
        <w:rPr>
          <w:rFonts w:cstheme="minorHAnsi"/>
          <w:color w:val="1F1F1F"/>
          <w:sz w:val="28"/>
          <w:szCs w:val="24"/>
          <w:shd w:val="clear" w:color="auto" w:fill="FFFFFF"/>
        </w:rPr>
      </w:pPr>
      <w:r w:rsidRPr="00AC6A0B">
        <w:rPr>
          <w:rFonts w:cstheme="minorHAnsi"/>
          <w:color w:val="1F1F1F"/>
          <w:sz w:val="28"/>
          <w:szCs w:val="24"/>
          <w:shd w:val="clear" w:color="auto" w:fill="FFFFFF"/>
        </w:rPr>
        <w:t>4. Balance Checking</w:t>
      </w:r>
    </w:p>
    <w:p w:rsidR="00AC6A0B" w:rsidRDefault="00AC6A0B" w:rsidP="00AC6A0B">
      <w:pPr>
        <w:rPr>
          <w:rFonts w:cstheme="minorHAnsi"/>
          <w:color w:val="1F1F1F"/>
          <w:sz w:val="28"/>
          <w:szCs w:val="24"/>
          <w:shd w:val="clear" w:color="auto" w:fill="FFFFFF"/>
        </w:rPr>
      </w:pPr>
      <w:r w:rsidRPr="00AC6A0B">
        <w:rPr>
          <w:rFonts w:cstheme="minorHAnsi"/>
          <w:color w:val="1F1F1F"/>
          <w:sz w:val="28"/>
          <w:szCs w:val="24"/>
          <w:shd w:val="clear" w:color="auto" w:fill="FFFFFF"/>
        </w:rPr>
        <w:t xml:space="preserve"> 5. Money Transfer</w:t>
      </w:r>
    </w:p>
    <w:p w:rsidR="00AC6A0B" w:rsidRDefault="00AC6A0B" w:rsidP="00AC6A0B">
      <w:pPr>
        <w:rPr>
          <w:rFonts w:cstheme="minorHAnsi"/>
          <w:color w:val="1F1F1F"/>
          <w:sz w:val="28"/>
          <w:szCs w:val="24"/>
          <w:shd w:val="clear" w:color="auto" w:fill="FFFFFF"/>
        </w:rPr>
      </w:pPr>
      <w:r w:rsidRPr="00AC6A0B">
        <w:rPr>
          <w:rFonts w:cstheme="minorHAnsi"/>
          <w:color w:val="1F1F1F"/>
          <w:sz w:val="28"/>
          <w:szCs w:val="24"/>
          <w:shd w:val="clear" w:color="auto" w:fill="FFFFFF"/>
        </w:rPr>
        <w:t xml:space="preserve"> 6. Transaction History</w:t>
      </w:r>
    </w:p>
    <w:p w:rsidR="00AC6A0B" w:rsidRDefault="00AC6A0B" w:rsidP="00AC6A0B">
      <w:pPr>
        <w:rPr>
          <w:rFonts w:cstheme="minorHAnsi"/>
          <w:color w:val="1F1F1F"/>
          <w:sz w:val="28"/>
          <w:szCs w:val="24"/>
          <w:shd w:val="clear" w:color="auto" w:fill="FFFFFF"/>
        </w:rPr>
      </w:pPr>
      <w:r w:rsidRPr="00AC6A0B">
        <w:rPr>
          <w:rFonts w:cstheme="minorHAnsi"/>
          <w:color w:val="1F1F1F"/>
          <w:sz w:val="28"/>
          <w:szCs w:val="24"/>
          <w:shd w:val="clear" w:color="auto" w:fill="FFFFFF"/>
        </w:rPr>
        <w:t xml:space="preserve"> 7. Bank Administrator Management</w:t>
      </w:r>
    </w:p>
    <w:p w:rsidR="00AC6A0B" w:rsidRDefault="00AC6A0B" w:rsidP="00AC6A0B">
      <w:pPr>
        <w:rPr>
          <w:rFonts w:cstheme="minorHAnsi"/>
          <w:color w:val="1F1F1F"/>
          <w:sz w:val="28"/>
          <w:szCs w:val="24"/>
          <w:shd w:val="clear" w:color="auto" w:fill="FFFFFF"/>
        </w:rPr>
      </w:pPr>
      <w:r>
        <w:rPr>
          <w:rFonts w:cstheme="minorHAnsi"/>
          <w:color w:val="1F1F1F"/>
          <w:sz w:val="28"/>
          <w:szCs w:val="24"/>
          <w:shd w:val="clear" w:color="auto" w:fill="FFFFFF"/>
        </w:rPr>
        <w:t xml:space="preserve"> 5.</w:t>
      </w:r>
      <w:r w:rsidRPr="00AC6A0B">
        <w:rPr>
          <w:rFonts w:cstheme="minorHAnsi"/>
          <w:color w:val="1F1F1F"/>
          <w:sz w:val="28"/>
          <w:szCs w:val="24"/>
          <w:shd w:val="clear" w:color="auto" w:fill="FFFFFF"/>
        </w:rPr>
        <w:t xml:space="preserve"> Non-Functional Requirement</w:t>
      </w:r>
      <w:r>
        <w:rPr>
          <w:rFonts w:cstheme="minorHAnsi"/>
          <w:color w:val="1F1F1F"/>
          <w:sz w:val="28"/>
          <w:szCs w:val="24"/>
          <w:shd w:val="clear" w:color="auto" w:fill="FFFFFF"/>
        </w:rPr>
        <w:t>s</w:t>
      </w:r>
      <w:r w:rsidRPr="00AC6A0B">
        <w:rPr>
          <w:rFonts w:cstheme="minorHAnsi"/>
          <w:color w:val="1F1F1F"/>
          <w:sz w:val="28"/>
          <w:szCs w:val="24"/>
          <w:shd w:val="clear" w:color="auto" w:fill="FFFFFF"/>
        </w:rPr>
        <w:t>:</w:t>
      </w:r>
    </w:p>
    <w:p w:rsidR="00AC6A0B" w:rsidRDefault="00AC6A0B" w:rsidP="00AC6A0B">
      <w:pPr>
        <w:rPr>
          <w:rFonts w:cstheme="minorHAnsi"/>
          <w:color w:val="1F1F1F"/>
          <w:sz w:val="28"/>
          <w:szCs w:val="24"/>
          <w:shd w:val="clear" w:color="auto" w:fill="FFFFFF"/>
        </w:rPr>
      </w:pPr>
      <w:r w:rsidRPr="00AC6A0B">
        <w:rPr>
          <w:rFonts w:cstheme="minorHAnsi"/>
          <w:color w:val="1F1F1F"/>
          <w:sz w:val="28"/>
          <w:szCs w:val="24"/>
          <w:shd w:val="clear" w:color="auto" w:fill="FFFFFF"/>
        </w:rPr>
        <w:t xml:space="preserve"> Security: Customer information must be protected.</w:t>
      </w:r>
    </w:p>
    <w:p w:rsidR="00AC6A0B" w:rsidRDefault="00AC6A0B" w:rsidP="00AC6A0B">
      <w:pPr>
        <w:rPr>
          <w:rFonts w:cstheme="minorHAnsi"/>
          <w:color w:val="1F1F1F"/>
          <w:sz w:val="28"/>
          <w:szCs w:val="24"/>
          <w:shd w:val="clear" w:color="auto" w:fill="FFFFFF"/>
        </w:rPr>
      </w:pPr>
      <w:r w:rsidRPr="00AC6A0B">
        <w:rPr>
          <w:rFonts w:cstheme="minorHAnsi"/>
          <w:color w:val="1F1F1F"/>
          <w:sz w:val="28"/>
          <w:szCs w:val="24"/>
          <w:shd w:val="clear" w:color="auto" w:fill="FFFFFF"/>
        </w:rPr>
        <w:t xml:space="preserve"> Performance: The </w:t>
      </w:r>
      <w:r w:rsidRPr="00AC6A0B">
        <w:rPr>
          <w:rFonts w:cstheme="minorHAnsi"/>
          <w:color w:val="1F1F1F"/>
          <w:sz w:val="24"/>
          <w:szCs w:val="24"/>
          <w:shd w:val="clear" w:color="auto" w:fill="FFFFFF"/>
        </w:rPr>
        <w:t>system</w:t>
      </w:r>
      <w:r w:rsidRPr="00AC6A0B">
        <w:rPr>
          <w:rFonts w:cstheme="minorHAnsi"/>
          <w:color w:val="1F1F1F"/>
          <w:sz w:val="28"/>
          <w:szCs w:val="24"/>
          <w:shd w:val="clear" w:color="auto" w:fill="FFFFFF"/>
        </w:rPr>
        <w:t xml:space="preserve"> should respond quickly.</w:t>
      </w:r>
    </w:p>
    <w:p w:rsidR="00AC6A0B" w:rsidRDefault="00AC6A0B" w:rsidP="00AC6A0B">
      <w:pPr>
        <w:rPr>
          <w:rFonts w:cstheme="minorHAnsi"/>
          <w:color w:val="1F1F1F"/>
          <w:sz w:val="28"/>
          <w:szCs w:val="28"/>
          <w:shd w:val="clear" w:color="auto" w:fill="FFFFFF"/>
        </w:rPr>
      </w:pPr>
      <w:r w:rsidRPr="00AC6A0B">
        <w:rPr>
          <w:rFonts w:cstheme="minorHAnsi"/>
          <w:color w:val="1F1F1F"/>
          <w:sz w:val="28"/>
          <w:szCs w:val="24"/>
          <w:shd w:val="clear" w:color="auto" w:fill="FFFFFF"/>
        </w:rPr>
        <w:t xml:space="preserve"> Reliability: Banking operatio</w:t>
      </w:r>
      <w:r w:rsidRPr="00AC6A0B">
        <w:rPr>
          <w:rFonts w:cstheme="minorHAnsi"/>
          <w:color w:val="1F1F1F"/>
          <w:sz w:val="28"/>
          <w:szCs w:val="33"/>
          <w:shd w:val="clear" w:color="auto" w:fill="FFFFFF"/>
        </w:rPr>
        <w:t>ns</w:t>
      </w:r>
      <w:r w:rsidRPr="00AC6A0B">
        <w:rPr>
          <w:rFonts w:cstheme="minorHAnsi"/>
          <w:color w:val="1F1F1F"/>
          <w:sz w:val="28"/>
          <w:szCs w:val="28"/>
          <w:shd w:val="clear" w:color="auto" w:fill="FFFFFF"/>
        </w:rPr>
        <w:t>should work correctly</w:t>
      </w:r>
    </w:p>
    <w:p w:rsidR="00AC6A0B" w:rsidRDefault="00AC6A0B" w:rsidP="00AC6A0B">
      <w:pPr>
        <w:rPr>
          <w:rFonts w:ascii="Helvetica" w:hAnsi="Helvetica" w:cs="Helvetica"/>
          <w:color w:val="1F1F1F"/>
          <w:sz w:val="33"/>
          <w:szCs w:val="33"/>
          <w:shd w:val="clear" w:color="auto" w:fill="FFFFFF"/>
        </w:rPr>
      </w:pPr>
      <w:r w:rsidRPr="00AC6A0B">
        <w:rPr>
          <w:rFonts w:cstheme="minorHAnsi"/>
          <w:color w:val="1F1F1F"/>
          <w:sz w:val="28"/>
          <w:szCs w:val="28"/>
          <w:shd w:val="clear" w:color="auto" w:fill="FFFFFF"/>
        </w:rPr>
        <w:lastRenderedPageBreak/>
        <w:t>Usability: The system should be easy</w:t>
      </w:r>
      <w:r w:rsidRPr="00AC6A0B">
        <w:rPr>
          <w:rFonts w:cstheme="minorHAnsi"/>
          <w:color w:val="1F1F1F"/>
          <w:sz w:val="35"/>
          <w:szCs w:val="33"/>
          <w:shd w:val="clear" w:color="auto" w:fill="FFFFFF"/>
        </w:rPr>
        <w:t xml:space="preserve"> </w:t>
      </w:r>
      <w:r w:rsidRPr="00AC6A0B">
        <w:rPr>
          <w:rFonts w:cstheme="minorHAnsi"/>
          <w:color w:val="1F1F1F"/>
          <w:sz w:val="28"/>
          <w:szCs w:val="28"/>
          <w:shd w:val="clear" w:color="auto" w:fill="FFFFFF"/>
        </w:rPr>
        <w:t>to use</w:t>
      </w:r>
    </w:p>
    <w:p w:rsidR="00AC6A0B" w:rsidRDefault="00AC6A0B" w:rsidP="00AC6A0B">
      <w:pPr>
        <w:rPr>
          <w:rFonts w:cstheme="minorHAnsi"/>
          <w:color w:val="1F1F1F"/>
          <w:sz w:val="24"/>
          <w:szCs w:val="24"/>
          <w:shd w:val="clear" w:color="auto" w:fill="FFFFFF"/>
        </w:rPr>
      </w:pPr>
      <w:r>
        <w:rPr>
          <w:rFonts w:ascii="Helvetica" w:hAnsi="Helvetica" w:cs="Helvetica"/>
          <w:color w:val="1F1F1F"/>
          <w:sz w:val="33"/>
          <w:szCs w:val="33"/>
          <w:shd w:val="clear" w:color="auto" w:fill="FFFFFF"/>
        </w:rPr>
        <w:t xml:space="preserve">. </w:t>
      </w:r>
      <w:r w:rsidRPr="00AC6A0B">
        <w:rPr>
          <w:rFonts w:cstheme="minorHAnsi"/>
          <w:color w:val="1F1F1F"/>
          <w:sz w:val="24"/>
          <w:szCs w:val="24"/>
          <w:shd w:val="clear" w:color="auto" w:fill="FFFFFF"/>
        </w:rPr>
        <w:t>Availability: The system should be av</w:t>
      </w:r>
      <w:r>
        <w:rPr>
          <w:rFonts w:cstheme="minorHAnsi"/>
          <w:color w:val="1F1F1F"/>
          <w:sz w:val="24"/>
          <w:szCs w:val="24"/>
          <w:shd w:val="clear" w:color="auto" w:fill="FFFFFF"/>
        </w:rPr>
        <w:t xml:space="preserve">ailable when required. </w:t>
      </w:r>
    </w:p>
    <w:p w:rsidR="001B381A" w:rsidRDefault="00AC6A0B" w:rsidP="00AC6A0B">
      <w:pPr>
        <w:rPr>
          <w:rFonts w:cstheme="minorHAnsi"/>
          <w:color w:val="1F1F1F"/>
          <w:sz w:val="28"/>
          <w:szCs w:val="24"/>
          <w:shd w:val="clear" w:color="auto" w:fill="FFFFFF"/>
        </w:rPr>
      </w:pPr>
      <w:r>
        <w:rPr>
          <w:rFonts w:ascii="Helvetica" w:hAnsi="Helvetica" w:cs="Helvetica"/>
          <w:color w:val="1F1F1F"/>
          <w:sz w:val="33"/>
          <w:szCs w:val="33"/>
          <w:shd w:val="clear" w:color="auto" w:fill="FFFFFF"/>
        </w:rPr>
        <w:t xml:space="preserve"> Conclusion ...</w:t>
      </w:r>
    </w:p>
    <w:p w:rsidR="001B381A" w:rsidRDefault="001B381A" w:rsidP="001B381A">
      <w:pPr>
        <w:rPr>
          <w:rFonts w:cstheme="minorHAnsi"/>
          <w:sz w:val="28"/>
          <w:szCs w:val="24"/>
        </w:rPr>
      </w:pPr>
    </w:p>
    <w:p w:rsidR="001B381A" w:rsidRPr="001B381A" w:rsidRDefault="001B381A" w:rsidP="001B381A">
      <w:pPr>
        <w:spacing w:after="0" w:line="420" w:lineRule="atLeast"/>
        <w:outlineLvl w:val="1"/>
        <w:rPr>
          <w:rFonts w:eastAsia="Times New Roman" w:cstheme="minorHAnsi"/>
          <w:color w:val="222222"/>
          <w:sz w:val="28"/>
          <w:szCs w:val="36"/>
        </w:rPr>
      </w:pPr>
      <w:r w:rsidRPr="001B381A">
        <w:rPr>
          <w:rFonts w:eastAsia="Times New Roman" w:cstheme="minorHAnsi"/>
          <w:color w:val="222222"/>
          <w:sz w:val="28"/>
          <w:szCs w:val="36"/>
        </w:rPr>
        <w:t>The SA Bank system provides a secure and user-friendly platform for managing banking activities. It helps customers perform essential banking operations while allowing administrators to manage the system effectively.”</w:t>
      </w:r>
    </w:p>
    <w:p w:rsidR="001B381A" w:rsidRPr="001B381A" w:rsidRDefault="001B381A" w:rsidP="001B381A">
      <w:pPr>
        <w:shd w:val="clear" w:color="auto" w:fill="FFFFFF"/>
        <w:spacing w:after="0" w:line="240" w:lineRule="auto"/>
        <w:rPr>
          <w:rFonts w:eastAsia="Times New Roman" w:cstheme="minorHAnsi"/>
          <w:color w:val="222222"/>
          <w:szCs w:val="27"/>
        </w:rPr>
      </w:pPr>
    </w:p>
    <w:p w:rsidR="005C034C" w:rsidRDefault="005C034C" w:rsidP="001B381A">
      <w:pPr>
        <w:rPr>
          <w:rFonts w:cstheme="minorHAnsi"/>
          <w:sz w:val="24"/>
          <w:szCs w:val="24"/>
        </w:rPr>
      </w:pPr>
    </w:p>
    <w:p w:rsidR="001B381A" w:rsidRDefault="001B381A">
      <w:pPr>
        <w:rPr>
          <w:rFonts w:cstheme="minorHAnsi"/>
          <w:sz w:val="24"/>
          <w:szCs w:val="24"/>
        </w:rPr>
      </w:pPr>
      <w:r>
        <w:rPr>
          <w:rFonts w:cstheme="minorHAnsi"/>
          <w:sz w:val="24"/>
          <w:szCs w:val="24"/>
        </w:rPr>
        <w:br w:type="page"/>
      </w:r>
    </w:p>
    <w:p w:rsidR="001B381A" w:rsidRPr="001B381A" w:rsidRDefault="001B381A" w:rsidP="001B381A">
      <w:pPr>
        <w:rPr>
          <w:rFonts w:ascii="Arial Black" w:hAnsi="Arial Black" w:cstheme="minorHAnsi"/>
          <w:sz w:val="24"/>
          <w:szCs w:val="24"/>
        </w:rPr>
      </w:pPr>
      <w:r w:rsidRPr="001B381A">
        <w:rPr>
          <w:rFonts w:ascii="Arial Black" w:hAnsi="Arial Black" w:cstheme="minorHAnsi"/>
          <w:sz w:val="24"/>
          <w:szCs w:val="24"/>
        </w:rPr>
        <w:lastRenderedPageBreak/>
        <w:t xml:space="preserve">                         </w:t>
      </w:r>
      <w:r>
        <w:rPr>
          <w:rFonts w:ascii="Arial Black" w:hAnsi="Arial Black" w:cstheme="minorHAnsi"/>
          <w:sz w:val="24"/>
          <w:szCs w:val="24"/>
        </w:rPr>
        <w:t xml:space="preserve">              </w:t>
      </w:r>
      <w:r w:rsidRPr="001B381A">
        <w:rPr>
          <w:rFonts w:ascii="Arial Black" w:hAnsi="Arial Black" w:cstheme="minorHAnsi"/>
          <w:sz w:val="24"/>
          <w:szCs w:val="24"/>
        </w:rPr>
        <w:t>SA Bank project</w:t>
      </w:r>
    </w:p>
    <w:p w:rsidR="001B381A" w:rsidRPr="001B381A" w:rsidRDefault="001B381A" w:rsidP="001B381A">
      <w:pPr>
        <w:rPr>
          <w:rFonts w:ascii="Arial Black" w:hAnsi="Arial Black" w:cstheme="minorHAnsi"/>
          <w:sz w:val="24"/>
          <w:szCs w:val="24"/>
        </w:rPr>
      </w:pPr>
      <w:r>
        <w:rPr>
          <w:rFonts w:cstheme="minorHAnsi"/>
          <w:sz w:val="24"/>
          <w:szCs w:val="24"/>
        </w:rPr>
        <w:t xml:space="preserve">                                                             </w:t>
      </w:r>
      <w:r w:rsidRPr="001B381A">
        <w:rPr>
          <w:rFonts w:ascii="Arial Black" w:hAnsi="Arial Black" w:cstheme="minorHAnsi"/>
          <w:sz w:val="28"/>
          <w:szCs w:val="24"/>
        </w:rPr>
        <w:t xml:space="preserve">completed </w:t>
      </w:r>
      <w:r w:rsidRPr="001B381A">
        <w:rPr>
          <w:rFonts w:ascii="Arial Black" w:hAnsi="Arial Black" w:cstheme="minorHAnsi"/>
          <w:sz w:val="24"/>
          <w:szCs w:val="24"/>
        </w:rPr>
        <w:t xml:space="preserve">     </w:t>
      </w:r>
    </w:p>
    <w:sectPr w:rsidR="001B381A" w:rsidRPr="001B381A" w:rsidSect="0015482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F758A" w:rsidRDefault="007F758A" w:rsidP="005C034C">
      <w:pPr>
        <w:spacing w:after="0" w:line="240" w:lineRule="auto"/>
      </w:pPr>
      <w:r>
        <w:separator/>
      </w:r>
    </w:p>
  </w:endnote>
  <w:endnote w:type="continuationSeparator" w:id="1">
    <w:p w:rsidR="007F758A" w:rsidRDefault="007F758A" w:rsidP="005C034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Helvetica">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F758A" w:rsidRDefault="007F758A" w:rsidP="005C034C">
      <w:pPr>
        <w:spacing w:after="0" w:line="240" w:lineRule="auto"/>
      </w:pPr>
      <w:r>
        <w:separator/>
      </w:r>
    </w:p>
  </w:footnote>
  <w:footnote w:type="continuationSeparator" w:id="1">
    <w:p w:rsidR="007F758A" w:rsidRDefault="007F758A" w:rsidP="005C034C">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9D7501"/>
    <w:rsid w:val="00154821"/>
    <w:rsid w:val="001B381A"/>
    <w:rsid w:val="003340EC"/>
    <w:rsid w:val="005C034C"/>
    <w:rsid w:val="006947D8"/>
    <w:rsid w:val="007F758A"/>
    <w:rsid w:val="008A6A87"/>
    <w:rsid w:val="009D7501"/>
    <w:rsid w:val="00AC6A0B"/>
    <w:rsid w:val="00D03645"/>
    <w:rsid w:val="00EC3E3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4821"/>
  </w:style>
  <w:style w:type="paragraph" w:styleId="Heading2">
    <w:name w:val="heading 2"/>
    <w:basedOn w:val="Normal"/>
    <w:link w:val="Heading2Char"/>
    <w:uiPriority w:val="9"/>
    <w:qFormat/>
    <w:rsid w:val="001B381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D7501"/>
    <w:rPr>
      <w:b/>
      <w:bCs/>
    </w:rPr>
  </w:style>
  <w:style w:type="paragraph" w:styleId="HTMLPreformatted">
    <w:name w:val="HTML Preformatted"/>
    <w:basedOn w:val="Normal"/>
    <w:link w:val="HTMLPreformattedChar"/>
    <w:uiPriority w:val="99"/>
    <w:semiHidden/>
    <w:unhideWhenUsed/>
    <w:rsid w:val="009D7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D7501"/>
    <w:rPr>
      <w:rFonts w:ascii="Courier New" w:eastAsia="Times New Roman" w:hAnsi="Courier New" w:cs="Courier New"/>
      <w:sz w:val="20"/>
      <w:szCs w:val="20"/>
    </w:rPr>
  </w:style>
  <w:style w:type="character" w:styleId="HTMLCode">
    <w:name w:val="HTML Code"/>
    <w:basedOn w:val="DefaultParagraphFont"/>
    <w:uiPriority w:val="99"/>
    <w:semiHidden/>
    <w:unhideWhenUsed/>
    <w:rsid w:val="009D7501"/>
    <w:rPr>
      <w:rFonts w:ascii="Courier New" w:eastAsia="Times New Roman" w:hAnsi="Courier New" w:cs="Courier New"/>
      <w:sz w:val="20"/>
      <w:szCs w:val="20"/>
    </w:rPr>
  </w:style>
  <w:style w:type="paragraph" w:customStyle="1" w:styleId="x1yc453h">
    <w:name w:val="x1yc453h"/>
    <w:basedOn w:val="Normal"/>
    <w:rsid w:val="009D750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5C034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C034C"/>
  </w:style>
  <w:style w:type="paragraph" w:styleId="Footer">
    <w:name w:val="footer"/>
    <w:basedOn w:val="Normal"/>
    <w:link w:val="FooterChar"/>
    <w:uiPriority w:val="99"/>
    <w:semiHidden/>
    <w:unhideWhenUsed/>
    <w:rsid w:val="005C034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C034C"/>
  </w:style>
  <w:style w:type="character" w:customStyle="1" w:styleId="Heading2Char">
    <w:name w:val="Heading 2 Char"/>
    <w:basedOn w:val="DefaultParagraphFont"/>
    <w:link w:val="Heading2"/>
    <w:uiPriority w:val="9"/>
    <w:rsid w:val="001B381A"/>
    <w:rPr>
      <w:rFonts w:ascii="Times New Roman" w:eastAsia="Times New Roman" w:hAnsi="Times New Roman" w:cs="Times New Roman"/>
      <w:b/>
      <w:bCs/>
      <w:sz w:val="36"/>
      <w:szCs w:val="36"/>
    </w:rPr>
  </w:style>
  <w:style w:type="paragraph" w:styleId="BalloonText">
    <w:name w:val="Balloon Text"/>
    <w:basedOn w:val="Normal"/>
    <w:link w:val="BalloonTextChar"/>
    <w:uiPriority w:val="99"/>
    <w:semiHidden/>
    <w:unhideWhenUsed/>
    <w:rsid w:val="001B38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381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08522306">
      <w:bodyDiv w:val="1"/>
      <w:marLeft w:val="0"/>
      <w:marRight w:val="0"/>
      <w:marTop w:val="0"/>
      <w:marBottom w:val="0"/>
      <w:divBdr>
        <w:top w:val="none" w:sz="0" w:space="0" w:color="auto"/>
        <w:left w:val="none" w:sz="0" w:space="0" w:color="auto"/>
        <w:bottom w:val="none" w:sz="0" w:space="0" w:color="auto"/>
        <w:right w:val="none" w:sz="0" w:space="0" w:color="auto"/>
      </w:divBdr>
      <w:divsChild>
        <w:div w:id="1213732336">
          <w:marLeft w:val="0"/>
          <w:marRight w:val="0"/>
          <w:marTop w:val="0"/>
          <w:marBottom w:val="0"/>
          <w:divBdr>
            <w:top w:val="none" w:sz="0" w:space="0" w:color="auto"/>
            <w:left w:val="none" w:sz="0" w:space="0" w:color="auto"/>
            <w:bottom w:val="none" w:sz="0" w:space="0" w:color="auto"/>
            <w:right w:val="none" w:sz="0" w:space="0" w:color="auto"/>
          </w:divBdr>
        </w:div>
        <w:div w:id="340277964">
          <w:marLeft w:val="0"/>
          <w:marRight w:val="0"/>
          <w:marTop w:val="0"/>
          <w:marBottom w:val="0"/>
          <w:divBdr>
            <w:top w:val="none" w:sz="0" w:space="0" w:color="auto"/>
            <w:left w:val="none" w:sz="0" w:space="0" w:color="auto"/>
            <w:bottom w:val="none" w:sz="0" w:space="0" w:color="auto"/>
            <w:right w:val="none" w:sz="0" w:space="0" w:color="auto"/>
          </w:divBdr>
        </w:div>
        <w:div w:id="792138815">
          <w:marLeft w:val="0"/>
          <w:marRight w:val="0"/>
          <w:marTop w:val="0"/>
          <w:marBottom w:val="0"/>
          <w:divBdr>
            <w:top w:val="none" w:sz="0" w:space="0" w:color="auto"/>
            <w:left w:val="none" w:sz="0" w:space="0" w:color="auto"/>
            <w:bottom w:val="none" w:sz="0" w:space="0" w:color="auto"/>
            <w:right w:val="none" w:sz="0" w:space="0" w:color="auto"/>
          </w:divBdr>
        </w:div>
        <w:div w:id="901216828">
          <w:marLeft w:val="0"/>
          <w:marRight w:val="0"/>
          <w:marTop w:val="0"/>
          <w:marBottom w:val="0"/>
          <w:divBdr>
            <w:top w:val="none" w:sz="0" w:space="0" w:color="auto"/>
            <w:left w:val="none" w:sz="0" w:space="0" w:color="auto"/>
            <w:bottom w:val="none" w:sz="0" w:space="0" w:color="auto"/>
            <w:right w:val="none" w:sz="0" w:space="0" w:color="auto"/>
          </w:divBdr>
        </w:div>
        <w:div w:id="116989843">
          <w:marLeft w:val="0"/>
          <w:marRight w:val="0"/>
          <w:marTop w:val="0"/>
          <w:marBottom w:val="0"/>
          <w:divBdr>
            <w:top w:val="none" w:sz="0" w:space="0" w:color="auto"/>
            <w:left w:val="none" w:sz="0" w:space="0" w:color="auto"/>
            <w:bottom w:val="none" w:sz="0" w:space="0" w:color="auto"/>
            <w:right w:val="none" w:sz="0" w:space="0" w:color="auto"/>
          </w:divBdr>
        </w:div>
      </w:divsChild>
    </w:div>
    <w:div w:id="727915844">
      <w:bodyDiv w:val="1"/>
      <w:marLeft w:val="0"/>
      <w:marRight w:val="0"/>
      <w:marTop w:val="0"/>
      <w:marBottom w:val="0"/>
      <w:divBdr>
        <w:top w:val="none" w:sz="0" w:space="0" w:color="auto"/>
        <w:left w:val="none" w:sz="0" w:space="0" w:color="auto"/>
        <w:bottom w:val="none" w:sz="0" w:space="0" w:color="auto"/>
        <w:right w:val="none" w:sz="0" w:space="0" w:color="auto"/>
      </w:divBdr>
      <w:divsChild>
        <w:div w:id="1461342491">
          <w:marLeft w:val="0"/>
          <w:marRight w:val="0"/>
          <w:marTop w:val="0"/>
          <w:marBottom w:val="0"/>
          <w:divBdr>
            <w:top w:val="none" w:sz="0" w:space="0" w:color="auto"/>
            <w:left w:val="none" w:sz="0" w:space="0" w:color="auto"/>
            <w:bottom w:val="none" w:sz="0" w:space="0" w:color="auto"/>
            <w:right w:val="none" w:sz="0" w:space="0" w:color="auto"/>
          </w:divBdr>
          <w:divsChild>
            <w:div w:id="769744017">
              <w:marLeft w:val="0"/>
              <w:marRight w:val="0"/>
              <w:marTop w:val="0"/>
              <w:marBottom w:val="0"/>
              <w:divBdr>
                <w:top w:val="none" w:sz="0" w:space="0" w:color="auto"/>
                <w:left w:val="none" w:sz="0" w:space="0" w:color="auto"/>
                <w:bottom w:val="none" w:sz="0" w:space="0" w:color="auto"/>
                <w:right w:val="none" w:sz="0" w:space="0" w:color="auto"/>
              </w:divBdr>
              <w:divsChild>
                <w:div w:id="40596399">
                  <w:marLeft w:val="0"/>
                  <w:marRight w:val="0"/>
                  <w:marTop w:val="0"/>
                  <w:marBottom w:val="0"/>
                  <w:divBdr>
                    <w:top w:val="none" w:sz="0" w:space="0" w:color="auto"/>
                    <w:left w:val="none" w:sz="0" w:space="0" w:color="auto"/>
                    <w:bottom w:val="none" w:sz="0" w:space="0" w:color="auto"/>
                    <w:right w:val="none" w:sz="0" w:space="0" w:color="auto"/>
                  </w:divBdr>
                  <w:divsChild>
                    <w:div w:id="565727745">
                      <w:marLeft w:val="0"/>
                      <w:marRight w:val="0"/>
                      <w:marTop w:val="0"/>
                      <w:marBottom w:val="0"/>
                      <w:divBdr>
                        <w:top w:val="none" w:sz="0" w:space="0" w:color="auto"/>
                        <w:left w:val="none" w:sz="0" w:space="0" w:color="auto"/>
                        <w:bottom w:val="none" w:sz="0" w:space="0" w:color="auto"/>
                        <w:right w:val="none" w:sz="0" w:space="0" w:color="auto"/>
                      </w:divBdr>
                      <w:divsChild>
                        <w:div w:id="1327366952">
                          <w:marLeft w:val="0"/>
                          <w:marRight w:val="90"/>
                          <w:marTop w:val="0"/>
                          <w:marBottom w:val="0"/>
                          <w:divBdr>
                            <w:top w:val="none" w:sz="0" w:space="0" w:color="auto"/>
                            <w:left w:val="none" w:sz="0" w:space="0" w:color="auto"/>
                            <w:bottom w:val="none" w:sz="0" w:space="0" w:color="auto"/>
                            <w:right w:val="none" w:sz="0" w:space="0" w:color="auto"/>
                          </w:divBdr>
                          <w:divsChild>
                            <w:div w:id="1355421258">
                              <w:marLeft w:val="0"/>
                              <w:marRight w:val="0"/>
                              <w:marTop w:val="0"/>
                              <w:marBottom w:val="0"/>
                              <w:divBdr>
                                <w:top w:val="none" w:sz="0" w:space="0" w:color="auto"/>
                                <w:left w:val="none" w:sz="0" w:space="0" w:color="auto"/>
                                <w:bottom w:val="none" w:sz="0" w:space="0" w:color="auto"/>
                                <w:right w:val="none" w:sz="0" w:space="0" w:color="auto"/>
                              </w:divBdr>
                              <w:divsChild>
                                <w:div w:id="1926185250">
                                  <w:marLeft w:val="0"/>
                                  <w:marRight w:val="0"/>
                                  <w:marTop w:val="0"/>
                                  <w:marBottom w:val="0"/>
                                  <w:divBdr>
                                    <w:top w:val="none" w:sz="0" w:space="0" w:color="auto"/>
                                    <w:left w:val="none" w:sz="0" w:space="0" w:color="auto"/>
                                    <w:bottom w:val="none" w:sz="0" w:space="0" w:color="auto"/>
                                    <w:right w:val="none" w:sz="0" w:space="0" w:color="auto"/>
                                  </w:divBdr>
                                </w:div>
                              </w:divsChild>
                            </w:div>
                            <w:div w:id="505678166">
                              <w:marLeft w:val="0"/>
                              <w:marRight w:val="0"/>
                              <w:marTop w:val="0"/>
                              <w:marBottom w:val="0"/>
                              <w:divBdr>
                                <w:top w:val="none" w:sz="0" w:space="0" w:color="auto"/>
                                <w:left w:val="none" w:sz="0" w:space="0" w:color="auto"/>
                                <w:bottom w:val="none" w:sz="0" w:space="0" w:color="auto"/>
                                <w:right w:val="none" w:sz="0" w:space="0" w:color="auto"/>
                              </w:divBdr>
                            </w:div>
                            <w:div w:id="60615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4683891">
          <w:marLeft w:val="0"/>
          <w:marRight w:val="0"/>
          <w:marTop w:val="0"/>
          <w:marBottom w:val="0"/>
          <w:divBdr>
            <w:top w:val="none" w:sz="0" w:space="0" w:color="auto"/>
            <w:left w:val="none" w:sz="0" w:space="0" w:color="auto"/>
            <w:bottom w:val="none" w:sz="0" w:space="0" w:color="auto"/>
            <w:right w:val="none" w:sz="0" w:space="0" w:color="auto"/>
          </w:divBdr>
          <w:divsChild>
            <w:div w:id="1218276957">
              <w:marLeft w:val="0"/>
              <w:marRight w:val="0"/>
              <w:marTop w:val="0"/>
              <w:marBottom w:val="0"/>
              <w:divBdr>
                <w:top w:val="none" w:sz="0" w:space="0" w:color="auto"/>
                <w:left w:val="none" w:sz="0" w:space="0" w:color="auto"/>
                <w:bottom w:val="none" w:sz="0" w:space="0" w:color="auto"/>
                <w:right w:val="none" w:sz="0" w:space="0" w:color="auto"/>
              </w:divBdr>
              <w:divsChild>
                <w:div w:id="1323505494">
                  <w:marLeft w:val="0"/>
                  <w:marRight w:val="0"/>
                  <w:marTop w:val="0"/>
                  <w:marBottom w:val="0"/>
                  <w:divBdr>
                    <w:top w:val="none" w:sz="0" w:space="0" w:color="auto"/>
                    <w:left w:val="none" w:sz="0" w:space="0" w:color="auto"/>
                    <w:bottom w:val="none" w:sz="0" w:space="0" w:color="auto"/>
                    <w:right w:val="none" w:sz="0" w:space="0" w:color="auto"/>
                  </w:divBdr>
                  <w:divsChild>
                    <w:div w:id="707683073">
                      <w:marLeft w:val="0"/>
                      <w:marRight w:val="0"/>
                      <w:marTop w:val="0"/>
                      <w:marBottom w:val="0"/>
                      <w:divBdr>
                        <w:top w:val="none" w:sz="0" w:space="0" w:color="auto"/>
                        <w:left w:val="none" w:sz="0" w:space="0" w:color="auto"/>
                        <w:bottom w:val="none" w:sz="0" w:space="0" w:color="auto"/>
                        <w:right w:val="none" w:sz="0" w:space="0" w:color="auto"/>
                      </w:divBdr>
                      <w:divsChild>
                        <w:div w:id="431779789">
                          <w:marLeft w:val="0"/>
                          <w:marRight w:val="0"/>
                          <w:marTop w:val="0"/>
                          <w:marBottom w:val="0"/>
                          <w:divBdr>
                            <w:top w:val="single" w:sz="2" w:space="0" w:color="EFEFEF"/>
                            <w:left w:val="none" w:sz="0" w:space="0" w:color="auto"/>
                            <w:bottom w:val="none" w:sz="0" w:space="0" w:color="auto"/>
                            <w:right w:val="none" w:sz="0" w:space="0" w:color="auto"/>
                          </w:divBdr>
                          <w:divsChild>
                            <w:div w:id="1400324338">
                              <w:marLeft w:val="0"/>
                              <w:marRight w:val="0"/>
                              <w:marTop w:val="0"/>
                              <w:marBottom w:val="0"/>
                              <w:divBdr>
                                <w:top w:val="none" w:sz="0" w:space="0" w:color="auto"/>
                                <w:left w:val="none" w:sz="0" w:space="0" w:color="auto"/>
                                <w:bottom w:val="none" w:sz="0" w:space="0" w:color="auto"/>
                                <w:right w:val="none" w:sz="0" w:space="0" w:color="auto"/>
                              </w:divBdr>
                              <w:divsChild>
                                <w:div w:id="1782459837">
                                  <w:marLeft w:val="0"/>
                                  <w:marRight w:val="0"/>
                                  <w:marTop w:val="0"/>
                                  <w:marBottom w:val="0"/>
                                  <w:divBdr>
                                    <w:top w:val="none" w:sz="0" w:space="0" w:color="auto"/>
                                    <w:left w:val="none" w:sz="0" w:space="0" w:color="auto"/>
                                    <w:bottom w:val="none" w:sz="0" w:space="0" w:color="auto"/>
                                    <w:right w:val="none" w:sz="0" w:space="0" w:color="auto"/>
                                  </w:divBdr>
                                  <w:divsChild>
                                    <w:div w:id="1860700543">
                                      <w:marLeft w:val="0"/>
                                      <w:marRight w:val="0"/>
                                      <w:marTop w:val="0"/>
                                      <w:marBottom w:val="0"/>
                                      <w:divBdr>
                                        <w:top w:val="none" w:sz="0" w:space="0" w:color="auto"/>
                                        <w:left w:val="none" w:sz="0" w:space="0" w:color="auto"/>
                                        <w:bottom w:val="none" w:sz="0" w:space="0" w:color="auto"/>
                                        <w:right w:val="none" w:sz="0" w:space="0" w:color="auto"/>
                                      </w:divBdr>
                                      <w:divsChild>
                                        <w:div w:id="1724985006">
                                          <w:marLeft w:val="0"/>
                                          <w:marRight w:val="0"/>
                                          <w:marTop w:val="0"/>
                                          <w:marBottom w:val="0"/>
                                          <w:divBdr>
                                            <w:top w:val="none" w:sz="0" w:space="0" w:color="auto"/>
                                            <w:left w:val="none" w:sz="0" w:space="0" w:color="auto"/>
                                            <w:bottom w:val="none" w:sz="0" w:space="0" w:color="auto"/>
                                            <w:right w:val="none" w:sz="0" w:space="0" w:color="auto"/>
                                          </w:divBdr>
                                          <w:divsChild>
                                            <w:div w:id="772751978">
                                              <w:marLeft w:val="0"/>
                                              <w:marRight w:val="0"/>
                                              <w:marTop w:val="0"/>
                                              <w:marBottom w:val="0"/>
                                              <w:divBdr>
                                                <w:top w:val="none" w:sz="0" w:space="0" w:color="auto"/>
                                                <w:left w:val="none" w:sz="0" w:space="0" w:color="auto"/>
                                                <w:bottom w:val="none" w:sz="0" w:space="0" w:color="auto"/>
                                                <w:right w:val="none" w:sz="0" w:space="0" w:color="auto"/>
                                              </w:divBdr>
                                              <w:divsChild>
                                                <w:div w:id="1341784504">
                                                  <w:marLeft w:val="0"/>
                                                  <w:marRight w:val="0"/>
                                                  <w:marTop w:val="0"/>
                                                  <w:marBottom w:val="0"/>
                                                  <w:divBdr>
                                                    <w:top w:val="none" w:sz="0" w:space="0" w:color="auto"/>
                                                    <w:left w:val="none" w:sz="0" w:space="0" w:color="auto"/>
                                                    <w:bottom w:val="none" w:sz="0" w:space="0" w:color="auto"/>
                                                    <w:right w:val="none" w:sz="0" w:space="0" w:color="auto"/>
                                                  </w:divBdr>
                                                  <w:divsChild>
                                                    <w:div w:id="60962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1893268">
      <w:bodyDiv w:val="1"/>
      <w:marLeft w:val="0"/>
      <w:marRight w:val="0"/>
      <w:marTop w:val="0"/>
      <w:marBottom w:val="0"/>
      <w:divBdr>
        <w:top w:val="none" w:sz="0" w:space="0" w:color="auto"/>
        <w:left w:val="none" w:sz="0" w:space="0" w:color="auto"/>
        <w:bottom w:val="none" w:sz="0" w:space="0" w:color="auto"/>
        <w:right w:val="none" w:sz="0" w:space="0" w:color="auto"/>
      </w:divBdr>
    </w:div>
    <w:div w:id="1101946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5</Pages>
  <Words>252</Words>
  <Characters>1438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2026-10-07T09:18:00Z</dcterms:created>
  <dcterms:modified xsi:type="dcterms:W3CDTF">2026-10-07T15:13:00Z</dcterms:modified>
</cp:coreProperties>
</file>