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 w:val="0"/>
          <w:bCs w:val="0"/>
          <w:sz w:val="32"/>
          <w:szCs w:val="32"/>
        </w:rPr>
      </w:pPr>
      <w:r>
        <w:rPr>
          <w:rFonts w:hint="eastAsia" w:ascii="宋体" w:hAnsi="宋体"/>
          <w:b w:val="0"/>
          <w:bCs w:val="0"/>
          <w:sz w:val="32"/>
          <w:szCs w:val="32"/>
          <w:lang w:eastAsia="zh-CN"/>
        </w:rPr>
        <w:t>酒店对客服务信息统计</w:t>
      </w:r>
      <w:r>
        <w:rPr>
          <w:rFonts w:hint="eastAsia" w:ascii="宋体" w:hAnsi="宋体"/>
          <w:b w:val="0"/>
          <w:bCs w:val="0"/>
          <w:sz w:val="32"/>
          <w:szCs w:val="32"/>
        </w:rPr>
        <w:t>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</w:t>
      </w: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8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部门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超时服务</w:t>
            </w:r>
            <w:bookmarkStart w:id="0" w:name="_GoBack"/>
            <w:bookmarkEnd w:id="0"/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1C0D06BE"/>
    <w:rsid w:val="1C90473C"/>
    <w:rsid w:val="1E231FC6"/>
    <w:rsid w:val="276E023D"/>
    <w:rsid w:val="27E30EA5"/>
    <w:rsid w:val="2A1D26C1"/>
    <w:rsid w:val="2C7A5FF5"/>
    <w:rsid w:val="30125BC3"/>
    <w:rsid w:val="386D2D38"/>
    <w:rsid w:val="44D8767D"/>
    <w:rsid w:val="47583D37"/>
    <w:rsid w:val="51D132A6"/>
    <w:rsid w:val="53DB7548"/>
    <w:rsid w:val="55BE7EFD"/>
    <w:rsid w:val="5DAF1E50"/>
    <w:rsid w:val="633B012D"/>
    <w:rsid w:val="68F4777B"/>
    <w:rsid w:val="6F9F5123"/>
    <w:rsid w:val="7B880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2017-01-18T11:25:54Z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