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2556" w:rsidRPr="001F2556" w:rsidRDefault="001F2556" w:rsidP="001F255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1F2556">
        <w:rPr>
          <w:rFonts w:ascii="Times New Roman" w:hAnsi="Times New Roman"/>
          <w:b/>
          <w:sz w:val="28"/>
          <w:szCs w:val="28"/>
        </w:rPr>
        <w:t>Department of Electrical Engineering, IIT Bombay</w:t>
      </w:r>
    </w:p>
    <w:p w:rsidR="001F2556" w:rsidRPr="001F2556" w:rsidRDefault="001F2556" w:rsidP="001F255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1F2556">
        <w:rPr>
          <w:rFonts w:ascii="Times New Roman" w:hAnsi="Times New Roman"/>
          <w:b/>
          <w:sz w:val="28"/>
          <w:szCs w:val="28"/>
        </w:rPr>
        <w:t>EE</w:t>
      </w:r>
      <w:r w:rsidR="002616B6" w:rsidRPr="001F2556">
        <w:rPr>
          <w:rFonts w:ascii="Times New Roman" w:hAnsi="Times New Roman"/>
          <w:b/>
          <w:sz w:val="28"/>
          <w:szCs w:val="28"/>
        </w:rPr>
        <w:t>111:</w:t>
      </w:r>
      <w:r w:rsidRPr="001F2556">
        <w:rPr>
          <w:rFonts w:ascii="Times New Roman" w:hAnsi="Times New Roman"/>
          <w:b/>
          <w:sz w:val="28"/>
          <w:szCs w:val="28"/>
        </w:rPr>
        <w:t xml:space="preserve"> Introduction to Electrical Systems</w:t>
      </w:r>
    </w:p>
    <w:p w:rsidR="001F2556" w:rsidRPr="001F2556" w:rsidRDefault="00C627D2" w:rsidP="001F255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Assignment 3</w:t>
      </w:r>
    </w:p>
    <w:p w:rsidR="001F2556" w:rsidRDefault="001F2556" w:rsidP="001F255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1F2556" w:rsidRPr="001F2556" w:rsidRDefault="001F2556" w:rsidP="00BD181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1F2556">
        <w:rPr>
          <w:rFonts w:ascii="Times New Roman" w:hAnsi="Times New Roman"/>
          <w:sz w:val="28"/>
          <w:szCs w:val="28"/>
        </w:rPr>
        <w:t xml:space="preserve">For the circuit shown in Fig. 1 determine the total impedance and the angle between </w:t>
      </w:r>
      <w:r w:rsidR="002616B6" w:rsidRPr="001F2556">
        <w:rPr>
          <w:rFonts w:ascii="Times New Roman" w:hAnsi="Times New Roman"/>
          <w:sz w:val="28"/>
          <w:szCs w:val="28"/>
        </w:rPr>
        <w:t>voltage phasor</w:t>
      </w:r>
      <w:r w:rsidRPr="001F2556">
        <w:rPr>
          <w:rFonts w:ascii="Times New Roman" w:hAnsi="Times New Roman"/>
          <w:sz w:val="28"/>
          <w:szCs w:val="28"/>
        </w:rPr>
        <w:t xml:space="preserve"> and current phasor. f = 50Hz.</w:t>
      </w:r>
    </w:p>
    <w:p w:rsidR="001F2556" w:rsidRDefault="001F2556" w:rsidP="00BD181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1F2556">
        <w:rPr>
          <w:rFonts w:ascii="Times New Roman" w:hAnsi="Times New Roman"/>
          <w:sz w:val="28"/>
          <w:szCs w:val="28"/>
        </w:rPr>
        <w:t xml:space="preserve"> A </w:t>
      </w:r>
      <w:r w:rsidR="002616B6" w:rsidRPr="001F2556">
        <w:rPr>
          <w:rFonts w:ascii="Times New Roman" w:hAnsi="Times New Roman"/>
          <w:sz w:val="28"/>
          <w:szCs w:val="28"/>
        </w:rPr>
        <w:t>two-element</w:t>
      </w:r>
      <w:r w:rsidRPr="001F2556">
        <w:rPr>
          <w:rFonts w:ascii="Times New Roman" w:hAnsi="Times New Roman"/>
          <w:sz w:val="28"/>
          <w:szCs w:val="28"/>
        </w:rPr>
        <w:t xml:space="preserve"> series circuit has the following voltage and current for </w:t>
      </w:r>
      <w:r>
        <w:rPr>
          <w:rFonts w:ascii="Arial" w:hAnsi="Arial" w:cs="Arial"/>
          <w:sz w:val="28"/>
          <w:szCs w:val="28"/>
        </w:rPr>
        <w:t>ω</w:t>
      </w:r>
      <w:r w:rsidRPr="001F2556">
        <w:rPr>
          <w:rFonts w:ascii="Times New Roman" w:hAnsi="Times New Roman"/>
          <w:sz w:val="28"/>
          <w:szCs w:val="28"/>
        </w:rPr>
        <w:t xml:space="preserve"> = 2000 rad/sec,</w:t>
      </w:r>
      <w:r w:rsidR="001D7695">
        <w:rPr>
          <w:rFonts w:ascii="Times New Roman" w:hAnsi="Times New Roman"/>
          <w:sz w:val="28"/>
          <w:szCs w:val="28"/>
        </w:rPr>
        <w:t xml:space="preserve"> </w:t>
      </w:r>
      <w:r w:rsidRPr="001D7695">
        <w:rPr>
          <w:rFonts w:ascii="Times New Roman" w:hAnsi="Times New Roman"/>
          <w:sz w:val="28"/>
          <w:szCs w:val="28"/>
        </w:rPr>
        <w:t>V = 150</w:t>
      </w:r>
      <w:r w:rsidR="00206A55" w:rsidRPr="00F118AC">
        <w:rPr>
          <w:noProof/>
          <w:position w:val="-4"/>
        </w:rPr>
        <w:object w:dxaOrig="3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.4pt;height:15.6pt" o:ole="">
            <v:imagedata r:id="rId5" o:title=""/>
          </v:shape>
          <o:OLEObject Type="Embed" ProgID="Equation.DSMT4" ShapeID="_x0000_i1025" DrawAspect="Content" ObjectID="_1567116411" r:id="rId6"/>
        </w:object>
      </w:r>
      <w:r w:rsidRPr="001D7695">
        <w:rPr>
          <w:rFonts w:ascii="Times New Roman" w:eastAsia="CMSY7" w:hAnsi="Times New Roman"/>
          <w:sz w:val="28"/>
          <w:szCs w:val="28"/>
        </w:rPr>
        <w:t xml:space="preserve"> </w:t>
      </w:r>
      <w:r w:rsidRPr="001D7695">
        <w:rPr>
          <w:rFonts w:ascii="Times New Roman" w:hAnsi="Times New Roman"/>
          <w:sz w:val="28"/>
          <w:szCs w:val="28"/>
        </w:rPr>
        <w:t>− 45</w:t>
      </w:r>
      <w:r w:rsidR="001D7695">
        <w:rPr>
          <w:rFonts w:ascii="Times New Roman" w:eastAsia="CMSY7" w:hAnsi="Times New Roman"/>
          <w:sz w:val="28"/>
          <w:szCs w:val="28"/>
          <w:vertAlign w:val="superscript"/>
        </w:rPr>
        <w:t>0</w:t>
      </w:r>
      <w:r w:rsidRPr="001D7695">
        <w:rPr>
          <w:rFonts w:ascii="Times New Roman" w:eastAsia="CMSY7" w:hAnsi="Times New Roman"/>
          <w:sz w:val="28"/>
          <w:szCs w:val="28"/>
        </w:rPr>
        <w:t xml:space="preserve"> </w:t>
      </w:r>
      <w:r w:rsidR="002616B6" w:rsidRPr="001D7695">
        <w:rPr>
          <w:rFonts w:ascii="Times New Roman" w:hAnsi="Times New Roman"/>
          <w:sz w:val="28"/>
          <w:szCs w:val="28"/>
        </w:rPr>
        <w:t xml:space="preserve">and </w:t>
      </w:r>
      <w:r w:rsidR="002616B6">
        <w:rPr>
          <w:rFonts w:ascii="Times New Roman" w:hAnsi="Times New Roman"/>
          <w:sz w:val="28"/>
          <w:szCs w:val="28"/>
        </w:rPr>
        <w:t>I</w:t>
      </w:r>
      <w:r w:rsidRPr="001D7695">
        <w:rPr>
          <w:rFonts w:ascii="Times New Roman" w:hAnsi="Times New Roman"/>
          <w:sz w:val="28"/>
          <w:szCs w:val="28"/>
        </w:rPr>
        <w:t xml:space="preserve"> = 4.74</w:t>
      </w:r>
      <w:r w:rsidRPr="001D7695">
        <w:rPr>
          <w:rFonts w:ascii="Times New Roman" w:eastAsia="CMSY7" w:hAnsi="Times New Roman"/>
          <w:sz w:val="28"/>
          <w:szCs w:val="28"/>
        </w:rPr>
        <w:t>6</w:t>
      </w:r>
      <w:r w:rsidR="00206A55" w:rsidRPr="00F118AC">
        <w:rPr>
          <w:noProof/>
          <w:position w:val="-4"/>
        </w:rPr>
        <w:object w:dxaOrig="340" w:dyaOrig="320">
          <v:shape id="_x0000_i1026" type="#_x0000_t75" style="width:17.4pt;height:15.6pt" o:ole="">
            <v:imagedata r:id="rId7" o:title=""/>
          </v:shape>
          <o:OLEObject Type="Embed" ProgID="Equation.DSMT4" ShapeID="_x0000_i1026" DrawAspect="Content" ObjectID="_1567116412" r:id="rId8"/>
        </w:object>
      </w:r>
      <w:r w:rsidRPr="001D7695">
        <w:rPr>
          <w:rFonts w:ascii="Times New Roman" w:eastAsia="CMSY7" w:hAnsi="Times New Roman"/>
          <w:sz w:val="28"/>
          <w:szCs w:val="28"/>
        </w:rPr>
        <w:t xml:space="preserve"> </w:t>
      </w:r>
      <w:r w:rsidRPr="001D7695">
        <w:rPr>
          <w:rFonts w:ascii="Times New Roman" w:hAnsi="Times New Roman"/>
          <w:sz w:val="28"/>
          <w:szCs w:val="28"/>
        </w:rPr>
        <w:t>−116.6</w:t>
      </w:r>
      <w:r w:rsidR="001D7695" w:rsidRPr="001D7695">
        <w:rPr>
          <w:rFonts w:ascii="Times New Roman" w:eastAsia="CMSY7" w:hAnsi="Times New Roman"/>
          <w:sz w:val="28"/>
          <w:szCs w:val="28"/>
          <w:vertAlign w:val="superscript"/>
        </w:rPr>
        <w:t>0</w:t>
      </w:r>
      <w:r w:rsidRPr="001D7695">
        <w:rPr>
          <w:rFonts w:ascii="Times New Roman" w:hAnsi="Times New Roman"/>
          <w:sz w:val="28"/>
          <w:szCs w:val="28"/>
        </w:rPr>
        <w:t>. A second voltage source results in an angle of</w:t>
      </w:r>
      <w:r w:rsidR="001D7695">
        <w:rPr>
          <w:rFonts w:ascii="Times New Roman" w:hAnsi="Times New Roman"/>
          <w:sz w:val="28"/>
          <w:szCs w:val="28"/>
        </w:rPr>
        <w:t xml:space="preserve"> </w:t>
      </w:r>
      <w:r w:rsidRPr="001D7695">
        <w:rPr>
          <w:rFonts w:ascii="Times New Roman" w:hAnsi="Times New Roman"/>
          <w:sz w:val="28"/>
          <w:szCs w:val="28"/>
        </w:rPr>
        <w:t>30</w:t>
      </w:r>
      <w:r w:rsidR="001D7695" w:rsidRPr="001D7695">
        <w:rPr>
          <w:rFonts w:ascii="Times New Roman" w:eastAsia="CMSY7" w:hAnsi="Times New Roman"/>
          <w:sz w:val="28"/>
          <w:szCs w:val="28"/>
          <w:vertAlign w:val="superscript"/>
        </w:rPr>
        <w:t>0</w:t>
      </w:r>
      <w:r w:rsidRPr="001D7695">
        <w:rPr>
          <w:rFonts w:ascii="Times New Roman" w:hAnsi="Times New Roman"/>
          <w:sz w:val="28"/>
          <w:szCs w:val="28"/>
        </w:rPr>
        <w:t xml:space="preserve">between the voltage and current. </w:t>
      </w:r>
      <w:r w:rsidR="002616B6" w:rsidRPr="001D7695">
        <w:rPr>
          <w:rFonts w:ascii="Times New Roman" w:hAnsi="Times New Roman"/>
          <w:sz w:val="28"/>
          <w:szCs w:val="28"/>
        </w:rPr>
        <w:t xml:space="preserve">Determine </w:t>
      </w:r>
      <w:r w:rsidR="002616B6">
        <w:rPr>
          <w:rFonts w:ascii="Times New Roman" w:hAnsi="Times New Roman"/>
          <w:sz w:val="28"/>
          <w:szCs w:val="28"/>
        </w:rPr>
        <w:t xml:space="preserve">ω </w:t>
      </w:r>
      <w:r w:rsidR="002616B6" w:rsidRPr="001D7695">
        <w:rPr>
          <w:rFonts w:ascii="Times New Roman" w:hAnsi="Times New Roman"/>
          <w:sz w:val="28"/>
          <w:szCs w:val="28"/>
        </w:rPr>
        <w:t xml:space="preserve">of </w:t>
      </w:r>
      <w:r w:rsidR="002616B6">
        <w:rPr>
          <w:rFonts w:ascii="Times New Roman" w:hAnsi="Times New Roman"/>
          <w:sz w:val="28"/>
          <w:szCs w:val="28"/>
        </w:rPr>
        <w:t>this</w:t>
      </w:r>
      <w:r w:rsidRPr="001D7695">
        <w:rPr>
          <w:rFonts w:ascii="Times New Roman" w:hAnsi="Times New Roman"/>
          <w:sz w:val="28"/>
          <w:szCs w:val="28"/>
        </w:rPr>
        <w:t xml:space="preserve"> second source. What change in</w:t>
      </w:r>
      <w:r w:rsidR="001D7695">
        <w:rPr>
          <w:rFonts w:ascii="Times New Roman" w:hAnsi="Times New Roman"/>
          <w:sz w:val="28"/>
          <w:szCs w:val="28"/>
        </w:rPr>
        <w:t xml:space="preserve"> </w:t>
      </w:r>
      <w:r w:rsidRPr="001D7695">
        <w:rPr>
          <w:rFonts w:ascii="Times New Roman" w:hAnsi="Times New Roman"/>
          <w:sz w:val="28"/>
          <w:szCs w:val="28"/>
        </w:rPr>
        <w:t xml:space="preserve">frequency would result in a phasor current </w:t>
      </w:r>
      <w:r w:rsidR="002616B6" w:rsidRPr="001D7695">
        <w:rPr>
          <w:rFonts w:ascii="Times New Roman" w:hAnsi="Times New Roman"/>
          <w:sz w:val="28"/>
          <w:szCs w:val="28"/>
        </w:rPr>
        <w:t xml:space="preserve">of </w:t>
      </w:r>
      <w:r w:rsidR="002616B6">
        <w:rPr>
          <w:rFonts w:ascii="Times New Roman" w:hAnsi="Times New Roman"/>
          <w:sz w:val="28"/>
          <w:szCs w:val="28"/>
        </w:rPr>
        <w:t>6</w:t>
      </w:r>
      <w:r w:rsidRPr="001D7695">
        <w:rPr>
          <w:rFonts w:ascii="Times New Roman" w:hAnsi="Times New Roman"/>
          <w:sz w:val="28"/>
          <w:szCs w:val="28"/>
        </w:rPr>
        <w:t xml:space="preserve"> Amps?</w:t>
      </w:r>
      <w:r w:rsidR="001D7695">
        <w:rPr>
          <w:rFonts w:ascii="Times New Roman" w:hAnsi="Times New Roman"/>
          <w:sz w:val="28"/>
          <w:szCs w:val="28"/>
        </w:rPr>
        <w:t xml:space="preserve"> </w:t>
      </w:r>
      <w:r w:rsidRPr="001D7695">
        <w:rPr>
          <w:rFonts w:ascii="Times New Roman" w:hAnsi="Times New Roman"/>
          <w:sz w:val="28"/>
          <w:szCs w:val="28"/>
        </w:rPr>
        <w:t xml:space="preserve"> With unlimited variation in frequency,</w:t>
      </w:r>
      <w:r w:rsidR="001D7695">
        <w:rPr>
          <w:rFonts w:ascii="Times New Roman" w:hAnsi="Times New Roman"/>
          <w:sz w:val="28"/>
          <w:szCs w:val="28"/>
        </w:rPr>
        <w:t xml:space="preserve"> </w:t>
      </w:r>
      <w:r w:rsidRPr="001D7695">
        <w:rPr>
          <w:rFonts w:ascii="Times New Roman" w:hAnsi="Times New Roman"/>
          <w:sz w:val="28"/>
          <w:szCs w:val="28"/>
        </w:rPr>
        <w:t>what is the maximum possible phasor current?</w:t>
      </w:r>
    </w:p>
    <w:p w:rsidR="001D7695" w:rsidRDefault="001D7695" w:rsidP="00BD181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1D7695">
        <w:rPr>
          <w:rFonts w:ascii="Times New Roman" w:hAnsi="Times New Roman"/>
          <w:sz w:val="28"/>
          <w:szCs w:val="28"/>
        </w:rPr>
        <w:t>Two pure circuit elements in a series connection have the following current and applied</w:t>
      </w:r>
      <w:r>
        <w:rPr>
          <w:rFonts w:ascii="Times New Roman" w:hAnsi="Times New Roman"/>
          <w:sz w:val="28"/>
          <w:szCs w:val="28"/>
        </w:rPr>
        <w:t xml:space="preserve"> </w:t>
      </w:r>
      <w:r w:rsidRPr="001D7695">
        <w:rPr>
          <w:rFonts w:ascii="Times New Roman" w:hAnsi="Times New Roman"/>
          <w:sz w:val="28"/>
          <w:szCs w:val="28"/>
        </w:rPr>
        <w:t>voltage: v = 150 sin(500t+10</w:t>
      </w:r>
      <w:r w:rsidRPr="001D7695">
        <w:rPr>
          <w:rFonts w:ascii="Times New Roman" w:eastAsia="CMSY7" w:hAnsi="Times New Roman"/>
          <w:sz w:val="28"/>
          <w:szCs w:val="28"/>
          <w:vertAlign w:val="superscript"/>
        </w:rPr>
        <w:t>0</w:t>
      </w:r>
      <w:r w:rsidRPr="001D7695">
        <w:rPr>
          <w:rFonts w:ascii="Times New Roman" w:hAnsi="Times New Roman"/>
          <w:sz w:val="28"/>
          <w:szCs w:val="28"/>
        </w:rPr>
        <w:t>) V, i = 13.42 sin(500t−53.4</w:t>
      </w:r>
      <w:r w:rsidRPr="001D7695">
        <w:rPr>
          <w:rFonts w:ascii="Times New Roman" w:eastAsia="CMSY7" w:hAnsi="Times New Roman"/>
          <w:sz w:val="28"/>
          <w:szCs w:val="28"/>
          <w:vertAlign w:val="superscript"/>
        </w:rPr>
        <w:t>0</w:t>
      </w:r>
      <w:r w:rsidRPr="001D7695">
        <w:rPr>
          <w:rFonts w:ascii="Times New Roman" w:hAnsi="Times New Roman"/>
          <w:sz w:val="28"/>
          <w:szCs w:val="28"/>
        </w:rPr>
        <w:t>) A. Find the circuital elements.</w:t>
      </w:r>
    </w:p>
    <w:p w:rsidR="001D7695" w:rsidRDefault="001D7695" w:rsidP="00BD181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1D7695">
        <w:rPr>
          <w:rFonts w:ascii="Times New Roman" w:hAnsi="Times New Roman"/>
          <w:sz w:val="28"/>
          <w:szCs w:val="28"/>
        </w:rPr>
        <w:t>A resistor of R = 5</w:t>
      </w:r>
      <w:r w:rsidR="00E7035D">
        <w:rPr>
          <w:rFonts w:ascii="Arial" w:hAnsi="Arial" w:cs="Arial"/>
          <w:sz w:val="28"/>
          <w:szCs w:val="28"/>
        </w:rPr>
        <w:t>Ω</w:t>
      </w:r>
      <w:r w:rsidRPr="001D7695">
        <w:rPr>
          <w:rFonts w:ascii="Times New Roman" w:hAnsi="Times New Roman"/>
          <w:sz w:val="28"/>
          <w:szCs w:val="28"/>
        </w:rPr>
        <w:t xml:space="preserve"> and an unknown capacitor are in series. The voltage across the resistor</w:t>
      </w:r>
      <w:r w:rsidR="00E7035D">
        <w:rPr>
          <w:rFonts w:ascii="Times New Roman" w:hAnsi="Times New Roman"/>
          <w:sz w:val="28"/>
          <w:szCs w:val="28"/>
        </w:rPr>
        <w:t xml:space="preserve"> </w:t>
      </w:r>
      <w:r w:rsidRPr="00E7035D">
        <w:rPr>
          <w:rFonts w:ascii="Times New Roman" w:hAnsi="Times New Roman"/>
          <w:sz w:val="28"/>
          <w:szCs w:val="28"/>
        </w:rPr>
        <w:t>is v = 25 sin(2000t + 30</w:t>
      </w:r>
      <w:r w:rsidR="00E7035D" w:rsidRPr="00E7035D">
        <w:rPr>
          <w:rFonts w:ascii="Times New Roman" w:eastAsia="CMSY7" w:hAnsi="Times New Roman"/>
          <w:sz w:val="28"/>
          <w:szCs w:val="28"/>
          <w:vertAlign w:val="superscript"/>
        </w:rPr>
        <w:t>0</w:t>
      </w:r>
      <w:r w:rsidRPr="00E7035D">
        <w:rPr>
          <w:rFonts w:ascii="Times New Roman" w:hAnsi="Times New Roman"/>
          <w:sz w:val="28"/>
          <w:szCs w:val="28"/>
        </w:rPr>
        <w:t>) V. If the current leads the applied voltage by 60</w:t>
      </w:r>
      <w:r w:rsidRPr="00E7035D">
        <w:rPr>
          <w:rFonts w:ascii="Times New Roman" w:eastAsia="CMSY7" w:hAnsi="Times New Roman"/>
          <w:sz w:val="28"/>
          <w:szCs w:val="28"/>
        </w:rPr>
        <w:t>◦</w:t>
      </w:r>
      <w:r w:rsidRPr="00E7035D">
        <w:rPr>
          <w:rFonts w:ascii="Times New Roman" w:hAnsi="Times New Roman"/>
          <w:sz w:val="28"/>
          <w:szCs w:val="28"/>
        </w:rPr>
        <w:t>, what is the</w:t>
      </w:r>
      <w:r w:rsidR="00E7035D">
        <w:rPr>
          <w:rFonts w:ascii="Times New Roman" w:hAnsi="Times New Roman"/>
          <w:sz w:val="28"/>
          <w:szCs w:val="28"/>
        </w:rPr>
        <w:t xml:space="preserve"> </w:t>
      </w:r>
      <w:r w:rsidRPr="00E7035D">
        <w:rPr>
          <w:rFonts w:ascii="Times New Roman" w:hAnsi="Times New Roman"/>
          <w:sz w:val="28"/>
          <w:szCs w:val="28"/>
        </w:rPr>
        <w:t>unknown capacitance C?</w:t>
      </w:r>
    </w:p>
    <w:p w:rsidR="00E7035D" w:rsidRDefault="00E7035D" w:rsidP="00BD181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E7035D">
        <w:rPr>
          <w:rFonts w:ascii="Times New Roman" w:hAnsi="Times New Roman"/>
          <w:sz w:val="28"/>
          <w:szCs w:val="28"/>
        </w:rPr>
        <w:t>In the parallel circuit of Fig. 2, the voltmeter reads 45 V across the 3</w:t>
      </w:r>
      <w:r>
        <w:rPr>
          <w:rFonts w:ascii="Arial" w:hAnsi="Arial" w:cs="Arial"/>
          <w:sz w:val="28"/>
          <w:szCs w:val="28"/>
        </w:rPr>
        <w:t>Ω</w:t>
      </w:r>
      <w:r>
        <w:rPr>
          <w:rFonts w:ascii="Times New Roman" w:hAnsi="Times New Roman"/>
          <w:sz w:val="28"/>
          <w:szCs w:val="28"/>
        </w:rPr>
        <w:t xml:space="preserve"> </w:t>
      </w:r>
      <w:r w:rsidRPr="00E7035D">
        <w:rPr>
          <w:rFonts w:ascii="Times New Roman" w:hAnsi="Times New Roman"/>
          <w:sz w:val="28"/>
          <w:szCs w:val="28"/>
        </w:rPr>
        <w:t>resistor. What is</w:t>
      </w:r>
      <w:r>
        <w:rPr>
          <w:rFonts w:ascii="Times New Roman" w:hAnsi="Times New Roman"/>
          <w:sz w:val="28"/>
          <w:szCs w:val="28"/>
        </w:rPr>
        <w:t xml:space="preserve"> </w:t>
      </w:r>
      <w:r w:rsidRPr="00E7035D">
        <w:rPr>
          <w:rFonts w:ascii="Times New Roman" w:hAnsi="Times New Roman"/>
          <w:sz w:val="28"/>
          <w:szCs w:val="28"/>
        </w:rPr>
        <w:t>the indication on the ammeter?</w:t>
      </w:r>
      <w:r w:rsidR="00B81480">
        <w:rPr>
          <w:rFonts w:ascii="Times New Roman" w:hAnsi="Times New Roman"/>
          <w:sz w:val="28"/>
          <w:szCs w:val="28"/>
        </w:rPr>
        <w:t xml:space="preserve"> </w:t>
      </w:r>
      <w:r w:rsidR="002616B6">
        <w:rPr>
          <w:rFonts w:ascii="Times New Roman" w:hAnsi="Times New Roman"/>
          <w:sz w:val="28"/>
          <w:szCs w:val="28"/>
        </w:rPr>
        <w:t>(ac</w:t>
      </w:r>
      <w:r w:rsidR="00B81480">
        <w:rPr>
          <w:rFonts w:ascii="Times New Roman" w:hAnsi="Times New Roman"/>
          <w:sz w:val="28"/>
          <w:szCs w:val="28"/>
        </w:rPr>
        <w:t xml:space="preserve"> meters read rms value the quantity being measured).</w:t>
      </w:r>
    </w:p>
    <w:p w:rsidR="00E7035D" w:rsidRDefault="00E7035D" w:rsidP="00BD181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EE0C41">
        <w:rPr>
          <w:rFonts w:ascii="Times New Roman" w:hAnsi="Times New Roman"/>
          <w:sz w:val="28"/>
          <w:szCs w:val="28"/>
        </w:rPr>
        <w:t>In the series-parallel circuit shown in Fig. 3 the effective</w:t>
      </w:r>
      <w:r w:rsidR="00EE0C41">
        <w:rPr>
          <w:rFonts w:ascii="Times New Roman" w:hAnsi="Times New Roman"/>
          <w:sz w:val="28"/>
          <w:szCs w:val="28"/>
        </w:rPr>
        <w:t xml:space="preserve"> value of the voltage across the </w:t>
      </w:r>
      <w:r w:rsidRPr="00EE0C41">
        <w:rPr>
          <w:rFonts w:ascii="Times New Roman" w:hAnsi="Times New Roman"/>
          <w:sz w:val="28"/>
          <w:szCs w:val="28"/>
        </w:rPr>
        <w:t>parallel part of the circuit is 50 V. Find the corresponding magnitude of V.</w:t>
      </w:r>
    </w:p>
    <w:p w:rsidR="005D0D9B" w:rsidRPr="005D0D9B" w:rsidRDefault="00EE0C41" w:rsidP="00BD181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MR10" w:hAnsi="CMR10" w:cs="CMR10"/>
          <w:sz w:val="28"/>
          <w:szCs w:val="28"/>
        </w:rPr>
      </w:pPr>
      <w:r w:rsidRPr="00EE0C41">
        <w:rPr>
          <w:rFonts w:ascii="Times New Roman" w:hAnsi="Times New Roman"/>
          <w:sz w:val="28"/>
          <w:szCs w:val="28"/>
        </w:rPr>
        <w:t xml:space="preserve">For the </w:t>
      </w:r>
      <w:r w:rsidR="002616B6" w:rsidRPr="00EE0C41">
        <w:rPr>
          <w:rFonts w:ascii="Times New Roman" w:hAnsi="Times New Roman"/>
          <w:sz w:val="28"/>
          <w:szCs w:val="28"/>
        </w:rPr>
        <w:t>four-branch</w:t>
      </w:r>
      <w:r w:rsidRPr="00EE0C41">
        <w:rPr>
          <w:rFonts w:ascii="Times New Roman" w:hAnsi="Times New Roman"/>
          <w:sz w:val="28"/>
          <w:szCs w:val="28"/>
        </w:rPr>
        <w:t xml:space="preserve"> parallel circuit of Fig. 4, find the total current and</w:t>
      </w:r>
    </w:p>
    <w:p w:rsidR="00EE0C41" w:rsidRPr="00EE0C41" w:rsidRDefault="00215C92" w:rsidP="00215C92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MR10" w:hAnsi="CMR10" w:cs="CMR1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</w:t>
      </w:r>
      <w:r w:rsidR="00EE0C41" w:rsidRPr="00EE0C41">
        <w:rPr>
          <w:rFonts w:ascii="Times New Roman" w:hAnsi="Times New Roman"/>
          <w:sz w:val="28"/>
          <w:szCs w:val="28"/>
        </w:rPr>
        <w:t xml:space="preserve"> equivalent impedance</w:t>
      </w:r>
      <w:r w:rsidR="00EE0C41" w:rsidRPr="00EE0C41">
        <w:rPr>
          <w:rFonts w:ascii="CMR10" w:hAnsi="CMR10" w:cs="CMR10"/>
          <w:sz w:val="28"/>
          <w:szCs w:val="28"/>
        </w:rPr>
        <w:t>.</w:t>
      </w:r>
    </w:p>
    <w:p w:rsidR="00EE0C41" w:rsidRDefault="00EE0C41" w:rsidP="00BD181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EE0C41">
        <w:rPr>
          <w:rFonts w:ascii="Times New Roman" w:hAnsi="Times New Roman"/>
          <w:sz w:val="28"/>
          <w:szCs w:val="28"/>
        </w:rPr>
        <w:t xml:space="preserve">The total current entering the parallel circuit shown in Fig. 5 is given by </w:t>
      </w:r>
      <w:proofErr w:type="gramStart"/>
      <w:r w:rsidRPr="00EE0C41">
        <w:rPr>
          <w:rFonts w:ascii="Times New Roman" w:hAnsi="Times New Roman"/>
          <w:sz w:val="28"/>
          <w:szCs w:val="28"/>
        </w:rPr>
        <w:t>I</w:t>
      </w:r>
      <w:proofErr w:type="gramEnd"/>
      <w:r w:rsidRPr="00EE0C41">
        <w:rPr>
          <w:rFonts w:ascii="Times New Roman" w:hAnsi="Times New Roman"/>
          <w:sz w:val="28"/>
          <w:szCs w:val="28"/>
        </w:rPr>
        <w:t xml:space="preserve"> = 18</w:t>
      </w:r>
      <w:r>
        <w:rPr>
          <w:rFonts w:ascii="Times New Roman" w:eastAsia="CMSY7" w:hAnsi="Times New Roman"/>
          <w:sz w:val="28"/>
          <w:szCs w:val="28"/>
        </w:rPr>
        <w:t>6</w:t>
      </w:r>
      <w:r w:rsidR="00206A55" w:rsidRPr="00F118AC">
        <w:rPr>
          <w:noProof/>
          <w:position w:val="-4"/>
        </w:rPr>
        <w:object w:dxaOrig="340" w:dyaOrig="320">
          <v:shape id="_x0000_i1027" type="#_x0000_t75" style="width:17.4pt;height:15.6pt" o:ole="">
            <v:imagedata r:id="rId9" o:title=""/>
          </v:shape>
          <o:OLEObject Type="Embed" ProgID="Equation.DSMT4" ShapeID="_x0000_i1027" DrawAspect="Content" ObjectID="_1567116413" r:id="rId10"/>
        </w:object>
      </w:r>
      <w:r w:rsidRPr="00EE0C41">
        <w:rPr>
          <w:rFonts w:ascii="Times New Roman" w:hAnsi="Times New Roman"/>
          <w:sz w:val="28"/>
          <w:szCs w:val="28"/>
        </w:rPr>
        <w:t>45</w:t>
      </w:r>
      <w:r w:rsidRPr="00EE0C41">
        <w:rPr>
          <w:rFonts w:ascii="Times New Roman" w:eastAsia="CMSY7" w:hAnsi="Times New Roman"/>
          <w:sz w:val="28"/>
          <w:szCs w:val="28"/>
        </w:rPr>
        <w:t>◦</w:t>
      </w:r>
      <w:r w:rsidRPr="00EE0C41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  <w:r w:rsidRPr="00EE0C41">
        <w:rPr>
          <w:rFonts w:ascii="Times New Roman" w:hAnsi="Times New Roman"/>
          <w:sz w:val="28"/>
          <w:szCs w:val="28"/>
        </w:rPr>
        <w:t>Determine the potenti</w:t>
      </w:r>
      <w:r>
        <w:rPr>
          <w:rFonts w:ascii="Times New Roman" w:hAnsi="Times New Roman"/>
          <w:sz w:val="28"/>
          <w:szCs w:val="28"/>
        </w:rPr>
        <w:t xml:space="preserve">al difference between A and B. </w:t>
      </w:r>
    </w:p>
    <w:p w:rsidR="00D577C9" w:rsidRDefault="00D577C9" w:rsidP="00BD181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577C9">
        <w:rPr>
          <w:rFonts w:ascii="Times New Roman" w:hAnsi="Times New Roman"/>
          <w:sz w:val="28"/>
          <w:szCs w:val="28"/>
        </w:rPr>
        <w:t>Replace the active network shown in Fig. 6 with a Thevenin equivalent and a Norton</w:t>
      </w:r>
      <w:r>
        <w:rPr>
          <w:rFonts w:ascii="Times New Roman" w:hAnsi="Times New Roman"/>
          <w:sz w:val="28"/>
          <w:szCs w:val="28"/>
        </w:rPr>
        <w:t xml:space="preserve"> </w:t>
      </w:r>
      <w:r w:rsidRPr="00D577C9">
        <w:rPr>
          <w:rFonts w:ascii="Times New Roman" w:hAnsi="Times New Roman"/>
          <w:sz w:val="28"/>
          <w:szCs w:val="28"/>
        </w:rPr>
        <w:t>equivalent circuit at the terminals AB.</w:t>
      </w:r>
    </w:p>
    <w:p w:rsidR="00D577C9" w:rsidRDefault="005D2F7D" w:rsidP="00BD181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Using Theve</w:t>
      </w:r>
      <w:r w:rsidR="00D577C9" w:rsidRPr="00D577C9">
        <w:rPr>
          <w:rFonts w:ascii="Times New Roman" w:hAnsi="Times New Roman"/>
          <w:sz w:val="28"/>
          <w:szCs w:val="28"/>
        </w:rPr>
        <w:t>nin’s theorem for the network shown in Fig. 7, find V2 such that the current</w:t>
      </w:r>
      <w:r w:rsidR="00D577C9">
        <w:rPr>
          <w:rFonts w:ascii="Times New Roman" w:hAnsi="Times New Roman"/>
          <w:sz w:val="28"/>
          <w:szCs w:val="28"/>
        </w:rPr>
        <w:t xml:space="preserve"> </w:t>
      </w:r>
      <w:r w:rsidR="00D577C9" w:rsidRPr="00D577C9">
        <w:rPr>
          <w:rFonts w:ascii="Times New Roman" w:hAnsi="Times New Roman"/>
          <w:sz w:val="28"/>
          <w:szCs w:val="28"/>
        </w:rPr>
        <w:t xml:space="preserve">through the </w:t>
      </w:r>
      <w:r w:rsidR="00D577C9">
        <w:rPr>
          <w:rFonts w:ascii="Times New Roman" w:hAnsi="Times New Roman"/>
          <w:sz w:val="28"/>
          <w:szCs w:val="28"/>
        </w:rPr>
        <w:t>(</w:t>
      </w:r>
      <w:r w:rsidR="00D577C9" w:rsidRPr="00D577C9">
        <w:rPr>
          <w:rFonts w:ascii="Times New Roman" w:hAnsi="Times New Roman"/>
          <w:sz w:val="28"/>
          <w:szCs w:val="28"/>
        </w:rPr>
        <w:t>2 + j</w:t>
      </w:r>
      <w:r w:rsidR="002616B6" w:rsidRPr="00D577C9">
        <w:rPr>
          <w:rFonts w:ascii="Times New Roman" w:hAnsi="Times New Roman"/>
          <w:sz w:val="28"/>
          <w:szCs w:val="28"/>
        </w:rPr>
        <w:t>3</w:t>
      </w:r>
      <w:r w:rsidR="002616B6">
        <w:rPr>
          <w:rFonts w:ascii="Times New Roman" w:hAnsi="Times New Roman"/>
          <w:sz w:val="28"/>
          <w:szCs w:val="28"/>
        </w:rPr>
        <w:t>)</w:t>
      </w:r>
      <w:r w:rsidR="002616B6">
        <w:rPr>
          <w:rFonts w:ascii="Arial" w:hAnsi="Arial" w:cs="Arial"/>
          <w:sz w:val="28"/>
          <w:szCs w:val="28"/>
        </w:rPr>
        <w:t xml:space="preserve"> Ω</w:t>
      </w:r>
      <w:r w:rsidR="002616B6" w:rsidRPr="00D577C9">
        <w:rPr>
          <w:rFonts w:ascii="Times New Roman" w:hAnsi="Times New Roman"/>
          <w:sz w:val="28"/>
          <w:szCs w:val="28"/>
        </w:rPr>
        <w:t xml:space="preserve"> impedance</w:t>
      </w:r>
      <w:r w:rsidR="00D577C9" w:rsidRPr="00D577C9">
        <w:rPr>
          <w:rFonts w:ascii="Times New Roman" w:hAnsi="Times New Roman"/>
          <w:sz w:val="28"/>
          <w:szCs w:val="28"/>
        </w:rPr>
        <w:t xml:space="preserve"> is zero</w:t>
      </w:r>
    </w:p>
    <w:p w:rsidR="00D577C9" w:rsidRPr="00D577C9" w:rsidRDefault="00D577C9" w:rsidP="00BD181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577C9">
        <w:rPr>
          <w:rFonts w:ascii="Times New Roman" w:hAnsi="Times New Roman"/>
          <w:sz w:val="28"/>
          <w:szCs w:val="28"/>
        </w:rPr>
        <w:t>Find the power factor of a station supplying the following loads:</w:t>
      </w:r>
    </w:p>
    <w:p w:rsidR="00D577C9" w:rsidRPr="00D577C9" w:rsidRDefault="00D577C9" w:rsidP="00BD1815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sz w:val="28"/>
          <w:szCs w:val="28"/>
        </w:rPr>
      </w:pPr>
      <w:r w:rsidRPr="00D577C9">
        <w:rPr>
          <w:rFonts w:ascii="Times New Roman" w:hAnsi="Times New Roman"/>
          <w:sz w:val="28"/>
          <w:szCs w:val="28"/>
        </w:rPr>
        <w:t>250 KW at unity power factor,</w:t>
      </w:r>
    </w:p>
    <w:p w:rsidR="00D577C9" w:rsidRPr="00D577C9" w:rsidRDefault="00D577C9" w:rsidP="00BD1815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sz w:val="28"/>
          <w:szCs w:val="28"/>
        </w:rPr>
      </w:pPr>
      <w:r w:rsidRPr="00D577C9">
        <w:rPr>
          <w:rFonts w:ascii="Times New Roman" w:hAnsi="Times New Roman"/>
          <w:sz w:val="28"/>
          <w:szCs w:val="28"/>
        </w:rPr>
        <w:t>1500 KW at power factor 0.9 lag,</w:t>
      </w:r>
    </w:p>
    <w:p w:rsidR="00D577C9" w:rsidRPr="00D577C9" w:rsidRDefault="00D577C9" w:rsidP="00BD1815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sz w:val="28"/>
          <w:szCs w:val="28"/>
        </w:rPr>
      </w:pPr>
      <w:r w:rsidRPr="00D577C9">
        <w:rPr>
          <w:rFonts w:ascii="Times New Roman" w:hAnsi="Times New Roman"/>
          <w:sz w:val="28"/>
          <w:szCs w:val="28"/>
        </w:rPr>
        <w:t>1000 KW at 0.8 lag,</w:t>
      </w:r>
    </w:p>
    <w:p w:rsidR="00D577C9" w:rsidRPr="00D577C9" w:rsidRDefault="00206A55" w:rsidP="00BD18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</w:t>
      </w:r>
      <w:r w:rsidR="00466DF6">
        <w:rPr>
          <w:rFonts w:ascii="Times New Roman" w:hAnsi="Times New Roman"/>
          <w:sz w:val="28"/>
          <w:szCs w:val="28"/>
        </w:rPr>
        <w:t xml:space="preserve">     </w:t>
      </w:r>
      <w:r w:rsidR="00D577C9" w:rsidRPr="00D577C9">
        <w:rPr>
          <w:rFonts w:ascii="Times New Roman" w:hAnsi="Times New Roman"/>
          <w:sz w:val="28"/>
          <w:szCs w:val="28"/>
        </w:rPr>
        <w:t>700 KW at 0.9 lead.</w:t>
      </w:r>
    </w:p>
    <w:p w:rsidR="00D577C9" w:rsidRDefault="00D577C9" w:rsidP="00BD18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</w:t>
      </w:r>
      <w:r w:rsidRPr="00D577C9">
        <w:rPr>
          <w:rFonts w:ascii="Times New Roman" w:hAnsi="Times New Roman"/>
          <w:sz w:val="28"/>
          <w:szCs w:val="28"/>
        </w:rPr>
        <w:t xml:space="preserve">If all the loads be carried by the same feeder cable, </w:t>
      </w:r>
      <w:r>
        <w:rPr>
          <w:rFonts w:ascii="Times New Roman" w:hAnsi="Times New Roman"/>
          <w:sz w:val="28"/>
          <w:szCs w:val="28"/>
        </w:rPr>
        <w:t>fi</w:t>
      </w:r>
      <w:r w:rsidRPr="00D577C9">
        <w:rPr>
          <w:rFonts w:ascii="Times New Roman" w:hAnsi="Times New Roman"/>
          <w:sz w:val="28"/>
          <w:szCs w:val="28"/>
        </w:rPr>
        <w:t xml:space="preserve">nd what load at unity </w:t>
      </w:r>
      <w:r>
        <w:rPr>
          <w:rFonts w:ascii="Times New Roman" w:hAnsi="Times New Roman"/>
          <w:sz w:val="28"/>
          <w:szCs w:val="28"/>
        </w:rPr>
        <w:t xml:space="preserve">  </w:t>
      </w:r>
    </w:p>
    <w:p w:rsidR="00D577C9" w:rsidRDefault="00D577C9" w:rsidP="00BD1815">
      <w:pPr>
        <w:autoSpaceDE w:val="0"/>
        <w:autoSpaceDN w:val="0"/>
        <w:adjustRightInd w:val="0"/>
        <w:spacing w:after="0" w:line="240" w:lineRule="auto"/>
        <w:jc w:val="both"/>
        <w:rPr>
          <w:rFonts w:ascii="CMR10" w:hAnsi="CMR10" w:cs="CMR10"/>
          <w:sz w:val="20"/>
          <w:szCs w:val="20"/>
        </w:rPr>
      </w:pPr>
      <w:r>
        <w:rPr>
          <w:rFonts w:ascii="Times New Roman" w:hAnsi="Times New Roman"/>
          <w:sz w:val="28"/>
          <w:szCs w:val="28"/>
        </w:rPr>
        <w:t xml:space="preserve">         </w:t>
      </w:r>
      <w:r w:rsidRPr="00D577C9">
        <w:rPr>
          <w:rFonts w:ascii="Times New Roman" w:hAnsi="Times New Roman"/>
          <w:sz w:val="28"/>
          <w:szCs w:val="28"/>
        </w:rPr>
        <w:t>factor the cable</w:t>
      </w:r>
      <w:r>
        <w:rPr>
          <w:rFonts w:ascii="Times New Roman" w:hAnsi="Times New Roman"/>
          <w:sz w:val="28"/>
          <w:szCs w:val="28"/>
        </w:rPr>
        <w:t xml:space="preserve"> </w:t>
      </w:r>
      <w:r w:rsidRPr="00D577C9">
        <w:rPr>
          <w:rFonts w:ascii="Times New Roman" w:hAnsi="Times New Roman"/>
          <w:sz w:val="28"/>
          <w:szCs w:val="28"/>
        </w:rPr>
        <w:t>could carry with the same cable heating</w:t>
      </w:r>
      <w:r>
        <w:rPr>
          <w:rFonts w:ascii="CMR10" w:hAnsi="CMR10" w:cs="CMR10"/>
          <w:sz w:val="20"/>
          <w:szCs w:val="20"/>
        </w:rPr>
        <w:t>.</w:t>
      </w:r>
    </w:p>
    <w:p w:rsidR="00F7294F" w:rsidRPr="00530945" w:rsidRDefault="00F7294F" w:rsidP="00BD181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F7294F">
        <w:rPr>
          <w:rFonts w:ascii="Times New Roman" w:hAnsi="Times New Roman"/>
          <w:sz w:val="28"/>
          <w:szCs w:val="28"/>
        </w:rPr>
        <w:lastRenderedPageBreak/>
        <w:t xml:space="preserve">A </w:t>
      </w:r>
      <w:r w:rsidR="002616B6" w:rsidRPr="00F7294F">
        <w:rPr>
          <w:rFonts w:ascii="Times New Roman" w:hAnsi="Times New Roman"/>
          <w:sz w:val="28"/>
          <w:szCs w:val="28"/>
        </w:rPr>
        <w:t>single-phase</w:t>
      </w:r>
      <w:r w:rsidRPr="00F7294F">
        <w:rPr>
          <w:rFonts w:ascii="Times New Roman" w:hAnsi="Times New Roman"/>
          <w:sz w:val="28"/>
          <w:szCs w:val="28"/>
        </w:rPr>
        <w:t xml:space="preserve"> load takes a current of 40 A at power factor 0.7 lagging from 440 V, 50 Hz</w:t>
      </w:r>
      <w:r>
        <w:rPr>
          <w:rFonts w:ascii="Times New Roman" w:hAnsi="Times New Roman"/>
          <w:sz w:val="28"/>
          <w:szCs w:val="28"/>
        </w:rPr>
        <w:t xml:space="preserve"> </w:t>
      </w:r>
      <w:r w:rsidRPr="00F7294F">
        <w:rPr>
          <w:rFonts w:ascii="Times New Roman" w:hAnsi="Times New Roman"/>
          <w:sz w:val="28"/>
          <w:szCs w:val="28"/>
        </w:rPr>
        <w:t>supply. what value must a shunting capacitor is required to improve the power factor to 0.9</w:t>
      </w:r>
      <w:r>
        <w:rPr>
          <w:rFonts w:ascii="Times New Roman" w:hAnsi="Times New Roman"/>
          <w:sz w:val="28"/>
          <w:szCs w:val="28"/>
        </w:rPr>
        <w:t xml:space="preserve"> </w:t>
      </w:r>
      <w:r w:rsidRPr="00F7294F">
        <w:rPr>
          <w:rFonts w:ascii="Times New Roman" w:hAnsi="Times New Roman"/>
          <w:sz w:val="28"/>
          <w:szCs w:val="28"/>
        </w:rPr>
        <w:t>lagging, the load remaining the same</w:t>
      </w:r>
      <w:r w:rsidRPr="00F7294F">
        <w:rPr>
          <w:rFonts w:ascii="CMR10" w:hAnsi="CMR10" w:cs="CMR10"/>
          <w:sz w:val="20"/>
          <w:szCs w:val="20"/>
        </w:rPr>
        <w:t>.</w:t>
      </w:r>
    </w:p>
    <w:p w:rsidR="00530945" w:rsidRDefault="00530945" w:rsidP="00BD181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530945">
        <w:rPr>
          <w:rFonts w:ascii="Times New Roman" w:hAnsi="Times New Roman"/>
          <w:sz w:val="28"/>
          <w:szCs w:val="28"/>
        </w:rPr>
        <w:t>A 500 W discharge lamp takes a current of 4 A at unity power factor. Calculate the inductance of a coil required to enable the lamp to work from 250 V, 50 Hz mains. Find also</w:t>
      </w:r>
      <w:r>
        <w:rPr>
          <w:rFonts w:ascii="Times New Roman" w:hAnsi="Times New Roman"/>
          <w:sz w:val="28"/>
          <w:szCs w:val="28"/>
        </w:rPr>
        <w:t xml:space="preserve"> </w:t>
      </w:r>
      <w:r w:rsidRPr="00530945">
        <w:rPr>
          <w:rFonts w:ascii="Times New Roman" w:hAnsi="Times New Roman"/>
          <w:sz w:val="28"/>
          <w:szCs w:val="28"/>
        </w:rPr>
        <w:t>the capacitance of the condenser required to be connected across the mains to bring the</w:t>
      </w:r>
      <w:r>
        <w:rPr>
          <w:rFonts w:ascii="Times New Roman" w:hAnsi="Times New Roman"/>
          <w:sz w:val="28"/>
          <w:szCs w:val="28"/>
        </w:rPr>
        <w:t xml:space="preserve"> </w:t>
      </w:r>
      <w:r w:rsidRPr="00530945">
        <w:rPr>
          <w:rFonts w:ascii="Times New Roman" w:hAnsi="Times New Roman"/>
          <w:sz w:val="28"/>
          <w:szCs w:val="28"/>
        </w:rPr>
        <w:t>resultant power factor to unity.</w:t>
      </w:r>
    </w:p>
    <w:p w:rsidR="00F905CD" w:rsidRDefault="00F905CD" w:rsidP="00F905C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8"/>
          <w:szCs w:val="28"/>
        </w:rPr>
      </w:pPr>
    </w:p>
    <w:p w:rsidR="00F905CD" w:rsidRDefault="00AA7AFE" w:rsidP="00F905C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8"/>
          <w:szCs w:val="28"/>
        </w:rPr>
      </w:pPr>
      <w:r w:rsidRPr="00F905CD"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4410710" cy="2000885"/>
            <wp:effectExtent l="0" t="0" r="0" b="0"/>
            <wp:docPr id="4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4"/>
                    <pic:cNvPicPr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710" cy="200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05CD" w:rsidRDefault="00AA7AFE" w:rsidP="00F905C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8"/>
          <w:szCs w:val="28"/>
        </w:rPr>
      </w:pPr>
      <w:r w:rsidRPr="00F905CD"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3039110" cy="2277110"/>
            <wp:effectExtent l="0" t="0" r="0" b="0"/>
            <wp:docPr id="5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5"/>
                    <pic:cNvPicPr>
                      <a:picLocks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9110" cy="227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05CD"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2466975" cy="2294890"/>
            <wp:effectExtent l="0" t="0" r="0" b="0"/>
            <wp:docPr id="6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6"/>
                    <pic:cNvPicPr>
                      <a:picLocks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229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05CD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>
            <wp:extent cx="4448175" cy="2286000"/>
            <wp:effectExtent l="0" t="0" r="0" b="0"/>
            <wp:docPr id="7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7"/>
                    <pic:cNvPicPr>
                      <a:picLocks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05CD"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2085975" cy="2333625"/>
            <wp:effectExtent l="0" t="0" r="0" b="0"/>
            <wp:docPr id="8" name="Pictur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8"/>
                    <pic:cNvPicPr>
                      <a:picLocks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05CD"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3267710" cy="2409825"/>
            <wp:effectExtent l="0" t="0" r="0" b="0"/>
            <wp:docPr id="9" name="Pictur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9"/>
                    <pic:cNvPicPr>
                      <a:picLocks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71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05CD"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4829175" cy="2590800"/>
            <wp:effectExtent l="0" t="0" r="0" b="0"/>
            <wp:docPr id="10" name="Pictur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0"/>
                    <pic:cNvPicPr>
                      <a:picLocks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3D35" w:rsidRPr="00530945" w:rsidRDefault="009A3D35" w:rsidP="00F905C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sectPr w:rsidR="009A3D35" w:rsidRPr="00530945" w:rsidSect="00F905C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MSY7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4E6A08"/>
    <w:multiLevelType w:val="hybridMultilevel"/>
    <w:tmpl w:val="F9AA73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556"/>
    <w:rsid w:val="000257C0"/>
    <w:rsid w:val="000D69B3"/>
    <w:rsid w:val="001D7695"/>
    <w:rsid w:val="001F2556"/>
    <w:rsid w:val="00206A55"/>
    <w:rsid w:val="00215C92"/>
    <w:rsid w:val="002616B6"/>
    <w:rsid w:val="002B0E12"/>
    <w:rsid w:val="00466DF6"/>
    <w:rsid w:val="00530945"/>
    <w:rsid w:val="005D0D9B"/>
    <w:rsid w:val="005D2F7D"/>
    <w:rsid w:val="006A1EC0"/>
    <w:rsid w:val="009A3D35"/>
    <w:rsid w:val="00AA7AFE"/>
    <w:rsid w:val="00AC18A5"/>
    <w:rsid w:val="00B81480"/>
    <w:rsid w:val="00BD1815"/>
    <w:rsid w:val="00C627D2"/>
    <w:rsid w:val="00CB4657"/>
    <w:rsid w:val="00D05428"/>
    <w:rsid w:val="00D577C9"/>
    <w:rsid w:val="00E7035D"/>
    <w:rsid w:val="00EC2892"/>
    <w:rsid w:val="00EE0C41"/>
    <w:rsid w:val="00F02157"/>
    <w:rsid w:val="00F7294F"/>
    <w:rsid w:val="00F90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37238"/>
  <w15:chartTrackingRefBased/>
  <w15:docId w15:val="{3D8AF032-8D4E-9747-B4A7-014A98FFD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69B3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25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6.e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" Type="http://schemas.openxmlformats.org/officeDocument/2006/relationships/styles" Target="styles.xml"/><Relationship Id="rId16" Type="http://schemas.openxmlformats.org/officeDocument/2006/relationships/image" Target="media/image9.e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5" Type="http://schemas.openxmlformats.org/officeDocument/2006/relationships/image" Target="media/image1.wmf"/><Relationship Id="rId15" Type="http://schemas.openxmlformats.org/officeDocument/2006/relationships/image" Target="media/image8.emf"/><Relationship Id="rId10" Type="http://schemas.openxmlformats.org/officeDocument/2006/relationships/oleObject" Target="embeddings/oleObject3.bin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805</TotalTime>
  <Pages>1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Department of Electrical Engineering, IIT Bombay</vt:lpstr>
    </vt:vector>
  </TitlesOfParts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Department of Electrical Engineering, IIT Bombay</dc:title>
  <dc:subject/>
  <dc:creator>pc</dc:creator>
  <cp:keywords/>
  <dc:description/>
  <cp:lastModifiedBy>Sabu John</cp:lastModifiedBy>
  <cp:revision>13</cp:revision>
  <dcterms:created xsi:type="dcterms:W3CDTF">2017-08-18T17:25:00Z</dcterms:created>
  <dcterms:modified xsi:type="dcterms:W3CDTF">2017-09-16T19:50:00Z</dcterms:modified>
</cp:coreProperties>
</file>