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아이템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게임을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게임은 여러 유저가 플레이할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시작일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총 플레이 시간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한 유저는 여러 아이템을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하나의 아이템은 여러 유저가 가질 수 있다. </w:t>
      </w:r>
      <w:r w:rsidDel="00000000" w:rsidR="00000000" w:rsidRPr="00000000">
        <w:rPr>
          <w:highlight w:val="yellow"/>
          <w:u w:val="single"/>
          <w:rtl w:val="0"/>
        </w:rPr>
        <w:t xml:space="preserve">(m:n)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획득한 날짜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수량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user_name -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nickname -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user_level -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join_date 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game_id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game_name -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genre -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release_date -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item_id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item_name -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price -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grade - 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Play 테이블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UserItem 테이블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유저…(User…)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game_id - FK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play_time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유저…(User…)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u w:val="single"/>
          <w:rtl w:val="0"/>
        </w:rPr>
        <w:t xml:space="preserve">item_id - FK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acquired_date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join_date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game_name, genre, release_date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item_name, item_price, item_grade)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 (FK), game_id (FK)</w:t>
      </w:r>
      <w:r w:rsidDel="00000000" w:rsidR="00000000" w:rsidRPr="00000000">
        <w:rPr>
          <w:rtl w:val="0"/>
        </w:rPr>
        <w:t xml:space="preserve">, start_date, play_time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(FK), item_id (FK)</w:t>
      </w:r>
      <w:r w:rsidDel="00000000" w:rsidR="00000000" w:rsidRPr="00000000">
        <w:rPr>
          <w:rtl w:val="0"/>
        </w:rPr>
        <w:t xml:space="preserve">, acquired_date, quantity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