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Pre-requisites: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Steps to setup and deploy MERN app: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"https://www.youtube.com/watch?v=1REonFsWBbY&amp;ab_channel=EsterlingAccime" </w:instrText>
      </w:r>
      <w:r>
        <w:rPr>
          <w:rFonts w:hint="default"/>
          <w:lang w:val="en"/>
        </w:rPr>
        <w:fldChar w:fldCharType="separate"/>
      </w:r>
      <w:r>
        <w:rPr>
          <w:rStyle w:val="3"/>
          <w:rFonts w:hint="default"/>
          <w:lang w:val="en"/>
        </w:rPr>
        <w:t>https://www.youtube.com/watch?v=1REonFsWBbY&amp;ab_channel=EsterlingAccime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Mkdir &lt;app-name&gt; mernApp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Create server.js file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inside the project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 terminal enter : create-react-app client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Cd inside client and run npm start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(check if app is running)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Install the dependencies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npm install mongoose express axios morgan concurrently -S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Run npm init -y in the root folder(to setup the package.json file)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Code in server.js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" w:eastAsia="zh-CN" w:bidi="ar"/>
        </w:rPr>
        <w:t>Screenshots: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Other Related Videos</w:t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" w:eastAsia="zh-CN" w:bidi="ar"/>
        </w:rPr>
        <w:t xml:space="preserve"> (complete course MERN + Heroku + MongoDB Atlas)</w:t>
      </w:r>
      <w:r>
        <w:rPr>
          <w:rFonts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Set up the Reactjs and Nodejs structure: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"https://www.youtube.com/watch?v=bc2pOPeQyOs&amp;t=0s"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https://youtu.be/bc2pOPeQyOs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Run Reactjs and Nodejs in same terminal - Concurrently: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"https://www.youtube.com/watch?v=1REonFsWBbY&amp;t=0s"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https://youtu.be/1REonFsWBbY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Connect to MongoDB Atlas cluster with Mongoose: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"https://www.youtube.com/watch?v=OuCrHynro0w&amp;t=0s"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https://youtu.be/OuCrHynro0w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Robot 3t demo, models and routes refactor (code move in separate files):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"https://www.youtube.com/watch?v=_z7LioIMy20&amp;t=0s"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https://youtu.be/_z7LioIMy20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Create &amp; submit a form in Reactjs and resolved cors policy: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"https://www.youtube.com/watch?v=yITlR9vDXXo&amp;t=0s"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https://youtu.be/yITlR9vDXXo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Save data to MongoDB with Mongoose: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"https://www.youtube.com/watch?v=jwVCgueYcgE&amp;t=0s"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https://youtu.be/jwVCgueYcgE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Get/fetch data from MongoDB and display them in Reactjs application: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"https://www.youtube.com/watch?v=Mfp94RjugWQ&amp;t=0s"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https://youtu.be/Mfp94RjugWQ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Apply css styles to a Reactjs application: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"https://www.youtube.com/watch?v=xDsjAk54JSY&amp;t=0s"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https://youtu.be/xDsjAk54JSY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How to deploya MERN stack App to Heroku: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"https://www.youtube.com/watch?v=5PaUiPyBDJY&amp;t=0s"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https://youtu.be/5PaUiPyBDJY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>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✅ Connect MongoDB Atlas to your Heroku application: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"https://www.youtube.com/watch?v=imR9LlbG3pU&amp;t=0s"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https://youtu.be/imR9LlbG3pU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30303"/>
          <w:spacing w:val="0"/>
          <w:kern w:val="0"/>
          <w:sz w:val="21"/>
          <w:szCs w:val="21"/>
          <w:bdr w:val="none" w:color="auto" w:sz="0" w:space="0"/>
          <w:shd w:val="clear" w:fill="F9F9F9"/>
          <w:lang w:val="en-US" w:eastAsia="zh-CN" w:bidi="ar"/>
        </w:rPr>
        <w:t xml:space="preserve">​ ✅ Enable automatic deployment to Heroku: 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instrText xml:space="preserve"> HYPERLINK "https://www.youtube.com/watch?v=y_7czmJXK_c&amp;t=0s" </w:instrTex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9F9F9"/>
        </w:rPr>
        <w:t>https://youtu.be/y_7czmJXK_c</w:t>
      </w:r>
      <w:r>
        <w:rPr>
          <w:rFonts w:hint="default" w:ascii="Arial" w:hAnsi="Arial" w:eastAsia="Arial" w:cs="Arial"/>
          <w:i w:val="0"/>
          <w:caps w:val="0"/>
          <w:spacing w:val="0"/>
          <w:kern w:val="0"/>
          <w:sz w:val="21"/>
          <w:szCs w:val="21"/>
          <w:shd w:val="clear" w:fill="F9F9F9"/>
          <w:lang w:val="en-US" w:eastAsia="zh-CN" w:bidi="ar"/>
        </w:rPr>
        <w:fldChar w:fldCharType="end"/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Automated Script to create deployed app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C5E15"/>
    <w:rsid w:val="4A1947CF"/>
    <w:rsid w:val="5FAF89AC"/>
    <w:rsid w:val="6DF7B6B9"/>
    <w:rsid w:val="74A1D86C"/>
    <w:rsid w:val="79FEF767"/>
    <w:rsid w:val="AFAE7E92"/>
    <w:rsid w:val="DF77A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aashay</cp:lastModifiedBy>
  <dcterms:modified xsi:type="dcterms:W3CDTF">2021-03-09T21:30:58Z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