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5342EA" w14:textId="77777777" w:rsidR="00825027" w:rsidRDefault="007B1E41">
      <w:pPr>
        <w:spacing w:line="360" w:lineRule="auto"/>
        <w:jc w:val="center"/>
        <w:rPr>
          <w:rFonts w:ascii="Times New Roman" w:hAnsi="Times New Roman" w:cs="Times New Roman"/>
          <w:b/>
          <w:bCs/>
          <w:sz w:val="24"/>
          <w:szCs w:val="24"/>
        </w:rPr>
      </w:pPr>
      <w:bookmarkStart w:id="0" w:name="page3"/>
      <w:bookmarkEnd w:id="0"/>
      <w:r>
        <w:rPr>
          <w:rFonts w:ascii="Times New Roman" w:hAnsi="Times New Roman" w:cs="Times New Roman"/>
          <w:b/>
          <w:bCs/>
          <w:sz w:val="24"/>
          <w:szCs w:val="24"/>
        </w:rPr>
        <w:t>Affiliated to Pokhara University</w:t>
      </w:r>
    </w:p>
    <w:p w14:paraId="493AD9E8" w14:textId="77777777"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UNITED TECHNICAL COLLEGE</w:t>
      </w:r>
    </w:p>
    <w:p w14:paraId="71C67D62" w14:textId="77777777"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14:anchorId="047700C9" wp14:editId="6465C9BA">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14:paraId="66C50C37" w14:textId="77777777" w:rsidR="00825027" w:rsidRDefault="007B1E41">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A Minor Project Report On</w:t>
      </w:r>
    </w:p>
    <w:p w14:paraId="30727E50" w14:textId="77777777"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14:paraId="33647EDB" w14:textId="77777777" w:rsidR="00825027" w:rsidRDefault="007B1E41">
      <w:pPr>
        <w:spacing w:line="360"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[Subject Code No:209]</w:t>
      </w:r>
    </w:p>
    <w:p w14:paraId="31636F73" w14:textId="77777777" w:rsidR="00825027" w:rsidRDefault="007B1E41">
      <w:pPr>
        <w:spacing w:line="360" w:lineRule="auto"/>
        <w:ind w:left="340"/>
        <w:jc w:val="center"/>
        <w:rPr>
          <w:rFonts w:ascii="Times New Roman" w:eastAsia="Times New Roman" w:hAnsi="Times New Roman" w:cs="Times New Roman"/>
          <w:b/>
          <w:sz w:val="24"/>
        </w:rPr>
      </w:pPr>
      <w:r>
        <w:rPr>
          <w:rFonts w:ascii="Times New Roman" w:eastAsia="Times New Roman" w:hAnsi="Times New Roman" w:cs="Times New Roman"/>
          <w:sz w:val="24"/>
        </w:rPr>
        <w:t xml:space="preserve">Submitted in  partial fulfillment of the Requirements for </w:t>
      </w:r>
      <w:r>
        <w:rPr>
          <w:rFonts w:ascii="Times New Roman" w:eastAsia="Times New Roman" w:hAnsi="Times New Roman" w:cs="Times New Roman"/>
          <w:b/>
          <w:sz w:val="24"/>
        </w:rPr>
        <w:t xml:space="preserve">Bachelor of Engineering in Computer Engineering </w:t>
      </w:r>
      <w:r>
        <w:rPr>
          <w:rFonts w:ascii="Times New Roman" w:eastAsia="Times New Roman" w:hAnsi="Times New Roman" w:cs="Times New Roman"/>
          <w:sz w:val="24"/>
        </w:rPr>
        <w:t>under</w:t>
      </w:r>
      <w:r>
        <w:rPr>
          <w:rFonts w:ascii="Times New Roman" w:eastAsia="Times New Roman" w:hAnsi="Times New Roman" w:cs="Times New Roman"/>
          <w:b/>
          <w:sz w:val="24"/>
        </w:rPr>
        <w:t xml:space="preserve"> United Technical College</w:t>
      </w:r>
    </w:p>
    <w:p w14:paraId="4EB76B17" w14:textId="77777777" w:rsidR="00825027" w:rsidRDefault="00825027">
      <w:pPr>
        <w:spacing w:line="360" w:lineRule="auto"/>
        <w:ind w:left="340"/>
        <w:jc w:val="center"/>
        <w:rPr>
          <w:rFonts w:ascii="Times New Roman" w:eastAsia="Times New Roman" w:hAnsi="Times New Roman" w:cs="Times New Roman"/>
          <w:b/>
          <w:sz w:val="24"/>
        </w:rPr>
      </w:pPr>
    </w:p>
    <w:p w14:paraId="6D9422CD" w14:textId="77777777"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6707FD51" w14:textId="77777777"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Aashish Regmi (22070088)</w:t>
      </w:r>
    </w:p>
    <w:p w14:paraId="388E0D87" w14:textId="77777777"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Ayush Shrestha (22070092)</w:t>
      </w:r>
    </w:p>
    <w:p w14:paraId="3CA9CC9C" w14:textId="77777777"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14:paraId="591B4AF9" w14:textId="5CF3DCAB"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Sonish Lohani (21075549)</w:t>
      </w:r>
    </w:p>
    <w:p w14:paraId="12656D3B" w14:textId="5EC9850A" w:rsidR="00776DE7" w:rsidRDefault="00776DE7">
      <w:pPr>
        <w:spacing w:line="360" w:lineRule="auto"/>
        <w:ind w:left="2880" w:right="60"/>
        <w:rPr>
          <w:rFonts w:ascii="Times New Roman" w:eastAsia="Times New Roman" w:hAnsi="Times New Roman" w:cs="Times New Roman"/>
          <w:b/>
          <w:sz w:val="28"/>
        </w:rPr>
      </w:pPr>
    </w:p>
    <w:p w14:paraId="7401CA04" w14:textId="41D4ED51" w:rsidR="00776DE7" w:rsidRDefault="00776DE7" w:rsidP="00776DE7">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Supervisor: Er. Santosh Shrestha</w:t>
      </w:r>
    </w:p>
    <w:p w14:paraId="0718052F" w14:textId="77777777" w:rsidR="00825027" w:rsidRDefault="00825027">
      <w:pPr>
        <w:spacing w:line="360" w:lineRule="auto"/>
        <w:ind w:left="4320"/>
        <w:jc w:val="center"/>
        <w:rPr>
          <w:rFonts w:ascii="Times New Roman" w:eastAsia="Times New Roman" w:hAnsi="Times New Roman" w:cs="Times New Roman"/>
        </w:rPr>
      </w:pPr>
    </w:p>
    <w:p w14:paraId="3F8B7D91" w14:textId="77777777"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to</w:t>
      </w:r>
    </w:p>
    <w:p w14:paraId="3C9315D2" w14:textId="52DD2FA4" w:rsidR="00825027" w:rsidRDefault="007B1E41" w:rsidP="00D67CFC">
      <w:pPr>
        <w:spacing w:line="360" w:lineRule="auto"/>
        <w:ind w:right="20"/>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Engineering</w:t>
      </w:r>
    </w:p>
    <w:p w14:paraId="615C5340" w14:textId="7A339AF9" w:rsidR="00825027" w:rsidRDefault="007B1E41" w:rsidP="00834A23">
      <w:pPr>
        <w:pStyle w:val="Heading1"/>
        <w:spacing w:line="360" w:lineRule="auto"/>
        <w:jc w:val="center"/>
        <w:rPr>
          <w:rFonts w:ascii="Times New Roman" w:eastAsia="Times New Roman" w:hAnsi="Times New Roman" w:cs="Times New Roman"/>
          <w:bCs/>
          <w:color w:val="auto"/>
        </w:rPr>
      </w:pPr>
      <w:bookmarkStart w:id="1" w:name="_Toc202479957"/>
      <w:r>
        <w:rPr>
          <w:rFonts w:ascii="Times New Roman" w:eastAsia="Times New Roman" w:hAnsi="Times New Roman" w:cs="Times New Roman"/>
          <w:bCs/>
          <w:color w:val="auto"/>
        </w:rPr>
        <w:lastRenderedPageBreak/>
        <w:t>DEDICATION</w:t>
      </w:r>
      <w:bookmarkEnd w:id="1"/>
    </w:p>
    <w:p w14:paraId="2DF2AD12"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is dedicated with profound gratitude to our exceptional teachers, whose unwavering guidance and mentorship have been instrumental in our successful completion of this endeavor. Through this journey, their wisdom and encouragement have served as a guiding light, inspiring us to strive for excellence.</w:t>
      </w:r>
    </w:p>
    <w:p w14:paraId="51E657D1"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also extend our heartfelt appreciation to our parents, whose unwavering financial and moral support have sustained us throughout the development of this project. Their belief in our abilities, their sacrifices, and the valuable life lessons they've imparted have shown us that even the most daunting tasks can be conquered, one step at a time.</w:t>
      </w:r>
    </w:p>
    <w:p w14:paraId="0CC3C352"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unwavering faith of our dedicated educators and loving parents has been the foundation of our success, and for that we are ever grateful.</w:t>
      </w:r>
    </w:p>
    <w:p w14:paraId="4D28E4D3" w14:textId="77777777" w:rsidR="00825027" w:rsidRDefault="00825027"/>
    <w:p w14:paraId="34DF49CC" w14:textId="77777777" w:rsidR="00825027" w:rsidRDefault="00825027"/>
    <w:p w14:paraId="751ED419" w14:textId="77777777" w:rsidR="00825027" w:rsidRDefault="00825027"/>
    <w:p w14:paraId="3ABBBDBE" w14:textId="77777777" w:rsidR="00825027" w:rsidRDefault="00825027"/>
    <w:p w14:paraId="4F6AE2D6" w14:textId="77777777" w:rsidR="00825027" w:rsidRDefault="00825027"/>
    <w:p w14:paraId="528D0A27" w14:textId="77777777" w:rsidR="00825027" w:rsidRDefault="00825027"/>
    <w:p w14:paraId="07CB4EEA" w14:textId="77777777" w:rsidR="00825027" w:rsidRDefault="00825027"/>
    <w:p w14:paraId="1D9F2B32" w14:textId="77777777" w:rsidR="00825027" w:rsidRDefault="00825027"/>
    <w:p w14:paraId="7E48DBE0" w14:textId="77777777" w:rsidR="00825027" w:rsidRDefault="00825027"/>
    <w:p w14:paraId="4C2821DA" w14:textId="77777777" w:rsidR="00825027" w:rsidRDefault="00825027"/>
    <w:p w14:paraId="3AA77D3D" w14:textId="77777777" w:rsidR="00825027" w:rsidRDefault="00825027"/>
    <w:p w14:paraId="467C6D38" w14:textId="28CD4CDA" w:rsidR="00825027" w:rsidRDefault="00825027"/>
    <w:p w14:paraId="670A0D8D" w14:textId="07B6C992" w:rsidR="00834A23" w:rsidRDefault="00834A23"/>
    <w:p w14:paraId="0A5F965F" w14:textId="77777777" w:rsidR="00834A23" w:rsidRDefault="00834A23"/>
    <w:p w14:paraId="2E76D1F0" w14:textId="77777777" w:rsidR="00825027" w:rsidRDefault="00825027"/>
    <w:p w14:paraId="5DD13F6E" w14:textId="1018740F" w:rsidR="00825027" w:rsidRPr="00834A23" w:rsidRDefault="007B1E41" w:rsidP="00834A23">
      <w:pPr>
        <w:pStyle w:val="Heading1"/>
        <w:spacing w:line="360" w:lineRule="auto"/>
        <w:jc w:val="center"/>
        <w:rPr>
          <w:rFonts w:ascii="Times New Roman" w:eastAsia="Times New Roman" w:hAnsi="Times New Roman" w:cs="Times New Roman"/>
          <w:bCs/>
          <w:color w:val="auto"/>
        </w:rPr>
      </w:pPr>
      <w:bookmarkStart w:id="2" w:name="_Toc202479958"/>
      <w:r>
        <w:rPr>
          <w:rFonts w:ascii="Times New Roman" w:eastAsia="Times New Roman" w:hAnsi="Times New Roman" w:cs="Times New Roman"/>
          <w:bCs/>
          <w:color w:val="auto"/>
        </w:rPr>
        <w:lastRenderedPageBreak/>
        <w:t>DECLARATION</w:t>
      </w:r>
      <w:bookmarkEnd w:id="2"/>
    </w:p>
    <w:p w14:paraId="3F7B3953"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this study entitled “</w:t>
      </w:r>
      <w:r>
        <w:rPr>
          <w:rFonts w:ascii="Times New Roman" w:hAnsi="Times New Roman" w:cs="Times New Roman"/>
          <w:b/>
          <w:sz w:val="24"/>
          <w:szCs w:val="24"/>
        </w:rPr>
        <w:t>Blood Donation System</w:t>
      </w:r>
      <w:r>
        <w:rPr>
          <w:rFonts w:ascii="Times New Roman" w:hAnsi="Times New Roman" w:cs="Times New Roman"/>
          <w:sz w:val="24"/>
          <w:szCs w:val="24"/>
        </w:rPr>
        <w:t>” is based on our original work. Related works on the topic by other researchers have been duly acknowledged. We owe all the liabilities relating to the accuracy and authenticity of the data and any other information included here under.</w:t>
      </w:r>
    </w:p>
    <w:p w14:paraId="7553013C" w14:textId="77777777" w:rsidR="00825027" w:rsidRDefault="00825027">
      <w:pPr>
        <w:rPr>
          <w:rFonts w:ascii="Times New Roman" w:hAnsi="Times New Roman" w:cs="Times New Roman"/>
          <w:sz w:val="24"/>
          <w:szCs w:val="24"/>
        </w:rPr>
      </w:pPr>
    </w:p>
    <w:p w14:paraId="0C636412" w14:textId="77777777" w:rsidR="00825027" w:rsidRDefault="00825027">
      <w:pPr>
        <w:rPr>
          <w:rFonts w:ascii="Times New Roman" w:hAnsi="Times New Roman" w:cs="Times New Roman"/>
          <w:sz w:val="24"/>
          <w:szCs w:val="24"/>
        </w:rPr>
      </w:pPr>
    </w:p>
    <w:p w14:paraId="5C02B106" w14:textId="77777777" w:rsidR="00825027" w:rsidRDefault="00825027">
      <w:pPr>
        <w:rPr>
          <w:rFonts w:ascii="Times New Roman" w:hAnsi="Times New Roman" w:cs="Times New Roman"/>
          <w:sz w:val="24"/>
          <w:szCs w:val="24"/>
        </w:rPr>
      </w:pPr>
    </w:p>
    <w:p w14:paraId="6E4E0CA4" w14:textId="77777777" w:rsidR="00825027" w:rsidRDefault="00825027">
      <w:pPr>
        <w:rPr>
          <w:rFonts w:ascii="Times New Roman" w:hAnsi="Times New Roman" w:cs="Times New Roman"/>
          <w:sz w:val="24"/>
          <w:szCs w:val="24"/>
        </w:rPr>
      </w:pPr>
    </w:p>
    <w:p w14:paraId="4347EB23" w14:textId="77777777" w:rsidR="00825027" w:rsidRDefault="00825027">
      <w:pPr>
        <w:rPr>
          <w:rFonts w:ascii="Times New Roman" w:hAnsi="Times New Roman" w:cs="Times New Roman"/>
          <w:sz w:val="24"/>
          <w:szCs w:val="24"/>
        </w:rPr>
      </w:pPr>
    </w:p>
    <w:p w14:paraId="3914656C" w14:textId="77777777" w:rsidR="00825027" w:rsidRDefault="00825027">
      <w:pPr>
        <w:rPr>
          <w:rFonts w:ascii="Times New Roman" w:hAnsi="Times New Roman" w:cs="Times New Roman"/>
          <w:sz w:val="24"/>
          <w:szCs w:val="24"/>
        </w:rPr>
      </w:pPr>
    </w:p>
    <w:p w14:paraId="5E83B38E" w14:textId="77777777" w:rsidR="00825027" w:rsidRDefault="00825027">
      <w:pPr>
        <w:rPr>
          <w:rFonts w:ascii="Times New Roman" w:hAnsi="Times New Roman" w:cs="Times New Roman"/>
          <w:sz w:val="24"/>
          <w:szCs w:val="24"/>
        </w:rPr>
      </w:pPr>
    </w:p>
    <w:p w14:paraId="7D8C27D2" w14:textId="77777777" w:rsidR="00825027" w:rsidRDefault="00825027">
      <w:pPr>
        <w:rPr>
          <w:rFonts w:ascii="Times New Roman" w:hAnsi="Times New Roman" w:cs="Times New Roman"/>
          <w:sz w:val="24"/>
          <w:szCs w:val="24"/>
        </w:rPr>
      </w:pPr>
    </w:p>
    <w:p w14:paraId="04E0B04F" w14:textId="77777777" w:rsidR="00825027" w:rsidRDefault="007B1E41" w:rsidP="004530DC">
      <w:pPr>
        <w:spacing w:line="360" w:lineRule="auto"/>
        <w:rPr>
          <w:rFonts w:ascii="Times New Roman" w:hAnsi="Times New Roman" w:cs="Times New Roman"/>
          <w:sz w:val="24"/>
          <w:szCs w:val="24"/>
        </w:rPr>
      </w:pPr>
      <w:r>
        <w:rPr>
          <w:rFonts w:ascii="Times New Roman" w:hAnsi="Times New Roman" w:cs="Times New Roman"/>
          <w:sz w:val="24"/>
          <w:szCs w:val="24"/>
        </w:rPr>
        <w:t>Name of the Students:</w:t>
      </w:r>
    </w:p>
    <w:p w14:paraId="3AD8747B" w14:textId="77777777" w:rsidR="00825027" w:rsidRDefault="007B1E41" w:rsidP="004530DC">
      <w:pPr>
        <w:spacing w:line="360" w:lineRule="auto"/>
        <w:rPr>
          <w:rFonts w:ascii="Times New Roman" w:hAnsi="Times New Roman" w:cs="Times New Roman"/>
          <w:sz w:val="24"/>
          <w:szCs w:val="24"/>
        </w:rPr>
      </w:pPr>
      <w:r>
        <w:rPr>
          <w:rFonts w:ascii="Times New Roman" w:hAnsi="Times New Roman" w:cs="Times New Roman"/>
          <w:sz w:val="24"/>
          <w:szCs w:val="24"/>
        </w:rPr>
        <w:t>Aashish Regmi</w:t>
      </w:r>
    </w:p>
    <w:p w14:paraId="1CF96BDA" w14:textId="77777777" w:rsidR="00825027" w:rsidRDefault="007B1E41" w:rsidP="004530DC">
      <w:pPr>
        <w:spacing w:line="360" w:lineRule="auto"/>
        <w:rPr>
          <w:rFonts w:ascii="Times New Roman" w:hAnsi="Times New Roman" w:cs="Times New Roman"/>
          <w:sz w:val="24"/>
          <w:szCs w:val="24"/>
        </w:rPr>
      </w:pPr>
      <w:r>
        <w:rPr>
          <w:rFonts w:ascii="Times New Roman" w:hAnsi="Times New Roman" w:cs="Times New Roman"/>
          <w:sz w:val="24"/>
          <w:szCs w:val="24"/>
        </w:rPr>
        <w:t>Ayush Shrestha</w:t>
      </w:r>
    </w:p>
    <w:p w14:paraId="27AB4384" w14:textId="77777777" w:rsidR="00825027" w:rsidRDefault="007B1E41" w:rsidP="004530DC">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14:paraId="7049F711" w14:textId="77777777" w:rsidR="00825027" w:rsidRDefault="007B1E41" w:rsidP="004530DC">
      <w:pPr>
        <w:spacing w:line="360" w:lineRule="auto"/>
        <w:rPr>
          <w:rFonts w:ascii="Times New Roman" w:hAnsi="Times New Roman" w:cs="Times New Roman"/>
          <w:sz w:val="24"/>
          <w:szCs w:val="24"/>
        </w:rPr>
      </w:pPr>
      <w:r>
        <w:rPr>
          <w:rFonts w:ascii="Times New Roman" w:hAnsi="Times New Roman" w:cs="Times New Roman"/>
          <w:sz w:val="24"/>
          <w:szCs w:val="24"/>
        </w:rPr>
        <w:t>Sonish Lohani</w:t>
      </w:r>
    </w:p>
    <w:p w14:paraId="60983864" w14:textId="77777777" w:rsidR="00825027" w:rsidRDefault="00825027">
      <w:pPr>
        <w:rPr>
          <w:rFonts w:ascii="Times New Roman" w:hAnsi="Times New Roman" w:cs="Times New Roman"/>
          <w:sz w:val="24"/>
          <w:szCs w:val="24"/>
        </w:rPr>
      </w:pPr>
    </w:p>
    <w:p w14:paraId="4AB83FDA" w14:textId="77777777" w:rsidR="00825027" w:rsidRDefault="00825027">
      <w:pPr>
        <w:rPr>
          <w:rFonts w:ascii="Times New Roman" w:hAnsi="Times New Roman" w:cs="Times New Roman"/>
          <w:sz w:val="24"/>
          <w:szCs w:val="24"/>
        </w:rPr>
      </w:pPr>
    </w:p>
    <w:p w14:paraId="19765AC6" w14:textId="77777777" w:rsidR="00825027" w:rsidRDefault="00825027">
      <w:pPr>
        <w:rPr>
          <w:rFonts w:ascii="Times New Roman" w:hAnsi="Times New Roman" w:cs="Times New Roman"/>
          <w:sz w:val="24"/>
          <w:szCs w:val="24"/>
        </w:rPr>
      </w:pPr>
    </w:p>
    <w:p w14:paraId="6C8529D4" w14:textId="77777777"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14:paraId="4BA2AA4B" w14:textId="77777777" w:rsidR="00825027" w:rsidRDefault="00825027"/>
    <w:p w14:paraId="3A6BD7E3" w14:textId="77777777" w:rsidR="00825027" w:rsidRDefault="00825027"/>
    <w:p w14:paraId="5645F4BB" w14:textId="77777777" w:rsidR="00825027" w:rsidRDefault="00825027"/>
    <w:p w14:paraId="54CA9EE5" w14:textId="77777777" w:rsidR="00825027" w:rsidRDefault="00825027"/>
    <w:p w14:paraId="7C3EA5C8" w14:textId="77777777" w:rsidR="00825027" w:rsidRDefault="00825027"/>
    <w:p w14:paraId="0A6AEDC2" w14:textId="77777777" w:rsidR="00825027" w:rsidRDefault="00825027"/>
    <w:p w14:paraId="432FE7F2" w14:textId="77777777" w:rsidR="00825027" w:rsidRDefault="00825027"/>
    <w:p w14:paraId="1FE1F8CC" w14:textId="77777777" w:rsidR="00825027" w:rsidRDefault="00825027"/>
    <w:p w14:paraId="3B126155" w14:textId="49952277" w:rsidR="00825027" w:rsidRDefault="00825027"/>
    <w:p w14:paraId="7957FCEE" w14:textId="77777777" w:rsidR="00834A23" w:rsidRDefault="00834A23"/>
    <w:p w14:paraId="1102742F" w14:textId="3F8F1E29" w:rsidR="00825027" w:rsidRPr="00834A23" w:rsidRDefault="007B1E41" w:rsidP="00834A23">
      <w:pPr>
        <w:pStyle w:val="Heading1"/>
        <w:spacing w:line="360" w:lineRule="auto"/>
        <w:jc w:val="center"/>
        <w:rPr>
          <w:rFonts w:ascii="Times New Roman" w:eastAsia="Times New Roman" w:hAnsi="Times New Roman" w:cs="Times New Roman"/>
          <w:bCs/>
          <w:color w:val="auto"/>
        </w:rPr>
      </w:pPr>
      <w:bookmarkStart w:id="3" w:name="_Toc202479959"/>
      <w:r>
        <w:rPr>
          <w:rFonts w:ascii="Times New Roman" w:eastAsia="Times New Roman" w:hAnsi="Times New Roman" w:cs="Times New Roman"/>
          <w:bCs/>
          <w:color w:val="auto"/>
        </w:rPr>
        <w:lastRenderedPageBreak/>
        <w:t>RECOMMENDATION</w:t>
      </w:r>
      <w:bookmarkEnd w:id="3"/>
    </w:p>
    <w:p w14:paraId="262FE9AC"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this project work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xml:space="preserve"> in partial fulfillment of the requirements of the degree of Bachelor of Engineering in Computer awarded by Pokhara University has been completed, under the supervision of </w:t>
      </w:r>
      <w:r>
        <w:rPr>
          <w:rFonts w:ascii="Times New Roman" w:hAnsi="Times New Roman" w:cs="Times New Roman"/>
          <w:b/>
          <w:sz w:val="24"/>
          <w:szCs w:val="24"/>
        </w:rPr>
        <w:t>Er. Santosh Shrestha</w:t>
      </w:r>
      <w:r>
        <w:rPr>
          <w:rFonts w:ascii="Times New Roman" w:hAnsi="Times New Roman" w:cs="Times New Roman"/>
          <w:sz w:val="24"/>
          <w:szCs w:val="24"/>
        </w:rPr>
        <w:t>.</w:t>
      </w:r>
    </w:p>
    <w:p w14:paraId="1724209D" w14:textId="77777777" w:rsidR="00825027" w:rsidRDefault="00825027">
      <w:pPr>
        <w:rPr>
          <w:rFonts w:ascii="Times New Roman" w:hAnsi="Times New Roman" w:cs="Times New Roman"/>
          <w:sz w:val="24"/>
          <w:szCs w:val="24"/>
        </w:rPr>
      </w:pPr>
    </w:p>
    <w:p w14:paraId="6003D231" w14:textId="77777777" w:rsidR="00825027" w:rsidRDefault="00825027">
      <w:pPr>
        <w:rPr>
          <w:rFonts w:ascii="Times New Roman" w:hAnsi="Times New Roman" w:cs="Times New Roman"/>
          <w:sz w:val="24"/>
          <w:szCs w:val="24"/>
        </w:rPr>
      </w:pPr>
    </w:p>
    <w:p w14:paraId="0DA3939F" w14:textId="77777777" w:rsidR="00825027" w:rsidRDefault="00825027">
      <w:pPr>
        <w:rPr>
          <w:rFonts w:ascii="Times New Roman" w:hAnsi="Times New Roman" w:cs="Times New Roman"/>
          <w:sz w:val="24"/>
          <w:szCs w:val="24"/>
        </w:rPr>
      </w:pPr>
    </w:p>
    <w:p w14:paraId="5762EADD" w14:textId="77777777" w:rsidR="00825027" w:rsidRDefault="00825027">
      <w:pPr>
        <w:rPr>
          <w:rFonts w:ascii="Times New Roman" w:hAnsi="Times New Roman" w:cs="Times New Roman"/>
          <w:sz w:val="24"/>
          <w:szCs w:val="24"/>
        </w:rPr>
      </w:pPr>
    </w:p>
    <w:p w14:paraId="08D911A8" w14:textId="77777777" w:rsidR="00825027" w:rsidRDefault="00825027">
      <w:pPr>
        <w:rPr>
          <w:rFonts w:ascii="Times New Roman" w:hAnsi="Times New Roman" w:cs="Times New Roman"/>
          <w:sz w:val="24"/>
          <w:szCs w:val="24"/>
        </w:rPr>
      </w:pPr>
    </w:p>
    <w:p w14:paraId="0A8706B1" w14:textId="77777777" w:rsidR="00825027" w:rsidRDefault="00825027">
      <w:pPr>
        <w:rPr>
          <w:rFonts w:ascii="Times New Roman" w:hAnsi="Times New Roman" w:cs="Times New Roman"/>
          <w:sz w:val="24"/>
          <w:szCs w:val="24"/>
        </w:rPr>
      </w:pPr>
    </w:p>
    <w:p w14:paraId="791871AA" w14:textId="77777777" w:rsidR="00825027" w:rsidRDefault="00825027">
      <w:pPr>
        <w:rPr>
          <w:rFonts w:ascii="Times New Roman" w:hAnsi="Times New Roman" w:cs="Times New Roman"/>
          <w:sz w:val="24"/>
          <w:szCs w:val="24"/>
        </w:rPr>
      </w:pPr>
    </w:p>
    <w:p w14:paraId="39CD7DE5" w14:textId="77777777" w:rsidR="00825027" w:rsidRDefault="00825027">
      <w:pPr>
        <w:rPr>
          <w:rFonts w:ascii="Times New Roman" w:hAnsi="Times New Roman" w:cs="Times New Roman"/>
          <w:sz w:val="24"/>
          <w:szCs w:val="24"/>
        </w:rPr>
      </w:pPr>
    </w:p>
    <w:p w14:paraId="1B638CD7" w14:textId="77777777" w:rsidR="00825027" w:rsidRDefault="007B1E41" w:rsidP="00834A23">
      <w:pPr>
        <w:spacing w:line="360" w:lineRule="auto"/>
        <w:rPr>
          <w:rFonts w:ascii="Times New Roman" w:hAnsi="Times New Roman" w:cs="Times New Roman"/>
          <w:sz w:val="24"/>
          <w:szCs w:val="24"/>
        </w:rPr>
      </w:pPr>
      <w:r>
        <w:rPr>
          <w:rFonts w:ascii="Times New Roman" w:hAnsi="Times New Roman" w:cs="Times New Roman"/>
          <w:sz w:val="24"/>
          <w:szCs w:val="24"/>
        </w:rPr>
        <w:t xml:space="preserve">Signature: _________________________ </w:t>
      </w:r>
      <w:r>
        <w:rPr>
          <w:rFonts w:ascii="Times New Roman" w:hAnsi="Times New Roman" w:cs="Times New Roman"/>
          <w:sz w:val="24"/>
          <w:szCs w:val="24"/>
        </w:rPr>
        <w:tab/>
      </w:r>
    </w:p>
    <w:p w14:paraId="551ED4FE" w14:textId="77777777" w:rsidR="00825027" w:rsidRDefault="00825027" w:rsidP="00834A23">
      <w:pPr>
        <w:spacing w:line="360" w:lineRule="auto"/>
        <w:rPr>
          <w:rFonts w:ascii="Times New Roman" w:hAnsi="Times New Roman" w:cs="Times New Roman"/>
          <w:sz w:val="24"/>
          <w:szCs w:val="24"/>
        </w:rPr>
      </w:pPr>
    </w:p>
    <w:p w14:paraId="1ADDF9A7" w14:textId="77777777" w:rsidR="00825027" w:rsidRDefault="007B1E41" w:rsidP="00834A23">
      <w:pPr>
        <w:spacing w:line="360" w:lineRule="auto"/>
        <w:jc w:val="both"/>
        <w:rPr>
          <w:rFonts w:ascii="Times New Roman" w:hAnsi="Times New Roman" w:cs="Times New Roman"/>
          <w:sz w:val="24"/>
          <w:szCs w:val="24"/>
        </w:rPr>
      </w:pPr>
      <w:r>
        <w:rPr>
          <w:rFonts w:ascii="Times New Roman" w:hAnsi="Times New Roman" w:cs="Times New Roman"/>
          <w:sz w:val="24"/>
          <w:szCs w:val="24"/>
        </w:rPr>
        <w:t>Name of the supervisor: Er. Santosh Shrestha</w:t>
      </w:r>
    </w:p>
    <w:p w14:paraId="50BF4C4A" w14:textId="77777777" w:rsidR="00825027" w:rsidRDefault="007B1E41" w:rsidP="00834A23">
      <w:pPr>
        <w:spacing w:line="360" w:lineRule="auto"/>
        <w:jc w:val="both"/>
        <w:rPr>
          <w:rFonts w:ascii="Times New Roman" w:hAnsi="Times New Roman" w:cs="Times New Roman"/>
          <w:sz w:val="24"/>
          <w:szCs w:val="24"/>
        </w:rPr>
      </w:pPr>
      <w:r>
        <w:rPr>
          <w:rFonts w:ascii="Times New Roman" w:hAnsi="Times New Roman" w:cs="Times New Roman"/>
          <w:sz w:val="24"/>
          <w:szCs w:val="24"/>
        </w:rPr>
        <w:t>Organization: United Technical College</w:t>
      </w:r>
    </w:p>
    <w:p w14:paraId="55DE9DCE" w14:textId="71254DE0" w:rsidR="00825027" w:rsidRDefault="00D67CFC" w:rsidP="00834A23">
      <w:pPr>
        <w:spacing w:line="360" w:lineRule="auto"/>
        <w:jc w:val="both"/>
        <w:rPr>
          <w:rFonts w:ascii="Times New Roman" w:hAnsi="Times New Roman" w:cs="Times New Roman"/>
          <w:sz w:val="24"/>
          <w:szCs w:val="24"/>
        </w:rPr>
      </w:pPr>
      <w:r>
        <w:rPr>
          <w:rFonts w:ascii="Times New Roman" w:hAnsi="Times New Roman" w:cs="Times New Roman"/>
          <w:sz w:val="24"/>
          <w:szCs w:val="24"/>
        </w:rPr>
        <w:t>Date: July 03</w:t>
      </w:r>
      <w:r w:rsidR="007B1E41">
        <w:rPr>
          <w:rFonts w:ascii="Times New Roman" w:hAnsi="Times New Roman" w:cs="Times New Roman"/>
          <w:sz w:val="24"/>
          <w:szCs w:val="24"/>
        </w:rPr>
        <w:t>, 2025</w:t>
      </w:r>
    </w:p>
    <w:p w14:paraId="5858C964" w14:textId="77777777" w:rsidR="00825027" w:rsidRDefault="00825027">
      <w:pPr>
        <w:jc w:val="both"/>
        <w:rPr>
          <w:rFonts w:ascii="Times New Roman" w:hAnsi="Times New Roman" w:cs="Times New Roman"/>
          <w:sz w:val="24"/>
          <w:szCs w:val="24"/>
        </w:rPr>
      </w:pPr>
    </w:p>
    <w:p w14:paraId="6132EE32" w14:textId="77777777" w:rsidR="00825027" w:rsidRDefault="00825027"/>
    <w:p w14:paraId="79E8F171" w14:textId="77777777" w:rsidR="00825027" w:rsidRDefault="00825027"/>
    <w:p w14:paraId="788370DC" w14:textId="77777777" w:rsidR="00825027" w:rsidRDefault="00825027"/>
    <w:p w14:paraId="658DAF04" w14:textId="77777777" w:rsidR="00825027" w:rsidRDefault="00825027"/>
    <w:p w14:paraId="0780197A" w14:textId="77777777" w:rsidR="00825027" w:rsidRDefault="00825027"/>
    <w:p w14:paraId="585E1BCF" w14:textId="77777777" w:rsidR="00825027" w:rsidRDefault="00825027"/>
    <w:p w14:paraId="2D5DC0C6" w14:textId="77777777" w:rsidR="00825027" w:rsidRDefault="00825027"/>
    <w:p w14:paraId="00B926FA" w14:textId="77777777" w:rsidR="00825027" w:rsidRDefault="00825027"/>
    <w:p w14:paraId="5A18FD64" w14:textId="77777777" w:rsidR="00825027" w:rsidRDefault="00825027"/>
    <w:p w14:paraId="0BBDC47E" w14:textId="77777777" w:rsidR="00825027" w:rsidRDefault="00825027"/>
    <w:p w14:paraId="33468F16" w14:textId="4651AAC4" w:rsidR="00825027" w:rsidRPr="00834A23" w:rsidRDefault="007B1E41" w:rsidP="00834A23">
      <w:pPr>
        <w:pStyle w:val="Heading1"/>
        <w:spacing w:line="360" w:lineRule="auto"/>
        <w:jc w:val="center"/>
        <w:rPr>
          <w:rFonts w:ascii="Times New Roman" w:eastAsia="Times New Roman" w:hAnsi="Times New Roman" w:cs="Times New Roman"/>
          <w:bCs/>
          <w:color w:val="auto"/>
        </w:rPr>
      </w:pPr>
      <w:bookmarkStart w:id="4" w:name="_Toc202479960"/>
      <w:r>
        <w:rPr>
          <w:rFonts w:ascii="Times New Roman" w:eastAsia="Times New Roman" w:hAnsi="Times New Roman" w:cs="Times New Roman"/>
          <w:bCs/>
          <w:color w:val="auto"/>
        </w:rPr>
        <w:lastRenderedPageBreak/>
        <w:t>DEPARTMENTAL ACCEPTANCE</w:t>
      </w:r>
      <w:bookmarkEnd w:id="4"/>
    </w:p>
    <w:p w14:paraId="34EC171C"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entitled “</w:t>
      </w:r>
      <w:r>
        <w:rPr>
          <w:rFonts w:ascii="Times New Roman" w:hAnsi="Times New Roman" w:cs="Times New Roman"/>
          <w:b/>
          <w:sz w:val="24"/>
          <w:szCs w:val="24"/>
        </w:rPr>
        <w:t>Blood Donation System</w:t>
      </w:r>
      <w:r>
        <w:rPr>
          <w:rFonts w:ascii="Times New Roman" w:hAnsi="Times New Roman" w:cs="Times New Roman"/>
          <w:sz w:val="24"/>
          <w:szCs w:val="24"/>
        </w:rPr>
        <w:t>”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for the award of the degree in Bachelor of Computer Engineering has been accepted as benefice record of work independently carried out by them in department.</w:t>
      </w:r>
    </w:p>
    <w:p w14:paraId="603F5806" w14:textId="77777777" w:rsidR="00825027" w:rsidRDefault="00825027">
      <w:pPr>
        <w:rPr>
          <w:rFonts w:ascii="Times New Roman" w:hAnsi="Times New Roman" w:cs="Times New Roman"/>
          <w:sz w:val="24"/>
          <w:szCs w:val="24"/>
        </w:rPr>
      </w:pPr>
    </w:p>
    <w:p w14:paraId="7920C9A0" w14:textId="4610FB91" w:rsidR="00825027" w:rsidRDefault="00825027">
      <w:pPr>
        <w:rPr>
          <w:rFonts w:ascii="Times New Roman" w:hAnsi="Times New Roman" w:cs="Times New Roman"/>
          <w:sz w:val="24"/>
          <w:szCs w:val="24"/>
        </w:rPr>
      </w:pPr>
    </w:p>
    <w:p w14:paraId="148FC5C4" w14:textId="6AA2ACBE" w:rsidR="00834A23" w:rsidRDefault="00834A23">
      <w:pPr>
        <w:rPr>
          <w:rFonts w:ascii="Times New Roman" w:hAnsi="Times New Roman" w:cs="Times New Roman"/>
          <w:sz w:val="24"/>
          <w:szCs w:val="24"/>
        </w:rPr>
      </w:pPr>
    </w:p>
    <w:p w14:paraId="7DC9EC3B" w14:textId="77777777" w:rsidR="00834A23" w:rsidRDefault="00834A23">
      <w:pPr>
        <w:rPr>
          <w:rFonts w:ascii="Times New Roman" w:hAnsi="Times New Roman" w:cs="Times New Roman"/>
          <w:sz w:val="24"/>
          <w:szCs w:val="24"/>
        </w:rPr>
      </w:pPr>
    </w:p>
    <w:p w14:paraId="79E3EB18" w14:textId="77777777" w:rsidR="00825027" w:rsidRDefault="007B1E41">
      <w:pPr>
        <w:rPr>
          <w:rFonts w:ascii="Times New Roman" w:hAnsi="Times New Roman" w:cs="Times New Roman"/>
          <w:sz w:val="24"/>
          <w:szCs w:val="24"/>
        </w:rPr>
      </w:pPr>
      <w:r>
        <w:rPr>
          <w:rFonts w:ascii="Times New Roman" w:hAnsi="Times New Roman" w:cs="Times New Roman"/>
          <w:sz w:val="24"/>
          <w:szCs w:val="24"/>
        </w:rPr>
        <w:t>Signature: ___________________________</w:t>
      </w:r>
      <w:r>
        <w:rPr>
          <w:rFonts w:ascii="Times New Roman" w:hAnsi="Times New Roman" w:cs="Times New Roman"/>
          <w:sz w:val="24"/>
          <w:szCs w:val="24"/>
        </w:rPr>
        <w:tab/>
      </w:r>
    </w:p>
    <w:p w14:paraId="37BEEE2E" w14:textId="77777777" w:rsidR="00825027" w:rsidRDefault="00825027">
      <w:pPr>
        <w:rPr>
          <w:rFonts w:ascii="Times New Roman" w:hAnsi="Times New Roman" w:cs="Times New Roman"/>
          <w:sz w:val="24"/>
          <w:szCs w:val="24"/>
        </w:rPr>
      </w:pPr>
    </w:p>
    <w:p w14:paraId="2D238B42" w14:textId="27304926" w:rsidR="00825027" w:rsidRDefault="007B1E41">
      <w:pPr>
        <w:rPr>
          <w:rFonts w:ascii="Times New Roman" w:hAnsi="Times New Roman" w:cs="Times New Roman"/>
          <w:sz w:val="24"/>
          <w:szCs w:val="24"/>
        </w:rPr>
      </w:pPr>
      <w:r>
        <w:rPr>
          <w:rFonts w:ascii="Times New Roman" w:hAnsi="Times New Roman" w:cs="Times New Roman"/>
          <w:sz w:val="24"/>
          <w:szCs w:val="24"/>
        </w:rPr>
        <w:t>Er. Sahit Baral</w:t>
      </w:r>
    </w:p>
    <w:p w14:paraId="027308B5" w14:textId="77777777" w:rsidR="004571F6" w:rsidRDefault="004571F6">
      <w:pPr>
        <w:rPr>
          <w:rFonts w:ascii="Times New Roman" w:hAnsi="Times New Roman" w:cs="Times New Roman"/>
          <w:sz w:val="24"/>
          <w:szCs w:val="24"/>
        </w:rPr>
      </w:pPr>
    </w:p>
    <w:p w14:paraId="47A222BE" w14:textId="77777777" w:rsidR="00825027" w:rsidRDefault="007B1E41">
      <w:pPr>
        <w:rPr>
          <w:rFonts w:ascii="Times New Roman" w:hAnsi="Times New Roman" w:cs="Times New Roman"/>
          <w:sz w:val="24"/>
          <w:szCs w:val="24"/>
        </w:rPr>
      </w:pPr>
      <w:r>
        <w:rPr>
          <w:rFonts w:ascii="Times New Roman" w:hAnsi="Times New Roman" w:cs="Times New Roman"/>
          <w:sz w:val="24"/>
          <w:szCs w:val="24"/>
        </w:rPr>
        <w:t>Head of Department of Computer and Electrical &amp; Electronics.</w:t>
      </w:r>
    </w:p>
    <w:p w14:paraId="321B9C9B" w14:textId="77777777" w:rsidR="00825027" w:rsidRDefault="00825027"/>
    <w:p w14:paraId="6853A805" w14:textId="77777777" w:rsidR="00825027" w:rsidRDefault="00825027"/>
    <w:p w14:paraId="6C61AD1E" w14:textId="77777777" w:rsidR="00825027" w:rsidRDefault="00825027"/>
    <w:p w14:paraId="7A3B47EA" w14:textId="77777777" w:rsidR="00825027" w:rsidRDefault="00825027"/>
    <w:p w14:paraId="4F42CB20" w14:textId="77777777" w:rsidR="00825027" w:rsidRDefault="00825027"/>
    <w:p w14:paraId="507772D9" w14:textId="77777777" w:rsidR="00825027" w:rsidRDefault="00825027"/>
    <w:p w14:paraId="117DE213" w14:textId="77777777" w:rsidR="00825027" w:rsidRDefault="00825027"/>
    <w:p w14:paraId="2556B451" w14:textId="77777777" w:rsidR="00825027" w:rsidRDefault="00825027"/>
    <w:p w14:paraId="0A5050DC" w14:textId="77777777" w:rsidR="00825027" w:rsidRDefault="00825027"/>
    <w:p w14:paraId="463ABBB3" w14:textId="77777777" w:rsidR="00825027" w:rsidRDefault="00825027"/>
    <w:p w14:paraId="563F8935" w14:textId="77777777" w:rsidR="00825027" w:rsidRDefault="00825027"/>
    <w:p w14:paraId="5E7FA585" w14:textId="77777777" w:rsidR="00825027" w:rsidRDefault="00825027"/>
    <w:p w14:paraId="61FDD567" w14:textId="77777777" w:rsidR="00825027" w:rsidRDefault="00825027"/>
    <w:p w14:paraId="61F0B472" w14:textId="77777777" w:rsidR="00825027" w:rsidRDefault="00825027"/>
    <w:p w14:paraId="6A47660F" w14:textId="77777777" w:rsidR="00825027" w:rsidRDefault="00825027"/>
    <w:p w14:paraId="502335D3" w14:textId="77777777" w:rsidR="00825027" w:rsidRDefault="007B1E41">
      <w:pPr>
        <w:pStyle w:val="Heading1"/>
        <w:spacing w:line="360" w:lineRule="auto"/>
        <w:jc w:val="center"/>
        <w:rPr>
          <w:rFonts w:ascii="Times New Roman" w:eastAsia="Times New Roman" w:hAnsi="Times New Roman" w:cs="Times New Roman"/>
          <w:bCs/>
          <w:color w:val="auto"/>
        </w:rPr>
      </w:pPr>
      <w:bookmarkStart w:id="5" w:name="_Toc202479961"/>
      <w:r>
        <w:rPr>
          <w:rFonts w:ascii="Times New Roman" w:eastAsia="Times New Roman" w:hAnsi="Times New Roman" w:cs="Times New Roman"/>
          <w:bCs/>
          <w:color w:val="auto"/>
        </w:rPr>
        <w:lastRenderedPageBreak/>
        <w:t>CERTIFICATE OF APPROVAL</w:t>
      </w:r>
      <w:bookmarkEnd w:id="5"/>
    </w:p>
    <w:p w14:paraId="71D4BA76"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r>
        <w:rPr>
          <w:rFonts w:ascii="Times New Roman" w:hAnsi="Times New Roman" w:cs="Times New Roman"/>
          <w:b/>
          <w:sz w:val="24"/>
          <w:szCs w:val="24"/>
        </w:rPr>
        <w:t>Aashish Regmi, Ayush Shrestha, Dixit Shrestha, Sonish Lohani</w:t>
      </w:r>
      <w:r>
        <w:rPr>
          <w:rFonts w:ascii="Times New Roman" w:hAnsi="Times New Roman" w:cs="Times New Roman"/>
          <w:sz w:val="24"/>
          <w:szCs w:val="24"/>
        </w:rPr>
        <w:t xml:space="preserve"> has been examined by us and is accepted for the award of the degree of Bachelor in Computer Engineering by Pokhara University.</w:t>
      </w:r>
    </w:p>
    <w:p w14:paraId="090246C5" w14:textId="77777777" w:rsidR="00825027" w:rsidRDefault="00825027">
      <w:pPr>
        <w:spacing w:line="360" w:lineRule="auto"/>
        <w:jc w:val="both"/>
        <w:rPr>
          <w:rFonts w:ascii="Times New Roman" w:hAnsi="Times New Roman" w:cs="Times New Roman"/>
          <w:sz w:val="24"/>
          <w:szCs w:val="24"/>
        </w:rPr>
      </w:pPr>
    </w:p>
    <w:tbl>
      <w:tblPr>
        <w:tblW w:w="0" w:type="auto"/>
        <w:tblInd w:w="417" w:type="dxa"/>
        <w:tblLayout w:type="fixed"/>
        <w:tblCellMar>
          <w:left w:w="0" w:type="dxa"/>
          <w:right w:w="0" w:type="dxa"/>
        </w:tblCellMar>
        <w:tblLook w:val="01E0" w:firstRow="1" w:lastRow="1" w:firstColumn="1" w:lastColumn="1" w:noHBand="0" w:noVBand="0"/>
      </w:tblPr>
      <w:tblGrid>
        <w:gridCol w:w="4469"/>
        <w:gridCol w:w="2141"/>
        <w:gridCol w:w="1139"/>
      </w:tblGrid>
      <w:tr w:rsidR="001D4EA3" w:rsidRPr="00560448" w14:paraId="39A5ECA4" w14:textId="77777777" w:rsidTr="003A3910">
        <w:trPr>
          <w:trHeight w:val="362"/>
        </w:trPr>
        <w:tc>
          <w:tcPr>
            <w:tcW w:w="4469" w:type="dxa"/>
          </w:tcPr>
          <w:p w14:paraId="37619775" w14:textId="77777777" w:rsidR="001D4EA3" w:rsidRPr="00560448" w:rsidRDefault="001D4EA3" w:rsidP="003A3910">
            <w:pPr>
              <w:pStyle w:val="TableParagraph"/>
              <w:spacing w:line="266" w:lineRule="exact"/>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External:</w:t>
            </w:r>
          </w:p>
        </w:tc>
        <w:tc>
          <w:tcPr>
            <w:tcW w:w="2141" w:type="dxa"/>
          </w:tcPr>
          <w:p w14:paraId="35FC3D92" w14:textId="77777777" w:rsidR="001D4EA3" w:rsidRPr="00560448" w:rsidRDefault="001D4EA3" w:rsidP="003A3910">
            <w:pPr>
              <w:pStyle w:val="TableParagraph"/>
              <w:spacing w:line="266" w:lineRule="exact"/>
              <w:ind w:left="595"/>
              <w:rPr>
                <w:sz w:val="24"/>
              </w:rPr>
            </w:pPr>
            <w:r w:rsidRPr="00560448">
              <w:rPr>
                <w:spacing w:val="-2"/>
                <w:sz w:val="24"/>
              </w:rPr>
              <w:t>Signature:</w:t>
            </w:r>
          </w:p>
        </w:tc>
        <w:tc>
          <w:tcPr>
            <w:tcW w:w="1139" w:type="dxa"/>
          </w:tcPr>
          <w:p w14:paraId="28D2CA41" w14:textId="77777777" w:rsidR="001D4EA3" w:rsidRPr="00560448" w:rsidRDefault="001D4EA3" w:rsidP="003A3910">
            <w:pPr>
              <w:pStyle w:val="TableParagraph"/>
              <w:spacing w:line="266" w:lineRule="exact"/>
              <w:ind w:right="164"/>
              <w:jc w:val="right"/>
              <w:rPr>
                <w:sz w:val="24"/>
              </w:rPr>
            </w:pPr>
            <w:r w:rsidRPr="00560448">
              <w:rPr>
                <w:spacing w:val="-2"/>
                <w:sz w:val="24"/>
              </w:rPr>
              <w:t>Date:</w:t>
            </w:r>
          </w:p>
        </w:tc>
      </w:tr>
      <w:tr w:rsidR="001D4EA3" w:rsidRPr="00560448" w14:paraId="5342C64D" w14:textId="77777777" w:rsidTr="003A3910">
        <w:trPr>
          <w:trHeight w:val="461"/>
        </w:trPr>
        <w:tc>
          <w:tcPr>
            <w:tcW w:w="4469" w:type="dxa"/>
          </w:tcPr>
          <w:p w14:paraId="2D741EEE" w14:textId="77777777" w:rsidR="001D4EA3" w:rsidRPr="00560448" w:rsidRDefault="001D4EA3" w:rsidP="003A3910">
            <w:pPr>
              <w:pStyle w:val="TableParagraph"/>
              <w:spacing w:before="86"/>
              <w:ind w:left="50"/>
              <w:rPr>
                <w:sz w:val="24"/>
              </w:rPr>
            </w:pPr>
            <w:r w:rsidRPr="00560448">
              <w:rPr>
                <w:spacing w:val="-2"/>
                <w:sz w:val="24"/>
              </w:rPr>
              <w:t>Designation:</w:t>
            </w:r>
          </w:p>
        </w:tc>
        <w:tc>
          <w:tcPr>
            <w:tcW w:w="2141" w:type="dxa"/>
          </w:tcPr>
          <w:p w14:paraId="5AD351A6" w14:textId="77777777" w:rsidR="001D4EA3" w:rsidRPr="00560448" w:rsidRDefault="001D4EA3" w:rsidP="003A3910">
            <w:pPr>
              <w:pStyle w:val="TableParagraph"/>
              <w:rPr>
                <w:sz w:val="24"/>
              </w:rPr>
            </w:pPr>
          </w:p>
        </w:tc>
        <w:tc>
          <w:tcPr>
            <w:tcW w:w="1139" w:type="dxa"/>
          </w:tcPr>
          <w:p w14:paraId="77F02831" w14:textId="77777777" w:rsidR="001D4EA3" w:rsidRPr="00560448" w:rsidRDefault="001D4EA3" w:rsidP="003A3910">
            <w:pPr>
              <w:pStyle w:val="TableParagraph"/>
              <w:rPr>
                <w:sz w:val="24"/>
              </w:rPr>
            </w:pPr>
          </w:p>
        </w:tc>
      </w:tr>
      <w:tr w:rsidR="001D4EA3" w:rsidRPr="00560448" w14:paraId="392D0706" w14:textId="77777777" w:rsidTr="003A3910">
        <w:trPr>
          <w:trHeight w:val="1277"/>
        </w:trPr>
        <w:tc>
          <w:tcPr>
            <w:tcW w:w="4469" w:type="dxa"/>
          </w:tcPr>
          <w:p w14:paraId="43BE6465" w14:textId="77777777" w:rsidR="001D4EA3" w:rsidRPr="00560448" w:rsidRDefault="001D4EA3" w:rsidP="003A3910">
            <w:pPr>
              <w:pStyle w:val="TableParagraph"/>
              <w:spacing w:before="88"/>
              <w:ind w:left="50"/>
              <w:rPr>
                <w:sz w:val="24"/>
              </w:rPr>
            </w:pPr>
            <w:r w:rsidRPr="00560448">
              <w:rPr>
                <w:spacing w:val="-2"/>
                <w:sz w:val="24"/>
              </w:rPr>
              <w:t>Organization:</w:t>
            </w:r>
          </w:p>
        </w:tc>
        <w:tc>
          <w:tcPr>
            <w:tcW w:w="2141" w:type="dxa"/>
          </w:tcPr>
          <w:p w14:paraId="7A1E4A29" w14:textId="77777777" w:rsidR="001D4EA3" w:rsidRPr="00560448" w:rsidRDefault="001D4EA3" w:rsidP="003A3910">
            <w:pPr>
              <w:pStyle w:val="TableParagraph"/>
              <w:rPr>
                <w:sz w:val="24"/>
              </w:rPr>
            </w:pPr>
          </w:p>
        </w:tc>
        <w:tc>
          <w:tcPr>
            <w:tcW w:w="1139" w:type="dxa"/>
          </w:tcPr>
          <w:p w14:paraId="770FEE11" w14:textId="77777777" w:rsidR="001D4EA3" w:rsidRPr="00560448" w:rsidRDefault="001D4EA3" w:rsidP="003A3910">
            <w:pPr>
              <w:pStyle w:val="TableParagraph"/>
              <w:rPr>
                <w:sz w:val="24"/>
              </w:rPr>
            </w:pPr>
          </w:p>
        </w:tc>
      </w:tr>
      <w:tr w:rsidR="001D4EA3" w:rsidRPr="00560448" w14:paraId="1514862B" w14:textId="77777777" w:rsidTr="003A3910">
        <w:trPr>
          <w:trHeight w:val="1275"/>
        </w:trPr>
        <w:tc>
          <w:tcPr>
            <w:tcW w:w="4469" w:type="dxa"/>
          </w:tcPr>
          <w:p w14:paraId="0F734CF8" w14:textId="77777777" w:rsidR="001D4EA3" w:rsidRPr="00560448" w:rsidRDefault="001D4EA3" w:rsidP="003A3910">
            <w:pPr>
              <w:pStyle w:val="TableParagraph"/>
              <w:rPr>
                <w:sz w:val="24"/>
              </w:rPr>
            </w:pPr>
          </w:p>
          <w:p w14:paraId="555C8D20" w14:textId="77777777" w:rsidR="001D4EA3" w:rsidRPr="00560448" w:rsidRDefault="001D4EA3" w:rsidP="003A3910">
            <w:pPr>
              <w:pStyle w:val="TableParagraph"/>
              <w:rPr>
                <w:sz w:val="24"/>
              </w:rPr>
            </w:pPr>
          </w:p>
          <w:p w14:paraId="5A9EE5F5" w14:textId="77777777" w:rsidR="001D4EA3" w:rsidRPr="00560448" w:rsidRDefault="001D4EA3" w:rsidP="003A3910">
            <w:pPr>
              <w:pStyle w:val="TableParagraph"/>
              <w:spacing w:before="75"/>
              <w:rPr>
                <w:sz w:val="24"/>
              </w:rPr>
            </w:pPr>
          </w:p>
          <w:p w14:paraId="1CE8BFF9" w14:textId="77777777" w:rsidR="001D4EA3" w:rsidRPr="00560448" w:rsidRDefault="001D4EA3" w:rsidP="001D4EA3">
            <w:pPr>
              <w:pStyle w:val="TableParagraph"/>
              <w:ind w:left="50"/>
              <w:rPr>
                <w:sz w:val="24"/>
              </w:rPr>
            </w:pPr>
            <w:r w:rsidRPr="00560448">
              <w:rPr>
                <w:sz w:val="24"/>
              </w:rPr>
              <w:t>Name</w:t>
            </w:r>
            <w:r w:rsidRPr="00560448">
              <w:rPr>
                <w:spacing w:val="-15"/>
                <w:sz w:val="24"/>
              </w:rPr>
              <w:t xml:space="preserve"> </w:t>
            </w:r>
            <w:r w:rsidRPr="00560448">
              <w:rPr>
                <w:sz w:val="24"/>
              </w:rPr>
              <w:t>of</w:t>
            </w:r>
            <w:r w:rsidRPr="00560448">
              <w:rPr>
                <w:spacing w:val="-16"/>
                <w:sz w:val="24"/>
              </w:rPr>
              <w:t xml:space="preserve"> </w:t>
            </w:r>
            <w:r w:rsidRPr="00560448">
              <w:rPr>
                <w:sz w:val="24"/>
              </w:rPr>
              <w:t>Supervisor:</w:t>
            </w:r>
            <w:r w:rsidRPr="00560448">
              <w:rPr>
                <w:spacing w:val="-10"/>
                <w:sz w:val="24"/>
              </w:rPr>
              <w:t xml:space="preserve"> </w:t>
            </w:r>
            <w:r w:rsidRPr="00560448">
              <w:rPr>
                <w:sz w:val="24"/>
              </w:rPr>
              <w:t>Er.</w:t>
            </w:r>
            <w:r w:rsidRPr="00560448">
              <w:rPr>
                <w:spacing w:val="-3"/>
                <w:sz w:val="24"/>
              </w:rPr>
              <w:t xml:space="preserve"> </w:t>
            </w:r>
            <w:r>
              <w:rPr>
                <w:spacing w:val="-3"/>
                <w:sz w:val="24"/>
              </w:rPr>
              <w:t>Santosh Shrestha</w:t>
            </w:r>
          </w:p>
        </w:tc>
        <w:tc>
          <w:tcPr>
            <w:tcW w:w="2141" w:type="dxa"/>
          </w:tcPr>
          <w:p w14:paraId="28197060" w14:textId="77777777" w:rsidR="001D4EA3" w:rsidRPr="00560448" w:rsidRDefault="001D4EA3" w:rsidP="003A3910">
            <w:pPr>
              <w:pStyle w:val="TableParagraph"/>
              <w:rPr>
                <w:sz w:val="24"/>
              </w:rPr>
            </w:pPr>
          </w:p>
          <w:p w14:paraId="72F8E033" w14:textId="77777777" w:rsidR="001D4EA3" w:rsidRPr="00560448" w:rsidRDefault="001D4EA3" w:rsidP="003A3910">
            <w:pPr>
              <w:pStyle w:val="TableParagraph"/>
              <w:rPr>
                <w:sz w:val="24"/>
              </w:rPr>
            </w:pPr>
          </w:p>
          <w:p w14:paraId="50BDEFC0" w14:textId="77777777" w:rsidR="001D4EA3" w:rsidRPr="00560448" w:rsidRDefault="001D4EA3" w:rsidP="003A3910">
            <w:pPr>
              <w:pStyle w:val="TableParagraph"/>
              <w:spacing w:before="75"/>
              <w:rPr>
                <w:sz w:val="24"/>
              </w:rPr>
            </w:pPr>
          </w:p>
          <w:p w14:paraId="21A36FE5" w14:textId="77777777" w:rsidR="001D4EA3" w:rsidRPr="00560448" w:rsidRDefault="001D4EA3" w:rsidP="003A3910">
            <w:pPr>
              <w:pStyle w:val="TableParagraph"/>
              <w:ind w:right="516"/>
              <w:jc w:val="right"/>
              <w:rPr>
                <w:sz w:val="24"/>
              </w:rPr>
            </w:pPr>
            <w:r w:rsidRPr="00560448">
              <w:rPr>
                <w:spacing w:val="-2"/>
                <w:sz w:val="24"/>
              </w:rPr>
              <w:t>Signature:</w:t>
            </w:r>
          </w:p>
        </w:tc>
        <w:tc>
          <w:tcPr>
            <w:tcW w:w="1139" w:type="dxa"/>
          </w:tcPr>
          <w:p w14:paraId="16086130" w14:textId="77777777" w:rsidR="001D4EA3" w:rsidRPr="00560448" w:rsidRDefault="001D4EA3" w:rsidP="003A3910">
            <w:pPr>
              <w:pStyle w:val="TableParagraph"/>
              <w:rPr>
                <w:sz w:val="24"/>
              </w:rPr>
            </w:pPr>
          </w:p>
          <w:p w14:paraId="5A851C5E" w14:textId="77777777" w:rsidR="001D4EA3" w:rsidRPr="00560448" w:rsidRDefault="001D4EA3" w:rsidP="003A3910">
            <w:pPr>
              <w:pStyle w:val="TableParagraph"/>
              <w:rPr>
                <w:sz w:val="24"/>
              </w:rPr>
            </w:pPr>
          </w:p>
          <w:p w14:paraId="3F9E2940" w14:textId="77777777" w:rsidR="001D4EA3" w:rsidRPr="00560448" w:rsidRDefault="001D4EA3" w:rsidP="003A3910">
            <w:pPr>
              <w:pStyle w:val="TableParagraph"/>
              <w:spacing w:before="75"/>
              <w:rPr>
                <w:sz w:val="24"/>
              </w:rPr>
            </w:pPr>
          </w:p>
          <w:p w14:paraId="31A153B1" w14:textId="77777777" w:rsidR="001D4EA3" w:rsidRPr="00560448" w:rsidRDefault="001D4EA3" w:rsidP="003A3910">
            <w:pPr>
              <w:pStyle w:val="TableParagraph"/>
              <w:ind w:right="47"/>
              <w:jc w:val="right"/>
              <w:rPr>
                <w:sz w:val="24"/>
              </w:rPr>
            </w:pPr>
            <w:r w:rsidRPr="00560448">
              <w:rPr>
                <w:spacing w:val="-2"/>
                <w:sz w:val="24"/>
              </w:rPr>
              <w:t>Date:</w:t>
            </w:r>
          </w:p>
        </w:tc>
      </w:tr>
      <w:tr w:rsidR="001D4EA3" w:rsidRPr="00560448" w14:paraId="18CB2F5F" w14:textId="77777777" w:rsidTr="003A3910">
        <w:trPr>
          <w:trHeight w:val="470"/>
        </w:trPr>
        <w:tc>
          <w:tcPr>
            <w:tcW w:w="4469" w:type="dxa"/>
          </w:tcPr>
          <w:p w14:paraId="4F6BE36E" w14:textId="77777777" w:rsidR="001D4EA3" w:rsidRPr="00560448" w:rsidRDefault="001D4EA3" w:rsidP="003A3910">
            <w:pPr>
              <w:pStyle w:val="TableParagraph"/>
              <w:spacing w:before="86"/>
              <w:ind w:left="50"/>
              <w:rPr>
                <w:sz w:val="24"/>
              </w:rPr>
            </w:pPr>
            <w:r w:rsidRPr="00560448">
              <w:rPr>
                <w:sz w:val="24"/>
              </w:rPr>
              <w:t>Designation:</w:t>
            </w:r>
            <w:r w:rsidRPr="00560448">
              <w:rPr>
                <w:spacing w:val="-2"/>
                <w:sz w:val="24"/>
              </w:rPr>
              <w:t xml:space="preserve"> Lecturer</w:t>
            </w:r>
          </w:p>
        </w:tc>
        <w:tc>
          <w:tcPr>
            <w:tcW w:w="2141" w:type="dxa"/>
          </w:tcPr>
          <w:p w14:paraId="7900DB8F" w14:textId="77777777" w:rsidR="001D4EA3" w:rsidRPr="00560448" w:rsidRDefault="001D4EA3" w:rsidP="003A3910">
            <w:pPr>
              <w:pStyle w:val="TableParagraph"/>
              <w:rPr>
                <w:sz w:val="24"/>
              </w:rPr>
            </w:pPr>
          </w:p>
        </w:tc>
        <w:tc>
          <w:tcPr>
            <w:tcW w:w="1139" w:type="dxa"/>
          </w:tcPr>
          <w:p w14:paraId="30F3ECAB" w14:textId="77777777" w:rsidR="001D4EA3" w:rsidRPr="00560448" w:rsidRDefault="001D4EA3" w:rsidP="003A3910">
            <w:pPr>
              <w:pStyle w:val="TableParagraph"/>
              <w:rPr>
                <w:sz w:val="24"/>
              </w:rPr>
            </w:pPr>
          </w:p>
        </w:tc>
      </w:tr>
      <w:tr w:rsidR="001D4EA3" w:rsidRPr="00560448" w14:paraId="23674E10" w14:textId="77777777" w:rsidTr="003A3910">
        <w:trPr>
          <w:trHeight w:val="1309"/>
        </w:trPr>
        <w:tc>
          <w:tcPr>
            <w:tcW w:w="4469" w:type="dxa"/>
          </w:tcPr>
          <w:p w14:paraId="45E4FB6B" w14:textId="77777777" w:rsidR="001D4EA3" w:rsidRPr="00560448" w:rsidRDefault="001D4EA3" w:rsidP="003A3910">
            <w:pPr>
              <w:pStyle w:val="TableParagraph"/>
              <w:spacing w:before="98"/>
              <w:ind w:left="50"/>
              <w:rPr>
                <w:sz w:val="24"/>
              </w:rPr>
            </w:pPr>
            <w:r w:rsidRPr="00560448">
              <w:rPr>
                <w:sz w:val="24"/>
              </w:rPr>
              <w:t>Organization:</w:t>
            </w:r>
            <w:r w:rsidRPr="00560448">
              <w:rPr>
                <w:spacing w:val="-13"/>
                <w:sz w:val="24"/>
              </w:rPr>
              <w:t xml:space="preserve"> </w:t>
            </w:r>
            <w:r w:rsidRPr="00560448">
              <w:rPr>
                <w:sz w:val="24"/>
              </w:rPr>
              <w:t>United</w:t>
            </w:r>
            <w:r w:rsidRPr="00560448">
              <w:rPr>
                <w:spacing w:val="-11"/>
                <w:sz w:val="24"/>
              </w:rPr>
              <w:t xml:space="preserve"> </w:t>
            </w:r>
            <w:r w:rsidRPr="00560448">
              <w:rPr>
                <w:sz w:val="24"/>
              </w:rPr>
              <w:t>Technical</w:t>
            </w:r>
            <w:r w:rsidRPr="00560448">
              <w:rPr>
                <w:spacing w:val="-8"/>
                <w:sz w:val="24"/>
              </w:rPr>
              <w:t xml:space="preserve"> </w:t>
            </w:r>
            <w:r w:rsidRPr="00560448">
              <w:rPr>
                <w:spacing w:val="-2"/>
                <w:sz w:val="24"/>
              </w:rPr>
              <w:t>College</w:t>
            </w:r>
          </w:p>
        </w:tc>
        <w:tc>
          <w:tcPr>
            <w:tcW w:w="2141" w:type="dxa"/>
          </w:tcPr>
          <w:p w14:paraId="7C8E22A4" w14:textId="77777777" w:rsidR="001D4EA3" w:rsidRPr="00560448" w:rsidRDefault="001D4EA3" w:rsidP="003A3910">
            <w:pPr>
              <w:pStyle w:val="TableParagraph"/>
              <w:rPr>
                <w:sz w:val="24"/>
              </w:rPr>
            </w:pPr>
          </w:p>
        </w:tc>
        <w:tc>
          <w:tcPr>
            <w:tcW w:w="1139" w:type="dxa"/>
          </w:tcPr>
          <w:p w14:paraId="73D3E78F" w14:textId="77777777" w:rsidR="001D4EA3" w:rsidRPr="00560448" w:rsidRDefault="001D4EA3" w:rsidP="003A3910">
            <w:pPr>
              <w:pStyle w:val="TableParagraph"/>
              <w:rPr>
                <w:sz w:val="24"/>
              </w:rPr>
            </w:pPr>
          </w:p>
        </w:tc>
      </w:tr>
      <w:tr w:rsidR="001D4EA3" w:rsidRPr="00560448" w14:paraId="430193B5" w14:textId="77777777" w:rsidTr="003A3910">
        <w:trPr>
          <w:trHeight w:val="1754"/>
        </w:trPr>
        <w:tc>
          <w:tcPr>
            <w:tcW w:w="4469" w:type="dxa"/>
          </w:tcPr>
          <w:p w14:paraId="4D2A920E" w14:textId="77777777" w:rsidR="001D4EA3" w:rsidRPr="00560448" w:rsidRDefault="001D4EA3" w:rsidP="003A3910">
            <w:pPr>
              <w:pStyle w:val="TableParagraph"/>
              <w:rPr>
                <w:sz w:val="24"/>
              </w:rPr>
            </w:pPr>
          </w:p>
          <w:p w14:paraId="7531FF8B" w14:textId="77777777" w:rsidR="001D4EA3" w:rsidRPr="00560448" w:rsidRDefault="001D4EA3" w:rsidP="003A3910">
            <w:pPr>
              <w:pStyle w:val="TableParagraph"/>
              <w:rPr>
                <w:sz w:val="24"/>
              </w:rPr>
            </w:pPr>
          </w:p>
          <w:p w14:paraId="1A257D3F" w14:textId="77777777" w:rsidR="001D4EA3" w:rsidRPr="00560448" w:rsidRDefault="001D4EA3" w:rsidP="003A3910">
            <w:pPr>
              <w:pStyle w:val="TableParagraph"/>
              <w:spacing w:before="96"/>
              <w:rPr>
                <w:sz w:val="24"/>
              </w:rPr>
            </w:pPr>
          </w:p>
          <w:p w14:paraId="2B429635" w14:textId="77777777" w:rsidR="001D4EA3" w:rsidRPr="00560448" w:rsidRDefault="001D4EA3" w:rsidP="003A3910">
            <w:pPr>
              <w:pStyle w:val="TableParagraph"/>
              <w:spacing w:before="1"/>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Principal:</w:t>
            </w:r>
          </w:p>
          <w:p w14:paraId="34892B33" w14:textId="77777777" w:rsidR="001D4EA3" w:rsidRPr="00560448" w:rsidRDefault="001D4EA3" w:rsidP="003A3910">
            <w:pPr>
              <w:pStyle w:val="TableParagraph"/>
              <w:spacing w:before="182"/>
              <w:ind w:left="50"/>
              <w:rPr>
                <w:sz w:val="24"/>
              </w:rPr>
            </w:pPr>
            <w:r w:rsidRPr="00560448">
              <w:rPr>
                <w:sz w:val="24"/>
              </w:rPr>
              <w:t>Prof.,</w:t>
            </w:r>
            <w:r w:rsidRPr="00560448">
              <w:rPr>
                <w:spacing w:val="-7"/>
                <w:sz w:val="24"/>
              </w:rPr>
              <w:t xml:space="preserve"> </w:t>
            </w:r>
            <w:r w:rsidRPr="00560448">
              <w:rPr>
                <w:spacing w:val="-4"/>
                <w:sz w:val="24"/>
              </w:rPr>
              <w:t>Ph.D.</w:t>
            </w:r>
          </w:p>
        </w:tc>
        <w:tc>
          <w:tcPr>
            <w:tcW w:w="2141" w:type="dxa"/>
          </w:tcPr>
          <w:p w14:paraId="0D4B02FF" w14:textId="77777777" w:rsidR="001D4EA3" w:rsidRPr="00560448" w:rsidRDefault="001D4EA3" w:rsidP="003A3910">
            <w:pPr>
              <w:pStyle w:val="TableParagraph"/>
              <w:rPr>
                <w:sz w:val="24"/>
              </w:rPr>
            </w:pPr>
          </w:p>
          <w:p w14:paraId="11BE9E59" w14:textId="77777777" w:rsidR="001D4EA3" w:rsidRPr="00560448" w:rsidRDefault="001D4EA3" w:rsidP="003A3910">
            <w:pPr>
              <w:pStyle w:val="TableParagraph"/>
              <w:rPr>
                <w:sz w:val="24"/>
              </w:rPr>
            </w:pPr>
          </w:p>
          <w:p w14:paraId="58CD682A" w14:textId="77777777" w:rsidR="001D4EA3" w:rsidRPr="00560448" w:rsidRDefault="001D4EA3" w:rsidP="003A3910">
            <w:pPr>
              <w:pStyle w:val="TableParagraph"/>
              <w:spacing w:before="96"/>
              <w:rPr>
                <w:sz w:val="24"/>
              </w:rPr>
            </w:pPr>
          </w:p>
          <w:p w14:paraId="5B21F710" w14:textId="77777777" w:rsidR="001D4EA3" w:rsidRPr="00560448" w:rsidRDefault="001D4EA3" w:rsidP="003A3910">
            <w:pPr>
              <w:pStyle w:val="TableParagraph"/>
              <w:spacing w:before="1"/>
              <w:ind w:right="459"/>
              <w:jc w:val="right"/>
              <w:rPr>
                <w:sz w:val="24"/>
              </w:rPr>
            </w:pPr>
            <w:r w:rsidRPr="00560448">
              <w:rPr>
                <w:spacing w:val="-2"/>
                <w:sz w:val="24"/>
              </w:rPr>
              <w:t>Signature:</w:t>
            </w:r>
          </w:p>
        </w:tc>
        <w:tc>
          <w:tcPr>
            <w:tcW w:w="1139" w:type="dxa"/>
          </w:tcPr>
          <w:p w14:paraId="410FF88E" w14:textId="77777777" w:rsidR="001D4EA3" w:rsidRPr="00560448" w:rsidRDefault="001D4EA3" w:rsidP="003A3910">
            <w:pPr>
              <w:pStyle w:val="TableParagraph"/>
            </w:pPr>
          </w:p>
          <w:p w14:paraId="1CBF2DF7" w14:textId="77777777" w:rsidR="001D4EA3" w:rsidRPr="00560448" w:rsidRDefault="001D4EA3" w:rsidP="003A3910">
            <w:pPr>
              <w:pStyle w:val="TableParagraph"/>
            </w:pPr>
          </w:p>
          <w:p w14:paraId="6D53100E" w14:textId="77777777" w:rsidR="001D4EA3" w:rsidRPr="00560448" w:rsidRDefault="001D4EA3" w:rsidP="003A3910">
            <w:pPr>
              <w:pStyle w:val="TableParagraph"/>
              <w:spacing w:before="167"/>
            </w:pPr>
          </w:p>
          <w:p w14:paraId="269BD330" w14:textId="77777777" w:rsidR="001D4EA3" w:rsidRPr="00560448" w:rsidRDefault="001D4EA3" w:rsidP="003A3910">
            <w:pPr>
              <w:pStyle w:val="TableParagraph"/>
              <w:spacing w:before="1"/>
              <w:ind w:right="59"/>
              <w:jc w:val="right"/>
            </w:pPr>
            <w:r w:rsidRPr="00560448">
              <w:rPr>
                <w:spacing w:val="-2"/>
              </w:rPr>
              <w:t>Date:</w:t>
            </w:r>
          </w:p>
        </w:tc>
      </w:tr>
      <w:tr w:rsidR="001D4EA3" w:rsidRPr="00560448" w14:paraId="077A2D1E" w14:textId="77777777" w:rsidTr="003A3910">
        <w:trPr>
          <w:trHeight w:val="360"/>
        </w:trPr>
        <w:tc>
          <w:tcPr>
            <w:tcW w:w="4469" w:type="dxa"/>
          </w:tcPr>
          <w:p w14:paraId="2E8C543B" w14:textId="77777777" w:rsidR="001D4EA3" w:rsidRPr="00560448" w:rsidRDefault="001D4EA3" w:rsidP="003A3910">
            <w:pPr>
              <w:pStyle w:val="TableParagraph"/>
              <w:spacing w:before="85" w:line="256" w:lineRule="exact"/>
              <w:ind w:left="50"/>
              <w:rPr>
                <w:sz w:val="24"/>
              </w:rPr>
            </w:pPr>
            <w:r w:rsidRPr="00560448">
              <w:rPr>
                <w:sz w:val="24"/>
              </w:rPr>
              <w:t>Organization:</w:t>
            </w:r>
            <w:r w:rsidRPr="00560448">
              <w:rPr>
                <w:spacing w:val="-11"/>
                <w:sz w:val="24"/>
              </w:rPr>
              <w:t xml:space="preserve"> </w:t>
            </w:r>
            <w:r w:rsidRPr="00560448">
              <w:rPr>
                <w:sz w:val="24"/>
              </w:rPr>
              <w:t>United</w:t>
            </w:r>
            <w:r w:rsidRPr="00560448">
              <w:rPr>
                <w:spacing w:val="-12"/>
                <w:sz w:val="24"/>
              </w:rPr>
              <w:t xml:space="preserve"> </w:t>
            </w:r>
            <w:r w:rsidRPr="00560448">
              <w:rPr>
                <w:sz w:val="24"/>
              </w:rPr>
              <w:t>Technical</w:t>
            </w:r>
            <w:r w:rsidRPr="00560448">
              <w:rPr>
                <w:spacing w:val="-10"/>
                <w:sz w:val="24"/>
              </w:rPr>
              <w:t xml:space="preserve"> </w:t>
            </w:r>
            <w:r w:rsidRPr="00560448">
              <w:rPr>
                <w:spacing w:val="-2"/>
                <w:sz w:val="24"/>
              </w:rPr>
              <w:t>College</w:t>
            </w:r>
          </w:p>
        </w:tc>
        <w:tc>
          <w:tcPr>
            <w:tcW w:w="2141" w:type="dxa"/>
          </w:tcPr>
          <w:p w14:paraId="58882E3A" w14:textId="77777777" w:rsidR="001D4EA3" w:rsidRPr="00560448" w:rsidRDefault="001D4EA3" w:rsidP="003A3910">
            <w:pPr>
              <w:pStyle w:val="TableParagraph"/>
              <w:rPr>
                <w:sz w:val="24"/>
              </w:rPr>
            </w:pPr>
          </w:p>
        </w:tc>
        <w:tc>
          <w:tcPr>
            <w:tcW w:w="1139" w:type="dxa"/>
          </w:tcPr>
          <w:p w14:paraId="7B625C41" w14:textId="77777777" w:rsidR="001D4EA3" w:rsidRPr="00560448" w:rsidRDefault="001D4EA3" w:rsidP="003A3910">
            <w:pPr>
              <w:pStyle w:val="TableParagraph"/>
              <w:rPr>
                <w:sz w:val="24"/>
              </w:rPr>
            </w:pPr>
          </w:p>
        </w:tc>
      </w:tr>
    </w:tbl>
    <w:p w14:paraId="752182FB" w14:textId="77777777" w:rsidR="00825027" w:rsidRDefault="00825027">
      <w:pPr>
        <w:rPr>
          <w:rFonts w:ascii="Times New Roman" w:hAnsi="Times New Roman" w:cs="Times New Roman"/>
          <w:sz w:val="24"/>
          <w:szCs w:val="24"/>
        </w:rPr>
      </w:pPr>
    </w:p>
    <w:p w14:paraId="21AAC209" w14:textId="77777777" w:rsidR="00825027" w:rsidRDefault="00825027">
      <w:pPr>
        <w:rPr>
          <w:rFonts w:ascii="Times New Roman" w:hAnsi="Times New Roman" w:cs="Times New Roman"/>
          <w:sz w:val="24"/>
          <w:szCs w:val="24"/>
        </w:rPr>
      </w:pPr>
    </w:p>
    <w:p w14:paraId="2EE287A5" w14:textId="77777777" w:rsidR="00825027" w:rsidRDefault="00825027">
      <w:pPr>
        <w:rPr>
          <w:rFonts w:ascii="Times New Roman" w:hAnsi="Times New Roman" w:cs="Times New Roman"/>
          <w:sz w:val="24"/>
          <w:szCs w:val="24"/>
        </w:rPr>
      </w:pPr>
    </w:p>
    <w:p w14:paraId="437A9D82" w14:textId="77777777" w:rsidR="00825027" w:rsidRDefault="00825027">
      <w:pPr>
        <w:rPr>
          <w:rFonts w:ascii="Times New Roman" w:hAnsi="Times New Roman" w:cs="Times New Roman"/>
          <w:sz w:val="24"/>
          <w:szCs w:val="24"/>
        </w:rPr>
      </w:pPr>
    </w:p>
    <w:p w14:paraId="51F95287" w14:textId="77777777" w:rsidR="001D4EA3" w:rsidRDefault="001D4EA3">
      <w:pPr>
        <w:rPr>
          <w:rFonts w:ascii="Times New Roman" w:hAnsi="Times New Roman" w:cs="Times New Roman"/>
          <w:sz w:val="24"/>
          <w:szCs w:val="24"/>
        </w:rPr>
      </w:pPr>
    </w:p>
    <w:p w14:paraId="64DFD7C3" w14:textId="77777777" w:rsidR="00825027" w:rsidRDefault="007B1E41">
      <w:pPr>
        <w:pStyle w:val="Heading1"/>
        <w:spacing w:line="360" w:lineRule="auto"/>
        <w:jc w:val="center"/>
        <w:rPr>
          <w:rFonts w:ascii="Times New Roman" w:eastAsia="Times New Roman" w:hAnsi="Times New Roman" w:cs="Times New Roman"/>
          <w:bCs/>
          <w:color w:val="auto"/>
        </w:rPr>
      </w:pPr>
      <w:bookmarkStart w:id="6" w:name="_Toc202479962"/>
      <w:r>
        <w:rPr>
          <w:rFonts w:ascii="Times New Roman" w:eastAsia="Times New Roman" w:hAnsi="Times New Roman" w:cs="Times New Roman"/>
          <w:bCs/>
          <w:color w:val="auto"/>
        </w:rPr>
        <w:lastRenderedPageBreak/>
        <w:t>ACKNOWLEDGEMENT</w:t>
      </w:r>
      <w:bookmarkEnd w:id="6"/>
    </w:p>
    <w:p w14:paraId="7A65420E" w14:textId="77777777" w:rsidR="00825027" w:rsidRDefault="00825027">
      <w:pPr>
        <w:rPr>
          <w:rFonts w:ascii="Times New Roman" w:hAnsi="Times New Roman" w:cs="Times New Roman"/>
          <w:sz w:val="24"/>
          <w:szCs w:val="24"/>
        </w:rPr>
      </w:pPr>
    </w:p>
    <w:p w14:paraId="19A41AB5"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It is our pleasure to be indebted to various people, who directly or indirectly contributed in the development of this project and who influenced our thinking, behavior and acts during the time of project.</w:t>
      </w:r>
    </w:p>
    <w:p w14:paraId="47A162E7"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profound gratitude to United Technical College for providing a suitable environment and its contributions to the completion of our project titled “Blood Donation System”.</w:t>
      </w:r>
    </w:p>
    <w:p w14:paraId="155C06E5" w14:textId="17010199"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express our sincere gra</w:t>
      </w:r>
      <w:r w:rsidR="00050DD9">
        <w:rPr>
          <w:rFonts w:ascii="Times New Roman" w:hAnsi="Times New Roman" w:cs="Times New Roman"/>
          <w:sz w:val="24"/>
          <w:szCs w:val="24"/>
        </w:rPr>
        <w:t>titude to Prof. Dr. Madhav Prasad Koirala</w:t>
      </w:r>
      <w:r>
        <w:rPr>
          <w:rFonts w:ascii="Times New Roman" w:hAnsi="Times New Roman" w:cs="Times New Roman"/>
          <w:sz w:val="24"/>
          <w:szCs w:val="24"/>
        </w:rPr>
        <w:t>, principal of our college, United Technical College, for the support, cooperation and motivation provided during the project.</w:t>
      </w:r>
    </w:p>
    <w:p w14:paraId="068143E8"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special thanks to our supervisor Er. Santosh Shrestha for his time and efforts he provided throughout the project. Your useful advice and suggestions were really helpful to us during the project’s completion. In this aspect, we are eternally grateful to you.</w:t>
      </w:r>
    </w:p>
    <w:p w14:paraId="2816BE0D"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acknowledge that this project was completed entirely by our group and not by someone else.</w:t>
      </w:r>
    </w:p>
    <w:p w14:paraId="0B85B6FE" w14:textId="77777777" w:rsidR="00825027" w:rsidRDefault="00825027">
      <w:pPr>
        <w:rPr>
          <w:rFonts w:ascii="Times New Roman" w:hAnsi="Times New Roman" w:cs="Times New Roman"/>
          <w:sz w:val="24"/>
          <w:szCs w:val="24"/>
        </w:rPr>
      </w:pPr>
    </w:p>
    <w:p w14:paraId="23C9DF94" w14:textId="77777777" w:rsidR="00825027" w:rsidRDefault="00825027">
      <w:pPr>
        <w:rPr>
          <w:rFonts w:ascii="Times New Roman" w:hAnsi="Times New Roman" w:cs="Times New Roman"/>
          <w:sz w:val="24"/>
          <w:szCs w:val="24"/>
        </w:rPr>
      </w:pPr>
    </w:p>
    <w:p w14:paraId="1292F82D" w14:textId="77777777" w:rsidR="00825027" w:rsidRDefault="007B1E41">
      <w:pPr>
        <w:rPr>
          <w:rFonts w:ascii="Times New Roman" w:hAnsi="Times New Roman" w:cs="Times New Roman"/>
          <w:sz w:val="24"/>
          <w:szCs w:val="24"/>
        </w:rPr>
      </w:pPr>
      <w:r>
        <w:rPr>
          <w:rFonts w:ascii="Times New Roman" w:hAnsi="Times New Roman" w:cs="Times New Roman"/>
          <w:sz w:val="24"/>
          <w:szCs w:val="24"/>
        </w:rPr>
        <w:t>Thanks for all your encouragement!</w:t>
      </w:r>
    </w:p>
    <w:p w14:paraId="2B478DCC" w14:textId="77777777" w:rsidR="00825027" w:rsidRDefault="00825027">
      <w:pPr>
        <w:rPr>
          <w:rFonts w:ascii="Times New Roman" w:hAnsi="Times New Roman" w:cs="Times New Roman"/>
          <w:sz w:val="24"/>
          <w:szCs w:val="24"/>
        </w:rPr>
      </w:pPr>
    </w:p>
    <w:p w14:paraId="73178E78" w14:textId="77777777" w:rsidR="00825027" w:rsidRDefault="00825027">
      <w:pPr>
        <w:rPr>
          <w:rFonts w:ascii="Times New Roman" w:hAnsi="Times New Roman" w:cs="Times New Roman"/>
          <w:sz w:val="24"/>
          <w:szCs w:val="24"/>
        </w:rPr>
      </w:pPr>
    </w:p>
    <w:p w14:paraId="69C176BF" w14:textId="77777777"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Name of the Students:</w:t>
      </w:r>
    </w:p>
    <w:p w14:paraId="3DF55F9E" w14:textId="77777777"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Aashish Regmi</w:t>
      </w:r>
    </w:p>
    <w:p w14:paraId="09620F43" w14:textId="77777777"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Ayush Shrestha</w:t>
      </w:r>
    </w:p>
    <w:p w14:paraId="11F02F2C" w14:textId="77777777"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14:paraId="464E5671" w14:textId="77777777"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Sonish Lohani</w:t>
      </w:r>
    </w:p>
    <w:p w14:paraId="46571460" w14:textId="77777777" w:rsidR="00825027" w:rsidRDefault="00825027">
      <w:pPr>
        <w:rPr>
          <w:rFonts w:ascii="Times New Roman" w:hAnsi="Times New Roman" w:cs="Times New Roman"/>
          <w:sz w:val="24"/>
          <w:szCs w:val="24"/>
        </w:rPr>
      </w:pPr>
    </w:p>
    <w:p w14:paraId="15B59339" w14:textId="77777777"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14:paraId="71DDBE35" w14:textId="77777777" w:rsidR="00825027" w:rsidRDefault="00825027">
      <w:pPr>
        <w:rPr>
          <w:rFonts w:ascii="Times New Roman" w:hAnsi="Times New Roman" w:cs="Times New Roman"/>
          <w:sz w:val="24"/>
          <w:szCs w:val="24"/>
        </w:rPr>
      </w:pPr>
    </w:p>
    <w:p w14:paraId="62D6E28D" w14:textId="77777777" w:rsidR="00825027" w:rsidRDefault="00825027">
      <w:pPr>
        <w:rPr>
          <w:rFonts w:ascii="Times New Roman" w:hAnsi="Times New Roman" w:cs="Times New Roman"/>
          <w:sz w:val="24"/>
          <w:szCs w:val="24"/>
        </w:rPr>
      </w:pPr>
    </w:p>
    <w:p w14:paraId="68BE1941" w14:textId="77777777" w:rsidR="00825027" w:rsidRDefault="00825027">
      <w:pPr>
        <w:rPr>
          <w:rFonts w:ascii="Times New Roman" w:hAnsi="Times New Roman" w:cs="Times New Roman"/>
          <w:sz w:val="24"/>
          <w:szCs w:val="24"/>
        </w:rPr>
      </w:pPr>
    </w:p>
    <w:p w14:paraId="5FDBD13E" w14:textId="77777777" w:rsidR="00825027" w:rsidRDefault="007B1E41">
      <w:pPr>
        <w:pStyle w:val="Heading1"/>
        <w:spacing w:line="360" w:lineRule="auto"/>
        <w:jc w:val="center"/>
        <w:rPr>
          <w:rFonts w:ascii="Times New Roman" w:eastAsia="Times New Roman" w:hAnsi="Times New Roman" w:cs="Times New Roman"/>
          <w:bCs/>
          <w:color w:val="auto"/>
        </w:rPr>
      </w:pPr>
      <w:bookmarkStart w:id="7" w:name="_Toc202479963"/>
      <w:r>
        <w:rPr>
          <w:rFonts w:ascii="Times New Roman" w:eastAsia="Times New Roman" w:hAnsi="Times New Roman" w:cs="Times New Roman"/>
          <w:bCs/>
          <w:color w:val="auto"/>
        </w:rPr>
        <w:lastRenderedPageBreak/>
        <w:t>ABSTRACT</w:t>
      </w:r>
      <w:bookmarkEnd w:id="7"/>
    </w:p>
    <w:p w14:paraId="0EF71051"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 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 Modern web technologies will be used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 The anticipated outcomes include a fully operational,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p>
    <w:p w14:paraId="3739B045"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14:paraId="3B2C0D6D" w14:textId="77777777"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14:paraId="240BD794" w14:textId="77777777"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sz w:val="24"/>
          <w:szCs w:val="24"/>
        </w:rPr>
      </w:sdtEndPr>
      <w:sdtContent>
        <w:p w14:paraId="755A1F74" w14:textId="77777777" w:rsidR="00825027" w:rsidRPr="00834A23" w:rsidRDefault="007B1E41">
          <w:pPr>
            <w:pStyle w:val="TOCHeading1"/>
            <w:spacing w:line="360" w:lineRule="auto"/>
            <w:jc w:val="center"/>
            <w:rPr>
              <w:rFonts w:ascii="Times New Roman" w:hAnsi="Times New Roman" w:cs="Times New Roman"/>
              <w:color w:val="auto"/>
            </w:rPr>
          </w:pPr>
          <w:r w:rsidRPr="00834A23">
            <w:rPr>
              <w:rFonts w:ascii="Times New Roman" w:hAnsi="Times New Roman" w:cs="Times New Roman"/>
              <w:color w:val="auto"/>
            </w:rPr>
            <w:t>Table of Contents</w:t>
          </w:r>
        </w:p>
        <w:p w14:paraId="6894CD0F" w14:textId="3E1E5BCA" w:rsidR="00834A23" w:rsidRPr="00834A23" w:rsidRDefault="007B1E41" w:rsidP="00834A23">
          <w:pPr>
            <w:pStyle w:val="TOC1"/>
            <w:tabs>
              <w:tab w:val="right" w:leader="dot" w:pos="8270"/>
            </w:tabs>
            <w:spacing w:line="360" w:lineRule="auto"/>
            <w:rPr>
              <w:rFonts w:ascii="Times New Roman" w:eastAsiaTheme="minorEastAsia" w:hAnsi="Times New Roman" w:cs="Times New Roman"/>
              <w:noProof/>
              <w:sz w:val="24"/>
              <w:szCs w:val="24"/>
            </w:rPr>
          </w:pPr>
          <w:r w:rsidRPr="00834A23">
            <w:rPr>
              <w:rFonts w:ascii="Times New Roman" w:hAnsi="Times New Roman" w:cs="Times New Roman"/>
              <w:sz w:val="24"/>
              <w:szCs w:val="24"/>
            </w:rPr>
            <w:fldChar w:fldCharType="begin"/>
          </w:r>
          <w:r w:rsidRPr="00834A23">
            <w:rPr>
              <w:rFonts w:ascii="Times New Roman" w:hAnsi="Times New Roman" w:cs="Times New Roman"/>
              <w:sz w:val="24"/>
              <w:szCs w:val="24"/>
            </w:rPr>
            <w:instrText xml:space="preserve"> TOC \o "1-3" \h \z \u </w:instrText>
          </w:r>
          <w:r w:rsidRPr="00834A23">
            <w:rPr>
              <w:rFonts w:ascii="Times New Roman" w:hAnsi="Times New Roman" w:cs="Times New Roman"/>
              <w:sz w:val="24"/>
              <w:szCs w:val="24"/>
            </w:rPr>
            <w:fldChar w:fldCharType="separate"/>
          </w:r>
          <w:hyperlink w:anchor="_Toc202479957" w:history="1">
            <w:r w:rsidR="00834A23" w:rsidRPr="00834A23">
              <w:rPr>
                <w:rStyle w:val="Hyperlink"/>
                <w:rFonts w:ascii="Times New Roman" w:eastAsia="Times New Roman" w:hAnsi="Times New Roman" w:cs="Times New Roman"/>
                <w:noProof/>
                <w:sz w:val="24"/>
                <w:szCs w:val="24"/>
              </w:rPr>
              <w:t>DEDICATION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_Toc202479957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ii</w:t>
            </w:r>
            <w:r w:rsidR="00834A23" w:rsidRPr="00834A23">
              <w:rPr>
                <w:rFonts w:ascii="Times New Roman" w:hAnsi="Times New Roman" w:cs="Times New Roman"/>
                <w:noProof/>
                <w:webHidden/>
                <w:sz w:val="24"/>
                <w:szCs w:val="24"/>
              </w:rPr>
              <w:fldChar w:fldCharType="end"/>
            </w:r>
          </w:hyperlink>
        </w:p>
        <w:p w14:paraId="2F8BA95E" w14:textId="65FED7B7"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58" w:history="1">
            <w:r w:rsidR="00834A23" w:rsidRPr="00834A23">
              <w:rPr>
                <w:rStyle w:val="Hyperlink"/>
                <w:rFonts w:ascii="Times New Roman" w:eastAsia="Times New Roman" w:hAnsi="Times New Roman" w:cs="Times New Roman"/>
                <w:noProof/>
                <w:sz w:val="24"/>
                <w:szCs w:val="24"/>
              </w:rPr>
              <w:t>DECLARATION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_Toc202479958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iii</w:t>
            </w:r>
            <w:r w:rsidR="00834A23" w:rsidRPr="00834A23">
              <w:rPr>
                <w:rFonts w:ascii="Times New Roman" w:hAnsi="Times New Roman" w:cs="Times New Roman"/>
                <w:noProof/>
                <w:webHidden/>
                <w:sz w:val="24"/>
                <w:szCs w:val="24"/>
              </w:rPr>
              <w:fldChar w:fldCharType="end"/>
            </w:r>
          </w:hyperlink>
        </w:p>
        <w:p w14:paraId="1BED4ABA" w14:textId="4A00F4BA"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59" w:history="1">
            <w:r w:rsidR="00834A23" w:rsidRPr="00834A23">
              <w:rPr>
                <w:rStyle w:val="Hyperlink"/>
                <w:rFonts w:ascii="Times New Roman" w:eastAsia="Times New Roman" w:hAnsi="Times New Roman" w:cs="Times New Roman"/>
                <w:noProof/>
                <w:sz w:val="24"/>
                <w:szCs w:val="24"/>
              </w:rPr>
              <w:t>RECOMMENDATION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_Toc202479959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iv</w:t>
            </w:r>
            <w:r w:rsidR="00834A23" w:rsidRPr="00834A23">
              <w:rPr>
                <w:rFonts w:ascii="Times New Roman" w:hAnsi="Times New Roman" w:cs="Times New Roman"/>
                <w:noProof/>
                <w:webHidden/>
                <w:sz w:val="24"/>
                <w:szCs w:val="24"/>
              </w:rPr>
              <w:fldChar w:fldCharType="end"/>
            </w:r>
          </w:hyperlink>
        </w:p>
        <w:p w14:paraId="7958714C" w14:textId="5917F17B"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0" w:history="1">
            <w:r w:rsidR="00834A23" w:rsidRPr="00834A23">
              <w:rPr>
                <w:rStyle w:val="Hyperlink"/>
                <w:rFonts w:ascii="Times New Roman" w:eastAsia="Times New Roman" w:hAnsi="Times New Roman" w:cs="Times New Roman"/>
                <w:noProof/>
                <w:sz w:val="24"/>
                <w:szCs w:val="24"/>
              </w:rPr>
              <w:t>DEPARTMENTAL ACCEPTANCE</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_Toc202479960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v</w:t>
            </w:r>
            <w:r w:rsidR="00834A23" w:rsidRPr="00834A23">
              <w:rPr>
                <w:rFonts w:ascii="Times New Roman" w:hAnsi="Times New Roman" w:cs="Times New Roman"/>
                <w:noProof/>
                <w:webHidden/>
                <w:sz w:val="24"/>
                <w:szCs w:val="24"/>
              </w:rPr>
              <w:fldChar w:fldCharType="end"/>
            </w:r>
          </w:hyperlink>
        </w:p>
        <w:p w14:paraId="50FF657F" w14:textId="0FC83CEA"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1" w:history="1">
            <w:r w:rsidR="00834A23" w:rsidRPr="00834A23">
              <w:rPr>
                <w:rStyle w:val="Hyperlink"/>
                <w:rFonts w:ascii="Times New Roman" w:eastAsia="Times New Roman" w:hAnsi="Times New Roman" w:cs="Times New Roman"/>
                <w:noProof/>
                <w:sz w:val="24"/>
                <w:szCs w:val="24"/>
              </w:rPr>
              <w:t>CERTIFICATE OF APPROVAL</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_Toc202479961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vi</w:t>
            </w:r>
            <w:r w:rsidR="00834A23" w:rsidRPr="00834A23">
              <w:rPr>
                <w:rFonts w:ascii="Times New Roman" w:hAnsi="Times New Roman" w:cs="Times New Roman"/>
                <w:noProof/>
                <w:webHidden/>
                <w:sz w:val="24"/>
                <w:szCs w:val="24"/>
              </w:rPr>
              <w:fldChar w:fldCharType="end"/>
            </w:r>
          </w:hyperlink>
        </w:p>
        <w:p w14:paraId="70E5A0C3" w14:textId="6130A042"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2" w:history="1">
            <w:r w:rsidR="00834A23" w:rsidRPr="00834A23">
              <w:rPr>
                <w:rStyle w:val="Hyperlink"/>
                <w:rFonts w:ascii="Times New Roman" w:eastAsia="Times New Roman" w:hAnsi="Times New Roman" w:cs="Times New Roman"/>
                <w:noProof/>
                <w:sz w:val="24"/>
                <w:szCs w:val="24"/>
              </w:rPr>
              <w:t>ACKNOWLEDGEMENT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_Toc202479962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vii</w:t>
            </w:r>
            <w:r w:rsidR="00834A23" w:rsidRPr="00834A23">
              <w:rPr>
                <w:rFonts w:ascii="Times New Roman" w:hAnsi="Times New Roman" w:cs="Times New Roman"/>
                <w:noProof/>
                <w:webHidden/>
                <w:sz w:val="24"/>
                <w:szCs w:val="24"/>
              </w:rPr>
              <w:fldChar w:fldCharType="end"/>
            </w:r>
          </w:hyperlink>
        </w:p>
        <w:p w14:paraId="34553AB2" w14:textId="17E1C406"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3" w:history="1">
            <w:r w:rsidR="00834A23" w:rsidRPr="00834A23">
              <w:rPr>
                <w:rStyle w:val="Hyperlink"/>
                <w:rFonts w:ascii="Times New Roman" w:eastAsia="Times New Roman" w:hAnsi="Times New Roman" w:cs="Times New Roman"/>
                <w:noProof/>
                <w:sz w:val="24"/>
                <w:szCs w:val="24"/>
              </w:rPr>
              <w:t>ABSTRACT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_Toc202479963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viii</w:t>
            </w:r>
            <w:r w:rsidR="00834A23" w:rsidRPr="00834A23">
              <w:rPr>
                <w:rFonts w:ascii="Times New Roman" w:hAnsi="Times New Roman" w:cs="Times New Roman"/>
                <w:noProof/>
                <w:webHidden/>
                <w:sz w:val="24"/>
                <w:szCs w:val="24"/>
              </w:rPr>
              <w:fldChar w:fldCharType="end"/>
            </w:r>
          </w:hyperlink>
        </w:p>
        <w:p w14:paraId="44B9A132" w14:textId="1208FFCA"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4" w:history="1">
            <w:r w:rsidR="00834A23" w:rsidRPr="00834A23">
              <w:rPr>
                <w:rStyle w:val="Hyperlink"/>
                <w:rFonts w:ascii="Times New Roman" w:hAnsi="Times New Roman" w:cs="Times New Roman"/>
                <w:noProof/>
                <w:sz w:val="24"/>
                <w:szCs w:val="24"/>
              </w:rPr>
              <w:t>List of Figures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_Toc202479964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xi</w:t>
            </w:r>
            <w:r w:rsidR="00834A23" w:rsidRPr="00834A23">
              <w:rPr>
                <w:rFonts w:ascii="Times New Roman" w:hAnsi="Times New Roman" w:cs="Times New Roman"/>
                <w:noProof/>
                <w:webHidden/>
                <w:sz w:val="24"/>
                <w:szCs w:val="24"/>
              </w:rPr>
              <w:fldChar w:fldCharType="end"/>
            </w:r>
          </w:hyperlink>
        </w:p>
        <w:p w14:paraId="2069CF89" w14:textId="49682DA3"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5" w:history="1">
            <w:r w:rsidR="00834A23" w:rsidRPr="00834A23">
              <w:rPr>
                <w:rStyle w:val="Hyperlink"/>
                <w:rFonts w:ascii="Times New Roman" w:hAnsi="Times New Roman" w:cs="Times New Roman"/>
                <w:noProof/>
                <w:sz w:val="24"/>
                <w:szCs w:val="24"/>
              </w:rPr>
              <w:t>List of Tables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_Toc202479965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xii</w:t>
            </w:r>
            <w:r w:rsidR="00834A23" w:rsidRPr="00834A23">
              <w:rPr>
                <w:rFonts w:ascii="Times New Roman" w:hAnsi="Times New Roman" w:cs="Times New Roman"/>
                <w:noProof/>
                <w:webHidden/>
                <w:sz w:val="24"/>
                <w:szCs w:val="24"/>
              </w:rPr>
              <w:fldChar w:fldCharType="end"/>
            </w:r>
          </w:hyperlink>
        </w:p>
        <w:p w14:paraId="164B827B" w14:textId="02021169"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6" w:history="1">
            <w:r w:rsidR="00834A23" w:rsidRPr="00834A23">
              <w:rPr>
                <w:rStyle w:val="Hyperlink"/>
                <w:rFonts w:ascii="Times New Roman" w:hAnsi="Times New Roman" w:cs="Times New Roman"/>
                <w:noProof/>
                <w:sz w:val="24"/>
                <w:szCs w:val="24"/>
              </w:rPr>
              <w:t>Acronyms and Abbreviation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_Toc202479966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xiii</w:t>
            </w:r>
            <w:r w:rsidR="00834A23" w:rsidRPr="00834A23">
              <w:rPr>
                <w:rFonts w:ascii="Times New Roman" w:hAnsi="Times New Roman" w:cs="Times New Roman"/>
                <w:noProof/>
                <w:webHidden/>
                <w:sz w:val="24"/>
                <w:szCs w:val="24"/>
              </w:rPr>
              <w:fldChar w:fldCharType="end"/>
            </w:r>
          </w:hyperlink>
        </w:p>
        <w:p w14:paraId="69D955A3" w14:textId="329C0467"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67" w:history="1">
            <w:r w:rsidR="00834A23" w:rsidRPr="00834A23">
              <w:rPr>
                <w:rStyle w:val="Hyperlink"/>
                <w:rFonts w:ascii="Times New Roman" w:eastAsia="Times New Roman" w:hAnsi="Times New Roman" w:cs="Times New Roman"/>
                <w:noProof/>
                <w:sz w:val="24"/>
                <w:szCs w:val="24"/>
              </w:rPr>
              <w:t>CHAPTER 1: INTRODUCTION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_Toc202479967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w:t>
            </w:r>
            <w:r w:rsidR="00834A23" w:rsidRPr="00834A23">
              <w:rPr>
                <w:rFonts w:ascii="Times New Roman" w:hAnsi="Times New Roman" w:cs="Times New Roman"/>
                <w:noProof/>
                <w:webHidden/>
                <w:sz w:val="24"/>
                <w:szCs w:val="24"/>
              </w:rPr>
              <w:fldChar w:fldCharType="end"/>
            </w:r>
          </w:hyperlink>
        </w:p>
        <w:p w14:paraId="51B74DD1" w14:textId="70EB954E"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68" w:history="1">
            <w:r w:rsidR="00834A23" w:rsidRPr="00834A23">
              <w:rPr>
                <w:rStyle w:val="Hyperlink"/>
                <w:rFonts w:ascii="Times New Roman" w:eastAsia="Times New Roman" w:hAnsi="Times New Roman" w:cs="Times New Roman"/>
                <w:noProof/>
                <w:sz w:val="24"/>
                <w:szCs w:val="24"/>
              </w:rPr>
              <w:t>1.1 Background</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_Toc202479968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w:t>
            </w:r>
            <w:r w:rsidR="00834A23" w:rsidRPr="00834A23">
              <w:rPr>
                <w:rFonts w:ascii="Times New Roman" w:hAnsi="Times New Roman" w:cs="Times New Roman"/>
                <w:noProof/>
                <w:webHidden/>
                <w:sz w:val="24"/>
                <w:szCs w:val="24"/>
              </w:rPr>
              <w:fldChar w:fldCharType="end"/>
            </w:r>
          </w:hyperlink>
        </w:p>
        <w:p w14:paraId="00313195" w14:textId="4846BB4A"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69" w:history="1">
            <w:r w:rsidR="00834A23" w:rsidRPr="00834A23">
              <w:rPr>
                <w:rStyle w:val="Hyperlink"/>
                <w:rFonts w:ascii="Times New Roman" w:hAnsi="Times New Roman" w:cs="Times New Roman"/>
                <w:noProof/>
                <w:sz w:val="24"/>
                <w:szCs w:val="24"/>
              </w:rPr>
              <w:t>1.2 Problem Statement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_Toc202479969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w:t>
            </w:r>
            <w:r w:rsidR="00834A23" w:rsidRPr="00834A23">
              <w:rPr>
                <w:rFonts w:ascii="Times New Roman" w:hAnsi="Times New Roman" w:cs="Times New Roman"/>
                <w:noProof/>
                <w:webHidden/>
                <w:sz w:val="24"/>
                <w:szCs w:val="24"/>
              </w:rPr>
              <w:fldChar w:fldCharType="end"/>
            </w:r>
          </w:hyperlink>
        </w:p>
        <w:p w14:paraId="7A47CEC2" w14:textId="164FB07B"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70" w:history="1">
            <w:r w:rsidR="00834A23" w:rsidRPr="00834A23">
              <w:rPr>
                <w:rStyle w:val="Hyperlink"/>
                <w:rFonts w:ascii="Times New Roman" w:eastAsia="Times New Roman" w:hAnsi="Times New Roman" w:cs="Times New Roman"/>
                <w:noProof/>
                <w:sz w:val="24"/>
                <w:szCs w:val="24"/>
              </w:rPr>
              <w:t>1.3 Objectives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_Toc202479970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w:t>
            </w:r>
            <w:r w:rsidR="00834A23" w:rsidRPr="00834A23">
              <w:rPr>
                <w:rFonts w:ascii="Times New Roman" w:hAnsi="Times New Roman" w:cs="Times New Roman"/>
                <w:noProof/>
                <w:webHidden/>
                <w:sz w:val="24"/>
                <w:szCs w:val="24"/>
              </w:rPr>
              <w:fldChar w:fldCharType="end"/>
            </w:r>
          </w:hyperlink>
        </w:p>
        <w:p w14:paraId="2FD3DA12" w14:textId="394218A4"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71" w:history="1">
            <w:r w:rsidR="00834A23" w:rsidRPr="00834A23">
              <w:rPr>
                <w:rStyle w:val="Hyperlink"/>
                <w:rFonts w:ascii="Times New Roman" w:eastAsia="Times New Roman" w:hAnsi="Times New Roman" w:cs="Times New Roman"/>
                <w:noProof/>
                <w:sz w:val="24"/>
                <w:szCs w:val="24"/>
              </w:rPr>
              <w:t>1.4 Motivation and Significance</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_Toc202479971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w:t>
            </w:r>
            <w:r w:rsidR="00834A23" w:rsidRPr="00834A23">
              <w:rPr>
                <w:rFonts w:ascii="Times New Roman" w:hAnsi="Times New Roman" w:cs="Times New Roman"/>
                <w:noProof/>
                <w:webHidden/>
                <w:sz w:val="24"/>
                <w:szCs w:val="24"/>
              </w:rPr>
              <w:fldChar w:fldCharType="end"/>
            </w:r>
          </w:hyperlink>
        </w:p>
        <w:p w14:paraId="6D61B47C" w14:textId="75578EA5" w:rsidR="00834A23" w:rsidRPr="00834A23" w:rsidRDefault="003A3910" w:rsidP="00834A23">
          <w:pPr>
            <w:pStyle w:val="TOC2"/>
            <w:tabs>
              <w:tab w:val="left" w:pos="1100"/>
              <w:tab w:val="right" w:leader="dot" w:pos="8270"/>
            </w:tabs>
            <w:spacing w:line="360" w:lineRule="auto"/>
            <w:rPr>
              <w:rFonts w:ascii="Times New Roman" w:eastAsiaTheme="minorEastAsia" w:hAnsi="Times New Roman" w:cs="Times New Roman"/>
              <w:noProof/>
              <w:sz w:val="24"/>
              <w:szCs w:val="24"/>
            </w:rPr>
          </w:pPr>
          <w:hyperlink w:anchor="_Toc202479972" w:history="1">
            <w:r w:rsidR="00834A23" w:rsidRPr="00834A23">
              <w:rPr>
                <w:rStyle w:val="Hyperlink"/>
                <w:rFonts w:ascii="Times New Roman" w:eastAsia="Times New Roman" w:hAnsi="Times New Roman" w:cs="Times New Roman"/>
                <w:noProof/>
                <w:sz w:val="24"/>
                <w:szCs w:val="24"/>
              </w:rPr>
              <w:t>1.5</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Times New Roman" w:hAnsi="Times New Roman" w:cs="Times New Roman"/>
                <w:noProof/>
                <w:sz w:val="24"/>
                <w:szCs w:val="24"/>
              </w:rPr>
              <w:t>Scope of the Work</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_Toc202479972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4</w:t>
            </w:r>
            <w:r w:rsidR="00834A23" w:rsidRPr="00834A23">
              <w:rPr>
                <w:rFonts w:ascii="Times New Roman" w:hAnsi="Times New Roman" w:cs="Times New Roman"/>
                <w:noProof/>
                <w:webHidden/>
                <w:sz w:val="24"/>
                <w:szCs w:val="24"/>
              </w:rPr>
              <w:fldChar w:fldCharType="end"/>
            </w:r>
          </w:hyperlink>
        </w:p>
        <w:p w14:paraId="5855F1FB" w14:textId="33B17E94" w:rsidR="00834A23" w:rsidRPr="00834A23" w:rsidRDefault="003A3910" w:rsidP="00834A23">
          <w:pPr>
            <w:pStyle w:val="TOC2"/>
            <w:tabs>
              <w:tab w:val="left" w:pos="1100"/>
              <w:tab w:val="right" w:leader="dot" w:pos="8270"/>
            </w:tabs>
            <w:spacing w:line="360" w:lineRule="auto"/>
            <w:rPr>
              <w:rFonts w:ascii="Times New Roman" w:eastAsiaTheme="minorEastAsia" w:hAnsi="Times New Roman" w:cs="Times New Roman"/>
              <w:noProof/>
              <w:sz w:val="24"/>
              <w:szCs w:val="24"/>
            </w:rPr>
          </w:pPr>
          <w:hyperlink w:anchor="_Toc202479973" w:history="1">
            <w:r w:rsidR="00834A23" w:rsidRPr="00834A23">
              <w:rPr>
                <w:rStyle w:val="Hyperlink"/>
                <w:rFonts w:ascii="Times New Roman" w:eastAsia="Calibri" w:hAnsi="Times New Roman" w:cs="Times New Roman"/>
                <w:noProof/>
                <w:sz w:val="24"/>
                <w:szCs w:val="24"/>
              </w:rPr>
              <w:t>1.6</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Calibri" w:hAnsi="Times New Roman" w:cs="Times New Roman"/>
                <w:noProof/>
                <w:sz w:val="24"/>
                <w:szCs w:val="24"/>
              </w:rPr>
              <w:t>Feasibility Study</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_Toc202479973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4</w:t>
            </w:r>
            <w:r w:rsidR="00834A23" w:rsidRPr="00834A23">
              <w:rPr>
                <w:rFonts w:ascii="Times New Roman" w:hAnsi="Times New Roman" w:cs="Times New Roman"/>
                <w:noProof/>
                <w:webHidden/>
                <w:sz w:val="24"/>
                <w:szCs w:val="24"/>
              </w:rPr>
              <w:fldChar w:fldCharType="end"/>
            </w:r>
          </w:hyperlink>
        </w:p>
        <w:p w14:paraId="74310A9D" w14:textId="147CB072"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74" w:history="1">
            <w:r w:rsidR="00834A23" w:rsidRPr="00834A23">
              <w:rPr>
                <w:rStyle w:val="Hyperlink"/>
                <w:rFonts w:ascii="Times New Roman" w:eastAsia="Times New Roman" w:hAnsi="Times New Roman" w:cs="Times New Roman"/>
                <w:noProof/>
                <w:sz w:val="24"/>
                <w:szCs w:val="24"/>
              </w:rPr>
              <w:t>CHAPTER 2: LITERATURE REVIEW</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_Toc202479974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6</w:t>
            </w:r>
            <w:r w:rsidR="00834A23" w:rsidRPr="00834A23">
              <w:rPr>
                <w:rFonts w:ascii="Times New Roman" w:hAnsi="Times New Roman" w:cs="Times New Roman"/>
                <w:noProof/>
                <w:webHidden/>
                <w:sz w:val="24"/>
                <w:szCs w:val="24"/>
              </w:rPr>
              <w:fldChar w:fldCharType="end"/>
            </w:r>
          </w:hyperlink>
        </w:p>
        <w:p w14:paraId="18712079" w14:textId="658ADC36"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75" w:history="1">
            <w:r w:rsidR="00834A23" w:rsidRPr="00834A23">
              <w:rPr>
                <w:rStyle w:val="Hyperlink"/>
                <w:rFonts w:ascii="Times New Roman" w:hAnsi="Times New Roman" w:cs="Times New Roman"/>
                <w:noProof/>
                <w:sz w:val="24"/>
                <w:szCs w:val="24"/>
              </w:rPr>
              <w:t>2.1 Overview of Existing Systems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_Toc202479975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6</w:t>
            </w:r>
            <w:r w:rsidR="00834A23" w:rsidRPr="00834A23">
              <w:rPr>
                <w:rFonts w:ascii="Times New Roman" w:hAnsi="Times New Roman" w:cs="Times New Roman"/>
                <w:noProof/>
                <w:webHidden/>
                <w:sz w:val="24"/>
                <w:szCs w:val="24"/>
              </w:rPr>
              <w:fldChar w:fldCharType="end"/>
            </w:r>
          </w:hyperlink>
        </w:p>
        <w:p w14:paraId="46F78A1D" w14:textId="79475356" w:rsidR="00834A23" w:rsidRPr="00834A23" w:rsidRDefault="003A3910" w:rsidP="00834A23">
          <w:pPr>
            <w:pStyle w:val="TOC2"/>
            <w:tabs>
              <w:tab w:val="left" w:pos="1100"/>
              <w:tab w:val="right" w:leader="dot" w:pos="8270"/>
            </w:tabs>
            <w:spacing w:line="360" w:lineRule="auto"/>
            <w:rPr>
              <w:rFonts w:ascii="Times New Roman" w:eastAsiaTheme="minorEastAsia" w:hAnsi="Times New Roman" w:cs="Times New Roman"/>
              <w:noProof/>
              <w:sz w:val="24"/>
              <w:szCs w:val="24"/>
            </w:rPr>
          </w:pPr>
          <w:hyperlink w:anchor="_Toc202479976" w:history="1">
            <w:r w:rsidR="00834A23" w:rsidRPr="00834A23">
              <w:rPr>
                <w:rStyle w:val="Hyperlink"/>
                <w:rFonts w:ascii="Times New Roman" w:hAnsi="Times New Roman" w:cs="Times New Roman"/>
                <w:noProof/>
                <w:sz w:val="24"/>
                <w:szCs w:val="24"/>
              </w:rPr>
              <w:t>2.2</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hAnsi="Times New Roman" w:cs="Times New Roman"/>
                <w:noProof/>
                <w:sz w:val="24"/>
                <w:szCs w:val="24"/>
              </w:rPr>
              <w:t>Comparison of Features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_Toc202479976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7</w:t>
            </w:r>
            <w:r w:rsidR="00834A23" w:rsidRPr="00834A23">
              <w:rPr>
                <w:rFonts w:ascii="Times New Roman" w:hAnsi="Times New Roman" w:cs="Times New Roman"/>
                <w:noProof/>
                <w:webHidden/>
                <w:sz w:val="24"/>
                <w:szCs w:val="24"/>
              </w:rPr>
              <w:fldChar w:fldCharType="end"/>
            </w:r>
          </w:hyperlink>
        </w:p>
        <w:p w14:paraId="217A514E" w14:textId="20AC1E10"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77" w:history="1">
            <w:r w:rsidR="00834A23" w:rsidRPr="00834A23">
              <w:rPr>
                <w:rStyle w:val="Hyperlink"/>
                <w:rFonts w:ascii="Times New Roman" w:hAnsi="Times New Roman" w:cs="Times New Roman"/>
                <w:noProof/>
                <w:sz w:val="24"/>
                <w:szCs w:val="24"/>
              </w:rPr>
              <w:t>2.3 Gaps in Existing Systems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_Toc202479977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8</w:t>
            </w:r>
            <w:r w:rsidR="00834A23" w:rsidRPr="00834A23">
              <w:rPr>
                <w:rFonts w:ascii="Times New Roman" w:hAnsi="Times New Roman" w:cs="Times New Roman"/>
                <w:noProof/>
                <w:webHidden/>
                <w:sz w:val="24"/>
                <w:szCs w:val="24"/>
              </w:rPr>
              <w:fldChar w:fldCharType="end"/>
            </w:r>
          </w:hyperlink>
        </w:p>
        <w:p w14:paraId="6C8DDDD9" w14:textId="66BAF604"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78" w:history="1">
            <w:r w:rsidR="00834A23" w:rsidRPr="00834A23">
              <w:rPr>
                <w:rStyle w:val="Hyperlink"/>
                <w:rFonts w:ascii="Times New Roman" w:hAnsi="Times New Roman" w:cs="Times New Roman"/>
                <w:noProof/>
                <w:sz w:val="24"/>
                <w:szCs w:val="24"/>
              </w:rPr>
              <w:t>2.4 Significance of Proposed Work</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_Toc202479978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10</w:t>
            </w:r>
            <w:r w:rsidR="00834A23" w:rsidRPr="00834A23">
              <w:rPr>
                <w:rFonts w:ascii="Times New Roman" w:hAnsi="Times New Roman" w:cs="Times New Roman"/>
                <w:noProof/>
                <w:webHidden/>
                <w:sz w:val="24"/>
                <w:szCs w:val="24"/>
              </w:rPr>
              <w:fldChar w:fldCharType="end"/>
            </w:r>
          </w:hyperlink>
        </w:p>
        <w:p w14:paraId="1984B6BC" w14:textId="17D740E1"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79" w:history="1">
            <w:r w:rsidR="00834A23" w:rsidRPr="00834A23">
              <w:rPr>
                <w:rStyle w:val="Hyperlink"/>
                <w:rFonts w:ascii="Times New Roman" w:eastAsia="Times New Roman" w:hAnsi="Times New Roman" w:cs="Times New Roman"/>
                <w:noProof/>
                <w:sz w:val="24"/>
                <w:szCs w:val="24"/>
              </w:rPr>
              <w:t>CHAPTER 3: METHODOLOGY</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_Toc202479979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12</w:t>
            </w:r>
            <w:r w:rsidR="00834A23" w:rsidRPr="00834A23">
              <w:rPr>
                <w:rFonts w:ascii="Times New Roman" w:hAnsi="Times New Roman" w:cs="Times New Roman"/>
                <w:noProof/>
                <w:webHidden/>
                <w:sz w:val="24"/>
                <w:szCs w:val="24"/>
              </w:rPr>
              <w:fldChar w:fldCharType="end"/>
            </w:r>
          </w:hyperlink>
        </w:p>
        <w:p w14:paraId="1363092A" w14:textId="73E2B691"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80" w:history="1">
            <w:r w:rsidR="00834A23" w:rsidRPr="00834A23">
              <w:rPr>
                <w:rStyle w:val="Hyperlink"/>
                <w:rFonts w:ascii="Times New Roman" w:eastAsia="Calibri" w:hAnsi="Times New Roman" w:cs="Times New Roman"/>
                <w:noProof/>
                <w:sz w:val="24"/>
                <w:szCs w:val="24"/>
              </w:rPr>
              <w:t>3.1 Overview of the Approach</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_Toc202479980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12</w:t>
            </w:r>
            <w:r w:rsidR="00834A23" w:rsidRPr="00834A23">
              <w:rPr>
                <w:rFonts w:ascii="Times New Roman" w:hAnsi="Times New Roman" w:cs="Times New Roman"/>
                <w:noProof/>
                <w:webHidden/>
                <w:sz w:val="24"/>
                <w:szCs w:val="24"/>
              </w:rPr>
              <w:fldChar w:fldCharType="end"/>
            </w:r>
          </w:hyperlink>
        </w:p>
        <w:p w14:paraId="596352F1" w14:textId="5F841FFA" w:rsidR="00834A23" w:rsidRPr="00834A23" w:rsidRDefault="003A3910" w:rsidP="00834A23">
          <w:pPr>
            <w:pStyle w:val="TOC2"/>
            <w:tabs>
              <w:tab w:val="left" w:pos="1100"/>
              <w:tab w:val="right" w:leader="dot" w:pos="8270"/>
            </w:tabs>
            <w:spacing w:line="360" w:lineRule="auto"/>
            <w:rPr>
              <w:rFonts w:ascii="Times New Roman" w:eastAsiaTheme="minorEastAsia" w:hAnsi="Times New Roman" w:cs="Times New Roman"/>
              <w:noProof/>
              <w:sz w:val="24"/>
              <w:szCs w:val="24"/>
            </w:rPr>
          </w:pPr>
          <w:hyperlink w:anchor="_Toc202479981" w:history="1">
            <w:r w:rsidR="00834A23" w:rsidRPr="00834A23">
              <w:rPr>
                <w:rStyle w:val="Hyperlink"/>
                <w:rFonts w:ascii="Times New Roman" w:hAnsi="Times New Roman" w:cs="Times New Roman"/>
                <w:noProof/>
                <w:sz w:val="24"/>
                <w:szCs w:val="24"/>
              </w:rPr>
              <w:t>3.2</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hAnsi="Times New Roman" w:cs="Times New Roman"/>
                <w:noProof/>
                <w:sz w:val="24"/>
                <w:szCs w:val="24"/>
              </w:rPr>
              <w:t>System or Model Design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_Toc202479981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15</w:t>
            </w:r>
            <w:r w:rsidR="00834A23" w:rsidRPr="00834A23">
              <w:rPr>
                <w:rFonts w:ascii="Times New Roman" w:hAnsi="Times New Roman" w:cs="Times New Roman"/>
                <w:noProof/>
                <w:webHidden/>
                <w:sz w:val="24"/>
                <w:szCs w:val="24"/>
              </w:rPr>
              <w:fldChar w:fldCharType="end"/>
            </w:r>
          </w:hyperlink>
        </w:p>
        <w:p w14:paraId="5271DAB7" w14:textId="3A6E5FCA" w:rsidR="00834A23" w:rsidRPr="00834A23" w:rsidRDefault="003A3910" w:rsidP="00834A23">
          <w:pPr>
            <w:pStyle w:val="TOC2"/>
            <w:tabs>
              <w:tab w:val="left" w:pos="1100"/>
              <w:tab w:val="right" w:leader="dot" w:pos="8270"/>
            </w:tabs>
            <w:spacing w:line="360" w:lineRule="auto"/>
            <w:rPr>
              <w:rFonts w:ascii="Times New Roman" w:eastAsiaTheme="minorEastAsia" w:hAnsi="Times New Roman" w:cs="Times New Roman"/>
              <w:noProof/>
              <w:sz w:val="24"/>
              <w:szCs w:val="24"/>
            </w:rPr>
          </w:pPr>
          <w:hyperlink w:anchor="_Toc202479982" w:history="1">
            <w:r w:rsidR="00834A23" w:rsidRPr="00834A23">
              <w:rPr>
                <w:rStyle w:val="Hyperlink"/>
                <w:rFonts w:ascii="Times New Roman" w:hAnsi="Times New Roman" w:cs="Times New Roman"/>
                <w:noProof/>
                <w:sz w:val="24"/>
                <w:szCs w:val="24"/>
              </w:rPr>
              <w:t>3.3</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Calibri" w:hAnsi="Times New Roman" w:cs="Times New Roman"/>
                <w:noProof/>
                <w:sz w:val="24"/>
                <w:szCs w:val="24"/>
              </w:rPr>
              <w:t>Technology Stack</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_Toc202479982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16</w:t>
            </w:r>
            <w:r w:rsidR="00834A23" w:rsidRPr="00834A23">
              <w:rPr>
                <w:rFonts w:ascii="Times New Roman" w:hAnsi="Times New Roman" w:cs="Times New Roman"/>
                <w:noProof/>
                <w:webHidden/>
                <w:sz w:val="24"/>
                <w:szCs w:val="24"/>
              </w:rPr>
              <w:fldChar w:fldCharType="end"/>
            </w:r>
          </w:hyperlink>
        </w:p>
        <w:p w14:paraId="74E07F49" w14:textId="2476B2AD"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83" w:history="1">
            <w:r w:rsidR="00834A23" w:rsidRPr="00834A23">
              <w:rPr>
                <w:rStyle w:val="Hyperlink"/>
                <w:rFonts w:ascii="Times New Roman" w:eastAsia="Calibri" w:hAnsi="Times New Roman" w:cs="Times New Roman"/>
                <w:noProof/>
                <w:sz w:val="24"/>
                <w:szCs w:val="24"/>
              </w:rPr>
              <w:t xml:space="preserve">3.4 </w:t>
            </w:r>
            <w:r w:rsidR="00834A23" w:rsidRPr="00834A23">
              <w:rPr>
                <w:rStyle w:val="Hyperlink"/>
                <w:rFonts w:ascii="Times New Roman" w:hAnsi="Times New Roman" w:cs="Times New Roman"/>
                <w:noProof/>
                <w:sz w:val="24"/>
                <w:szCs w:val="24"/>
              </w:rPr>
              <w:t>Software Development Model</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_Toc202479983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17</w:t>
            </w:r>
            <w:r w:rsidR="00834A23" w:rsidRPr="00834A23">
              <w:rPr>
                <w:rFonts w:ascii="Times New Roman" w:hAnsi="Times New Roman" w:cs="Times New Roman"/>
                <w:noProof/>
                <w:webHidden/>
                <w:sz w:val="24"/>
                <w:szCs w:val="24"/>
              </w:rPr>
              <w:fldChar w:fldCharType="end"/>
            </w:r>
          </w:hyperlink>
        </w:p>
        <w:p w14:paraId="6380076F" w14:textId="27235463"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84" w:history="1">
            <w:r w:rsidR="00834A23" w:rsidRPr="00834A23">
              <w:rPr>
                <w:rStyle w:val="Hyperlink"/>
                <w:rFonts w:ascii="Times New Roman" w:eastAsia="Calibri" w:hAnsi="Times New Roman" w:cs="Times New Roman"/>
                <w:noProof/>
                <w:sz w:val="24"/>
                <w:szCs w:val="24"/>
                <w14:shadow w14:blurRad="38100" w14:dist="25400" w14:dir="5400000" w14:sx="100000" w14:sy="100000" w14:kx="0" w14:ky="0" w14:algn="ctr">
                  <w14:srgbClr w14:val="6E747A">
                    <w14:alpha w14:val="57000"/>
                  </w14:srgbClr>
                </w14:shadow>
              </w:rPr>
              <w:t>3.5 System Design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_Toc202479984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20</w:t>
            </w:r>
            <w:r w:rsidR="00834A23" w:rsidRPr="00834A23">
              <w:rPr>
                <w:rFonts w:ascii="Times New Roman" w:hAnsi="Times New Roman" w:cs="Times New Roman"/>
                <w:noProof/>
                <w:webHidden/>
                <w:sz w:val="24"/>
                <w:szCs w:val="24"/>
              </w:rPr>
              <w:fldChar w:fldCharType="end"/>
            </w:r>
          </w:hyperlink>
        </w:p>
        <w:p w14:paraId="41AA072A" w14:textId="0ECA4C29" w:rsidR="00834A23" w:rsidRPr="00834A23" w:rsidRDefault="003A3910" w:rsidP="00834A23">
          <w:pPr>
            <w:pStyle w:val="TOC2"/>
            <w:tabs>
              <w:tab w:val="left" w:pos="1320"/>
              <w:tab w:val="right" w:leader="dot" w:pos="8270"/>
            </w:tabs>
            <w:spacing w:line="360" w:lineRule="auto"/>
            <w:rPr>
              <w:rFonts w:ascii="Times New Roman" w:eastAsiaTheme="minorEastAsia" w:hAnsi="Times New Roman" w:cs="Times New Roman"/>
              <w:noProof/>
              <w:sz w:val="24"/>
              <w:szCs w:val="24"/>
            </w:rPr>
          </w:pPr>
          <w:hyperlink w:anchor="_Toc202479985" w:history="1">
            <w:r w:rsidR="00834A23" w:rsidRPr="00834A23">
              <w:rPr>
                <w:rStyle w:val="Hyperlink"/>
                <w:rFonts w:ascii="Times New Roman" w:eastAsia="Times New Roman" w:hAnsi="Times New Roman" w:cs="Times New Roman"/>
                <w:noProof/>
                <w:sz w:val="24"/>
                <w:szCs w:val="24"/>
              </w:rPr>
              <w:t>3.5.1</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Times New Roman" w:hAnsi="Times New Roman" w:cs="Times New Roman"/>
                <w:noProof/>
                <w:sz w:val="24"/>
                <w:szCs w:val="24"/>
              </w:rPr>
              <w:t>E-R Diagram</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_Toc202479985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21</w:t>
            </w:r>
            <w:r w:rsidR="00834A23" w:rsidRPr="00834A23">
              <w:rPr>
                <w:rFonts w:ascii="Times New Roman" w:hAnsi="Times New Roman" w:cs="Times New Roman"/>
                <w:noProof/>
                <w:webHidden/>
                <w:sz w:val="24"/>
                <w:szCs w:val="24"/>
              </w:rPr>
              <w:fldChar w:fldCharType="end"/>
            </w:r>
          </w:hyperlink>
        </w:p>
        <w:p w14:paraId="32E1A7EE" w14:textId="24AF702A" w:rsidR="00834A23" w:rsidRPr="00834A23" w:rsidRDefault="003A3910" w:rsidP="00834A23">
          <w:pPr>
            <w:pStyle w:val="TOC2"/>
            <w:tabs>
              <w:tab w:val="left" w:pos="1320"/>
              <w:tab w:val="right" w:leader="dot" w:pos="8270"/>
            </w:tabs>
            <w:spacing w:line="360" w:lineRule="auto"/>
            <w:rPr>
              <w:rFonts w:ascii="Times New Roman" w:eastAsiaTheme="minorEastAsia" w:hAnsi="Times New Roman" w:cs="Times New Roman"/>
              <w:noProof/>
              <w:sz w:val="24"/>
              <w:szCs w:val="24"/>
            </w:rPr>
          </w:pPr>
          <w:hyperlink w:anchor="_Toc202479986" w:history="1">
            <w:r w:rsidR="00834A23" w:rsidRPr="00834A23">
              <w:rPr>
                <w:rStyle w:val="Hyperlink"/>
                <w:rFonts w:ascii="Times New Roman" w:eastAsia="Times New Roman" w:hAnsi="Times New Roman" w:cs="Times New Roman"/>
                <w:noProof/>
                <w:sz w:val="24"/>
                <w:szCs w:val="24"/>
              </w:rPr>
              <w:t>3.5.2</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Times New Roman" w:hAnsi="Times New Roman" w:cs="Times New Roman"/>
                <w:noProof/>
                <w:sz w:val="24"/>
                <w:szCs w:val="24"/>
              </w:rPr>
              <w:t>Use Case Diagram</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_Toc202479986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22</w:t>
            </w:r>
            <w:r w:rsidR="00834A23" w:rsidRPr="00834A23">
              <w:rPr>
                <w:rFonts w:ascii="Times New Roman" w:hAnsi="Times New Roman" w:cs="Times New Roman"/>
                <w:noProof/>
                <w:webHidden/>
                <w:sz w:val="24"/>
                <w:szCs w:val="24"/>
              </w:rPr>
              <w:fldChar w:fldCharType="end"/>
            </w:r>
          </w:hyperlink>
        </w:p>
        <w:p w14:paraId="15F42EDA" w14:textId="2FB5C274" w:rsidR="00834A23" w:rsidRPr="00834A23" w:rsidRDefault="003A3910" w:rsidP="00834A23">
          <w:pPr>
            <w:pStyle w:val="TOC2"/>
            <w:tabs>
              <w:tab w:val="left" w:pos="1320"/>
              <w:tab w:val="right" w:leader="dot" w:pos="8270"/>
            </w:tabs>
            <w:spacing w:line="360" w:lineRule="auto"/>
            <w:rPr>
              <w:rFonts w:ascii="Times New Roman" w:eastAsiaTheme="minorEastAsia" w:hAnsi="Times New Roman" w:cs="Times New Roman"/>
              <w:noProof/>
              <w:sz w:val="24"/>
              <w:szCs w:val="24"/>
            </w:rPr>
          </w:pPr>
          <w:hyperlink w:anchor="_Toc202479987" w:history="1">
            <w:r w:rsidR="00834A23" w:rsidRPr="00834A23">
              <w:rPr>
                <w:rStyle w:val="Hyperlink"/>
                <w:rFonts w:ascii="Times New Roman" w:eastAsia="Times New Roman" w:hAnsi="Times New Roman" w:cs="Times New Roman"/>
                <w:noProof/>
                <w:sz w:val="24"/>
                <w:szCs w:val="24"/>
              </w:rPr>
              <w:t>3.5.3</w:t>
            </w:r>
            <w:r w:rsidR="00834A23">
              <w:rPr>
                <w:rFonts w:ascii="Times New Roman" w:eastAsiaTheme="minorEastAsia" w:hAnsi="Times New Roman" w:cs="Times New Roman"/>
                <w:noProof/>
                <w:sz w:val="24"/>
                <w:szCs w:val="24"/>
              </w:rPr>
              <w:t xml:space="preserve"> </w:t>
            </w:r>
            <w:r w:rsidR="00834A23" w:rsidRPr="00834A23">
              <w:rPr>
                <w:rStyle w:val="Hyperlink"/>
                <w:rFonts w:ascii="Times New Roman" w:eastAsia="Times New Roman" w:hAnsi="Times New Roman" w:cs="Times New Roman"/>
                <w:noProof/>
                <w:sz w:val="24"/>
                <w:szCs w:val="24"/>
              </w:rPr>
              <w:t>System Flow Diagram</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_Toc202479987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23</w:t>
            </w:r>
            <w:r w:rsidR="00834A23" w:rsidRPr="00834A23">
              <w:rPr>
                <w:rFonts w:ascii="Times New Roman" w:hAnsi="Times New Roman" w:cs="Times New Roman"/>
                <w:noProof/>
                <w:webHidden/>
                <w:sz w:val="24"/>
                <w:szCs w:val="24"/>
              </w:rPr>
              <w:fldChar w:fldCharType="end"/>
            </w:r>
          </w:hyperlink>
        </w:p>
        <w:p w14:paraId="53B62F6B" w14:textId="72A517AF"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88" w:history="1">
            <w:r w:rsidR="00834A23" w:rsidRPr="00834A23">
              <w:rPr>
                <w:rStyle w:val="Hyperlink"/>
                <w:rFonts w:ascii="Times New Roman" w:eastAsia="Calibri" w:hAnsi="Times New Roman" w:cs="Times New Roman"/>
                <w:noProof/>
                <w:sz w:val="24"/>
                <w:szCs w:val="24"/>
                <w14:shadow w14:blurRad="38100" w14:dist="25400" w14:dir="5400000" w14:sx="100000" w14:sy="100000" w14:kx="0" w14:ky="0" w14:algn="ctr">
                  <w14:srgbClr w14:val="6E747A">
                    <w14:alpha w14:val="57000"/>
                  </w14:srgbClr>
                </w14:shadow>
              </w:rPr>
              <w:t>3.6 Software and Hardware Requirements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_Toc202479988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24</w:t>
            </w:r>
            <w:r w:rsidR="00834A23" w:rsidRPr="00834A23">
              <w:rPr>
                <w:rFonts w:ascii="Times New Roman" w:hAnsi="Times New Roman" w:cs="Times New Roman"/>
                <w:noProof/>
                <w:webHidden/>
                <w:sz w:val="24"/>
                <w:szCs w:val="24"/>
              </w:rPr>
              <w:fldChar w:fldCharType="end"/>
            </w:r>
          </w:hyperlink>
        </w:p>
        <w:p w14:paraId="0F460DFD" w14:textId="429BF340"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89" w:history="1">
            <w:r w:rsidR="00834A23" w:rsidRPr="00834A23">
              <w:rPr>
                <w:rStyle w:val="Hyperlink"/>
                <w:rFonts w:ascii="Times New Roman" w:eastAsia="Calibri" w:hAnsi="Times New Roman" w:cs="Times New Roman"/>
                <w:noProof/>
                <w:sz w:val="24"/>
                <w:szCs w:val="24"/>
                <w14:shadow w14:blurRad="38100" w14:dist="25400" w14:dir="5400000" w14:sx="100000" w14:sy="100000" w14:kx="0" w14:ky="0" w14:algn="ctr">
                  <w14:srgbClr w14:val="6E747A">
                    <w14:alpha w14:val="57000"/>
                  </w14:srgbClr>
                </w14:shadow>
              </w:rPr>
              <w:t>3.7 Testing and Maintenance</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_Toc202479989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24</w:t>
            </w:r>
            <w:r w:rsidR="00834A23" w:rsidRPr="00834A23">
              <w:rPr>
                <w:rFonts w:ascii="Times New Roman" w:hAnsi="Times New Roman" w:cs="Times New Roman"/>
                <w:noProof/>
                <w:webHidden/>
                <w:sz w:val="24"/>
                <w:szCs w:val="24"/>
              </w:rPr>
              <w:fldChar w:fldCharType="end"/>
            </w:r>
          </w:hyperlink>
        </w:p>
        <w:p w14:paraId="0D936EE4" w14:textId="3222A496"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90" w:history="1">
            <w:r w:rsidR="00834A23" w:rsidRPr="00834A23">
              <w:rPr>
                <w:rStyle w:val="Hyperlink"/>
                <w:rFonts w:ascii="Times New Roman" w:eastAsia="Times New Roman" w:hAnsi="Times New Roman" w:cs="Times New Roman"/>
                <w:noProof/>
                <w:sz w:val="24"/>
                <w:szCs w:val="24"/>
              </w:rPr>
              <w:t>CHAPTER 4: DISCUSSION AND RESULT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_Toc202479990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26</w:t>
            </w:r>
            <w:r w:rsidR="00834A23" w:rsidRPr="00834A23">
              <w:rPr>
                <w:rFonts w:ascii="Times New Roman" w:hAnsi="Times New Roman" w:cs="Times New Roman"/>
                <w:noProof/>
                <w:webHidden/>
                <w:sz w:val="24"/>
                <w:szCs w:val="24"/>
              </w:rPr>
              <w:fldChar w:fldCharType="end"/>
            </w:r>
          </w:hyperlink>
        </w:p>
        <w:p w14:paraId="6C11DB58" w14:textId="32AE7D19"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91" w:history="1">
            <w:r w:rsidR="00834A23" w:rsidRPr="00834A23">
              <w:rPr>
                <w:rStyle w:val="Hyperlink"/>
                <w:rFonts w:ascii="Times New Roman" w:hAnsi="Times New Roman" w:cs="Times New Roman"/>
                <w:noProof/>
                <w:sz w:val="24"/>
                <w:szCs w:val="24"/>
              </w:rPr>
              <w:t>4.2  Output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_Toc202479991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26</w:t>
            </w:r>
            <w:r w:rsidR="00834A23" w:rsidRPr="00834A23">
              <w:rPr>
                <w:rFonts w:ascii="Times New Roman" w:hAnsi="Times New Roman" w:cs="Times New Roman"/>
                <w:noProof/>
                <w:webHidden/>
                <w:sz w:val="24"/>
                <w:szCs w:val="24"/>
              </w:rPr>
              <w:fldChar w:fldCharType="end"/>
            </w:r>
          </w:hyperlink>
        </w:p>
        <w:p w14:paraId="0418B9DB" w14:textId="3C09AF51"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92" w:history="1">
            <w:r w:rsidR="00834A23" w:rsidRPr="00834A23">
              <w:rPr>
                <w:rStyle w:val="Hyperlink"/>
                <w:rFonts w:ascii="Times New Roman" w:hAnsi="Times New Roman" w:cs="Times New Roman"/>
                <w:noProof/>
                <w:sz w:val="24"/>
                <w:szCs w:val="24"/>
              </w:rPr>
              <w:t>4.3  Web Development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_Toc202479992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27</w:t>
            </w:r>
            <w:r w:rsidR="00834A23" w:rsidRPr="00834A23">
              <w:rPr>
                <w:rFonts w:ascii="Times New Roman" w:hAnsi="Times New Roman" w:cs="Times New Roman"/>
                <w:noProof/>
                <w:webHidden/>
                <w:sz w:val="24"/>
                <w:szCs w:val="24"/>
              </w:rPr>
              <w:fldChar w:fldCharType="end"/>
            </w:r>
          </w:hyperlink>
        </w:p>
        <w:p w14:paraId="439EB5D7" w14:textId="7C9835FE" w:rsidR="00834A23" w:rsidRPr="00834A23" w:rsidRDefault="003A3910" w:rsidP="00834A23">
          <w:pPr>
            <w:pStyle w:val="TOC2"/>
            <w:tabs>
              <w:tab w:val="right" w:leader="dot" w:pos="8270"/>
            </w:tabs>
            <w:spacing w:line="360" w:lineRule="auto"/>
            <w:rPr>
              <w:rFonts w:ascii="Times New Roman" w:eastAsiaTheme="minorEastAsia" w:hAnsi="Times New Roman" w:cs="Times New Roman"/>
              <w:noProof/>
              <w:sz w:val="24"/>
              <w:szCs w:val="24"/>
            </w:rPr>
          </w:pPr>
          <w:hyperlink w:anchor="_Toc202479993" w:history="1">
            <w:r w:rsidR="00834A23" w:rsidRPr="00834A23">
              <w:rPr>
                <w:rStyle w:val="Hyperlink"/>
                <w:rFonts w:ascii="Times New Roman" w:hAnsi="Times New Roman" w:cs="Times New Roman"/>
                <w:noProof/>
                <w:sz w:val="24"/>
                <w:szCs w:val="24"/>
              </w:rPr>
              <w:t>4.3.1  Frontend</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_Toc202479993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27</w:t>
            </w:r>
            <w:r w:rsidR="00834A23" w:rsidRPr="00834A23">
              <w:rPr>
                <w:rFonts w:ascii="Times New Roman" w:hAnsi="Times New Roman" w:cs="Times New Roman"/>
                <w:noProof/>
                <w:webHidden/>
                <w:sz w:val="24"/>
                <w:szCs w:val="24"/>
              </w:rPr>
              <w:fldChar w:fldCharType="end"/>
            </w:r>
          </w:hyperlink>
        </w:p>
        <w:p w14:paraId="3AB2C42F" w14:textId="33BBA9A8" w:rsidR="00834A23" w:rsidRPr="00834A23" w:rsidRDefault="003A3910" w:rsidP="00834A23">
          <w:pPr>
            <w:pStyle w:val="TOC3"/>
            <w:tabs>
              <w:tab w:val="right" w:leader="dot" w:pos="8270"/>
            </w:tabs>
            <w:spacing w:line="360" w:lineRule="auto"/>
            <w:rPr>
              <w:rFonts w:ascii="Times New Roman" w:eastAsiaTheme="minorEastAsia" w:hAnsi="Times New Roman" w:cs="Times New Roman"/>
              <w:noProof/>
              <w:sz w:val="24"/>
              <w:szCs w:val="24"/>
            </w:rPr>
          </w:pPr>
          <w:hyperlink w:anchor="_Toc202479994" w:history="1">
            <w:r w:rsidR="00834A23" w:rsidRPr="00834A23">
              <w:rPr>
                <w:rStyle w:val="Hyperlink"/>
                <w:rFonts w:ascii="Times New Roman" w:eastAsia="SimSun" w:hAnsi="Times New Roman" w:cs="Times New Roman"/>
                <w:noProof/>
                <w:sz w:val="24"/>
                <w:szCs w:val="24"/>
              </w:rPr>
              <w:t>4.3.2 Backend</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_Toc202479994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30</w:t>
            </w:r>
            <w:r w:rsidR="00834A23" w:rsidRPr="00834A23">
              <w:rPr>
                <w:rFonts w:ascii="Times New Roman" w:hAnsi="Times New Roman" w:cs="Times New Roman"/>
                <w:noProof/>
                <w:webHidden/>
                <w:sz w:val="24"/>
                <w:szCs w:val="24"/>
              </w:rPr>
              <w:fldChar w:fldCharType="end"/>
            </w:r>
          </w:hyperlink>
        </w:p>
        <w:p w14:paraId="771D190F" w14:textId="2A9C91AB" w:rsidR="00834A23" w:rsidRPr="00834A23" w:rsidRDefault="003A3910" w:rsidP="00834A23">
          <w:pPr>
            <w:pStyle w:val="TOC3"/>
            <w:tabs>
              <w:tab w:val="right" w:leader="dot" w:pos="8270"/>
            </w:tabs>
            <w:spacing w:line="360" w:lineRule="auto"/>
            <w:rPr>
              <w:rFonts w:ascii="Times New Roman" w:eastAsiaTheme="minorEastAsia" w:hAnsi="Times New Roman" w:cs="Times New Roman"/>
              <w:noProof/>
              <w:sz w:val="24"/>
              <w:szCs w:val="24"/>
            </w:rPr>
          </w:pPr>
          <w:hyperlink w:anchor="_Toc202479995" w:history="1">
            <w:r w:rsidR="00834A23" w:rsidRPr="00834A23">
              <w:rPr>
                <w:rStyle w:val="Hyperlink"/>
                <w:rFonts w:ascii="Times New Roman" w:eastAsia="SimSun" w:hAnsi="Times New Roman" w:cs="Times New Roman"/>
                <w:noProof/>
                <w:sz w:val="24"/>
                <w:szCs w:val="24"/>
              </w:rPr>
              <w:t>4.4 Database</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_Toc202479995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31</w:t>
            </w:r>
            <w:r w:rsidR="00834A23" w:rsidRPr="00834A23">
              <w:rPr>
                <w:rFonts w:ascii="Times New Roman" w:hAnsi="Times New Roman" w:cs="Times New Roman"/>
                <w:noProof/>
                <w:webHidden/>
                <w:sz w:val="24"/>
                <w:szCs w:val="24"/>
              </w:rPr>
              <w:fldChar w:fldCharType="end"/>
            </w:r>
          </w:hyperlink>
        </w:p>
        <w:p w14:paraId="32575A6C" w14:textId="7B35137C"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96" w:history="1">
            <w:r w:rsidR="00834A23" w:rsidRPr="00834A23">
              <w:rPr>
                <w:rStyle w:val="Hyperlink"/>
                <w:rFonts w:ascii="Times New Roman" w:hAnsi="Times New Roman" w:cs="Times New Roman"/>
                <w:noProof/>
                <w:sz w:val="24"/>
                <w:szCs w:val="24"/>
              </w:rPr>
              <w:t>CHAPTER 5: CONCLUSION AND FUTURE ENHANCEMENT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_Toc202479996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32</w:t>
            </w:r>
            <w:r w:rsidR="00834A23" w:rsidRPr="00834A23">
              <w:rPr>
                <w:rFonts w:ascii="Times New Roman" w:hAnsi="Times New Roman" w:cs="Times New Roman"/>
                <w:noProof/>
                <w:webHidden/>
                <w:sz w:val="24"/>
                <w:szCs w:val="24"/>
              </w:rPr>
              <w:fldChar w:fldCharType="end"/>
            </w:r>
          </w:hyperlink>
        </w:p>
        <w:p w14:paraId="5C34B261" w14:textId="2CE65D2B" w:rsidR="00834A23" w:rsidRPr="00834A23" w:rsidRDefault="003A3910" w:rsidP="00834A23">
          <w:pPr>
            <w:pStyle w:val="TOC3"/>
            <w:tabs>
              <w:tab w:val="right" w:leader="dot" w:pos="8270"/>
            </w:tabs>
            <w:spacing w:line="360" w:lineRule="auto"/>
            <w:rPr>
              <w:rFonts w:ascii="Times New Roman" w:eastAsiaTheme="minorEastAsia" w:hAnsi="Times New Roman" w:cs="Times New Roman"/>
              <w:noProof/>
              <w:sz w:val="24"/>
              <w:szCs w:val="24"/>
            </w:rPr>
          </w:pPr>
          <w:hyperlink w:anchor="_Toc202479997" w:history="1">
            <w:r w:rsidR="00834A23" w:rsidRPr="00834A23">
              <w:rPr>
                <w:rStyle w:val="Hyperlink"/>
                <w:rFonts w:ascii="Times New Roman" w:eastAsia="SimSun" w:hAnsi="Times New Roman" w:cs="Times New Roman"/>
                <w:noProof/>
                <w:sz w:val="24"/>
                <w:szCs w:val="24"/>
              </w:rPr>
              <w:t>5.1 Conclusion</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_Toc202479997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32</w:t>
            </w:r>
            <w:r w:rsidR="00834A23" w:rsidRPr="00834A23">
              <w:rPr>
                <w:rFonts w:ascii="Times New Roman" w:hAnsi="Times New Roman" w:cs="Times New Roman"/>
                <w:noProof/>
                <w:webHidden/>
                <w:sz w:val="24"/>
                <w:szCs w:val="24"/>
              </w:rPr>
              <w:fldChar w:fldCharType="end"/>
            </w:r>
          </w:hyperlink>
        </w:p>
        <w:p w14:paraId="6CAC2893" w14:textId="3352A1FC" w:rsidR="00834A23" w:rsidRPr="00834A23" w:rsidRDefault="003A3910" w:rsidP="00834A23">
          <w:pPr>
            <w:pStyle w:val="TOC3"/>
            <w:tabs>
              <w:tab w:val="right" w:leader="dot" w:pos="8270"/>
            </w:tabs>
            <w:spacing w:line="360" w:lineRule="auto"/>
            <w:rPr>
              <w:rFonts w:ascii="Times New Roman" w:eastAsiaTheme="minorEastAsia" w:hAnsi="Times New Roman" w:cs="Times New Roman"/>
              <w:noProof/>
              <w:sz w:val="24"/>
              <w:szCs w:val="24"/>
            </w:rPr>
          </w:pPr>
          <w:hyperlink w:anchor="_Toc202479998" w:history="1">
            <w:r w:rsidR="00834A23" w:rsidRPr="00834A23">
              <w:rPr>
                <w:rStyle w:val="Hyperlink"/>
                <w:rFonts w:ascii="Times New Roman" w:eastAsia="SimSun" w:hAnsi="Times New Roman" w:cs="Times New Roman"/>
                <w:noProof/>
                <w:sz w:val="24"/>
                <w:szCs w:val="24"/>
              </w:rPr>
              <w:t>5.2 Future Enhancement</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_Toc202479998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32</w:t>
            </w:r>
            <w:r w:rsidR="00834A23" w:rsidRPr="00834A23">
              <w:rPr>
                <w:rFonts w:ascii="Times New Roman" w:hAnsi="Times New Roman" w:cs="Times New Roman"/>
                <w:noProof/>
                <w:webHidden/>
                <w:sz w:val="24"/>
                <w:szCs w:val="24"/>
              </w:rPr>
              <w:fldChar w:fldCharType="end"/>
            </w:r>
          </w:hyperlink>
        </w:p>
        <w:p w14:paraId="239D7A7A" w14:textId="4BADC72F"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79999" w:history="1">
            <w:r w:rsidR="00834A23" w:rsidRPr="00834A23">
              <w:rPr>
                <w:rStyle w:val="Hyperlink"/>
                <w:rFonts w:ascii="Times New Roman" w:hAnsi="Times New Roman" w:cs="Times New Roman"/>
                <w:noProof/>
                <w:sz w:val="24"/>
                <w:szCs w:val="24"/>
              </w:rPr>
              <w:t>REFERE</w:t>
            </w:r>
            <w:r w:rsidR="00834A23" w:rsidRPr="00834A23">
              <w:rPr>
                <w:rStyle w:val="Hyperlink"/>
                <w:rFonts w:ascii="Times New Roman" w:hAnsi="Times New Roman" w:cs="Times New Roman"/>
                <w:noProof/>
                <w:sz w:val="24"/>
                <w:szCs w:val="24"/>
              </w:rPr>
              <w:t>N</w:t>
            </w:r>
            <w:r w:rsidR="00834A23" w:rsidRPr="00834A23">
              <w:rPr>
                <w:rStyle w:val="Hyperlink"/>
                <w:rFonts w:ascii="Times New Roman" w:hAnsi="Times New Roman" w:cs="Times New Roman"/>
                <w:noProof/>
                <w:sz w:val="24"/>
                <w:szCs w:val="24"/>
              </w:rPr>
              <w:t>CES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_Toc202479999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33</w:t>
            </w:r>
            <w:r w:rsidR="00834A23" w:rsidRPr="00834A23">
              <w:rPr>
                <w:rFonts w:ascii="Times New Roman" w:hAnsi="Times New Roman" w:cs="Times New Roman"/>
                <w:noProof/>
                <w:webHidden/>
                <w:sz w:val="24"/>
                <w:szCs w:val="24"/>
              </w:rPr>
              <w:fldChar w:fldCharType="end"/>
            </w:r>
          </w:hyperlink>
        </w:p>
        <w:p w14:paraId="6B706386" w14:textId="20A33DD8" w:rsidR="00834A23" w:rsidRPr="00834A23" w:rsidRDefault="003A3910" w:rsidP="00834A23">
          <w:pPr>
            <w:pStyle w:val="TOC1"/>
            <w:tabs>
              <w:tab w:val="right" w:leader="dot" w:pos="8270"/>
            </w:tabs>
            <w:spacing w:line="360" w:lineRule="auto"/>
            <w:rPr>
              <w:rFonts w:ascii="Times New Roman" w:eastAsiaTheme="minorEastAsia" w:hAnsi="Times New Roman" w:cs="Times New Roman"/>
              <w:noProof/>
              <w:sz w:val="24"/>
              <w:szCs w:val="24"/>
            </w:rPr>
          </w:pPr>
          <w:hyperlink w:anchor="_Toc202480000" w:history="1">
            <w:r w:rsidR="00834A23" w:rsidRPr="00834A23">
              <w:rPr>
                <w:rStyle w:val="Hyperlink"/>
                <w:rFonts w:ascii="Times New Roman" w:hAnsi="Times New Roman" w:cs="Times New Roman"/>
                <w:noProof/>
                <w:sz w:val="24"/>
                <w:szCs w:val="24"/>
              </w:rPr>
              <w:t>APPENDICES</w:t>
            </w:r>
            <w:r w:rsidR="00834A23" w:rsidRPr="00834A23">
              <w:rPr>
                <w:rFonts w:ascii="Times New Roman" w:hAnsi="Times New Roman" w:cs="Times New Roman"/>
                <w:noProof/>
                <w:webHidden/>
                <w:sz w:val="24"/>
                <w:szCs w:val="24"/>
              </w:rPr>
              <w:tab/>
            </w:r>
            <w:r w:rsidR="00834A23" w:rsidRPr="00834A23">
              <w:rPr>
                <w:rFonts w:ascii="Times New Roman" w:hAnsi="Times New Roman" w:cs="Times New Roman"/>
                <w:noProof/>
                <w:webHidden/>
                <w:sz w:val="24"/>
                <w:szCs w:val="24"/>
              </w:rPr>
              <w:fldChar w:fldCharType="begin"/>
            </w:r>
            <w:r w:rsidR="00834A23" w:rsidRPr="00834A23">
              <w:rPr>
                <w:rFonts w:ascii="Times New Roman" w:hAnsi="Times New Roman" w:cs="Times New Roman"/>
                <w:noProof/>
                <w:webHidden/>
                <w:sz w:val="24"/>
                <w:szCs w:val="24"/>
              </w:rPr>
              <w:instrText xml:space="preserve"> PAGEREF _Toc202480000 \h </w:instrText>
            </w:r>
            <w:r w:rsidR="00834A23" w:rsidRPr="00834A23">
              <w:rPr>
                <w:rFonts w:ascii="Times New Roman" w:hAnsi="Times New Roman" w:cs="Times New Roman"/>
                <w:noProof/>
                <w:webHidden/>
                <w:sz w:val="24"/>
                <w:szCs w:val="24"/>
              </w:rPr>
            </w:r>
            <w:r w:rsidR="00834A23" w:rsidRPr="00834A23">
              <w:rPr>
                <w:rFonts w:ascii="Times New Roman" w:hAnsi="Times New Roman" w:cs="Times New Roman"/>
                <w:noProof/>
                <w:webHidden/>
                <w:sz w:val="24"/>
                <w:szCs w:val="24"/>
              </w:rPr>
              <w:fldChar w:fldCharType="separate"/>
            </w:r>
            <w:r w:rsidR="00BF7E06">
              <w:rPr>
                <w:rFonts w:ascii="Times New Roman" w:hAnsi="Times New Roman" w:cs="Times New Roman"/>
                <w:noProof/>
                <w:webHidden/>
                <w:sz w:val="24"/>
                <w:szCs w:val="24"/>
              </w:rPr>
              <w:t>34</w:t>
            </w:r>
            <w:r w:rsidR="00834A23" w:rsidRPr="00834A23">
              <w:rPr>
                <w:rFonts w:ascii="Times New Roman" w:hAnsi="Times New Roman" w:cs="Times New Roman"/>
                <w:noProof/>
                <w:webHidden/>
                <w:sz w:val="24"/>
                <w:szCs w:val="24"/>
              </w:rPr>
              <w:fldChar w:fldCharType="end"/>
            </w:r>
          </w:hyperlink>
        </w:p>
        <w:p w14:paraId="5AB9BD4D" w14:textId="1E5B2700" w:rsidR="00825027" w:rsidRPr="00834A23" w:rsidRDefault="007B1E41">
          <w:pPr>
            <w:spacing w:line="360" w:lineRule="auto"/>
            <w:jc w:val="both"/>
            <w:rPr>
              <w:rFonts w:ascii="Times New Roman" w:hAnsi="Times New Roman" w:cs="Times New Roman"/>
              <w:sz w:val="24"/>
              <w:szCs w:val="24"/>
            </w:rPr>
          </w:pPr>
          <w:r w:rsidRPr="00834A23">
            <w:rPr>
              <w:rFonts w:ascii="Times New Roman" w:hAnsi="Times New Roman" w:cs="Times New Roman"/>
              <w:sz w:val="24"/>
              <w:szCs w:val="24"/>
            </w:rPr>
            <w:fldChar w:fldCharType="end"/>
          </w:r>
        </w:p>
      </w:sdtContent>
    </w:sdt>
    <w:p w14:paraId="22A00D57" w14:textId="77777777" w:rsidR="00825027" w:rsidRDefault="007B1E41" w:rsidP="00F41B8A">
      <w:pPr>
        <w:pStyle w:val="Heading1"/>
        <w:spacing w:line="480" w:lineRule="auto"/>
        <w:jc w:val="center"/>
        <w:rPr>
          <w:rFonts w:ascii="Times New Roman" w:hAnsi="Times New Roman" w:cs="Times New Roman"/>
          <w:bCs/>
          <w:color w:val="auto"/>
        </w:rPr>
      </w:pPr>
      <w:bookmarkStart w:id="8" w:name="_Toc202479964"/>
      <w:r>
        <w:rPr>
          <w:rFonts w:ascii="Times New Roman" w:hAnsi="Times New Roman" w:cs="Times New Roman"/>
          <w:bCs/>
          <w:color w:val="auto"/>
        </w:rPr>
        <w:lastRenderedPageBreak/>
        <w:t>List of Figures</w:t>
      </w:r>
      <w:bookmarkEnd w:id="8"/>
    </w:p>
    <w:p w14:paraId="712C7854" w14:textId="77777777" w:rsidR="00825027" w:rsidRDefault="007B1E41" w:rsidP="00D433CF">
      <w:pPr>
        <w:pStyle w:val="TableofFigures"/>
        <w:tabs>
          <w:tab w:val="right" w:leader="dot" w:pos="8270"/>
        </w:tabs>
        <w:spacing w:line="480" w:lineRule="auto"/>
        <w:rPr>
          <w:rFonts w:ascii="Times New Roman" w:hAnsi="Times New Roman" w:cs="Times New Roman"/>
          <w:sz w:val="24"/>
          <w:szCs w:val="24"/>
          <w:u w:val="singl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3.2.1" </w:instrText>
      </w:r>
      <w:r>
        <w:rPr>
          <w:rFonts w:ascii="Times New Roman" w:hAnsi="Times New Roman" w:cs="Times New Roman"/>
          <w:sz w:val="24"/>
          <w:szCs w:val="24"/>
        </w:rPr>
        <w:fldChar w:fldCharType="separate"/>
      </w:r>
      <w:hyperlink w:anchor="_Toc188830861" w:history="1">
        <w:r>
          <w:rPr>
            <w:rStyle w:val="Hyperlink"/>
            <w:rFonts w:ascii="Times New Roman" w:hAnsi="Times New Roman" w:cs="Times New Roman"/>
            <w:color w:val="auto"/>
            <w:sz w:val="24"/>
            <w:szCs w:val="24"/>
          </w:rPr>
          <w:t>Figure 3.2.1 Block Diagram of Digital Blood Bank System</w:t>
        </w:r>
        <w:r>
          <w:rPr>
            <w:rFonts w:ascii="Times New Roman" w:hAnsi="Times New Roman" w:cs="Times New Roman"/>
            <w:sz w:val="24"/>
            <w:szCs w:val="24"/>
          </w:rPr>
          <w:tab/>
        </w:r>
      </w:hyperlink>
      <w:r>
        <w:rPr>
          <w:rFonts w:ascii="Times New Roman" w:hAnsi="Times New Roman" w:cs="Times New Roman"/>
          <w:sz w:val="24"/>
          <w:szCs w:val="24"/>
        </w:rPr>
        <w:t>15</w:t>
      </w:r>
    </w:p>
    <w:p w14:paraId="5F2EB543" w14:textId="498AC340" w:rsidR="00F41B8A" w:rsidRPr="00F41B8A" w:rsidRDefault="007B1E41" w:rsidP="00D433CF">
      <w:pPr>
        <w:pStyle w:val="TableofFigures"/>
        <w:tabs>
          <w:tab w:val="right" w:leader="dot" w:pos="8270"/>
        </w:tabs>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fldChar w:fldCharType="end"/>
      </w:r>
      <w:hyperlink w:anchor="_Toc188863505" w:history="1">
        <w:r w:rsidR="00F41B8A" w:rsidRPr="002D718E">
          <w:rPr>
            <w:rStyle w:val="Hyperlink"/>
            <w:rFonts w:ascii="Times New Roman" w:hAnsi="Times New Roman" w:cs="Times New Roman"/>
            <w:color w:val="000000" w:themeColor="text1"/>
            <w:sz w:val="24"/>
            <w:szCs w:val="24"/>
            <w:u w:val="none"/>
          </w:rPr>
          <w:t>Figure 3.4</w:t>
        </w:r>
        <w:r w:rsidR="00F41B8A" w:rsidRPr="00F41B8A">
          <w:rPr>
            <w:rStyle w:val="Hyperlink"/>
            <w:rFonts w:ascii="Times New Roman" w:hAnsi="Times New Roman" w:cs="Times New Roman"/>
            <w:color w:val="auto"/>
            <w:sz w:val="24"/>
            <w:szCs w:val="24"/>
            <w:u w:val="none"/>
          </w:rPr>
          <w:t xml:space="preserve"> </w:t>
        </w:r>
        <w:r w:rsidR="00F41B8A" w:rsidRPr="00903A27">
          <w:rPr>
            <w:rFonts w:ascii="Times New Roman" w:hAnsi="Times New Roman" w:cs="Times New Roman"/>
            <w:sz w:val="24"/>
            <w:szCs w:val="24"/>
          </w:rPr>
          <w:t>Agile</w:t>
        </w:r>
        <w:r w:rsidR="00F41B8A" w:rsidRPr="00903A27">
          <w:rPr>
            <w:rFonts w:ascii="Times New Roman" w:hAnsi="Times New Roman" w:cs="Times New Roman"/>
            <w:spacing w:val="-2"/>
            <w:sz w:val="24"/>
            <w:szCs w:val="24"/>
          </w:rPr>
          <w:t xml:space="preserve"> </w:t>
        </w:r>
        <w:r w:rsidR="00F41B8A" w:rsidRPr="00903A27">
          <w:rPr>
            <w:rFonts w:ascii="Times New Roman" w:hAnsi="Times New Roman" w:cs="Times New Roman"/>
            <w:sz w:val="24"/>
            <w:szCs w:val="24"/>
          </w:rPr>
          <w:t>Development</w:t>
        </w:r>
        <w:r w:rsidR="00F41B8A" w:rsidRPr="00903A27">
          <w:rPr>
            <w:rFonts w:ascii="Times New Roman" w:hAnsi="Times New Roman" w:cs="Times New Roman"/>
            <w:spacing w:val="-2"/>
            <w:sz w:val="24"/>
            <w:szCs w:val="24"/>
          </w:rPr>
          <w:t xml:space="preserve"> </w:t>
        </w:r>
        <w:r w:rsidR="00F41B8A" w:rsidRPr="00903A27">
          <w:rPr>
            <w:rFonts w:ascii="Times New Roman" w:hAnsi="Times New Roman" w:cs="Times New Roman"/>
            <w:sz w:val="24"/>
            <w:szCs w:val="24"/>
          </w:rPr>
          <w:t>M</w:t>
        </w:r>
        <w:r w:rsidR="00F41B8A" w:rsidRPr="00903A27">
          <w:rPr>
            <w:rFonts w:ascii="Times New Roman" w:hAnsi="Times New Roman" w:cs="Times New Roman"/>
            <w:sz w:val="24"/>
            <w:szCs w:val="24"/>
          </w:rPr>
          <w:t>o</w:t>
        </w:r>
        <w:r w:rsidR="00F41B8A" w:rsidRPr="00903A27">
          <w:rPr>
            <w:rFonts w:ascii="Times New Roman" w:hAnsi="Times New Roman" w:cs="Times New Roman"/>
            <w:sz w:val="24"/>
            <w:szCs w:val="24"/>
          </w:rPr>
          <w:t>del</w:t>
        </w:r>
        <w:r w:rsidR="00F41B8A">
          <w:rPr>
            <w:rFonts w:ascii="Times New Roman" w:hAnsi="Times New Roman" w:cs="Times New Roman"/>
            <w:sz w:val="24"/>
            <w:szCs w:val="24"/>
          </w:rPr>
          <w:tab/>
          <w:t>17</w:t>
        </w:r>
      </w:hyperlink>
    </w:p>
    <w:p w14:paraId="3F134404" w14:textId="110A1E3D" w:rsidR="00F41B8A" w:rsidRDefault="00DF7E75" w:rsidP="00D433CF">
      <w:pPr>
        <w:pStyle w:val="TableofFigures"/>
        <w:tabs>
          <w:tab w:val="right" w:leader="dot" w:pos="8270"/>
        </w:tabs>
        <w:spacing w:line="480" w:lineRule="auto"/>
        <w:rPr>
          <w:rFonts w:ascii="Times New Roman" w:hAnsi="Times New Roman" w:cs="Times New Roman"/>
          <w:sz w:val="24"/>
          <w:szCs w:val="24"/>
        </w:rPr>
      </w:pPr>
      <w:hyperlink w:anchor="_Toc188863505" w:history="1">
        <w:r>
          <w:rPr>
            <w:rStyle w:val="Hyperlink"/>
            <w:rFonts w:ascii="Times New Roman" w:hAnsi="Times New Roman" w:cs="Times New Roman"/>
            <w:color w:val="auto"/>
            <w:sz w:val="24"/>
            <w:szCs w:val="24"/>
            <w:u w:val="none"/>
          </w:rPr>
          <w:t>Figure 3.5.1</w:t>
        </w:r>
        <w:r w:rsidRPr="00DF7E75">
          <w:rPr>
            <w:rStyle w:val="Hyperlink"/>
            <w:rFonts w:ascii="Times New Roman" w:hAnsi="Times New Roman" w:cs="Times New Roman"/>
            <w:color w:val="auto"/>
            <w:sz w:val="24"/>
            <w:szCs w:val="24"/>
            <w:u w:val="none"/>
          </w:rPr>
          <w:t xml:space="preserve"> E-R D</w:t>
        </w:r>
        <w:r w:rsidRPr="00DF7E75">
          <w:rPr>
            <w:rStyle w:val="Hyperlink"/>
            <w:rFonts w:ascii="Times New Roman" w:hAnsi="Times New Roman" w:cs="Times New Roman"/>
            <w:color w:val="auto"/>
            <w:sz w:val="24"/>
            <w:szCs w:val="24"/>
            <w:u w:val="none"/>
          </w:rPr>
          <w:t>i</w:t>
        </w:r>
        <w:r w:rsidRPr="00DF7E75">
          <w:rPr>
            <w:rStyle w:val="Hyperlink"/>
            <w:rFonts w:ascii="Times New Roman" w:hAnsi="Times New Roman" w:cs="Times New Roman"/>
            <w:color w:val="auto"/>
            <w:sz w:val="24"/>
            <w:szCs w:val="24"/>
            <w:u w:val="none"/>
          </w:rPr>
          <w:t>agram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_Toc188863505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hyperlink>
      <w:r w:rsidR="00F41B8A">
        <w:rPr>
          <w:rFonts w:ascii="Times New Roman" w:hAnsi="Times New Roman" w:cs="Times New Roman"/>
          <w:sz w:val="24"/>
          <w:szCs w:val="24"/>
        </w:rPr>
        <w:fldChar w:fldCharType="begin"/>
      </w:r>
      <w:r w:rsidR="00F41B8A">
        <w:rPr>
          <w:rFonts w:ascii="Times New Roman" w:hAnsi="Times New Roman" w:cs="Times New Roman"/>
          <w:sz w:val="24"/>
          <w:szCs w:val="24"/>
        </w:rPr>
        <w:instrText xml:space="preserve"> TOC \h \z \c "Figure 3.7 " </w:instrText>
      </w:r>
      <w:r w:rsidR="00F41B8A">
        <w:rPr>
          <w:rFonts w:ascii="Times New Roman" w:hAnsi="Times New Roman" w:cs="Times New Roman"/>
          <w:sz w:val="24"/>
          <w:szCs w:val="24"/>
        </w:rPr>
        <w:fldChar w:fldCharType="separate"/>
      </w:r>
    </w:p>
    <w:p w14:paraId="61252617" w14:textId="77777777" w:rsidR="00F41B8A" w:rsidRDefault="00F41B8A" w:rsidP="00D433CF">
      <w:pPr>
        <w:pStyle w:val="TableofFigures"/>
        <w:tabs>
          <w:tab w:val="right" w:leader="dot" w:pos="8270"/>
        </w:tabs>
        <w:spacing w:line="480" w:lineRule="auto"/>
        <w:rPr>
          <w:rFonts w:ascii="Times New Roman" w:eastAsiaTheme="minorEastAsia" w:hAnsi="Times New Roman" w:cs="Times New Roman"/>
          <w:sz w:val="24"/>
          <w:szCs w:val="24"/>
        </w:rPr>
      </w:pPr>
      <w:hyperlink w:anchor="_Toc188863510" w:history="1">
        <w:r>
          <w:rPr>
            <w:rStyle w:val="Hyperlink"/>
            <w:rFonts w:ascii="Times New Roman" w:hAnsi="Times New Roman" w:cs="Times New Roman"/>
            <w:color w:val="auto"/>
            <w:sz w:val="24"/>
            <w:szCs w:val="24"/>
          </w:rPr>
          <w:t xml:space="preserve">Figure 3.5.2 Use Case </w:t>
        </w:r>
        <w:r>
          <w:rPr>
            <w:rStyle w:val="Hyperlink"/>
            <w:rFonts w:ascii="Times New Roman" w:hAnsi="Times New Roman" w:cs="Times New Roman"/>
            <w:color w:val="auto"/>
            <w:sz w:val="24"/>
            <w:szCs w:val="24"/>
          </w:rPr>
          <w:t>D</w:t>
        </w:r>
        <w:r>
          <w:rPr>
            <w:rStyle w:val="Hyperlink"/>
            <w:rFonts w:ascii="Times New Roman" w:hAnsi="Times New Roman" w:cs="Times New Roman"/>
            <w:color w:val="auto"/>
            <w:sz w:val="24"/>
            <w:szCs w:val="24"/>
          </w:rPr>
          <w:t>i</w:t>
        </w:r>
        <w:r>
          <w:rPr>
            <w:rStyle w:val="Hyperlink"/>
            <w:rFonts w:ascii="Times New Roman" w:hAnsi="Times New Roman" w:cs="Times New Roman"/>
            <w:color w:val="auto"/>
            <w:sz w:val="24"/>
            <w:szCs w:val="24"/>
          </w:rPr>
          <w:t>a</w:t>
        </w:r>
        <w:r>
          <w:rPr>
            <w:rStyle w:val="Hyperlink"/>
            <w:rFonts w:ascii="Times New Roman" w:hAnsi="Times New Roman" w:cs="Times New Roman"/>
            <w:color w:val="auto"/>
            <w:sz w:val="24"/>
            <w:szCs w:val="24"/>
          </w:rPr>
          <w:t>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_Toc188863510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hyperlink>
    </w:p>
    <w:p w14:paraId="24997525" w14:textId="5CD987AB" w:rsidR="00D433CF" w:rsidRDefault="00F41B8A" w:rsidP="00D433CF">
      <w:pPr>
        <w:pStyle w:val="TableofFigures"/>
        <w:tabs>
          <w:tab w:val="right" w:leader="dot" w:pos="8270"/>
        </w:tabs>
        <w:spacing w:line="480" w:lineRule="auto"/>
        <w:rPr>
          <w:rFonts w:ascii="Times New Roman" w:hAnsi="Times New Roman" w:cs="Times New Roman"/>
          <w:sz w:val="24"/>
          <w:szCs w:val="24"/>
        </w:rPr>
      </w:pPr>
      <w:r>
        <w:rPr>
          <w:rFonts w:ascii="Times New Roman" w:hAnsi="Times New Roman" w:cs="Times New Roman"/>
          <w:sz w:val="24"/>
          <w:szCs w:val="24"/>
        </w:rPr>
        <w:fldChar w:fldCharType="end"/>
      </w:r>
      <w:hyperlink w:anchor="_Toc188863510" w:history="1">
        <w:r w:rsidR="00D433CF" w:rsidRPr="00D433CF">
          <w:rPr>
            <w:rStyle w:val="Hyperlink"/>
            <w:rFonts w:ascii="Times New Roman" w:hAnsi="Times New Roman" w:cs="Times New Roman"/>
            <w:color w:val="auto"/>
            <w:sz w:val="24"/>
            <w:szCs w:val="24"/>
            <w:u w:val="none"/>
          </w:rPr>
          <w:t>Figure 3.5.3</w:t>
        </w:r>
        <w:r w:rsidR="00D433CF" w:rsidRPr="00D433CF">
          <w:rPr>
            <w:rStyle w:val="Hyperlink"/>
            <w:rFonts w:ascii="Times New Roman" w:hAnsi="Times New Roman" w:cs="Times New Roman"/>
            <w:color w:val="auto"/>
            <w:sz w:val="24"/>
            <w:szCs w:val="24"/>
            <w:u w:val="none"/>
          </w:rPr>
          <w:t xml:space="preserve"> </w:t>
        </w:r>
        <w:r w:rsidR="00D433CF" w:rsidRPr="00D433CF">
          <w:rPr>
            <w:rFonts w:ascii="Times New Roman" w:hAnsi="Times New Roman" w:cs="Times New Roman"/>
            <w:color w:val="000000" w:themeColor="text1"/>
            <w:sz w:val="24"/>
            <w:szCs w:val="24"/>
          </w:rPr>
          <w:t xml:space="preserve">System </w:t>
        </w:r>
        <w:r w:rsidR="00D433CF" w:rsidRPr="00D433CF">
          <w:rPr>
            <w:rFonts w:ascii="Times New Roman" w:hAnsi="Times New Roman" w:cs="Times New Roman"/>
            <w:color w:val="000000" w:themeColor="text1"/>
            <w:sz w:val="24"/>
            <w:szCs w:val="24"/>
          </w:rPr>
          <w:t>F</w:t>
        </w:r>
        <w:r w:rsidR="00D433CF" w:rsidRPr="00D433CF">
          <w:rPr>
            <w:rFonts w:ascii="Times New Roman" w:hAnsi="Times New Roman" w:cs="Times New Roman"/>
            <w:color w:val="000000" w:themeColor="text1"/>
            <w:sz w:val="24"/>
            <w:szCs w:val="24"/>
          </w:rPr>
          <w:t>low Diagram</w:t>
        </w:r>
        <w:r w:rsidR="00D433CF">
          <w:rPr>
            <w:rFonts w:ascii="Times New Roman" w:hAnsi="Times New Roman" w:cs="Times New Roman"/>
            <w:sz w:val="24"/>
            <w:szCs w:val="24"/>
          </w:rPr>
          <w:tab/>
          <w:t>23</w:t>
        </w:r>
      </w:hyperlink>
    </w:p>
    <w:p w14:paraId="24F2959C" w14:textId="49F4D97D" w:rsidR="00CA0373" w:rsidRDefault="00CA0373" w:rsidP="00CA0373">
      <w:pPr>
        <w:pStyle w:val="TableofFigures"/>
        <w:tabs>
          <w:tab w:val="right" w:leader="dot" w:pos="8270"/>
        </w:tabs>
        <w:spacing w:line="480" w:lineRule="auto"/>
        <w:rPr>
          <w:rFonts w:ascii="Times New Roman" w:hAnsi="Times New Roman" w:cs="Times New Roman"/>
          <w:sz w:val="24"/>
          <w:szCs w:val="24"/>
        </w:rPr>
      </w:pPr>
      <w:hyperlink w:anchor="_Toc188863510" w:history="1">
        <w:r>
          <w:rPr>
            <w:rStyle w:val="Hyperlink"/>
            <w:rFonts w:ascii="Times New Roman" w:hAnsi="Times New Roman" w:cs="Times New Roman"/>
            <w:color w:val="auto"/>
            <w:sz w:val="24"/>
            <w:szCs w:val="24"/>
            <w:u w:val="none"/>
          </w:rPr>
          <w:t>Figure 4.3.1-1</w:t>
        </w:r>
        <w:r w:rsidRPr="00D433CF">
          <w:rPr>
            <w:rStyle w:val="Hyperlink"/>
            <w:rFonts w:ascii="Times New Roman" w:hAnsi="Times New Roman" w:cs="Times New Roman"/>
            <w:color w:val="auto"/>
            <w:sz w:val="24"/>
            <w:szCs w:val="24"/>
            <w:u w:val="none"/>
          </w:rPr>
          <w:t xml:space="preserve"> </w:t>
        </w:r>
        <w:r>
          <w:rPr>
            <w:rFonts w:ascii="Times New Roman" w:hAnsi="Times New Roman" w:cs="Times New Roman"/>
            <w:color w:val="000000" w:themeColor="text1"/>
            <w:sz w:val="24"/>
            <w:szCs w:val="24"/>
          </w:rPr>
          <w:t>Service Page</w:t>
        </w:r>
        <w:r>
          <w:rPr>
            <w:rFonts w:ascii="Times New Roman" w:hAnsi="Times New Roman" w:cs="Times New Roman"/>
            <w:sz w:val="24"/>
            <w:szCs w:val="24"/>
          </w:rPr>
          <w:tab/>
        </w:r>
        <w:r w:rsidR="0007649B">
          <w:rPr>
            <w:rFonts w:ascii="Times New Roman" w:hAnsi="Times New Roman" w:cs="Times New Roman"/>
            <w:sz w:val="24"/>
            <w:szCs w:val="24"/>
          </w:rPr>
          <w:t>27</w:t>
        </w:r>
      </w:hyperlink>
    </w:p>
    <w:p w14:paraId="4A0CBDBB" w14:textId="3953E3B1" w:rsidR="00CA0373" w:rsidRDefault="00CA0373" w:rsidP="00CA0373">
      <w:pPr>
        <w:pStyle w:val="TableofFigures"/>
        <w:tabs>
          <w:tab w:val="right" w:leader="dot" w:pos="8270"/>
        </w:tabs>
        <w:spacing w:line="480" w:lineRule="auto"/>
        <w:rPr>
          <w:rFonts w:ascii="Times New Roman" w:eastAsiaTheme="minorEastAsia" w:hAnsi="Times New Roman" w:cs="Times New Roman"/>
          <w:sz w:val="24"/>
          <w:szCs w:val="24"/>
        </w:rPr>
      </w:pPr>
      <w:hyperlink w:anchor="_Toc188863510" w:history="1">
        <w:r w:rsidR="00B00717">
          <w:rPr>
            <w:rStyle w:val="Hyperlink"/>
            <w:rFonts w:ascii="Times New Roman" w:hAnsi="Times New Roman" w:cs="Times New Roman"/>
            <w:color w:val="auto"/>
            <w:sz w:val="24"/>
            <w:szCs w:val="24"/>
            <w:u w:val="none"/>
          </w:rPr>
          <w:t>Figure 4.3.1-2</w:t>
        </w:r>
        <w:r w:rsidRPr="00D433CF">
          <w:rPr>
            <w:rStyle w:val="Hyperlink"/>
            <w:rFonts w:ascii="Times New Roman" w:hAnsi="Times New Roman" w:cs="Times New Roman"/>
            <w:color w:val="auto"/>
            <w:sz w:val="24"/>
            <w:szCs w:val="24"/>
            <w:u w:val="none"/>
          </w:rPr>
          <w:t xml:space="preserve"> </w:t>
        </w:r>
        <w:r w:rsidR="00B00717">
          <w:rPr>
            <w:rFonts w:ascii="Times New Roman" w:hAnsi="Times New Roman" w:cs="Times New Roman"/>
            <w:color w:val="000000" w:themeColor="text1"/>
            <w:sz w:val="24"/>
            <w:szCs w:val="24"/>
          </w:rPr>
          <w:t>Donor Form</w:t>
        </w:r>
        <w:r>
          <w:rPr>
            <w:rFonts w:ascii="Times New Roman" w:hAnsi="Times New Roman" w:cs="Times New Roman"/>
            <w:sz w:val="24"/>
            <w:szCs w:val="24"/>
          </w:rPr>
          <w:tab/>
        </w:r>
        <w:r w:rsidR="0007649B">
          <w:rPr>
            <w:rFonts w:ascii="Times New Roman" w:hAnsi="Times New Roman" w:cs="Times New Roman"/>
            <w:sz w:val="24"/>
            <w:szCs w:val="24"/>
          </w:rPr>
          <w:t>28</w:t>
        </w:r>
      </w:hyperlink>
    </w:p>
    <w:p w14:paraId="50E1088B" w14:textId="2AF3DE66" w:rsidR="00CA0373" w:rsidRDefault="00CA0373" w:rsidP="00CA0373">
      <w:pPr>
        <w:pStyle w:val="TableofFigures"/>
        <w:tabs>
          <w:tab w:val="right" w:leader="dot" w:pos="8270"/>
        </w:tabs>
        <w:spacing w:line="480" w:lineRule="auto"/>
        <w:rPr>
          <w:rFonts w:ascii="Times New Roman" w:hAnsi="Times New Roman" w:cs="Times New Roman"/>
          <w:sz w:val="24"/>
          <w:szCs w:val="24"/>
        </w:rPr>
      </w:pPr>
      <w:hyperlink w:anchor="_Toc188863510" w:history="1">
        <w:r w:rsidR="00B00717">
          <w:rPr>
            <w:rStyle w:val="Hyperlink"/>
            <w:rFonts w:ascii="Times New Roman" w:hAnsi="Times New Roman" w:cs="Times New Roman"/>
            <w:color w:val="auto"/>
            <w:sz w:val="24"/>
            <w:szCs w:val="24"/>
            <w:u w:val="none"/>
          </w:rPr>
          <w:t>Figure 4.3.1-3</w:t>
        </w:r>
        <w:r w:rsidRPr="00D433CF">
          <w:rPr>
            <w:rStyle w:val="Hyperlink"/>
            <w:rFonts w:ascii="Times New Roman" w:hAnsi="Times New Roman" w:cs="Times New Roman"/>
            <w:color w:val="auto"/>
            <w:sz w:val="24"/>
            <w:szCs w:val="24"/>
            <w:u w:val="none"/>
          </w:rPr>
          <w:t xml:space="preserve"> </w:t>
        </w:r>
        <w:r w:rsidR="00B00717">
          <w:rPr>
            <w:rFonts w:ascii="Times New Roman" w:hAnsi="Times New Roman" w:cs="Times New Roman"/>
            <w:color w:val="000000" w:themeColor="text1"/>
            <w:sz w:val="24"/>
            <w:szCs w:val="24"/>
          </w:rPr>
          <w:t>Recipient Form</w:t>
        </w:r>
        <w:r>
          <w:rPr>
            <w:rFonts w:ascii="Times New Roman" w:hAnsi="Times New Roman" w:cs="Times New Roman"/>
            <w:sz w:val="24"/>
            <w:szCs w:val="24"/>
          </w:rPr>
          <w:tab/>
        </w:r>
        <w:r w:rsidR="0007649B">
          <w:rPr>
            <w:rFonts w:ascii="Times New Roman" w:hAnsi="Times New Roman" w:cs="Times New Roman"/>
            <w:sz w:val="24"/>
            <w:szCs w:val="24"/>
          </w:rPr>
          <w:t>29</w:t>
        </w:r>
      </w:hyperlink>
    </w:p>
    <w:p w14:paraId="1C31AD69" w14:textId="108915D4" w:rsidR="00B00717" w:rsidRDefault="00B00717" w:rsidP="00B00717">
      <w:pPr>
        <w:pStyle w:val="TableofFigures"/>
        <w:tabs>
          <w:tab w:val="right" w:leader="dot" w:pos="8270"/>
        </w:tabs>
        <w:spacing w:line="480" w:lineRule="auto"/>
        <w:rPr>
          <w:rFonts w:ascii="Times New Roman" w:eastAsiaTheme="minorEastAsia" w:hAnsi="Times New Roman" w:cs="Times New Roman"/>
          <w:sz w:val="24"/>
          <w:szCs w:val="24"/>
        </w:rPr>
      </w:pPr>
      <w:hyperlink w:anchor="_Toc188863510" w:history="1">
        <w:r>
          <w:rPr>
            <w:rStyle w:val="Hyperlink"/>
            <w:rFonts w:ascii="Times New Roman" w:hAnsi="Times New Roman" w:cs="Times New Roman"/>
            <w:color w:val="auto"/>
            <w:sz w:val="24"/>
            <w:szCs w:val="24"/>
            <w:u w:val="none"/>
          </w:rPr>
          <w:t>Figure 4.3.1-4</w:t>
        </w:r>
        <w:r w:rsidRPr="00D433CF">
          <w:rPr>
            <w:rStyle w:val="Hyperlink"/>
            <w:rFonts w:ascii="Times New Roman" w:hAnsi="Times New Roman" w:cs="Times New Roman"/>
            <w:color w:val="auto"/>
            <w:sz w:val="24"/>
            <w:szCs w:val="24"/>
            <w:u w:val="none"/>
          </w:rPr>
          <w:t xml:space="preserve"> </w:t>
        </w:r>
        <w:r>
          <w:rPr>
            <w:rFonts w:ascii="Times New Roman" w:hAnsi="Times New Roman" w:cs="Times New Roman"/>
            <w:color w:val="000000" w:themeColor="text1"/>
            <w:sz w:val="24"/>
            <w:szCs w:val="24"/>
          </w:rPr>
          <w:t>Donor List</w:t>
        </w:r>
        <w:r>
          <w:rPr>
            <w:rFonts w:ascii="Times New Roman" w:hAnsi="Times New Roman" w:cs="Times New Roman"/>
            <w:sz w:val="24"/>
            <w:szCs w:val="24"/>
          </w:rPr>
          <w:tab/>
        </w:r>
        <w:r w:rsidR="0007649B">
          <w:rPr>
            <w:rFonts w:ascii="Times New Roman" w:hAnsi="Times New Roman" w:cs="Times New Roman"/>
            <w:sz w:val="24"/>
            <w:szCs w:val="24"/>
          </w:rPr>
          <w:t>30</w:t>
        </w:r>
      </w:hyperlink>
    </w:p>
    <w:p w14:paraId="13F308FC" w14:textId="77777777" w:rsidR="00B00717" w:rsidRPr="00B00717" w:rsidRDefault="00B00717" w:rsidP="00B00717"/>
    <w:p w14:paraId="6B45C98C" w14:textId="77777777" w:rsidR="00CA0373" w:rsidRPr="00CA0373" w:rsidRDefault="00CA0373" w:rsidP="00CA0373"/>
    <w:p w14:paraId="2036A5EE" w14:textId="77777777" w:rsidR="00CA0373" w:rsidRPr="00CA0373" w:rsidRDefault="00CA0373" w:rsidP="00CA0373"/>
    <w:p w14:paraId="14B7AD47" w14:textId="1E852234" w:rsidR="00D433CF" w:rsidRDefault="00D433CF" w:rsidP="00D433CF">
      <w:pPr>
        <w:pStyle w:val="TableofFigures"/>
        <w:tabs>
          <w:tab w:val="left" w:pos="840"/>
        </w:tabs>
        <w:spacing w:line="480" w:lineRule="auto"/>
        <w:rPr>
          <w:rFonts w:ascii="Times New Roman" w:hAnsi="Times New Roman" w:cs="Times New Roman"/>
          <w:sz w:val="24"/>
          <w:szCs w:val="24"/>
        </w:rPr>
      </w:pPr>
    </w:p>
    <w:p w14:paraId="3702D8A8" w14:textId="68B70EB0" w:rsidR="00825027" w:rsidRDefault="00825027" w:rsidP="00F41B8A">
      <w:pPr>
        <w:pStyle w:val="Heading1"/>
        <w:spacing w:line="360" w:lineRule="auto"/>
        <w:jc w:val="both"/>
        <w:rPr>
          <w:rFonts w:ascii="Times New Roman" w:hAnsi="Times New Roman" w:cs="Times New Roman"/>
          <w:color w:val="auto"/>
          <w:sz w:val="24"/>
          <w:szCs w:val="24"/>
        </w:rPr>
      </w:pPr>
    </w:p>
    <w:p w14:paraId="033E85FE" w14:textId="77777777" w:rsidR="00825027" w:rsidRDefault="00825027">
      <w:pPr>
        <w:pStyle w:val="Heading1"/>
        <w:spacing w:line="360" w:lineRule="auto"/>
        <w:jc w:val="both"/>
        <w:rPr>
          <w:rFonts w:ascii="Times New Roman" w:hAnsi="Times New Roman" w:cs="Times New Roman"/>
          <w:color w:val="auto"/>
          <w:sz w:val="24"/>
          <w:szCs w:val="24"/>
        </w:rPr>
      </w:pPr>
    </w:p>
    <w:p w14:paraId="10A71667" w14:textId="77777777" w:rsidR="00825027" w:rsidRDefault="00825027">
      <w:pPr>
        <w:pStyle w:val="Heading1"/>
        <w:spacing w:line="360" w:lineRule="auto"/>
        <w:jc w:val="both"/>
        <w:rPr>
          <w:rFonts w:ascii="Times New Roman" w:hAnsi="Times New Roman" w:cs="Times New Roman"/>
          <w:color w:val="auto"/>
          <w:sz w:val="24"/>
          <w:szCs w:val="24"/>
        </w:rPr>
      </w:pPr>
    </w:p>
    <w:p w14:paraId="75131893" w14:textId="77777777" w:rsidR="00825027" w:rsidRDefault="00825027">
      <w:pPr>
        <w:pStyle w:val="Heading1"/>
        <w:spacing w:line="360" w:lineRule="auto"/>
        <w:jc w:val="both"/>
        <w:rPr>
          <w:rFonts w:ascii="Times New Roman" w:hAnsi="Times New Roman" w:cs="Times New Roman"/>
          <w:color w:val="auto"/>
          <w:sz w:val="24"/>
          <w:szCs w:val="24"/>
        </w:rPr>
      </w:pPr>
    </w:p>
    <w:p w14:paraId="78A2C838" w14:textId="77777777" w:rsidR="00825027" w:rsidRDefault="00825027">
      <w:pPr>
        <w:pStyle w:val="Heading1"/>
        <w:spacing w:line="360" w:lineRule="auto"/>
        <w:jc w:val="both"/>
        <w:rPr>
          <w:rFonts w:ascii="Times New Roman" w:hAnsi="Times New Roman" w:cs="Times New Roman"/>
          <w:color w:val="auto"/>
          <w:sz w:val="24"/>
          <w:szCs w:val="24"/>
        </w:rPr>
      </w:pPr>
    </w:p>
    <w:p w14:paraId="393C6CB3" w14:textId="67DEF2A1" w:rsidR="00834A23" w:rsidRDefault="00834A23">
      <w:pPr>
        <w:spacing w:line="360" w:lineRule="auto"/>
        <w:jc w:val="both"/>
      </w:pPr>
    </w:p>
    <w:p w14:paraId="41C93E8D" w14:textId="77777777" w:rsidR="00825027" w:rsidRDefault="007B1E41">
      <w:pPr>
        <w:pStyle w:val="Heading1"/>
        <w:spacing w:line="360" w:lineRule="auto"/>
        <w:jc w:val="center"/>
        <w:rPr>
          <w:rFonts w:ascii="Times New Roman" w:hAnsi="Times New Roman" w:cs="Times New Roman"/>
          <w:bCs/>
          <w:color w:val="auto"/>
        </w:rPr>
      </w:pPr>
      <w:bookmarkStart w:id="9" w:name="_Toc202479965"/>
      <w:r>
        <w:rPr>
          <w:rFonts w:ascii="Times New Roman" w:hAnsi="Times New Roman" w:cs="Times New Roman"/>
          <w:bCs/>
          <w:color w:val="auto"/>
        </w:rPr>
        <w:lastRenderedPageBreak/>
        <w:t>List of Tables</w:t>
      </w:r>
      <w:bookmarkEnd w:id="9"/>
    </w:p>
    <w:p w14:paraId="60717CDE" w14:textId="77777777" w:rsidR="00825027" w:rsidRDefault="007B1E41">
      <w:pPr>
        <w:pStyle w:val="TableofFigures"/>
        <w:tabs>
          <w:tab w:val="right" w:leader="dot" w:pos="8270"/>
        </w:tabs>
        <w:jc w:val="both"/>
        <w:rPr>
          <w:rFonts w:ascii="Times New Roman" w:eastAsiaTheme="minorEastAsia"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w:instrText>
      </w:r>
      <w:r>
        <w:rPr>
          <w:rFonts w:ascii="Times New Roman" w:hAnsi="Times New Roman" w:cs="Times New Roman"/>
          <w:sz w:val="24"/>
          <w:szCs w:val="24"/>
        </w:rPr>
        <w:fldChar w:fldCharType="separate"/>
      </w:r>
      <w:hyperlink w:anchor="_Toc188830412" w:history="1">
        <w:r>
          <w:rPr>
            <w:rStyle w:val="Hyperlink"/>
            <w:rFonts w:ascii="Times New Roman" w:hAnsi="Times New Roman" w:cs="Times New Roman"/>
            <w:color w:val="auto"/>
            <w:sz w:val="24"/>
            <w:szCs w:val="24"/>
          </w:rPr>
          <w:t>Table 2. 2 Comparison of Features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_Toc188830412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7CD032BA" w14:textId="77777777" w:rsidR="00825027" w:rsidRDefault="007B1E41">
      <w:pPr>
        <w:jc w:val="both"/>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14:paraId="0B28B1FF" w14:textId="77777777" w:rsidR="00825027" w:rsidRDefault="007B1E41">
      <w:pPr>
        <w:jc w:val="both"/>
      </w:pPr>
      <w:r>
        <w:rPr>
          <w:rFonts w:ascii="Times New Roman" w:hAnsi="Times New Roman" w:cs="Times New Roman"/>
          <w:sz w:val="24"/>
          <w:szCs w:val="24"/>
        </w:rPr>
        <w:fldChar w:fldCharType="end"/>
      </w:r>
    </w:p>
    <w:p w14:paraId="33412E59" w14:textId="77777777" w:rsidR="00825027" w:rsidRDefault="00825027">
      <w:pPr>
        <w:spacing w:line="360" w:lineRule="auto"/>
        <w:jc w:val="both"/>
      </w:pPr>
    </w:p>
    <w:p w14:paraId="669BD456" w14:textId="77777777" w:rsidR="00825027" w:rsidRDefault="00825027">
      <w:pPr>
        <w:spacing w:line="360" w:lineRule="auto"/>
        <w:jc w:val="both"/>
      </w:pPr>
    </w:p>
    <w:p w14:paraId="032DD671" w14:textId="77777777" w:rsidR="00825027" w:rsidRDefault="00825027">
      <w:pPr>
        <w:spacing w:line="360" w:lineRule="auto"/>
        <w:jc w:val="both"/>
      </w:pPr>
    </w:p>
    <w:p w14:paraId="10884F72" w14:textId="77777777" w:rsidR="00825027" w:rsidRDefault="00825027">
      <w:pPr>
        <w:spacing w:line="360" w:lineRule="auto"/>
        <w:jc w:val="both"/>
      </w:pPr>
    </w:p>
    <w:p w14:paraId="585C8A34" w14:textId="77777777" w:rsidR="00825027" w:rsidRDefault="00825027">
      <w:pPr>
        <w:spacing w:line="360" w:lineRule="auto"/>
        <w:jc w:val="both"/>
      </w:pPr>
    </w:p>
    <w:p w14:paraId="712EC9CD" w14:textId="77777777" w:rsidR="00825027" w:rsidRDefault="00825027">
      <w:pPr>
        <w:spacing w:line="360" w:lineRule="auto"/>
        <w:jc w:val="both"/>
      </w:pPr>
    </w:p>
    <w:p w14:paraId="2B00A04E" w14:textId="77777777" w:rsidR="00825027" w:rsidRDefault="00825027">
      <w:pPr>
        <w:spacing w:line="360" w:lineRule="auto"/>
        <w:jc w:val="both"/>
      </w:pPr>
    </w:p>
    <w:p w14:paraId="52129A4A" w14:textId="77777777" w:rsidR="00825027" w:rsidRDefault="00825027">
      <w:pPr>
        <w:spacing w:line="360" w:lineRule="auto"/>
        <w:jc w:val="both"/>
      </w:pPr>
    </w:p>
    <w:p w14:paraId="2EB5ED70" w14:textId="77777777" w:rsidR="00825027" w:rsidRDefault="00825027">
      <w:pPr>
        <w:spacing w:line="360" w:lineRule="auto"/>
        <w:jc w:val="both"/>
      </w:pPr>
    </w:p>
    <w:p w14:paraId="1462B263" w14:textId="77777777" w:rsidR="00825027" w:rsidRDefault="00825027">
      <w:pPr>
        <w:spacing w:line="360" w:lineRule="auto"/>
        <w:jc w:val="both"/>
      </w:pPr>
    </w:p>
    <w:p w14:paraId="29624B7F" w14:textId="77777777" w:rsidR="00825027" w:rsidRDefault="00825027">
      <w:pPr>
        <w:spacing w:line="360" w:lineRule="auto"/>
        <w:jc w:val="both"/>
      </w:pPr>
    </w:p>
    <w:p w14:paraId="3AF6FE36" w14:textId="77777777" w:rsidR="00825027" w:rsidRDefault="00825027">
      <w:pPr>
        <w:spacing w:line="360" w:lineRule="auto"/>
        <w:jc w:val="both"/>
      </w:pPr>
    </w:p>
    <w:p w14:paraId="30832480" w14:textId="77777777" w:rsidR="00825027" w:rsidRDefault="00825027">
      <w:pPr>
        <w:spacing w:line="360" w:lineRule="auto"/>
        <w:jc w:val="both"/>
      </w:pPr>
    </w:p>
    <w:p w14:paraId="321C15E5" w14:textId="77777777" w:rsidR="00825027" w:rsidRDefault="00825027">
      <w:pPr>
        <w:spacing w:line="360" w:lineRule="auto"/>
        <w:jc w:val="both"/>
      </w:pPr>
    </w:p>
    <w:p w14:paraId="7A80D265" w14:textId="77777777" w:rsidR="00825027" w:rsidRDefault="00825027">
      <w:pPr>
        <w:spacing w:line="360" w:lineRule="auto"/>
        <w:jc w:val="both"/>
      </w:pPr>
    </w:p>
    <w:p w14:paraId="3B147596" w14:textId="77777777" w:rsidR="00825027" w:rsidRDefault="007B1E41">
      <w:pPr>
        <w:pStyle w:val="Heading1"/>
        <w:spacing w:line="360" w:lineRule="auto"/>
        <w:jc w:val="center"/>
        <w:rPr>
          <w:rFonts w:ascii="Times New Roman" w:hAnsi="Times New Roman" w:cs="Times New Roman"/>
          <w:bCs/>
          <w:color w:val="auto"/>
        </w:rPr>
      </w:pPr>
      <w:bookmarkStart w:id="10" w:name="_Toc202479966"/>
      <w:r>
        <w:rPr>
          <w:rFonts w:ascii="Times New Roman" w:hAnsi="Times New Roman" w:cs="Times New Roman"/>
          <w:bCs/>
          <w:color w:val="auto"/>
        </w:rPr>
        <w:lastRenderedPageBreak/>
        <w:t>Acronyms and Abbreviation</w:t>
      </w:r>
      <w:bookmarkEnd w:id="10"/>
    </w:p>
    <w:p w14:paraId="1AEFCFF0" w14:textId="77777777"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Intelligence</w:t>
      </w:r>
    </w:p>
    <w:p w14:paraId="7D08F8DC" w14:textId="77777777"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Pr>
          <w:rFonts w:ascii="Times New Roman" w:hAnsi="Times New Roman" w:cs="Times New Roman"/>
          <w:sz w:val="24"/>
        </w:rPr>
        <w:t>Application Programming Interface</w:t>
      </w:r>
    </w:p>
    <w:p w14:paraId="5C40057C" w14:textId="77777777" w:rsidR="00825027" w:rsidRDefault="007B1E41">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Pr>
          <w:rStyle w:val="Strong"/>
          <w:rFonts w:ascii="Times New Roman" w:hAnsi="Times New Roman" w:cs="Times New Roman"/>
          <w:b w:val="0"/>
          <w:sz w:val="24"/>
          <w:szCs w:val="24"/>
        </w:rPr>
        <w:t>Amazon Web Services</w:t>
      </w:r>
    </w:p>
    <w:p w14:paraId="1F1F3FBD" w14:textId="77777777"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CSS</w:t>
      </w:r>
      <w:r>
        <w:rPr>
          <w:rStyle w:val="Strong"/>
          <w:rFonts w:ascii="Times New Roman" w:hAnsi="Times New Roman" w:cs="Times New Roman"/>
          <w:sz w:val="24"/>
          <w:szCs w:val="24"/>
        </w:rPr>
        <w:t xml:space="preserve">: </w:t>
      </w:r>
      <w:r>
        <w:rPr>
          <w:rFonts w:ascii="Times New Roman" w:hAnsi="Times New Roman" w:cs="Times New Roman"/>
          <w:sz w:val="24"/>
        </w:rPr>
        <w:t>Cascading Style Sheets</w:t>
      </w:r>
    </w:p>
    <w:p w14:paraId="0CDCF966" w14:textId="77777777" w:rsidR="00825027" w:rsidRDefault="007B1E41">
      <w:pPr>
        <w:spacing w:line="480" w:lineRule="auto"/>
        <w:rPr>
          <w:rStyle w:val="Strong"/>
          <w:rFonts w:ascii="Times New Roman" w:hAnsi="Times New Roman" w:cs="Times New Roman"/>
          <w:b w:val="0"/>
          <w:sz w:val="18"/>
          <w:szCs w:val="24"/>
        </w:rPr>
      </w:pPr>
      <w:r>
        <w:rPr>
          <w:rFonts w:ascii="Times New Roman" w:hAnsi="Times New Roman" w:cs="Times New Roman"/>
          <w:sz w:val="24"/>
        </w:rPr>
        <w:t>E-R: Entity-Relationship</w:t>
      </w:r>
    </w:p>
    <w:p w14:paraId="14587953" w14:textId="77777777"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r>
        <w:rPr>
          <w:rFonts w:ascii="Times New Roman" w:hAnsi="Times New Roman" w:cs="Times New Roman"/>
          <w:sz w:val="24"/>
        </w:rPr>
        <w:t>Hyper-Text Markup Language</w:t>
      </w:r>
    </w:p>
    <w:p w14:paraId="213332A1" w14:textId="77777777" w:rsidR="00825027" w:rsidRDefault="007B1E41">
      <w:pPr>
        <w:spacing w:line="480" w:lineRule="auto"/>
        <w:rPr>
          <w:rFonts w:ascii="Times New Roman" w:hAnsi="Times New Roman" w:cs="Times New Roman"/>
          <w:sz w:val="24"/>
        </w:rPr>
      </w:pPr>
      <w:r>
        <w:rPr>
          <w:rFonts w:ascii="Times New Roman" w:hAnsi="Times New Roman" w:cs="Times New Roman"/>
          <w:sz w:val="24"/>
        </w:rPr>
        <w:t>HTTPS: Hyper-Text Transfer Protocol Secure</w:t>
      </w:r>
    </w:p>
    <w:p w14:paraId="442A1D49" w14:textId="77777777" w:rsidR="00825027" w:rsidRDefault="007B1E41">
      <w:pPr>
        <w:spacing w:line="480" w:lineRule="auto"/>
        <w:rPr>
          <w:rFonts w:ascii="Times New Roman" w:hAnsi="Times New Roman" w:cs="Times New Roman"/>
          <w:sz w:val="24"/>
        </w:rPr>
      </w:pPr>
      <w:r>
        <w:rPr>
          <w:rFonts w:ascii="Times New Roman" w:hAnsi="Times New Roman" w:cs="Times New Roman"/>
          <w:sz w:val="24"/>
        </w:rPr>
        <w:t>IoT: Internet of Things</w:t>
      </w:r>
    </w:p>
    <w:p w14:paraId="1EB24859" w14:textId="77777777"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14:paraId="388E351B" w14:textId="77777777"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14:paraId="42981E2E" w14:textId="77777777"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14:paraId="60CAAE97" w14:textId="77777777"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w:t>
      </w:r>
    </w:p>
    <w:p w14:paraId="5A98B590" w14:textId="77777777" w:rsidR="00825027" w:rsidRDefault="00825027">
      <w:pPr>
        <w:rPr>
          <w:rFonts w:ascii="Times New Roman" w:hAnsi="Times New Roman" w:cs="Times New Roman"/>
          <w:sz w:val="24"/>
        </w:rPr>
      </w:pPr>
    </w:p>
    <w:p w14:paraId="2F7A45EE" w14:textId="77777777" w:rsidR="00825027" w:rsidRDefault="00825027">
      <w:pPr>
        <w:spacing w:line="360" w:lineRule="auto"/>
        <w:jc w:val="both"/>
      </w:pPr>
    </w:p>
    <w:p w14:paraId="00D99587" w14:textId="77777777" w:rsidR="00825027" w:rsidRDefault="00825027">
      <w:pPr>
        <w:spacing w:line="360" w:lineRule="auto"/>
        <w:jc w:val="both"/>
      </w:pPr>
    </w:p>
    <w:p w14:paraId="364A1C42" w14:textId="77777777" w:rsidR="00825027" w:rsidRDefault="00825027">
      <w:pPr>
        <w:spacing w:line="360" w:lineRule="auto"/>
        <w:jc w:val="both"/>
      </w:pPr>
    </w:p>
    <w:p w14:paraId="542ADD01" w14:textId="77777777" w:rsidR="00825027" w:rsidRDefault="00825027">
      <w:pPr>
        <w:spacing w:line="360" w:lineRule="auto"/>
        <w:jc w:val="both"/>
      </w:pPr>
    </w:p>
    <w:p w14:paraId="0B6D4A2E" w14:textId="77777777" w:rsidR="00825027" w:rsidRDefault="00825027">
      <w:pPr>
        <w:spacing w:line="360" w:lineRule="auto"/>
        <w:jc w:val="both"/>
      </w:pPr>
    </w:p>
    <w:p w14:paraId="7AC37FE1" w14:textId="77777777" w:rsidR="00825027" w:rsidRDefault="00825027">
      <w:pPr>
        <w:spacing w:line="360" w:lineRule="auto"/>
        <w:jc w:val="both"/>
      </w:pPr>
    </w:p>
    <w:p w14:paraId="390DCB48" w14:textId="77777777" w:rsidR="00825027" w:rsidRDefault="00825027">
      <w:pPr>
        <w:spacing w:line="360" w:lineRule="auto"/>
        <w:jc w:val="both"/>
      </w:pPr>
    </w:p>
    <w:p w14:paraId="613C5C66" w14:textId="77777777" w:rsidR="00825027" w:rsidRDefault="00825027">
      <w:pPr>
        <w:spacing w:line="360" w:lineRule="auto"/>
        <w:jc w:val="both"/>
      </w:pPr>
    </w:p>
    <w:p w14:paraId="63B1ADB0" w14:textId="77777777" w:rsidR="00825027" w:rsidRDefault="00825027">
      <w:pPr>
        <w:spacing w:line="360" w:lineRule="auto"/>
        <w:jc w:val="both"/>
      </w:pPr>
    </w:p>
    <w:p w14:paraId="326123B6" w14:textId="77777777" w:rsidR="00825027" w:rsidRDefault="00825027">
      <w:pPr>
        <w:spacing w:line="360" w:lineRule="auto"/>
        <w:jc w:val="both"/>
      </w:pPr>
    </w:p>
    <w:p w14:paraId="53A3D0BC" w14:textId="77777777" w:rsidR="00825027" w:rsidRDefault="00825027">
      <w:pPr>
        <w:spacing w:line="360" w:lineRule="auto"/>
        <w:jc w:val="both"/>
      </w:pPr>
    </w:p>
    <w:p w14:paraId="4E8BB169" w14:textId="77777777" w:rsidR="00825027" w:rsidRDefault="00825027">
      <w:pPr>
        <w:spacing w:line="360" w:lineRule="auto"/>
        <w:jc w:val="both"/>
      </w:pPr>
    </w:p>
    <w:p w14:paraId="6021DF4F" w14:textId="77777777" w:rsidR="00825027" w:rsidRDefault="00825027">
      <w:pPr>
        <w:spacing w:line="360" w:lineRule="auto"/>
        <w:jc w:val="both"/>
      </w:pPr>
    </w:p>
    <w:p w14:paraId="0E80D58F" w14:textId="77777777" w:rsidR="00825027" w:rsidRDefault="00825027">
      <w:pPr>
        <w:spacing w:line="360" w:lineRule="auto"/>
        <w:jc w:val="both"/>
      </w:pPr>
    </w:p>
    <w:p w14:paraId="7F8D8C16" w14:textId="77777777" w:rsidR="00825027" w:rsidRDefault="00825027">
      <w:pPr>
        <w:spacing w:line="360" w:lineRule="auto"/>
        <w:jc w:val="both"/>
      </w:pPr>
    </w:p>
    <w:p w14:paraId="74443095" w14:textId="77777777" w:rsidR="00825027" w:rsidRDefault="00825027">
      <w:pPr>
        <w:spacing w:line="360" w:lineRule="auto"/>
        <w:jc w:val="both"/>
      </w:pPr>
    </w:p>
    <w:p w14:paraId="7708C96C" w14:textId="77777777" w:rsidR="00825027" w:rsidRDefault="00825027">
      <w:pPr>
        <w:spacing w:line="360" w:lineRule="auto"/>
        <w:jc w:val="both"/>
      </w:pPr>
    </w:p>
    <w:p w14:paraId="272439D5" w14:textId="77777777" w:rsidR="00825027" w:rsidRDefault="00825027">
      <w:pPr>
        <w:spacing w:line="360" w:lineRule="auto"/>
        <w:jc w:val="both"/>
      </w:pPr>
    </w:p>
    <w:p w14:paraId="33CB7520" w14:textId="77777777" w:rsidR="00825027" w:rsidRDefault="00825027">
      <w:pPr>
        <w:spacing w:line="360" w:lineRule="auto"/>
        <w:jc w:val="both"/>
      </w:pPr>
    </w:p>
    <w:p w14:paraId="1F5910D0" w14:textId="77777777" w:rsidR="00825027" w:rsidRDefault="00825027">
      <w:pPr>
        <w:spacing w:line="360" w:lineRule="auto"/>
        <w:jc w:val="both"/>
      </w:pPr>
    </w:p>
    <w:p w14:paraId="36E6BA47" w14:textId="77777777" w:rsidR="00825027" w:rsidRDefault="00825027">
      <w:pPr>
        <w:spacing w:line="360" w:lineRule="auto"/>
        <w:jc w:val="both"/>
      </w:pPr>
    </w:p>
    <w:p w14:paraId="4C8510E8" w14:textId="77777777" w:rsidR="00825027" w:rsidRDefault="007B1E41">
      <w:pPr>
        <w:spacing w:line="360" w:lineRule="auto"/>
        <w:jc w:val="both"/>
      </w:pPr>
      <w:r>
        <w:fldChar w:fldCharType="begin"/>
      </w:r>
      <w:r>
        <w:instrText xml:space="preserve"> TOC \h \z \c "Figure 3.7 " </w:instrText>
      </w:r>
      <w:r>
        <w:fldChar w:fldCharType="end"/>
      </w:r>
      <w:r>
        <w:fldChar w:fldCharType="begin"/>
      </w:r>
      <w:r>
        <w:instrText xml:space="preserve"> TOC \h \z \c "Figure 3.6" </w:instrText>
      </w:r>
      <w:r>
        <w:fldChar w:fldCharType="separate"/>
      </w:r>
    </w:p>
    <w:p w14:paraId="27E66954" w14:textId="77777777" w:rsidR="00825027" w:rsidRDefault="007B1E41">
      <w:pPr>
        <w:spacing w:line="360" w:lineRule="auto"/>
        <w:jc w:val="both"/>
      </w:pPr>
      <w:r>
        <w:fldChar w:fldCharType="end"/>
      </w:r>
    </w:p>
    <w:p w14:paraId="4D637536" w14:textId="77777777"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br w:type="page"/>
      </w:r>
    </w:p>
    <w:p w14:paraId="7B946D35" w14:textId="77777777"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lastRenderedPageBreak/>
        <w:br w:type="page"/>
      </w:r>
    </w:p>
    <w:p w14:paraId="082E8D3B" w14:textId="77777777" w:rsidR="00825027" w:rsidRDefault="00825027">
      <w:pPr>
        <w:pStyle w:val="Heading1"/>
        <w:spacing w:line="360" w:lineRule="auto"/>
        <w:jc w:val="both"/>
        <w:rPr>
          <w:rFonts w:ascii="Times New Roman" w:eastAsia="Times New Roman" w:hAnsi="Times New Roman" w:cs="Times New Roman"/>
          <w:b/>
          <w:bCs/>
          <w:color w:val="auto"/>
        </w:rPr>
        <w:sectPr w:rsidR="00825027">
          <w:footerReference w:type="default" r:id="rId9"/>
          <w:pgSz w:w="12240" w:h="15840"/>
          <w:pgMar w:top="1800" w:right="1800" w:bottom="1800" w:left="2160" w:header="720" w:footer="720" w:gutter="0"/>
          <w:pgNumType w:fmt="lowerRoman" w:start="1"/>
          <w:cols w:space="720"/>
          <w:docGrid w:linePitch="360"/>
        </w:sectPr>
      </w:pPr>
    </w:p>
    <w:p w14:paraId="7CECD763" w14:textId="77777777" w:rsidR="00825027" w:rsidRDefault="007B1E41">
      <w:pPr>
        <w:pStyle w:val="Heading1"/>
        <w:spacing w:line="360" w:lineRule="auto"/>
        <w:jc w:val="center"/>
        <w:rPr>
          <w:rFonts w:ascii="Times New Roman" w:eastAsia="Times New Roman" w:hAnsi="Times New Roman" w:cs="Times New Roman"/>
          <w:b/>
          <w:color w:val="auto"/>
        </w:rPr>
      </w:pPr>
      <w:bookmarkStart w:id="11" w:name="_Toc202479967"/>
      <w:r>
        <w:rPr>
          <w:rFonts w:ascii="Times New Roman" w:eastAsia="Times New Roman" w:hAnsi="Times New Roman" w:cs="Times New Roman"/>
          <w:b/>
          <w:color w:val="auto"/>
        </w:rPr>
        <w:lastRenderedPageBreak/>
        <w:t>CHAPTER 1: INTRODUCTION</w:t>
      </w:r>
      <w:bookmarkEnd w:id="11"/>
    </w:p>
    <w:p w14:paraId="250FF1B2" w14:textId="77777777" w:rsidR="00825027" w:rsidRDefault="007B1E41" w:rsidP="00834A23">
      <w:pPr>
        <w:pStyle w:val="Heading2"/>
        <w:spacing w:line="276" w:lineRule="auto"/>
        <w:jc w:val="both"/>
        <w:rPr>
          <w:rFonts w:ascii="Times New Roman" w:eastAsia="Times New Roman" w:hAnsi="Times New Roman" w:cs="Times New Roman"/>
          <w:b/>
          <w:color w:val="auto"/>
          <w:sz w:val="28"/>
          <w:szCs w:val="28"/>
        </w:rPr>
      </w:pPr>
      <w:bookmarkStart w:id="12" w:name="_Toc202479968"/>
      <w:r>
        <w:rPr>
          <w:rFonts w:ascii="Times New Roman" w:eastAsia="Times New Roman" w:hAnsi="Times New Roman" w:cs="Times New Roman"/>
          <w:b/>
          <w:color w:val="auto"/>
          <w:sz w:val="28"/>
          <w:szCs w:val="28"/>
        </w:rPr>
        <w:t>1.1 Background</w:t>
      </w:r>
      <w:bookmarkEnd w:id="12"/>
    </w:p>
    <w:p w14:paraId="6FB7EF89"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14:paraId="7E6D4B9C"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advancements include using Artificial Intelligence (AI) to forecast blood demand, implementing blockchain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(Ali, Jahan, Ariful, &amp; Shafa-at, 2015)</w:t>
          </w:r>
          <w:r>
            <w:rPr>
              <w:rFonts w:ascii="Times New Roman" w:eastAsia="Times New Roman" w:hAnsi="Times New Roman" w:cs="Times New Roman"/>
              <w:sz w:val="24"/>
              <w:szCs w:val="24"/>
            </w:rPr>
            <w:fldChar w:fldCharType="end"/>
          </w:r>
        </w:sdtContent>
      </w:sdt>
    </w:p>
    <w:p w14:paraId="41FA8ECA"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14:paraId="4444C39C"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(Jones, 2018)</w:t>
          </w:r>
          <w:r>
            <w:rPr>
              <w:rFonts w:ascii="Times New Roman" w:eastAsia="Times New Roman" w:hAnsi="Times New Roman" w:cs="Times New Roman"/>
              <w:sz w:val="24"/>
              <w:szCs w:val="24"/>
            </w:rPr>
            <w:fldChar w:fldCharType="end"/>
          </w:r>
        </w:sdtContent>
      </w:sdt>
    </w:p>
    <w:p w14:paraId="1D11048D" w14:textId="77777777" w:rsidR="00825027" w:rsidRDefault="007B1E41" w:rsidP="00834A23">
      <w:pPr>
        <w:pStyle w:val="Heading2"/>
        <w:spacing w:line="276" w:lineRule="auto"/>
        <w:jc w:val="both"/>
        <w:rPr>
          <w:rFonts w:ascii="Times New Roman" w:hAnsi="Times New Roman" w:cs="Times New Roman"/>
          <w:b/>
          <w:color w:val="auto"/>
          <w:sz w:val="28"/>
          <w:szCs w:val="28"/>
        </w:rPr>
      </w:pPr>
      <w:bookmarkStart w:id="13" w:name="_Toc202479969"/>
      <w:r>
        <w:rPr>
          <w:rFonts w:ascii="Times New Roman" w:hAnsi="Times New Roman" w:cs="Times New Roman"/>
          <w:b/>
          <w:color w:val="auto"/>
          <w:sz w:val="28"/>
          <w:szCs w:val="28"/>
        </w:rPr>
        <w:lastRenderedPageBreak/>
        <w:t>1.2 Problem Statement</w:t>
      </w:r>
      <w:bookmarkEnd w:id="13"/>
    </w:p>
    <w:p w14:paraId="30E856A3"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14:paraId="5C5074A5"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14:paraId="1597B815" w14:textId="77777777" w:rsidR="00825027" w:rsidRDefault="007B1E41" w:rsidP="00834A23">
      <w:pPr>
        <w:pStyle w:val="Heading2"/>
        <w:spacing w:line="276" w:lineRule="auto"/>
        <w:jc w:val="both"/>
        <w:rPr>
          <w:rFonts w:ascii="Times New Roman" w:eastAsia="Times New Roman" w:hAnsi="Times New Roman" w:cs="Times New Roman"/>
          <w:b/>
          <w:color w:val="auto"/>
        </w:rPr>
      </w:pPr>
      <w:bookmarkStart w:id="14" w:name="_Toc202479970"/>
      <w:r>
        <w:rPr>
          <w:rFonts w:ascii="Times New Roman" w:eastAsia="Times New Roman" w:hAnsi="Times New Roman" w:cs="Times New Roman"/>
          <w:b/>
          <w:color w:val="auto"/>
          <w:sz w:val="28"/>
          <w:szCs w:val="28"/>
        </w:rPr>
        <w:t>1.3 Objectives</w:t>
      </w:r>
      <w:bookmarkEnd w:id="14"/>
    </w:p>
    <w:p w14:paraId="787DC4CF" w14:textId="77777777" w:rsidR="00825027" w:rsidRDefault="007B1E41">
      <w:pPr>
        <w:pStyle w:val="NormalWeb"/>
        <w:spacing w:line="360" w:lineRule="auto"/>
        <w:jc w:val="both"/>
      </w:pPr>
      <w:r>
        <w:rPr>
          <w:b/>
          <w:sz w:val="28"/>
        </w:rPr>
        <w:t xml:space="preserve">    </w:t>
      </w:r>
      <w:r>
        <w:t>The objectives of this project are as follows:</w:t>
      </w:r>
    </w:p>
    <w:p w14:paraId="0BF42879" w14:textId="77777777"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14:paraId="03A90E54" w14:textId="77777777"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14:paraId="07976EAE" w14:textId="77777777"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14:paraId="577DCB99" w14:textId="77777777" w:rsidR="00825027" w:rsidRDefault="007B1E41" w:rsidP="00834A23">
      <w:pPr>
        <w:pStyle w:val="Heading2"/>
        <w:jc w:val="both"/>
        <w:rPr>
          <w:rFonts w:ascii="Times New Roman" w:eastAsia="Times New Roman" w:hAnsi="Times New Roman" w:cs="Times New Roman"/>
          <w:b/>
          <w:color w:val="auto"/>
          <w:sz w:val="28"/>
          <w:szCs w:val="28"/>
        </w:rPr>
      </w:pPr>
      <w:bookmarkStart w:id="15" w:name="_Toc202479971"/>
      <w:r>
        <w:rPr>
          <w:rFonts w:ascii="Times New Roman" w:eastAsia="Times New Roman" w:hAnsi="Times New Roman" w:cs="Times New Roman"/>
          <w:b/>
          <w:color w:val="auto"/>
          <w:sz w:val="28"/>
          <w:szCs w:val="28"/>
        </w:rPr>
        <w:t>1.4 Motivation and Significance</w:t>
      </w:r>
      <w:bookmarkEnd w:id="15"/>
    </w:p>
    <w:p w14:paraId="0FF883E0"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w:t>
      </w:r>
      <w:r>
        <w:rPr>
          <w:rFonts w:ascii="Times New Roman" w:eastAsia="Times New Roman" w:hAnsi="Times New Roman" w:cs="Times New Roman"/>
          <w:sz w:val="24"/>
          <w:szCs w:val="24"/>
        </w:rPr>
        <w:lastRenderedPageBreak/>
        <w:t>timely blood supply. Despite advancements in technology, existing systems often fail to effectively connect donors and recipients, especially in emergencies. Challenges such as fragmented platforms, the absence of real-time updates, low donor engagement, and inadequate data security underscore the need for a more innovative solution. This project was selected as it combines technological advancements with a critical social need, providing an opportunity to address these issues and significantly improve healthcare outcomes.</w:t>
      </w:r>
    </w:p>
    <w:p w14:paraId="4BE7F34E"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are designed to boost donor engagement and raise awareness, encouraging consistent participation. The platform places a strong emphasis on data privacy and security, ensuring users' sensitive information is protected—an issue that is often overlooked in other systems.</w:t>
      </w:r>
    </w:p>
    <w:p w14:paraId="1C6DC364"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this project seeks to revolutionize the blood donation process, making it more efficient, accessible, and impactful.</w:t>
      </w:r>
    </w:p>
    <w:p w14:paraId="39ED94D1" w14:textId="77777777" w:rsidR="00825027" w:rsidRDefault="007B1E41" w:rsidP="00834A23">
      <w:pPr>
        <w:pStyle w:val="Heading2"/>
        <w:numPr>
          <w:ilvl w:val="1"/>
          <w:numId w:val="2"/>
        </w:numPr>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lastRenderedPageBreak/>
        <w:t xml:space="preserve"> </w:t>
      </w:r>
      <w:bookmarkStart w:id="16" w:name="_Toc202479972"/>
      <w:r>
        <w:rPr>
          <w:rFonts w:ascii="Times New Roman" w:eastAsia="Times New Roman" w:hAnsi="Times New Roman" w:cs="Times New Roman"/>
          <w:b/>
          <w:color w:val="auto"/>
          <w:sz w:val="28"/>
          <w:szCs w:val="28"/>
        </w:rPr>
        <w:t>Scope of the Work</w:t>
      </w:r>
      <w:bookmarkEnd w:id="16"/>
    </w:p>
    <w:p w14:paraId="6A72E652" w14:textId="77777777" w:rsidR="00825027" w:rsidRDefault="007B1E41">
      <w:pPr>
        <w:pStyle w:val="NormalWeb"/>
        <w:spacing w:line="360" w:lineRule="auto"/>
        <w:jc w:val="both"/>
      </w:pPr>
      <w:r>
        <w:t>This project is designed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14:paraId="54FAD42B" w14:textId="77777777" w:rsidR="00825027" w:rsidRDefault="007B1E41" w:rsidP="00834A23">
      <w:pPr>
        <w:pStyle w:val="Heading2"/>
        <w:numPr>
          <w:ilvl w:val="1"/>
          <w:numId w:val="2"/>
        </w:numPr>
        <w:spacing w:line="480" w:lineRule="auto"/>
        <w:jc w:val="both"/>
        <w:rPr>
          <w:rFonts w:ascii="Times New Roman" w:eastAsia="Calibri" w:hAnsi="Times New Roman" w:cs="Times New Roman"/>
          <w:b/>
          <w:color w:val="auto"/>
          <w:sz w:val="28"/>
          <w:szCs w:val="28"/>
        </w:rPr>
      </w:pPr>
      <w:bookmarkStart w:id="17" w:name="_Toc188856029"/>
      <w:r>
        <w:rPr>
          <w:rStyle w:val="Strong"/>
          <w:rFonts w:ascii="Times New Roman" w:eastAsia="Calibri" w:hAnsi="Times New Roman" w:cs="Times New Roman"/>
          <w:bCs w:val="0"/>
          <w:color w:val="auto"/>
          <w:sz w:val="28"/>
          <w:szCs w:val="28"/>
        </w:rPr>
        <w:t xml:space="preserve"> </w:t>
      </w:r>
      <w:bookmarkStart w:id="18" w:name="_Toc202479973"/>
      <w:r>
        <w:rPr>
          <w:rStyle w:val="Strong"/>
          <w:rFonts w:ascii="Times New Roman" w:eastAsia="Calibri" w:hAnsi="Times New Roman" w:cs="Times New Roman"/>
          <w:bCs w:val="0"/>
          <w:color w:val="auto"/>
          <w:sz w:val="28"/>
          <w:szCs w:val="28"/>
        </w:rPr>
        <w:t>Feasibility Study</w:t>
      </w:r>
      <w:bookmarkEnd w:id="17"/>
      <w:bookmarkEnd w:id="18"/>
    </w:p>
    <w:p w14:paraId="35AA638B" w14:textId="77777777"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Feasibility analysis is a process of evaluating the practicality and likelihood of success of a proposed project or venture. It involves assessing the economic, technical, and operational feasibility of the project.</w:t>
      </w:r>
    </w:p>
    <w:p w14:paraId="64B990E1" w14:textId="77777777" w:rsidR="00825027" w:rsidRDefault="007B1E41">
      <w:pPr>
        <w:pStyle w:val="NormalWeb"/>
        <w:numPr>
          <w:ilvl w:val="2"/>
          <w:numId w:val="3"/>
        </w:numPr>
        <w:spacing w:line="360" w:lineRule="auto"/>
        <w:jc w:val="both"/>
      </w:pPr>
      <w:r>
        <w:rPr>
          <w:rStyle w:val="Strong"/>
          <w:rFonts w:eastAsia="Calibri"/>
        </w:rPr>
        <w:t>Technical Feasibility:</w:t>
      </w:r>
      <w:r>
        <w:t xml:space="preserve"> The blood donation project used a robust and scalable technology stack including Django, HTML, CSS, Firebase, and MySQL. Django provided a secure and efficient backend, while Firebase enabled real-time data syncing and notifications. Integration of Google Maps API allowed users to easily locate nearby donation centers or hospitals. These tools were selected for their reliability, scalability, and strong community support, making the system both future-proof and easy to maintain. Overall, the chosen technologies effectively supported the system’s core functionality.</w:t>
      </w:r>
    </w:p>
    <w:p w14:paraId="3DF7E938" w14:textId="77777777" w:rsidR="00825027" w:rsidRDefault="007B1E41">
      <w:pPr>
        <w:pStyle w:val="NormalWeb"/>
        <w:numPr>
          <w:ilvl w:val="2"/>
          <w:numId w:val="3"/>
        </w:numPr>
        <w:spacing w:line="360" w:lineRule="auto"/>
        <w:jc w:val="both"/>
      </w:pPr>
      <w:r>
        <w:rPr>
          <w:rStyle w:val="Strong"/>
          <w:rFonts w:eastAsia="Calibri"/>
        </w:rPr>
        <w:t>Economic Feasibility:</w:t>
      </w:r>
      <w:r>
        <w:t xml:space="preserve"> The project was designed with cost-effectiveness in mind by utilizing free-tier services available for Django and Firebase during the development phase. Hosting on AWS provided an affordable yet scalable solution that could grow with increased user demand. Open-source technologies like HTML, CSS, and Django minimized licensing costs. These choices ensured that the platform could be developed and operated within a limited budget. As a result, the project is economically viable for non-profit or government health initiatives.</w:t>
      </w:r>
    </w:p>
    <w:p w14:paraId="6ABAEF3E" w14:textId="77777777" w:rsidR="00825027" w:rsidRDefault="007B1E41">
      <w:pPr>
        <w:pStyle w:val="NormalWeb"/>
        <w:numPr>
          <w:ilvl w:val="2"/>
          <w:numId w:val="3"/>
        </w:numPr>
        <w:spacing w:line="360" w:lineRule="auto"/>
        <w:jc w:val="both"/>
      </w:pPr>
      <w:r>
        <w:rPr>
          <w:rStyle w:val="Strong"/>
          <w:rFonts w:eastAsia="Calibri"/>
        </w:rPr>
        <w:lastRenderedPageBreak/>
        <w:t>Operational Feasibility:</w:t>
      </w:r>
      <w:r>
        <w:t xml:space="preserve"> Operationally, the system was built to be intuitive, secure, and responsive for all user types—donors, recipients, and hospital staff. Features such as real-time donor availability, notifications, and an easy registration process helped streamline the blood donation workflow. Its mobile-friendly design ensured accessibility across devices, encouraging wider community participation. Security measures were implemented to protect user data and maintain trust. This makes the system practical and reliable for real-world use</w:t>
      </w:r>
    </w:p>
    <w:p w14:paraId="2923C4E4" w14:textId="77777777" w:rsidR="00834A23" w:rsidRDefault="007B1E41" w:rsidP="00834A23">
      <w:pPr>
        <w:pStyle w:val="NormalWeb"/>
        <w:numPr>
          <w:ilvl w:val="2"/>
          <w:numId w:val="3"/>
        </w:numPr>
        <w:spacing w:line="360" w:lineRule="auto"/>
        <w:jc w:val="both"/>
      </w:pPr>
      <w:r>
        <w:rPr>
          <w:rStyle w:val="Strong"/>
          <w:rFonts w:eastAsia="Calibri"/>
        </w:rPr>
        <w:t xml:space="preserve">Schedule Feasibility: </w:t>
      </w:r>
      <w:r>
        <w:t>The project followed a well-defined timeline structured around Agile development principles. Tasks were divided into sprints, each focusing on a core component such as user management, donation tracking, or map integration. Regular reviews and iterative updates ensured that the team could address any challenges without major delays. This flexible approach kept the project on track while allowing room for adjustments based on feedback. Ultimately, the schedule was realistic and supported timely completion of the system.</w:t>
      </w:r>
    </w:p>
    <w:p w14:paraId="740BD429" w14:textId="08C92F2F" w:rsidR="00825027" w:rsidRDefault="007B1E41" w:rsidP="00834A23">
      <w:pPr>
        <w:pStyle w:val="NormalWeb"/>
        <w:spacing w:line="360" w:lineRule="auto"/>
        <w:ind w:left="720"/>
        <w:jc w:val="both"/>
      </w:pPr>
      <w:r>
        <w:t>To sum up, the feasibility analysis shows that the blood donation system is both achievable and sustainable for real-world use. The chosen technology stack ensures secure, scalable, and efficient performance, supporting key features like real-time updates and user interaction. Cost-efficient resources help keep the project within budget, while the user-friendly and responsive design makes it accessible to a broad audience. A well-structured timeline, guided by Agile practices, allowed the team to stay organized and flexible throughout development. Overall, the project proves to be feasible in terms of technology, cost, operations, and scheduling.</w:t>
      </w:r>
    </w:p>
    <w:p w14:paraId="04D7237B" w14:textId="77777777" w:rsidR="00825027" w:rsidRDefault="00825027">
      <w:pPr>
        <w:pStyle w:val="NormalWeb"/>
        <w:spacing w:line="360" w:lineRule="auto"/>
        <w:ind w:left="720"/>
        <w:jc w:val="both"/>
      </w:pPr>
    </w:p>
    <w:p w14:paraId="0DAD536B" w14:textId="77777777" w:rsidR="00825027" w:rsidRDefault="00825027" w:rsidP="00834A23">
      <w:pPr>
        <w:pStyle w:val="NormalWeb"/>
        <w:spacing w:line="360" w:lineRule="auto"/>
        <w:jc w:val="both"/>
      </w:pPr>
    </w:p>
    <w:p w14:paraId="4D65D9AF" w14:textId="77777777" w:rsidR="00825027" w:rsidRDefault="007B1E41">
      <w:pPr>
        <w:pStyle w:val="Heading1"/>
        <w:spacing w:line="360" w:lineRule="auto"/>
        <w:jc w:val="center"/>
        <w:rPr>
          <w:rFonts w:ascii="Times New Roman" w:eastAsia="Times New Roman" w:hAnsi="Times New Roman" w:cs="Times New Roman"/>
          <w:b/>
          <w:color w:val="auto"/>
        </w:rPr>
      </w:pPr>
      <w:bookmarkStart w:id="19" w:name="_Toc202479974"/>
      <w:r>
        <w:rPr>
          <w:rFonts w:ascii="Times New Roman" w:eastAsia="Times New Roman" w:hAnsi="Times New Roman" w:cs="Times New Roman"/>
          <w:b/>
          <w:color w:val="auto"/>
        </w:rPr>
        <w:lastRenderedPageBreak/>
        <w:t>CHAPTER 2: LITERATURE REVIEW</w:t>
      </w:r>
      <w:bookmarkEnd w:id="19"/>
    </w:p>
    <w:p w14:paraId="575CDB30" w14:textId="77777777"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20" w:name="_Toc202479975"/>
      <w:r>
        <w:rPr>
          <w:rFonts w:ascii="Times New Roman" w:hAnsi="Times New Roman" w:cs="Times New Roman"/>
          <w:b/>
          <w:color w:val="auto"/>
          <w:sz w:val="28"/>
          <w:szCs w:val="28"/>
        </w:rPr>
        <w:t>2.1 Overview of Existing Systems</w:t>
      </w:r>
      <w:bookmarkEnd w:id="20"/>
    </w:p>
    <w:p w14:paraId="2051A30C" w14:textId="77777777" w:rsidR="00825027" w:rsidRDefault="007B1E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Numerous blood donation websites and platforms have been developed to facilitate connections between donors and recipients. These systems aim to provide easy access to information, improve donor-recipient matching, and promote awareness about blood donation.</w:t>
      </w:r>
    </w:p>
    <w:p w14:paraId="76E8B855" w14:textId="77777777" w:rsidR="00825027" w:rsidRDefault="007B1E4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Blood Donor Connect: </w:t>
      </w:r>
      <w:r>
        <w:rPr>
          <w:rFonts w:ascii="Times New Roman" w:hAnsi="Times New Roman" w:cs="Times New Roman"/>
          <w:sz w:val="24"/>
          <w:szCs w:val="24"/>
        </w:rPr>
        <w:t xml:space="preserve">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 </w:t>
      </w:r>
      <w:sdt>
        <w:sdtPr>
          <w:rPr>
            <w:rFonts w:ascii="Times New Roman" w:hAnsi="Times New Roman" w:cs="Times New Roman"/>
            <w:sz w:val="24"/>
            <w:szCs w:val="24"/>
          </w:rPr>
          <w:id w:val="-1050911741"/>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58F47ED4" w14:textId="77777777"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 Cross Blood Donation App: </w:t>
      </w:r>
      <w:r>
        <w:rPr>
          <w:rFonts w:ascii="Times New Roman" w:hAnsi="Times New Roman" w:cs="Times New Roman"/>
          <w:sz w:val="24"/>
          <w:szCs w:val="24"/>
        </w:rPr>
        <w:t>This app, 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(American Red Cross, 2017)</w:t>
          </w:r>
          <w:r>
            <w:rPr>
              <w:rFonts w:ascii="Times New Roman" w:hAnsi="Times New Roman" w:cs="Times New Roman"/>
              <w:sz w:val="24"/>
              <w:szCs w:val="24"/>
            </w:rPr>
            <w:fldChar w:fldCharType="end"/>
          </w:r>
        </w:sdtContent>
      </w:sdt>
    </w:p>
    <w:p w14:paraId="36B25EDC" w14:textId="77777777"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BloodBanker: </w:t>
      </w:r>
      <w:r>
        <w:rPr>
          <w:rFonts w:ascii="Times New Roman" w:hAnsi="Times New Roman" w:cs="Times New Roman"/>
          <w:sz w:val="24"/>
          <w:szCs w:val="24"/>
        </w:rPr>
        <w:t>BloodBanker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(Jones, 2018)</w:t>
          </w:r>
          <w:r>
            <w:rPr>
              <w:rFonts w:ascii="Times New Roman" w:hAnsi="Times New Roman" w:cs="Times New Roman"/>
              <w:sz w:val="24"/>
              <w:szCs w:val="24"/>
            </w:rPr>
            <w:fldChar w:fldCharType="end"/>
          </w:r>
        </w:sdtContent>
      </w:sdt>
    </w:p>
    <w:p w14:paraId="73EE0193" w14:textId="77777777"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BloodLink Mobile App: </w:t>
      </w:r>
      <w:r>
        <w:rPr>
          <w:rFonts w:ascii="Times New Roman" w:hAnsi="Times New Roman" w:cs="Times New Roman"/>
          <w:sz w:val="24"/>
          <w:szCs w:val="24"/>
        </w:rPr>
        <w:t>BloodLink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(Chen &amp; Wang, 2019)</w:t>
          </w:r>
          <w:r>
            <w:rPr>
              <w:rFonts w:ascii="Times New Roman" w:hAnsi="Times New Roman" w:cs="Times New Roman"/>
              <w:sz w:val="24"/>
              <w:szCs w:val="24"/>
            </w:rPr>
            <w:fldChar w:fldCharType="end"/>
          </w:r>
        </w:sdtContent>
      </w:sdt>
    </w:p>
    <w:p w14:paraId="0CBF5493" w14:textId="77777777" w:rsidR="00825027" w:rsidRDefault="007B1E41">
      <w:pPr>
        <w:pStyle w:val="NoSpacing"/>
        <w:numPr>
          <w:ilvl w:val="2"/>
          <w:numId w:val="4"/>
        </w:numPr>
        <w:spacing w:line="360" w:lineRule="auto"/>
        <w:jc w:val="both"/>
        <w:rPr>
          <w:rFonts w:ascii="Times New Roman" w:hAnsi="Times New Roman" w:cs="Times New Roman"/>
          <w:b/>
          <w:bCs/>
          <w:sz w:val="24"/>
          <w:szCs w:val="24"/>
        </w:rPr>
      </w:pPr>
      <w:r>
        <w:rPr>
          <w:rStyle w:val="Strong"/>
          <w:rFonts w:ascii="Times New Roman" w:hAnsi="Times New Roman" w:cs="Times New Roman"/>
          <w:sz w:val="24"/>
          <w:szCs w:val="24"/>
        </w:rPr>
        <w:t xml:space="preserve">SMS-Based Blood Donation System: </w:t>
      </w:r>
      <w:r>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(Thapa &amp; Shrestha, 2010)</w:t>
          </w:r>
          <w:r>
            <w:rPr>
              <w:rFonts w:ascii="Times New Roman" w:hAnsi="Times New Roman" w:cs="Times New Roman"/>
              <w:sz w:val="24"/>
              <w:szCs w:val="24"/>
            </w:rPr>
            <w:fldChar w:fldCharType="end"/>
          </w:r>
        </w:sdtContent>
      </w:sdt>
      <w:r>
        <w:rPr>
          <w:rStyle w:val="Strong"/>
          <w:rFonts w:ascii="Times New Roman" w:hAnsi="Times New Roman" w:cs="Times New Roman"/>
          <w:sz w:val="24"/>
          <w:szCs w:val="24"/>
        </w:rPr>
        <w:t xml:space="preserve"> </w:t>
      </w:r>
    </w:p>
    <w:p w14:paraId="231C3BBC" w14:textId="77777777" w:rsidR="00825027" w:rsidRDefault="007B1E41">
      <w:pPr>
        <w:pStyle w:val="Heading2"/>
        <w:numPr>
          <w:ilvl w:val="1"/>
          <w:numId w:val="4"/>
        </w:numPr>
        <w:spacing w:line="360" w:lineRule="auto"/>
        <w:jc w:val="both"/>
        <w:rPr>
          <w:rFonts w:ascii="Times New Roman" w:hAnsi="Times New Roman" w:cs="Times New Roman"/>
          <w:b/>
          <w:color w:val="auto"/>
          <w:sz w:val="28"/>
          <w:szCs w:val="28"/>
        </w:rPr>
      </w:pPr>
      <w:bookmarkStart w:id="21" w:name="_Toc202479976"/>
      <w:r>
        <w:rPr>
          <w:rFonts w:ascii="Times New Roman" w:hAnsi="Times New Roman" w:cs="Times New Roman"/>
          <w:b/>
          <w:color w:val="auto"/>
          <w:sz w:val="28"/>
          <w:szCs w:val="28"/>
        </w:rPr>
        <w:lastRenderedPageBreak/>
        <w:t>Comparison of Features</w:t>
      </w:r>
      <w:bookmarkEnd w:id="21"/>
    </w:p>
    <w:p w14:paraId="0D2C54D8" w14:textId="77777777" w:rsidR="00825027" w:rsidRDefault="007B1E41">
      <w:pPr>
        <w:pStyle w:val="Caption"/>
        <w:jc w:val="center"/>
        <w:rPr>
          <w:rFonts w:ascii="Times New Roman" w:hAnsi="Times New Roman" w:cs="Times New Roman"/>
          <w:i w:val="0"/>
          <w:iCs w:val="0"/>
          <w:color w:val="auto"/>
          <w:sz w:val="32"/>
          <w:szCs w:val="32"/>
        </w:rPr>
      </w:pPr>
      <w:bookmarkStart w:id="22" w:name="_Toc188830412"/>
      <w:r>
        <w:rPr>
          <w:rFonts w:ascii="Times New Roman" w:hAnsi="Times New Roman" w:cs="Times New Roman"/>
          <w:i w:val="0"/>
          <w:iCs w:val="0"/>
          <w:color w:val="auto"/>
          <w:sz w:val="22"/>
          <w:szCs w:val="22"/>
        </w:rPr>
        <w:t>Table 2. 2 Comparison of Features</w:t>
      </w:r>
      <w:bookmarkEnd w:id="22"/>
    </w:p>
    <w:tbl>
      <w:tblPr>
        <w:tblStyle w:val="TableGrid"/>
        <w:tblW w:w="0" w:type="auto"/>
        <w:tblLook w:val="04A0" w:firstRow="1" w:lastRow="0" w:firstColumn="1" w:lastColumn="0" w:noHBand="0" w:noVBand="1"/>
      </w:tblPr>
      <w:tblGrid>
        <w:gridCol w:w="2067"/>
        <w:gridCol w:w="2067"/>
        <w:gridCol w:w="2068"/>
        <w:gridCol w:w="2068"/>
      </w:tblGrid>
      <w:tr w:rsidR="00825027" w14:paraId="2EB92976" w14:textId="77777777">
        <w:tc>
          <w:tcPr>
            <w:tcW w:w="2067" w:type="dxa"/>
          </w:tcPr>
          <w:p w14:paraId="78BFA91F"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Authors</w:t>
            </w:r>
          </w:p>
        </w:tc>
        <w:tc>
          <w:tcPr>
            <w:tcW w:w="2067" w:type="dxa"/>
          </w:tcPr>
          <w:p w14:paraId="6BC8157A"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Description</w:t>
            </w:r>
          </w:p>
        </w:tc>
        <w:tc>
          <w:tcPr>
            <w:tcW w:w="2068" w:type="dxa"/>
          </w:tcPr>
          <w:p w14:paraId="75ECD60A"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Features</w:t>
            </w:r>
          </w:p>
        </w:tc>
        <w:tc>
          <w:tcPr>
            <w:tcW w:w="2068" w:type="dxa"/>
          </w:tcPr>
          <w:p w14:paraId="19DC2D0E"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Drawbacks</w:t>
            </w:r>
          </w:p>
        </w:tc>
      </w:tr>
      <w:tr w:rsidR="00825027" w14:paraId="62FF1273" w14:textId="77777777">
        <w:trPr>
          <w:trHeight w:val="1650"/>
        </w:trPr>
        <w:tc>
          <w:tcPr>
            <w:tcW w:w="2067" w:type="dxa"/>
          </w:tcPr>
          <w:p w14:paraId="10785043" w14:textId="77777777" w:rsidR="00825027" w:rsidRDefault="003A3910">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48034191"/>
              </w:sdt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Smi15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(Smith, 2015)</w:t>
                </w:r>
                <w:r w:rsidR="007B1E41">
                  <w:rPr>
                    <w:rFonts w:ascii="Times New Roman" w:hAnsi="Times New Roman" w:cs="Times New Roman"/>
                    <w:b/>
                    <w:sz w:val="22"/>
                    <w:szCs w:val="22"/>
                  </w:rPr>
                  <w:fldChar w:fldCharType="end"/>
                </w:r>
              </w:sdtContent>
            </w:sdt>
          </w:p>
        </w:tc>
        <w:tc>
          <w:tcPr>
            <w:tcW w:w="2067" w:type="dxa"/>
          </w:tcPr>
          <w:p w14:paraId="72ABDD3F"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platform for locating blood donors based on location and blood type.</w:t>
            </w:r>
          </w:p>
        </w:tc>
        <w:tc>
          <w:tcPr>
            <w:tcW w:w="2068" w:type="dxa"/>
          </w:tcPr>
          <w:p w14:paraId="4653C1F5"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interface, basic search functionality</w:t>
            </w:r>
            <w:r>
              <w:rPr>
                <w:sz w:val="22"/>
                <w:szCs w:val="22"/>
              </w:rPr>
              <w:t>.</w:t>
            </w:r>
          </w:p>
        </w:tc>
        <w:tc>
          <w:tcPr>
            <w:tcW w:w="2068" w:type="dxa"/>
          </w:tcPr>
          <w:p w14:paraId="1644A873"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real-time communication or emergency handling capabilities.</w:t>
            </w:r>
          </w:p>
        </w:tc>
      </w:tr>
      <w:tr w:rsidR="00825027" w14:paraId="7929775D" w14:textId="77777777">
        <w:tc>
          <w:tcPr>
            <w:tcW w:w="2067" w:type="dxa"/>
          </w:tcPr>
          <w:p w14:paraId="6E73BB56" w14:textId="77777777" w:rsidR="00825027" w:rsidRDefault="003A3910">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139990124"/>
              </w:sdt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Ame17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(American Red Cross, 2017)</w:t>
                </w:r>
                <w:r w:rsidR="007B1E41">
                  <w:rPr>
                    <w:rFonts w:ascii="Times New Roman" w:hAnsi="Times New Roman" w:cs="Times New Roman"/>
                    <w:b/>
                    <w:sz w:val="22"/>
                    <w:szCs w:val="22"/>
                  </w:rPr>
                  <w:fldChar w:fldCharType="end"/>
                </w:r>
              </w:sdtContent>
            </w:sdt>
          </w:p>
        </w:tc>
        <w:tc>
          <w:tcPr>
            <w:tcW w:w="2067" w:type="dxa"/>
          </w:tcPr>
          <w:p w14:paraId="68E6D238"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U.S.-based app for managing blood donation schedules and tracking donation history.</w:t>
            </w:r>
          </w:p>
        </w:tc>
        <w:tc>
          <w:tcPr>
            <w:tcW w:w="2068" w:type="dxa"/>
          </w:tcPr>
          <w:p w14:paraId="7A1B9178"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Appointment scheduling, reminders, donation history tracking.</w:t>
            </w:r>
          </w:p>
        </w:tc>
        <w:tc>
          <w:tcPr>
            <w:tcW w:w="2068" w:type="dxa"/>
          </w:tcPr>
          <w:p w14:paraId="0EA8B4B7"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Restricted geographic coverage; lacks real-time donor-recipient matching.</w:t>
            </w:r>
          </w:p>
        </w:tc>
      </w:tr>
      <w:tr w:rsidR="00825027" w14:paraId="6EBB82AF" w14:textId="77777777">
        <w:tc>
          <w:tcPr>
            <w:tcW w:w="2067" w:type="dxa"/>
          </w:tcPr>
          <w:p w14:paraId="46D53567" w14:textId="77777777" w:rsidR="00825027" w:rsidRDefault="003A3910">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04595739"/>
              </w:sdt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Jon18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(Jones, 2018)</w:t>
                </w:r>
                <w:r w:rsidR="007B1E41">
                  <w:rPr>
                    <w:rFonts w:ascii="Times New Roman" w:hAnsi="Times New Roman" w:cs="Times New Roman"/>
                    <w:b/>
                    <w:sz w:val="22"/>
                    <w:szCs w:val="22"/>
                  </w:rPr>
                  <w:fldChar w:fldCharType="end"/>
                </w:r>
              </w:sdtContent>
            </w:sdt>
          </w:p>
        </w:tc>
        <w:tc>
          <w:tcPr>
            <w:tcW w:w="2067" w:type="dxa"/>
          </w:tcPr>
          <w:p w14:paraId="7C6E8BC1"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web-based directory for blood donors with search capabilities by location and blood type.</w:t>
            </w:r>
          </w:p>
        </w:tc>
        <w:tc>
          <w:tcPr>
            <w:tcW w:w="2068" w:type="dxa"/>
          </w:tcPr>
          <w:p w14:paraId="37F45510"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Directory-based search, basic functionality.</w:t>
            </w:r>
          </w:p>
        </w:tc>
        <w:tc>
          <w:tcPr>
            <w:tcW w:w="2068" w:type="dxa"/>
          </w:tcPr>
          <w:p w14:paraId="33701AA9"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Outdated interface; not mobile-responsive; lacks real-time notifications for emergencies.</w:t>
            </w:r>
          </w:p>
        </w:tc>
      </w:tr>
      <w:tr w:rsidR="00825027" w14:paraId="63E12C66" w14:textId="77777777">
        <w:tc>
          <w:tcPr>
            <w:tcW w:w="2067" w:type="dxa"/>
          </w:tcPr>
          <w:p w14:paraId="2A9163BE" w14:textId="77777777" w:rsidR="00825027" w:rsidRDefault="003A3910">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607235272"/>
              </w:sdt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Che19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(Chen &amp; Wang, 2019)</w:t>
                </w:r>
                <w:r w:rsidR="007B1E41">
                  <w:rPr>
                    <w:rFonts w:ascii="Times New Roman" w:hAnsi="Times New Roman" w:cs="Times New Roman"/>
                    <w:b/>
                    <w:sz w:val="22"/>
                    <w:szCs w:val="22"/>
                  </w:rPr>
                  <w:fldChar w:fldCharType="end"/>
                </w:r>
              </w:sdtContent>
            </w:sdt>
          </w:p>
        </w:tc>
        <w:tc>
          <w:tcPr>
            <w:tcW w:w="2067" w:type="dxa"/>
          </w:tcPr>
          <w:p w14:paraId="26AC46B8"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mobile app designed for emergency blood donation requests using geolocation technology.</w:t>
            </w:r>
          </w:p>
        </w:tc>
        <w:tc>
          <w:tcPr>
            <w:tcW w:w="2068" w:type="dxa"/>
          </w:tcPr>
          <w:p w14:paraId="3A21BA64"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Geolocation-based matching, emergency handling capabilities.</w:t>
            </w:r>
          </w:p>
        </w:tc>
        <w:tc>
          <w:tcPr>
            <w:tcW w:w="2068" w:type="dxa"/>
          </w:tcPr>
          <w:p w14:paraId="3AF854FC"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Limited scalability; no support for large databases or advanced analytics.</w:t>
            </w:r>
          </w:p>
        </w:tc>
      </w:tr>
      <w:tr w:rsidR="00825027" w14:paraId="104EFCE8" w14:textId="77777777">
        <w:tc>
          <w:tcPr>
            <w:tcW w:w="2067" w:type="dxa"/>
          </w:tcPr>
          <w:p w14:paraId="507131A0" w14:textId="77777777" w:rsidR="00825027" w:rsidRDefault="003A3910">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693108120"/>
              </w:sdt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Tha10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(Thapa &amp; Shrestha, 2010)</w:t>
                </w:r>
                <w:r w:rsidR="007B1E41">
                  <w:rPr>
                    <w:rFonts w:ascii="Times New Roman" w:hAnsi="Times New Roman" w:cs="Times New Roman"/>
                    <w:b/>
                    <w:sz w:val="22"/>
                    <w:szCs w:val="22"/>
                  </w:rPr>
                  <w:fldChar w:fldCharType="end"/>
                </w:r>
              </w:sdtContent>
            </w:sdt>
          </w:p>
        </w:tc>
        <w:tc>
          <w:tcPr>
            <w:tcW w:w="2067" w:type="dxa"/>
          </w:tcPr>
          <w:p w14:paraId="2189A889"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basic SMS-based system for connecting donors and recipients through alerts.</w:t>
            </w:r>
          </w:p>
        </w:tc>
        <w:tc>
          <w:tcPr>
            <w:tcW w:w="2068" w:type="dxa"/>
          </w:tcPr>
          <w:p w14:paraId="39134857"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SMS alerts; accessible for non-smartphone users.</w:t>
            </w:r>
          </w:p>
        </w:tc>
        <w:tc>
          <w:tcPr>
            <w:tcW w:w="2068" w:type="dxa"/>
          </w:tcPr>
          <w:p w14:paraId="33CB10C4" w14:textId="77777777"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mobile app; lacks real-time updates, secure database integration, and modern features.</w:t>
            </w:r>
          </w:p>
        </w:tc>
      </w:tr>
    </w:tbl>
    <w:p w14:paraId="4149119E" w14:textId="77777777" w:rsidR="00825027" w:rsidRDefault="00825027">
      <w:pPr>
        <w:pStyle w:val="NoSpacing"/>
        <w:spacing w:line="360" w:lineRule="auto"/>
        <w:jc w:val="both"/>
        <w:rPr>
          <w:rFonts w:ascii="Times New Roman" w:eastAsia="Times New Roman" w:hAnsi="Times New Roman" w:cs="Times New Roman"/>
          <w:sz w:val="24"/>
          <w:szCs w:val="24"/>
          <w:lang w:val="en-US"/>
        </w:rPr>
      </w:pPr>
    </w:p>
    <w:p w14:paraId="2B35C33A" w14:textId="77777777" w:rsidR="00825027" w:rsidRDefault="007B1E41" w:rsidP="00834A23">
      <w:pPr>
        <w:pStyle w:val="Heading2"/>
        <w:spacing w:line="480" w:lineRule="auto"/>
        <w:jc w:val="both"/>
        <w:rPr>
          <w:rFonts w:ascii="Times New Roman" w:hAnsi="Times New Roman" w:cs="Times New Roman"/>
          <w:b/>
          <w:color w:val="auto"/>
          <w:sz w:val="28"/>
          <w:szCs w:val="28"/>
        </w:rPr>
      </w:pPr>
      <w:bookmarkStart w:id="23" w:name="_Toc202479977"/>
      <w:r>
        <w:rPr>
          <w:rFonts w:ascii="Times New Roman" w:hAnsi="Times New Roman" w:cs="Times New Roman"/>
          <w:b/>
          <w:color w:val="auto"/>
          <w:sz w:val="28"/>
          <w:szCs w:val="28"/>
        </w:rPr>
        <w:lastRenderedPageBreak/>
        <w:t>2.3 Gaps in Existing Systems</w:t>
      </w:r>
      <w:bookmarkEnd w:id="23"/>
    </w:p>
    <w:p w14:paraId="488F3FF7" w14:textId="77777777" w:rsidR="00825027" w:rsidRDefault="007B1E41">
      <w:pPr>
        <w:tabs>
          <w:tab w:val="left" w:pos="6135"/>
        </w:tabs>
        <w:spacing w:line="360" w:lineRule="auto"/>
        <w:jc w:val="both"/>
        <w:rPr>
          <w:rFonts w:ascii="Times New Roman" w:hAnsi="Times New Roman" w:cs="Times New Roman"/>
          <w:sz w:val="24"/>
          <w:szCs w:val="24"/>
        </w:rPr>
      </w:pPr>
      <w:r>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14:paraId="3A95D3E7" w14:textId="77777777" w:rsidR="00825027" w:rsidRDefault="007B1E41">
      <w:pPr>
        <w:pStyle w:val="ListParagraph"/>
        <w:numPr>
          <w:ilvl w:val="2"/>
          <w:numId w:val="5"/>
        </w:numPr>
        <w:spacing w:line="360" w:lineRule="auto"/>
        <w:jc w:val="both"/>
        <w:rPr>
          <w:rFonts w:eastAsia="Times New Roman"/>
        </w:rPr>
      </w:pPr>
      <w:r>
        <w:rPr>
          <w:rStyle w:val="Strong"/>
          <w:rFonts w:ascii="Times New Roman" w:hAnsi="Times New Roman" w:cs="Times New Roman"/>
          <w:sz w:val="24"/>
          <w:szCs w:val="24"/>
        </w:rPr>
        <w:t>Lack of Real-Time Communication and Notifications:</w:t>
      </w:r>
    </w:p>
    <w:p w14:paraId="20EF1159" w14:textId="77777777"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Most platforms, (such as </w:t>
      </w:r>
      <w:sdt>
        <w:sdtPr>
          <w:rPr>
            <w:rFonts w:ascii="Times New Roman" w:hAnsi="Times New Roman" w:cs="Times New Roman"/>
            <w:sz w:val="24"/>
            <w:szCs w:val="24"/>
          </w:rPr>
          <w:id w:val="419527067"/>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and </w:t>
      </w:r>
      <w:sdt>
        <w:sdtPr>
          <w:rPr>
            <w:rFonts w:ascii="Times New Roman" w:hAnsi="Times New Roman" w:cs="Times New Roman"/>
            <w:sz w:val="24"/>
            <w:szCs w:val="24"/>
          </w:rPr>
          <w:id w:val="-335308097"/>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 do not offer real-time communication or notification features, which are essential for immediate coordination during emergencies.</w:t>
      </w:r>
    </w:p>
    <w:p w14:paraId="0E79414D" w14:textId="77777777"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SMS-Based Blood Donation System</w:t>
      </w:r>
      <w:r>
        <w:rPr>
          <w:rFonts w:ascii="Times New Roman" w:hAnsi="Times New Roman" w:cs="Times New Roman"/>
          <w:sz w:val="24"/>
          <w:szCs w:val="24"/>
        </w:rPr>
        <w:t xml:space="preserve"> relies solely on SMS alerts, which are not updated in real time and can cause delays in response.</w:t>
      </w:r>
    </w:p>
    <w:p w14:paraId="5CCAE2C4" w14:textId="77777777"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Limited Scalability</w:t>
      </w:r>
    </w:p>
    <w:p w14:paraId="6E6A5117" w14:textId="77777777"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face scalability challenges, limiting their ability to handle an increasing number of users or expand to a wider geographic area.</w:t>
      </w:r>
    </w:p>
    <w:p w14:paraId="4F188808" w14:textId="4CF957C5" w:rsidR="00825027" w:rsidRPr="00834A23" w:rsidRDefault="007B1E41" w:rsidP="00834A23">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lack of robust infrastructure in several systems restricts their capacity to support growing databases or advanced functionalities like analytics.</w:t>
      </w:r>
    </w:p>
    <w:p w14:paraId="7B276861" w14:textId="77777777" w:rsidR="00825027" w:rsidRDefault="007B1E41">
      <w:pPr>
        <w:pStyle w:val="ListParagraph"/>
        <w:numPr>
          <w:ilvl w:val="2"/>
          <w:numId w:val="5"/>
        </w:numPr>
        <w:spacing w:line="360" w:lineRule="auto"/>
        <w:jc w:val="both"/>
      </w:pPr>
      <w:r>
        <w:rPr>
          <w:rStyle w:val="Strong"/>
          <w:rFonts w:ascii="Times New Roman" w:hAnsi="Times New Roman" w:cs="Times New Roman"/>
          <w:sz w:val="24"/>
          <w:szCs w:val="24"/>
        </w:rPr>
        <w:t>Geographic Restrictions</w:t>
      </w:r>
    </w:p>
    <w:p w14:paraId="31DC4A66" w14:textId="77777777" w:rsidR="00825027" w:rsidRDefault="007B1E41">
      <w:pPr>
        <w:pStyle w:val="ListParagraph"/>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is restricted to the U.S., making it inaccessible to users in other countries, limiting its global utility.</w:t>
      </w:r>
    </w:p>
    <w:p w14:paraId="6B1EF9F4" w14:textId="77777777" w:rsidR="00825027" w:rsidRDefault="007B1E41">
      <w:pPr>
        <w:pStyle w:val="ListParagraph"/>
        <w:numPr>
          <w:ilvl w:val="0"/>
          <w:numId w:val="8"/>
        </w:numPr>
        <w:spacing w:line="360" w:lineRule="auto"/>
        <w:jc w:val="both"/>
      </w:pPr>
      <w:r>
        <w:rPr>
          <w:rFonts w:ascii="Times New Roman" w:eastAsia="Times New Roman" w:hAnsi="Times New Roman" w:cs="Times New Roman"/>
          <w:sz w:val="24"/>
          <w:szCs w:val="24"/>
        </w:rPr>
        <w:t>Other platforms lack global reach due to their focus on local or regional markets without provisions for broader geographic expansion.</w:t>
      </w:r>
    </w:p>
    <w:p w14:paraId="1E67E9BF" w14:textId="77777777" w:rsidR="00825027" w:rsidRDefault="007B1E41">
      <w:pPr>
        <w:pStyle w:val="NoSpacing"/>
        <w:numPr>
          <w:ilvl w:val="2"/>
          <w:numId w:val="5"/>
        </w:numPr>
        <w:spacing w:line="360" w:lineRule="auto"/>
        <w:jc w:val="both"/>
      </w:pPr>
      <w:r>
        <w:rPr>
          <w:rFonts w:ascii="Times New Roman" w:hAnsi="Times New Roman" w:cs="Times New Roman"/>
          <w:b/>
          <w:sz w:val="24"/>
        </w:rPr>
        <w:t>Outdated or Inadequate Interfaces</w:t>
      </w:r>
    </w:p>
    <w:p w14:paraId="137F11A4" w14:textId="77777777" w:rsidR="00825027" w:rsidRDefault="007B1E41">
      <w:pPr>
        <w:pStyle w:val="ListParagraph"/>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(Jones, 2018)</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14:paraId="0CD47E79" w14:textId="77777777" w:rsidR="00825027" w:rsidRDefault="007B1E41">
      <w:pPr>
        <w:pStyle w:val="ListParagraph"/>
        <w:numPr>
          <w:ilvl w:val="0"/>
          <w:numId w:val="9"/>
        </w:numPr>
        <w:spacing w:line="360" w:lineRule="auto"/>
        <w:jc w:val="both"/>
        <w:rPr>
          <w:rFonts w:ascii="Times New Roman" w:hAnsi="Times New Roman" w:cs="Times New Roman"/>
        </w:rPr>
      </w:pPr>
      <w:r>
        <w:rPr>
          <w:rFonts w:ascii="Times New Roman" w:eastAsia="Times New Roman" w:hAnsi="Times New Roman" w:cs="Times New Roman"/>
          <w:sz w:val="24"/>
          <w:szCs w:val="24"/>
        </w:rPr>
        <w:lastRenderedPageBreak/>
        <w:t>Poor user experience can deter adoption and usage, especially among tech-savvy younger donors.</w:t>
      </w:r>
    </w:p>
    <w:p w14:paraId="4F049CC8" w14:textId="77777777"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Absence of Advanced Features</w:t>
      </w:r>
    </w:p>
    <w:p w14:paraId="7EFF80AA" w14:textId="77777777"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Most systems, including </w:t>
      </w:r>
      <w:sdt>
        <w:sdtPr>
          <w:rPr>
            <w:rFonts w:ascii="Times New Roman" w:hAnsi="Times New Roman" w:cs="Times New Roman"/>
            <w:sz w:val="24"/>
          </w:rPr>
          <w:id w:val="-531875280"/>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Pr>
              <w:rFonts w:ascii="Times New Roman" w:hAnsi="Times New Roman" w:cs="Times New Roman"/>
              <w:sz w:val="24"/>
            </w:rPr>
            <w:t>(Smith, 2015)</w:t>
          </w:r>
          <w:r>
            <w:rPr>
              <w:rFonts w:ascii="Times New Roman" w:hAnsi="Times New Roman" w:cs="Times New Roman"/>
              <w:sz w:val="24"/>
            </w:rPr>
            <w:fldChar w:fldCharType="end"/>
          </w:r>
        </w:sdtContent>
      </w:sdt>
      <w:r>
        <w:rPr>
          <w:rFonts w:ascii="Times New Roman" w:hAnsi="Times New Roman" w:cs="Times New Roman"/>
          <w:sz w:val="24"/>
        </w:rPr>
        <w:t>, lack advanced geolocation technologies that enable dynamic and efficient donor-recipient matching.</w:t>
      </w:r>
    </w:p>
    <w:p w14:paraId="2AF7FC0F" w14:textId="77777777"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765043231"/>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Pr>
              <w:rFonts w:ascii="Times New Roman" w:hAnsi="Times New Roman" w:cs="Times New Roman"/>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and </w:t>
      </w:r>
      <w:sdt>
        <w:sdtPr>
          <w:rPr>
            <w:rFonts w:ascii="Times New Roman" w:hAnsi="Times New Roman" w:cs="Times New Roman"/>
            <w:sz w:val="24"/>
          </w:rPr>
          <w:id w:val="-468209878"/>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integrate features like analytics for demand prediction or optimization.</w:t>
      </w:r>
    </w:p>
    <w:p w14:paraId="068DA07F" w14:textId="77777777"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Inadequate Support for Emergency Handling</w:t>
      </w:r>
    </w:p>
    <w:p w14:paraId="0252E1D6" w14:textId="77777777" w:rsidR="00825027" w:rsidRDefault="007B1E41">
      <w:pPr>
        <w:pStyle w:val="ListParagraph"/>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focuses on emergencies, most other platforms lack dedicated tools to prioritize and manage urgent requests effectively.</w:t>
      </w:r>
    </w:p>
    <w:p w14:paraId="40AE7CF9" w14:textId="77777777" w:rsidR="00825027" w:rsidRDefault="007B1E41">
      <w:pPr>
        <w:pStyle w:val="ListParagraph"/>
        <w:numPr>
          <w:ilvl w:val="0"/>
          <w:numId w:val="11"/>
        </w:numPr>
        <w:spacing w:line="360" w:lineRule="auto"/>
        <w:jc w:val="both"/>
        <w:rPr>
          <w:rFonts w:ascii="Times New Roman" w:hAnsi="Times New Roman" w:cs="Times New Roman"/>
        </w:rPr>
      </w:pPr>
      <w:r>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14:paraId="00FD3913" w14:textId="77777777"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Limited Database Integration and Security</w:t>
      </w:r>
    </w:p>
    <w:p w14:paraId="0D834581" w14:textId="77777777"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1731532172"/>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utilize secure databases, making them unreliable for handling sensitive user information.</w:t>
      </w:r>
    </w:p>
    <w:p w14:paraId="000E10CD" w14:textId="77777777"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Lack of integration with large databases reduces the ability to centralize and streamline operations, impacting efficiency.</w:t>
      </w:r>
    </w:p>
    <w:p w14:paraId="36A74A86" w14:textId="77777777"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Lack of Comprehensive Solutions</w:t>
      </w:r>
    </w:p>
    <w:p w14:paraId="4AE2C1CC" w14:textId="77777777" w:rsidR="00825027" w:rsidRDefault="007B1E41">
      <w:pPr>
        <w:numPr>
          <w:ilvl w:val="0"/>
          <w:numId w:val="13"/>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14:paraId="78318712" w14:textId="77777777" w:rsidR="00825027" w:rsidRDefault="00825027">
      <w:pPr>
        <w:tabs>
          <w:tab w:val="left" w:pos="6135"/>
        </w:tabs>
        <w:spacing w:line="360" w:lineRule="auto"/>
        <w:jc w:val="both"/>
        <w:rPr>
          <w:rFonts w:ascii="Times New Roman" w:hAnsi="Times New Roman" w:cs="Times New Roman"/>
          <w:b/>
          <w:sz w:val="24"/>
          <w:szCs w:val="24"/>
        </w:rPr>
      </w:pPr>
    </w:p>
    <w:p w14:paraId="1F17C72F" w14:textId="77777777" w:rsidR="00825027" w:rsidRDefault="007B1E41" w:rsidP="00834A23">
      <w:pPr>
        <w:pStyle w:val="Heading2"/>
        <w:spacing w:line="276" w:lineRule="auto"/>
        <w:jc w:val="both"/>
        <w:rPr>
          <w:rFonts w:ascii="Times New Roman" w:hAnsi="Times New Roman" w:cs="Times New Roman"/>
          <w:b/>
          <w:color w:val="auto"/>
          <w:sz w:val="28"/>
          <w:szCs w:val="28"/>
        </w:rPr>
      </w:pPr>
      <w:bookmarkStart w:id="24" w:name="_Toc202479978"/>
      <w:r>
        <w:rPr>
          <w:rFonts w:ascii="Times New Roman" w:hAnsi="Times New Roman" w:cs="Times New Roman"/>
          <w:b/>
          <w:color w:val="auto"/>
          <w:sz w:val="28"/>
          <w:szCs w:val="28"/>
        </w:rPr>
        <w:lastRenderedPageBreak/>
        <w:t>2.4 Significance of Proposed Work</w:t>
      </w:r>
      <w:bookmarkEnd w:id="24"/>
    </w:p>
    <w:p w14:paraId="6E412379" w14:textId="77777777"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blood donation website seeks to overcome these challenges by incorporating several key features:</w:t>
      </w:r>
    </w:p>
    <w:p w14:paraId="53FACB26"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
          <w:szCs w:val="24"/>
        </w:rPr>
      </w:pPr>
      <w:r>
        <w:rPr>
          <w:rFonts w:ascii="Times New Roman" w:hAnsi="Times New Roman" w:cs="Times New Roman"/>
          <w:b/>
          <w:sz w:val="24"/>
          <w:szCs w:val="24"/>
        </w:rPr>
        <w:t xml:space="preserve">Instant Communication and Emergency Response: </w:t>
      </w:r>
      <w:r>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14:paraId="575043C0"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48"/>
          <w:szCs w:val="24"/>
        </w:rPr>
      </w:pPr>
      <w:r>
        <w:rPr>
          <w:rFonts w:ascii="Times New Roman" w:hAnsi="Times New Roman" w:cs="Times New Roman"/>
          <w:b/>
          <w:sz w:val="24"/>
        </w:rPr>
        <w:t xml:space="preserve">Enhanced Donor-Recipient Matching: </w:t>
      </w:r>
      <w:r>
        <w:rPr>
          <w:rFonts w:ascii="Times New Roman" w:hAnsi="Times New Roman" w:cs="Times New Roman"/>
          <w:sz w:val="24"/>
        </w:rPr>
        <w:t>The project will utilize advanced geolocation technology to enhance the accuracy and speed of donor-recipient matching, especially in emergency cases. By factoring in location, blood type, and urgency, the system will facilitate faster and more precise matches, ensuring that donors are connected with recipients in need without unnecessary delays.</w:t>
      </w:r>
    </w:p>
    <w:p w14:paraId="3D43F983"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96"/>
          <w:szCs w:val="24"/>
        </w:rPr>
      </w:pPr>
      <w:r>
        <w:rPr>
          <w:rFonts w:ascii="Times New Roman" w:hAnsi="Times New Roman" w:cs="Times New Roman"/>
          <w:b/>
          <w:sz w:val="24"/>
        </w:rPr>
        <w:t xml:space="preserve">Global Reach and Scalability: </w:t>
      </w:r>
      <w:r>
        <w:rPr>
          <w:rFonts w:ascii="Times New Roman" w:hAnsi="Times New Roman" w:cs="Times New Roman"/>
          <w:sz w:val="24"/>
        </w:rPr>
        <w:t>In contrast to existing systems that are regionally limited, this project is designed with scalability in mind. With the use of cloud infrastructure (AWS) and a flexible architecture, the platform will support growth and expansion, making it accessible to users worldwide, regardless of geographic constraints.</w:t>
      </w:r>
    </w:p>
    <w:p w14:paraId="73C7EB7B"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00"/>
          <w:szCs w:val="24"/>
        </w:rPr>
      </w:pPr>
      <w:r>
        <w:rPr>
          <w:rFonts w:ascii="Times New Roman" w:hAnsi="Times New Roman" w:cs="Times New Roman"/>
          <w:b/>
          <w:sz w:val="24"/>
        </w:rPr>
        <w:t xml:space="preserve">Improved User Experience: </w:t>
      </w:r>
      <w:r>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14:paraId="57A1C62B"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40"/>
          <w:szCs w:val="24"/>
        </w:rPr>
      </w:pPr>
      <w:r>
        <w:rPr>
          <w:rStyle w:val="Strong"/>
          <w:rFonts w:ascii="Times New Roman" w:hAnsi="Times New Roman" w:cs="Times New Roman"/>
          <w:sz w:val="24"/>
        </w:rPr>
        <w:t xml:space="preserve">Data Security and Privacy: </w:t>
      </w:r>
      <w:r>
        <w:rPr>
          <w:rFonts w:ascii="Times New Roman" w:hAnsi="Times New Roman" w:cs="Times New Roman"/>
          <w:sz w:val="24"/>
        </w:rPr>
        <w:t xml:space="preserve">Given the growing concerns about data security, the proposed platform will implement secure database management systems. </w:t>
      </w:r>
      <w:r>
        <w:rPr>
          <w:rFonts w:ascii="Times New Roman" w:hAnsi="Times New Roman" w:cs="Times New Roman"/>
          <w:sz w:val="24"/>
        </w:rPr>
        <w:lastRenderedPageBreak/>
        <w:t>By using MySQL and encryption protocols, the platform will safeguard sensitive user information, ensuring privacy for both donors and recipients.</w:t>
      </w:r>
    </w:p>
    <w:p w14:paraId="743C3C74"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80"/>
          <w:szCs w:val="24"/>
        </w:rPr>
      </w:pPr>
      <w:r>
        <w:rPr>
          <w:rFonts w:ascii="Times New Roman" w:hAnsi="Times New Roman" w:cs="Times New Roman"/>
          <w:b/>
          <w:sz w:val="24"/>
        </w:rPr>
        <w:t xml:space="preserve">Incorporation of Cutting-Edge Technology: </w:t>
      </w:r>
      <w:r>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14:paraId="45E8305E" w14:textId="77777777"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0"/>
          <w:szCs w:val="24"/>
        </w:rPr>
      </w:pPr>
      <w:r>
        <w:rPr>
          <w:rFonts w:ascii="Times New Roman" w:hAnsi="Times New Roman" w:cs="Times New Roman"/>
          <w:b/>
          <w:sz w:val="24"/>
        </w:rPr>
        <w:t xml:space="preserve">All-Inclusive Solution: </w:t>
      </w:r>
      <w:r>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14:paraId="7794544C" w14:textId="77777777"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14:paraId="1072D2C3" w14:textId="77777777"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14:paraId="200C2CBA" w14:textId="773F5C85"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14:paraId="54CD58DF" w14:textId="64D734E8" w:rsidR="00834A23" w:rsidRDefault="00834A23">
      <w:pPr>
        <w:spacing w:before="100" w:beforeAutospacing="1" w:after="100" w:afterAutospacing="1" w:line="360" w:lineRule="auto"/>
        <w:jc w:val="both"/>
        <w:rPr>
          <w:rFonts w:ascii="Times New Roman" w:eastAsia="Times New Roman" w:hAnsi="Times New Roman" w:cs="Times New Roman"/>
          <w:sz w:val="24"/>
          <w:szCs w:val="24"/>
        </w:rPr>
      </w:pPr>
    </w:p>
    <w:p w14:paraId="2F159694" w14:textId="6A3E6DA0" w:rsidR="00834A23" w:rsidRDefault="00834A23">
      <w:pPr>
        <w:spacing w:before="100" w:beforeAutospacing="1" w:after="100" w:afterAutospacing="1" w:line="360" w:lineRule="auto"/>
        <w:jc w:val="both"/>
        <w:rPr>
          <w:rFonts w:ascii="Times New Roman" w:eastAsia="Times New Roman" w:hAnsi="Times New Roman" w:cs="Times New Roman"/>
          <w:sz w:val="24"/>
          <w:szCs w:val="24"/>
        </w:rPr>
      </w:pPr>
    </w:p>
    <w:p w14:paraId="7800865D" w14:textId="77777777" w:rsidR="00834A23" w:rsidRDefault="00834A23">
      <w:pPr>
        <w:spacing w:before="100" w:beforeAutospacing="1" w:after="100" w:afterAutospacing="1" w:line="360" w:lineRule="auto"/>
        <w:jc w:val="both"/>
        <w:rPr>
          <w:rFonts w:ascii="Times New Roman" w:eastAsia="Times New Roman" w:hAnsi="Times New Roman" w:cs="Times New Roman"/>
          <w:sz w:val="24"/>
          <w:szCs w:val="24"/>
        </w:rPr>
      </w:pPr>
    </w:p>
    <w:p w14:paraId="0E1CA3A8" w14:textId="77777777" w:rsidR="00825027" w:rsidRDefault="00825027">
      <w:pPr>
        <w:spacing w:before="100" w:beforeAutospacing="1" w:after="100" w:afterAutospacing="1" w:line="360" w:lineRule="auto"/>
        <w:jc w:val="both"/>
        <w:rPr>
          <w:rFonts w:ascii="Times New Roman" w:eastAsia="Times New Roman" w:hAnsi="Times New Roman" w:cs="Times New Roman"/>
          <w:b/>
          <w:bCs/>
          <w:sz w:val="24"/>
          <w:szCs w:val="24"/>
        </w:rPr>
      </w:pPr>
    </w:p>
    <w:p w14:paraId="7BBF0D77" w14:textId="77777777" w:rsidR="00825027" w:rsidRDefault="007B1E41" w:rsidP="00834A23">
      <w:pPr>
        <w:pStyle w:val="Heading1"/>
        <w:spacing w:line="276" w:lineRule="auto"/>
        <w:jc w:val="center"/>
        <w:rPr>
          <w:rFonts w:ascii="Times New Roman" w:eastAsia="Times New Roman" w:hAnsi="Times New Roman" w:cs="Times New Roman"/>
          <w:b/>
          <w:bCs/>
          <w:color w:val="auto"/>
          <w:lang w:val="en-GB"/>
        </w:rPr>
      </w:pPr>
      <w:bookmarkStart w:id="25" w:name="_Toc202479979"/>
      <w:r>
        <w:rPr>
          <w:rFonts w:ascii="Times New Roman" w:eastAsia="Times New Roman" w:hAnsi="Times New Roman" w:cs="Times New Roman"/>
          <w:b/>
          <w:bCs/>
          <w:color w:val="auto"/>
        </w:rPr>
        <w:lastRenderedPageBreak/>
        <w:t>CHAPTER 3: METHODOLOGY</w:t>
      </w:r>
      <w:bookmarkEnd w:id="25"/>
    </w:p>
    <w:p w14:paraId="6B74793A" w14:textId="77777777" w:rsidR="00825027" w:rsidRDefault="007B1E41">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 design. The website is created to improve accessibility, facilitate real-time donor-recipient interactions, and ensure ease of use.</w:t>
      </w:r>
    </w:p>
    <w:p w14:paraId="6E5B8E98" w14:textId="77777777" w:rsidR="00825027" w:rsidRDefault="007B1E41" w:rsidP="00834A23">
      <w:pPr>
        <w:pStyle w:val="Heading2"/>
        <w:spacing w:line="276" w:lineRule="auto"/>
        <w:jc w:val="both"/>
        <w:rPr>
          <w:rFonts w:ascii="Times New Roman" w:hAnsi="Times New Roman" w:cs="Times New Roman"/>
          <w:b/>
          <w:color w:val="auto"/>
          <w:sz w:val="28"/>
          <w:szCs w:val="28"/>
        </w:rPr>
      </w:pPr>
      <w:bookmarkStart w:id="26" w:name="_Toc202479980"/>
      <w:r>
        <w:rPr>
          <w:rStyle w:val="Strong"/>
          <w:rFonts w:ascii="Times New Roman" w:eastAsia="Calibri" w:hAnsi="Times New Roman" w:cs="Times New Roman"/>
          <w:color w:val="auto"/>
          <w:sz w:val="28"/>
          <w:szCs w:val="28"/>
        </w:rPr>
        <w:t>3.1 Overview of the Approach</w:t>
      </w:r>
      <w:bookmarkEnd w:id="26"/>
    </w:p>
    <w:p w14:paraId="497A460B" w14:textId="77777777" w:rsidR="00825027" w:rsidRDefault="007B1E41">
      <w:pPr>
        <w:pStyle w:val="NormalWeb"/>
        <w:spacing w:line="360" w:lineRule="auto"/>
        <w:jc w:val="both"/>
      </w:pPr>
      <w:r>
        <w:t xml:space="preserve">The project implemented a </w:t>
      </w:r>
      <w:r w:rsidRPr="00834A23">
        <w:rPr>
          <w:rStyle w:val="Strong"/>
          <w:rFonts w:eastAsia="Calibri"/>
          <w:b w:val="0"/>
          <w:bCs w:val="0"/>
        </w:rPr>
        <w:t>client-server architecture</w:t>
      </w:r>
      <w:r>
        <w:rPr>
          <w:b/>
        </w:rPr>
        <w:t xml:space="preserve"> </w:t>
      </w:r>
      <w:r>
        <w:t>to facilitate seamless communication between the frontend, backend, and database. The system was tailored to deliver a responsive interface, secure data handling, and real-time interaction capabilities.</w:t>
      </w:r>
      <w:sdt>
        <w:sdtPr>
          <w:id w:val="-1787187739"/>
        </w:sdtPr>
        <w:sdtContent>
          <w:r>
            <w:fldChar w:fldCharType="begin"/>
          </w:r>
          <w:r>
            <w:instrText xml:space="preserve"> CITATION Ali15 \l 1033 </w:instrText>
          </w:r>
          <w:r>
            <w:fldChar w:fldCharType="separate"/>
          </w:r>
          <w:r>
            <w:t xml:space="preserve"> (Ali, Jahan, Ariful, &amp; Shafa-at, 2015)</w:t>
          </w:r>
          <w:r>
            <w:fldChar w:fldCharType="end"/>
          </w:r>
        </w:sdtContent>
      </w:sdt>
    </w:p>
    <w:p w14:paraId="72DDF254" w14:textId="77777777" w:rsidR="00825027" w:rsidRDefault="007B1E41">
      <w:pPr>
        <w:pStyle w:val="NormalWeb"/>
        <w:spacing w:line="360" w:lineRule="auto"/>
        <w:jc w:val="both"/>
      </w:pPr>
      <w:r>
        <w:t xml:space="preserve">Key technologies included </w:t>
      </w:r>
      <w:r w:rsidRPr="00834A23">
        <w:rPr>
          <w:rStyle w:val="Strong"/>
          <w:rFonts w:eastAsia="Calibri"/>
          <w:b w:val="0"/>
          <w:bCs w:val="0"/>
        </w:rPr>
        <w:t>HTML</w:t>
      </w:r>
      <w:r>
        <w:rPr>
          <w:b/>
        </w:rPr>
        <w:t xml:space="preserve">, </w:t>
      </w:r>
      <w:r w:rsidRPr="00834A23">
        <w:rPr>
          <w:rStyle w:val="Strong"/>
          <w:rFonts w:eastAsia="Calibri"/>
          <w:b w:val="0"/>
          <w:bCs w:val="0"/>
        </w:rPr>
        <w:t>CSS</w:t>
      </w:r>
      <w:r>
        <w:t xml:space="preserve">, and </w:t>
      </w:r>
      <w:r w:rsidRPr="00834A23">
        <w:rPr>
          <w:rStyle w:val="Strong"/>
          <w:rFonts w:eastAsia="Calibri"/>
          <w:b w:val="0"/>
          <w:bCs w:val="0"/>
        </w:rPr>
        <w:t>Django</w:t>
      </w:r>
      <w:r>
        <w:t xml:space="preserve"> for building core functionalities, with </w:t>
      </w:r>
      <w:r w:rsidRPr="00834A23">
        <w:rPr>
          <w:rStyle w:val="Strong"/>
          <w:rFonts w:eastAsia="Calibri"/>
          <w:b w:val="0"/>
          <w:bCs w:val="0"/>
        </w:rPr>
        <w:t>Firebase</w:t>
      </w:r>
      <w:r>
        <w:t xml:space="preserve"> enabling real-time notifications. </w:t>
      </w:r>
      <w:r w:rsidRPr="00834A23">
        <w:rPr>
          <w:rStyle w:val="Strong"/>
          <w:rFonts w:eastAsia="Calibri"/>
          <w:b w:val="0"/>
          <w:bCs w:val="0"/>
        </w:rPr>
        <w:t>MySQL</w:t>
      </w:r>
      <w:r>
        <w:t xml:space="preserve"> served as the database for structured data storage, while integrations like </w:t>
      </w:r>
      <w:r w:rsidRPr="00834A23">
        <w:rPr>
          <w:rStyle w:val="Strong"/>
          <w:rFonts w:eastAsia="Calibri"/>
          <w:b w:val="0"/>
          <w:bCs w:val="0"/>
        </w:rPr>
        <w:t>Google Maps API</w:t>
      </w:r>
      <w:r>
        <w:rPr>
          <w:b/>
        </w:rPr>
        <w:t xml:space="preserve"> </w:t>
      </w:r>
      <w:r>
        <w:t xml:space="preserve">enhanced the platform’s functionality. An iterative </w:t>
      </w:r>
      <w:r w:rsidRPr="00834A23">
        <w:rPr>
          <w:rStyle w:val="Strong"/>
          <w:rFonts w:eastAsia="Calibri"/>
          <w:b w:val="0"/>
          <w:bCs w:val="0"/>
        </w:rPr>
        <w:t>Agile methodology</w:t>
      </w:r>
      <w:r>
        <w:rPr>
          <w:b/>
        </w:rPr>
        <w:t xml:space="preserve"> </w:t>
      </w:r>
      <w:r>
        <w:t>was followed to incorporate regular feedback and make iterative improvements throughout the development cycle.</w:t>
      </w:r>
    </w:p>
    <w:p w14:paraId="47A674A8" w14:textId="77777777" w:rsidR="00825027" w:rsidRDefault="007B1E41" w:rsidP="00834A23">
      <w:pPr>
        <w:pStyle w:val="ListParagraph"/>
        <w:numPr>
          <w:ilvl w:val="2"/>
          <w:numId w:val="15"/>
        </w:numPr>
        <w:spacing w:line="276" w:lineRule="auto"/>
        <w:jc w:val="both"/>
        <w:rPr>
          <w:rFonts w:ascii="Times New Roman" w:hAnsi="Times New Roman" w:cs="Times New Roman"/>
          <w:sz w:val="24"/>
          <w:szCs w:val="24"/>
        </w:rPr>
      </w:pPr>
      <w:r>
        <w:rPr>
          <w:rStyle w:val="Strong"/>
          <w:rFonts w:ascii="Times New Roman" w:hAnsi="Times New Roman" w:cs="Times New Roman"/>
          <w:sz w:val="24"/>
          <w:szCs w:val="24"/>
        </w:rPr>
        <w:t>Requirements Gathering</w:t>
      </w:r>
    </w:p>
    <w:p w14:paraId="57D6197C" w14:textId="77777777" w:rsidR="00825027" w:rsidRDefault="007B1E41">
      <w:pPr>
        <w:pStyle w:val="NormalWeb"/>
        <w:numPr>
          <w:ilvl w:val="0"/>
          <w:numId w:val="16"/>
        </w:numPr>
        <w:spacing w:line="360" w:lineRule="auto"/>
        <w:jc w:val="both"/>
      </w:pPr>
      <w:r>
        <w:rPr>
          <w:rStyle w:val="Strong"/>
          <w:rFonts w:eastAsia="Calibri"/>
        </w:rPr>
        <w:t>Objective:</w:t>
      </w:r>
      <w:r>
        <w:br/>
        <w:t>The primary objective of this phase was to identify and document the essential functional and non-functional requirements to align the system with the needs of users and the project objectives.</w:t>
      </w:r>
    </w:p>
    <w:p w14:paraId="4B9C9CB0" w14:textId="77777777" w:rsidR="00825027" w:rsidRDefault="007B1E41">
      <w:pPr>
        <w:pStyle w:val="NormalWeb"/>
        <w:numPr>
          <w:ilvl w:val="0"/>
          <w:numId w:val="16"/>
        </w:numPr>
        <w:spacing w:line="360" w:lineRule="auto"/>
        <w:jc w:val="both"/>
      </w:pPr>
      <w:r>
        <w:rPr>
          <w:rStyle w:val="Strong"/>
          <w:rFonts w:eastAsia="Calibri"/>
        </w:rPr>
        <w:t>Techniques Used:</w:t>
      </w:r>
    </w:p>
    <w:p w14:paraId="5233E254" w14:textId="77777777"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Literature Review:</w:t>
      </w:r>
      <w:r>
        <w:rPr>
          <w:rFonts w:ascii="Times New Roman" w:hAnsi="Times New Roman" w:cs="Times New Roman"/>
          <w:sz w:val="24"/>
          <w:szCs w:val="24"/>
        </w:rPr>
        <w:t xml:space="preserve"> Researched existing platforms to identify gaps and opportunities for improvement.</w:t>
      </w:r>
    </w:p>
    <w:p w14:paraId="2B7E9AEA" w14:textId="77777777"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Stakeholder Consultations:</w:t>
      </w:r>
      <w:r>
        <w:rPr>
          <w:rFonts w:ascii="Times New Roman" w:hAnsi="Times New Roman" w:cs="Times New Roman"/>
          <w:sz w:val="24"/>
          <w:szCs w:val="24"/>
        </w:rPr>
        <w:t xml:space="preserve"> Conducted interviews and discussions with key users, such as administrators and donors, to understand their needs and expectations.</w:t>
      </w:r>
    </w:p>
    <w:p w14:paraId="3309DA27" w14:textId="77777777" w:rsidR="00825027" w:rsidRDefault="007B1E41">
      <w:pPr>
        <w:numPr>
          <w:ilvl w:val="1"/>
          <w:numId w:val="16"/>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Data Analysis:</w:t>
      </w:r>
      <w:r>
        <w:rPr>
          <w:rFonts w:ascii="Times New Roman" w:hAnsi="Times New Roman" w:cs="Times New Roman"/>
          <w:sz w:val="24"/>
          <w:szCs w:val="24"/>
        </w:rPr>
        <w:t xml:space="preserve"> Analyzed survey responses to prioritize user requirements.</w:t>
      </w:r>
    </w:p>
    <w:p w14:paraId="1C02C72A" w14:textId="77777777" w:rsidR="00825027" w:rsidRDefault="007B1E41">
      <w:pPr>
        <w:numPr>
          <w:ilvl w:val="0"/>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Collection:</w:t>
      </w:r>
    </w:p>
    <w:p w14:paraId="319F4431" w14:textId="77777777" w:rsidR="00825027" w:rsidRDefault="007B1E41">
      <w:pPr>
        <w:numPr>
          <w:ilvl w:val="1"/>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Sources:</w:t>
      </w:r>
      <w:r>
        <w:rPr>
          <w:rStyle w:val="Strong"/>
          <w:sz w:val="24"/>
          <w:szCs w:val="24"/>
        </w:rPr>
        <w:t xml:space="preserve"> </w:t>
      </w:r>
      <w:r>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(Ali, Jahan, Ariful, &amp; Shafa-at, 2015)</w:t>
          </w:r>
          <w:r>
            <w:rPr>
              <w:rFonts w:ascii="Times New Roman" w:hAnsi="Times New Roman" w:cs="Times New Roman"/>
              <w:sz w:val="24"/>
              <w:szCs w:val="24"/>
            </w:rPr>
            <w:fldChar w:fldCharType="end"/>
          </w:r>
        </w:sdtContent>
      </w:sdt>
    </w:p>
    <w:p w14:paraId="4607CC8A" w14:textId="77777777"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Inventory Data</w:t>
      </w:r>
      <w:r>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14:paraId="343EA193" w14:textId="77777777"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Donation Records</w:t>
      </w:r>
      <w:r>
        <w:rPr>
          <w:rFonts w:ascii="Times New Roman" w:hAnsi="Times New Roman" w:cs="Times New Roman"/>
          <w:sz w:val="24"/>
          <w:szCs w:val="24"/>
        </w:rPr>
        <w:t>: Past donation data, such as donor IDs, dates of donation, and volumes collected, helps in maintaining a historical record and forecasting future supply.</w:t>
      </w:r>
    </w:p>
    <w:p w14:paraId="61C95D44" w14:textId="77777777"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Recipient Records</w:t>
      </w:r>
      <w:r>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14:paraId="050BE3E1" w14:textId="77777777" w:rsidR="00825027" w:rsidRDefault="007B1E41">
      <w:pPr>
        <w:pStyle w:val="ListParagraph"/>
        <w:numPr>
          <w:ilvl w:val="0"/>
          <w:numId w:val="17"/>
        </w:numPr>
        <w:spacing w:line="360" w:lineRule="auto"/>
        <w:jc w:val="both"/>
        <w:rPr>
          <w:i/>
          <w:iCs/>
        </w:rPr>
      </w:pPr>
      <w:r>
        <w:rPr>
          <w:rStyle w:val="Strong"/>
          <w:rFonts w:ascii="Times New Roman" w:hAnsi="Times New Roman" w:cs="Times New Roman"/>
          <w:i/>
          <w:iCs/>
          <w:sz w:val="24"/>
          <w:szCs w:val="24"/>
        </w:rPr>
        <w:t xml:space="preserve">Donors: </w:t>
      </w:r>
      <w:r>
        <w:rPr>
          <w:rFonts w:ascii="Times New Roman" w:hAnsi="Times New Roman" w:cs="Times New Roman"/>
          <w:sz w:val="24"/>
          <w:szCs w:val="24"/>
        </w:rPr>
        <w:t>Donors contribute valuable personal and medical information, vital for system functionality.</w:t>
      </w:r>
    </w:p>
    <w:p w14:paraId="3431F0FA" w14:textId="77777777"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Registration Details</w:t>
      </w:r>
      <w:r>
        <w:rPr>
          <w:rFonts w:ascii="Times New Roman" w:hAnsi="Times New Roman" w:cs="Times New Roman"/>
          <w:sz w:val="24"/>
          <w:szCs w:val="24"/>
        </w:rPr>
        <w:t>: Information such as name, contact details, address, blood group, and medical history is collected during donor registration to assess eligibility.</w:t>
      </w:r>
    </w:p>
    <w:p w14:paraId="7AF6702C" w14:textId="77777777"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Donation History</w:t>
      </w:r>
      <w:r>
        <w:rPr>
          <w:rFonts w:ascii="Times New Roman" w:hAnsi="Times New Roman" w:cs="Times New Roman"/>
          <w:sz w:val="24"/>
          <w:szCs w:val="24"/>
        </w:rPr>
        <w:t>: Data on the frequency and volume of donations helps the system track active donors and identify regular contributors.</w:t>
      </w:r>
    </w:p>
    <w:p w14:paraId="5B3A4184" w14:textId="77777777"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Availability Status</w:t>
      </w:r>
      <w:r>
        <w:rPr>
          <w:rFonts w:ascii="Times New Roman" w:hAnsi="Times New Roman" w:cs="Times New Roman"/>
          <w:sz w:val="24"/>
          <w:szCs w:val="24"/>
        </w:rPr>
        <w:t>: Donors provide information on their readiness and willingness to donate, especially during emergencies, enabling the system to create a pool of on-call donors.</w:t>
      </w:r>
    </w:p>
    <w:p w14:paraId="64F056C4" w14:textId="77777777" w:rsidR="00825027" w:rsidRDefault="007B1E4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Recipients:</w:t>
      </w:r>
      <w:r>
        <w:rPr>
          <w:rFonts w:ascii="Times New Roman" w:eastAsia="Times New Roman" w:hAnsi="Times New Roman" w:cs="Times New Roman"/>
          <w:sz w:val="24"/>
          <w:szCs w:val="24"/>
        </w:rPr>
        <w:t xml:space="preserve"> Recipients are individuals in need of blood transfusions, and their accurate information is essential for timely and efficient donor matching.</w:t>
      </w:r>
    </w:p>
    <w:p w14:paraId="733D9A08" w14:textId="77777777"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Details:</w:t>
      </w:r>
      <w:r>
        <w:rPr>
          <w:rFonts w:ascii="Times New Roman" w:eastAsia="Times New Roman" w:hAnsi="Times New Roman" w:cs="Times New Roman"/>
          <w:sz w:val="24"/>
          <w:szCs w:val="24"/>
        </w:rPr>
        <w:t xml:space="preserve"> Information such as name, contact details, address, blood group, and medical condition is collected during recipient registration to ensure compatibility and prioritize urgent cases.</w:t>
      </w:r>
    </w:p>
    <w:p w14:paraId="1D4B1646" w14:textId="77777777"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History:</w:t>
      </w:r>
      <w:r>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14:paraId="64A24E86" w14:textId="77777777" w:rsidR="00825027" w:rsidRDefault="007B1E41">
      <w:pPr>
        <w:pStyle w:val="ListParagraph"/>
        <w:numPr>
          <w:ilvl w:val="0"/>
          <w:numId w:val="19"/>
        </w:numPr>
        <w:spacing w:line="480" w:lineRule="auto"/>
        <w:jc w:val="both"/>
        <w:rPr>
          <w:rStyle w:val="Strong"/>
          <w:b w:val="0"/>
          <w:bCs w:val="0"/>
          <w:i/>
          <w:iCs/>
        </w:rPr>
      </w:pPr>
      <w:r>
        <w:rPr>
          <w:rFonts w:ascii="Times New Roman" w:eastAsia="Times New Roman" w:hAnsi="Times New Roman" w:cs="Times New Roman"/>
          <w:b/>
          <w:bCs/>
          <w:sz w:val="24"/>
          <w:szCs w:val="24"/>
        </w:rPr>
        <w:t>Urgency and Location:</w:t>
      </w:r>
      <w:r>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14:paraId="41AB5561" w14:textId="77777777" w:rsidR="00825027" w:rsidRDefault="007B1E41">
      <w:pPr>
        <w:pStyle w:val="ListParagraph"/>
        <w:numPr>
          <w:ilvl w:val="1"/>
          <w:numId w:val="16"/>
        </w:numPr>
        <w:spacing w:line="480" w:lineRule="auto"/>
        <w:jc w:val="both"/>
        <w:rPr>
          <w:i/>
          <w:iCs/>
        </w:rPr>
      </w:pPr>
      <w:r>
        <w:rPr>
          <w:rStyle w:val="Strong"/>
          <w:rFonts w:ascii="Times New Roman" w:hAnsi="Times New Roman" w:cs="Times New Roman"/>
          <w:sz w:val="24"/>
          <w:szCs w:val="24"/>
        </w:rPr>
        <w:t xml:space="preserve">Data Preprocessing: </w:t>
      </w:r>
      <w:r>
        <w:rPr>
          <w:rFonts w:ascii="Times New Roman" w:hAnsi="Times New Roman" w:cs="Times New Roman"/>
          <w:sz w:val="24"/>
          <w:szCs w:val="24"/>
        </w:rPr>
        <w:t>Once data is collected, preprocessing is essential to ensure its quality, consistency, and security</w:t>
      </w:r>
      <w:r>
        <w:rPr>
          <w:sz w:val="24"/>
          <w:szCs w:val="24"/>
        </w:rPr>
        <w:t>.</w:t>
      </w:r>
    </w:p>
    <w:p w14:paraId="64F736E3" w14:textId="77777777"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Validation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Validation involves verifying the accuracy of collected data. Donor information, such as medical history and blood type, is cross-checked with existing records to minimize errors and ensure reliability.</w:t>
      </w:r>
    </w:p>
    <w:p w14:paraId="7B019BB2" w14:textId="77777777"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De</w:t>
      </w:r>
      <w:r>
        <w:rPr>
          <w:rStyle w:val="Strong"/>
          <w:rFonts w:ascii="Times New Roman" w:hAnsi="Times New Roman" w:cs="Times New Roman"/>
          <w:i/>
          <w:iCs/>
          <w:sz w:val="24"/>
          <w:szCs w:val="24"/>
        </w:rPr>
        <w:t>-</w:t>
      </w:r>
      <w:r>
        <w:rPr>
          <w:rStyle w:val="Strong"/>
          <w:rFonts w:ascii="Times New Roman" w:hAnsi="Times New Roman" w:cs="Times New Roman"/>
          <w:iCs/>
          <w:sz w:val="24"/>
          <w:szCs w:val="24"/>
        </w:rPr>
        <w:t>duplication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Duplicate entries, such as multiple registrations of the same donor or repeated inventory records, are identified and removed to maintain a clean database.</w:t>
      </w:r>
    </w:p>
    <w:p w14:paraId="07BEF7D3" w14:textId="77777777"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Normalization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Normalization standardizes the data format across all entries:</w:t>
      </w:r>
    </w:p>
    <w:p w14:paraId="44360C61" w14:textId="77777777"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Dates are formatted uniformly (e.g., YYYY-MM-DD).</w:t>
      </w:r>
    </w:p>
    <w:p w14:paraId="6885BDF4" w14:textId="77777777"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Blood group types are represented consistently (e.g., A+ or A-).</w:t>
      </w:r>
    </w:p>
    <w:p w14:paraId="6DD515E0" w14:textId="77777777"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Volume measurements and other numerical data are standardized for easier processing and analysis.</w:t>
      </w:r>
    </w:p>
    <w:p w14:paraId="22B52338" w14:textId="77777777"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Encryption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Sensitive personal and medical data is encrypted to protect it from unauthorized access. Role-based access control ensures only authorized users can access specific types of data, enhancing privacy and security.</w:t>
      </w:r>
    </w:p>
    <w:p w14:paraId="0D7FE5E1" w14:textId="745DE54E" w:rsidR="00825027" w:rsidRPr="00834A23" w:rsidRDefault="007B1E41" w:rsidP="00834A23">
      <w:pPr>
        <w:pStyle w:val="ListParagraph"/>
        <w:numPr>
          <w:ilvl w:val="0"/>
          <w:numId w:val="20"/>
        </w:numPr>
        <w:spacing w:line="360" w:lineRule="auto"/>
        <w:jc w:val="both"/>
        <w:rPr>
          <w:rStyle w:val="Strong"/>
          <w:b w:val="0"/>
          <w:bCs w:val="0"/>
        </w:rPr>
      </w:pPr>
      <w:r>
        <w:rPr>
          <w:rStyle w:val="Strong"/>
          <w:rFonts w:ascii="Times New Roman" w:hAnsi="Times New Roman" w:cs="Times New Roman"/>
          <w:i/>
          <w:iCs/>
          <w:sz w:val="24"/>
          <w:szCs w:val="24"/>
        </w:rPr>
        <w:t xml:space="preserve"> </w:t>
      </w:r>
      <w:r>
        <w:rPr>
          <w:rStyle w:val="Strong"/>
          <w:rFonts w:ascii="Times New Roman" w:hAnsi="Times New Roman" w:cs="Times New Roman"/>
          <w:iCs/>
          <w:sz w:val="24"/>
          <w:szCs w:val="24"/>
        </w:rPr>
        <w:t>Integration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Validated and processed data is integrated into the central system, ensuring compatibility with its structure. This step ensures the system operates seamlessly and provides accurate information to users.</w:t>
      </w:r>
    </w:p>
    <w:p w14:paraId="7EA2A307" w14:textId="77777777"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hAnsi="Times New Roman" w:cs="Times New Roman"/>
          <w:color w:val="auto"/>
          <w:sz w:val="28"/>
          <w:szCs w:val="28"/>
        </w:rPr>
        <w:t xml:space="preserve"> </w:t>
      </w:r>
      <w:bookmarkStart w:id="27" w:name="_Toc202479981"/>
      <w:r>
        <w:rPr>
          <w:rStyle w:val="Strong"/>
          <w:rFonts w:ascii="Times New Roman" w:hAnsi="Times New Roman" w:cs="Times New Roman"/>
          <w:color w:val="auto"/>
          <w:sz w:val="28"/>
          <w:szCs w:val="28"/>
        </w:rPr>
        <w:t>System or Model Design</w:t>
      </w:r>
      <w:bookmarkEnd w:id="27"/>
    </w:p>
    <w:p w14:paraId="40554FE2" w14:textId="77777777" w:rsidR="00825027" w:rsidRDefault="007B1E41">
      <w:pPr>
        <w:pStyle w:val="NormalWeb"/>
        <w:numPr>
          <w:ilvl w:val="2"/>
          <w:numId w:val="15"/>
        </w:numPr>
        <w:spacing w:line="360" w:lineRule="auto"/>
        <w:jc w:val="both"/>
      </w:pPr>
      <w:r>
        <w:rPr>
          <w:rStyle w:val="Strong"/>
        </w:rPr>
        <w:t xml:space="preserve">Overall Framework: </w:t>
      </w:r>
      <w:r>
        <w:t xml:space="preserve">The system followed a </w:t>
      </w:r>
      <w:r>
        <w:rPr>
          <w:rStyle w:val="Strong"/>
          <w:rFonts w:eastAsia="Calibri"/>
        </w:rPr>
        <w:t>client-server model</w:t>
      </w:r>
      <w:r>
        <w:rPr>
          <w:b/>
          <w:bCs/>
        </w:rPr>
        <w:t>,</w:t>
      </w:r>
      <w:r>
        <w:t xml:space="preserve"> where the frontend handled user interactions, while the backend managed core logic, API operations, and database processes.</w:t>
      </w:r>
      <w:sdt>
        <w:sdtPr>
          <w:id w:val="1255630815"/>
        </w:sdtPr>
        <w:sdtContent>
          <w:r>
            <w:fldChar w:fldCharType="begin"/>
          </w:r>
          <w:r>
            <w:instrText xml:space="preserve"> CITATION Smi15 \l 1033 </w:instrText>
          </w:r>
          <w:r>
            <w:fldChar w:fldCharType="separate"/>
          </w:r>
          <w:r>
            <w:t xml:space="preserve"> (Smith, 2015)</w:t>
          </w:r>
          <w:r>
            <w:fldChar w:fldCharType="end"/>
          </w:r>
        </w:sdtContent>
      </w:sdt>
    </w:p>
    <w:p w14:paraId="5ADDA2FF" w14:textId="0577681B" w:rsidR="00825027" w:rsidRDefault="007B1E41">
      <w:pPr>
        <w:pStyle w:val="Caption"/>
        <w:jc w:val="both"/>
        <w:rPr>
          <w:color w:val="auto"/>
        </w:rPr>
      </w:pPr>
      <w:r>
        <w:rPr>
          <w:noProof/>
          <w:color w:val="auto"/>
        </w:rPr>
        <w:drawing>
          <wp:inline distT="0" distB="0" distL="0" distR="0" wp14:anchorId="2FF8D2F1" wp14:editId="77C13061">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7C630881" w14:textId="77777777" w:rsidR="006778EE" w:rsidRPr="006778EE" w:rsidRDefault="006778EE" w:rsidP="006778EE">
      <w:pPr>
        <w:pStyle w:val="Caption"/>
        <w:jc w:val="center"/>
        <w:rPr>
          <w:rFonts w:ascii="Times New Roman" w:hAnsi="Times New Roman" w:cs="Times New Roman"/>
          <w:i w:val="0"/>
          <w:color w:val="auto"/>
          <w:sz w:val="20"/>
          <w:szCs w:val="20"/>
        </w:rPr>
      </w:pPr>
      <w:bookmarkStart w:id="28" w:name="_Toc188830759"/>
      <w:bookmarkStart w:id="29" w:name="_Toc188830861"/>
      <w:r w:rsidRPr="006778EE">
        <w:rPr>
          <w:rFonts w:ascii="Times New Roman" w:hAnsi="Times New Roman" w:cs="Times New Roman"/>
          <w:i w:val="0"/>
          <w:color w:val="auto"/>
          <w:sz w:val="20"/>
          <w:szCs w:val="20"/>
        </w:rPr>
        <w:t>Figure 3.2.1 Block Diagram of Digital Blood Bank System</w:t>
      </w:r>
      <w:bookmarkEnd w:id="28"/>
      <w:bookmarkEnd w:id="29"/>
    </w:p>
    <w:p w14:paraId="50E17C6B" w14:textId="77777777" w:rsidR="006778EE" w:rsidRPr="006778EE" w:rsidRDefault="006778EE" w:rsidP="006778EE"/>
    <w:p w14:paraId="03C2F113" w14:textId="77777777"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eastAsia="Calibri" w:hAnsi="Times New Roman" w:cs="Times New Roman"/>
          <w:color w:val="auto"/>
          <w:sz w:val="28"/>
          <w:szCs w:val="28"/>
        </w:rPr>
        <w:lastRenderedPageBreak/>
        <w:t xml:space="preserve"> </w:t>
      </w:r>
      <w:bookmarkStart w:id="30" w:name="_Toc202479982"/>
      <w:r>
        <w:rPr>
          <w:rStyle w:val="Strong"/>
          <w:rFonts w:ascii="Times New Roman" w:eastAsia="Calibri" w:hAnsi="Times New Roman" w:cs="Times New Roman"/>
          <w:color w:val="auto"/>
          <w:sz w:val="28"/>
          <w:szCs w:val="28"/>
        </w:rPr>
        <w:t>Technology Stack</w:t>
      </w:r>
      <w:bookmarkEnd w:id="30"/>
    </w:p>
    <w:p w14:paraId="68A7109C" w14:textId="77777777" w:rsidR="00825027" w:rsidRDefault="007B1E41" w:rsidP="00834A23">
      <w:pPr>
        <w:pStyle w:val="NormalWeb"/>
        <w:numPr>
          <w:ilvl w:val="2"/>
          <w:numId w:val="15"/>
        </w:numPr>
        <w:jc w:val="both"/>
      </w:pPr>
      <w:r>
        <w:rPr>
          <w:rStyle w:val="Strong"/>
          <w:rFonts w:eastAsia="Calibri"/>
        </w:rPr>
        <w:t>Primary Technologies:</w:t>
      </w:r>
    </w:p>
    <w:p w14:paraId="6C351F0A" w14:textId="77777777"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Frontend:</w:t>
      </w:r>
    </w:p>
    <w:p w14:paraId="4CF4B1D3"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HTML:</w:t>
      </w:r>
      <w:r>
        <w:rPr>
          <w:rFonts w:ascii="Times New Roman" w:hAnsi="Times New Roman" w:cs="Times New Roman"/>
          <w:sz w:val="24"/>
        </w:rPr>
        <w:t xml:space="preserve"> HTML provides the structural groundwork by arranging content into sections like donor registration forms, blood request submissions, and donor listings, utilizing elements such as forms, tables, and buttons. </w:t>
      </w:r>
    </w:p>
    <w:p w14:paraId="6256DAC5"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CSS</w:t>
      </w:r>
      <w:r>
        <w:rPr>
          <w:rFonts w:ascii="Times New Roman" w:hAnsi="Times New Roman" w:cs="Times New Roman"/>
          <w:sz w:val="24"/>
        </w:rPr>
        <w:t>: CSS improves the website's aesthetics and usability by adding styles, including colors, fonts, layouts, and responsive design, ensuring it appears polished and performs efficiently across different devices. Combined, they deliver a visually appealing, easy-to-use platform tailored for donors, recipients, and administrators.</w:t>
      </w:r>
    </w:p>
    <w:p w14:paraId="39139FB8" w14:textId="77777777"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w:t>
      </w:r>
    </w:p>
    <w:p w14:paraId="40E31BC1"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Django:</w:t>
      </w:r>
      <w:r>
        <w:rPr>
          <w:rFonts w:ascii="Times New Roman" w:hAnsi="Times New Roman" w:cs="Times New Roman"/>
          <w:sz w:val="24"/>
        </w:rPr>
        <w:t xml:space="preserve"> Django (a Python-based framework) is utilized to manage backend operations, including user authentication, handling donor and recipient data, and ensuring secure interactions with the MySQL database. It offers a strong foundation for developing a scalable and maintainable platform.</w:t>
      </w:r>
    </w:p>
    <w:p w14:paraId="63AC80A5"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i/>
          <w:iCs/>
          <w:sz w:val="24"/>
          <w:szCs w:val="24"/>
        </w:rPr>
        <w:t>Firebase:</w:t>
      </w:r>
      <w:r>
        <w:rPr>
          <w:rFonts w:ascii="Times New Roman" w:hAnsi="Times New Roman" w:cs="Times New Roman"/>
          <w:sz w:val="24"/>
          <w:szCs w:val="24"/>
        </w:rPr>
        <w:t xml:space="preserve"> Firebase complements this by providing real-time notifications, delivering instant alerts to donors and recipients during emergencies or important updates.</w:t>
      </w:r>
    </w:p>
    <w:p w14:paraId="6BD0295C" w14:textId="77777777" w:rsidR="00825027" w:rsidRDefault="007B1E41">
      <w:pPr>
        <w:pStyle w:val="NormalWeb"/>
        <w:numPr>
          <w:ilvl w:val="0"/>
          <w:numId w:val="22"/>
        </w:numPr>
        <w:spacing w:line="360" w:lineRule="auto"/>
        <w:jc w:val="both"/>
      </w:pPr>
      <w:r>
        <w:rPr>
          <w:rStyle w:val="Strong"/>
          <w:rFonts w:eastAsia="Calibri"/>
        </w:rPr>
        <w:t>Data Management:</w:t>
      </w:r>
    </w:p>
    <w:p w14:paraId="2BCF8C15"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MySQL:</w:t>
      </w:r>
      <w:r>
        <w:rPr>
          <w:rFonts w:ascii="Times New Roman" w:hAnsi="Times New Roman" w:cs="Times New Roman"/>
          <w:sz w:val="24"/>
        </w:rPr>
        <w:t xml:space="preserve"> MySQL serves as the core database management system, facilitating the efficient storage, organization, and retrieval of critical data. It handles key information, including donor profiles, recipient requests, blood types, and donation histories.</w:t>
      </w:r>
    </w:p>
    <w:p w14:paraId="543DDD91" w14:textId="77777777" w:rsidR="00825027" w:rsidRDefault="007B1E41">
      <w:pPr>
        <w:pStyle w:val="NormalWeb"/>
        <w:numPr>
          <w:ilvl w:val="0"/>
          <w:numId w:val="22"/>
        </w:numPr>
        <w:spacing w:line="360" w:lineRule="auto"/>
        <w:jc w:val="both"/>
      </w:pPr>
      <w:r>
        <w:rPr>
          <w:rStyle w:val="Strong"/>
          <w:rFonts w:eastAsia="Calibri"/>
        </w:rPr>
        <w:t>External Integrations:</w:t>
      </w:r>
    </w:p>
    <w:p w14:paraId="6469D8A4"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Google Maps API:</w:t>
      </w:r>
      <w:r>
        <w:rPr>
          <w:rFonts w:ascii="Times New Roman" w:hAnsi="Times New Roman" w:cs="Times New Roman"/>
          <w:sz w:val="24"/>
          <w:szCs w:val="24"/>
        </w:rPr>
        <w:t xml:space="preserve"> </w:t>
      </w:r>
      <w:r>
        <w:rPr>
          <w:rFonts w:ascii="Times New Roman" w:hAnsi="Times New Roman" w:cs="Times New Roman"/>
          <w:sz w:val="24"/>
        </w:rPr>
        <w:t xml:space="preserve">The Google Maps API is integrated into the website to offer geolocation services, helping users easily locate nearby blood donors or donation centers. This feature allows the platform to display </w:t>
      </w:r>
      <w:r>
        <w:rPr>
          <w:rFonts w:ascii="Times New Roman" w:hAnsi="Times New Roman" w:cs="Times New Roman"/>
          <w:sz w:val="24"/>
        </w:rPr>
        <w:lastRenderedPageBreak/>
        <w:t>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14:paraId="4BA90B08" w14:textId="77777777"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Firebase Notifications:</w:t>
      </w:r>
      <w:r>
        <w:rPr>
          <w:rFonts w:ascii="Times New Roman" w:hAnsi="Times New Roman" w:cs="Times New Roman"/>
          <w:sz w:val="24"/>
          <w:szCs w:val="24"/>
        </w:rPr>
        <w:t xml:space="preserve"> </w:t>
      </w:r>
      <w:r>
        <w:rPr>
          <w:rFonts w:ascii="Times New Roman" w:hAnsi="Times New Roman" w:cs="Times New Roman"/>
          <w:sz w:val="24"/>
        </w:rPr>
        <w:t>Firebase notifications are used to provide real-time alerts and updates to users. When urgent blood donation requests or updates occur, Firebase sends instant push notifications to both donors and recipients, ensuring they are promptly informed.</w:t>
      </w:r>
    </w:p>
    <w:p w14:paraId="2F190A9F" w14:textId="77777777" w:rsidR="000F523B" w:rsidRDefault="000F523B" w:rsidP="000F523B">
      <w:pPr>
        <w:pStyle w:val="Heading2"/>
        <w:spacing w:before="160" w:after="80"/>
        <w:rPr>
          <w:rFonts w:ascii="Times New Roman" w:hAnsi="Times New Roman" w:cs="Times New Roman"/>
          <w:color w:val="auto"/>
          <w:sz w:val="28"/>
          <w:szCs w:val="28"/>
        </w:rPr>
      </w:pPr>
      <w:bookmarkStart w:id="31" w:name="_Toc202479983"/>
      <w:r>
        <w:rPr>
          <w:rStyle w:val="Strong"/>
          <w:rFonts w:ascii="Times New Roman" w:eastAsia="Calibri" w:hAnsi="Times New Roman" w:cs="Times New Roman"/>
          <w:color w:val="auto"/>
          <w:sz w:val="28"/>
          <w:szCs w:val="28"/>
        </w:rPr>
        <w:t>3.4</w:t>
      </w:r>
      <w:r w:rsidR="007B1E41">
        <w:rPr>
          <w:rStyle w:val="Strong"/>
          <w:rFonts w:ascii="Times New Roman" w:eastAsia="Calibri" w:hAnsi="Times New Roman" w:cs="Times New Roman"/>
          <w:color w:val="auto"/>
          <w:sz w:val="28"/>
          <w:szCs w:val="28"/>
        </w:rPr>
        <w:t xml:space="preserve"> </w:t>
      </w:r>
      <w:bookmarkStart w:id="32" w:name="_Toc202450257"/>
      <w:r w:rsidRPr="00670028">
        <w:rPr>
          <w:b/>
          <w:bCs/>
          <w:noProof/>
          <w:sz w:val="20"/>
        </w:rPr>
        <w:drawing>
          <wp:anchor distT="0" distB="0" distL="0" distR="0" simplePos="0" relativeHeight="251659264" behindDoc="1" locked="0" layoutInCell="1" allowOverlap="1" wp14:anchorId="4969E85B" wp14:editId="7F03D348">
            <wp:simplePos x="0" y="0"/>
            <wp:positionH relativeFrom="margin">
              <wp:align>left</wp:align>
            </wp:positionH>
            <wp:positionV relativeFrom="paragraph">
              <wp:posOffset>350308</wp:posOffset>
            </wp:positionV>
            <wp:extent cx="5126924" cy="2346960"/>
            <wp:effectExtent l="0" t="0" r="0" b="0"/>
            <wp:wrapTopAndBottom/>
            <wp:docPr id="10" name="Image 10" descr="A diagram of a software development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oftware development process  Description automatically generated"/>
                    <pic:cNvPicPr/>
                  </pic:nvPicPr>
                  <pic:blipFill>
                    <a:blip r:embed="rId11" cstate="print"/>
                    <a:stretch>
                      <a:fillRect/>
                    </a:stretch>
                  </pic:blipFill>
                  <pic:spPr>
                    <a:xfrm>
                      <a:off x="0" y="0"/>
                      <a:ext cx="5126924" cy="2346960"/>
                    </a:xfrm>
                    <a:prstGeom prst="rect">
                      <a:avLst/>
                    </a:prstGeom>
                  </pic:spPr>
                </pic:pic>
              </a:graphicData>
            </a:graphic>
          </wp:anchor>
        </w:drawing>
      </w:r>
      <w:r w:rsidRPr="00670028">
        <w:rPr>
          <w:rFonts w:ascii="Times New Roman" w:hAnsi="Times New Roman" w:cs="Times New Roman"/>
          <w:b/>
          <w:bCs/>
          <w:color w:val="auto"/>
          <w:sz w:val="28"/>
          <w:szCs w:val="28"/>
        </w:rPr>
        <w:t>Software Development Model</w:t>
      </w:r>
      <w:bookmarkEnd w:id="31"/>
      <w:bookmarkEnd w:id="32"/>
    </w:p>
    <w:p w14:paraId="6EB951FF" w14:textId="77777777" w:rsidR="000F523B" w:rsidRDefault="000F523B" w:rsidP="000F523B">
      <w:pPr>
        <w:pStyle w:val="ListParagraph"/>
        <w:ind w:left="480"/>
        <w:rPr>
          <w:b/>
          <w:noProof/>
          <w:sz w:val="20"/>
        </w:rPr>
      </w:pPr>
    </w:p>
    <w:p w14:paraId="568B947A" w14:textId="77777777" w:rsidR="000F523B" w:rsidRPr="00CB65B0" w:rsidRDefault="000F523B" w:rsidP="000F523B">
      <w:pPr>
        <w:pStyle w:val="ListParagraph"/>
        <w:ind w:left="480"/>
        <w:jc w:val="center"/>
        <w:rPr>
          <w:rFonts w:ascii="Times New Roman" w:hAnsi="Times New Roman" w:cs="Times New Roman"/>
          <w:sz w:val="20"/>
          <w:szCs w:val="20"/>
        </w:rPr>
      </w:pPr>
      <w:r w:rsidRPr="00CB65B0">
        <w:rPr>
          <w:rFonts w:ascii="Times New Roman" w:hAnsi="Times New Roman" w:cs="Times New Roman"/>
          <w:sz w:val="20"/>
          <w:szCs w:val="20"/>
        </w:rPr>
        <w:t>Figure</w:t>
      </w:r>
      <w:r w:rsidRPr="00CB65B0">
        <w:rPr>
          <w:rFonts w:ascii="Times New Roman" w:hAnsi="Times New Roman" w:cs="Times New Roman"/>
          <w:spacing w:val="-5"/>
          <w:sz w:val="20"/>
          <w:szCs w:val="20"/>
        </w:rPr>
        <w:t xml:space="preserve"> </w:t>
      </w:r>
      <w:r w:rsidRPr="00CB65B0">
        <w:rPr>
          <w:rFonts w:ascii="Times New Roman" w:hAnsi="Times New Roman" w:cs="Times New Roman"/>
          <w:sz w:val="20"/>
          <w:szCs w:val="20"/>
        </w:rPr>
        <w:t>3.4:</w:t>
      </w:r>
      <w:r w:rsidRPr="00CB65B0">
        <w:rPr>
          <w:rFonts w:ascii="Times New Roman" w:hAnsi="Times New Roman" w:cs="Times New Roman"/>
          <w:spacing w:val="-15"/>
          <w:sz w:val="20"/>
          <w:szCs w:val="20"/>
        </w:rPr>
        <w:t xml:space="preserve"> </w:t>
      </w:r>
      <w:r w:rsidRPr="00CB65B0">
        <w:rPr>
          <w:rFonts w:ascii="Times New Roman" w:hAnsi="Times New Roman" w:cs="Times New Roman"/>
          <w:sz w:val="20"/>
          <w:szCs w:val="20"/>
        </w:rPr>
        <w:t>Agile</w:t>
      </w:r>
      <w:r w:rsidRPr="00CB65B0">
        <w:rPr>
          <w:rFonts w:ascii="Times New Roman" w:hAnsi="Times New Roman" w:cs="Times New Roman"/>
          <w:spacing w:val="-2"/>
          <w:sz w:val="20"/>
          <w:szCs w:val="20"/>
        </w:rPr>
        <w:t xml:space="preserve"> </w:t>
      </w:r>
      <w:r w:rsidRPr="00CB65B0">
        <w:rPr>
          <w:rFonts w:ascii="Times New Roman" w:hAnsi="Times New Roman" w:cs="Times New Roman"/>
          <w:sz w:val="20"/>
          <w:szCs w:val="20"/>
        </w:rPr>
        <w:t>Development</w:t>
      </w:r>
      <w:r w:rsidRPr="00CB65B0">
        <w:rPr>
          <w:rFonts w:ascii="Times New Roman" w:hAnsi="Times New Roman" w:cs="Times New Roman"/>
          <w:spacing w:val="-2"/>
          <w:sz w:val="20"/>
          <w:szCs w:val="20"/>
        </w:rPr>
        <w:t xml:space="preserve"> </w:t>
      </w:r>
      <w:r w:rsidRPr="00CB65B0">
        <w:rPr>
          <w:rFonts w:ascii="Times New Roman" w:hAnsi="Times New Roman" w:cs="Times New Roman"/>
          <w:sz w:val="20"/>
          <w:szCs w:val="20"/>
        </w:rPr>
        <w:t>Model</w:t>
      </w:r>
    </w:p>
    <w:p w14:paraId="43CBFB70" w14:textId="77777777" w:rsidR="000F523B" w:rsidRDefault="000F523B" w:rsidP="000F523B">
      <w:pPr>
        <w:pStyle w:val="ListParagraph"/>
        <w:ind w:left="480"/>
        <w:rPr>
          <w:rFonts w:ascii="Times New Roman" w:hAnsi="Times New Roman" w:cs="Times New Roman"/>
          <w:sz w:val="22"/>
          <w:szCs w:val="22"/>
        </w:rPr>
      </w:pPr>
    </w:p>
    <w:p w14:paraId="0379DFD8" w14:textId="77777777" w:rsidR="00BB0D8F" w:rsidRDefault="00BB0D8F" w:rsidP="00BB0D8F">
      <w:pPr>
        <w:pStyle w:val="NormalWeb"/>
        <w:spacing w:line="360" w:lineRule="auto"/>
        <w:jc w:val="both"/>
      </w:pPr>
      <w:r>
        <w:t xml:space="preserve">The Agile methodology was adopted for the development of the Blood Donation System to promote flexibility, iterative progress, and close collaboration with stakeholders. Agile’s sprint-based approach enabled the development team to respond to dynamic requirements, ensure timely feature releases, and maintain alignment with user needs throughout the development lifecycle. By breaking down the project into smaller, manageable sprints, the team could implement and refine features such as donor-recipient matching, notification services, and user dashboards incrementally. </w:t>
      </w:r>
      <w:r>
        <w:lastRenderedPageBreak/>
        <w:t>Agile also emphasized collaboration, regular testing, and continuous feedback, which were critical in ensuring a reliable and user-focused system</w:t>
      </w:r>
      <w:sdt>
        <w:sdtPr>
          <w:id w:val="-1726211914"/>
          <w:citation/>
        </w:sdt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14:paraId="758D0103" w14:textId="77777777" w:rsidR="00BB0D8F" w:rsidRDefault="00BB0D8F" w:rsidP="00BB0D8F">
      <w:pPr>
        <w:pStyle w:val="NormalWeb"/>
        <w:numPr>
          <w:ilvl w:val="0"/>
          <w:numId w:val="39"/>
        </w:numPr>
        <w:spacing w:line="360" w:lineRule="auto"/>
        <w:jc w:val="both"/>
      </w:pPr>
      <w:r>
        <w:rPr>
          <w:rStyle w:val="Strong"/>
        </w:rPr>
        <w:t>Plan:</w:t>
      </w:r>
      <w:r>
        <w:t xml:space="preserve"> In the initial planning phase, the development team gathered core system requirements from stakeholders including blood banks, hospitals, and potential users. High-priority functionalities—such as donor registration, blood request submission, automatic email and SMS notifications, and geolocation-based donor matching—were identified and distributed across development sprints. The planning ensured that essential components were delivered early, while less critical features could be added in future iterations</w:t>
      </w:r>
      <w:sdt>
        <w:sdtPr>
          <w:id w:val="-1062327694"/>
          <w:citation/>
        </w:sdt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14:paraId="3D6CBBFD" w14:textId="77777777" w:rsidR="00BB0D8F" w:rsidRDefault="00BB0D8F" w:rsidP="00BB0D8F">
      <w:pPr>
        <w:pStyle w:val="NormalWeb"/>
        <w:numPr>
          <w:ilvl w:val="0"/>
          <w:numId w:val="39"/>
        </w:numPr>
        <w:spacing w:line="360" w:lineRule="auto"/>
        <w:jc w:val="both"/>
      </w:pPr>
      <w:r>
        <w:rPr>
          <w:rStyle w:val="Strong"/>
        </w:rPr>
        <w:t>Design:</w:t>
      </w:r>
      <w:r>
        <w:t xml:space="preserve"> The system design followed an iterative model, starting with a high-level architecture comprising a web-based frontend, an SQLite database, and backend logic developed using Python. The initial design emphasized modularity to support future scalability. Components such as user authentication, request handling, and notification services were mapped out in detail. The system interface was also designed to be responsive and user-friendly to accommodate users with varying technical backgrounds, including support for basic mobile access and simplified navigation</w:t>
      </w:r>
      <w:sdt>
        <w:sdtPr>
          <w:id w:val="-1936041058"/>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0F74A1F8" w14:textId="77777777" w:rsidR="00BB0D8F" w:rsidRDefault="00BB0D8F" w:rsidP="00BB0D8F">
      <w:pPr>
        <w:pStyle w:val="NormalWeb"/>
        <w:numPr>
          <w:ilvl w:val="0"/>
          <w:numId w:val="39"/>
        </w:numPr>
        <w:spacing w:line="360" w:lineRule="auto"/>
        <w:jc w:val="both"/>
      </w:pPr>
      <w:r>
        <w:rPr>
          <w:rStyle w:val="Strong"/>
        </w:rPr>
        <w:t>Develop:</w:t>
      </w:r>
      <w:r>
        <w:t xml:space="preserve"> Development progressed in iterative sprints, each focused on delivering specific components like the donor registration form, blood request module, and the email/SMS notification engine. Integration of the OpenCV library for optional image verification and the inclusion of geolocation features further enhanced the system. Developers utilized version control and continuous integration tools to streamline coding, merging, and deployment. Collaboration between frontend and backend developers ensured cohesive and functional system behavior throughout</w:t>
      </w:r>
      <w:sdt>
        <w:sdtPr>
          <w:id w:val="-322198015"/>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08765E65" w14:textId="77777777" w:rsidR="00BB0D8F" w:rsidRDefault="00BB0D8F" w:rsidP="00BB0D8F">
      <w:pPr>
        <w:pStyle w:val="NormalWeb"/>
        <w:numPr>
          <w:ilvl w:val="0"/>
          <w:numId w:val="39"/>
        </w:numPr>
        <w:spacing w:line="360" w:lineRule="auto"/>
        <w:jc w:val="both"/>
      </w:pPr>
      <w:r>
        <w:rPr>
          <w:rStyle w:val="Strong"/>
        </w:rPr>
        <w:t>Test:</w:t>
      </w:r>
      <w:r>
        <w:t xml:space="preserve"> Testing was integrated into every sprint to ensure quality and reliability. Unit testing validated individual modules like form validation, data retrieval, and notification sending. Integration testing was conducted to confirm smooth </w:t>
      </w:r>
      <w:r>
        <w:lastRenderedPageBreak/>
        <w:t>communication between components such as the donor-matching logic and the email/SMS service. End-to-end testing validated the complete workflow—from user login to successful donor-recipient match—ensuring usability, correctness, and robustness across devices and use cases</w:t>
      </w:r>
      <w:sdt>
        <w:sdtPr>
          <w:id w:val="-1660765956"/>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400FFE1E" w14:textId="77777777" w:rsidR="00BB0D8F" w:rsidRDefault="00BB0D8F" w:rsidP="00BB0D8F">
      <w:pPr>
        <w:pStyle w:val="NormalWeb"/>
        <w:numPr>
          <w:ilvl w:val="0"/>
          <w:numId w:val="39"/>
        </w:numPr>
        <w:spacing w:line="360" w:lineRule="auto"/>
        <w:jc w:val="both"/>
      </w:pPr>
      <w:r>
        <w:rPr>
          <w:rStyle w:val="Strong"/>
        </w:rPr>
        <w:t>Deploy:</w:t>
      </w:r>
      <w:r>
        <w:t xml:space="preserve"> At the conclusion of each sprint, the system was deployed to a testing or staging environment. Each deployment included the latest feature updates, bug fixes, and enhancements. Deployment was supported by scripts and automation tools to minimize manual errors. This phased deployment approach allowed real-time testing by users and facilitated continuous delivery without compromising ongoing functionality</w:t>
      </w:r>
      <w:sdt>
        <w:sdtPr>
          <w:id w:val="929935280"/>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40948BEE" w14:textId="77777777" w:rsidR="00BB0D8F" w:rsidRDefault="00BB0D8F" w:rsidP="00BB0D8F">
      <w:pPr>
        <w:pStyle w:val="NormalWeb"/>
        <w:numPr>
          <w:ilvl w:val="0"/>
          <w:numId w:val="39"/>
        </w:numPr>
        <w:spacing w:line="360" w:lineRule="auto"/>
        <w:jc w:val="both"/>
      </w:pPr>
      <w:r>
        <w:rPr>
          <w:rStyle w:val="Strong"/>
        </w:rPr>
        <w:t>Review:</w:t>
      </w:r>
      <w:r>
        <w:t xml:space="preserve"> Post-deployment reviews were conducted after each sprint. Feedback was gathered from end-users, including hospital staff and registered donors, to identify usability issues and functional gaps. Suggestions such as improving search filters, optimizing location-based matching, and enhancing email templates were incorporated into subsequent sprints. This continuous feedback loop allowed the system to evolve based on real-world usage and stakeholder expectations</w:t>
      </w:r>
      <w:sdt>
        <w:sdtPr>
          <w:id w:val="-992401819"/>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1DC90ACC" w14:textId="77777777" w:rsidR="00BB0D8F" w:rsidRDefault="00BB0D8F" w:rsidP="00BB0D8F">
      <w:pPr>
        <w:pStyle w:val="NormalWeb"/>
        <w:numPr>
          <w:ilvl w:val="0"/>
          <w:numId w:val="39"/>
        </w:numPr>
        <w:spacing w:line="360" w:lineRule="auto"/>
        <w:jc w:val="both"/>
      </w:pPr>
      <w:r>
        <w:rPr>
          <w:rStyle w:val="Strong"/>
        </w:rPr>
        <w:t>Launch:</w:t>
      </w:r>
      <w:r>
        <w:t xml:space="preserve"> Upon the successful integration of all core features—including donor registration, blood request handling, geolocation-based donor matching, automated notifications, and donation history tracking—the system was launched for production use. Final testing and system monitoring ensured smooth operation and stability. Post-launch support included monitoring email delivery success, user login patterns, and matching efficiency, followed by routine updates to refine the platform</w:t>
      </w:r>
      <w:sdt>
        <w:sdtPr>
          <w:id w:val="1384066739"/>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14:paraId="44AFE5B6" w14:textId="77777777" w:rsidR="00BB0D8F" w:rsidRDefault="00BB0D8F" w:rsidP="00BB0D8F">
      <w:pPr>
        <w:pStyle w:val="NormalWeb"/>
        <w:spacing w:line="360" w:lineRule="auto"/>
        <w:jc w:val="both"/>
      </w:pPr>
      <w:r>
        <w:t xml:space="preserve">Agile was chosen for the Blood Donation System due to its adaptability and iterative nature, which were essential in meeting the technical and humanitarian needs of the project. The Agile model enabled timely delivery of critical features like donor matching and real-time notifications, while also allowing continuous refinement based on stakeholder feedback. Its emphasis on user collaboration, continuous testing, and </w:t>
      </w:r>
      <w:r>
        <w:lastRenderedPageBreak/>
        <w:t>modular development ensured that the final system was secure, responsive, and user-centered—ultimately supporting more efficient and timely blood donation coordination in both routine and emergency scenarios.</w:t>
      </w:r>
    </w:p>
    <w:p w14:paraId="2B0C5A66" w14:textId="77777777"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33" w:name="_Toc202479984"/>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3.5 System Design</w:t>
      </w:r>
      <w:bookmarkEnd w:id="33"/>
    </w:p>
    <w:p w14:paraId="13F4C862" w14:textId="77777777" w:rsidR="00825027" w:rsidRDefault="007B1E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In the system design phase, several architecture diagrams are employed</w:t>
      </w:r>
      <w:r w:rsidR="009C773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including </w:t>
      </w:r>
      <w:r w:rsidR="009C773B"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the ER diagram, System Flow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and Use Case diagram. The ER diagram represents the logical structure of the database, illustrating entities, attribut</w:t>
      </w:r>
      <w:r w:rsidR="00E250A0"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es, and their relationships</w:t>
      </w:r>
      <w:r w:rsidR="00E250A0">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r w:rsidR="00E250A0" w:rsidRPr="00E250A0">
        <w:t xml:space="preserve"> </w:t>
      </w:r>
      <w:r w:rsidR="00E250A0" w:rsidRPr="00E250A0">
        <w:rPr>
          <w:rFonts w:ascii="Times New Roman" w:hAnsi="Times New Roman" w:cs="Times New Roman"/>
          <w:sz w:val="24"/>
          <w:szCs w:val="24"/>
        </w:rPr>
        <w:t xml:space="preserve">A </w:t>
      </w:r>
      <w:r w:rsidR="00E250A0">
        <w:rPr>
          <w:rStyle w:val="Strong"/>
          <w:rFonts w:ascii="Times New Roman" w:hAnsi="Times New Roman" w:cs="Times New Roman"/>
          <w:b w:val="0"/>
          <w:sz w:val="24"/>
          <w:szCs w:val="24"/>
        </w:rPr>
        <w:t xml:space="preserve">System Flow Diagram </w:t>
      </w:r>
      <w:r w:rsidR="00E250A0" w:rsidRPr="00E250A0">
        <w:rPr>
          <w:rFonts w:ascii="Times New Roman" w:hAnsi="Times New Roman" w:cs="Times New Roman"/>
          <w:sz w:val="24"/>
          <w:szCs w:val="24"/>
        </w:rPr>
        <w:t>is a visual representation that shows how data moves through a system and how different components or processes interact with each other.</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Use Case diagram captures the functional requirements, showcasing the interactions between actors and the system's functionalities. These architecture diagrams aid in understanding the data structure, flow, and system functionalities, facilitating effective communication and guiding the development process</w:t>
      </w:r>
      <w:sdt>
        <w:sdtP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id w:val="-1589688020"/>
        </w:sdtPr>
        <w:sdtConten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begin"/>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instrText xml:space="preserve"> CITATION Jon18 \l 2057 </w:instrTex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separate"/>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t xml:space="preserve"> </w:t>
          </w:r>
          <w:r>
            <w:rPr>
              <w:rFonts w:ascii="Times New Roman" w:eastAsia="Calibri" w:hAnsi="Times New Roman" w:cs="Times New Roman"/>
              <w:sz w:val="24"/>
              <w:szCs w:val="24"/>
              <w:lang w:val="en-GB"/>
              <w14:shadow w14:blurRad="38100" w14:dist="25400" w14:dir="5400000" w14:sx="100000" w14:sy="100000" w14:kx="0" w14:ky="0" w14:algn="ctr">
                <w14:srgbClr w14:val="6E747A">
                  <w14:alpha w14:val="57000"/>
                </w14:srgbClr>
              </w14:shadow>
            </w:rPr>
            <w:t>(Jones, 2018)</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end"/>
          </w:r>
        </w:sdtContent>
      </w:sdt>
      <w:r w:rsid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p>
    <w:p w14:paraId="30B81C76"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2228B1F0"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0E3EFA37"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2111C209"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414D93A2"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582588D0" w14:textId="77777777"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0ED16354" w14:textId="78728BE4" w:rsidR="00224041" w:rsidRDefault="00224041" w:rsidP="007D0120">
      <w:pPr>
        <w:spacing w:before="100" w:beforeAutospacing="1" w:after="100" w:afterAutospacing="1" w:line="360" w:lineRule="auto"/>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5D6DAE26" w14:textId="77777777" w:rsidR="007D0120" w:rsidRPr="007D0120" w:rsidRDefault="007D0120" w:rsidP="007D0120">
      <w:pPr>
        <w:spacing w:before="100" w:beforeAutospacing="1" w:after="100" w:afterAutospacing="1" w:line="360" w:lineRule="auto"/>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14:paraId="11DC542D" w14:textId="77777777" w:rsidR="00825027" w:rsidRDefault="007B1E41">
      <w:pPr>
        <w:pStyle w:val="Heading2"/>
        <w:numPr>
          <w:ilvl w:val="2"/>
          <w:numId w:val="24"/>
        </w:numPr>
        <w:spacing w:line="360" w:lineRule="auto"/>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8"/>
          <w:szCs w:val="28"/>
        </w:rPr>
        <w:lastRenderedPageBreak/>
        <w:t xml:space="preserve"> </w:t>
      </w:r>
      <w:bookmarkStart w:id="34" w:name="_Toc202479985"/>
      <w:r>
        <w:rPr>
          <w:rFonts w:ascii="Times New Roman" w:eastAsia="Times New Roman" w:hAnsi="Times New Roman" w:cs="Times New Roman"/>
          <w:b/>
          <w:color w:val="auto"/>
          <w:sz w:val="24"/>
          <w:szCs w:val="24"/>
        </w:rPr>
        <w:t>E-R Diagram</w:t>
      </w:r>
      <w:bookmarkEnd w:id="34"/>
    </w:p>
    <w:p w14:paraId="4C9600D6" w14:textId="77777777" w:rsidR="00825027" w:rsidRDefault="007B1E41">
      <w:pPr>
        <w:pStyle w:val="ListParagraph"/>
        <w:spacing w:before="100" w:beforeAutospacing="1" w:after="100" w:afterAutospacing="1" w:line="360" w:lineRule="auto"/>
        <w:ind w:lef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 the key entities (such as Donor, Patient, Blood Bank, Hospital) and how they interact with one another.</w:t>
      </w:r>
    </w:p>
    <w:p w14:paraId="36E59034" w14:textId="2C7D2B9B" w:rsidR="00224041" w:rsidRDefault="007B1E41" w:rsidP="00670028">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CD6465" wp14:editId="72915E9D">
            <wp:extent cx="5934075" cy="400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4075" cy="4000500"/>
                    </a:xfrm>
                    <a:prstGeom prst="rect">
                      <a:avLst/>
                    </a:prstGeom>
                  </pic:spPr>
                </pic:pic>
              </a:graphicData>
            </a:graphic>
          </wp:inline>
        </w:drawing>
      </w:r>
    </w:p>
    <w:p w14:paraId="0D3FAF81" w14:textId="72D7EA03" w:rsidR="0093720F" w:rsidRPr="00094683" w:rsidRDefault="0093720F" w:rsidP="0093720F">
      <w:pPr>
        <w:pStyle w:val="Caption"/>
        <w:jc w:val="center"/>
        <w:rPr>
          <w:rFonts w:ascii="Times New Roman" w:hAnsi="Times New Roman" w:cs="Times New Roman"/>
          <w:i w:val="0"/>
          <w:color w:val="auto"/>
          <w:sz w:val="20"/>
          <w:szCs w:val="20"/>
        </w:rPr>
      </w:pPr>
      <w:bookmarkStart w:id="35" w:name="_Toc188863580"/>
      <w:bookmarkStart w:id="36" w:name="_Toc188863505"/>
      <w:r w:rsidRPr="00094683">
        <w:rPr>
          <w:rFonts w:ascii="Times New Roman" w:hAnsi="Times New Roman" w:cs="Times New Roman"/>
          <w:i w:val="0"/>
          <w:color w:val="auto"/>
          <w:sz w:val="20"/>
          <w:szCs w:val="20"/>
        </w:rPr>
        <w:t>Figure 3.5.</w:t>
      </w:r>
      <w:r w:rsidRPr="00094683">
        <w:rPr>
          <w:rFonts w:ascii="Times New Roman" w:hAnsi="Times New Roman" w:cs="Times New Roman"/>
          <w:i w:val="0"/>
          <w:color w:val="auto"/>
          <w:sz w:val="20"/>
          <w:szCs w:val="20"/>
        </w:rPr>
        <w:fldChar w:fldCharType="begin"/>
      </w:r>
      <w:r w:rsidRPr="00094683">
        <w:rPr>
          <w:rFonts w:ascii="Times New Roman" w:hAnsi="Times New Roman" w:cs="Times New Roman"/>
          <w:i w:val="0"/>
          <w:color w:val="auto"/>
          <w:sz w:val="20"/>
          <w:szCs w:val="20"/>
        </w:rPr>
        <w:instrText xml:space="preserve"> SEQ Figure_3.6 \* ARABIC </w:instrText>
      </w:r>
      <w:r w:rsidRPr="00094683">
        <w:rPr>
          <w:rFonts w:ascii="Times New Roman" w:hAnsi="Times New Roman" w:cs="Times New Roman"/>
          <w:i w:val="0"/>
          <w:color w:val="auto"/>
          <w:sz w:val="20"/>
          <w:szCs w:val="20"/>
        </w:rPr>
        <w:fldChar w:fldCharType="separate"/>
      </w:r>
      <w:r w:rsidRPr="00094683">
        <w:rPr>
          <w:rFonts w:ascii="Times New Roman" w:hAnsi="Times New Roman" w:cs="Times New Roman"/>
          <w:i w:val="0"/>
          <w:color w:val="auto"/>
          <w:sz w:val="20"/>
          <w:szCs w:val="20"/>
        </w:rPr>
        <w:t>1</w:t>
      </w:r>
      <w:r w:rsidRPr="00094683">
        <w:rPr>
          <w:rFonts w:ascii="Times New Roman" w:hAnsi="Times New Roman" w:cs="Times New Roman"/>
          <w:i w:val="0"/>
          <w:color w:val="auto"/>
          <w:sz w:val="20"/>
          <w:szCs w:val="20"/>
        </w:rPr>
        <w:fldChar w:fldCharType="end"/>
      </w:r>
      <w:r w:rsidRPr="00094683">
        <w:rPr>
          <w:rFonts w:ascii="Times New Roman" w:hAnsi="Times New Roman" w:cs="Times New Roman"/>
          <w:i w:val="0"/>
          <w:color w:val="auto"/>
          <w:sz w:val="20"/>
          <w:szCs w:val="20"/>
        </w:rPr>
        <w:t xml:space="preserve">: </w:t>
      </w:r>
      <w:r w:rsidRPr="00094683">
        <w:rPr>
          <w:rFonts w:ascii="Times New Roman" w:hAnsi="Times New Roman" w:cs="Times New Roman"/>
          <w:i w:val="0"/>
          <w:color w:val="auto"/>
          <w:sz w:val="20"/>
          <w:szCs w:val="20"/>
        </w:rPr>
        <w:t>E-R Diagram</w:t>
      </w:r>
      <w:bookmarkEnd w:id="35"/>
      <w:bookmarkEnd w:id="36"/>
    </w:p>
    <w:p w14:paraId="58FE9207" w14:textId="173073CD" w:rsidR="0093720F" w:rsidRDefault="0093720F" w:rsidP="00670028">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14:paraId="38D740D0" w14:textId="77777777" w:rsidR="00834F0E" w:rsidRPr="00670028" w:rsidRDefault="00834F0E" w:rsidP="00670028">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p>
    <w:p w14:paraId="1FD9E898" w14:textId="77777777"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8"/>
          <w:szCs w:val="28"/>
        </w:rPr>
        <w:lastRenderedPageBreak/>
        <w:t xml:space="preserve"> </w:t>
      </w:r>
      <w:bookmarkStart w:id="37" w:name="_Toc202479986"/>
      <w:r>
        <w:rPr>
          <w:rFonts w:ascii="Times New Roman" w:eastAsia="Times New Roman" w:hAnsi="Times New Roman" w:cs="Times New Roman"/>
          <w:b/>
          <w:bCs/>
          <w:color w:val="auto"/>
          <w:sz w:val="24"/>
          <w:szCs w:val="24"/>
        </w:rPr>
        <w:t>Use Case Diagram</w:t>
      </w:r>
      <w:bookmarkEnd w:id="37"/>
    </w:p>
    <w:p w14:paraId="20775A68" w14:textId="00F65EAF" w:rsidR="00825027" w:rsidRPr="00715C57" w:rsidRDefault="007B1E41" w:rsidP="00715C57">
      <w:pPr>
        <w:pStyle w:val="ListParagraph"/>
        <w:spacing w:line="36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A </w:t>
      </w:r>
      <w:r>
        <w:rPr>
          <w:rStyle w:val="Strong"/>
          <w:rFonts w:ascii="Times New Roman" w:hAnsi="Times New Roman" w:cs="Times New Roman"/>
          <w:sz w:val="24"/>
          <w:szCs w:val="24"/>
        </w:rPr>
        <w:t>Use Case diagram</w:t>
      </w:r>
      <w:r>
        <w:rPr>
          <w:rFonts w:ascii="Times New Roman" w:hAnsi="Times New Roman" w:cs="Times New Roman"/>
          <w:sz w:val="24"/>
          <w:szCs w:val="24"/>
        </w:rPr>
        <w:t xml:space="preserve"> for the blood donation website visually represents the interactions between users and the system, showing the functionalities available to users and how they interact with the platform. The use case diagram helps illustrate the primary interactions between the users and the blood donation system, showcasing its core functionalities. By defining roles and actions, it ensures clarity in system requirements and helps guide development.</w:t>
      </w:r>
      <w:r>
        <w:rPr>
          <w:noProof/>
        </w:rPr>
        <w:drawing>
          <wp:inline distT="0" distB="0" distL="0" distR="0" wp14:anchorId="4DE7AAC4" wp14:editId="4B8EF340">
            <wp:extent cx="5256656" cy="52006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3">
                      <a:extLst>
                        <a:ext uri="{28A0092B-C50C-407E-A947-70E740481C1C}">
                          <a14:useLocalDpi xmlns:a14="http://schemas.microsoft.com/office/drawing/2010/main" val="0"/>
                        </a:ext>
                      </a:extLst>
                    </a:blip>
                    <a:srcRect t="2307"/>
                    <a:stretch/>
                  </pic:blipFill>
                  <pic:spPr bwMode="auto">
                    <a:xfrm>
                      <a:off x="0" y="0"/>
                      <a:ext cx="5258556" cy="5202530"/>
                    </a:xfrm>
                    <a:prstGeom prst="rect">
                      <a:avLst/>
                    </a:prstGeom>
                    <a:ln>
                      <a:noFill/>
                    </a:ln>
                    <a:extLst>
                      <a:ext uri="{53640926-AAD7-44D8-BBD7-CCE9431645EC}">
                        <a14:shadowObscured xmlns:a14="http://schemas.microsoft.com/office/drawing/2010/main"/>
                      </a:ext>
                    </a:extLst>
                  </pic:spPr>
                </pic:pic>
              </a:graphicData>
            </a:graphic>
          </wp:inline>
        </w:drawing>
      </w:r>
    </w:p>
    <w:p w14:paraId="1DD40E97" w14:textId="4C6EA020" w:rsidR="00873469" w:rsidRPr="00094683" w:rsidRDefault="00D05160" w:rsidP="00D05160">
      <w:pPr>
        <w:pStyle w:val="Caption"/>
        <w:jc w:val="center"/>
        <w:rPr>
          <w:rFonts w:ascii="Times New Roman" w:hAnsi="Times New Roman" w:cs="Times New Roman"/>
          <w:i w:val="0"/>
          <w:color w:val="000000" w:themeColor="text1"/>
          <w:sz w:val="20"/>
          <w:szCs w:val="20"/>
        </w:rPr>
      </w:pPr>
      <w:r w:rsidRPr="00094683">
        <w:rPr>
          <w:rFonts w:ascii="Times New Roman" w:hAnsi="Times New Roman" w:cs="Times New Roman"/>
          <w:i w:val="0"/>
          <w:color w:val="000000" w:themeColor="text1"/>
          <w:sz w:val="20"/>
          <w:szCs w:val="20"/>
        </w:rPr>
        <w:t>Figure 3.5.2: Use Case Diagram</w:t>
      </w:r>
    </w:p>
    <w:p w14:paraId="6B408348" w14:textId="77777777"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Cs/>
          <w:color w:val="auto"/>
          <w:sz w:val="28"/>
          <w:szCs w:val="28"/>
        </w:rPr>
        <w:lastRenderedPageBreak/>
        <w:t xml:space="preserve"> </w:t>
      </w:r>
      <w:bookmarkStart w:id="38" w:name="_Toc202479987"/>
      <w:r>
        <w:rPr>
          <w:rFonts w:ascii="Times New Roman" w:eastAsia="Times New Roman" w:hAnsi="Times New Roman" w:cs="Times New Roman"/>
          <w:b/>
          <w:bCs/>
          <w:color w:val="auto"/>
          <w:sz w:val="24"/>
          <w:szCs w:val="24"/>
        </w:rPr>
        <w:t>System Flow Diagram</w:t>
      </w:r>
      <w:bookmarkEnd w:id="38"/>
    </w:p>
    <w:p w14:paraId="24F9457D" w14:textId="77777777" w:rsidR="00472901"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the system and how data is flowing to the system. </w:t>
      </w:r>
    </w:p>
    <w:p w14:paraId="09EB8848" w14:textId="77777777" w:rsidR="00472901" w:rsidRDefault="00472901">
      <w:pPr>
        <w:spacing w:line="360" w:lineRule="auto"/>
        <w:jc w:val="both"/>
        <w:rPr>
          <w:rFonts w:ascii="Times New Roman" w:hAnsi="Times New Roman" w:cs="Times New Roman"/>
          <w:sz w:val="24"/>
          <w:szCs w:val="24"/>
        </w:rPr>
      </w:pPr>
    </w:p>
    <w:p w14:paraId="1E2B329C" w14:textId="002BF836" w:rsidR="003876D5" w:rsidRDefault="0047290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16B41E" wp14:editId="00BE93F3">
            <wp:extent cx="5628640" cy="5648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jpg"/>
                    <pic:cNvPicPr/>
                  </pic:nvPicPr>
                  <pic:blipFill>
                    <a:blip r:embed="rId14">
                      <a:extLst>
                        <a:ext uri="{28A0092B-C50C-407E-A947-70E740481C1C}">
                          <a14:useLocalDpi xmlns:a14="http://schemas.microsoft.com/office/drawing/2010/main" val="0"/>
                        </a:ext>
                      </a:extLst>
                    </a:blip>
                    <a:stretch>
                      <a:fillRect/>
                    </a:stretch>
                  </pic:blipFill>
                  <pic:spPr>
                    <a:xfrm>
                      <a:off x="0" y="0"/>
                      <a:ext cx="5634117" cy="5653821"/>
                    </a:xfrm>
                    <a:prstGeom prst="rect">
                      <a:avLst/>
                    </a:prstGeom>
                  </pic:spPr>
                </pic:pic>
              </a:graphicData>
            </a:graphic>
          </wp:inline>
        </w:drawing>
      </w:r>
    </w:p>
    <w:p w14:paraId="0CA3170F" w14:textId="7757A37E" w:rsidR="003876D5" w:rsidRPr="003876D5" w:rsidRDefault="003876D5" w:rsidP="003876D5">
      <w:pPr>
        <w:pStyle w:val="Caption"/>
        <w:jc w:val="center"/>
        <w:rPr>
          <w:rFonts w:ascii="Times New Roman" w:hAnsi="Times New Roman" w:cs="Times New Roman"/>
          <w:i w:val="0"/>
          <w:color w:val="000000" w:themeColor="text1"/>
          <w:sz w:val="20"/>
          <w:szCs w:val="20"/>
        </w:rPr>
      </w:pPr>
      <w:r w:rsidRPr="003876D5">
        <w:rPr>
          <w:rFonts w:ascii="Times New Roman" w:hAnsi="Times New Roman" w:cs="Times New Roman"/>
          <w:i w:val="0"/>
          <w:color w:val="000000" w:themeColor="text1"/>
          <w:sz w:val="20"/>
          <w:szCs w:val="20"/>
        </w:rPr>
        <w:t>Figure 3.5.3:</w:t>
      </w:r>
      <w:r>
        <w:rPr>
          <w:rFonts w:ascii="Times New Roman" w:hAnsi="Times New Roman" w:cs="Times New Roman"/>
          <w:i w:val="0"/>
          <w:color w:val="000000" w:themeColor="text1"/>
          <w:sz w:val="20"/>
          <w:szCs w:val="20"/>
        </w:rPr>
        <w:t xml:space="preserve"> </w:t>
      </w:r>
      <w:r w:rsidRPr="003876D5">
        <w:rPr>
          <w:rFonts w:ascii="Times New Roman" w:hAnsi="Times New Roman" w:cs="Times New Roman"/>
          <w:i w:val="0"/>
          <w:color w:val="000000" w:themeColor="text1"/>
          <w:sz w:val="20"/>
          <w:szCs w:val="20"/>
        </w:rPr>
        <w:t>System Flow Diagram</w:t>
      </w:r>
    </w:p>
    <w:p w14:paraId="1551E0DD" w14:textId="77777777"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39" w:name="_Toc202479988"/>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lastRenderedPageBreak/>
        <w:t>3.6 Software and Hardware Requirements</w:t>
      </w:r>
      <w:bookmarkEnd w:id="39"/>
    </w:p>
    <w:p w14:paraId="012C29BF" w14:textId="77777777"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minimum software required for the development of the project is:</w:t>
      </w:r>
    </w:p>
    <w:p w14:paraId="164A455A"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Operating System: Windows 7/8</w:t>
      </w:r>
    </w:p>
    <w:p w14:paraId="3A5353AE"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Code Editor: Visual Studio Code</w:t>
      </w:r>
    </w:p>
    <w:p w14:paraId="29BE1237"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Framework: Django 3.2</w:t>
      </w:r>
    </w:p>
    <w:p w14:paraId="7BCD9B99"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Programming Language: Python 3.8</w:t>
      </w:r>
    </w:p>
    <w:p w14:paraId="19D731B3"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Browser: Chrome/ Edge</w:t>
      </w:r>
    </w:p>
    <w:p w14:paraId="6F9A4FE7" w14:textId="77777777"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hardware required for the development of the project is:</w:t>
      </w:r>
    </w:p>
    <w:p w14:paraId="0DF853BF"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Processor: Intel(R) Core (TM) i3-10110U CPU @ 2.10GHz 2.59 GHz</w:t>
      </w:r>
    </w:p>
    <w:p w14:paraId="0AB17F90"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Ram: 4.00 GB</w:t>
      </w:r>
    </w:p>
    <w:p w14:paraId="56775B21"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Hard Disk: 500 GB SSD</w:t>
      </w:r>
    </w:p>
    <w:p w14:paraId="3BEFD416" w14:textId="77777777" w:rsidR="00825027" w:rsidRPr="00485DBC" w:rsidRDefault="007B1E41" w:rsidP="00485DBC">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Display: 1024*768 screen resolution</w:t>
      </w:r>
    </w:p>
    <w:p w14:paraId="7AA81453" w14:textId="77777777"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0" w:name="_Toc202479989"/>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3.7 Testing and Maintenance</w:t>
      </w:r>
      <w:bookmarkEnd w:id="40"/>
    </w:p>
    <w:p w14:paraId="1D20A72B" w14:textId="77777777"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testing and maintenance phases follow the development phase in a project flow. In testing, the project's functionalities are thoroughly evaluated to detect and correct any defects. During maintenance, the deployed system is supported, monitored, and enhanced on an ongoing basis. In this way, we ensure that the system is stable, reliable, and continually improving, ultimately meeting the needs of users and stakeholders. As part of the testing phase for the Crop Recommendation System a variety of test cases were conducted to ensure that the web application worked correctly. Security, usability, performance, and other aspects of the application are tested in these test cases.</w:t>
      </w:r>
    </w:p>
    <w:p w14:paraId="08B9EF92" w14:textId="1A8022BC" w:rsidR="00EC621B" w:rsidRDefault="00EC621B">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14:paraId="40C146F6" w14:textId="135FCB3F" w:rsidR="00E17FEA" w:rsidRDefault="00E17FEA">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14:paraId="5D04E5C2" w14:textId="77777777" w:rsidR="00E17FEA" w:rsidRDefault="00E17FEA">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14:paraId="60286A6F" w14:textId="77777777"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Functionality Testing</w:t>
      </w:r>
    </w:p>
    <w:p w14:paraId="09881F96" w14:textId="77777777"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Test Case 1:</w:t>
      </w:r>
      <w:r>
        <w:rPr>
          <w:rStyle w:val="Strong"/>
          <w:rFonts w:ascii="Times New Roman" w:hAnsi="Times New Roman" w:cs="Times New Roman"/>
          <w:bCs w:val="0"/>
          <w:sz w:val="24"/>
          <w:szCs w:val="24"/>
        </w:rPr>
        <w:t xml:space="preserve"> </w:t>
      </w:r>
      <w:r>
        <w:rPr>
          <w:rFonts w:ascii="Times New Roman" w:hAnsi="Times New Roman" w:cs="Times New Roman"/>
          <w:sz w:val="24"/>
          <w:szCs w:val="24"/>
        </w:rPr>
        <w:t>Verify that donor registration and login work as expected.</w:t>
      </w:r>
    </w:p>
    <w:p w14:paraId="46306940" w14:textId="77777777"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 2:</w:t>
      </w:r>
      <w:r>
        <w:rPr>
          <w:rFonts w:ascii="Times New Roman" w:hAnsi="Times New Roman" w:cs="Times New Roman"/>
          <w:sz w:val="24"/>
          <w:szCs w:val="24"/>
        </w:rPr>
        <w:t xml:space="preserve"> Test the ability to search and filter eligible donors based on blood type and location.</w:t>
      </w:r>
    </w:p>
    <w:p w14:paraId="4A429916" w14:textId="77777777"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 3</w:t>
      </w:r>
      <w:r>
        <w:rPr>
          <w:rStyle w:val="Strong"/>
          <w:rFonts w:ascii="Times New Roman" w:hAnsi="Times New Roman" w:cs="Times New Roman"/>
          <w:sz w:val="24"/>
          <w:szCs w:val="24"/>
        </w:rPr>
        <w:t>:</w:t>
      </w:r>
      <w:r>
        <w:rPr>
          <w:rFonts w:ascii="Times New Roman" w:hAnsi="Times New Roman" w:cs="Times New Roman"/>
          <w:sz w:val="24"/>
          <w:szCs w:val="24"/>
        </w:rPr>
        <w:t xml:space="preserve"> Ensure that blood request creation and updates are correctly processed and displayed.</w:t>
      </w:r>
    </w:p>
    <w:p w14:paraId="77F7BCDA" w14:textId="77777777"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w:t>
      </w:r>
      <w:r>
        <w:rPr>
          <w:rStyle w:val="Strong"/>
          <w:rFonts w:ascii="Times New Roman" w:hAnsi="Times New Roman" w:cs="Times New Roman"/>
          <w:sz w:val="24"/>
          <w:szCs w:val="24"/>
        </w:rPr>
        <w:t xml:space="preserve"> </w:t>
      </w:r>
      <w:r>
        <w:rPr>
          <w:rStyle w:val="Strong"/>
          <w:rFonts w:ascii="Times New Roman" w:hAnsi="Times New Roman" w:cs="Times New Roman"/>
          <w:b w:val="0"/>
          <w:sz w:val="24"/>
          <w:szCs w:val="24"/>
        </w:rPr>
        <w:t>4</w:t>
      </w:r>
      <w:r>
        <w:rPr>
          <w:rStyle w:val="Strong"/>
          <w:rFonts w:ascii="Times New Roman" w:hAnsi="Times New Roman" w:cs="Times New Roman"/>
          <w:sz w:val="24"/>
          <w:szCs w:val="24"/>
        </w:rPr>
        <w:t>:</w:t>
      </w:r>
      <w:r>
        <w:rPr>
          <w:rFonts w:ascii="Times New Roman" w:hAnsi="Times New Roman" w:cs="Times New Roman"/>
          <w:sz w:val="24"/>
          <w:szCs w:val="24"/>
        </w:rPr>
        <w:t xml:space="preserve"> Confirm that donor availability status is accurately updated and reflected in real time.</w:t>
      </w:r>
    </w:p>
    <w:p w14:paraId="7614EB8E" w14:textId="77777777"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Security</w:t>
      </w:r>
      <w:r>
        <w:t xml:space="preserve"> </w:t>
      </w:r>
      <w:r>
        <w:rPr>
          <w:rFonts w:ascii="Times New Roman" w:hAnsi="Times New Roman" w:cs="Times New Roman"/>
          <w:b/>
          <w:sz w:val="24"/>
          <w:szCs w:val="24"/>
        </w:rPr>
        <w:t>Testing</w:t>
      </w:r>
    </w:p>
    <w:p w14:paraId="1B9DAA3D" w14:textId="77777777" w:rsidR="00825027" w:rsidRDefault="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5</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Ensure that only author</w:t>
      </w:r>
      <w:r w:rsidR="00376B13">
        <w:rPr>
          <w:rFonts w:ascii="Times New Roman" w:hAnsi="Times New Roman" w:cs="Times New Roman"/>
          <w:sz w:val="24"/>
          <w:szCs w:val="24"/>
        </w:rPr>
        <w:t xml:space="preserve">ized users (e.g., </w:t>
      </w:r>
      <w:r w:rsidR="007B1E41">
        <w:rPr>
          <w:rFonts w:ascii="Times New Roman" w:hAnsi="Times New Roman" w:cs="Times New Roman"/>
          <w:sz w:val="24"/>
          <w:szCs w:val="24"/>
        </w:rPr>
        <w:t>admins) can access sensitive system features.</w:t>
      </w:r>
    </w:p>
    <w:p w14:paraId="0A989F2F" w14:textId="77777777" w:rsidR="00825027" w:rsidRPr="000F40FC" w:rsidRDefault="000F40FC" w:rsidP="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6</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Verify that unauthorized users cannot alter donor records or blood request information.</w:t>
      </w:r>
    </w:p>
    <w:p w14:paraId="1C1F8A52" w14:textId="77777777"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Usability</w:t>
      </w:r>
      <w:r>
        <w:t xml:space="preserve"> </w:t>
      </w:r>
      <w:r>
        <w:rPr>
          <w:rFonts w:ascii="Times New Roman" w:hAnsi="Times New Roman" w:cs="Times New Roman"/>
          <w:b/>
          <w:sz w:val="24"/>
          <w:szCs w:val="24"/>
        </w:rPr>
        <w:t>Testing</w:t>
      </w:r>
    </w:p>
    <w:p w14:paraId="010A20C4" w14:textId="77777777"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7</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Evaluate the user interface for clarity, simplicity, and ease of navigating donor and request features.</w:t>
      </w:r>
    </w:p>
    <w:p w14:paraId="7C97C2C9" w14:textId="77777777"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8</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application’s responsiveness and usability across various screen sizes and devices.</w:t>
      </w:r>
    </w:p>
    <w:p w14:paraId="65189314" w14:textId="77777777"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Compatibility</w:t>
      </w:r>
      <w:r>
        <w:t xml:space="preserve"> </w:t>
      </w:r>
      <w:r>
        <w:rPr>
          <w:rFonts w:ascii="Times New Roman" w:hAnsi="Times New Roman" w:cs="Times New Roman"/>
          <w:b/>
          <w:sz w:val="24"/>
          <w:szCs w:val="24"/>
        </w:rPr>
        <w:t>Testing</w:t>
      </w:r>
    </w:p>
    <w:p w14:paraId="7ACF4798" w14:textId="77777777" w:rsidR="00825027" w:rsidRPr="00A27EB2" w:rsidRDefault="00A27EB2" w:rsidP="00A27EB2">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9</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 across different browsers (e.g., Chrome, Firefox, Edge) for consistent behavior.</w:t>
      </w:r>
    </w:p>
    <w:p w14:paraId="7CFA908B" w14:textId="77777777"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Regression</w:t>
      </w:r>
      <w:r>
        <w:t xml:space="preserve"> </w:t>
      </w:r>
      <w:r>
        <w:rPr>
          <w:rFonts w:ascii="Times New Roman" w:hAnsi="Times New Roman" w:cs="Times New Roman"/>
          <w:b/>
          <w:sz w:val="24"/>
          <w:szCs w:val="24"/>
        </w:rPr>
        <w:t>Testing</w:t>
      </w:r>
    </w:p>
    <w:p w14:paraId="33882E4A" w14:textId="77777777" w:rsidR="00825027" w:rsidRDefault="007B1E41">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w:t>
      </w:r>
      <w:r w:rsidR="006C780C">
        <w:rPr>
          <w:rStyle w:val="Strong"/>
          <w:rFonts w:ascii="Times New Roman" w:hAnsi="Times New Roman" w:cs="Times New Roman"/>
          <w:b w:val="0"/>
          <w:sz w:val="24"/>
          <w:szCs w:val="24"/>
        </w:rPr>
        <w:t xml:space="preserve"> Case 10</w:t>
      </w:r>
      <w:r>
        <w:rPr>
          <w:rStyle w:val="Strong"/>
          <w:rFonts w:ascii="Times New Roman" w:hAnsi="Times New Roman" w:cs="Times New Roman"/>
          <w:b w:val="0"/>
          <w:sz w:val="24"/>
          <w:szCs w:val="24"/>
        </w:rPr>
        <w:t>:</w:t>
      </w:r>
      <w:r>
        <w:rPr>
          <w:rFonts w:ascii="Times New Roman" w:hAnsi="Times New Roman" w:cs="Times New Roman"/>
          <w:sz w:val="24"/>
          <w:szCs w:val="24"/>
        </w:rPr>
        <w:t xml:space="preserve"> Re-test previously reported issues (e.g., login errors, request form bugs) after fixes are applied.</w:t>
      </w:r>
    </w:p>
    <w:p w14:paraId="0A64A839" w14:textId="77777777" w:rsidR="004C60AD" w:rsidRPr="00B71C02" w:rsidRDefault="006C780C" w:rsidP="00B71C02">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11</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Confirm that fixes do not negatively impact core functionalities like donor matching or notifications.</w:t>
      </w:r>
    </w:p>
    <w:p w14:paraId="5296564B" w14:textId="0970F404" w:rsidR="004C60AD" w:rsidRDefault="004C60AD">
      <w:pPr>
        <w:spacing w:line="360" w:lineRule="auto"/>
        <w:jc w:val="both"/>
        <w:rPr>
          <w:rFonts w:ascii="Times New Roman" w:hAnsi="Times New Roman" w:cs="Times New Roman"/>
          <w:sz w:val="24"/>
          <w:szCs w:val="24"/>
        </w:rPr>
      </w:pPr>
    </w:p>
    <w:p w14:paraId="6C794EF0" w14:textId="57C657B0" w:rsidR="004C60AD" w:rsidRDefault="004C60AD">
      <w:pPr>
        <w:spacing w:line="360" w:lineRule="auto"/>
        <w:jc w:val="both"/>
        <w:rPr>
          <w:rFonts w:ascii="Times New Roman" w:eastAsia="Times New Roman" w:hAnsi="Times New Roman"/>
          <w:b/>
          <w:sz w:val="32"/>
        </w:rPr>
      </w:pPr>
    </w:p>
    <w:p w14:paraId="04D64946" w14:textId="77777777" w:rsidR="000765F7" w:rsidRPr="006B5F65" w:rsidRDefault="00B71C02" w:rsidP="006B5F65">
      <w:pPr>
        <w:pStyle w:val="Heading1"/>
        <w:spacing w:line="360" w:lineRule="auto"/>
        <w:jc w:val="center"/>
        <w:rPr>
          <w:rFonts w:ascii="Times New Roman" w:eastAsia="Times New Roman" w:hAnsi="Times New Roman" w:cs="Times New Roman"/>
          <w:b/>
          <w:color w:val="auto"/>
        </w:rPr>
      </w:pPr>
      <w:bookmarkStart w:id="41" w:name="_Toc202479990"/>
      <w:r>
        <w:rPr>
          <w:rFonts w:ascii="Times New Roman" w:eastAsia="Times New Roman" w:hAnsi="Times New Roman" w:cs="Times New Roman"/>
          <w:b/>
          <w:color w:val="auto"/>
        </w:rPr>
        <w:lastRenderedPageBreak/>
        <w:t>CHAPTER 4</w:t>
      </w:r>
      <w:r w:rsidR="007B1E41">
        <w:rPr>
          <w:rFonts w:ascii="Times New Roman" w:eastAsia="Times New Roman" w:hAnsi="Times New Roman" w:cs="Times New Roman"/>
          <w:b/>
          <w:color w:val="auto"/>
        </w:rPr>
        <w:t>: DISCUSSION AND RESULT</w:t>
      </w:r>
      <w:bookmarkEnd w:id="41"/>
    </w:p>
    <w:p w14:paraId="2BC5AE1D" w14:textId="77777777" w:rsidR="004C2252" w:rsidRDefault="0035417D" w:rsidP="00670028">
      <w:pPr>
        <w:jc w:val="both"/>
        <w:rPr>
          <w:rFonts w:ascii="Times New Roman" w:hAnsi="Times New Roman" w:cs="Times New Roman"/>
          <w:b/>
          <w:sz w:val="28"/>
          <w:szCs w:val="28"/>
        </w:rPr>
      </w:pPr>
      <w:r>
        <w:rPr>
          <w:rFonts w:ascii="Times New Roman" w:hAnsi="Times New Roman" w:cs="Times New Roman"/>
          <w:b/>
          <w:sz w:val="28"/>
          <w:szCs w:val="28"/>
        </w:rPr>
        <w:t>4</w:t>
      </w:r>
      <w:r w:rsidR="000765F7">
        <w:rPr>
          <w:rFonts w:ascii="Times New Roman" w:hAnsi="Times New Roman" w:cs="Times New Roman"/>
          <w:b/>
          <w:sz w:val="28"/>
          <w:szCs w:val="28"/>
        </w:rPr>
        <w:t>.1</w:t>
      </w:r>
      <w:r w:rsidR="004C2252" w:rsidRPr="004C2252">
        <w:rPr>
          <w:rFonts w:ascii="Times New Roman" w:hAnsi="Times New Roman" w:cs="Times New Roman"/>
          <w:b/>
          <w:sz w:val="28"/>
          <w:szCs w:val="28"/>
        </w:rPr>
        <w:t xml:space="preserve"> Discussion</w:t>
      </w:r>
    </w:p>
    <w:p w14:paraId="59B56467" w14:textId="77777777" w:rsidR="004C2252" w:rsidRPr="006B5F65" w:rsidRDefault="004C2252" w:rsidP="006B5F65">
      <w:pPr>
        <w:pStyle w:val="NormalWeb"/>
        <w:spacing w:line="360" w:lineRule="auto"/>
        <w:jc w:val="both"/>
      </w:pPr>
      <w:r>
        <w:t>The findings highlight that the proposed system provides a more comprehensive and technologically advanced solution than the systems currently in use. Unlike apps such as the Red Cross Blood Donation App or BloodLink, which focus primarily on scheduling or geolocation services, the proposed system unifies multiple critical features—such as automated notifications, and real-time data handling—into a single platform. This approach simplifies user interaction while significantly improving coordination in emergency and non-emergency scenarios. Additionally, by replacing SMS-based communication with email alerts, the system modernizes user engagement while still maintaining accessibility. The removal of redundant processes further streamlines the workflow, making the system more practical for real-world application. Overall, the discussion underscores the system’s potential to fill existing gaps and offer a more secure, timely, and integrated solution for blood donation management.</w:t>
      </w:r>
    </w:p>
    <w:p w14:paraId="1ED9A367" w14:textId="1699D0EB" w:rsidR="00825027" w:rsidRPr="00855B89" w:rsidRDefault="00A84151">
      <w:pPr>
        <w:pStyle w:val="Heading2"/>
        <w:rPr>
          <w:rFonts w:ascii="Times New Roman" w:hAnsi="Times New Roman" w:cs="Times New Roman"/>
          <w:b/>
          <w:bCs/>
          <w:color w:val="auto"/>
          <w:sz w:val="28"/>
          <w:szCs w:val="28"/>
        </w:rPr>
      </w:pPr>
      <w:bookmarkStart w:id="42" w:name="_Toc202479991"/>
      <w:r>
        <w:rPr>
          <w:rFonts w:ascii="Times New Roman" w:hAnsi="Times New Roman" w:cs="Times New Roman"/>
          <w:b/>
          <w:bCs/>
          <w:color w:val="auto"/>
          <w:sz w:val="28"/>
          <w:szCs w:val="28"/>
        </w:rPr>
        <w:t>4.</w:t>
      </w:r>
      <w:r w:rsidR="000765F7">
        <w:rPr>
          <w:rFonts w:ascii="Times New Roman" w:hAnsi="Times New Roman" w:cs="Times New Roman"/>
          <w:b/>
          <w:bCs/>
          <w:color w:val="auto"/>
          <w:sz w:val="28"/>
          <w:szCs w:val="28"/>
        </w:rPr>
        <w:t>2</w:t>
      </w:r>
      <w:r w:rsidR="007B1E41" w:rsidRPr="00855B89">
        <w:rPr>
          <w:rFonts w:ascii="Times New Roman" w:hAnsi="Times New Roman" w:cs="Times New Roman"/>
          <w:b/>
          <w:bCs/>
          <w:color w:val="auto"/>
          <w:sz w:val="28"/>
          <w:szCs w:val="28"/>
        </w:rPr>
        <w:t xml:space="preserve"> Output</w:t>
      </w:r>
      <w:bookmarkEnd w:id="42"/>
    </w:p>
    <w:p w14:paraId="1E5E740C" w14:textId="77777777" w:rsidR="00825027" w:rsidRDefault="007B1E41">
      <w:pPr>
        <w:pStyle w:val="NormalWeb"/>
        <w:spacing w:line="360" w:lineRule="auto"/>
        <w:jc w:val="both"/>
      </w:pPr>
      <w:r>
        <w:t>The Blood Donation System is a web-based platform that connects blood donors with recipients in need. Users can sign up and log in to the system, and those who require blood can fill out a request form directly on the website. This request is matched with suitable registered donors based on blood type and location. To become a donor, users must also fill out a donor registration form containing personal and medical details. All registered donors are displayed in a searchable and filterable donor list within the system. Hospitals or users can then send requests to eligible donors through the platform. The system ensures real-time request processing, accurate donor availability tracking, and a user-friendly experience across all devices. Overall, the application improves the efficiency, reliability, and speed of the blood donation process, making it easier for patients to connect with potential donors without delay.</w:t>
      </w:r>
    </w:p>
    <w:p w14:paraId="37208E84" w14:textId="62F8AA62" w:rsidR="00825027" w:rsidRPr="00670028" w:rsidRDefault="000765F7" w:rsidP="00670028">
      <w:pPr>
        <w:pStyle w:val="Heading2"/>
        <w:spacing w:line="360" w:lineRule="auto"/>
        <w:rPr>
          <w:rFonts w:ascii="Times New Roman" w:hAnsi="Times New Roman" w:cs="Times New Roman"/>
          <w:b/>
          <w:bCs/>
          <w:color w:val="auto"/>
          <w:sz w:val="28"/>
          <w:szCs w:val="28"/>
        </w:rPr>
      </w:pPr>
      <w:bookmarkStart w:id="43" w:name="_Toc202479992"/>
      <w:r>
        <w:rPr>
          <w:rFonts w:ascii="Times New Roman" w:hAnsi="Times New Roman" w:cs="Times New Roman"/>
          <w:b/>
          <w:bCs/>
          <w:color w:val="auto"/>
          <w:sz w:val="28"/>
          <w:szCs w:val="28"/>
        </w:rPr>
        <w:lastRenderedPageBreak/>
        <w:t>4.3</w:t>
      </w:r>
      <w:r w:rsidR="007B1E41" w:rsidRPr="00855B89">
        <w:rPr>
          <w:rFonts w:ascii="Times New Roman" w:hAnsi="Times New Roman" w:cs="Times New Roman"/>
          <w:b/>
          <w:bCs/>
          <w:color w:val="auto"/>
          <w:sz w:val="28"/>
          <w:szCs w:val="28"/>
        </w:rPr>
        <w:t xml:space="preserve"> Web Development</w:t>
      </w:r>
      <w:bookmarkEnd w:id="43"/>
    </w:p>
    <w:p w14:paraId="11EC7170" w14:textId="78AD4A50" w:rsidR="00825027" w:rsidRPr="00670028" w:rsidRDefault="000765F7" w:rsidP="00670028">
      <w:pPr>
        <w:pStyle w:val="Heading2"/>
        <w:spacing w:line="360" w:lineRule="auto"/>
        <w:rPr>
          <w:rFonts w:ascii="Times New Roman" w:hAnsi="Times New Roman" w:cs="Times New Roman"/>
          <w:b/>
          <w:bCs/>
          <w:color w:val="auto"/>
          <w:sz w:val="24"/>
          <w:szCs w:val="24"/>
        </w:rPr>
      </w:pPr>
      <w:bookmarkStart w:id="44" w:name="_Toc202479993"/>
      <w:r>
        <w:rPr>
          <w:rFonts w:ascii="Times New Roman" w:hAnsi="Times New Roman" w:cs="Times New Roman"/>
          <w:b/>
          <w:bCs/>
          <w:color w:val="auto"/>
          <w:sz w:val="24"/>
          <w:szCs w:val="24"/>
        </w:rPr>
        <w:t>4.3</w:t>
      </w:r>
      <w:r w:rsidR="002E3EFA" w:rsidRPr="002E3EFA">
        <w:rPr>
          <w:rFonts w:ascii="Times New Roman" w:hAnsi="Times New Roman" w:cs="Times New Roman"/>
          <w:b/>
          <w:bCs/>
          <w:color w:val="auto"/>
          <w:sz w:val="24"/>
          <w:szCs w:val="24"/>
        </w:rPr>
        <w:t>.1</w:t>
      </w:r>
      <w:r w:rsidR="007B1E41" w:rsidRPr="002E3EFA">
        <w:rPr>
          <w:rFonts w:ascii="Times New Roman" w:hAnsi="Times New Roman" w:cs="Times New Roman"/>
          <w:b/>
          <w:bCs/>
          <w:color w:val="auto"/>
          <w:sz w:val="24"/>
          <w:szCs w:val="24"/>
        </w:rPr>
        <w:t xml:space="preserve"> Frontend</w:t>
      </w:r>
      <w:bookmarkEnd w:id="44"/>
    </w:p>
    <w:p w14:paraId="36C8905B" w14:textId="77777777" w:rsidR="00825027" w:rsidRDefault="007B1E41" w:rsidP="00670028">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frontend of the Blood Donation System is clean, responsive, and easy to use. It includes features like user login/signup, donor registration form, blood request form, and a searchable donor list. The interface works smoothly on all devices and helps users navigate the system quickly and efficiently.</w:t>
      </w:r>
    </w:p>
    <w:p w14:paraId="4756D584" w14:textId="77777777" w:rsidR="00825027" w:rsidRPr="0000600D" w:rsidRDefault="0000600D" w:rsidP="00670028">
      <w:pPr>
        <w:pStyle w:val="ListParagraph"/>
        <w:numPr>
          <w:ilvl w:val="0"/>
          <w:numId w:val="36"/>
        </w:numPr>
        <w:tabs>
          <w:tab w:val="left" w:pos="840"/>
        </w:tabs>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 </w:t>
      </w:r>
      <w:r w:rsidR="007B1E41" w:rsidRPr="0000600D">
        <w:rPr>
          <w:rFonts w:ascii="Times New Roman" w:eastAsia="SimSun" w:hAnsi="Times New Roman" w:cs="Times New Roman"/>
          <w:b/>
          <w:bCs/>
          <w:sz w:val="24"/>
          <w:szCs w:val="24"/>
        </w:rPr>
        <w:t>Service page</w:t>
      </w:r>
    </w:p>
    <w:p w14:paraId="67159CD7" w14:textId="13292C97" w:rsidR="003A3910" w:rsidRDefault="007B1E41" w:rsidP="003A3910">
      <w:pPr>
        <w:pStyle w:val="NormalWeb"/>
        <w:spacing w:line="360" w:lineRule="auto"/>
        <w:ind w:left="720"/>
        <w:jc w:val="both"/>
      </w:pPr>
      <w:r>
        <w:t xml:space="preserve">Our Blood Donation System offers essential services to make blood donation easier and faster. Users can </w:t>
      </w:r>
      <w:r>
        <w:rPr>
          <w:rStyle w:val="Strong"/>
          <w:b w:val="0"/>
          <w:bCs w:val="0"/>
        </w:rPr>
        <w:t>register and log in</w:t>
      </w:r>
      <w:r>
        <w:t xml:space="preserve">, </w:t>
      </w:r>
      <w:r>
        <w:rPr>
          <w:rStyle w:val="Strong"/>
          <w:b w:val="0"/>
          <w:bCs w:val="0"/>
        </w:rPr>
        <w:t>submit blood requests</w:t>
      </w:r>
      <w:r>
        <w:t xml:space="preserve"> by providing their details, and </w:t>
      </w:r>
      <w:r>
        <w:rPr>
          <w:rStyle w:val="Strong"/>
          <w:b w:val="0"/>
          <w:bCs w:val="0"/>
        </w:rPr>
        <w:t>view matched donors</w:t>
      </w:r>
      <w:r>
        <w:t xml:space="preserve"> based on location and blood group. Donors can also </w:t>
      </w:r>
      <w:r>
        <w:rPr>
          <w:rStyle w:val="Strong"/>
          <w:b w:val="0"/>
          <w:bCs w:val="0"/>
        </w:rPr>
        <w:t>register themselves</w:t>
      </w:r>
      <w:r>
        <w:t xml:space="preserve"> to help others in need. The system ensures quick matching, smooth communication, and real-time updates — all through a clean and responsive interface.</w:t>
      </w:r>
    </w:p>
    <w:p w14:paraId="557CCCE3" w14:textId="4A373EAC" w:rsidR="00825027" w:rsidRDefault="007B1E41">
      <w:pPr>
        <w:pStyle w:val="NormalWeb"/>
        <w:spacing w:line="360" w:lineRule="auto"/>
        <w:jc w:val="both"/>
      </w:pPr>
      <w:r>
        <w:rPr>
          <w:noProof/>
        </w:rPr>
        <w:drawing>
          <wp:inline distT="0" distB="0" distL="0" distR="0" wp14:anchorId="1B2925BB" wp14:editId="1499314E">
            <wp:extent cx="571500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5377" cy="3521107"/>
                    </a:xfrm>
                    <a:prstGeom prst="rect">
                      <a:avLst/>
                    </a:prstGeom>
                  </pic:spPr>
                </pic:pic>
              </a:graphicData>
            </a:graphic>
          </wp:inline>
        </w:drawing>
      </w:r>
    </w:p>
    <w:p w14:paraId="5029CB55" w14:textId="6C69C42F" w:rsidR="00670028" w:rsidRPr="00086AF9" w:rsidRDefault="003A3910" w:rsidP="00086AF9">
      <w:pPr>
        <w:pStyle w:val="Caption"/>
        <w:jc w:val="center"/>
        <w:rPr>
          <w:rFonts w:ascii="Times New Roman" w:hAnsi="Times New Roman" w:cs="Times New Roman"/>
          <w:i w:val="0"/>
          <w:color w:val="000000" w:themeColor="text1"/>
          <w:sz w:val="20"/>
          <w:szCs w:val="20"/>
        </w:rPr>
      </w:pPr>
      <w:r w:rsidRPr="006C63B8">
        <w:rPr>
          <w:rFonts w:ascii="Times New Roman" w:hAnsi="Times New Roman" w:cs="Times New Roman"/>
          <w:i w:val="0"/>
          <w:color w:val="000000" w:themeColor="text1"/>
          <w:sz w:val="20"/>
          <w:szCs w:val="20"/>
        </w:rPr>
        <w:t>4.3.1-1 Service Page</w:t>
      </w:r>
    </w:p>
    <w:p w14:paraId="2FCCF369" w14:textId="77777777" w:rsidR="00825027" w:rsidRPr="00C70FF7" w:rsidRDefault="007B1E41" w:rsidP="00670028">
      <w:pPr>
        <w:pStyle w:val="NormalWeb"/>
        <w:numPr>
          <w:ilvl w:val="0"/>
          <w:numId w:val="35"/>
        </w:numPr>
        <w:tabs>
          <w:tab w:val="left" w:pos="840"/>
        </w:tabs>
        <w:jc w:val="both"/>
        <w:rPr>
          <w:b/>
        </w:rPr>
      </w:pPr>
      <w:r w:rsidRPr="00C70FF7">
        <w:rPr>
          <w:b/>
        </w:rPr>
        <w:lastRenderedPageBreak/>
        <w:t>Donor form</w:t>
      </w:r>
    </w:p>
    <w:p w14:paraId="57749C2D" w14:textId="626F0970" w:rsidR="00DB5BFC" w:rsidRDefault="007B1E41" w:rsidP="00086AF9">
      <w:pPr>
        <w:pStyle w:val="NormalWeb"/>
        <w:spacing w:line="360" w:lineRule="auto"/>
        <w:ind w:left="420"/>
        <w:jc w:val="both"/>
        <w:rPr>
          <w:rFonts w:eastAsia="SimSun"/>
        </w:rPr>
      </w:pPr>
      <w:r>
        <w:rPr>
          <w:rFonts w:eastAsia="SimSun"/>
        </w:rPr>
        <w:t xml:space="preserve">The Donor Form allows users to register as blood donors by providing important details such as </w:t>
      </w:r>
      <w:r>
        <w:rPr>
          <w:rStyle w:val="Strong"/>
          <w:rFonts w:eastAsia="SimSun"/>
          <w:b w:val="0"/>
          <w:bCs w:val="0"/>
        </w:rPr>
        <w:t>first name</w:t>
      </w:r>
      <w:r>
        <w:rPr>
          <w:rFonts w:eastAsia="SimSun"/>
        </w:rPr>
        <w:t xml:space="preserve">, middle name, last name, gender,  </w:t>
      </w:r>
      <w:r>
        <w:rPr>
          <w:rStyle w:val="Strong"/>
          <w:rFonts w:eastAsia="SimSun"/>
          <w:b w:val="0"/>
          <w:bCs w:val="0"/>
        </w:rPr>
        <w:t>blood group</w:t>
      </w:r>
      <w:r>
        <w:rPr>
          <w:rFonts w:eastAsia="SimSun"/>
        </w:rPr>
        <w:t xml:space="preserve">, email address, password, </w:t>
      </w:r>
      <w:r>
        <w:rPr>
          <w:rStyle w:val="Strong"/>
          <w:rFonts w:eastAsia="SimSun"/>
          <w:b w:val="0"/>
          <w:bCs w:val="0"/>
        </w:rPr>
        <w:t>contact number</w:t>
      </w:r>
      <w:r>
        <w:rPr>
          <w:rFonts w:eastAsia="SimSun"/>
        </w:rPr>
        <w:t xml:space="preserve">, </w:t>
      </w:r>
      <w:r>
        <w:rPr>
          <w:rStyle w:val="Strong"/>
          <w:rFonts w:eastAsia="SimSun"/>
          <w:b w:val="0"/>
          <w:bCs w:val="0"/>
        </w:rPr>
        <w:t>address/location</w:t>
      </w:r>
      <w:r>
        <w:rPr>
          <w:rFonts w:eastAsia="SimSun"/>
        </w:rPr>
        <w:t>, and donor card. This information is securely stored and used to match the donor with nearby recipients in need. The form is simple, mobile-friendly, and designed for quick, hassle-free registration.</w:t>
      </w:r>
    </w:p>
    <w:p w14:paraId="2F983C78" w14:textId="2119EEF0" w:rsidR="00825027" w:rsidRDefault="007B1E41">
      <w:pPr>
        <w:pStyle w:val="NormalWeb"/>
        <w:spacing w:line="360" w:lineRule="auto"/>
        <w:ind w:left="420"/>
        <w:jc w:val="both"/>
        <w:rPr>
          <w:rFonts w:eastAsia="SimSun"/>
        </w:rPr>
      </w:pPr>
      <w:r>
        <w:rPr>
          <w:rFonts w:eastAsia="SimSun"/>
          <w:noProof/>
        </w:rPr>
        <w:drawing>
          <wp:inline distT="0" distB="0" distL="114300" distR="114300" wp14:anchorId="540543EB" wp14:editId="690B6C41">
            <wp:extent cx="5257800" cy="5095875"/>
            <wp:effectExtent l="0" t="0" r="0" b="9525"/>
            <wp:docPr id="2" name="Picture 2"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7)"/>
                    <pic:cNvPicPr>
                      <a:picLocks noChangeAspect="1"/>
                    </pic:cNvPicPr>
                  </pic:nvPicPr>
                  <pic:blipFill rotWithShape="1">
                    <a:blip r:embed="rId16"/>
                    <a:srcRect t="351"/>
                    <a:stretch/>
                  </pic:blipFill>
                  <pic:spPr>
                    <a:xfrm>
                      <a:off x="0" y="0"/>
                      <a:ext cx="5257800" cy="5095875"/>
                    </a:xfrm>
                    <a:prstGeom prst="rect">
                      <a:avLst/>
                    </a:prstGeom>
                  </pic:spPr>
                </pic:pic>
              </a:graphicData>
            </a:graphic>
          </wp:inline>
        </w:drawing>
      </w:r>
    </w:p>
    <w:p w14:paraId="22786832" w14:textId="269FA754" w:rsidR="003A3910" w:rsidRPr="00B711C9" w:rsidRDefault="003A3910" w:rsidP="00B711C9">
      <w:pPr>
        <w:pStyle w:val="Caption"/>
        <w:jc w:val="center"/>
        <w:rPr>
          <w:rFonts w:ascii="Times New Roman" w:hAnsi="Times New Roman" w:cs="Times New Roman"/>
          <w:i w:val="0"/>
          <w:color w:val="000000" w:themeColor="text1"/>
          <w:sz w:val="20"/>
          <w:szCs w:val="20"/>
        </w:rPr>
      </w:pPr>
      <w:r w:rsidRPr="006E078A">
        <w:rPr>
          <w:rFonts w:ascii="Times New Roman" w:hAnsi="Times New Roman" w:cs="Times New Roman"/>
          <w:i w:val="0"/>
          <w:color w:val="000000" w:themeColor="text1"/>
          <w:sz w:val="20"/>
          <w:szCs w:val="20"/>
        </w:rPr>
        <w:t>4.3.1-2 Donor Form</w:t>
      </w:r>
    </w:p>
    <w:p w14:paraId="7E54A46D" w14:textId="38C90DC3" w:rsidR="00825027" w:rsidRPr="00964C58" w:rsidRDefault="00670028" w:rsidP="00A73333">
      <w:pPr>
        <w:pStyle w:val="ListParagraph"/>
        <w:numPr>
          <w:ilvl w:val="0"/>
          <w:numId w:val="35"/>
        </w:numPr>
        <w:tabs>
          <w:tab w:val="left" w:pos="840"/>
        </w:tabs>
        <w:spacing w:line="360" w:lineRule="auto"/>
        <w:jc w:val="both"/>
        <w:rPr>
          <w:rFonts w:ascii="Times New Roman" w:eastAsia="SimSun" w:hAnsi="Times New Roman" w:cs="Times New Roman"/>
          <w:b/>
          <w:sz w:val="24"/>
          <w:szCs w:val="24"/>
        </w:rPr>
      </w:pPr>
      <w:r w:rsidRPr="00964C58">
        <w:rPr>
          <w:rFonts w:ascii="Times New Roman" w:eastAsia="SimSun" w:hAnsi="Times New Roman" w:cs="Times New Roman"/>
          <w:b/>
          <w:sz w:val="24"/>
          <w:szCs w:val="24"/>
        </w:rPr>
        <w:lastRenderedPageBreak/>
        <w:t>Recipient</w:t>
      </w:r>
      <w:r w:rsidR="007B1E41" w:rsidRPr="00964C58">
        <w:rPr>
          <w:rFonts w:ascii="Times New Roman" w:eastAsia="SimSun" w:hAnsi="Times New Roman" w:cs="Times New Roman"/>
          <w:b/>
          <w:sz w:val="24"/>
          <w:szCs w:val="24"/>
        </w:rPr>
        <w:t xml:space="preserve"> form</w:t>
      </w:r>
    </w:p>
    <w:p w14:paraId="1034EBD4" w14:textId="6B89238D" w:rsidR="00825027" w:rsidRDefault="007B1E41" w:rsidP="00BE1E5A">
      <w:pPr>
        <w:spacing w:line="360" w:lineRule="auto"/>
        <w:ind w:left="36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Recipient Form is used by users who need blood. It collects key information such as the first name, middle name, last name, address gender, blood group,  </w:t>
      </w:r>
      <w:r>
        <w:rPr>
          <w:rStyle w:val="Strong"/>
          <w:rFonts w:ascii="Times New Roman" w:eastAsia="SimSun" w:hAnsi="Times New Roman" w:cs="Times New Roman"/>
          <w:b w:val="0"/>
          <w:bCs w:val="0"/>
          <w:sz w:val="24"/>
          <w:szCs w:val="24"/>
        </w:rPr>
        <w:t>contact number</w:t>
      </w:r>
      <w:r>
        <w:rPr>
          <w:rFonts w:ascii="Times New Roman" w:eastAsia="SimSun" w:hAnsi="Times New Roman" w:cs="Times New Roman"/>
          <w:sz w:val="24"/>
          <w:szCs w:val="24"/>
        </w:rPr>
        <w:t>, blood report and email address. Based on this input, the system automatically finds and displays a list of matching nearby donors. The form is simple, quick to fill out, and helps ensure that patients get timely support.</w:t>
      </w:r>
    </w:p>
    <w:p w14:paraId="0725CA6B" w14:textId="77777777" w:rsidR="003A3910" w:rsidRDefault="003A3910" w:rsidP="00BE1E5A">
      <w:pPr>
        <w:spacing w:line="360" w:lineRule="auto"/>
        <w:ind w:left="360"/>
        <w:jc w:val="both"/>
        <w:rPr>
          <w:rFonts w:ascii="Times New Roman" w:eastAsia="SimSun" w:hAnsi="Times New Roman" w:cs="Times New Roman"/>
          <w:sz w:val="24"/>
          <w:szCs w:val="24"/>
        </w:rPr>
      </w:pPr>
    </w:p>
    <w:p w14:paraId="5947CBCD" w14:textId="1A4A4C8D"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7644EA4D" wp14:editId="4DFABA9B">
            <wp:extent cx="5219700" cy="5676900"/>
            <wp:effectExtent l="0" t="0" r="0" b="0"/>
            <wp:docPr id="3" name="Picture 3" descr="Screenshot_(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98)[1](1)"/>
                    <pic:cNvPicPr>
                      <a:picLocks noChangeAspect="1"/>
                    </pic:cNvPicPr>
                  </pic:nvPicPr>
                  <pic:blipFill>
                    <a:blip r:embed="rId17"/>
                    <a:stretch>
                      <a:fillRect/>
                    </a:stretch>
                  </pic:blipFill>
                  <pic:spPr>
                    <a:xfrm>
                      <a:off x="0" y="0"/>
                      <a:ext cx="5219700" cy="5676900"/>
                    </a:xfrm>
                    <a:prstGeom prst="rect">
                      <a:avLst/>
                    </a:prstGeom>
                  </pic:spPr>
                </pic:pic>
              </a:graphicData>
            </a:graphic>
          </wp:inline>
        </w:drawing>
      </w:r>
    </w:p>
    <w:p w14:paraId="3262629F" w14:textId="0796E4AC" w:rsidR="00BE1E5A" w:rsidRPr="00205309" w:rsidRDefault="003A3910" w:rsidP="00205309">
      <w:pPr>
        <w:pStyle w:val="Caption"/>
        <w:jc w:val="center"/>
        <w:rPr>
          <w:rFonts w:ascii="Times New Roman" w:eastAsia="SimSun" w:hAnsi="Times New Roman" w:cs="Times New Roman"/>
          <w:i w:val="0"/>
          <w:color w:val="000000" w:themeColor="text1"/>
          <w:sz w:val="20"/>
          <w:szCs w:val="20"/>
        </w:rPr>
      </w:pPr>
      <w:r w:rsidRPr="006E078A">
        <w:rPr>
          <w:rFonts w:ascii="Times New Roman" w:hAnsi="Times New Roman" w:cs="Times New Roman"/>
          <w:i w:val="0"/>
          <w:color w:val="000000" w:themeColor="text1"/>
          <w:sz w:val="20"/>
          <w:szCs w:val="20"/>
        </w:rPr>
        <w:t xml:space="preserve">4.3.1-3 </w:t>
      </w:r>
      <w:r w:rsidR="00CA0373">
        <w:rPr>
          <w:rFonts w:ascii="Times New Roman" w:hAnsi="Times New Roman" w:cs="Times New Roman"/>
          <w:i w:val="0"/>
          <w:color w:val="000000" w:themeColor="text1"/>
          <w:sz w:val="20"/>
          <w:szCs w:val="20"/>
        </w:rPr>
        <w:t>Reci</w:t>
      </w:r>
      <w:r w:rsidRPr="006E078A">
        <w:rPr>
          <w:rFonts w:ascii="Times New Roman" w:hAnsi="Times New Roman" w:cs="Times New Roman"/>
          <w:i w:val="0"/>
          <w:color w:val="000000" w:themeColor="text1"/>
          <w:sz w:val="20"/>
          <w:szCs w:val="20"/>
        </w:rPr>
        <w:t>p</w:t>
      </w:r>
      <w:r w:rsidR="00CA0373">
        <w:rPr>
          <w:rFonts w:ascii="Times New Roman" w:hAnsi="Times New Roman" w:cs="Times New Roman"/>
          <w:i w:val="0"/>
          <w:color w:val="000000" w:themeColor="text1"/>
          <w:sz w:val="20"/>
          <w:szCs w:val="20"/>
        </w:rPr>
        <w:t>i</w:t>
      </w:r>
      <w:r w:rsidRPr="006E078A">
        <w:rPr>
          <w:rFonts w:ascii="Times New Roman" w:hAnsi="Times New Roman" w:cs="Times New Roman"/>
          <w:i w:val="0"/>
          <w:color w:val="000000" w:themeColor="text1"/>
          <w:sz w:val="20"/>
          <w:szCs w:val="20"/>
        </w:rPr>
        <w:t>ent Form</w:t>
      </w:r>
    </w:p>
    <w:p w14:paraId="036E3DDD" w14:textId="77777777" w:rsidR="00825027" w:rsidRPr="00BE1E5A" w:rsidRDefault="007B1E41" w:rsidP="00BE1E5A">
      <w:pPr>
        <w:pStyle w:val="ListParagraph"/>
        <w:numPr>
          <w:ilvl w:val="0"/>
          <w:numId w:val="35"/>
        </w:numPr>
        <w:spacing w:line="360" w:lineRule="auto"/>
        <w:rPr>
          <w:rFonts w:ascii="Times New Roman" w:hAnsi="Times New Roman" w:cs="Times New Roman"/>
          <w:sz w:val="24"/>
          <w:szCs w:val="24"/>
        </w:rPr>
      </w:pPr>
      <w:r w:rsidRPr="00BE1E5A">
        <w:rPr>
          <w:rFonts w:ascii="Times New Roman" w:hAnsi="Times New Roman" w:cs="Times New Roman"/>
          <w:sz w:val="24"/>
          <w:szCs w:val="24"/>
        </w:rPr>
        <w:lastRenderedPageBreak/>
        <w:t>Donor list</w:t>
      </w:r>
    </w:p>
    <w:p w14:paraId="3748016E" w14:textId="1B4F6CA8" w:rsidR="00825027" w:rsidRDefault="007B1E41" w:rsidP="00BE1E5A">
      <w:pPr>
        <w:spacing w:line="360" w:lineRule="auto"/>
        <w:ind w:left="360"/>
        <w:jc w:val="both"/>
        <w:rPr>
          <w:rFonts w:ascii="Times New Roman" w:hAnsi="Times New Roman" w:cs="Times New Roman"/>
          <w:sz w:val="24"/>
          <w:szCs w:val="24"/>
        </w:rPr>
      </w:pPr>
      <w:r w:rsidRPr="00BE1E5A">
        <w:rPr>
          <w:rFonts w:ascii="Times New Roman" w:hAnsi="Times New Roman" w:cs="Times New Roman"/>
          <w:sz w:val="24"/>
          <w:szCs w:val="24"/>
        </w:rPr>
        <w:t xml:space="preserve">The Donor List displays </w:t>
      </w:r>
      <w:r w:rsidRPr="00BE1E5A">
        <w:rPr>
          <w:rStyle w:val="Strong"/>
          <w:rFonts w:ascii="Times New Roman" w:eastAsia="SimSun" w:hAnsi="Times New Roman" w:cs="Times New Roman"/>
          <w:b w:val="0"/>
          <w:bCs w:val="0"/>
          <w:sz w:val="24"/>
          <w:szCs w:val="24"/>
        </w:rPr>
        <w:t>only those donors</w:t>
      </w:r>
      <w:r w:rsidRPr="00BE1E5A">
        <w:rPr>
          <w:rFonts w:ascii="Times New Roman" w:hAnsi="Times New Roman" w:cs="Times New Roman"/>
          <w:sz w:val="24"/>
          <w:szCs w:val="24"/>
        </w:rPr>
        <w:t xml:space="preserve"> who match the recipient’s blood group and location after a request is submitted. It includes key details like </w:t>
      </w:r>
      <w:r w:rsidRPr="00BE1E5A">
        <w:rPr>
          <w:rStyle w:val="Strong"/>
          <w:rFonts w:ascii="Times New Roman" w:eastAsia="SimSun" w:hAnsi="Times New Roman" w:cs="Times New Roman"/>
          <w:b w:val="0"/>
          <w:bCs w:val="0"/>
          <w:sz w:val="24"/>
          <w:szCs w:val="24"/>
        </w:rPr>
        <w:t>donor name,</w:t>
      </w:r>
      <w:r w:rsidRPr="00BE1E5A">
        <w:rPr>
          <w:rFonts w:ascii="Times New Roman" w:hAnsi="Times New Roman" w:cs="Times New Roman"/>
          <w:sz w:val="24"/>
          <w:szCs w:val="24"/>
        </w:rPr>
        <w:t xml:space="preserve"> </w:t>
      </w:r>
      <w:r w:rsidRPr="00BE1E5A">
        <w:rPr>
          <w:rStyle w:val="Strong"/>
          <w:rFonts w:ascii="Times New Roman" w:eastAsia="SimSun" w:hAnsi="Times New Roman" w:cs="Times New Roman"/>
          <w:b w:val="0"/>
          <w:bCs w:val="0"/>
          <w:sz w:val="24"/>
          <w:szCs w:val="24"/>
        </w:rPr>
        <w:t>contact info</w:t>
      </w:r>
      <w:r w:rsidRPr="00BE1E5A">
        <w:rPr>
          <w:rFonts w:ascii="Times New Roman" w:hAnsi="Times New Roman" w:cs="Times New Roman"/>
          <w:sz w:val="24"/>
          <w:szCs w:val="24"/>
        </w:rPr>
        <w:t>, gender and email address. This helps recipients quickly identify and reach out to the right donors without browsing through unrelated data. The list is clear, real-time, and easy to read on any device.</w:t>
      </w:r>
    </w:p>
    <w:p w14:paraId="631B59F0" w14:textId="77777777" w:rsidR="003A3910" w:rsidRDefault="003A3910" w:rsidP="003A3910">
      <w:pPr>
        <w:spacing w:line="360" w:lineRule="auto"/>
        <w:jc w:val="both"/>
        <w:rPr>
          <w:rFonts w:ascii="Times New Roman" w:hAnsi="Times New Roman" w:cs="Times New Roman"/>
          <w:sz w:val="24"/>
          <w:szCs w:val="24"/>
        </w:rPr>
      </w:pPr>
    </w:p>
    <w:p w14:paraId="55CA87F6" w14:textId="4C0C45F3" w:rsidR="003A3910" w:rsidRDefault="003A3910" w:rsidP="003A391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D1EC56" wp14:editId="7992336D">
            <wp:extent cx="5686425" cy="3467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9).png"/>
                    <pic:cNvPicPr/>
                  </pic:nvPicPr>
                  <pic:blipFill>
                    <a:blip r:embed="rId18">
                      <a:extLst>
                        <a:ext uri="{28A0092B-C50C-407E-A947-70E740481C1C}">
                          <a14:useLocalDpi xmlns:a14="http://schemas.microsoft.com/office/drawing/2010/main" val="0"/>
                        </a:ext>
                      </a:extLst>
                    </a:blip>
                    <a:stretch>
                      <a:fillRect/>
                    </a:stretch>
                  </pic:blipFill>
                  <pic:spPr>
                    <a:xfrm>
                      <a:off x="0" y="0"/>
                      <a:ext cx="5686425" cy="3467100"/>
                    </a:xfrm>
                    <a:prstGeom prst="rect">
                      <a:avLst/>
                    </a:prstGeom>
                  </pic:spPr>
                </pic:pic>
              </a:graphicData>
            </a:graphic>
          </wp:inline>
        </w:drawing>
      </w:r>
    </w:p>
    <w:p w14:paraId="2DED5777" w14:textId="3B6500A3" w:rsidR="00327B7B" w:rsidRPr="00327B7B" w:rsidRDefault="003A3910" w:rsidP="00327B7B">
      <w:pPr>
        <w:pStyle w:val="Caption"/>
        <w:jc w:val="center"/>
        <w:rPr>
          <w:rFonts w:ascii="Times New Roman" w:hAnsi="Times New Roman" w:cs="Times New Roman"/>
          <w:i w:val="0"/>
          <w:color w:val="000000" w:themeColor="text1"/>
          <w:sz w:val="20"/>
          <w:szCs w:val="20"/>
        </w:rPr>
      </w:pPr>
      <w:r w:rsidRPr="006E078A">
        <w:rPr>
          <w:rFonts w:ascii="Times New Roman" w:hAnsi="Times New Roman" w:cs="Times New Roman"/>
          <w:i w:val="0"/>
          <w:color w:val="000000" w:themeColor="text1"/>
          <w:sz w:val="20"/>
          <w:szCs w:val="20"/>
        </w:rPr>
        <w:t xml:space="preserve">4.3.1-4 </w:t>
      </w:r>
      <w:r w:rsidR="00327B7B">
        <w:rPr>
          <w:rFonts w:ascii="Times New Roman" w:hAnsi="Times New Roman" w:cs="Times New Roman"/>
          <w:i w:val="0"/>
          <w:color w:val="000000" w:themeColor="text1"/>
          <w:sz w:val="20"/>
          <w:szCs w:val="20"/>
        </w:rPr>
        <w:t>Donor List</w:t>
      </w:r>
    </w:p>
    <w:p w14:paraId="1E723740" w14:textId="77777777" w:rsidR="00825027" w:rsidRDefault="008A5B32" w:rsidP="00670028">
      <w:pPr>
        <w:numPr>
          <w:ilvl w:val="252"/>
          <w:numId w:val="0"/>
        </w:numPr>
        <w:spacing w:before="100" w:beforeAutospacing="1" w:after="100" w:afterAutospacing="1"/>
        <w:jc w:val="both"/>
        <w:outlineLvl w:val="2"/>
        <w:rPr>
          <w:rFonts w:ascii="Times New Roman" w:eastAsia="SimSun" w:hAnsi="Times New Roman" w:cs="Times New Roman"/>
          <w:b/>
          <w:bCs/>
          <w:sz w:val="24"/>
          <w:szCs w:val="24"/>
        </w:rPr>
      </w:pPr>
      <w:bookmarkStart w:id="45" w:name="_Toc202479994"/>
      <w:r>
        <w:rPr>
          <w:rFonts w:ascii="Times New Roman" w:eastAsia="SimSun" w:hAnsi="Times New Roman" w:cs="Times New Roman"/>
          <w:b/>
          <w:bCs/>
          <w:sz w:val="24"/>
          <w:szCs w:val="24"/>
        </w:rPr>
        <w:t>4.3.2</w:t>
      </w:r>
      <w:r w:rsidR="007B1E41">
        <w:rPr>
          <w:rFonts w:ascii="Times New Roman" w:eastAsia="SimSun" w:hAnsi="Times New Roman" w:cs="Times New Roman"/>
          <w:b/>
          <w:bCs/>
          <w:sz w:val="24"/>
          <w:szCs w:val="24"/>
        </w:rPr>
        <w:t xml:space="preserve"> Backend</w:t>
      </w:r>
      <w:bookmarkEnd w:id="45"/>
    </w:p>
    <w:p w14:paraId="23E6099D" w14:textId="093E8AE3" w:rsidR="004C3AEA" w:rsidRPr="00834A23" w:rsidRDefault="007B1E41" w:rsidP="00834A23">
      <w:pPr>
        <w:spacing w:line="360" w:lineRule="auto"/>
        <w:jc w:val="both"/>
        <w:rPr>
          <w:rFonts w:ascii="Times New Roman" w:hAnsi="Times New Roman" w:cs="Times New Roman"/>
          <w:sz w:val="24"/>
          <w:szCs w:val="24"/>
        </w:rPr>
      </w:pPr>
      <w:r w:rsidRPr="00834A23">
        <w:rPr>
          <w:rFonts w:ascii="Times New Roman" w:hAnsi="Times New Roman" w:cs="Times New Roman"/>
          <w:sz w:val="24"/>
          <w:szCs w:val="24"/>
        </w:rPr>
        <w:t xml:space="preserve">The backend of the Blood Donation System handles </w:t>
      </w:r>
      <w:r w:rsidRPr="00834A23">
        <w:rPr>
          <w:rStyle w:val="Strong"/>
          <w:rFonts w:ascii="Times New Roman" w:eastAsia="SimSun" w:hAnsi="Times New Roman" w:cs="Times New Roman"/>
          <w:b w:val="0"/>
          <w:bCs w:val="0"/>
          <w:sz w:val="24"/>
          <w:szCs w:val="24"/>
        </w:rPr>
        <w:t>user authentication</w:t>
      </w:r>
      <w:r w:rsidRPr="00834A23">
        <w:rPr>
          <w:rFonts w:ascii="Times New Roman" w:hAnsi="Times New Roman" w:cs="Times New Roman"/>
          <w:sz w:val="24"/>
          <w:szCs w:val="24"/>
        </w:rPr>
        <w:t xml:space="preserve">, </w:t>
      </w:r>
      <w:r w:rsidRPr="00834A23">
        <w:rPr>
          <w:rStyle w:val="Strong"/>
          <w:rFonts w:ascii="Times New Roman" w:eastAsia="SimSun" w:hAnsi="Times New Roman" w:cs="Times New Roman"/>
          <w:b w:val="0"/>
          <w:bCs w:val="0"/>
          <w:sz w:val="24"/>
          <w:szCs w:val="24"/>
        </w:rPr>
        <w:t>form submissions</w:t>
      </w:r>
      <w:r w:rsidRPr="00834A23">
        <w:rPr>
          <w:rFonts w:ascii="Times New Roman" w:hAnsi="Times New Roman" w:cs="Times New Roman"/>
          <w:sz w:val="24"/>
          <w:szCs w:val="24"/>
        </w:rPr>
        <w:t xml:space="preserve">, </w:t>
      </w:r>
      <w:r w:rsidRPr="00834A23">
        <w:rPr>
          <w:rStyle w:val="Strong"/>
          <w:rFonts w:ascii="Times New Roman" w:eastAsia="SimSun" w:hAnsi="Times New Roman" w:cs="Times New Roman"/>
          <w:b w:val="0"/>
          <w:bCs w:val="0"/>
          <w:sz w:val="24"/>
          <w:szCs w:val="24"/>
        </w:rPr>
        <w:t>data storage</w:t>
      </w:r>
      <w:r w:rsidRPr="00834A23">
        <w:rPr>
          <w:rFonts w:ascii="Times New Roman" w:hAnsi="Times New Roman" w:cs="Times New Roman"/>
          <w:sz w:val="24"/>
          <w:szCs w:val="24"/>
        </w:rPr>
        <w:t xml:space="preserve">, and </w:t>
      </w:r>
      <w:r w:rsidRPr="00834A23">
        <w:rPr>
          <w:rStyle w:val="Strong"/>
          <w:rFonts w:ascii="Times New Roman" w:eastAsia="SimSun" w:hAnsi="Times New Roman" w:cs="Times New Roman"/>
          <w:b w:val="0"/>
          <w:bCs w:val="0"/>
          <w:sz w:val="24"/>
          <w:szCs w:val="24"/>
        </w:rPr>
        <w:t>matching logic</w:t>
      </w:r>
      <w:r w:rsidRPr="00834A23">
        <w:rPr>
          <w:rFonts w:ascii="Times New Roman" w:hAnsi="Times New Roman" w:cs="Times New Roman"/>
          <w:sz w:val="24"/>
          <w:szCs w:val="24"/>
        </w:rPr>
        <w:t xml:space="preserve">. It stores and manages donor and recipient data securely in a database, encrypts sensitive information like contact details, and processes blood requests by matching them with suitable donors based on blood group and location. It also ensures real-time updates and smooth communication </w:t>
      </w:r>
      <w:r w:rsidRPr="00834A23">
        <w:rPr>
          <w:rFonts w:ascii="Times New Roman" w:hAnsi="Times New Roman" w:cs="Times New Roman"/>
          <w:sz w:val="24"/>
          <w:szCs w:val="24"/>
        </w:rPr>
        <w:lastRenderedPageBreak/>
        <w:t xml:space="preserve">between the frontend and server. The backend is designed to be </w:t>
      </w:r>
      <w:r w:rsidRPr="00834A23">
        <w:rPr>
          <w:rStyle w:val="Strong"/>
          <w:rFonts w:ascii="Times New Roman" w:eastAsia="SimSun" w:hAnsi="Times New Roman" w:cs="Times New Roman"/>
          <w:b w:val="0"/>
          <w:bCs w:val="0"/>
          <w:sz w:val="24"/>
          <w:szCs w:val="24"/>
        </w:rPr>
        <w:t>secure, scalable, and efficient</w:t>
      </w:r>
      <w:r w:rsidRPr="00834A23">
        <w:rPr>
          <w:rFonts w:ascii="Times New Roman" w:hAnsi="Times New Roman" w:cs="Times New Roman"/>
          <w:sz w:val="24"/>
          <w:szCs w:val="24"/>
        </w:rPr>
        <w:t>.</w:t>
      </w:r>
    </w:p>
    <w:p w14:paraId="07C75CBE" w14:textId="77777777" w:rsidR="00825027" w:rsidRPr="008A5B32" w:rsidRDefault="008A5B32" w:rsidP="00670028">
      <w:pPr>
        <w:numPr>
          <w:ilvl w:val="250"/>
          <w:numId w:val="0"/>
        </w:numPr>
        <w:spacing w:before="100" w:beforeAutospacing="1" w:after="100" w:afterAutospacing="1"/>
        <w:jc w:val="both"/>
        <w:outlineLvl w:val="2"/>
        <w:rPr>
          <w:rFonts w:ascii="Times New Roman" w:eastAsia="SimSun" w:hAnsi="Times New Roman" w:cs="Times New Roman"/>
          <w:b/>
          <w:bCs/>
          <w:sz w:val="28"/>
          <w:szCs w:val="28"/>
        </w:rPr>
      </w:pPr>
      <w:bookmarkStart w:id="46" w:name="_Toc202479995"/>
      <w:r w:rsidRPr="008A5B32">
        <w:rPr>
          <w:rFonts w:ascii="Times New Roman" w:eastAsia="SimSun" w:hAnsi="Times New Roman" w:cs="Times New Roman"/>
          <w:b/>
          <w:bCs/>
          <w:sz w:val="28"/>
          <w:szCs w:val="28"/>
        </w:rPr>
        <w:t>4.4</w:t>
      </w:r>
      <w:r w:rsidR="007B1E41" w:rsidRPr="008A5B32">
        <w:rPr>
          <w:rFonts w:ascii="Times New Roman" w:eastAsia="SimSun" w:hAnsi="Times New Roman" w:cs="Times New Roman"/>
          <w:b/>
          <w:bCs/>
          <w:sz w:val="28"/>
          <w:szCs w:val="28"/>
        </w:rPr>
        <w:t xml:space="preserve"> Database</w:t>
      </w:r>
      <w:bookmarkEnd w:id="46"/>
    </w:p>
    <w:p w14:paraId="063D9236" w14:textId="772FC3F2" w:rsidR="0006134E" w:rsidRDefault="007B1E41" w:rsidP="00834A23">
      <w:pPr>
        <w:spacing w:line="360" w:lineRule="auto"/>
        <w:jc w:val="both"/>
        <w:rPr>
          <w:rStyle w:val="overflow-hidden"/>
          <w:rFonts w:ascii="Times New Roman" w:hAnsi="Times New Roman" w:cs="Times New Roman"/>
          <w:sz w:val="24"/>
          <w:szCs w:val="24"/>
        </w:rPr>
      </w:pPr>
      <w:r w:rsidRPr="00834A23">
        <w:rPr>
          <w:rStyle w:val="overflow-hidden"/>
          <w:rFonts w:ascii="Times New Roman" w:hAnsi="Times New Roman" w:cs="Times New Roman"/>
          <w:sz w:val="24"/>
          <w:szCs w:val="24"/>
        </w:rPr>
        <w:t>The database in the Blood Donation System is designed to store and manage all essential data efficiently and securely. It contains separate tables for users, donors, and blood requests. The donor table stores fields like first name, middle name, last name, gender, blood group, email, password, contact number, address, and donor card. The recipient table includes similar fields such as name, gender, blood group, contact number, address, blood report, and email. A request-matching mechanism is implemented to fetch and display only those donors whose blood group and location match the recipient's request. Sensitive information is encrypted, and the database is optimized for fast access, accuracy, and real-time updates. Relationships between tables ensure data integrity and smooth backend operations.</w:t>
      </w:r>
    </w:p>
    <w:p w14:paraId="7E7D1C16" w14:textId="1CBECE9D" w:rsidR="003A3910" w:rsidRDefault="003A3910" w:rsidP="00834A23">
      <w:pPr>
        <w:spacing w:line="360" w:lineRule="auto"/>
        <w:jc w:val="both"/>
        <w:rPr>
          <w:rStyle w:val="overflow-hidden"/>
          <w:rFonts w:ascii="Times New Roman" w:hAnsi="Times New Roman" w:cs="Times New Roman"/>
          <w:sz w:val="24"/>
          <w:szCs w:val="24"/>
        </w:rPr>
      </w:pPr>
    </w:p>
    <w:p w14:paraId="5F09123C" w14:textId="0CE375D2" w:rsidR="003A3910" w:rsidRDefault="003A3910" w:rsidP="00834A23">
      <w:pPr>
        <w:spacing w:line="360" w:lineRule="auto"/>
        <w:jc w:val="both"/>
        <w:rPr>
          <w:rStyle w:val="overflow-hidden"/>
          <w:rFonts w:ascii="Times New Roman" w:hAnsi="Times New Roman" w:cs="Times New Roman"/>
          <w:sz w:val="24"/>
          <w:szCs w:val="24"/>
        </w:rPr>
      </w:pPr>
    </w:p>
    <w:p w14:paraId="0D2BAF2A" w14:textId="5FAB3376" w:rsidR="003A3910" w:rsidRDefault="003A3910" w:rsidP="00834A23">
      <w:pPr>
        <w:spacing w:line="360" w:lineRule="auto"/>
        <w:jc w:val="both"/>
        <w:rPr>
          <w:rStyle w:val="overflow-hidden"/>
          <w:rFonts w:ascii="Times New Roman" w:hAnsi="Times New Roman" w:cs="Times New Roman"/>
          <w:sz w:val="24"/>
          <w:szCs w:val="24"/>
        </w:rPr>
      </w:pPr>
    </w:p>
    <w:p w14:paraId="45E22C54" w14:textId="7E6D7215" w:rsidR="003A3910" w:rsidRDefault="003A3910" w:rsidP="00834A23">
      <w:pPr>
        <w:spacing w:line="360" w:lineRule="auto"/>
        <w:jc w:val="both"/>
        <w:rPr>
          <w:rStyle w:val="overflow-hidden"/>
          <w:rFonts w:ascii="Times New Roman" w:hAnsi="Times New Roman" w:cs="Times New Roman"/>
          <w:sz w:val="24"/>
          <w:szCs w:val="24"/>
        </w:rPr>
      </w:pPr>
    </w:p>
    <w:p w14:paraId="47BE874A" w14:textId="097C905F" w:rsidR="003A3910" w:rsidRDefault="003A3910" w:rsidP="00834A23">
      <w:pPr>
        <w:spacing w:line="360" w:lineRule="auto"/>
        <w:jc w:val="both"/>
        <w:rPr>
          <w:rStyle w:val="overflow-hidden"/>
          <w:rFonts w:ascii="Times New Roman" w:hAnsi="Times New Roman" w:cs="Times New Roman"/>
          <w:sz w:val="24"/>
          <w:szCs w:val="24"/>
        </w:rPr>
      </w:pPr>
    </w:p>
    <w:p w14:paraId="0ABB4DC7" w14:textId="0B62F1AB" w:rsidR="003A3910" w:rsidRDefault="003A3910" w:rsidP="00834A23">
      <w:pPr>
        <w:spacing w:line="360" w:lineRule="auto"/>
        <w:jc w:val="both"/>
        <w:rPr>
          <w:rStyle w:val="overflow-hidden"/>
          <w:rFonts w:ascii="Times New Roman" w:hAnsi="Times New Roman" w:cs="Times New Roman"/>
          <w:sz w:val="24"/>
          <w:szCs w:val="24"/>
        </w:rPr>
      </w:pPr>
    </w:p>
    <w:p w14:paraId="6DDDE4B7" w14:textId="6BC219B1" w:rsidR="003A3910" w:rsidRDefault="003A3910" w:rsidP="00834A23">
      <w:pPr>
        <w:spacing w:line="360" w:lineRule="auto"/>
        <w:jc w:val="both"/>
        <w:rPr>
          <w:rStyle w:val="overflow-hidden"/>
          <w:rFonts w:ascii="Times New Roman" w:hAnsi="Times New Roman" w:cs="Times New Roman"/>
          <w:sz w:val="24"/>
          <w:szCs w:val="24"/>
        </w:rPr>
      </w:pPr>
    </w:p>
    <w:p w14:paraId="10609882" w14:textId="018C418A" w:rsidR="003A3910" w:rsidRDefault="003A3910" w:rsidP="00834A23">
      <w:pPr>
        <w:spacing w:line="360" w:lineRule="auto"/>
        <w:jc w:val="both"/>
        <w:rPr>
          <w:rStyle w:val="overflow-hidden"/>
          <w:rFonts w:ascii="Times New Roman" w:hAnsi="Times New Roman" w:cs="Times New Roman"/>
          <w:sz w:val="24"/>
          <w:szCs w:val="24"/>
        </w:rPr>
      </w:pPr>
    </w:p>
    <w:p w14:paraId="7CBAEC3F" w14:textId="357DAF78" w:rsidR="003A3910" w:rsidRDefault="003A3910" w:rsidP="00834A23">
      <w:pPr>
        <w:spacing w:line="360" w:lineRule="auto"/>
        <w:jc w:val="both"/>
        <w:rPr>
          <w:rStyle w:val="overflow-hidden"/>
          <w:rFonts w:ascii="Times New Roman" w:hAnsi="Times New Roman" w:cs="Times New Roman"/>
          <w:sz w:val="24"/>
          <w:szCs w:val="24"/>
        </w:rPr>
      </w:pPr>
    </w:p>
    <w:p w14:paraId="31C169C8" w14:textId="77777777" w:rsidR="00327B7B" w:rsidRDefault="00327B7B" w:rsidP="00834A23">
      <w:pPr>
        <w:spacing w:line="360" w:lineRule="auto"/>
        <w:jc w:val="both"/>
        <w:rPr>
          <w:rStyle w:val="overflow-hidden"/>
          <w:rFonts w:ascii="Times New Roman" w:hAnsi="Times New Roman" w:cs="Times New Roman"/>
          <w:sz w:val="24"/>
          <w:szCs w:val="24"/>
        </w:rPr>
      </w:pPr>
    </w:p>
    <w:p w14:paraId="27550BBF" w14:textId="47876959" w:rsidR="003A3910" w:rsidRDefault="003A3910" w:rsidP="00834A23">
      <w:pPr>
        <w:spacing w:line="360" w:lineRule="auto"/>
        <w:jc w:val="both"/>
        <w:rPr>
          <w:rStyle w:val="overflow-hidden"/>
          <w:rFonts w:ascii="Times New Roman" w:hAnsi="Times New Roman" w:cs="Times New Roman"/>
          <w:sz w:val="24"/>
          <w:szCs w:val="24"/>
        </w:rPr>
      </w:pPr>
    </w:p>
    <w:p w14:paraId="30E157F2" w14:textId="77777777" w:rsidR="00D6098E" w:rsidRPr="00834A23" w:rsidRDefault="00D6098E" w:rsidP="00834A23">
      <w:pPr>
        <w:spacing w:line="360" w:lineRule="auto"/>
        <w:jc w:val="both"/>
        <w:rPr>
          <w:rStyle w:val="overflow-hidden"/>
          <w:rFonts w:ascii="Times New Roman" w:hAnsi="Times New Roman" w:cs="Times New Roman"/>
          <w:sz w:val="24"/>
          <w:szCs w:val="24"/>
        </w:rPr>
      </w:pPr>
    </w:p>
    <w:p w14:paraId="031EC30A" w14:textId="50704E4F" w:rsidR="00825027" w:rsidRPr="00834A23" w:rsidRDefault="007B1E41" w:rsidP="00834A23">
      <w:pPr>
        <w:pStyle w:val="Heading1"/>
        <w:jc w:val="center"/>
        <w:rPr>
          <w:rFonts w:ascii="Times New Roman" w:hAnsi="Times New Roman" w:cs="Times New Roman"/>
          <w:b/>
          <w:bCs/>
          <w:color w:val="auto"/>
        </w:rPr>
      </w:pPr>
      <w:bookmarkStart w:id="47" w:name="_Toc202479996"/>
      <w:r w:rsidRPr="00834A23">
        <w:rPr>
          <w:rFonts w:ascii="Times New Roman" w:hAnsi="Times New Roman" w:cs="Times New Roman"/>
          <w:b/>
          <w:bCs/>
          <w:color w:val="auto"/>
        </w:rPr>
        <w:lastRenderedPageBreak/>
        <w:t>CHAPTE</w:t>
      </w:r>
      <w:r w:rsidR="00DC0C21" w:rsidRPr="00834A23">
        <w:rPr>
          <w:rFonts w:ascii="Times New Roman" w:hAnsi="Times New Roman" w:cs="Times New Roman"/>
          <w:b/>
          <w:bCs/>
          <w:color w:val="auto"/>
        </w:rPr>
        <w:t>R 5</w:t>
      </w:r>
      <w:r w:rsidRPr="00834A23">
        <w:rPr>
          <w:rFonts w:ascii="Times New Roman" w:hAnsi="Times New Roman" w:cs="Times New Roman"/>
          <w:b/>
          <w:bCs/>
          <w:color w:val="auto"/>
        </w:rPr>
        <w:t>: CONCLUSION AND FUTURE ENHANCEMENT</w:t>
      </w:r>
      <w:bookmarkEnd w:id="47"/>
    </w:p>
    <w:p w14:paraId="4E2D0A8F" w14:textId="77777777" w:rsidR="00825027" w:rsidRPr="0006134E" w:rsidRDefault="00DC0C21" w:rsidP="00834A23">
      <w:pPr>
        <w:numPr>
          <w:ilvl w:val="250"/>
          <w:numId w:val="0"/>
        </w:numPr>
        <w:spacing w:before="100" w:beforeAutospacing="1" w:after="100" w:afterAutospacing="1"/>
        <w:jc w:val="both"/>
        <w:outlineLvl w:val="2"/>
        <w:rPr>
          <w:rFonts w:ascii="Times New Roman" w:eastAsia="SimSun" w:hAnsi="Times New Roman" w:cs="Times New Roman"/>
          <w:b/>
          <w:bCs/>
          <w:sz w:val="28"/>
          <w:szCs w:val="28"/>
        </w:rPr>
      </w:pPr>
      <w:bookmarkStart w:id="48" w:name="_Toc202479997"/>
      <w:r>
        <w:rPr>
          <w:rFonts w:ascii="Times New Roman" w:eastAsia="SimSun" w:hAnsi="Times New Roman" w:cs="Times New Roman"/>
          <w:b/>
          <w:bCs/>
          <w:sz w:val="28"/>
          <w:szCs w:val="28"/>
        </w:rPr>
        <w:t>5.1</w:t>
      </w:r>
      <w:r w:rsidR="007B1E41" w:rsidRPr="0006134E">
        <w:rPr>
          <w:rFonts w:ascii="Times New Roman" w:eastAsia="SimSun" w:hAnsi="Times New Roman" w:cs="Times New Roman"/>
          <w:b/>
          <w:bCs/>
          <w:sz w:val="28"/>
          <w:szCs w:val="28"/>
        </w:rPr>
        <w:t xml:space="preserve"> C</w:t>
      </w:r>
      <w:r w:rsidR="0006134E" w:rsidRPr="0006134E">
        <w:rPr>
          <w:rFonts w:ascii="Times New Roman" w:eastAsia="SimSun" w:hAnsi="Times New Roman" w:cs="Times New Roman"/>
          <w:b/>
          <w:bCs/>
          <w:sz w:val="28"/>
          <w:szCs w:val="28"/>
        </w:rPr>
        <w:t>onclusion</w:t>
      </w:r>
      <w:bookmarkEnd w:id="48"/>
    </w:p>
    <w:p w14:paraId="30FAE512" w14:textId="77777777" w:rsidR="00825027" w:rsidRPr="00834A23" w:rsidRDefault="007B1E41" w:rsidP="00834A23">
      <w:pPr>
        <w:spacing w:line="360" w:lineRule="auto"/>
        <w:jc w:val="both"/>
        <w:rPr>
          <w:rStyle w:val="overflow-hidden"/>
          <w:rFonts w:ascii="Times New Roman" w:hAnsi="Times New Roman" w:cs="Times New Roman"/>
          <w:sz w:val="24"/>
          <w:szCs w:val="24"/>
        </w:rPr>
      </w:pPr>
      <w:r w:rsidRPr="00834A23">
        <w:rPr>
          <w:rStyle w:val="overflow-hidden"/>
          <w:rFonts w:ascii="Times New Roman" w:hAnsi="Times New Roman" w:cs="Times New Roman"/>
          <w:sz w:val="24"/>
          <w:szCs w:val="24"/>
        </w:rPr>
        <w:t>The Blood Donation System successfully streamlines the process of connecting blood donors with recipients in need. By integrating user-friendly frontend features with a secure and efficient backend, the system ensures quick registration, accurate donor matching, and real-time response. It helps save lives by reducing delays in finding suitable blood donors, especially in emergency situations. Overall, the system provides a reliable, accessible, and scalable solution to support blood donation efforts and improve healthcare response.</w:t>
      </w:r>
    </w:p>
    <w:p w14:paraId="2432BB35" w14:textId="77777777" w:rsidR="00825027" w:rsidRPr="0006134E" w:rsidRDefault="00DC0C21" w:rsidP="00834A23">
      <w:pPr>
        <w:numPr>
          <w:ilvl w:val="250"/>
          <w:numId w:val="0"/>
        </w:numPr>
        <w:spacing w:before="100" w:beforeAutospacing="1" w:after="100" w:afterAutospacing="1"/>
        <w:jc w:val="both"/>
        <w:outlineLvl w:val="2"/>
        <w:rPr>
          <w:rFonts w:ascii="Times New Roman" w:eastAsia="SimSun" w:hAnsi="Times New Roman" w:cs="Times New Roman"/>
          <w:b/>
          <w:bCs/>
          <w:sz w:val="28"/>
          <w:szCs w:val="28"/>
        </w:rPr>
      </w:pPr>
      <w:bookmarkStart w:id="49" w:name="_Toc202479998"/>
      <w:r>
        <w:rPr>
          <w:rFonts w:ascii="Times New Roman" w:eastAsia="SimSun" w:hAnsi="Times New Roman" w:cs="Times New Roman"/>
          <w:b/>
          <w:bCs/>
          <w:sz w:val="28"/>
          <w:szCs w:val="28"/>
        </w:rPr>
        <w:t>5</w:t>
      </w:r>
      <w:r w:rsidR="0006134E">
        <w:rPr>
          <w:rFonts w:ascii="Times New Roman" w:eastAsia="SimSun" w:hAnsi="Times New Roman" w:cs="Times New Roman"/>
          <w:b/>
          <w:bCs/>
          <w:sz w:val="28"/>
          <w:szCs w:val="28"/>
        </w:rPr>
        <w:t>.2 Future Enhancement</w:t>
      </w:r>
      <w:bookmarkEnd w:id="49"/>
    </w:p>
    <w:p w14:paraId="4944A7A9" w14:textId="77777777" w:rsidR="00825027" w:rsidRDefault="007B1E41">
      <w:pPr>
        <w:pStyle w:val="NormalWeb"/>
        <w:spacing w:line="360" w:lineRule="auto"/>
        <w:jc w:val="both"/>
      </w:pPr>
      <w:r>
        <w:t>To make the Blood Donation System more powerful and impactful, the following features can be added in the future:</w:t>
      </w:r>
    </w:p>
    <w:p w14:paraId="69E0DC34" w14:textId="77777777" w:rsidR="00825027" w:rsidRDefault="001974A1" w:rsidP="00A73333">
      <w:pPr>
        <w:pStyle w:val="NormalWeb"/>
        <w:numPr>
          <w:ilvl w:val="0"/>
          <w:numId w:val="35"/>
        </w:numPr>
        <w:tabs>
          <w:tab w:val="left" w:pos="840"/>
        </w:tabs>
        <w:spacing w:line="360" w:lineRule="auto"/>
        <w:jc w:val="both"/>
      </w:pPr>
      <w:r>
        <w:rPr>
          <w:rStyle w:val="Strong"/>
        </w:rPr>
        <w:t>SMS and Email Notifications:</w:t>
      </w:r>
      <w:r>
        <w:t xml:space="preserve"> The system sends timely SMS and email alerts to donors and recipients to inform them of new blood requests, confirmation of matches, and updates on donation status, ensuring fast and reliable communication.</w:t>
      </w:r>
    </w:p>
    <w:p w14:paraId="726CA09D" w14:textId="77777777" w:rsidR="00825027" w:rsidRDefault="001974A1" w:rsidP="00A73333">
      <w:pPr>
        <w:pStyle w:val="NormalWeb"/>
        <w:numPr>
          <w:ilvl w:val="0"/>
          <w:numId w:val="35"/>
        </w:numPr>
        <w:tabs>
          <w:tab w:val="left" w:pos="840"/>
        </w:tabs>
        <w:spacing w:line="360" w:lineRule="auto"/>
        <w:jc w:val="both"/>
      </w:pPr>
      <w:r>
        <w:rPr>
          <w:rStyle w:val="Strong"/>
        </w:rPr>
        <w:t>Donation History Tracking:</w:t>
      </w:r>
      <w:r>
        <w:t xml:space="preserve"> A built-in feature tracks and stores past donation records for both donors and hospitals, allowing users to view their donation history and helping hospitals maintain organized medical records for future reference.</w:t>
      </w:r>
    </w:p>
    <w:p w14:paraId="4C5A8C30" w14:textId="77777777" w:rsidR="00825027" w:rsidRDefault="001974A1" w:rsidP="00A73333">
      <w:pPr>
        <w:pStyle w:val="NormalWeb"/>
        <w:numPr>
          <w:ilvl w:val="0"/>
          <w:numId w:val="35"/>
        </w:numPr>
        <w:tabs>
          <w:tab w:val="left" w:pos="840"/>
        </w:tabs>
        <w:spacing w:line="360" w:lineRule="auto"/>
        <w:jc w:val="both"/>
      </w:pPr>
      <w:r>
        <w:rPr>
          <w:rStyle w:val="Strong"/>
        </w:rPr>
        <w:t>Geo-location Integration:</w:t>
      </w:r>
      <w:r>
        <w:t xml:space="preserve"> By using map-based services, the system locates and suggests the nearest available blood banks or donors, helping users respond quickly during emergencies and making the donation process more efficient.</w:t>
      </w:r>
    </w:p>
    <w:p w14:paraId="4C22EEF0" w14:textId="11095911" w:rsidR="002D718E" w:rsidRPr="004E1A46" w:rsidRDefault="001974A1" w:rsidP="002D718E">
      <w:pPr>
        <w:pStyle w:val="NormalWeb"/>
        <w:numPr>
          <w:ilvl w:val="0"/>
          <w:numId w:val="35"/>
        </w:numPr>
        <w:tabs>
          <w:tab w:val="left" w:pos="840"/>
        </w:tabs>
        <w:spacing w:line="360" w:lineRule="auto"/>
        <w:jc w:val="both"/>
      </w:pPr>
      <w:r>
        <w:rPr>
          <w:rStyle w:val="Strong"/>
        </w:rPr>
        <w:t>Admin Dashboard with Analytics:</w:t>
      </w:r>
      <w:r>
        <w:t xml:space="preserve"> The admin panel provides a comprehensive overview of system activity, including donation trends, user engagement, and request statuses, enabling administrators to manage operations and make data-driven decisions effectively.</w:t>
      </w:r>
    </w:p>
    <w:bookmarkStart w:id="50" w:name="_Toc202479999" w:displacedByCustomXml="next"/>
    <w:sdt>
      <w:sdtPr>
        <w:rPr>
          <w:rFonts w:asciiTheme="minorHAnsi" w:eastAsiaTheme="minorHAnsi" w:hAnsiTheme="minorHAnsi" w:cstheme="minorBidi"/>
          <w:color w:val="auto"/>
          <w:sz w:val="36"/>
          <w:szCs w:val="36"/>
        </w:rPr>
        <w:id w:val="-422803087"/>
        <w:docPartObj>
          <w:docPartGallery w:val="Bibliographies"/>
          <w:docPartUnique/>
        </w:docPartObj>
      </w:sdtPr>
      <w:sdtContent>
        <w:p w14:paraId="5FE7D779" w14:textId="77777777" w:rsidR="001C5C03" w:rsidRPr="00670028" w:rsidRDefault="00CD18CF" w:rsidP="00CD18CF">
          <w:pPr>
            <w:pStyle w:val="Heading1"/>
            <w:spacing w:line="360" w:lineRule="auto"/>
            <w:jc w:val="center"/>
            <w:rPr>
              <w:rFonts w:ascii="Times New Roman" w:hAnsi="Times New Roman" w:cs="Times New Roman"/>
              <w:b/>
              <w:bCs/>
              <w:color w:val="auto"/>
            </w:rPr>
          </w:pPr>
          <w:r w:rsidRPr="00670028">
            <w:rPr>
              <w:rFonts w:ascii="Times New Roman" w:hAnsi="Times New Roman" w:cs="Times New Roman"/>
              <w:b/>
              <w:bCs/>
              <w:color w:val="auto"/>
            </w:rPr>
            <w:t>REFERENCES</w:t>
          </w:r>
          <w:bookmarkEnd w:id="50"/>
        </w:p>
        <w:sdt>
          <w:sdtPr>
            <w:rPr>
              <w:rFonts w:ascii="Times New Roman" w:hAnsi="Times New Roman" w:cs="Times New Roman"/>
              <w:sz w:val="24"/>
              <w:szCs w:val="24"/>
            </w:rPr>
            <w:id w:val="-573587230"/>
            <w:bibliography/>
          </w:sdtPr>
          <w:sdtEndPr>
            <w:rPr>
              <w:rFonts w:asciiTheme="minorHAnsi" w:hAnsiTheme="minorHAnsi" w:cstheme="minorBidi"/>
              <w:sz w:val="36"/>
              <w:szCs w:val="36"/>
            </w:rPr>
          </w:sdtEndPr>
          <w:sdtContent>
            <w:p w14:paraId="5C421D04"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sz w:val="24"/>
                  <w:szCs w:val="24"/>
                </w:rPr>
                <w:fldChar w:fldCharType="begin"/>
              </w:r>
              <w:r w:rsidRPr="00CD18CF">
                <w:rPr>
                  <w:rFonts w:ascii="Times New Roman" w:hAnsi="Times New Roman" w:cs="Times New Roman"/>
                  <w:sz w:val="24"/>
                  <w:szCs w:val="24"/>
                </w:rPr>
                <w:instrText xml:space="preserve"> BIBLIOGRAPHY </w:instrText>
              </w:r>
              <w:r w:rsidRPr="00CD18CF">
                <w:rPr>
                  <w:rFonts w:ascii="Times New Roman" w:hAnsi="Times New Roman" w:cs="Times New Roman"/>
                  <w:sz w:val="24"/>
                  <w:szCs w:val="24"/>
                </w:rPr>
                <w:fldChar w:fldCharType="separate"/>
              </w:r>
              <w:r w:rsidRPr="00CD18CF">
                <w:rPr>
                  <w:rFonts w:ascii="Times New Roman" w:hAnsi="Times New Roman" w:cs="Times New Roman"/>
                  <w:noProof/>
                  <w:sz w:val="24"/>
                  <w:szCs w:val="24"/>
                </w:rPr>
                <w:t xml:space="preserve">Ali, K. A., Jahan, I., Ariful, M. I., &amp; Shafa-at, M. P. (2015). Blood Donation Management System. </w:t>
              </w:r>
              <w:r w:rsidRPr="00CD18CF">
                <w:rPr>
                  <w:rFonts w:ascii="Times New Roman" w:hAnsi="Times New Roman" w:cs="Times New Roman"/>
                  <w:i/>
                  <w:iCs/>
                  <w:noProof/>
                  <w:sz w:val="24"/>
                  <w:szCs w:val="24"/>
                </w:rPr>
                <w:t>American Journal of Engineering Research</w:t>
              </w:r>
              <w:r w:rsidRPr="00CD18CF">
                <w:rPr>
                  <w:rFonts w:ascii="Times New Roman" w:hAnsi="Times New Roman" w:cs="Times New Roman"/>
                  <w:noProof/>
                  <w:sz w:val="24"/>
                  <w:szCs w:val="24"/>
                </w:rPr>
                <w:t>.</w:t>
              </w:r>
            </w:p>
            <w:p w14:paraId="6F5FF70B"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American Red Cross. (2017). Retrieved from redcross: https://www.redcross.org/</w:t>
              </w:r>
            </w:p>
            <w:p w14:paraId="4F9563F8"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Anish Hamlin, M. R., &amp; Mayan, J. A. (2016). Blod Donation and Life Saver-Blood Donation app. </w:t>
              </w:r>
              <w:r w:rsidRPr="00CD18CF">
                <w:rPr>
                  <w:rFonts w:ascii="Times New Roman" w:hAnsi="Times New Roman" w:cs="Times New Roman"/>
                  <w:i/>
                  <w:iCs/>
                  <w:noProof/>
                  <w:sz w:val="24"/>
                  <w:szCs w:val="24"/>
                </w:rPr>
                <w:t>International Conference on Control, Instrumentation, Communication and Computational Technologies</w:t>
              </w:r>
              <w:r w:rsidRPr="00CD18CF">
                <w:rPr>
                  <w:rFonts w:ascii="Times New Roman" w:hAnsi="Times New Roman" w:cs="Times New Roman"/>
                  <w:noProof/>
                  <w:sz w:val="24"/>
                  <w:szCs w:val="24"/>
                </w:rPr>
                <w:t>.</w:t>
              </w:r>
            </w:p>
            <w:p w14:paraId="31290E6A"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Chen, L., &amp; Wang, Y. (2019). BloodLink Mobile App: Geolocation-based Blood Donation for Emergency Requests. </w:t>
              </w:r>
              <w:r w:rsidRPr="00CD18CF">
                <w:rPr>
                  <w:rFonts w:ascii="Times New Roman" w:hAnsi="Times New Roman" w:cs="Times New Roman"/>
                  <w:i/>
                  <w:iCs/>
                  <w:noProof/>
                  <w:sz w:val="24"/>
                  <w:szCs w:val="24"/>
                </w:rPr>
                <w:t>nternational Journal of Mobile Computing and Communications</w:t>
              </w:r>
              <w:r w:rsidRPr="00CD18CF">
                <w:rPr>
                  <w:rFonts w:ascii="Times New Roman" w:hAnsi="Times New Roman" w:cs="Times New Roman"/>
                  <w:noProof/>
                  <w:sz w:val="24"/>
                  <w:szCs w:val="24"/>
                </w:rPr>
                <w:t>.</w:t>
              </w:r>
            </w:p>
            <w:p w14:paraId="0F1AD2E0"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Hamid, K., Aziz, A., &amp; Yusri, N. N. (2015). Development of Blood Bank Management System. </w:t>
              </w:r>
              <w:r w:rsidRPr="00CD18CF">
                <w:rPr>
                  <w:rFonts w:ascii="Times New Roman" w:hAnsi="Times New Roman" w:cs="Times New Roman"/>
                  <w:i/>
                  <w:iCs/>
                  <w:noProof/>
                  <w:sz w:val="24"/>
                  <w:szCs w:val="24"/>
                </w:rPr>
                <w:t>World Conference on Technology, Innovation and Entrepreneurship</w:t>
              </w:r>
              <w:r w:rsidRPr="00CD18CF">
                <w:rPr>
                  <w:rFonts w:ascii="Times New Roman" w:hAnsi="Times New Roman" w:cs="Times New Roman"/>
                  <w:noProof/>
                  <w:sz w:val="24"/>
                  <w:szCs w:val="24"/>
                </w:rPr>
                <w:t>.</w:t>
              </w:r>
            </w:p>
            <w:p w14:paraId="1318911A"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Jones, R. (2018). BloodBanker: A Web-Based Platform for Blood Donor Matching. </w:t>
              </w:r>
              <w:r w:rsidRPr="00CD18CF">
                <w:rPr>
                  <w:rFonts w:ascii="Times New Roman" w:hAnsi="Times New Roman" w:cs="Times New Roman"/>
                  <w:i/>
                  <w:iCs/>
                  <w:noProof/>
                  <w:sz w:val="24"/>
                  <w:szCs w:val="24"/>
                </w:rPr>
                <w:t>Journal of Health Informatics</w:t>
              </w:r>
              <w:r w:rsidRPr="00CD18CF">
                <w:rPr>
                  <w:rFonts w:ascii="Times New Roman" w:hAnsi="Times New Roman" w:cs="Times New Roman"/>
                  <w:noProof/>
                  <w:sz w:val="24"/>
                  <w:szCs w:val="24"/>
                </w:rPr>
                <w:t>.</w:t>
              </w:r>
            </w:p>
            <w:p w14:paraId="30834EFD"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Shore, J., &amp; Waden, S. (2021). </w:t>
              </w:r>
              <w:r w:rsidRPr="00CD18CF">
                <w:rPr>
                  <w:rFonts w:ascii="Times New Roman" w:hAnsi="Times New Roman" w:cs="Times New Roman"/>
                  <w:i/>
                  <w:iCs/>
                  <w:noProof/>
                  <w:sz w:val="24"/>
                  <w:szCs w:val="24"/>
                </w:rPr>
                <w:t>The Art of Agile Development.</w:t>
              </w:r>
              <w:r w:rsidRPr="00CD18CF">
                <w:rPr>
                  <w:rFonts w:ascii="Times New Roman" w:hAnsi="Times New Roman" w:cs="Times New Roman"/>
                  <w:noProof/>
                  <w:sz w:val="24"/>
                  <w:szCs w:val="24"/>
                </w:rPr>
                <w:t xml:space="preserve"> O'Reilly Media, Inc.</w:t>
              </w:r>
            </w:p>
            <w:p w14:paraId="387A10C2"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Smith, D. (2015). Retrieved from Blood Donor Connect: https://thebloodconnection.org/</w:t>
              </w:r>
            </w:p>
            <w:p w14:paraId="3DE1BBF1" w14:textId="77777777"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Thapa, R., &amp; Shrestha, S. (2010). SMS-Based Blood Donation System. </w:t>
              </w:r>
              <w:r w:rsidRPr="00CD18CF">
                <w:rPr>
                  <w:rFonts w:ascii="Times New Roman" w:hAnsi="Times New Roman" w:cs="Times New Roman"/>
                  <w:i/>
                  <w:iCs/>
                  <w:noProof/>
                  <w:sz w:val="24"/>
                  <w:szCs w:val="24"/>
                </w:rPr>
                <w:t>International Journal of Computer Science and Technology</w:t>
              </w:r>
              <w:r w:rsidRPr="00CD18CF">
                <w:rPr>
                  <w:rFonts w:ascii="Times New Roman" w:hAnsi="Times New Roman" w:cs="Times New Roman"/>
                  <w:noProof/>
                  <w:sz w:val="24"/>
                  <w:szCs w:val="24"/>
                </w:rPr>
                <w:t>.</w:t>
              </w:r>
            </w:p>
            <w:p w14:paraId="17F3E1BF" w14:textId="77777777" w:rsidR="001C5C03" w:rsidRDefault="001C5C03" w:rsidP="00CD18CF">
              <w:pPr>
                <w:spacing w:line="360" w:lineRule="auto"/>
                <w:jc w:val="both"/>
              </w:pPr>
              <w:r w:rsidRPr="00CD18CF">
                <w:rPr>
                  <w:rFonts w:ascii="Times New Roman" w:hAnsi="Times New Roman" w:cs="Times New Roman"/>
                  <w:b/>
                  <w:bCs/>
                  <w:noProof/>
                  <w:sz w:val="24"/>
                  <w:szCs w:val="24"/>
                </w:rPr>
                <w:fldChar w:fldCharType="end"/>
              </w:r>
            </w:p>
          </w:sdtContent>
        </w:sdt>
      </w:sdtContent>
    </w:sdt>
    <w:p w14:paraId="02282406" w14:textId="77777777" w:rsidR="00825027" w:rsidRDefault="00825027" w:rsidP="001C5C03">
      <w:pPr>
        <w:pStyle w:val="Heading1"/>
        <w:spacing w:line="360" w:lineRule="auto"/>
      </w:pPr>
    </w:p>
    <w:p w14:paraId="58FAA02B" w14:textId="77777777" w:rsidR="00825027" w:rsidRDefault="00825027">
      <w:pPr>
        <w:tabs>
          <w:tab w:val="left" w:pos="6135"/>
        </w:tabs>
        <w:spacing w:line="360" w:lineRule="auto"/>
        <w:jc w:val="both"/>
        <w:rPr>
          <w:rFonts w:ascii="Times New Roman" w:eastAsia="Times New Roman" w:hAnsi="Times New Roman" w:cs="Times New Roman"/>
          <w:b/>
          <w:sz w:val="40"/>
          <w:szCs w:val="12"/>
        </w:rPr>
      </w:pPr>
    </w:p>
    <w:p w14:paraId="21DF6EFC" w14:textId="77777777" w:rsidR="00825027" w:rsidRDefault="00825027">
      <w:pPr>
        <w:tabs>
          <w:tab w:val="left" w:pos="6135"/>
        </w:tabs>
        <w:spacing w:line="360" w:lineRule="auto"/>
        <w:jc w:val="both"/>
        <w:rPr>
          <w:rFonts w:ascii="Times New Roman" w:eastAsia="Times New Roman" w:hAnsi="Times New Roman" w:cs="Times New Roman"/>
          <w:b/>
          <w:sz w:val="40"/>
          <w:szCs w:val="12"/>
        </w:rPr>
      </w:pPr>
    </w:p>
    <w:p w14:paraId="13B19077" w14:textId="77777777" w:rsidR="00825027" w:rsidRDefault="00825027">
      <w:pPr>
        <w:tabs>
          <w:tab w:val="left" w:pos="6135"/>
        </w:tabs>
        <w:spacing w:line="360" w:lineRule="auto"/>
        <w:jc w:val="both"/>
        <w:rPr>
          <w:rFonts w:ascii="Times New Roman" w:eastAsia="Times New Roman" w:hAnsi="Times New Roman" w:cs="Times New Roman"/>
          <w:b/>
          <w:sz w:val="40"/>
          <w:szCs w:val="12"/>
        </w:rPr>
      </w:pPr>
    </w:p>
    <w:p w14:paraId="7F343ADD" w14:textId="77777777" w:rsidR="00825027" w:rsidRDefault="00825027">
      <w:pPr>
        <w:tabs>
          <w:tab w:val="left" w:pos="6135"/>
        </w:tabs>
        <w:spacing w:line="360" w:lineRule="auto"/>
        <w:jc w:val="both"/>
        <w:rPr>
          <w:rFonts w:ascii="Times New Roman" w:eastAsia="Times New Roman" w:hAnsi="Times New Roman" w:cs="Times New Roman"/>
          <w:b/>
          <w:sz w:val="40"/>
          <w:szCs w:val="12"/>
        </w:rPr>
      </w:pPr>
    </w:p>
    <w:p w14:paraId="11C33CA1" w14:textId="77777777" w:rsidR="00825027" w:rsidRDefault="007B1E41" w:rsidP="007E14DB">
      <w:pPr>
        <w:pStyle w:val="Heading1"/>
        <w:spacing w:line="360" w:lineRule="auto"/>
        <w:jc w:val="center"/>
        <w:rPr>
          <w:rFonts w:ascii="Times New Roman" w:eastAsia="Times New Roman" w:hAnsi="Times New Roman" w:cs="Times New Roman"/>
          <w:b/>
          <w:sz w:val="40"/>
          <w:szCs w:val="12"/>
        </w:rPr>
      </w:pPr>
      <w:bookmarkStart w:id="51" w:name="_Toc188776593"/>
      <w:bookmarkStart w:id="52" w:name="_Toc202480000"/>
      <w:r>
        <w:rPr>
          <w:rFonts w:ascii="Times New Roman" w:hAnsi="Times New Roman" w:cs="Times New Roman"/>
          <w:b/>
          <w:color w:val="auto"/>
        </w:rPr>
        <w:lastRenderedPageBreak/>
        <w:t>A</w:t>
      </w:r>
      <w:bookmarkEnd w:id="51"/>
      <w:r w:rsidR="007E14DB">
        <w:rPr>
          <w:rFonts w:ascii="Times New Roman" w:hAnsi="Times New Roman" w:cs="Times New Roman"/>
          <w:b/>
          <w:color w:val="auto"/>
        </w:rPr>
        <w:t>PPENDICES</w:t>
      </w:r>
      <w:bookmarkEnd w:id="52"/>
    </w:p>
    <w:p w14:paraId="09F9A836" w14:textId="77777777" w:rsidR="00825027" w:rsidRDefault="00825027">
      <w:pPr>
        <w:tabs>
          <w:tab w:val="left" w:pos="6135"/>
        </w:tabs>
        <w:spacing w:line="360" w:lineRule="auto"/>
        <w:jc w:val="both"/>
        <w:rPr>
          <w:rFonts w:ascii="Times New Roman" w:eastAsia="Times New Roman" w:hAnsi="Times New Roman" w:cs="Times New Roman"/>
          <w:b/>
          <w:sz w:val="40"/>
          <w:szCs w:val="12"/>
        </w:rPr>
      </w:pPr>
    </w:p>
    <w:p w14:paraId="49B6CA2D" w14:textId="528022BA" w:rsidR="00825027" w:rsidRDefault="00825027">
      <w:bookmarkStart w:id="53" w:name="_GoBack"/>
      <w:bookmarkEnd w:id="53"/>
    </w:p>
    <w:sectPr w:rsidR="00825027">
      <w:pgSz w:w="12240" w:h="15840"/>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B2B321" w14:textId="77777777" w:rsidR="00D0121B" w:rsidRDefault="00D0121B">
      <w:r>
        <w:separator/>
      </w:r>
    </w:p>
  </w:endnote>
  <w:endnote w:type="continuationSeparator" w:id="0">
    <w:p w14:paraId="1FADB002" w14:textId="77777777" w:rsidR="00D0121B" w:rsidRDefault="00D01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DengXian Ligh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sdtPr>
    <w:sdtEndPr>
      <w:rPr>
        <w:rFonts w:ascii="Times New Roman" w:hAnsi="Times New Roman" w:cs="Times New Roman"/>
      </w:rPr>
    </w:sdtEndPr>
    <w:sdtContent>
      <w:p w14:paraId="6F289265" w14:textId="60AEF76C" w:rsidR="003A3910" w:rsidRDefault="003A3910">
        <w:pPr>
          <w:pStyle w:val="Footer"/>
          <w:jc w:val="center"/>
          <w:rPr>
            <w:rFonts w:ascii="Times New Roman" w:hAnsi="Times New Roman" w:cs="Times New Roman"/>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 MERGEFORMAT </w:instrText>
        </w:r>
        <w:r>
          <w:rPr>
            <w:rFonts w:ascii="Times New Roman" w:hAnsi="Times New Roman" w:cs="Times New Roman"/>
            <w:sz w:val="22"/>
            <w:szCs w:val="22"/>
          </w:rPr>
          <w:fldChar w:fldCharType="separate"/>
        </w:r>
        <w:r w:rsidR="009A0AD3">
          <w:rPr>
            <w:rFonts w:ascii="Times New Roman" w:hAnsi="Times New Roman" w:cs="Times New Roman"/>
            <w:noProof/>
            <w:sz w:val="22"/>
            <w:szCs w:val="22"/>
          </w:rPr>
          <w:t>13</w:t>
        </w:r>
        <w:r>
          <w:rPr>
            <w:rFonts w:ascii="Times New Roman" w:hAnsi="Times New Roman" w:cs="Times New Roman"/>
            <w:sz w:val="22"/>
            <w:szCs w:val="22"/>
          </w:rPr>
          <w:fldChar w:fldCharType="end"/>
        </w:r>
      </w:p>
    </w:sdtContent>
  </w:sdt>
  <w:p w14:paraId="028514D9" w14:textId="77777777" w:rsidR="003A3910" w:rsidRDefault="003A3910">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10FD9" w14:textId="77777777" w:rsidR="00D0121B" w:rsidRDefault="00D0121B">
      <w:r>
        <w:separator/>
      </w:r>
    </w:p>
  </w:footnote>
  <w:footnote w:type="continuationSeparator" w:id="0">
    <w:p w14:paraId="684EEFE3" w14:textId="77777777" w:rsidR="00D0121B" w:rsidRDefault="00D01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2A6BC7"/>
    <w:multiLevelType w:val="singleLevel"/>
    <w:tmpl w:val="DB2A6BC7"/>
    <w:lvl w:ilvl="0">
      <w:start w:val="1"/>
      <w:numFmt w:val="bullet"/>
      <w:lvlText w:val=""/>
      <w:lvlJc w:val="left"/>
      <w:pPr>
        <w:tabs>
          <w:tab w:val="left" w:pos="840"/>
        </w:tabs>
        <w:ind w:left="840" w:hanging="420"/>
      </w:pPr>
      <w:rPr>
        <w:rFonts w:ascii="Wingdings" w:hAnsi="Wingdings" w:hint="default"/>
        <w:sz w:val="24"/>
        <w:szCs w:val="24"/>
      </w:rPr>
    </w:lvl>
  </w:abstractNum>
  <w:abstractNum w:abstractNumId="1" w15:restartNumberingAfterBreak="0">
    <w:nsid w:val="01A0781B"/>
    <w:multiLevelType w:val="multilevel"/>
    <w:tmpl w:val="F71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00EC4"/>
    <w:multiLevelType w:val="multilevel"/>
    <w:tmpl w:val="02900E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6494A61"/>
    <w:multiLevelType w:val="multilevel"/>
    <w:tmpl w:val="06494A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8747698"/>
    <w:multiLevelType w:val="multilevel"/>
    <w:tmpl w:val="087476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B02029"/>
    <w:multiLevelType w:val="multilevel"/>
    <w:tmpl w:val="0EB02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A476FB"/>
    <w:multiLevelType w:val="multilevel"/>
    <w:tmpl w:val="11A476FB"/>
    <w:lvl w:ilvl="0">
      <w:start w:val="1"/>
      <w:numFmt w:val="bullet"/>
      <w:lvlText w:val=""/>
      <w:lvlJc w:val="left"/>
      <w:pPr>
        <w:ind w:left="1620" w:hanging="360"/>
      </w:pPr>
      <w:rPr>
        <w:rFonts w:ascii="Symbol" w:hAnsi="Symbol" w:hint="default"/>
        <w:sz w:val="24"/>
        <w:szCs w:val="24"/>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7" w15:restartNumberingAfterBreak="0">
    <w:nsid w:val="178D2C0E"/>
    <w:multiLevelType w:val="multilevel"/>
    <w:tmpl w:val="178D2C0E"/>
    <w:lvl w:ilvl="0">
      <w:start w:val="1"/>
      <w:numFmt w:val="bullet"/>
      <w:lvlText w:val=""/>
      <w:lvlJc w:val="left"/>
      <w:pPr>
        <w:ind w:left="1080" w:hanging="360"/>
      </w:pPr>
      <w:rPr>
        <w:rFonts w:ascii="Symbol" w:hAnsi="Symbol"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F2E708D"/>
    <w:multiLevelType w:val="multilevel"/>
    <w:tmpl w:val="1F2E708D"/>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9" w15:restartNumberingAfterBreak="0">
    <w:nsid w:val="203F5568"/>
    <w:multiLevelType w:val="multilevel"/>
    <w:tmpl w:val="203F5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CF7E26"/>
    <w:multiLevelType w:val="multilevel"/>
    <w:tmpl w:val="2ACF7E26"/>
    <w:lvl w:ilvl="0">
      <w:start w:val="1"/>
      <w:numFmt w:val="decimal"/>
      <w:lvlText w:val="%1"/>
      <w:lvlJc w:val="left"/>
      <w:pPr>
        <w:ind w:left="480" w:hanging="480"/>
      </w:pPr>
      <w:rPr>
        <w:rFonts w:eastAsia="Calibri" w:hint="default"/>
        <w:b/>
      </w:rPr>
    </w:lvl>
    <w:lvl w:ilvl="1">
      <w:start w:val="6"/>
      <w:numFmt w:val="decimal"/>
      <w:lvlText w:val="%1.%2"/>
      <w:lvlJc w:val="left"/>
      <w:pPr>
        <w:ind w:left="480" w:hanging="48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11" w15:restartNumberingAfterBreak="0">
    <w:nsid w:val="33660E87"/>
    <w:multiLevelType w:val="hybridMultilevel"/>
    <w:tmpl w:val="863C38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112F59"/>
    <w:multiLevelType w:val="multilevel"/>
    <w:tmpl w:val="34112F59"/>
    <w:lvl w:ilvl="0">
      <w:start w:val="3"/>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3" w15:restartNumberingAfterBreak="0">
    <w:nsid w:val="3939702D"/>
    <w:multiLevelType w:val="multilevel"/>
    <w:tmpl w:val="39397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BE8710D"/>
    <w:multiLevelType w:val="multilevel"/>
    <w:tmpl w:val="3BE8710D"/>
    <w:lvl w:ilvl="0">
      <w:start w:val="1"/>
      <w:numFmt w:val="bullet"/>
      <w:lvlText w:val=""/>
      <w:lvlJc w:val="left"/>
      <w:pPr>
        <w:tabs>
          <w:tab w:val="left" w:pos="360"/>
        </w:tabs>
        <w:ind w:left="360" w:hanging="360"/>
      </w:pPr>
      <w:rPr>
        <w:rFonts w:ascii="Symbol" w:hAnsi="Symbol" w:hint="default"/>
        <w:sz w:val="20"/>
      </w:rPr>
    </w:lvl>
    <w:lvl w:ilvl="1">
      <w:start w:val="1"/>
      <w:numFmt w:val="decimal"/>
      <w:lvlText w:val="%2."/>
      <w:lvlJc w:val="left"/>
      <w:pPr>
        <w:tabs>
          <w:tab w:val="left" w:pos="720"/>
        </w:tabs>
        <w:ind w:left="720" w:hanging="360"/>
      </w:pPr>
      <w:rPr>
        <w:rFonts w:ascii="Times New Roman" w:hAnsi="Times New Roman" w:cs="Times New Roman" w:hint="default"/>
        <w:b/>
        <w:bCs/>
        <w:sz w:val="24"/>
        <w:szCs w:val="24"/>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D883E17"/>
    <w:multiLevelType w:val="multilevel"/>
    <w:tmpl w:val="3D883E17"/>
    <w:lvl w:ilvl="0">
      <w:start w:val="1"/>
      <w:numFmt w:val="lowerLetter"/>
      <w:lvlText w:val="%1."/>
      <w:lvlJc w:val="left"/>
      <w:pPr>
        <w:ind w:left="1080" w:hanging="360"/>
      </w:pPr>
      <w:rPr>
        <w:rFonts w:ascii="Times New Roman" w:hAnsi="Times New Roman" w:cs="Times New Roman" w:hint="default"/>
        <w:b/>
        <w:bCs/>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F235223"/>
    <w:multiLevelType w:val="multilevel"/>
    <w:tmpl w:val="3F2352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2D77313"/>
    <w:multiLevelType w:val="multilevel"/>
    <w:tmpl w:val="42D7731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8D746B"/>
    <w:multiLevelType w:val="multilevel"/>
    <w:tmpl w:val="1D7C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9476C"/>
    <w:multiLevelType w:val="multilevel"/>
    <w:tmpl w:val="4639476C"/>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20" w15:restartNumberingAfterBreak="0">
    <w:nsid w:val="47055031"/>
    <w:multiLevelType w:val="multilevel"/>
    <w:tmpl w:val="47055031"/>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D410A2C"/>
    <w:multiLevelType w:val="hybridMultilevel"/>
    <w:tmpl w:val="CD18A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052CBC"/>
    <w:multiLevelType w:val="multilevel"/>
    <w:tmpl w:val="4F052C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727C77"/>
    <w:multiLevelType w:val="multilevel"/>
    <w:tmpl w:val="743C9F2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ascii="Times New Roman" w:hAnsi="Times New Roman" w:cs="Times New Roman" w:hint="default"/>
        <w:b w:val="0"/>
        <w:bCs w:val="0"/>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056FCF"/>
    <w:multiLevelType w:val="multilevel"/>
    <w:tmpl w:val="51056FCF"/>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17D5E5C"/>
    <w:multiLevelType w:val="multilevel"/>
    <w:tmpl w:val="517D5E5C"/>
    <w:lvl w:ilvl="0">
      <w:start w:val="1"/>
      <w:numFmt w:val="lowerLetter"/>
      <w:lvlText w:val="%1."/>
      <w:lvlJc w:val="left"/>
      <w:pPr>
        <w:tabs>
          <w:tab w:val="left" w:pos="1350"/>
        </w:tabs>
        <w:ind w:left="1350" w:hanging="360"/>
      </w:pPr>
      <w:rPr>
        <w:rFonts w:hint="default"/>
        <w:b/>
        <w:bCs/>
        <w:sz w:val="20"/>
      </w:rPr>
    </w:lvl>
    <w:lvl w:ilvl="1">
      <w:start w:val="1"/>
      <w:numFmt w:val="bullet"/>
      <w:lvlText w:val=""/>
      <w:lvlJc w:val="left"/>
      <w:pPr>
        <w:tabs>
          <w:tab w:val="left" w:pos="2070"/>
        </w:tabs>
        <w:ind w:left="2070" w:hanging="360"/>
      </w:pPr>
      <w:rPr>
        <w:rFonts w:ascii="Symbol" w:hAnsi="Symbol" w:hint="default"/>
        <w:sz w:val="20"/>
      </w:rPr>
    </w:lvl>
    <w:lvl w:ilvl="2">
      <w:start w:val="1"/>
      <w:numFmt w:val="bullet"/>
      <w:lvlText w:val=""/>
      <w:lvlJc w:val="left"/>
      <w:pPr>
        <w:tabs>
          <w:tab w:val="left" w:pos="2790"/>
        </w:tabs>
        <w:ind w:left="2790" w:hanging="360"/>
      </w:pPr>
      <w:rPr>
        <w:rFonts w:ascii="Wingdings" w:hAnsi="Wingdings" w:hint="default"/>
        <w:sz w:val="20"/>
      </w:rPr>
    </w:lvl>
    <w:lvl w:ilvl="3">
      <w:start w:val="1"/>
      <w:numFmt w:val="bullet"/>
      <w:lvlText w:val=""/>
      <w:lvlJc w:val="left"/>
      <w:pPr>
        <w:tabs>
          <w:tab w:val="left" w:pos="3510"/>
        </w:tabs>
        <w:ind w:left="3510" w:hanging="360"/>
      </w:pPr>
      <w:rPr>
        <w:rFonts w:ascii="Wingdings" w:hAnsi="Wingdings" w:hint="default"/>
        <w:sz w:val="20"/>
      </w:rPr>
    </w:lvl>
    <w:lvl w:ilvl="4">
      <w:start w:val="1"/>
      <w:numFmt w:val="bullet"/>
      <w:lvlText w:val=""/>
      <w:lvlJc w:val="left"/>
      <w:pPr>
        <w:tabs>
          <w:tab w:val="left" w:pos="4230"/>
        </w:tabs>
        <w:ind w:left="4230" w:hanging="360"/>
      </w:pPr>
      <w:rPr>
        <w:rFonts w:ascii="Wingdings" w:hAnsi="Wingdings" w:hint="default"/>
        <w:sz w:val="20"/>
      </w:rPr>
    </w:lvl>
    <w:lvl w:ilvl="5">
      <w:start w:val="1"/>
      <w:numFmt w:val="bullet"/>
      <w:lvlText w:val=""/>
      <w:lvlJc w:val="left"/>
      <w:pPr>
        <w:tabs>
          <w:tab w:val="left" w:pos="4950"/>
        </w:tabs>
        <w:ind w:left="4950" w:hanging="360"/>
      </w:pPr>
      <w:rPr>
        <w:rFonts w:ascii="Wingdings" w:hAnsi="Wingdings" w:hint="default"/>
        <w:sz w:val="20"/>
      </w:rPr>
    </w:lvl>
    <w:lvl w:ilvl="6">
      <w:start w:val="1"/>
      <w:numFmt w:val="bullet"/>
      <w:lvlText w:val=""/>
      <w:lvlJc w:val="left"/>
      <w:pPr>
        <w:tabs>
          <w:tab w:val="left" w:pos="5670"/>
        </w:tabs>
        <w:ind w:left="5670" w:hanging="360"/>
      </w:pPr>
      <w:rPr>
        <w:rFonts w:ascii="Wingdings" w:hAnsi="Wingdings" w:hint="default"/>
        <w:sz w:val="20"/>
      </w:rPr>
    </w:lvl>
    <w:lvl w:ilvl="7">
      <w:start w:val="1"/>
      <w:numFmt w:val="bullet"/>
      <w:lvlText w:val=""/>
      <w:lvlJc w:val="left"/>
      <w:pPr>
        <w:tabs>
          <w:tab w:val="left" w:pos="6390"/>
        </w:tabs>
        <w:ind w:left="6390" w:hanging="360"/>
      </w:pPr>
      <w:rPr>
        <w:rFonts w:ascii="Wingdings" w:hAnsi="Wingdings" w:hint="default"/>
        <w:sz w:val="20"/>
      </w:rPr>
    </w:lvl>
    <w:lvl w:ilvl="8">
      <w:start w:val="1"/>
      <w:numFmt w:val="bullet"/>
      <w:lvlText w:val=""/>
      <w:lvlJc w:val="left"/>
      <w:pPr>
        <w:tabs>
          <w:tab w:val="left" w:pos="7110"/>
        </w:tabs>
        <w:ind w:left="7110" w:hanging="360"/>
      </w:pPr>
      <w:rPr>
        <w:rFonts w:ascii="Wingdings" w:hAnsi="Wingdings" w:hint="default"/>
        <w:sz w:val="20"/>
      </w:rPr>
    </w:lvl>
  </w:abstractNum>
  <w:abstractNum w:abstractNumId="26" w15:restartNumberingAfterBreak="0">
    <w:nsid w:val="53202A66"/>
    <w:multiLevelType w:val="multilevel"/>
    <w:tmpl w:val="53202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4C761B"/>
    <w:multiLevelType w:val="multilevel"/>
    <w:tmpl w:val="594C761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59682BAB"/>
    <w:multiLevelType w:val="multilevel"/>
    <w:tmpl w:val="59682BAB"/>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9" w15:restartNumberingAfterBreak="0">
    <w:nsid w:val="5B51717D"/>
    <w:multiLevelType w:val="multilevel"/>
    <w:tmpl w:val="5B51717D"/>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C1C76C3"/>
    <w:multiLevelType w:val="multilevel"/>
    <w:tmpl w:val="5C1C76C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E13449"/>
    <w:multiLevelType w:val="multilevel"/>
    <w:tmpl w:val="5EE1344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4374E7C"/>
    <w:multiLevelType w:val="multilevel"/>
    <w:tmpl w:val="64374E7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4BD6551"/>
    <w:multiLevelType w:val="multilevel"/>
    <w:tmpl w:val="64BD6551"/>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07F7FF0"/>
    <w:multiLevelType w:val="multilevel"/>
    <w:tmpl w:val="707F7FF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2EB6D40"/>
    <w:multiLevelType w:val="multilevel"/>
    <w:tmpl w:val="72EB6D40"/>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6642912"/>
    <w:multiLevelType w:val="multilevel"/>
    <w:tmpl w:val="76642912"/>
    <w:lvl w:ilvl="0">
      <w:start w:val="1"/>
      <w:numFmt w:val="bullet"/>
      <w:lvlText w:val=""/>
      <w:lvlJc w:val="left"/>
      <w:pPr>
        <w:ind w:left="180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7B7452BD"/>
    <w:multiLevelType w:val="multilevel"/>
    <w:tmpl w:val="7B7452BD"/>
    <w:lvl w:ilvl="0">
      <w:start w:val="1"/>
      <w:numFmt w:val="bullet"/>
      <w:lvlText w:val=""/>
      <w:lvlJc w:val="left"/>
      <w:pPr>
        <w:tabs>
          <w:tab w:val="left" w:pos="1170"/>
        </w:tabs>
        <w:ind w:left="1170" w:hanging="360"/>
      </w:pPr>
      <w:rPr>
        <w:rFonts w:ascii="Symbol" w:hAnsi="Symbol" w:hint="default"/>
        <w:sz w:val="20"/>
      </w:rPr>
    </w:lvl>
    <w:lvl w:ilvl="1">
      <w:start w:val="1"/>
      <w:numFmt w:val="bullet"/>
      <w:lvlText w:val=""/>
      <w:lvlJc w:val="left"/>
      <w:pPr>
        <w:tabs>
          <w:tab w:val="left" w:pos="1170"/>
        </w:tabs>
        <w:ind w:left="1170" w:hanging="360"/>
      </w:pPr>
      <w:rPr>
        <w:rFonts w:ascii="Symbol" w:hAnsi="Symbol" w:hint="default"/>
        <w:sz w:val="20"/>
      </w:rPr>
    </w:lvl>
    <w:lvl w:ilvl="2">
      <w:start w:val="1"/>
      <w:numFmt w:val="decimal"/>
      <w:lvlText w:val="%3."/>
      <w:lvlJc w:val="left"/>
      <w:pPr>
        <w:tabs>
          <w:tab w:val="left" w:pos="1440"/>
        </w:tabs>
        <w:ind w:left="1440" w:hanging="360"/>
      </w:pPr>
      <w:rPr>
        <w:rFonts w:hint="default"/>
        <w:i/>
        <w:iCs/>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C0B7B34"/>
    <w:multiLevelType w:val="multilevel"/>
    <w:tmpl w:val="7C0B7B34"/>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34"/>
  </w:num>
  <w:num w:numId="2">
    <w:abstractNumId w:val="20"/>
  </w:num>
  <w:num w:numId="3">
    <w:abstractNumId w:val="10"/>
  </w:num>
  <w:num w:numId="4">
    <w:abstractNumId w:val="29"/>
  </w:num>
  <w:num w:numId="5">
    <w:abstractNumId w:val="19"/>
  </w:num>
  <w:num w:numId="6">
    <w:abstractNumId w:val="9"/>
  </w:num>
  <w:num w:numId="7">
    <w:abstractNumId w:val="5"/>
  </w:num>
  <w:num w:numId="8">
    <w:abstractNumId w:val="17"/>
  </w:num>
  <w:num w:numId="9">
    <w:abstractNumId w:val="35"/>
  </w:num>
  <w:num w:numId="10">
    <w:abstractNumId w:val="22"/>
  </w:num>
  <w:num w:numId="11">
    <w:abstractNumId w:val="30"/>
  </w:num>
  <w:num w:numId="12">
    <w:abstractNumId w:val="26"/>
  </w:num>
  <w:num w:numId="13">
    <w:abstractNumId w:val="13"/>
  </w:num>
  <w:num w:numId="14">
    <w:abstractNumId w:val="38"/>
  </w:num>
  <w:num w:numId="15">
    <w:abstractNumId w:val="24"/>
  </w:num>
  <w:num w:numId="16">
    <w:abstractNumId w:val="14"/>
  </w:num>
  <w:num w:numId="17">
    <w:abstractNumId w:val="25"/>
  </w:num>
  <w:num w:numId="18">
    <w:abstractNumId w:val="6"/>
  </w:num>
  <w:num w:numId="19">
    <w:abstractNumId w:val="36"/>
  </w:num>
  <w:num w:numId="20">
    <w:abstractNumId w:val="15"/>
  </w:num>
  <w:num w:numId="21">
    <w:abstractNumId w:val="28"/>
  </w:num>
  <w:num w:numId="22">
    <w:abstractNumId w:val="37"/>
  </w:num>
  <w:num w:numId="23">
    <w:abstractNumId w:val="4"/>
  </w:num>
  <w:num w:numId="24">
    <w:abstractNumId w:val="12"/>
  </w:num>
  <w:num w:numId="25">
    <w:abstractNumId w:val="33"/>
  </w:num>
  <w:num w:numId="26">
    <w:abstractNumId w:val="7"/>
  </w:num>
  <w:num w:numId="27">
    <w:abstractNumId w:val="2"/>
  </w:num>
  <w:num w:numId="28">
    <w:abstractNumId w:val="16"/>
  </w:num>
  <w:num w:numId="29">
    <w:abstractNumId w:val="27"/>
  </w:num>
  <w:num w:numId="30">
    <w:abstractNumId w:val="3"/>
  </w:num>
  <w:num w:numId="31">
    <w:abstractNumId w:val="31"/>
  </w:num>
  <w:num w:numId="32">
    <w:abstractNumId w:val="8"/>
  </w:num>
  <w:num w:numId="33">
    <w:abstractNumId w:val="32"/>
  </w:num>
  <w:num w:numId="34">
    <w:abstractNumId w:val="0"/>
  </w:num>
  <w:num w:numId="35">
    <w:abstractNumId w:val="11"/>
  </w:num>
  <w:num w:numId="36">
    <w:abstractNumId w:val="21"/>
  </w:num>
  <w:num w:numId="37">
    <w:abstractNumId w:val="23"/>
  </w:num>
  <w:num w:numId="38">
    <w:abstractNumId w:val="18"/>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57"/>
    <w:rsid w:val="0000600D"/>
    <w:rsid w:val="000072EA"/>
    <w:rsid w:val="00010655"/>
    <w:rsid w:val="0002037C"/>
    <w:rsid w:val="00037486"/>
    <w:rsid w:val="00050DD9"/>
    <w:rsid w:val="0006134E"/>
    <w:rsid w:val="0007649B"/>
    <w:rsid w:val="000765F7"/>
    <w:rsid w:val="00086AF9"/>
    <w:rsid w:val="00094683"/>
    <w:rsid w:val="000A019A"/>
    <w:rsid w:val="000A2391"/>
    <w:rsid w:val="000C15D9"/>
    <w:rsid w:val="000D13F2"/>
    <w:rsid w:val="000E61CD"/>
    <w:rsid w:val="000F40FC"/>
    <w:rsid w:val="000F523B"/>
    <w:rsid w:val="001255CA"/>
    <w:rsid w:val="0012634E"/>
    <w:rsid w:val="0019546C"/>
    <w:rsid w:val="001974A1"/>
    <w:rsid w:val="001978D2"/>
    <w:rsid w:val="001C2DF4"/>
    <w:rsid w:val="001C5C03"/>
    <w:rsid w:val="001D4EA3"/>
    <w:rsid w:val="00205309"/>
    <w:rsid w:val="0021332C"/>
    <w:rsid w:val="002167B9"/>
    <w:rsid w:val="00224041"/>
    <w:rsid w:val="002448C1"/>
    <w:rsid w:val="002709C0"/>
    <w:rsid w:val="00287C25"/>
    <w:rsid w:val="002A1C4C"/>
    <w:rsid w:val="002D0845"/>
    <w:rsid w:val="002D5B91"/>
    <w:rsid w:val="002D718E"/>
    <w:rsid w:val="002E3EFA"/>
    <w:rsid w:val="00305DD7"/>
    <w:rsid w:val="0031771E"/>
    <w:rsid w:val="00321451"/>
    <w:rsid w:val="00323A89"/>
    <w:rsid w:val="00323D8E"/>
    <w:rsid w:val="00327B7B"/>
    <w:rsid w:val="00344711"/>
    <w:rsid w:val="0035417D"/>
    <w:rsid w:val="00374A21"/>
    <w:rsid w:val="00376B13"/>
    <w:rsid w:val="00385933"/>
    <w:rsid w:val="003876D5"/>
    <w:rsid w:val="003A3910"/>
    <w:rsid w:val="003D1608"/>
    <w:rsid w:val="004219AE"/>
    <w:rsid w:val="00441863"/>
    <w:rsid w:val="004530DC"/>
    <w:rsid w:val="004571F6"/>
    <w:rsid w:val="00472901"/>
    <w:rsid w:val="00477959"/>
    <w:rsid w:val="00480370"/>
    <w:rsid w:val="00481677"/>
    <w:rsid w:val="00481F2D"/>
    <w:rsid w:val="00485DBC"/>
    <w:rsid w:val="004A3DE0"/>
    <w:rsid w:val="004C2252"/>
    <w:rsid w:val="004C3AEA"/>
    <w:rsid w:val="004C60AD"/>
    <w:rsid w:val="004E1A46"/>
    <w:rsid w:val="004E6C84"/>
    <w:rsid w:val="00505BAB"/>
    <w:rsid w:val="00507629"/>
    <w:rsid w:val="00522FD7"/>
    <w:rsid w:val="00525AA1"/>
    <w:rsid w:val="00551E15"/>
    <w:rsid w:val="005660A2"/>
    <w:rsid w:val="005A1BC1"/>
    <w:rsid w:val="005C5547"/>
    <w:rsid w:val="005D25C9"/>
    <w:rsid w:val="005D281F"/>
    <w:rsid w:val="005D5545"/>
    <w:rsid w:val="005E3624"/>
    <w:rsid w:val="005E5E85"/>
    <w:rsid w:val="00613A85"/>
    <w:rsid w:val="00635F83"/>
    <w:rsid w:val="00640EEE"/>
    <w:rsid w:val="0064658E"/>
    <w:rsid w:val="0066360C"/>
    <w:rsid w:val="00670028"/>
    <w:rsid w:val="006778EE"/>
    <w:rsid w:val="006A2B97"/>
    <w:rsid w:val="006B5F65"/>
    <w:rsid w:val="006C63B8"/>
    <w:rsid w:val="006C780C"/>
    <w:rsid w:val="006D53C4"/>
    <w:rsid w:val="006E078A"/>
    <w:rsid w:val="006E0AA6"/>
    <w:rsid w:val="00705ED2"/>
    <w:rsid w:val="00715C57"/>
    <w:rsid w:val="00745929"/>
    <w:rsid w:val="00756FB9"/>
    <w:rsid w:val="00760763"/>
    <w:rsid w:val="00776DE7"/>
    <w:rsid w:val="007773E4"/>
    <w:rsid w:val="007A001B"/>
    <w:rsid w:val="007B1E41"/>
    <w:rsid w:val="007D0120"/>
    <w:rsid w:val="007E14DB"/>
    <w:rsid w:val="008037AB"/>
    <w:rsid w:val="00825027"/>
    <w:rsid w:val="00834A23"/>
    <w:rsid w:val="00834F0E"/>
    <w:rsid w:val="0084063B"/>
    <w:rsid w:val="00841803"/>
    <w:rsid w:val="00844D78"/>
    <w:rsid w:val="00855B89"/>
    <w:rsid w:val="0086104C"/>
    <w:rsid w:val="008720E9"/>
    <w:rsid w:val="00873469"/>
    <w:rsid w:val="00875CE2"/>
    <w:rsid w:val="008A5B32"/>
    <w:rsid w:val="008D0976"/>
    <w:rsid w:val="00903A27"/>
    <w:rsid w:val="0093720F"/>
    <w:rsid w:val="00947AD0"/>
    <w:rsid w:val="00964C58"/>
    <w:rsid w:val="009717F2"/>
    <w:rsid w:val="00980C57"/>
    <w:rsid w:val="009A0AD3"/>
    <w:rsid w:val="009C773B"/>
    <w:rsid w:val="009E461C"/>
    <w:rsid w:val="009E660A"/>
    <w:rsid w:val="009E7649"/>
    <w:rsid w:val="00A27EB2"/>
    <w:rsid w:val="00A347C2"/>
    <w:rsid w:val="00A73333"/>
    <w:rsid w:val="00A84151"/>
    <w:rsid w:val="00AB3C38"/>
    <w:rsid w:val="00AE375D"/>
    <w:rsid w:val="00AE7A13"/>
    <w:rsid w:val="00AF2C49"/>
    <w:rsid w:val="00B00717"/>
    <w:rsid w:val="00B155C5"/>
    <w:rsid w:val="00B35414"/>
    <w:rsid w:val="00B4538A"/>
    <w:rsid w:val="00B711C9"/>
    <w:rsid w:val="00B71C02"/>
    <w:rsid w:val="00B73396"/>
    <w:rsid w:val="00B91572"/>
    <w:rsid w:val="00B976A6"/>
    <w:rsid w:val="00BA5252"/>
    <w:rsid w:val="00BB0D8F"/>
    <w:rsid w:val="00BB29C3"/>
    <w:rsid w:val="00BE1E5A"/>
    <w:rsid w:val="00BF29AB"/>
    <w:rsid w:val="00BF7E06"/>
    <w:rsid w:val="00C2321E"/>
    <w:rsid w:val="00C2385C"/>
    <w:rsid w:val="00C70FF7"/>
    <w:rsid w:val="00C75C7C"/>
    <w:rsid w:val="00C83621"/>
    <w:rsid w:val="00CA0373"/>
    <w:rsid w:val="00CB0C79"/>
    <w:rsid w:val="00CB65B0"/>
    <w:rsid w:val="00CC4ECA"/>
    <w:rsid w:val="00CD0466"/>
    <w:rsid w:val="00CD18CF"/>
    <w:rsid w:val="00CE132F"/>
    <w:rsid w:val="00D0121B"/>
    <w:rsid w:val="00D05160"/>
    <w:rsid w:val="00D23899"/>
    <w:rsid w:val="00D33AE3"/>
    <w:rsid w:val="00D33E25"/>
    <w:rsid w:val="00D433CF"/>
    <w:rsid w:val="00D46CFD"/>
    <w:rsid w:val="00D6098E"/>
    <w:rsid w:val="00D67CFC"/>
    <w:rsid w:val="00D80DFC"/>
    <w:rsid w:val="00DB2341"/>
    <w:rsid w:val="00DB3070"/>
    <w:rsid w:val="00DB5BFC"/>
    <w:rsid w:val="00DC0C21"/>
    <w:rsid w:val="00DD389B"/>
    <w:rsid w:val="00DF7E75"/>
    <w:rsid w:val="00E17FEA"/>
    <w:rsid w:val="00E250A0"/>
    <w:rsid w:val="00E25ADB"/>
    <w:rsid w:val="00E344C0"/>
    <w:rsid w:val="00E435A4"/>
    <w:rsid w:val="00E47609"/>
    <w:rsid w:val="00E50B1D"/>
    <w:rsid w:val="00E6242B"/>
    <w:rsid w:val="00E678CB"/>
    <w:rsid w:val="00E925F1"/>
    <w:rsid w:val="00E92EFD"/>
    <w:rsid w:val="00EC621B"/>
    <w:rsid w:val="00ED2611"/>
    <w:rsid w:val="00EE46AF"/>
    <w:rsid w:val="00F22FB7"/>
    <w:rsid w:val="00F24DA6"/>
    <w:rsid w:val="00F252CB"/>
    <w:rsid w:val="00F32CA1"/>
    <w:rsid w:val="00F414D7"/>
    <w:rsid w:val="00F41B8A"/>
    <w:rsid w:val="00F460B1"/>
    <w:rsid w:val="00F65074"/>
    <w:rsid w:val="00F72F3C"/>
    <w:rsid w:val="00FA2436"/>
    <w:rsid w:val="00FD03CE"/>
    <w:rsid w:val="00FD1E1C"/>
    <w:rsid w:val="00FD3FC8"/>
    <w:rsid w:val="00FE7BDA"/>
    <w:rsid w:val="022C1CA1"/>
    <w:rsid w:val="06CB0D85"/>
    <w:rsid w:val="141D5E0F"/>
    <w:rsid w:val="1D4A3A1E"/>
    <w:rsid w:val="201F2242"/>
    <w:rsid w:val="228E7A3D"/>
    <w:rsid w:val="26066D6F"/>
    <w:rsid w:val="2948584E"/>
    <w:rsid w:val="33B05C81"/>
    <w:rsid w:val="3B9606A1"/>
    <w:rsid w:val="478D5F73"/>
    <w:rsid w:val="488939FF"/>
    <w:rsid w:val="4A566406"/>
    <w:rsid w:val="5F456359"/>
    <w:rsid w:val="77AB41D9"/>
    <w:rsid w:val="7A433283"/>
    <w:rsid w:val="7C074328"/>
    <w:rsid w:val="7F2B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23EA"/>
  <w15:docId w15:val="{1129DD6A-8DBE-4B70-8284-D169ED48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7E75"/>
    <w:rPr>
      <w:rFonts w:asciiTheme="minorHAnsi" w:eastAsiaTheme="minorHAnsi" w:hAnsiTheme="minorHAnsi" w:cstheme="minorBidi"/>
      <w:sz w:val="36"/>
      <w:szCs w:val="36"/>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360"/>
    </w:pPr>
  </w:style>
  <w:style w:type="paragraph" w:styleId="TOC3">
    <w:name w:val="toc 3"/>
    <w:basedOn w:val="Normal"/>
    <w:next w:val="Normal"/>
    <w:autoRedefine/>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36"/>
      <w:szCs w:val="36"/>
    </w:rPr>
  </w:style>
  <w:style w:type="character" w:customStyle="1" w:styleId="HeaderChar">
    <w:name w:val="Header Char"/>
    <w:basedOn w:val="DefaultParagraphFont"/>
    <w:link w:val="Header"/>
    <w:uiPriority w:val="99"/>
    <w:qFormat/>
    <w:rPr>
      <w:sz w:val="36"/>
      <w:szCs w:val="36"/>
    </w:rPr>
  </w:style>
  <w:style w:type="character" w:customStyle="1" w:styleId="FooterChar">
    <w:name w:val="Footer Char"/>
    <w:basedOn w:val="DefaultParagraphFont"/>
    <w:link w:val="Footer"/>
    <w:uiPriority w:val="99"/>
    <w:qFormat/>
    <w:rPr>
      <w:sz w:val="36"/>
      <w:szCs w:val="36"/>
    </w:rPr>
  </w:style>
  <w:style w:type="paragraph" w:styleId="ListParagraph">
    <w:name w:val="List Paragraph"/>
    <w:basedOn w:val="Normal"/>
    <w:uiPriority w:val="1"/>
    <w:qFormat/>
    <w:pPr>
      <w:ind w:left="720"/>
      <w:contextualSpacing/>
    </w:pPr>
  </w:style>
  <w:style w:type="character" w:customStyle="1" w:styleId="overflow-hidden">
    <w:name w:val="overflow-hidden"/>
    <w:basedOn w:val="DefaultParagraphFont"/>
    <w:qFormat/>
  </w:style>
  <w:style w:type="paragraph" w:styleId="NoSpacing">
    <w:name w:val="No Spacing"/>
    <w:uiPriority w:val="1"/>
    <w:qFormat/>
    <w:rPr>
      <w:rFonts w:ascii="Calibri" w:eastAsia="Calibri" w:hAnsi="Calibri" w:cs="Arial"/>
      <w:lang w:val="en-GB"/>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TableParagraph">
    <w:name w:val="Table Paragraph"/>
    <w:basedOn w:val="Normal"/>
    <w:uiPriority w:val="1"/>
    <w:qFormat/>
    <w:rsid w:val="001D4EA3"/>
    <w:pPr>
      <w:widowControl w:val="0"/>
      <w:autoSpaceDE w:val="0"/>
      <w:autoSpaceDN w:val="0"/>
    </w:pPr>
    <w:rPr>
      <w:rFonts w:ascii="Times New Roman" w:eastAsia="Times New Roman" w:hAnsi="Times New Roman" w:cs="Times New Roman"/>
      <w:sz w:val="22"/>
      <w:szCs w:val="22"/>
    </w:rPr>
  </w:style>
  <w:style w:type="paragraph" w:styleId="Bibliography">
    <w:name w:val="Bibliography"/>
    <w:basedOn w:val="Normal"/>
    <w:next w:val="Normal"/>
    <w:uiPriority w:val="37"/>
    <w:unhideWhenUsed/>
    <w:rsid w:val="001C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7432">
      <w:bodyDiv w:val="1"/>
      <w:marLeft w:val="0"/>
      <w:marRight w:val="0"/>
      <w:marTop w:val="0"/>
      <w:marBottom w:val="0"/>
      <w:divBdr>
        <w:top w:val="none" w:sz="0" w:space="0" w:color="auto"/>
        <w:left w:val="none" w:sz="0" w:space="0" w:color="auto"/>
        <w:bottom w:val="none" w:sz="0" w:space="0" w:color="auto"/>
        <w:right w:val="none" w:sz="0" w:space="0" w:color="auto"/>
      </w:divBdr>
    </w:div>
    <w:div w:id="440686950">
      <w:bodyDiv w:val="1"/>
      <w:marLeft w:val="0"/>
      <w:marRight w:val="0"/>
      <w:marTop w:val="0"/>
      <w:marBottom w:val="0"/>
      <w:divBdr>
        <w:top w:val="none" w:sz="0" w:space="0" w:color="auto"/>
        <w:left w:val="none" w:sz="0" w:space="0" w:color="auto"/>
        <w:bottom w:val="none" w:sz="0" w:space="0" w:color="auto"/>
        <w:right w:val="none" w:sz="0" w:space="0" w:color="auto"/>
      </w:divBdr>
    </w:div>
    <w:div w:id="460197309">
      <w:bodyDiv w:val="1"/>
      <w:marLeft w:val="0"/>
      <w:marRight w:val="0"/>
      <w:marTop w:val="0"/>
      <w:marBottom w:val="0"/>
      <w:divBdr>
        <w:top w:val="none" w:sz="0" w:space="0" w:color="auto"/>
        <w:left w:val="none" w:sz="0" w:space="0" w:color="auto"/>
        <w:bottom w:val="none" w:sz="0" w:space="0" w:color="auto"/>
        <w:right w:val="none" w:sz="0" w:space="0" w:color="auto"/>
      </w:divBdr>
    </w:div>
    <w:div w:id="486477187">
      <w:bodyDiv w:val="1"/>
      <w:marLeft w:val="0"/>
      <w:marRight w:val="0"/>
      <w:marTop w:val="0"/>
      <w:marBottom w:val="0"/>
      <w:divBdr>
        <w:top w:val="none" w:sz="0" w:space="0" w:color="auto"/>
        <w:left w:val="none" w:sz="0" w:space="0" w:color="auto"/>
        <w:bottom w:val="none" w:sz="0" w:space="0" w:color="auto"/>
        <w:right w:val="none" w:sz="0" w:space="0" w:color="auto"/>
      </w:divBdr>
    </w:div>
    <w:div w:id="574245037">
      <w:bodyDiv w:val="1"/>
      <w:marLeft w:val="0"/>
      <w:marRight w:val="0"/>
      <w:marTop w:val="0"/>
      <w:marBottom w:val="0"/>
      <w:divBdr>
        <w:top w:val="none" w:sz="0" w:space="0" w:color="auto"/>
        <w:left w:val="none" w:sz="0" w:space="0" w:color="auto"/>
        <w:bottom w:val="none" w:sz="0" w:space="0" w:color="auto"/>
        <w:right w:val="none" w:sz="0" w:space="0" w:color="auto"/>
      </w:divBdr>
      <w:divsChild>
        <w:div w:id="1668971646">
          <w:marLeft w:val="0"/>
          <w:marRight w:val="0"/>
          <w:marTop w:val="0"/>
          <w:marBottom w:val="0"/>
          <w:divBdr>
            <w:top w:val="none" w:sz="0" w:space="0" w:color="auto"/>
            <w:left w:val="none" w:sz="0" w:space="0" w:color="auto"/>
            <w:bottom w:val="none" w:sz="0" w:space="0" w:color="auto"/>
            <w:right w:val="none" w:sz="0" w:space="0" w:color="auto"/>
          </w:divBdr>
          <w:divsChild>
            <w:div w:id="15455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5596">
      <w:bodyDiv w:val="1"/>
      <w:marLeft w:val="0"/>
      <w:marRight w:val="0"/>
      <w:marTop w:val="0"/>
      <w:marBottom w:val="0"/>
      <w:divBdr>
        <w:top w:val="none" w:sz="0" w:space="0" w:color="auto"/>
        <w:left w:val="none" w:sz="0" w:space="0" w:color="auto"/>
        <w:bottom w:val="none" w:sz="0" w:space="0" w:color="auto"/>
        <w:right w:val="none" w:sz="0" w:space="0" w:color="auto"/>
      </w:divBdr>
    </w:div>
    <w:div w:id="1010183634">
      <w:bodyDiv w:val="1"/>
      <w:marLeft w:val="0"/>
      <w:marRight w:val="0"/>
      <w:marTop w:val="0"/>
      <w:marBottom w:val="0"/>
      <w:divBdr>
        <w:top w:val="none" w:sz="0" w:space="0" w:color="auto"/>
        <w:left w:val="none" w:sz="0" w:space="0" w:color="auto"/>
        <w:bottom w:val="none" w:sz="0" w:space="0" w:color="auto"/>
        <w:right w:val="none" w:sz="0" w:space="0" w:color="auto"/>
      </w:divBdr>
    </w:div>
    <w:div w:id="1078554860">
      <w:bodyDiv w:val="1"/>
      <w:marLeft w:val="0"/>
      <w:marRight w:val="0"/>
      <w:marTop w:val="0"/>
      <w:marBottom w:val="0"/>
      <w:divBdr>
        <w:top w:val="none" w:sz="0" w:space="0" w:color="auto"/>
        <w:left w:val="none" w:sz="0" w:space="0" w:color="auto"/>
        <w:bottom w:val="none" w:sz="0" w:space="0" w:color="auto"/>
        <w:right w:val="none" w:sz="0" w:space="0" w:color="auto"/>
      </w:divBdr>
    </w:div>
    <w:div w:id="1238439096">
      <w:bodyDiv w:val="1"/>
      <w:marLeft w:val="0"/>
      <w:marRight w:val="0"/>
      <w:marTop w:val="0"/>
      <w:marBottom w:val="0"/>
      <w:divBdr>
        <w:top w:val="none" w:sz="0" w:space="0" w:color="auto"/>
        <w:left w:val="none" w:sz="0" w:space="0" w:color="auto"/>
        <w:bottom w:val="none" w:sz="0" w:space="0" w:color="auto"/>
        <w:right w:val="none" w:sz="0" w:space="0" w:color="auto"/>
      </w:divBdr>
    </w:div>
    <w:div w:id="1505433327">
      <w:bodyDiv w:val="1"/>
      <w:marLeft w:val="0"/>
      <w:marRight w:val="0"/>
      <w:marTop w:val="0"/>
      <w:marBottom w:val="0"/>
      <w:divBdr>
        <w:top w:val="none" w:sz="0" w:space="0" w:color="auto"/>
        <w:left w:val="none" w:sz="0" w:space="0" w:color="auto"/>
        <w:bottom w:val="none" w:sz="0" w:space="0" w:color="auto"/>
        <w:right w:val="none" w:sz="0" w:space="0" w:color="auto"/>
      </w:divBdr>
    </w:div>
    <w:div w:id="1530223714">
      <w:bodyDiv w:val="1"/>
      <w:marLeft w:val="0"/>
      <w:marRight w:val="0"/>
      <w:marTop w:val="0"/>
      <w:marBottom w:val="0"/>
      <w:divBdr>
        <w:top w:val="none" w:sz="0" w:space="0" w:color="auto"/>
        <w:left w:val="none" w:sz="0" w:space="0" w:color="auto"/>
        <w:bottom w:val="none" w:sz="0" w:space="0" w:color="auto"/>
        <w:right w:val="none" w:sz="0" w:space="0" w:color="auto"/>
      </w:divBdr>
    </w:div>
    <w:div w:id="1560743652">
      <w:bodyDiv w:val="1"/>
      <w:marLeft w:val="0"/>
      <w:marRight w:val="0"/>
      <w:marTop w:val="0"/>
      <w:marBottom w:val="0"/>
      <w:divBdr>
        <w:top w:val="none" w:sz="0" w:space="0" w:color="auto"/>
        <w:left w:val="none" w:sz="0" w:space="0" w:color="auto"/>
        <w:bottom w:val="none" w:sz="0" w:space="0" w:color="auto"/>
        <w:right w:val="none" w:sz="0" w:space="0" w:color="auto"/>
      </w:divBdr>
    </w:div>
    <w:div w:id="1740515780">
      <w:bodyDiv w:val="1"/>
      <w:marLeft w:val="0"/>
      <w:marRight w:val="0"/>
      <w:marTop w:val="0"/>
      <w:marBottom w:val="0"/>
      <w:divBdr>
        <w:top w:val="none" w:sz="0" w:space="0" w:color="auto"/>
        <w:left w:val="none" w:sz="0" w:space="0" w:color="auto"/>
        <w:bottom w:val="none" w:sz="0" w:space="0" w:color="auto"/>
        <w:right w:val="none" w:sz="0" w:space="0" w:color="auto"/>
      </w:divBdr>
    </w:div>
    <w:div w:id="1740786220">
      <w:bodyDiv w:val="1"/>
      <w:marLeft w:val="0"/>
      <w:marRight w:val="0"/>
      <w:marTop w:val="0"/>
      <w:marBottom w:val="0"/>
      <w:divBdr>
        <w:top w:val="none" w:sz="0" w:space="0" w:color="auto"/>
        <w:left w:val="none" w:sz="0" w:space="0" w:color="auto"/>
        <w:bottom w:val="none" w:sz="0" w:space="0" w:color="auto"/>
        <w:right w:val="none" w:sz="0" w:space="0" w:color="auto"/>
      </w:divBdr>
    </w:div>
    <w:div w:id="2025663692">
      <w:bodyDiv w:val="1"/>
      <w:marLeft w:val="0"/>
      <w:marRight w:val="0"/>
      <w:marTop w:val="0"/>
      <w:marBottom w:val="0"/>
      <w:divBdr>
        <w:top w:val="none" w:sz="0" w:space="0" w:color="auto"/>
        <w:left w:val="none" w:sz="0" w:space="0" w:color="auto"/>
        <w:bottom w:val="none" w:sz="0" w:space="0" w:color="auto"/>
        <w:right w:val="none" w:sz="0" w:space="0" w:color="auto"/>
      </w:divBdr>
    </w:div>
    <w:div w:id="206656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8</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9</b:RefOrder>
  </b:Source>
  <b:Source>
    <b:Tag>Sho21</b:Tag>
    <b:SourceType>Book</b:SourceType>
    <b:Guid>{954B0C87-6DB9-405A-B379-037815BC9040}</b:Guid>
    <b:Title>The Art of Agile Development</b:Title>
    <b:Year>2021</b:Year>
    <b:Publisher>O'Reilly Media, Inc.</b:Publisher>
    <b:Author>
      <b:Author>
        <b:NameList>
          <b:Person>
            <b:Last>Shore</b:Last>
            <b:Middle>James</b:Middle>
          </b:Person>
          <b:Person>
            <b:Last>Waden</b:Last>
            <b:Middle>Shane</b:Middle>
          </b:Person>
        </b:NameList>
      </b:Author>
    </b:Author>
    <b:RefOrder>7</b:RefOrder>
  </b:Source>
</b:Sources>
</file>

<file path=customXml/itemProps1.xml><?xml version="1.0" encoding="utf-8"?>
<ds:datastoreItem xmlns:ds="http://schemas.openxmlformats.org/officeDocument/2006/customXml" ds:itemID="{58EED919-CAC1-4541-B0C4-06D0CE37E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49</Pages>
  <Words>8407</Words>
  <Characters>47925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54</cp:revision>
  <dcterms:created xsi:type="dcterms:W3CDTF">2025-07-03T18:31:00Z</dcterms:created>
  <dcterms:modified xsi:type="dcterms:W3CDTF">2025-07-04T08:36:00Z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0DC545E7BBEF4272B25478610E17A344_12</vt:lpwstr>
  </property>
</Properties>
</file>