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C623E" w14:textId="015E21DF" w:rsidR="00325519" w:rsidRDefault="00325519" w:rsidP="00325519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Procurement Documents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7AE1BBE3" w14:textId="77777777" w:rsidR="00325519" w:rsidRPr="00B07733" w:rsidRDefault="00325519" w:rsidP="00325519">
      <w:pPr>
        <w:spacing w:before="240"/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40F1EBBA" w14:textId="77777777" w:rsidR="00325519" w:rsidRPr="00B07733" w:rsidRDefault="00325519" w:rsidP="00325519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1BED0694" w14:textId="77777777" w:rsidR="00325519" w:rsidRPr="00C04567" w:rsidRDefault="00325519" w:rsidP="00325519">
      <w:pPr>
        <w:spacing w:line="480" w:lineRule="auto"/>
        <w:jc w:val="center"/>
        <w:rPr>
          <w:b/>
          <w:sz w:val="28"/>
          <w:szCs w:val="28"/>
        </w:rPr>
      </w:pPr>
    </w:p>
    <w:p w14:paraId="6F222498" w14:textId="77777777" w:rsidR="00325519" w:rsidRPr="00B15288" w:rsidRDefault="00325519" w:rsidP="00325519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0BE2CA57" w14:textId="77777777" w:rsidR="00325519" w:rsidRDefault="00325519" w:rsidP="00325519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6BA4FF57" w14:textId="77777777" w:rsidR="00325519" w:rsidRPr="00325519" w:rsidRDefault="00325519" w:rsidP="00325519">
      <w:pPr>
        <w:spacing w:before="120"/>
        <w:outlineLvl w:val="1"/>
        <w:rPr>
          <w:rFonts w:ascii="Calibri" w:hAnsi="Calibri" w:cs="Calibri"/>
          <w:b/>
          <w:bCs/>
        </w:rPr>
      </w:pPr>
      <w:r w:rsidRPr="00325519">
        <w:rPr>
          <w:rFonts w:ascii="Calibri" w:hAnsi="Calibri" w:cs="Calibri"/>
          <w:b/>
          <w:bCs/>
        </w:rPr>
        <w:t>1. Procurement Management Plan</w:t>
      </w:r>
    </w:p>
    <w:p w14:paraId="33E49F3F" w14:textId="0D307EFF" w:rsidR="00325519" w:rsidRPr="00325519" w:rsidRDefault="00325519" w:rsidP="00325519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1. Purpose</w:t>
      </w:r>
    </w:p>
    <w:p w14:paraId="64BE0A47" w14:textId="77777777" w:rsidR="00325519" w:rsidRPr="00325519" w:rsidRDefault="00325519" w:rsidP="00325519">
      <w:p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This document outlines the approach for managing procurement activities, ensuring timely acquisition of materials, equipment, and services required for the successful execution of the project.</w:t>
      </w:r>
    </w:p>
    <w:p w14:paraId="699D3030" w14:textId="21A648D3" w:rsidR="00325519" w:rsidRPr="00325519" w:rsidRDefault="00325519" w:rsidP="00325519">
      <w:pPr>
        <w:outlineLvl w:val="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2.</w:t>
      </w:r>
      <w:r w:rsidRPr="00325519">
        <w:rPr>
          <w:rFonts w:ascii="Calibri" w:hAnsi="Calibri" w:cs="Calibri"/>
          <w:b/>
          <w:bCs/>
          <w:sz w:val="22"/>
          <w:szCs w:val="22"/>
        </w:rPr>
        <w:t xml:space="preserve"> Procurement Objectives</w:t>
      </w:r>
    </w:p>
    <w:p w14:paraId="4E4E9EF1" w14:textId="77777777" w:rsidR="00325519" w:rsidRPr="00325519" w:rsidRDefault="00325519" w:rsidP="00325519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Procure high-quality materials and components to meet project specifications.</w:t>
      </w:r>
    </w:p>
    <w:p w14:paraId="393466E8" w14:textId="77777777" w:rsidR="00325519" w:rsidRPr="00325519" w:rsidRDefault="00325519" w:rsidP="00325519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Engage reliable vendors and suppliers within budget constraints.</w:t>
      </w:r>
    </w:p>
    <w:p w14:paraId="2A5CA694" w14:textId="77777777" w:rsidR="00325519" w:rsidRPr="00325519" w:rsidRDefault="00325519" w:rsidP="00325519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Ensure timely delivery of all procured items to avoid project delays.</w:t>
      </w:r>
    </w:p>
    <w:p w14:paraId="3F6F3C81" w14:textId="77777777" w:rsidR="00325519" w:rsidRPr="00325519" w:rsidRDefault="00325519" w:rsidP="00325519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Manage procurement risks effectively.</w:t>
      </w:r>
    </w:p>
    <w:p w14:paraId="2970F84E" w14:textId="14730A73" w:rsidR="00325519" w:rsidRPr="00325519" w:rsidRDefault="00325519" w:rsidP="00325519">
      <w:pPr>
        <w:outlineLvl w:val="2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3.</w:t>
      </w:r>
      <w:r w:rsidRPr="00325519">
        <w:rPr>
          <w:rFonts w:ascii="Calibri" w:hAnsi="Calibri" w:cs="Calibri"/>
          <w:b/>
          <w:bCs/>
          <w:sz w:val="22"/>
          <w:szCs w:val="22"/>
        </w:rPr>
        <w:t>Procurement Approach</w:t>
      </w:r>
    </w:p>
    <w:p w14:paraId="6DF2A133" w14:textId="77777777" w:rsidR="00325519" w:rsidRPr="00325519" w:rsidRDefault="00325519" w:rsidP="00325519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Make-or-Buy Analysis:</w:t>
      </w:r>
      <w:r w:rsidRPr="00325519">
        <w:rPr>
          <w:rFonts w:ascii="Calibri" w:hAnsi="Calibri" w:cs="Calibri"/>
          <w:sz w:val="22"/>
          <w:szCs w:val="22"/>
        </w:rPr>
        <w:t xml:space="preserve"> Assess which components should be produced in-house versus purchased externally.</w:t>
      </w:r>
    </w:p>
    <w:p w14:paraId="101F0BB4" w14:textId="77777777" w:rsidR="00325519" w:rsidRPr="00325519" w:rsidRDefault="00325519" w:rsidP="00325519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Supplier Selection:</w:t>
      </w:r>
      <w:r w:rsidRPr="00325519">
        <w:rPr>
          <w:rFonts w:ascii="Calibri" w:hAnsi="Calibri" w:cs="Calibri"/>
          <w:sz w:val="22"/>
          <w:szCs w:val="22"/>
        </w:rPr>
        <w:t xml:space="preserve"> Evaluate and select suppliers based on quality, cost, delivery reliability, and compliance.</w:t>
      </w:r>
    </w:p>
    <w:p w14:paraId="1210BAB5" w14:textId="77777777" w:rsidR="00325519" w:rsidRPr="00325519" w:rsidRDefault="00325519" w:rsidP="00325519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Contract Types:</w:t>
      </w:r>
      <w:r w:rsidRPr="00325519">
        <w:rPr>
          <w:rFonts w:ascii="Calibri" w:hAnsi="Calibri" w:cs="Calibri"/>
          <w:sz w:val="22"/>
          <w:szCs w:val="22"/>
        </w:rPr>
        <w:t xml:space="preserve"> Use fixed-price, cost-reimbursable, or time-and-materials contracts based on procurement needs.</w:t>
      </w:r>
    </w:p>
    <w:p w14:paraId="26D75BB7" w14:textId="77777777" w:rsidR="00325519" w:rsidRPr="00325519" w:rsidRDefault="00325519" w:rsidP="00325519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Approval Process:</w:t>
      </w:r>
      <w:r w:rsidRPr="00325519">
        <w:rPr>
          <w:rFonts w:ascii="Calibri" w:hAnsi="Calibri" w:cs="Calibri"/>
          <w:sz w:val="22"/>
          <w:szCs w:val="22"/>
        </w:rPr>
        <w:t xml:space="preserve"> All procurement requests must be approved by the Project Manager and Procurement Manager.</w:t>
      </w:r>
    </w:p>
    <w:p w14:paraId="53C60F15" w14:textId="77FBBF0E" w:rsidR="00325519" w:rsidRDefault="00325519" w:rsidP="00325519">
      <w:pPr>
        <w:spacing w:before="120"/>
        <w:rPr>
          <w:rFonts w:ascii="Calibri" w:hAnsi="Calibri" w:cs="Calibri"/>
          <w:b/>
          <w:bCs/>
        </w:rPr>
      </w:pPr>
      <w:r w:rsidRPr="00325519">
        <w:rPr>
          <w:rFonts w:ascii="Calibri" w:hAnsi="Calibri" w:cs="Calibri"/>
          <w:b/>
          <w:bCs/>
        </w:rPr>
        <w:t>Procurement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2686"/>
        <w:gridCol w:w="1047"/>
        <w:gridCol w:w="1303"/>
        <w:gridCol w:w="972"/>
        <w:gridCol w:w="1740"/>
      </w:tblGrid>
      <w:tr w:rsidR="00325519" w14:paraId="1998E759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0F50946" w14:textId="7E7FFEC9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Item/Service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71BEAA" w14:textId="06C074E1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Specification/Description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AC3961" w14:textId="20509164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220BDE" w14:textId="4DE65EE7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Delivery Date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2DFE05" w14:textId="19D398E4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Budget ($)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76CC67" w14:textId="659D158D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Supplier/Vendor</w:t>
            </w:r>
          </w:p>
        </w:tc>
      </w:tr>
      <w:tr w:rsidR="00325519" w14:paraId="258F7ADF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AF0E1E2" w14:textId="5650C14D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Hardware Components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61655C4" w14:textId="73148335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Custom metal casings for assembly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1E54905" w14:textId="74FA7918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500 units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2F3894" w14:textId="48047CB0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02/15/2025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9A77F6" w14:textId="6F304639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$50,000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AF8C4F2" w14:textId="2A02F431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[Vendor Name]</w:t>
            </w:r>
          </w:p>
        </w:tc>
      </w:tr>
      <w:tr w:rsidR="00325519" w14:paraId="49BBBBA5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E851A74" w14:textId="4E5EBC77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Software Licenses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54BC98" w14:textId="2370F1B5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Design software (CAD, modeling tools)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4D3CEA3" w14:textId="3EF56361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10 licenses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CAB1EA1" w14:textId="66F243AC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01/20/2025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BC2D10C" w14:textId="771B099A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$5,000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DA6292" w14:textId="634C5D44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[Vendor Name]</w:t>
            </w:r>
          </w:p>
        </w:tc>
      </w:tr>
      <w:tr w:rsidR="00325519" w14:paraId="0BFB9CA5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4A953E1" w14:textId="03A2F15E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Testing Equipment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03A000" w14:textId="1D1259B3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Testing rigs and sensors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1E01DA" w14:textId="6407E47E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5 units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F3A10F1" w14:textId="1DD5A605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03/01/2025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1A8B40F" w14:textId="284EC50A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$25,000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0107A5F" w14:textId="70E9E573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[Vendor Name]</w:t>
            </w:r>
          </w:p>
        </w:tc>
      </w:tr>
      <w:tr w:rsidR="00325519" w14:paraId="15AB2364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EC26C3E" w14:textId="58145E4B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Logistics &amp; Shipping Services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3BF53CA" w14:textId="20724448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International shipping &amp; handling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DFE6F2C" w14:textId="5AB23A3F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4FBB3BD" w14:textId="027176A8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2B41CF" w14:textId="55E1B07F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$10,000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1888E78" w14:textId="4E3CCB16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[Vendor Name]</w:t>
            </w:r>
          </w:p>
        </w:tc>
      </w:tr>
      <w:tr w:rsidR="00325519" w14:paraId="08C8C5C1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2B3F3B3" w14:textId="0D47D866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QA Audit Services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C98F391" w14:textId="18456686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Third-party quality audits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2C4DDD6" w14:textId="397ACF43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3 audits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57F449F" w14:textId="376E1A1A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Quarterly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E782E32" w14:textId="15EC2C58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$8,000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3913B55" w14:textId="206DD7BB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[Vendor Name]</w:t>
            </w:r>
          </w:p>
        </w:tc>
      </w:tr>
    </w:tbl>
    <w:p w14:paraId="14438F4F" w14:textId="6EBE9064" w:rsidR="00325519" w:rsidRDefault="00325519" w:rsidP="00325519">
      <w:pPr>
        <w:spacing w:before="120"/>
        <w:rPr>
          <w:rFonts w:ascii="Calibri" w:hAnsi="Calibri" w:cs="Calibri"/>
          <w:b/>
          <w:bCs/>
        </w:rPr>
      </w:pPr>
      <w:r w:rsidRPr="00325519">
        <w:rPr>
          <w:rFonts w:ascii="Calibri" w:hAnsi="Calibri" w:cs="Calibri"/>
          <w:b/>
          <w:bCs/>
        </w:rPr>
        <w:t>Supplier Evaluation and Selection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1226"/>
        <w:gridCol w:w="4667"/>
      </w:tblGrid>
      <w:tr w:rsidR="00325519" w14:paraId="6D475F06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C1B49F9" w14:textId="69052484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F195AC" w14:textId="3C394A14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Weight (%)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807B483" w14:textId="7CDBBE2C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325519" w14:paraId="5B9BA740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089E2BD" w14:textId="151BA72E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Cost Competitiveness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4CC478D" w14:textId="60E959AA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30%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E1AC5D" w14:textId="7321B34F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Competitive pricing within budget</w:t>
            </w:r>
          </w:p>
        </w:tc>
      </w:tr>
      <w:tr w:rsidR="00325519" w14:paraId="39AEF6CF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EEAFEF0" w14:textId="6EE8D4C2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Quality Compliance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843245D" w14:textId="75370871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25%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2D6E232" w14:textId="5B4BBB87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Adherence to quality standards and specifications</w:t>
            </w:r>
          </w:p>
        </w:tc>
      </w:tr>
      <w:tr w:rsidR="00325519" w14:paraId="7D54B775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4EEAD5" w14:textId="03661A37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Delivery Timeliness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593AC18" w14:textId="7F08603B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20%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D3DEFD6" w14:textId="7F60B6BC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Ability to meet delivery deadlines</w:t>
            </w:r>
          </w:p>
        </w:tc>
      </w:tr>
      <w:tr w:rsidR="00325519" w14:paraId="76E62154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EF2764B" w14:textId="3C4F3B84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Vendor Reputation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B0EFD7" w14:textId="46AAFC1D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15%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CEDE7B7" w14:textId="2896B11D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Market reputation and reliability</w:t>
            </w:r>
          </w:p>
        </w:tc>
      </w:tr>
      <w:tr w:rsidR="00325519" w14:paraId="1E96F919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5F46D5" w14:textId="38157170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After-Sales Support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72D5BD5" w14:textId="29ADAF9A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228B6EB" w14:textId="07367F97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Support services post-delivery</w:t>
            </w:r>
          </w:p>
        </w:tc>
      </w:tr>
    </w:tbl>
    <w:p w14:paraId="01688FEE" w14:textId="648CDC0A" w:rsidR="00325519" w:rsidRDefault="00325519" w:rsidP="00325519">
      <w:pPr>
        <w:spacing w:before="120"/>
        <w:rPr>
          <w:rFonts w:ascii="Calibri" w:hAnsi="Calibri" w:cs="Calibri"/>
          <w:b/>
          <w:bCs/>
        </w:rPr>
      </w:pPr>
      <w:r w:rsidRPr="00325519">
        <w:rPr>
          <w:rFonts w:ascii="Calibri" w:hAnsi="Calibri" w:cs="Calibri"/>
          <w:b/>
          <w:bCs/>
        </w:rPr>
        <w:t>Procurement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1278"/>
        <w:gridCol w:w="1278"/>
        <w:gridCol w:w="2057"/>
        <w:gridCol w:w="1414"/>
      </w:tblGrid>
      <w:tr w:rsidR="00325519" w14:paraId="2FA1AD36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C55FF76" w14:textId="0A5BE0A6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Procurement Activity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A363FB6" w14:textId="783EFFA5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Start Date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E370DE5" w14:textId="23E255BA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End Date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11CEFCC" w14:textId="3CFF92EB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Responsible Person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E282446" w14:textId="33B40CC0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325519" w14:paraId="5F94C56E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6491F97" w14:textId="1D59F140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Identify Procurement Needs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E4DC62A" w14:textId="1E88F360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01/01/2025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8B7F8B8" w14:textId="06ED7C86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01/05/2025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CDA547" w14:textId="5FCEE191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4A66FE" w14:textId="1EB05D0E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325519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</w:tr>
      <w:tr w:rsidR="00325519" w14:paraId="2D29A734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C2D338" w14:textId="6EEEB2B5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Supplier Identification &amp; Shortlisting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52E0016" w14:textId="564AB4AD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01/06/2025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C5FF52" w14:textId="0B02327C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01/10/2025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6E0B086" w14:textId="6E576628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Procurement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4E0E64F" w14:textId="29F705B1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325519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</w:tr>
      <w:tr w:rsidR="00325519" w14:paraId="5083F02A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8178ED" w14:textId="04A22634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Request for Proposal (RFP) Issuance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709114A" w14:textId="5BA056A1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01/11/2025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E8FAA8" w14:textId="3128521B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01/15/2025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1E4D068" w14:textId="72E293B2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Procurement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1BE34C" w14:textId="79491536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Apple Color Emoji" w:hAnsi="Apple Color Emoji" w:cs="Apple Color Emoji"/>
                <w:sz w:val="22"/>
                <w:szCs w:val="22"/>
              </w:rPr>
              <w:t>🔄</w:t>
            </w:r>
            <w:r w:rsidRPr="00325519">
              <w:rPr>
                <w:rFonts w:ascii="Calibri" w:hAnsi="Calibri" w:cs="Calibri"/>
                <w:sz w:val="22"/>
                <w:szCs w:val="22"/>
              </w:rPr>
              <w:t xml:space="preserve"> In Progress</w:t>
            </w:r>
          </w:p>
        </w:tc>
      </w:tr>
      <w:tr w:rsidR="00325519" w14:paraId="7BC86988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31600B" w14:textId="03BFBB12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Proposal Evaluation &amp; Supplier Selection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93E7D5B" w14:textId="6D785E27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01/16/2025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D5BF375" w14:textId="3DC0FC59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01/20/2025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97C2D1" w14:textId="2F9DB7AD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819BABF" w14:textId="509C3D6A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Apple Color Emoji" w:hAnsi="Apple Color Emoji" w:cs="Apple Color Emoji"/>
                <w:sz w:val="22"/>
                <w:szCs w:val="22"/>
              </w:rPr>
              <w:t>⏳</w:t>
            </w:r>
            <w:r w:rsidRPr="00325519">
              <w:rPr>
                <w:rFonts w:ascii="Calibri" w:hAnsi="Calibri" w:cs="Calibri"/>
                <w:sz w:val="22"/>
                <w:szCs w:val="22"/>
              </w:rPr>
              <w:t xml:space="preserve"> Upcoming</w:t>
            </w:r>
          </w:p>
        </w:tc>
      </w:tr>
      <w:tr w:rsidR="00325519" w14:paraId="6522BC18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F993926" w14:textId="14ECF5FC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Contract Negotiation &amp; Signing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325134" w14:textId="61A57C4B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01/21/2025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620F08" w14:textId="249E287B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01/25/2025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E78943" w14:textId="6283CB5A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Legal &amp; Procurement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A89A3A2" w14:textId="751D1F46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Apple Color Emoji" w:hAnsi="Apple Color Emoji" w:cs="Apple Color Emoji"/>
                <w:sz w:val="22"/>
                <w:szCs w:val="22"/>
              </w:rPr>
              <w:t>⏳</w:t>
            </w:r>
            <w:r w:rsidRPr="00325519">
              <w:rPr>
                <w:rFonts w:ascii="Calibri" w:hAnsi="Calibri" w:cs="Calibri"/>
                <w:sz w:val="22"/>
                <w:szCs w:val="22"/>
              </w:rPr>
              <w:t xml:space="preserve"> Upcoming</w:t>
            </w:r>
          </w:p>
        </w:tc>
      </w:tr>
      <w:tr w:rsidR="00325519" w14:paraId="33021B26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CC8BC15" w14:textId="7945A9A0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Order Placement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BE44A7E" w14:textId="0089603B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01/26/2025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00AADF3" w14:textId="313D69B6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01/28/2025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4C00597" w14:textId="1C0D4064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Procurement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5A3422E" w14:textId="436BF011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Apple Color Emoji" w:hAnsi="Apple Color Emoji" w:cs="Apple Color Emoji"/>
                <w:sz w:val="22"/>
                <w:szCs w:val="22"/>
              </w:rPr>
              <w:t>⏳</w:t>
            </w:r>
            <w:r w:rsidRPr="00325519">
              <w:rPr>
                <w:rFonts w:ascii="Calibri" w:hAnsi="Calibri" w:cs="Calibri"/>
                <w:sz w:val="22"/>
                <w:szCs w:val="22"/>
              </w:rPr>
              <w:t xml:space="preserve"> Upcoming</w:t>
            </w:r>
          </w:p>
        </w:tc>
      </w:tr>
      <w:tr w:rsidR="00325519" w14:paraId="6D011851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2D805FB" w14:textId="1EE5930F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Delivery and Inspection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6A446D" w14:textId="68475E45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02/15/2025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BCFE60F" w14:textId="14F86346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03/01/2025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1B9ACD6" w14:textId="18051E9E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Logistics &amp; QA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B2849FC" w14:textId="177450FE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Apple Color Emoji" w:hAnsi="Apple Color Emoji" w:cs="Apple Color Emoji"/>
                <w:sz w:val="22"/>
                <w:szCs w:val="22"/>
              </w:rPr>
              <w:t>⏳</w:t>
            </w:r>
            <w:r w:rsidRPr="00325519">
              <w:rPr>
                <w:rFonts w:ascii="Calibri" w:hAnsi="Calibri" w:cs="Calibri"/>
                <w:sz w:val="22"/>
                <w:szCs w:val="22"/>
              </w:rPr>
              <w:t xml:space="preserve"> Upcoming</w:t>
            </w:r>
          </w:p>
        </w:tc>
      </w:tr>
    </w:tbl>
    <w:p w14:paraId="336F2146" w14:textId="6195D5D6" w:rsidR="00325519" w:rsidRPr="00325519" w:rsidRDefault="00325519" w:rsidP="00325519">
      <w:pPr>
        <w:spacing w:before="120"/>
      </w:pPr>
      <w:r w:rsidRPr="00325519">
        <w:rPr>
          <w:rFonts w:ascii="Calibri" w:hAnsi="Calibri" w:cs="Calibri"/>
          <w:b/>
          <w:bCs/>
        </w:rPr>
        <w:t>Request for Proposal (RFP) Template</w:t>
      </w:r>
    </w:p>
    <w:p w14:paraId="495C5C49" w14:textId="77777777" w:rsidR="00325519" w:rsidRPr="00325519" w:rsidRDefault="00325519" w:rsidP="00325519">
      <w:p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RFP Title:</w:t>
      </w:r>
      <w:r w:rsidRPr="00325519">
        <w:rPr>
          <w:rFonts w:ascii="Calibri" w:hAnsi="Calibri" w:cs="Calibri"/>
          <w:sz w:val="22"/>
          <w:szCs w:val="22"/>
        </w:rPr>
        <w:t xml:space="preserve"> Supply of Hardware Components for NPI Build</w:t>
      </w:r>
      <w:r w:rsidRPr="00325519">
        <w:rPr>
          <w:rFonts w:ascii="Calibri" w:hAnsi="Calibri" w:cs="Calibri"/>
          <w:sz w:val="22"/>
          <w:szCs w:val="22"/>
        </w:rPr>
        <w:br/>
      </w:r>
      <w:r w:rsidRPr="00325519">
        <w:rPr>
          <w:rFonts w:ascii="Calibri" w:hAnsi="Calibri" w:cs="Calibri"/>
          <w:b/>
          <w:bCs/>
          <w:sz w:val="22"/>
          <w:szCs w:val="22"/>
        </w:rPr>
        <w:t>Issue Date:</w:t>
      </w:r>
      <w:r w:rsidRPr="00325519">
        <w:rPr>
          <w:rFonts w:ascii="Calibri" w:hAnsi="Calibri" w:cs="Calibri"/>
          <w:sz w:val="22"/>
          <w:szCs w:val="22"/>
        </w:rPr>
        <w:t xml:space="preserve"> [MM/DD/YYYY]</w:t>
      </w:r>
      <w:r w:rsidRPr="00325519">
        <w:rPr>
          <w:rFonts w:ascii="Calibri" w:hAnsi="Calibri" w:cs="Calibri"/>
          <w:sz w:val="22"/>
          <w:szCs w:val="22"/>
        </w:rPr>
        <w:br/>
      </w:r>
      <w:r w:rsidRPr="00325519">
        <w:rPr>
          <w:rFonts w:ascii="Calibri" w:hAnsi="Calibri" w:cs="Calibri"/>
          <w:b/>
          <w:bCs/>
          <w:sz w:val="22"/>
          <w:szCs w:val="22"/>
        </w:rPr>
        <w:t>Response Due Date:</w:t>
      </w:r>
      <w:r w:rsidRPr="00325519">
        <w:rPr>
          <w:rFonts w:ascii="Calibri" w:hAnsi="Calibri" w:cs="Calibri"/>
          <w:sz w:val="22"/>
          <w:szCs w:val="22"/>
        </w:rPr>
        <w:t xml:space="preserve"> [MM/DD/YYYY]</w:t>
      </w:r>
      <w:r w:rsidRPr="00325519">
        <w:rPr>
          <w:rFonts w:ascii="Calibri" w:hAnsi="Calibri" w:cs="Calibri"/>
          <w:sz w:val="22"/>
          <w:szCs w:val="22"/>
        </w:rPr>
        <w:br/>
      </w:r>
      <w:r w:rsidRPr="00325519">
        <w:rPr>
          <w:rFonts w:ascii="Calibri" w:hAnsi="Calibri" w:cs="Calibri"/>
          <w:b/>
          <w:bCs/>
          <w:sz w:val="22"/>
          <w:szCs w:val="22"/>
        </w:rPr>
        <w:t>Contact Person:</w:t>
      </w:r>
      <w:r w:rsidRPr="00325519">
        <w:rPr>
          <w:rFonts w:ascii="Calibri" w:hAnsi="Calibri" w:cs="Calibri"/>
          <w:sz w:val="22"/>
          <w:szCs w:val="22"/>
        </w:rPr>
        <w:t xml:space="preserve"> [Procurement Manager’s Name]</w:t>
      </w:r>
    </w:p>
    <w:p w14:paraId="774D3EE6" w14:textId="77777777" w:rsidR="00325519" w:rsidRPr="00325519" w:rsidRDefault="00325519" w:rsidP="00325519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Scope of Work:</w:t>
      </w:r>
    </w:p>
    <w:p w14:paraId="6972EA59" w14:textId="77777777" w:rsidR="00325519" w:rsidRPr="00325519" w:rsidRDefault="00325519" w:rsidP="00325519">
      <w:p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Provide high-quality metal casings and assembly components meeting the specified design and quality standards.</w:t>
      </w:r>
    </w:p>
    <w:p w14:paraId="78954EA4" w14:textId="77777777" w:rsidR="00325519" w:rsidRPr="00325519" w:rsidRDefault="00325519" w:rsidP="00325519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Proposal Requirements:</w:t>
      </w:r>
    </w:p>
    <w:p w14:paraId="12F6E284" w14:textId="77777777" w:rsidR="00325519" w:rsidRPr="00325519" w:rsidRDefault="00325519" w:rsidP="00325519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Company profile and past project experience</w:t>
      </w:r>
    </w:p>
    <w:p w14:paraId="245C9BE0" w14:textId="77777777" w:rsidR="00325519" w:rsidRPr="00325519" w:rsidRDefault="00325519" w:rsidP="00325519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Detailed cost breakdown</w:t>
      </w:r>
    </w:p>
    <w:p w14:paraId="0FD4A384" w14:textId="77777777" w:rsidR="00325519" w:rsidRPr="00325519" w:rsidRDefault="00325519" w:rsidP="00325519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Delivery timeline</w:t>
      </w:r>
    </w:p>
    <w:p w14:paraId="6B91A8D6" w14:textId="77777777" w:rsidR="00325519" w:rsidRPr="00325519" w:rsidRDefault="00325519" w:rsidP="00325519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Compliance with quality standards</w:t>
      </w:r>
    </w:p>
    <w:p w14:paraId="4E070830" w14:textId="77777777" w:rsidR="00325519" w:rsidRPr="00325519" w:rsidRDefault="00325519" w:rsidP="00325519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Proposal Submission:</w:t>
      </w:r>
    </w:p>
    <w:p w14:paraId="7ED1E93C" w14:textId="77777777" w:rsidR="00325519" w:rsidRPr="00325519" w:rsidRDefault="00325519" w:rsidP="00325519">
      <w:p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Submit proposals to: [Email Address] by [Due Date]</w:t>
      </w:r>
    </w:p>
    <w:p w14:paraId="15658D46" w14:textId="386429FC" w:rsidR="00325519" w:rsidRPr="00325519" w:rsidRDefault="00325519" w:rsidP="00325519">
      <w:pPr>
        <w:spacing w:before="120"/>
      </w:pPr>
      <w:r w:rsidRPr="00325519">
        <w:rPr>
          <w:rFonts w:ascii="Calibri" w:hAnsi="Calibri" w:cs="Calibri"/>
          <w:b/>
          <w:bCs/>
        </w:rPr>
        <w:t>Purchase Order (PO) Template</w:t>
      </w:r>
    </w:p>
    <w:p w14:paraId="3C4D92D8" w14:textId="60720749" w:rsidR="00325519" w:rsidRPr="00325519" w:rsidRDefault="00325519" w:rsidP="00325519">
      <w:p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Purchase Order (PO) No:</w:t>
      </w:r>
      <w:r w:rsidRPr="00325519">
        <w:rPr>
          <w:rFonts w:ascii="Calibri" w:hAnsi="Calibri" w:cs="Calibri"/>
          <w:sz w:val="22"/>
          <w:szCs w:val="22"/>
        </w:rPr>
        <w:t xml:space="preserve"> [PO Number]</w:t>
      </w:r>
      <w:r w:rsidRPr="00325519">
        <w:rPr>
          <w:rFonts w:ascii="Calibri" w:hAnsi="Calibri" w:cs="Calibri"/>
          <w:sz w:val="22"/>
          <w:szCs w:val="22"/>
        </w:rPr>
        <w:br/>
      </w:r>
      <w:r w:rsidRPr="00325519">
        <w:rPr>
          <w:rFonts w:ascii="Calibri" w:hAnsi="Calibri" w:cs="Calibri"/>
          <w:b/>
          <w:bCs/>
          <w:sz w:val="22"/>
          <w:szCs w:val="22"/>
        </w:rPr>
        <w:t>Date:</w:t>
      </w:r>
      <w:r w:rsidRPr="00325519">
        <w:rPr>
          <w:rFonts w:ascii="Calibri" w:hAnsi="Calibri" w:cs="Calibri"/>
          <w:sz w:val="22"/>
          <w:szCs w:val="22"/>
        </w:rPr>
        <w:t xml:space="preserve"> [MM/DD/YYYY]</w:t>
      </w:r>
      <w:r w:rsidRPr="00325519">
        <w:rPr>
          <w:rFonts w:ascii="Calibri" w:hAnsi="Calibri" w:cs="Calibri"/>
          <w:sz w:val="22"/>
          <w:szCs w:val="22"/>
        </w:rPr>
        <w:br/>
      </w:r>
      <w:r w:rsidRPr="00325519">
        <w:rPr>
          <w:rFonts w:ascii="Calibri" w:hAnsi="Calibri" w:cs="Calibri"/>
          <w:b/>
          <w:bCs/>
          <w:sz w:val="22"/>
          <w:szCs w:val="22"/>
        </w:rPr>
        <w:t>Vendor:</w:t>
      </w:r>
      <w:r w:rsidRPr="00325519">
        <w:rPr>
          <w:rFonts w:ascii="Calibri" w:hAnsi="Calibri" w:cs="Calibri"/>
          <w:sz w:val="22"/>
          <w:szCs w:val="22"/>
        </w:rPr>
        <w:t xml:space="preserve"> [Vendor Name]</w:t>
      </w:r>
      <w:r w:rsidRPr="00325519">
        <w:rPr>
          <w:rFonts w:ascii="Calibri" w:hAnsi="Calibri" w:cs="Calibri"/>
          <w:sz w:val="22"/>
          <w:szCs w:val="22"/>
        </w:rPr>
        <w:br/>
      </w:r>
      <w:r w:rsidRPr="00325519">
        <w:rPr>
          <w:rFonts w:ascii="Calibri" w:hAnsi="Calibri" w:cs="Calibri"/>
          <w:b/>
          <w:bCs/>
          <w:sz w:val="22"/>
          <w:szCs w:val="22"/>
        </w:rPr>
        <w:t>Vendor Address:</w:t>
      </w:r>
      <w:r w:rsidRPr="00325519">
        <w:rPr>
          <w:rFonts w:ascii="Calibri" w:hAnsi="Calibri" w:cs="Calibri"/>
          <w:sz w:val="22"/>
          <w:szCs w:val="22"/>
        </w:rPr>
        <w:t xml:space="preserve"> [Vendor Address]</w:t>
      </w:r>
    </w:p>
    <w:p w14:paraId="5ECCC137" w14:textId="77777777" w:rsidR="00325519" w:rsidRDefault="00325519" w:rsidP="00325519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3343"/>
        <w:gridCol w:w="1042"/>
        <w:gridCol w:w="1409"/>
        <w:gridCol w:w="981"/>
      </w:tblGrid>
      <w:tr w:rsidR="00325519" w14:paraId="6446B5C7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7FAC4F6" w14:textId="161F866B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Item/Service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A62DD6C" w14:textId="0287F2F5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D539B9" w14:textId="348046D8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143E9A" w14:textId="382A9BE5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Unit Price ($)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BB29653" w14:textId="55AB7F59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Total ($)</w:t>
            </w:r>
          </w:p>
        </w:tc>
      </w:tr>
      <w:tr w:rsidR="00325519" w14:paraId="4E9AA556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308A5D" w14:textId="2F416D66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Hardware Components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38D3E0" w14:textId="7C0EA364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Custom metal casings for assembly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D24F3CA" w14:textId="589F1C27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500 units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A98E29" w14:textId="6B07E280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$100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CBF8573" w14:textId="28893CA4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$50,000</w:t>
            </w:r>
          </w:p>
        </w:tc>
      </w:tr>
      <w:tr w:rsidR="00325519" w14:paraId="42415DFC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36BECA" w14:textId="33E827E3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Testing Equipment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84219E9" w14:textId="6C4EEDCE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Testing rigs and sensors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E8C0E9" w14:textId="2B05D679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5 units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E3D6624" w14:textId="1A01A352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$5,000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4842F19" w14:textId="4BE33F94" w:rsidR="00325519" w:rsidRDefault="00325519" w:rsidP="00325519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$25,000</w:t>
            </w:r>
          </w:p>
        </w:tc>
      </w:tr>
    </w:tbl>
    <w:p w14:paraId="5D4084EB" w14:textId="77777777" w:rsidR="00325519" w:rsidRPr="00325519" w:rsidRDefault="00325519" w:rsidP="00325519">
      <w:p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Total Amount:</w:t>
      </w:r>
      <w:r w:rsidRPr="00325519">
        <w:rPr>
          <w:rFonts w:ascii="Calibri" w:hAnsi="Calibri" w:cs="Calibri"/>
          <w:sz w:val="22"/>
          <w:szCs w:val="22"/>
        </w:rPr>
        <w:t xml:space="preserve"> $75,000</w:t>
      </w:r>
    </w:p>
    <w:p w14:paraId="0F381553" w14:textId="77777777" w:rsidR="00325519" w:rsidRPr="00325519" w:rsidRDefault="00325519" w:rsidP="00325519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Payment Terms:</w:t>
      </w:r>
    </w:p>
    <w:p w14:paraId="7596BE7B" w14:textId="77777777" w:rsidR="00325519" w:rsidRPr="00325519" w:rsidRDefault="00325519" w:rsidP="00325519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50% advance payment upon order confirmation</w:t>
      </w:r>
    </w:p>
    <w:p w14:paraId="331670C4" w14:textId="77777777" w:rsidR="00325519" w:rsidRPr="00325519" w:rsidRDefault="00325519" w:rsidP="00325519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50% upon successful delivery and inspection</w:t>
      </w:r>
    </w:p>
    <w:p w14:paraId="7EF0E13F" w14:textId="77777777" w:rsidR="00325519" w:rsidRPr="00325519" w:rsidRDefault="00325519" w:rsidP="00325519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Delivery Terms:</w:t>
      </w:r>
    </w:p>
    <w:p w14:paraId="79FE2A1D" w14:textId="77777777" w:rsidR="00325519" w:rsidRPr="00325519" w:rsidRDefault="00325519" w:rsidP="00325519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Delivery Date: [MM/DD/YYYY]</w:t>
      </w:r>
    </w:p>
    <w:p w14:paraId="26A2A0E2" w14:textId="77777777" w:rsidR="00325519" w:rsidRPr="00325519" w:rsidRDefault="00325519" w:rsidP="00325519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>Delivery Location: [Delivery Address]</w:t>
      </w:r>
    </w:p>
    <w:p w14:paraId="2E515F2D" w14:textId="364400CA" w:rsidR="00325519" w:rsidRPr="00325519" w:rsidRDefault="00325519" w:rsidP="00325519">
      <w:pPr>
        <w:spacing w:before="120"/>
        <w:outlineLvl w:val="1"/>
        <w:rPr>
          <w:rFonts w:ascii="Calibri" w:hAnsi="Calibri" w:cs="Calibri"/>
          <w:b/>
          <w:bCs/>
        </w:rPr>
      </w:pPr>
      <w:r w:rsidRPr="00325519">
        <w:rPr>
          <w:rFonts w:ascii="Calibri" w:hAnsi="Calibri" w:cs="Calibri"/>
          <w:b/>
          <w:bCs/>
        </w:rPr>
        <w:lastRenderedPageBreak/>
        <w:t>Contract Agreement Template</w:t>
      </w:r>
    </w:p>
    <w:p w14:paraId="02BD03D0" w14:textId="77777777" w:rsidR="00325519" w:rsidRPr="00325519" w:rsidRDefault="00325519" w:rsidP="00325519">
      <w:p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Contract Title:</w:t>
      </w:r>
      <w:r w:rsidRPr="00325519">
        <w:rPr>
          <w:rFonts w:ascii="Calibri" w:hAnsi="Calibri" w:cs="Calibri"/>
          <w:sz w:val="22"/>
          <w:szCs w:val="22"/>
        </w:rPr>
        <w:t xml:space="preserve"> Supply Agreement for Hardware Components</w:t>
      </w:r>
      <w:r w:rsidRPr="00325519">
        <w:rPr>
          <w:rFonts w:ascii="Calibri" w:hAnsi="Calibri" w:cs="Calibri"/>
          <w:sz w:val="22"/>
          <w:szCs w:val="22"/>
        </w:rPr>
        <w:br/>
      </w:r>
      <w:r w:rsidRPr="00325519">
        <w:rPr>
          <w:rFonts w:ascii="Calibri" w:hAnsi="Calibri" w:cs="Calibri"/>
          <w:b/>
          <w:bCs/>
          <w:sz w:val="22"/>
          <w:szCs w:val="22"/>
        </w:rPr>
        <w:t>Parties:</w:t>
      </w:r>
    </w:p>
    <w:p w14:paraId="2847FA76" w14:textId="77777777" w:rsidR="00325519" w:rsidRPr="00325519" w:rsidRDefault="00325519" w:rsidP="00325519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Buyer:</w:t>
      </w:r>
      <w:r w:rsidRPr="00325519">
        <w:rPr>
          <w:rFonts w:ascii="Calibri" w:hAnsi="Calibri" w:cs="Calibri"/>
          <w:sz w:val="22"/>
          <w:szCs w:val="22"/>
        </w:rPr>
        <w:t xml:space="preserve"> [Your Company Name]</w:t>
      </w:r>
    </w:p>
    <w:p w14:paraId="6C6047AD" w14:textId="77777777" w:rsidR="00325519" w:rsidRPr="00325519" w:rsidRDefault="00325519" w:rsidP="00325519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Supplier:</w:t>
      </w:r>
      <w:r w:rsidRPr="00325519">
        <w:rPr>
          <w:rFonts w:ascii="Calibri" w:hAnsi="Calibri" w:cs="Calibri"/>
          <w:sz w:val="22"/>
          <w:szCs w:val="22"/>
        </w:rPr>
        <w:t xml:space="preserve"> [Vendor Name]</w:t>
      </w:r>
    </w:p>
    <w:p w14:paraId="44AA9B47" w14:textId="77777777" w:rsidR="00325519" w:rsidRPr="00325519" w:rsidRDefault="00325519" w:rsidP="00325519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Terms and Conditions:</w:t>
      </w:r>
    </w:p>
    <w:p w14:paraId="6013CE21" w14:textId="77777777" w:rsidR="00325519" w:rsidRPr="00325519" w:rsidRDefault="00325519" w:rsidP="00325519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Scope:</w:t>
      </w:r>
      <w:r w:rsidRPr="00325519">
        <w:rPr>
          <w:rFonts w:ascii="Calibri" w:hAnsi="Calibri" w:cs="Calibri"/>
          <w:sz w:val="22"/>
          <w:szCs w:val="22"/>
        </w:rPr>
        <w:t xml:space="preserve"> Supplier agrees to deliver the components as per specifications.</w:t>
      </w:r>
    </w:p>
    <w:p w14:paraId="72D7B1EF" w14:textId="77777777" w:rsidR="00325519" w:rsidRPr="00325519" w:rsidRDefault="00325519" w:rsidP="00325519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Payment Terms:</w:t>
      </w:r>
      <w:r w:rsidRPr="00325519">
        <w:rPr>
          <w:rFonts w:ascii="Calibri" w:hAnsi="Calibri" w:cs="Calibri"/>
          <w:sz w:val="22"/>
          <w:szCs w:val="22"/>
        </w:rPr>
        <w:t xml:space="preserve"> [Insert Payment Terms]</w:t>
      </w:r>
    </w:p>
    <w:p w14:paraId="57D217E2" w14:textId="77777777" w:rsidR="00325519" w:rsidRPr="00325519" w:rsidRDefault="00325519" w:rsidP="00325519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Quality Standards:</w:t>
      </w:r>
      <w:r w:rsidRPr="00325519">
        <w:rPr>
          <w:rFonts w:ascii="Calibri" w:hAnsi="Calibri" w:cs="Calibri"/>
          <w:sz w:val="22"/>
          <w:szCs w:val="22"/>
        </w:rPr>
        <w:t xml:space="preserve"> Must comply with ISO 9001 and internal QA standards.</w:t>
      </w:r>
    </w:p>
    <w:p w14:paraId="31EB0EE5" w14:textId="77777777" w:rsidR="00325519" w:rsidRPr="00325519" w:rsidRDefault="00325519" w:rsidP="00325519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Delivery Timeline:</w:t>
      </w:r>
      <w:r w:rsidRPr="00325519">
        <w:rPr>
          <w:rFonts w:ascii="Calibri" w:hAnsi="Calibri" w:cs="Calibri"/>
          <w:sz w:val="22"/>
          <w:szCs w:val="22"/>
        </w:rPr>
        <w:t xml:space="preserve"> [Insert Delivery Timeline]</w:t>
      </w:r>
    </w:p>
    <w:p w14:paraId="21A74035" w14:textId="77777777" w:rsidR="00325519" w:rsidRPr="00325519" w:rsidRDefault="00325519" w:rsidP="00325519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Penalties:</w:t>
      </w:r>
      <w:r w:rsidRPr="00325519">
        <w:rPr>
          <w:rFonts w:ascii="Calibri" w:hAnsi="Calibri" w:cs="Calibri"/>
          <w:sz w:val="22"/>
          <w:szCs w:val="22"/>
        </w:rPr>
        <w:t xml:space="preserve"> Late delivery penalty of 2% per week of delay.</w:t>
      </w:r>
    </w:p>
    <w:p w14:paraId="28570301" w14:textId="77777777" w:rsidR="00325519" w:rsidRPr="00325519" w:rsidRDefault="00325519" w:rsidP="00325519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Dispute Resolution:</w:t>
      </w:r>
      <w:r w:rsidRPr="00325519">
        <w:rPr>
          <w:rFonts w:ascii="Calibri" w:hAnsi="Calibri" w:cs="Calibri"/>
          <w:sz w:val="22"/>
          <w:szCs w:val="22"/>
        </w:rPr>
        <w:t xml:space="preserve"> Arbitration under [Applicable Jurisdiction] laws.</w:t>
      </w:r>
    </w:p>
    <w:p w14:paraId="2D1AF75C" w14:textId="77777777" w:rsidR="00325519" w:rsidRDefault="00325519" w:rsidP="00325519">
      <w:pPr>
        <w:rPr>
          <w:rFonts w:ascii="Calibri" w:hAnsi="Calibri" w:cs="Calibri"/>
          <w:b/>
          <w:bCs/>
          <w:sz w:val="22"/>
          <w:szCs w:val="22"/>
        </w:rPr>
      </w:pPr>
      <w:r w:rsidRPr="00325519">
        <w:rPr>
          <w:rFonts w:ascii="Calibri" w:hAnsi="Calibri" w:cs="Calibri"/>
          <w:b/>
          <w:bCs/>
          <w:sz w:val="22"/>
          <w:szCs w:val="22"/>
        </w:rPr>
        <w:t>Authorized Signatures: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951"/>
        <w:gridCol w:w="1706"/>
        <w:gridCol w:w="1203"/>
        <w:gridCol w:w="775"/>
      </w:tblGrid>
      <w:tr w:rsidR="00325519" w14:paraId="4F1BBC4F" w14:textId="77777777" w:rsidTr="00325519">
        <w:tc>
          <w:tcPr>
            <w:tcW w:w="0" w:type="auto"/>
            <w:vAlign w:val="center"/>
          </w:tcPr>
          <w:p w14:paraId="41CCD203" w14:textId="5EF34B7C" w:rsid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Party</w:t>
            </w:r>
          </w:p>
        </w:tc>
        <w:tc>
          <w:tcPr>
            <w:tcW w:w="0" w:type="auto"/>
            <w:vAlign w:val="center"/>
          </w:tcPr>
          <w:p w14:paraId="30CCAD9B" w14:textId="493FCD49" w:rsid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0" w:type="auto"/>
            <w:vAlign w:val="center"/>
          </w:tcPr>
          <w:p w14:paraId="0B5FDC38" w14:textId="65D78B59" w:rsid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vAlign w:val="center"/>
          </w:tcPr>
          <w:p w14:paraId="7EBF6A2F" w14:textId="5D19F0DF" w:rsid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325519" w14:paraId="787E43C9" w14:textId="77777777" w:rsidTr="00325519">
        <w:tc>
          <w:tcPr>
            <w:tcW w:w="0" w:type="auto"/>
            <w:vAlign w:val="center"/>
          </w:tcPr>
          <w:p w14:paraId="791F037F" w14:textId="10660604" w:rsid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Buyer</w:t>
            </w:r>
          </w:p>
        </w:tc>
        <w:tc>
          <w:tcPr>
            <w:tcW w:w="0" w:type="auto"/>
            <w:vAlign w:val="center"/>
          </w:tcPr>
          <w:p w14:paraId="4FD7F064" w14:textId="3D62D67B" w:rsid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6DD4FF98" w14:textId="037D31A4" w:rsid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55AD78A0" w14:textId="25FB5F37" w:rsid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325519" w14:paraId="2C1666F2" w14:textId="77777777" w:rsidTr="00325519">
        <w:tc>
          <w:tcPr>
            <w:tcW w:w="0" w:type="auto"/>
            <w:vAlign w:val="center"/>
          </w:tcPr>
          <w:p w14:paraId="7393F1BB" w14:textId="350171A4" w:rsid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Supplier</w:t>
            </w:r>
          </w:p>
        </w:tc>
        <w:tc>
          <w:tcPr>
            <w:tcW w:w="0" w:type="auto"/>
            <w:vAlign w:val="center"/>
          </w:tcPr>
          <w:p w14:paraId="45BD4E1E" w14:textId="13CAFECF" w:rsid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Sales Director</w:t>
            </w:r>
          </w:p>
        </w:tc>
        <w:tc>
          <w:tcPr>
            <w:tcW w:w="0" w:type="auto"/>
            <w:vAlign w:val="center"/>
          </w:tcPr>
          <w:p w14:paraId="7FF83316" w14:textId="74E6025E" w:rsid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50D77010" w14:textId="37808757" w:rsid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</w:tbl>
    <w:p w14:paraId="58C6D4E0" w14:textId="10A9EA50" w:rsidR="00325519" w:rsidRDefault="00325519" w:rsidP="00325519">
      <w:pPr>
        <w:spacing w:before="120"/>
        <w:rPr>
          <w:rFonts w:ascii="Calibri" w:hAnsi="Calibri" w:cs="Calibri"/>
          <w:b/>
          <w:bCs/>
        </w:rPr>
      </w:pPr>
      <w:r w:rsidRPr="00325519">
        <w:rPr>
          <w:rFonts w:ascii="Calibri" w:hAnsi="Calibri" w:cs="Calibri"/>
          <w:b/>
          <w:bCs/>
        </w:rPr>
        <w:t>Procurement 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1161"/>
        <w:gridCol w:w="971"/>
        <w:gridCol w:w="3565"/>
      </w:tblGrid>
      <w:tr w:rsidR="00325519" w14:paraId="64F83DFC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5138F8" w14:textId="734222BE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50354F8" w14:textId="6B987050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Likelihood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BDF5D86" w14:textId="52199B5B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13B6B3" w14:textId="3B69DA49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Mitigation Strategy</w:t>
            </w:r>
          </w:p>
        </w:tc>
      </w:tr>
      <w:tr w:rsidR="00325519" w14:paraId="0EC35562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7014882" w14:textId="66E7EF65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Supplier delivery delays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7475DF9" w14:textId="6AD7DD77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ECDC84" w14:textId="76580E05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4D4A398" w14:textId="2B1ED652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Engage backup vendors, set penalties</w:t>
            </w:r>
          </w:p>
        </w:tc>
      </w:tr>
      <w:tr w:rsidR="00325519" w14:paraId="3B8613F1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8E61E71" w14:textId="5910CF0B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Quality non-compliance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F2AC392" w14:textId="74E3CF3B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69D8EE2" w14:textId="6291FC66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57F3B96" w14:textId="158CB989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Perform regular quality inspections</w:t>
            </w:r>
          </w:p>
        </w:tc>
      </w:tr>
      <w:tr w:rsidR="00325519" w14:paraId="22B0D879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5BF54E3" w14:textId="52B68680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Cost overruns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2847A1" w14:textId="3F52AC26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C50CA0B" w14:textId="61A30ADD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64110A" w14:textId="46E4B10D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Fix-price contracts with suppliers</w:t>
            </w:r>
          </w:p>
        </w:tc>
      </w:tr>
      <w:tr w:rsidR="00325519" w14:paraId="7EDE5A5F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1F152E3" w14:textId="4E6927B9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Currency exchange rate fluctuations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2059E69" w14:textId="3325C28B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C9B1B15" w14:textId="4AA51C45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56AAE8D" w14:textId="3B3A71BC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Hedge foreign currency transactions</w:t>
            </w:r>
          </w:p>
        </w:tc>
      </w:tr>
    </w:tbl>
    <w:p w14:paraId="5AE8DA1E" w14:textId="33168152" w:rsidR="00325519" w:rsidRDefault="00325519" w:rsidP="00325519">
      <w:pPr>
        <w:spacing w:before="120"/>
        <w:rPr>
          <w:rFonts w:ascii="Calibri" w:hAnsi="Calibri" w:cs="Calibri"/>
          <w:b/>
          <w:bCs/>
        </w:rPr>
      </w:pPr>
      <w:r w:rsidRPr="00325519">
        <w:rPr>
          <w:rFonts w:ascii="Calibri" w:hAnsi="Calibri" w:cs="Calibri"/>
          <w:b/>
          <w:bCs/>
        </w:rPr>
        <w:t>Procurement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1203"/>
        <w:gridCol w:w="775"/>
      </w:tblGrid>
      <w:tr w:rsidR="00325519" w14:paraId="6398FB09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235C5B" w14:textId="2059785F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E9AC8D3" w14:textId="7EA1A266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174895" w14:textId="19E0110D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325519" w14:paraId="74293E7D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292F9BD" w14:textId="43FAEC13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837D16" w14:textId="0C3F7244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E627C06" w14:textId="790F5A9D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325519" w14:paraId="11DD5515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F8B20A1" w14:textId="5D1436EA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Procurement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6FAABC" w14:textId="6B8B8ED7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F5DDDE" w14:textId="63F3B428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325519" w14:paraId="2488A45C" w14:textId="77777777" w:rsidTr="0032551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1745B84" w14:textId="17534B82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Finance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E7C0F9" w14:textId="7184800F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0E3117D" w14:textId="0331A462" w:rsidR="00325519" w:rsidRPr="00325519" w:rsidRDefault="00325519" w:rsidP="00325519">
            <w:pPr>
              <w:rPr>
                <w:rFonts w:ascii="Calibri" w:hAnsi="Calibri" w:cs="Calibri"/>
                <w:sz w:val="22"/>
                <w:szCs w:val="22"/>
              </w:rPr>
            </w:pPr>
            <w:r w:rsidRPr="00325519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</w:tbl>
    <w:p w14:paraId="095F30AA" w14:textId="1820D453" w:rsidR="00325519" w:rsidRPr="00325519" w:rsidRDefault="00325519" w:rsidP="00325519">
      <w:pPr>
        <w:spacing w:before="120"/>
      </w:pPr>
      <w:r w:rsidRPr="00325519">
        <w:rPr>
          <w:rFonts w:ascii="Calibri" w:hAnsi="Calibri" w:cs="Calibri"/>
          <w:b/>
          <w:bCs/>
        </w:rPr>
        <w:t>Conclusion</w:t>
      </w:r>
    </w:p>
    <w:p w14:paraId="6475D13F" w14:textId="68FEB5CA" w:rsidR="00325519" w:rsidRPr="00203ED0" w:rsidRDefault="00325519">
      <w:pPr>
        <w:rPr>
          <w:rFonts w:ascii="Calibri" w:hAnsi="Calibri" w:cs="Calibri"/>
          <w:sz w:val="22"/>
          <w:szCs w:val="22"/>
        </w:rPr>
      </w:pPr>
      <w:r w:rsidRPr="00325519">
        <w:rPr>
          <w:rFonts w:ascii="Calibri" w:hAnsi="Calibri" w:cs="Calibri"/>
          <w:sz w:val="22"/>
          <w:szCs w:val="22"/>
        </w:rPr>
        <w:t xml:space="preserve">The </w:t>
      </w:r>
      <w:r w:rsidRPr="00325519">
        <w:rPr>
          <w:rFonts w:ascii="Calibri" w:hAnsi="Calibri" w:cs="Calibri"/>
          <w:b/>
          <w:bCs/>
          <w:sz w:val="22"/>
          <w:szCs w:val="22"/>
        </w:rPr>
        <w:t>Procurement Documents</w:t>
      </w:r>
      <w:r w:rsidRPr="00325519">
        <w:rPr>
          <w:rFonts w:ascii="Calibri" w:hAnsi="Calibri" w:cs="Calibri"/>
          <w:sz w:val="22"/>
          <w:szCs w:val="22"/>
        </w:rPr>
        <w:t xml:space="preserve"> provide a comprehensive plan for acquiring materials and services critical to the project. Following this structured approach will ensure that procurement is conducted efficiently, cost-effectively, and within the project timeline.</w:t>
      </w:r>
    </w:p>
    <w:sectPr w:rsidR="00325519" w:rsidRPr="00203ED0" w:rsidSect="00325519">
      <w:pgSz w:w="12240" w:h="15840"/>
      <w:pgMar w:top="5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135B3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42DEF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968E6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54052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D6E7A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534C8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61033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973288">
    <w:abstractNumId w:val="1"/>
  </w:num>
  <w:num w:numId="2" w16cid:durableId="469638475">
    <w:abstractNumId w:val="2"/>
  </w:num>
  <w:num w:numId="3" w16cid:durableId="1354913855">
    <w:abstractNumId w:val="3"/>
  </w:num>
  <w:num w:numId="4" w16cid:durableId="694816745">
    <w:abstractNumId w:val="5"/>
  </w:num>
  <w:num w:numId="5" w16cid:durableId="1394279780">
    <w:abstractNumId w:val="0"/>
  </w:num>
  <w:num w:numId="6" w16cid:durableId="908341432">
    <w:abstractNumId w:val="6"/>
  </w:num>
  <w:num w:numId="7" w16cid:durableId="2100787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19"/>
    <w:rsid w:val="001E3158"/>
    <w:rsid w:val="00203ED0"/>
    <w:rsid w:val="002A3EAA"/>
    <w:rsid w:val="0032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555D"/>
  <w15:chartTrackingRefBased/>
  <w15:docId w15:val="{ED206C9A-3037-2B4B-AAEA-919C4210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1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5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5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5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5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5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5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55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551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25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3</cp:revision>
  <dcterms:created xsi:type="dcterms:W3CDTF">2025-01-15T17:44:00Z</dcterms:created>
  <dcterms:modified xsi:type="dcterms:W3CDTF">2025-01-23T01:49:00Z</dcterms:modified>
</cp:coreProperties>
</file>