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92013" w14:textId="77777777" w:rsidR="006C3E96" w:rsidRPr="007C3610" w:rsidRDefault="000D17AD" w:rsidP="007C3610">
      <w:pPr>
        <w:jc w:val="center"/>
        <w:rPr>
          <w:b/>
          <w:sz w:val="32"/>
          <w:szCs w:val="32"/>
        </w:rPr>
      </w:pPr>
      <w:r>
        <w:rPr>
          <w:b/>
          <w:sz w:val="32"/>
          <w:szCs w:val="32"/>
        </w:rPr>
        <w:t>Study Guide for M</w:t>
      </w:r>
      <w:r w:rsidR="006C3E96" w:rsidRPr="00DC5A99">
        <w:rPr>
          <w:b/>
          <w:sz w:val="32"/>
          <w:szCs w:val="32"/>
        </w:rPr>
        <w:t>idterm in INFSCI 0410</w:t>
      </w:r>
    </w:p>
    <w:p w14:paraId="3DE01FCA" w14:textId="77777777" w:rsidR="006C3E96" w:rsidRDefault="007C3610">
      <w:pPr>
        <w:rPr>
          <w:sz w:val="28"/>
          <w:szCs w:val="28"/>
        </w:rPr>
      </w:pPr>
      <w:r>
        <w:rPr>
          <w:sz w:val="28"/>
          <w:szCs w:val="28"/>
        </w:rPr>
        <w:t>T</w:t>
      </w:r>
      <w:r w:rsidR="006C3E96">
        <w:rPr>
          <w:sz w:val="28"/>
          <w:szCs w:val="28"/>
        </w:rPr>
        <w:t>he questio</w:t>
      </w:r>
      <w:r w:rsidR="00DC5A99">
        <w:rPr>
          <w:sz w:val="28"/>
          <w:szCs w:val="28"/>
        </w:rPr>
        <w:t>ns will be multiple choice and True/F</w:t>
      </w:r>
      <w:r w:rsidR="006C3E96">
        <w:rPr>
          <w:sz w:val="28"/>
          <w:szCs w:val="28"/>
        </w:rPr>
        <w:t xml:space="preserve">alse. Also, there will be some </w:t>
      </w:r>
      <w:r w:rsidR="00DC5A99">
        <w:rPr>
          <w:sz w:val="28"/>
          <w:szCs w:val="28"/>
        </w:rPr>
        <w:t xml:space="preserve">questions </w:t>
      </w:r>
      <w:r w:rsidR="006C3E96">
        <w:rPr>
          <w:sz w:val="28"/>
          <w:szCs w:val="28"/>
        </w:rPr>
        <w:t>where none of the answers match.</w:t>
      </w:r>
      <w:r w:rsidR="00BB1976">
        <w:rPr>
          <w:sz w:val="28"/>
          <w:szCs w:val="28"/>
        </w:rPr>
        <w:t xml:space="preserve"> This guide may not cover every question</w:t>
      </w:r>
      <w:r>
        <w:rPr>
          <w:sz w:val="28"/>
          <w:szCs w:val="28"/>
        </w:rPr>
        <w:t xml:space="preserve"> but it will cover most of them. </w:t>
      </w:r>
      <w:r w:rsidR="00DD132D">
        <w:rPr>
          <w:sz w:val="28"/>
          <w:szCs w:val="28"/>
        </w:rPr>
        <w:t xml:space="preserve"> Scan this whole document first as it also mentions what NOT to study.</w:t>
      </w:r>
      <w:r w:rsidR="000677DF">
        <w:rPr>
          <w:sz w:val="28"/>
          <w:szCs w:val="28"/>
        </w:rPr>
        <w:t xml:space="preserve"> The test will be timed and has 63 questions – there will not be time to look up answers.</w:t>
      </w:r>
    </w:p>
    <w:p w14:paraId="5A306CA3" w14:textId="77777777" w:rsidR="006C3E96" w:rsidRDefault="006C3E96">
      <w:pPr>
        <w:rPr>
          <w:sz w:val="28"/>
          <w:szCs w:val="28"/>
        </w:rPr>
      </w:pPr>
      <w:r>
        <w:rPr>
          <w:sz w:val="28"/>
          <w:szCs w:val="28"/>
        </w:rPr>
        <w:t>Keep in mind you are typically looking for the “best” answer. In other words read the question carefully, look at each answer, check off the ones that are definitely wrong and then select the right answer.</w:t>
      </w:r>
    </w:p>
    <w:p w14:paraId="0EC48468" w14:textId="77777777" w:rsidR="006C3E96" w:rsidRDefault="00556974">
      <w:pPr>
        <w:rPr>
          <w:sz w:val="28"/>
          <w:szCs w:val="28"/>
        </w:rPr>
      </w:pPr>
      <w:r>
        <w:rPr>
          <w:sz w:val="28"/>
          <w:szCs w:val="28"/>
        </w:rPr>
        <w:t>This document is organized to match the modules that are in Canvas. You should focus your study on the:</w:t>
      </w:r>
    </w:p>
    <w:p w14:paraId="24183F6F" w14:textId="77777777" w:rsidR="00556974" w:rsidRDefault="00556974">
      <w:pPr>
        <w:rPr>
          <w:sz w:val="28"/>
          <w:szCs w:val="28"/>
        </w:rPr>
      </w:pPr>
      <w:r>
        <w:rPr>
          <w:sz w:val="28"/>
          <w:szCs w:val="28"/>
        </w:rPr>
        <w:t>1</w:t>
      </w:r>
      <w:r w:rsidRPr="00556974">
        <w:rPr>
          <w:sz w:val="28"/>
          <w:szCs w:val="28"/>
          <w:vertAlign w:val="superscript"/>
        </w:rPr>
        <w:t>st</w:t>
      </w:r>
      <w:r>
        <w:rPr>
          <w:sz w:val="28"/>
          <w:szCs w:val="28"/>
        </w:rPr>
        <w:t>: Slides</w:t>
      </w:r>
      <w:r w:rsidR="000D17AD">
        <w:rPr>
          <w:sz w:val="28"/>
          <w:szCs w:val="28"/>
        </w:rPr>
        <w:t xml:space="preserve">, </w:t>
      </w:r>
      <w:r w:rsidR="007C3610">
        <w:rPr>
          <w:sz w:val="28"/>
          <w:szCs w:val="28"/>
        </w:rPr>
        <w:t>labs and</w:t>
      </w:r>
      <w:r>
        <w:rPr>
          <w:sz w:val="28"/>
          <w:szCs w:val="28"/>
        </w:rPr>
        <w:t xml:space="preserve"> home works</w:t>
      </w:r>
    </w:p>
    <w:p w14:paraId="51463AE6" w14:textId="77777777" w:rsidR="00556974" w:rsidRDefault="00556974">
      <w:pPr>
        <w:rPr>
          <w:sz w:val="28"/>
          <w:szCs w:val="28"/>
        </w:rPr>
      </w:pPr>
      <w:r>
        <w:rPr>
          <w:sz w:val="28"/>
          <w:szCs w:val="28"/>
        </w:rPr>
        <w:t>2</w:t>
      </w:r>
      <w:r w:rsidRPr="00556974">
        <w:rPr>
          <w:sz w:val="28"/>
          <w:szCs w:val="28"/>
          <w:vertAlign w:val="superscript"/>
        </w:rPr>
        <w:t>nd</w:t>
      </w:r>
      <w:r>
        <w:rPr>
          <w:sz w:val="28"/>
          <w:szCs w:val="28"/>
        </w:rPr>
        <w:t>: Readings are a secondary support</w:t>
      </w:r>
    </w:p>
    <w:p w14:paraId="0E4E5E87" w14:textId="77777777" w:rsidR="00556974" w:rsidRDefault="00556974">
      <w:pPr>
        <w:rPr>
          <w:sz w:val="28"/>
          <w:szCs w:val="28"/>
        </w:rPr>
      </w:pPr>
      <w:r>
        <w:rPr>
          <w:sz w:val="28"/>
          <w:szCs w:val="28"/>
        </w:rPr>
        <w:t>3</w:t>
      </w:r>
      <w:r w:rsidRPr="00556974">
        <w:rPr>
          <w:sz w:val="28"/>
          <w:szCs w:val="28"/>
          <w:vertAlign w:val="superscript"/>
        </w:rPr>
        <w:t>rd</w:t>
      </w:r>
      <w:r>
        <w:rPr>
          <w:sz w:val="28"/>
          <w:szCs w:val="28"/>
        </w:rPr>
        <w:t>: On-slide web URL’s (videos) help in providing real life examples.</w:t>
      </w:r>
    </w:p>
    <w:p w14:paraId="44362AA1" w14:textId="77777777" w:rsidR="00543665" w:rsidRDefault="00543665">
      <w:pPr>
        <w:rPr>
          <w:b/>
          <w:sz w:val="32"/>
          <w:szCs w:val="32"/>
        </w:rPr>
      </w:pPr>
      <w:r>
        <w:rPr>
          <w:b/>
          <w:sz w:val="32"/>
          <w:szCs w:val="32"/>
        </w:rPr>
        <w:br w:type="page"/>
      </w:r>
    </w:p>
    <w:p w14:paraId="6F8D13C4" w14:textId="53B43A87" w:rsidR="00556974" w:rsidRPr="006D2FFA" w:rsidRDefault="00556974">
      <w:pPr>
        <w:rPr>
          <w:b/>
          <w:sz w:val="32"/>
          <w:szCs w:val="32"/>
        </w:rPr>
      </w:pPr>
      <w:r w:rsidRPr="006D2FFA">
        <w:rPr>
          <w:b/>
          <w:sz w:val="32"/>
          <w:szCs w:val="32"/>
        </w:rPr>
        <w:lastRenderedPageBreak/>
        <w:t>Week 1 and Week 2</w:t>
      </w:r>
      <w:r w:rsidR="00B35D31" w:rsidRPr="006D2FFA">
        <w:rPr>
          <w:b/>
          <w:sz w:val="32"/>
          <w:szCs w:val="32"/>
        </w:rPr>
        <w:t xml:space="preserve"> - Theory</w:t>
      </w:r>
    </w:p>
    <w:p w14:paraId="123C4549" w14:textId="77777777" w:rsidR="00556974" w:rsidRPr="00C80275" w:rsidRDefault="00556974">
      <w:pPr>
        <w:rPr>
          <w:b/>
          <w:sz w:val="28"/>
          <w:szCs w:val="28"/>
        </w:rPr>
      </w:pPr>
      <w:r w:rsidRPr="00C80275">
        <w:rPr>
          <w:b/>
          <w:sz w:val="28"/>
          <w:szCs w:val="28"/>
        </w:rPr>
        <w:t>You should know:</w:t>
      </w:r>
    </w:p>
    <w:p w14:paraId="2D3AB765" w14:textId="6105ED6D" w:rsidR="00556974" w:rsidRDefault="00556974" w:rsidP="00556974">
      <w:pPr>
        <w:pStyle w:val="ListParagraph"/>
        <w:numPr>
          <w:ilvl w:val="0"/>
          <w:numId w:val="1"/>
        </w:numPr>
        <w:rPr>
          <w:sz w:val="28"/>
          <w:szCs w:val="28"/>
        </w:rPr>
      </w:pPr>
      <w:r w:rsidRPr="00556974">
        <w:rPr>
          <w:sz w:val="28"/>
          <w:szCs w:val="28"/>
        </w:rPr>
        <w:t>The definition of interaction design</w:t>
      </w:r>
      <w:r>
        <w:rPr>
          <w:sz w:val="28"/>
          <w:szCs w:val="28"/>
        </w:rPr>
        <w:t>, fields that contribute to it and how it has grown</w:t>
      </w:r>
    </w:p>
    <w:p w14:paraId="714C6527" w14:textId="13E14DCC" w:rsidR="00543665" w:rsidRDefault="00192264" w:rsidP="00543665">
      <w:pPr>
        <w:pStyle w:val="ListParagraph"/>
        <w:rPr>
          <w:sz w:val="28"/>
          <w:szCs w:val="28"/>
        </w:rPr>
      </w:pPr>
      <w:r w:rsidRPr="00192264">
        <w:rPr>
          <w:noProof/>
          <w:sz w:val="28"/>
          <w:szCs w:val="28"/>
        </w:rPr>
        <w:drawing>
          <wp:inline distT="0" distB="0" distL="0" distR="0" wp14:anchorId="4572360B" wp14:editId="51EB8D44">
            <wp:extent cx="5477069" cy="4058063"/>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503574" cy="4077701"/>
                    </a:xfrm>
                    <a:prstGeom prst="rect">
                      <a:avLst/>
                    </a:prstGeom>
                  </pic:spPr>
                </pic:pic>
              </a:graphicData>
            </a:graphic>
          </wp:inline>
        </w:drawing>
      </w:r>
    </w:p>
    <w:p w14:paraId="409A682C" w14:textId="549739A7" w:rsidR="00556974" w:rsidRDefault="00556974" w:rsidP="00556974">
      <w:pPr>
        <w:pStyle w:val="ListParagraph"/>
        <w:numPr>
          <w:ilvl w:val="0"/>
          <w:numId w:val="1"/>
        </w:numPr>
        <w:rPr>
          <w:sz w:val="28"/>
          <w:szCs w:val="28"/>
        </w:rPr>
      </w:pPr>
      <w:r>
        <w:rPr>
          <w:sz w:val="28"/>
          <w:szCs w:val="28"/>
        </w:rPr>
        <w:t>Affordances – what is it? What would be an example?</w:t>
      </w:r>
    </w:p>
    <w:p w14:paraId="4553E3DF" w14:textId="77777777" w:rsidR="001D7C55" w:rsidRDefault="00192264" w:rsidP="001D7C55">
      <w:pPr>
        <w:pStyle w:val="ListParagraph"/>
        <w:numPr>
          <w:ilvl w:val="0"/>
          <w:numId w:val="14"/>
        </w:numPr>
        <w:rPr>
          <w:sz w:val="28"/>
          <w:szCs w:val="28"/>
        </w:rPr>
      </w:pPr>
      <w:r w:rsidRPr="00192264">
        <w:rPr>
          <w:sz w:val="28"/>
          <w:szCs w:val="28"/>
        </w:rPr>
        <w:t>An affordance refers to the relationship between</w:t>
      </w:r>
      <w:r>
        <w:rPr>
          <w:sz w:val="28"/>
          <w:szCs w:val="28"/>
        </w:rPr>
        <w:t xml:space="preserve"> </w:t>
      </w:r>
      <w:r w:rsidRPr="00192264">
        <w:rPr>
          <w:sz w:val="28"/>
          <w:szCs w:val="28"/>
        </w:rPr>
        <w:t>the properties of a person and the perceptual properties of an object in</w:t>
      </w:r>
      <w:r>
        <w:rPr>
          <w:sz w:val="28"/>
          <w:szCs w:val="28"/>
        </w:rPr>
        <w:t xml:space="preserve"> the environment</w:t>
      </w:r>
    </w:p>
    <w:p w14:paraId="76C5842C" w14:textId="77777777" w:rsidR="008521D7" w:rsidRDefault="008521D7" w:rsidP="001D7C55">
      <w:pPr>
        <w:pStyle w:val="ListParagraph"/>
        <w:numPr>
          <w:ilvl w:val="0"/>
          <w:numId w:val="14"/>
        </w:numPr>
        <w:rPr>
          <w:sz w:val="28"/>
          <w:szCs w:val="28"/>
        </w:rPr>
      </w:pPr>
      <w:r>
        <w:rPr>
          <w:sz w:val="28"/>
          <w:szCs w:val="28"/>
        </w:rPr>
        <w:t>Refers</w:t>
      </w:r>
      <w:r w:rsidR="001D7C55" w:rsidRPr="001D7C55">
        <w:rPr>
          <w:sz w:val="28"/>
          <w:szCs w:val="28"/>
        </w:rPr>
        <w:t xml:space="preserve"> attributes of objects that allow people to know how to use them. </w:t>
      </w:r>
    </w:p>
    <w:p w14:paraId="1DC14661" w14:textId="44E38A98" w:rsidR="001D7C55" w:rsidRPr="001D7C55" w:rsidRDefault="008521D7" w:rsidP="008521D7">
      <w:pPr>
        <w:pStyle w:val="ListParagraph"/>
        <w:numPr>
          <w:ilvl w:val="1"/>
          <w:numId w:val="14"/>
        </w:numPr>
        <w:rPr>
          <w:sz w:val="28"/>
          <w:szCs w:val="28"/>
        </w:rPr>
      </w:pPr>
      <w:r>
        <w:rPr>
          <w:sz w:val="28"/>
          <w:szCs w:val="28"/>
        </w:rPr>
        <w:t>The</w:t>
      </w:r>
      <w:r w:rsidR="001D7C55" w:rsidRPr="001D7C55">
        <w:rPr>
          <w:sz w:val="28"/>
          <w:szCs w:val="28"/>
        </w:rPr>
        <w:t xml:space="preserve"> affordances of an object are perceptually obvious</w:t>
      </w:r>
      <w:r w:rsidR="003622A2">
        <w:rPr>
          <w:sz w:val="28"/>
          <w:szCs w:val="28"/>
        </w:rPr>
        <w:t xml:space="preserve">, </w:t>
      </w:r>
      <w:r w:rsidR="001D7C55" w:rsidRPr="001D7C55">
        <w:rPr>
          <w:sz w:val="28"/>
          <w:szCs w:val="28"/>
        </w:rPr>
        <w:t>they make it easy to know how to interact with the object (e.g., door handles afford pulling,</w:t>
      </w:r>
      <w:r w:rsidR="001D7C55">
        <w:rPr>
          <w:sz w:val="28"/>
          <w:szCs w:val="28"/>
        </w:rPr>
        <w:t xml:space="preserve"> </w:t>
      </w:r>
      <w:r w:rsidR="001D7C55" w:rsidRPr="001D7C55">
        <w:rPr>
          <w:sz w:val="28"/>
          <w:szCs w:val="28"/>
        </w:rPr>
        <w:t>cup handles afford grasping).</w:t>
      </w:r>
    </w:p>
    <w:p w14:paraId="7E9B2896" w14:textId="123C8A7D" w:rsidR="00556974" w:rsidRDefault="00BB1976" w:rsidP="00556974">
      <w:pPr>
        <w:pStyle w:val="ListParagraph"/>
        <w:numPr>
          <w:ilvl w:val="0"/>
          <w:numId w:val="1"/>
        </w:numPr>
        <w:rPr>
          <w:sz w:val="28"/>
          <w:szCs w:val="28"/>
        </w:rPr>
      </w:pPr>
      <w:r>
        <w:rPr>
          <w:sz w:val="28"/>
          <w:szCs w:val="28"/>
        </w:rPr>
        <w:t xml:space="preserve">What are basic characteristics of: </w:t>
      </w:r>
      <w:r w:rsidRPr="00BB1976">
        <w:rPr>
          <w:b/>
          <w:sz w:val="28"/>
          <w:szCs w:val="28"/>
        </w:rPr>
        <w:t>Paradigms</w:t>
      </w:r>
      <w:r>
        <w:rPr>
          <w:sz w:val="28"/>
          <w:szCs w:val="28"/>
        </w:rPr>
        <w:t>, Theories, Models and Frameworks</w:t>
      </w:r>
    </w:p>
    <w:p w14:paraId="37998559" w14:textId="65854C65" w:rsidR="002E4DC7" w:rsidRDefault="002E4DC7" w:rsidP="002E4DC7">
      <w:pPr>
        <w:pStyle w:val="ListParagraph"/>
        <w:numPr>
          <w:ilvl w:val="0"/>
          <w:numId w:val="14"/>
        </w:numPr>
        <w:rPr>
          <w:sz w:val="28"/>
          <w:szCs w:val="28"/>
        </w:rPr>
      </w:pPr>
      <w:r>
        <w:rPr>
          <w:sz w:val="28"/>
          <w:szCs w:val="28"/>
        </w:rPr>
        <w:t xml:space="preserve">Paradigm: </w:t>
      </w:r>
      <w:r w:rsidRPr="002E4DC7">
        <w:rPr>
          <w:sz w:val="28"/>
          <w:szCs w:val="28"/>
        </w:rPr>
        <w:t>general approach that has been adopted by a</w:t>
      </w:r>
      <w:r>
        <w:rPr>
          <w:sz w:val="28"/>
          <w:szCs w:val="28"/>
        </w:rPr>
        <w:t xml:space="preserve"> </w:t>
      </w:r>
      <w:r w:rsidRPr="002E4DC7">
        <w:rPr>
          <w:sz w:val="28"/>
          <w:szCs w:val="28"/>
        </w:rPr>
        <w:t>community of researchers and designers for carrying out their work, in terms of shared assumptions,</w:t>
      </w:r>
      <w:r>
        <w:rPr>
          <w:sz w:val="28"/>
          <w:szCs w:val="28"/>
        </w:rPr>
        <w:t xml:space="preserve"> </w:t>
      </w:r>
      <w:r w:rsidRPr="002E4DC7">
        <w:rPr>
          <w:sz w:val="28"/>
          <w:szCs w:val="28"/>
        </w:rPr>
        <w:t>concepts, values and practices</w:t>
      </w:r>
    </w:p>
    <w:p w14:paraId="67D78314" w14:textId="30732E3E" w:rsidR="00330131" w:rsidRDefault="00330131" w:rsidP="00330131">
      <w:pPr>
        <w:pStyle w:val="ListParagraph"/>
        <w:numPr>
          <w:ilvl w:val="0"/>
          <w:numId w:val="14"/>
        </w:numPr>
        <w:rPr>
          <w:sz w:val="28"/>
          <w:szCs w:val="28"/>
        </w:rPr>
      </w:pPr>
      <w:r>
        <w:rPr>
          <w:sz w:val="28"/>
          <w:szCs w:val="28"/>
        </w:rPr>
        <w:lastRenderedPageBreak/>
        <w:t>T</w:t>
      </w:r>
      <w:r w:rsidRPr="00330131">
        <w:rPr>
          <w:sz w:val="28"/>
          <w:szCs w:val="28"/>
        </w:rPr>
        <w:t>heory</w:t>
      </w:r>
      <w:r>
        <w:rPr>
          <w:sz w:val="28"/>
          <w:szCs w:val="28"/>
        </w:rPr>
        <w:t>:</w:t>
      </w:r>
      <w:r w:rsidRPr="00330131">
        <w:rPr>
          <w:sz w:val="28"/>
          <w:szCs w:val="28"/>
        </w:rPr>
        <w:t xml:space="preserve"> well-substantiated explanation of</w:t>
      </w:r>
      <w:r>
        <w:rPr>
          <w:sz w:val="28"/>
          <w:szCs w:val="28"/>
        </w:rPr>
        <w:t xml:space="preserve"> </w:t>
      </w:r>
      <w:r w:rsidRPr="00330131">
        <w:rPr>
          <w:sz w:val="28"/>
          <w:szCs w:val="28"/>
        </w:rPr>
        <w:t>some aspect of a phenomenon</w:t>
      </w:r>
    </w:p>
    <w:p w14:paraId="45D0AE1C" w14:textId="29C2725C" w:rsidR="00330131" w:rsidRPr="00330131" w:rsidRDefault="00330131" w:rsidP="00330131">
      <w:pPr>
        <w:pStyle w:val="ListParagraph"/>
        <w:numPr>
          <w:ilvl w:val="1"/>
          <w:numId w:val="14"/>
        </w:numPr>
        <w:rPr>
          <w:sz w:val="28"/>
          <w:szCs w:val="28"/>
        </w:rPr>
      </w:pPr>
      <w:r>
        <w:rPr>
          <w:sz w:val="28"/>
          <w:szCs w:val="28"/>
        </w:rPr>
        <w:t>T</w:t>
      </w:r>
      <w:r w:rsidRPr="00330131">
        <w:rPr>
          <w:sz w:val="28"/>
          <w:szCs w:val="28"/>
        </w:rPr>
        <w:t>heory of information processing that explains how</w:t>
      </w:r>
      <w:r>
        <w:rPr>
          <w:sz w:val="28"/>
          <w:szCs w:val="28"/>
        </w:rPr>
        <w:t xml:space="preserve"> </w:t>
      </w:r>
      <w:r w:rsidRPr="00330131">
        <w:rPr>
          <w:sz w:val="28"/>
          <w:szCs w:val="28"/>
        </w:rPr>
        <w:t>the mind, or some aspect of it, is assumed to work</w:t>
      </w:r>
    </w:p>
    <w:p w14:paraId="0102DA82" w14:textId="74617561" w:rsidR="00330131" w:rsidRDefault="001F7127" w:rsidP="001F7127">
      <w:pPr>
        <w:pStyle w:val="ListParagraph"/>
        <w:numPr>
          <w:ilvl w:val="0"/>
          <w:numId w:val="14"/>
        </w:numPr>
        <w:rPr>
          <w:sz w:val="28"/>
          <w:szCs w:val="28"/>
        </w:rPr>
      </w:pPr>
      <w:r>
        <w:rPr>
          <w:sz w:val="28"/>
          <w:szCs w:val="28"/>
        </w:rPr>
        <w:t>M</w:t>
      </w:r>
      <w:r w:rsidRPr="001F7127">
        <w:rPr>
          <w:sz w:val="28"/>
          <w:szCs w:val="28"/>
        </w:rPr>
        <w:t>odel</w:t>
      </w:r>
      <w:r>
        <w:rPr>
          <w:sz w:val="28"/>
          <w:szCs w:val="28"/>
        </w:rPr>
        <w:t>:</w:t>
      </w:r>
      <w:r w:rsidRPr="001F7127">
        <w:rPr>
          <w:sz w:val="28"/>
          <w:szCs w:val="28"/>
        </w:rPr>
        <w:t xml:space="preserve"> simplification of some aspect</w:t>
      </w:r>
      <w:r>
        <w:rPr>
          <w:sz w:val="28"/>
          <w:szCs w:val="28"/>
        </w:rPr>
        <w:t xml:space="preserve"> </w:t>
      </w:r>
      <w:r w:rsidRPr="001F7127">
        <w:rPr>
          <w:sz w:val="28"/>
          <w:szCs w:val="28"/>
        </w:rPr>
        <w:t>of HCI, intended to make it easier for designers to predict and evaluate alternative designs</w:t>
      </w:r>
    </w:p>
    <w:p w14:paraId="59E0F336" w14:textId="5B0EF5A2" w:rsidR="00DE327C" w:rsidRPr="00DE327C" w:rsidRDefault="00DE327C" w:rsidP="00DE327C">
      <w:pPr>
        <w:pStyle w:val="ListParagraph"/>
        <w:numPr>
          <w:ilvl w:val="0"/>
          <w:numId w:val="14"/>
        </w:numPr>
        <w:rPr>
          <w:sz w:val="28"/>
          <w:szCs w:val="28"/>
        </w:rPr>
      </w:pPr>
      <w:r>
        <w:rPr>
          <w:sz w:val="28"/>
          <w:szCs w:val="28"/>
        </w:rPr>
        <w:t xml:space="preserve">Framework: </w:t>
      </w:r>
      <w:r w:rsidRPr="00DE327C">
        <w:rPr>
          <w:sz w:val="28"/>
          <w:szCs w:val="28"/>
        </w:rPr>
        <w:t>set of interrelated concepts and/or a set of specific questions that is intended to</w:t>
      </w:r>
      <w:r>
        <w:rPr>
          <w:sz w:val="28"/>
          <w:szCs w:val="28"/>
        </w:rPr>
        <w:t xml:space="preserve"> </w:t>
      </w:r>
      <w:r w:rsidRPr="00DE327C">
        <w:rPr>
          <w:sz w:val="28"/>
          <w:szCs w:val="28"/>
        </w:rPr>
        <w:t xml:space="preserve">inform a particular domain area, </w:t>
      </w:r>
      <w:r w:rsidR="007C7F44">
        <w:rPr>
          <w:sz w:val="28"/>
          <w:szCs w:val="28"/>
        </w:rPr>
        <w:t>(</w:t>
      </w:r>
      <w:r w:rsidRPr="00DE327C">
        <w:rPr>
          <w:sz w:val="28"/>
          <w:szCs w:val="28"/>
        </w:rPr>
        <w:t>e.g., collaborative learning, online communities</w:t>
      </w:r>
      <w:r w:rsidR="007C7F44">
        <w:rPr>
          <w:sz w:val="28"/>
          <w:szCs w:val="28"/>
        </w:rPr>
        <w:t>)</w:t>
      </w:r>
      <w:r w:rsidRPr="00DE327C">
        <w:rPr>
          <w:sz w:val="28"/>
          <w:szCs w:val="28"/>
        </w:rPr>
        <w:t xml:space="preserve"> or an analytic</w:t>
      </w:r>
      <w:r>
        <w:rPr>
          <w:sz w:val="28"/>
          <w:szCs w:val="28"/>
        </w:rPr>
        <w:t xml:space="preserve"> </w:t>
      </w:r>
      <w:r w:rsidRPr="00DE327C">
        <w:rPr>
          <w:sz w:val="28"/>
          <w:szCs w:val="28"/>
        </w:rPr>
        <w:t xml:space="preserve">method, </w:t>
      </w:r>
      <w:r w:rsidR="007C7F44">
        <w:rPr>
          <w:sz w:val="28"/>
          <w:szCs w:val="28"/>
        </w:rPr>
        <w:t>(</w:t>
      </w:r>
      <w:r w:rsidRPr="00DE327C">
        <w:rPr>
          <w:sz w:val="28"/>
          <w:szCs w:val="28"/>
        </w:rPr>
        <w:t>e.g., ethnographic studies</w:t>
      </w:r>
      <w:r w:rsidR="007C7F44">
        <w:rPr>
          <w:sz w:val="28"/>
          <w:szCs w:val="28"/>
        </w:rPr>
        <w:t>)</w:t>
      </w:r>
    </w:p>
    <w:p w14:paraId="21710312" w14:textId="3BA9DBD1" w:rsidR="00556974" w:rsidRDefault="00BB1976" w:rsidP="00556974">
      <w:pPr>
        <w:pStyle w:val="ListParagraph"/>
        <w:numPr>
          <w:ilvl w:val="0"/>
          <w:numId w:val="1"/>
        </w:numPr>
        <w:rPr>
          <w:sz w:val="28"/>
          <w:szCs w:val="28"/>
        </w:rPr>
      </w:pPr>
      <w:r>
        <w:rPr>
          <w:sz w:val="28"/>
          <w:szCs w:val="28"/>
        </w:rPr>
        <w:t>Know definitions of Classical, Modern and Contemporary Periods</w:t>
      </w:r>
    </w:p>
    <w:p w14:paraId="25756CDA" w14:textId="3AF8B421" w:rsidR="00D62105" w:rsidRPr="00D62105" w:rsidRDefault="00D62105" w:rsidP="00D62105">
      <w:pPr>
        <w:pStyle w:val="ListParagraph"/>
        <w:numPr>
          <w:ilvl w:val="0"/>
          <w:numId w:val="14"/>
        </w:numPr>
        <w:rPr>
          <w:rFonts w:eastAsiaTheme="minorEastAsia"/>
          <w:color w:val="000000" w:themeColor="text1"/>
          <w:sz w:val="28"/>
          <w:szCs w:val="28"/>
        </w:rPr>
      </w:pPr>
      <w:r w:rsidRPr="00D62105">
        <w:rPr>
          <w:rFonts w:ascii="Calibri" w:eastAsia="Calibri" w:hAnsi="Calibri" w:cs="Calibri"/>
          <w:color w:val="000000" w:themeColor="text1"/>
          <w:sz w:val="28"/>
          <w:szCs w:val="28"/>
        </w:rPr>
        <w:t>Classical</w:t>
      </w:r>
      <w:r w:rsidR="00C01FAE">
        <w:rPr>
          <w:rFonts w:ascii="Calibri" w:eastAsia="Calibri" w:hAnsi="Calibri" w:cs="Calibri"/>
          <w:color w:val="000000" w:themeColor="text1"/>
          <w:sz w:val="28"/>
          <w:szCs w:val="28"/>
        </w:rPr>
        <w:t>:</w:t>
      </w:r>
      <w:r w:rsidRPr="00D62105">
        <w:rPr>
          <w:rFonts w:ascii="Calibri" w:eastAsia="Calibri" w:hAnsi="Calibri" w:cs="Calibri"/>
          <w:color w:val="000000" w:themeColor="text1"/>
          <w:sz w:val="28"/>
          <w:szCs w:val="28"/>
        </w:rPr>
        <w:t xml:space="preserve"> refers to the 1980s, when classical cognitive theories were derived from cognitive psychology for modeling and analytic purposes. </w:t>
      </w:r>
    </w:p>
    <w:p w14:paraId="24DDA90F" w14:textId="0C5C8017" w:rsidR="00D62105" w:rsidRPr="00D62105" w:rsidRDefault="00D62105" w:rsidP="00D62105">
      <w:pPr>
        <w:pStyle w:val="ListParagraph"/>
        <w:numPr>
          <w:ilvl w:val="0"/>
          <w:numId w:val="14"/>
        </w:numPr>
        <w:rPr>
          <w:color w:val="000000" w:themeColor="text1"/>
          <w:sz w:val="28"/>
          <w:szCs w:val="28"/>
        </w:rPr>
      </w:pPr>
      <w:r w:rsidRPr="00D62105">
        <w:rPr>
          <w:rFonts w:ascii="Calibri" w:eastAsia="Calibri" w:hAnsi="Calibri" w:cs="Calibri"/>
          <w:color w:val="000000" w:themeColor="text1"/>
          <w:sz w:val="28"/>
          <w:szCs w:val="28"/>
        </w:rPr>
        <w:t>Modern</w:t>
      </w:r>
      <w:r w:rsidR="00C01FAE">
        <w:rPr>
          <w:rFonts w:ascii="Calibri" w:eastAsia="Calibri" w:hAnsi="Calibri" w:cs="Calibri"/>
          <w:color w:val="000000" w:themeColor="text1"/>
          <w:sz w:val="28"/>
          <w:szCs w:val="28"/>
        </w:rPr>
        <w:t>:</w:t>
      </w:r>
      <w:r w:rsidRPr="00D62105">
        <w:rPr>
          <w:rFonts w:ascii="Calibri" w:eastAsia="Calibri" w:hAnsi="Calibri" w:cs="Calibri"/>
          <w:color w:val="000000" w:themeColor="text1"/>
          <w:sz w:val="28"/>
          <w:szCs w:val="28"/>
        </w:rPr>
        <w:t xml:space="preserve"> refers to the 1990s and early 200s when theories and frameworks were taken from many disciplines to address problems.</w:t>
      </w:r>
    </w:p>
    <w:p w14:paraId="7E62AF86" w14:textId="4867DB93" w:rsidR="000469F9" w:rsidRPr="009A6923" w:rsidRDefault="00D62105" w:rsidP="00D62105">
      <w:pPr>
        <w:pStyle w:val="ListParagraph"/>
        <w:numPr>
          <w:ilvl w:val="0"/>
          <w:numId w:val="14"/>
        </w:numPr>
        <w:rPr>
          <w:color w:val="000000" w:themeColor="text1"/>
          <w:sz w:val="28"/>
          <w:szCs w:val="28"/>
        </w:rPr>
      </w:pPr>
      <w:r w:rsidRPr="00D62105">
        <w:rPr>
          <w:rFonts w:ascii="Calibri" w:eastAsia="Calibri" w:hAnsi="Calibri" w:cs="Calibri"/>
          <w:color w:val="000000" w:themeColor="text1"/>
          <w:sz w:val="28"/>
          <w:szCs w:val="28"/>
        </w:rPr>
        <w:t>Contemporary</w:t>
      </w:r>
      <w:r w:rsidR="00C01FAE">
        <w:rPr>
          <w:rFonts w:ascii="Calibri" w:eastAsia="Calibri" w:hAnsi="Calibri" w:cs="Calibri"/>
          <w:color w:val="000000" w:themeColor="text1"/>
          <w:sz w:val="28"/>
          <w:szCs w:val="28"/>
        </w:rPr>
        <w:t>:</w:t>
      </w:r>
      <w:r w:rsidRPr="00D62105">
        <w:rPr>
          <w:rFonts w:ascii="Calibri" w:eastAsia="Calibri" w:hAnsi="Calibri" w:cs="Calibri"/>
          <w:color w:val="000000" w:themeColor="text1"/>
          <w:sz w:val="28"/>
          <w:szCs w:val="28"/>
        </w:rPr>
        <w:t xml:space="preserve"> refers to everything since then.</w:t>
      </w:r>
    </w:p>
    <w:p w14:paraId="078F97B1" w14:textId="77777777" w:rsidR="00BB1976" w:rsidRDefault="00BB1976" w:rsidP="00BB1976">
      <w:pPr>
        <w:pStyle w:val="ListParagraph"/>
        <w:numPr>
          <w:ilvl w:val="1"/>
          <w:numId w:val="1"/>
        </w:numPr>
        <w:rPr>
          <w:sz w:val="28"/>
          <w:szCs w:val="28"/>
        </w:rPr>
      </w:pPr>
      <w:r>
        <w:rPr>
          <w:sz w:val="28"/>
          <w:szCs w:val="28"/>
        </w:rPr>
        <w:t>Read to understand. For example: Is there a clear boundary to each of these periods, in other words there is no overlap, is that true?</w:t>
      </w:r>
    </w:p>
    <w:p w14:paraId="2ABB2616" w14:textId="1E2B737E" w:rsidR="00C80275" w:rsidRDefault="00C80275" w:rsidP="00C80275">
      <w:pPr>
        <w:pStyle w:val="ListParagraph"/>
        <w:numPr>
          <w:ilvl w:val="0"/>
          <w:numId w:val="1"/>
        </w:numPr>
        <w:rPr>
          <w:sz w:val="28"/>
          <w:szCs w:val="28"/>
        </w:rPr>
      </w:pPr>
      <w:r>
        <w:rPr>
          <w:sz w:val="28"/>
          <w:szCs w:val="28"/>
        </w:rPr>
        <w:t xml:space="preserve">Have basic understanding of cognitive theory, ecological approach, situated action, ethnography, CSCW, </w:t>
      </w:r>
      <w:r w:rsidR="007C3610">
        <w:rPr>
          <w:sz w:val="28"/>
          <w:szCs w:val="28"/>
        </w:rPr>
        <w:t xml:space="preserve">situated action </w:t>
      </w:r>
      <w:r w:rsidR="007410DD">
        <w:rPr>
          <w:sz w:val="28"/>
          <w:szCs w:val="28"/>
        </w:rPr>
        <w:t>and activity</w:t>
      </w:r>
      <w:r w:rsidR="007C3610">
        <w:rPr>
          <w:sz w:val="28"/>
          <w:szCs w:val="28"/>
        </w:rPr>
        <w:t xml:space="preserve"> theory.</w:t>
      </w:r>
    </w:p>
    <w:p w14:paraId="000355CD" w14:textId="68DF778A" w:rsidR="00C72A6C" w:rsidRDefault="00C72A6C" w:rsidP="00C72A6C">
      <w:pPr>
        <w:pStyle w:val="ListParagraph"/>
        <w:numPr>
          <w:ilvl w:val="0"/>
          <w:numId w:val="14"/>
        </w:numPr>
        <w:rPr>
          <w:sz w:val="28"/>
          <w:szCs w:val="28"/>
        </w:rPr>
      </w:pPr>
      <w:r>
        <w:rPr>
          <w:sz w:val="28"/>
          <w:szCs w:val="28"/>
        </w:rPr>
        <w:t xml:space="preserve">Cognitive theory: </w:t>
      </w:r>
      <w:r w:rsidRPr="00C72A6C">
        <w:rPr>
          <w:sz w:val="28"/>
          <w:szCs w:val="28"/>
        </w:rPr>
        <w:t>provision of explanations of the capabilities and limitations of users, in terms of what they can and</w:t>
      </w:r>
      <w:r>
        <w:rPr>
          <w:sz w:val="28"/>
          <w:szCs w:val="28"/>
        </w:rPr>
        <w:t xml:space="preserve"> </w:t>
      </w:r>
      <w:r w:rsidRPr="00C72A6C">
        <w:rPr>
          <w:sz w:val="28"/>
          <w:szCs w:val="28"/>
        </w:rPr>
        <w:t>cannot do when performing computer-based tasks</w:t>
      </w:r>
    </w:p>
    <w:p w14:paraId="03FA5A4E" w14:textId="49B1EB27" w:rsidR="00C72A6C" w:rsidRPr="00C72A6C" w:rsidRDefault="00C72A6C" w:rsidP="00C72A6C">
      <w:pPr>
        <w:pStyle w:val="ListParagraph"/>
        <w:numPr>
          <w:ilvl w:val="1"/>
          <w:numId w:val="14"/>
        </w:numPr>
        <w:rPr>
          <w:sz w:val="28"/>
          <w:szCs w:val="28"/>
        </w:rPr>
      </w:pPr>
      <w:r w:rsidRPr="00C72A6C">
        <w:rPr>
          <w:sz w:val="28"/>
          <w:szCs w:val="28"/>
        </w:rPr>
        <w:t>For example, theories that were developed to</w:t>
      </w:r>
      <w:r>
        <w:rPr>
          <w:sz w:val="28"/>
          <w:szCs w:val="28"/>
        </w:rPr>
        <w:t xml:space="preserve"> </w:t>
      </w:r>
      <w:r w:rsidRPr="00C72A6C">
        <w:rPr>
          <w:sz w:val="28"/>
          <w:szCs w:val="28"/>
        </w:rPr>
        <w:t>address key areas, like memory, attention, perception, learning, mental models and decision-making,</w:t>
      </w:r>
      <w:r>
        <w:rPr>
          <w:sz w:val="28"/>
          <w:szCs w:val="28"/>
        </w:rPr>
        <w:t xml:space="preserve"> </w:t>
      </w:r>
      <w:r w:rsidRPr="00C72A6C">
        <w:rPr>
          <w:sz w:val="28"/>
          <w:szCs w:val="28"/>
        </w:rPr>
        <w:t>have been much popularized in tutorials, introductory chapters, articles in magazines and the web</w:t>
      </w:r>
    </w:p>
    <w:p w14:paraId="53A3B12A" w14:textId="68D64FA2" w:rsidR="00710C26" w:rsidRDefault="00710C26" w:rsidP="00867CCE">
      <w:pPr>
        <w:pStyle w:val="ListParagraph"/>
        <w:numPr>
          <w:ilvl w:val="0"/>
          <w:numId w:val="14"/>
        </w:numPr>
        <w:autoSpaceDE w:val="0"/>
        <w:autoSpaceDN w:val="0"/>
        <w:adjustRightInd w:val="0"/>
        <w:spacing w:after="0" w:line="240" w:lineRule="auto"/>
        <w:rPr>
          <w:rFonts w:ascii="Calibri" w:hAnsi="Calibri" w:cs="Calibri"/>
          <w:color w:val="231F20"/>
          <w:sz w:val="28"/>
          <w:szCs w:val="28"/>
        </w:rPr>
      </w:pPr>
      <w:r>
        <w:rPr>
          <w:rFonts w:ascii="Calibri" w:hAnsi="Calibri" w:cs="Calibri"/>
          <w:color w:val="231F20"/>
          <w:sz w:val="28"/>
          <w:szCs w:val="28"/>
        </w:rPr>
        <w:t>Ecological approach: n</w:t>
      </w:r>
      <w:r w:rsidR="00867CCE" w:rsidRPr="00867CCE">
        <w:rPr>
          <w:rFonts w:ascii="Calibri" w:hAnsi="Calibri" w:cs="Calibri"/>
          <w:color w:val="231F20"/>
          <w:sz w:val="28"/>
          <w:szCs w:val="28"/>
        </w:rPr>
        <w:t>otion of invariant</w:t>
      </w:r>
      <w:r w:rsidR="00867CCE" w:rsidRPr="00867CCE">
        <w:rPr>
          <w:rFonts w:ascii="Calibri" w:hAnsi="Calibri" w:cs="Calibri"/>
          <w:color w:val="231F20"/>
          <w:sz w:val="28"/>
          <w:szCs w:val="28"/>
        </w:rPr>
        <w:t xml:space="preserve"> </w:t>
      </w:r>
      <w:r w:rsidR="00867CCE" w:rsidRPr="00867CCE">
        <w:rPr>
          <w:rFonts w:ascii="Calibri" w:hAnsi="Calibri" w:cs="Calibri"/>
          <w:color w:val="231F20"/>
          <w:sz w:val="28"/>
          <w:szCs w:val="28"/>
        </w:rPr>
        <w:t>structures in the environment and how they relate to human perception</w:t>
      </w:r>
      <w:r w:rsidR="00867CCE" w:rsidRPr="00867CCE">
        <w:rPr>
          <w:rFonts w:ascii="Calibri" w:hAnsi="Calibri" w:cs="Calibri"/>
          <w:color w:val="231F20"/>
          <w:sz w:val="28"/>
          <w:szCs w:val="28"/>
        </w:rPr>
        <w:t xml:space="preserve"> </w:t>
      </w:r>
      <w:r w:rsidR="00867CCE" w:rsidRPr="00867CCE">
        <w:rPr>
          <w:rFonts w:ascii="Calibri" w:hAnsi="Calibri" w:cs="Calibri"/>
          <w:color w:val="231F20"/>
          <w:sz w:val="28"/>
          <w:szCs w:val="28"/>
        </w:rPr>
        <w:t xml:space="preserve">and action. </w:t>
      </w:r>
    </w:p>
    <w:p w14:paraId="68B0EA17" w14:textId="3651E88C" w:rsidR="00C80275" w:rsidRPr="008F381C" w:rsidRDefault="00867CCE" w:rsidP="00710C26">
      <w:pPr>
        <w:pStyle w:val="ListParagraph"/>
        <w:numPr>
          <w:ilvl w:val="1"/>
          <w:numId w:val="14"/>
        </w:numPr>
        <w:autoSpaceDE w:val="0"/>
        <w:autoSpaceDN w:val="0"/>
        <w:adjustRightInd w:val="0"/>
        <w:spacing w:after="0" w:line="240" w:lineRule="auto"/>
        <w:rPr>
          <w:sz w:val="28"/>
          <w:szCs w:val="28"/>
        </w:rPr>
      </w:pPr>
      <w:r w:rsidRPr="00710C26">
        <w:rPr>
          <w:rFonts w:ascii="Calibri" w:hAnsi="Calibri" w:cs="Calibri"/>
          <w:color w:val="231F20"/>
          <w:sz w:val="28"/>
          <w:szCs w:val="28"/>
        </w:rPr>
        <w:t>Two that were considered most relevant to HCI were ecological</w:t>
      </w:r>
      <w:r w:rsidRPr="00710C26">
        <w:rPr>
          <w:rFonts w:ascii="Calibri" w:hAnsi="Calibri" w:cs="Calibri"/>
          <w:color w:val="231F20"/>
          <w:sz w:val="28"/>
          <w:szCs w:val="28"/>
        </w:rPr>
        <w:t xml:space="preserve"> </w:t>
      </w:r>
      <w:r w:rsidRPr="00710C26">
        <w:rPr>
          <w:rFonts w:ascii="Calibri" w:hAnsi="Calibri" w:cs="Calibri"/>
          <w:color w:val="231F20"/>
          <w:sz w:val="28"/>
          <w:szCs w:val="28"/>
        </w:rPr>
        <w:t>constraints and affordances.</w:t>
      </w:r>
      <w:r w:rsidRPr="00710C26">
        <w:rPr>
          <w:rFonts w:ascii="Calibri" w:hAnsi="Calibri" w:cs="Calibri"/>
          <w:color w:val="231F20"/>
          <w:sz w:val="28"/>
          <w:szCs w:val="28"/>
        </w:rPr>
        <w:t xml:space="preserve"> </w:t>
      </w:r>
    </w:p>
    <w:p w14:paraId="29AF25AE" w14:textId="77777777" w:rsidR="008F381C" w:rsidRDefault="008F381C" w:rsidP="008F381C">
      <w:pPr>
        <w:pStyle w:val="ListParagraph"/>
        <w:numPr>
          <w:ilvl w:val="0"/>
          <w:numId w:val="14"/>
        </w:numPr>
        <w:rPr>
          <w:sz w:val="28"/>
          <w:szCs w:val="28"/>
        </w:rPr>
      </w:pPr>
      <w:r>
        <w:rPr>
          <w:sz w:val="28"/>
          <w:szCs w:val="28"/>
        </w:rPr>
        <w:t xml:space="preserve">Situated </w:t>
      </w:r>
      <w:proofErr w:type="gramStart"/>
      <w:r>
        <w:rPr>
          <w:sz w:val="28"/>
          <w:szCs w:val="28"/>
        </w:rPr>
        <w:t>action:</w:t>
      </w:r>
      <w:proofErr w:type="gramEnd"/>
      <w:r>
        <w:rPr>
          <w:sz w:val="28"/>
          <w:szCs w:val="28"/>
        </w:rPr>
        <w:t xml:space="preserve"> </w:t>
      </w:r>
      <w:r w:rsidRPr="008F381C">
        <w:rPr>
          <w:sz w:val="28"/>
          <w:szCs w:val="28"/>
        </w:rPr>
        <w:t>offers detailed accounts of how technology is</w:t>
      </w:r>
      <w:r>
        <w:rPr>
          <w:sz w:val="28"/>
          <w:szCs w:val="28"/>
        </w:rPr>
        <w:t xml:space="preserve"> </w:t>
      </w:r>
      <w:r w:rsidRPr="008F381C">
        <w:rPr>
          <w:sz w:val="28"/>
          <w:szCs w:val="28"/>
        </w:rPr>
        <w:t>used by people in different contexts, which can often be quite different from</w:t>
      </w:r>
      <w:r>
        <w:rPr>
          <w:sz w:val="28"/>
          <w:szCs w:val="28"/>
        </w:rPr>
        <w:t xml:space="preserve"> </w:t>
      </w:r>
      <w:r w:rsidRPr="008F381C">
        <w:rPr>
          <w:sz w:val="28"/>
          <w:szCs w:val="28"/>
        </w:rPr>
        <w:t>the way the technology was intended to be used</w:t>
      </w:r>
    </w:p>
    <w:p w14:paraId="7F5316ED" w14:textId="0D4742FA" w:rsidR="008F381C" w:rsidRDefault="008F381C" w:rsidP="008F381C">
      <w:pPr>
        <w:pStyle w:val="ListParagraph"/>
        <w:numPr>
          <w:ilvl w:val="1"/>
          <w:numId w:val="14"/>
        </w:numPr>
        <w:rPr>
          <w:sz w:val="28"/>
          <w:szCs w:val="28"/>
        </w:rPr>
      </w:pPr>
      <w:r w:rsidRPr="008F381C">
        <w:rPr>
          <w:sz w:val="28"/>
          <w:szCs w:val="28"/>
        </w:rPr>
        <w:lastRenderedPageBreak/>
        <w:t>The method used to reveal</w:t>
      </w:r>
      <w:r>
        <w:rPr>
          <w:sz w:val="28"/>
          <w:szCs w:val="28"/>
        </w:rPr>
        <w:t xml:space="preserve"> </w:t>
      </w:r>
      <w:r w:rsidRPr="008F381C">
        <w:rPr>
          <w:sz w:val="28"/>
          <w:szCs w:val="28"/>
        </w:rPr>
        <w:t>these discrepancies is predominantly ethnographic (i.e., carrying out extensive</w:t>
      </w:r>
      <w:r>
        <w:rPr>
          <w:sz w:val="28"/>
          <w:szCs w:val="28"/>
        </w:rPr>
        <w:t xml:space="preserve"> </w:t>
      </w:r>
      <w:r w:rsidRPr="008F381C">
        <w:rPr>
          <w:sz w:val="28"/>
          <w:szCs w:val="28"/>
        </w:rPr>
        <w:t>observations, interviews, collecting video and note taking of a particular</w:t>
      </w:r>
      <w:r w:rsidR="000C6CED">
        <w:rPr>
          <w:sz w:val="28"/>
          <w:szCs w:val="28"/>
        </w:rPr>
        <w:t xml:space="preserve"> setting)</w:t>
      </w:r>
    </w:p>
    <w:p w14:paraId="01E12D11" w14:textId="169628FF" w:rsidR="00663691" w:rsidRDefault="00663691" w:rsidP="00C04184">
      <w:pPr>
        <w:pStyle w:val="ListParagraph"/>
        <w:numPr>
          <w:ilvl w:val="1"/>
          <w:numId w:val="14"/>
        </w:numPr>
        <w:rPr>
          <w:sz w:val="28"/>
          <w:szCs w:val="28"/>
        </w:rPr>
      </w:pPr>
      <w:r>
        <w:rPr>
          <w:sz w:val="28"/>
          <w:szCs w:val="28"/>
        </w:rPr>
        <w:t>F</w:t>
      </w:r>
      <w:r w:rsidRPr="00663691">
        <w:rPr>
          <w:sz w:val="28"/>
          <w:szCs w:val="28"/>
        </w:rPr>
        <w:t>indings are contrasted with the prescribed way of doing</w:t>
      </w:r>
      <w:r>
        <w:rPr>
          <w:sz w:val="28"/>
          <w:szCs w:val="28"/>
        </w:rPr>
        <w:t xml:space="preserve"> </w:t>
      </w:r>
      <w:r w:rsidRPr="00663691">
        <w:rPr>
          <w:sz w:val="28"/>
          <w:szCs w:val="28"/>
        </w:rPr>
        <w:t>things, i.e., how people ought to be using technology given the way it has</w:t>
      </w:r>
      <w:r>
        <w:rPr>
          <w:sz w:val="28"/>
          <w:szCs w:val="28"/>
        </w:rPr>
        <w:t xml:space="preserve"> </w:t>
      </w:r>
      <w:r w:rsidRPr="00663691">
        <w:rPr>
          <w:sz w:val="28"/>
          <w:szCs w:val="28"/>
        </w:rPr>
        <w:t>been designed</w:t>
      </w:r>
    </w:p>
    <w:p w14:paraId="19AF7B8E" w14:textId="46C837C1" w:rsidR="00C04184" w:rsidRDefault="00C04184" w:rsidP="00C04184">
      <w:pPr>
        <w:pStyle w:val="ListParagraph"/>
        <w:numPr>
          <w:ilvl w:val="0"/>
          <w:numId w:val="14"/>
        </w:numPr>
        <w:rPr>
          <w:sz w:val="28"/>
          <w:szCs w:val="28"/>
        </w:rPr>
      </w:pPr>
      <w:r w:rsidRPr="00C04184">
        <w:rPr>
          <w:sz w:val="28"/>
          <w:szCs w:val="28"/>
        </w:rPr>
        <w:t>Ethnomethodology</w:t>
      </w:r>
      <w:r>
        <w:rPr>
          <w:sz w:val="28"/>
          <w:szCs w:val="28"/>
        </w:rPr>
        <w:t xml:space="preserve">: </w:t>
      </w:r>
      <w:r w:rsidRPr="00C04184">
        <w:rPr>
          <w:sz w:val="28"/>
          <w:szCs w:val="28"/>
        </w:rPr>
        <w:t>concerned with how people accomplish social order</w:t>
      </w:r>
      <w:r>
        <w:rPr>
          <w:sz w:val="28"/>
          <w:szCs w:val="28"/>
        </w:rPr>
        <w:t xml:space="preserve"> </w:t>
      </w:r>
      <w:r w:rsidRPr="00C04184">
        <w:rPr>
          <w:sz w:val="28"/>
          <w:szCs w:val="28"/>
        </w:rPr>
        <w:t>in their everyday and work settings.</w:t>
      </w:r>
    </w:p>
    <w:p w14:paraId="3F08676B" w14:textId="14C4CD5D" w:rsidR="002B1764" w:rsidRDefault="00D2274C" w:rsidP="002B1764">
      <w:pPr>
        <w:pStyle w:val="ListParagraph"/>
        <w:numPr>
          <w:ilvl w:val="0"/>
          <w:numId w:val="14"/>
        </w:numPr>
        <w:rPr>
          <w:sz w:val="28"/>
          <w:szCs w:val="28"/>
        </w:rPr>
      </w:pPr>
      <w:r>
        <w:rPr>
          <w:sz w:val="28"/>
          <w:szCs w:val="28"/>
        </w:rPr>
        <w:t xml:space="preserve">Activity theory: </w:t>
      </w:r>
      <w:r w:rsidR="002B1764" w:rsidRPr="002B1764">
        <w:rPr>
          <w:sz w:val="28"/>
          <w:szCs w:val="28"/>
        </w:rPr>
        <w:t>explains cultural practices (e.g., work, school) in the developmental,</w:t>
      </w:r>
      <w:r w:rsidR="002B1764">
        <w:rPr>
          <w:sz w:val="28"/>
          <w:szCs w:val="28"/>
        </w:rPr>
        <w:t xml:space="preserve"> </w:t>
      </w:r>
      <w:r w:rsidR="002B1764" w:rsidRPr="002B1764">
        <w:rPr>
          <w:sz w:val="28"/>
          <w:szCs w:val="28"/>
        </w:rPr>
        <w:t>cultural and historical context in which they occur by describing</w:t>
      </w:r>
      <w:r w:rsidR="002B1764">
        <w:rPr>
          <w:sz w:val="28"/>
          <w:szCs w:val="28"/>
        </w:rPr>
        <w:t xml:space="preserve"> </w:t>
      </w:r>
      <w:r w:rsidR="002B1764" w:rsidRPr="002B1764">
        <w:rPr>
          <w:sz w:val="28"/>
          <w:szCs w:val="28"/>
        </w:rPr>
        <w:t xml:space="preserve">them in terms of “activities.” </w:t>
      </w:r>
    </w:p>
    <w:p w14:paraId="6ED93A6E" w14:textId="2F88B0B6" w:rsidR="002B1764" w:rsidRDefault="002B1764" w:rsidP="002B1764">
      <w:pPr>
        <w:pStyle w:val="ListParagraph"/>
        <w:numPr>
          <w:ilvl w:val="1"/>
          <w:numId w:val="14"/>
        </w:numPr>
        <w:rPr>
          <w:sz w:val="28"/>
          <w:szCs w:val="28"/>
        </w:rPr>
      </w:pPr>
      <w:r>
        <w:rPr>
          <w:sz w:val="28"/>
          <w:szCs w:val="28"/>
        </w:rPr>
        <w:t>H</w:t>
      </w:r>
      <w:r w:rsidRPr="002B1764">
        <w:rPr>
          <w:sz w:val="28"/>
          <w:szCs w:val="28"/>
        </w:rPr>
        <w:t>ierarchical model of activity that frames consciousness at different levels</w:t>
      </w:r>
      <w:r>
        <w:rPr>
          <w:sz w:val="28"/>
          <w:szCs w:val="28"/>
        </w:rPr>
        <w:t xml:space="preserve"> </w:t>
      </w:r>
    </w:p>
    <w:p w14:paraId="0A0FD124" w14:textId="76931ED9" w:rsidR="00D2274C" w:rsidRPr="002B1764" w:rsidRDefault="002B1764" w:rsidP="002B1764">
      <w:pPr>
        <w:pStyle w:val="ListParagraph"/>
        <w:numPr>
          <w:ilvl w:val="2"/>
          <w:numId w:val="14"/>
        </w:numPr>
        <w:rPr>
          <w:sz w:val="28"/>
          <w:szCs w:val="28"/>
        </w:rPr>
      </w:pPr>
      <w:r>
        <w:rPr>
          <w:sz w:val="28"/>
          <w:szCs w:val="28"/>
        </w:rPr>
        <w:t>O</w:t>
      </w:r>
      <w:r w:rsidRPr="002B1764">
        <w:rPr>
          <w:sz w:val="28"/>
          <w:szCs w:val="28"/>
        </w:rPr>
        <w:t>perations, actions and activities</w:t>
      </w:r>
    </w:p>
    <w:p w14:paraId="661154DC" w14:textId="77777777" w:rsidR="00556974" w:rsidRPr="00C80275" w:rsidRDefault="00556974">
      <w:pPr>
        <w:rPr>
          <w:b/>
          <w:sz w:val="28"/>
          <w:szCs w:val="28"/>
        </w:rPr>
      </w:pPr>
      <w:r>
        <w:rPr>
          <w:sz w:val="28"/>
          <w:szCs w:val="28"/>
        </w:rPr>
        <w:t xml:space="preserve"> </w:t>
      </w:r>
      <w:r w:rsidR="00BB1976" w:rsidRPr="00C80275">
        <w:rPr>
          <w:b/>
          <w:sz w:val="28"/>
          <w:szCs w:val="28"/>
        </w:rPr>
        <w:t xml:space="preserve">You do </w:t>
      </w:r>
      <w:r w:rsidR="007410DD">
        <w:rPr>
          <w:b/>
          <w:sz w:val="28"/>
          <w:szCs w:val="28"/>
        </w:rPr>
        <w:t>*</w:t>
      </w:r>
      <w:r w:rsidR="00BB1976" w:rsidRPr="00C80275">
        <w:rPr>
          <w:b/>
          <w:sz w:val="28"/>
          <w:szCs w:val="28"/>
        </w:rPr>
        <w:t>not</w:t>
      </w:r>
      <w:r w:rsidR="007410DD">
        <w:rPr>
          <w:b/>
          <w:sz w:val="28"/>
          <w:szCs w:val="28"/>
        </w:rPr>
        <w:t>*</w:t>
      </w:r>
      <w:r w:rsidR="00BB1976" w:rsidRPr="00C80275">
        <w:rPr>
          <w:b/>
          <w:sz w:val="28"/>
          <w:szCs w:val="28"/>
        </w:rPr>
        <w:t xml:space="preserve"> need to know</w:t>
      </w:r>
    </w:p>
    <w:p w14:paraId="41F17A53" w14:textId="77777777" w:rsidR="00BB1976" w:rsidRPr="00C80275" w:rsidRDefault="00BB1976" w:rsidP="00C80275">
      <w:pPr>
        <w:pStyle w:val="ListParagraph"/>
        <w:numPr>
          <w:ilvl w:val="0"/>
          <w:numId w:val="2"/>
        </w:numPr>
        <w:rPr>
          <w:sz w:val="28"/>
          <w:szCs w:val="28"/>
        </w:rPr>
      </w:pPr>
      <w:r w:rsidRPr="00C80275">
        <w:rPr>
          <w:sz w:val="28"/>
          <w:szCs w:val="28"/>
        </w:rPr>
        <w:t>Schneiderman framework of direct manipulation</w:t>
      </w:r>
    </w:p>
    <w:p w14:paraId="67EEAC66" w14:textId="77777777" w:rsidR="00C80275" w:rsidRDefault="00C80275" w:rsidP="00C80275">
      <w:pPr>
        <w:pStyle w:val="ListParagraph"/>
        <w:numPr>
          <w:ilvl w:val="0"/>
          <w:numId w:val="2"/>
        </w:numPr>
        <w:rPr>
          <w:sz w:val="28"/>
          <w:szCs w:val="28"/>
        </w:rPr>
      </w:pPr>
      <w:proofErr w:type="spellStart"/>
      <w:r w:rsidRPr="00C80275">
        <w:rPr>
          <w:sz w:val="28"/>
          <w:szCs w:val="28"/>
        </w:rPr>
        <w:t>Hutchin’s</w:t>
      </w:r>
      <w:proofErr w:type="spellEnd"/>
      <w:r w:rsidRPr="00C80275">
        <w:rPr>
          <w:sz w:val="28"/>
          <w:szCs w:val="28"/>
        </w:rPr>
        <w:t xml:space="preserve"> framework of directness</w:t>
      </w:r>
    </w:p>
    <w:p w14:paraId="4A58B49F" w14:textId="77777777" w:rsidR="00C80275" w:rsidRDefault="00C80275" w:rsidP="00C80275">
      <w:pPr>
        <w:pStyle w:val="ListParagraph"/>
        <w:numPr>
          <w:ilvl w:val="0"/>
          <w:numId w:val="2"/>
        </w:numPr>
        <w:rPr>
          <w:sz w:val="28"/>
          <w:szCs w:val="28"/>
        </w:rPr>
      </w:pPr>
      <w:r>
        <w:rPr>
          <w:sz w:val="28"/>
          <w:szCs w:val="28"/>
        </w:rPr>
        <w:t>Norman’s theory of action</w:t>
      </w:r>
    </w:p>
    <w:p w14:paraId="4816235C" w14:textId="77777777" w:rsidR="00C80275" w:rsidRDefault="00C80275" w:rsidP="00C80275">
      <w:pPr>
        <w:pStyle w:val="ListParagraph"/>
        <w:numPr>
          <w:ilvl w:val="0"/>
          <w:numId w:val="2"/>
        </w:numPr>
        <w:rPr>
          <w:sz w:val="28"/>
          <w:szCs w:val="28"/>
        </w:rPr>
      </w:pPr>
      <w:r>
        <w:rPr>
          <w:sz w:val="28"/>
          <w:szCs w:val="28"/>
        </w:rPr>
        <w:t>Distributed Cognition</w:t>
      </w:r>
    </w:p>
    <w:p w14:paraId="145753F8" w14:textId="77777777" w:rsidR="00C80275" w:rsidRDefault="00C80275" w:rsidP="00C80275">
      <w:pPr>
        <w:pStyle w:val="ListParagraph"/>
        <w:numPr>
          <w:ilvl w:val="0"/>
          <w:numId w:val="2"/>
        </w:numPr>
        <w:rPr>
          <w:sz w:val="28"/>
          <w:szCs w:val="28"/>
        </w:rPr>
      </w:pPr>
      <w:r>
        <w:rPr>
          <w:sz w:val="28"/>
          <w:szCs w:val="28"/>
        </w:rPr>
        <w:t>Grounded Theory</w:t>
      </w:r>
    </w:p>
    <w:p w14:paraId="753D18DF" w14:textId="77777777" w:rsidR="00C80275" w:rsidRDefault="00C80275" w:rsidP="00DD132D">
      <w:pPr>
        <w:pStyle w:val="ListParagraph"/>
        <w:ind w:left="1080"/>
        <w:rPr>
          <w:sz w:val="28"/>
          <w:szCs w:val="28"/>
        </w:rPr>
      </w:pPr>
    </w:p>
    <w:p w14:paraId="43F023AA" w14:textId="77777777" w:rsidR="00DD132D" w:rsidRDefault="00DD132D" w:rsidP="00DD132D">
      <w:pPr>
        <w:pStyle w:val="ListParagraph"/>
        <w:ind w:left="1080"/>
        <w:rPr>
          <w:sz w:val="28"/>
          <w:szCs w:val="28"/>
        </w:rPr>
      </w:pPr>
    </w:p>
    <w:p w14:paraId="556C9CDA" w14:textId="77777777" w:rsidR="00543665" w:rsidRDefault="00543665">
      <w:pPr>
        <w:rPr>
          <w:b/>
          <w:sz w:val="32"/>
          <w:szCs w:val="32"/>
        </w:rPr>
      </w:pPr>
      <w:r>
        <w:rPr>
          <w:b/>
          <w:sz w:val="32"/>
          <w:szCs w:val="32"/>
        </w:rPr>
        <w:br w:type="page"/>
      </w:r>
    </w:p>
    <w:p w14:paraId="6E9505F3" w14:textId="6D0E374E" w:rsidR="00DD132D" w:rsidRPr="006D2FFA" w:rsidRDefault="00DD132D" w:rsidP="00DD132D">
      <w:pPr>
        <w:pStyle w:val="ListParagraph"/>
        <w:ind w:left="0"/>
        <w:rPr>
          <w:b/>
          <w:sz w:val="32"/>
          <w:szCs w:val="32"/>
        </w:rPr>
      </w:pPr>
      <w:r w:rsidRPr="006D2FFA">
        <w:rPr>
          <w:b/>
          <w:sz w:val="32"/>
          <w:szCs w:val="32"/>
        </w:rPr>
        <w:lastRenderedPageBreak/>
        <w:t xml:space="preserve">Week </w:t>
      </w:r>
      <w:r w:rsidR="002255B3" w:rsidRPr="006D2FFA">
        <w:rPr>
          <w:b/>
          <w:sz w:val="32"/>
          <w:szCs w:val="32"/>
        </w:rPr>
        <w:t>3 and Week 4 Research</w:t>
      </w:r>
      <w:r w:rsidR="00B35D31" w:rsidRPr="006D2FFA">
        <w:rPr>
          <w:b/>
          <w:sz w:val="32"/>
          <w:szCs w:val="32"/>
        </w:rPr>
        <w:t xml:space="preserve"> Design </w:t>
      </w:r>
    </w:p>
    <w:p w14:paraId="66122945" w14:textId="77777777" w:rsidR="002255B3" w:rsidRDefault="002255B3" w:rsidP="00DD132D">
      <w:pPr>
        <w:pStyle w:val="ListParagraph"/>
        <w:ind w:left="0"/>
        <w:rPr>
          <w:sz w:val="28"/>
          <w:szCs w:val="28"/>
        </w:rPr>
      </w:pPr>
    </w:p>
    <w:p w14:paraId="61C62EC8" w14:textId="77777777" w:rsidR="002255B3" w:rsidRDefault="002255B3" w:rsidP="00DD132D">
      <w:pPr>
        <w:pStyle w:val="ListParagraph"/>
        <w:ind w:left="0"/>
        <w:rPr>
          <w:b/>
          <w:sz w:val="28"/>
          <w:szCs w:val="28"/>
        </w:rPr>
      </w:pPr>
      <w:r w:rsidRPr="002255B3">
        <w:rPr>
          <w:b/>
          <w:sz w:val="28"/>
          <w:szCs w:val="28"/>
        </w:rPr>
        <w:t>You should know:</w:t>
      </w:r>
    </w:p>
    <w:p w14:paraId="0AFD8C05" w14:textId="02AC6023" w:rsidR="00DC5A99" w:rsidRDefault="004043E6" w:rsidP="00DC5A99">
      <w:pPr>
        <w:pStyle w:val="ListParagraph"/>
        <w:numPr>
          <w:ilvl w:val="0"/>
          <w:numId w:val="4"/>
        </w:numPr>
        <w:rPr>
          <w:sz w:val="28"/>
          <w:szCs w:val="28"/>
        </w:rPr>
      </w:pPr>
      <w:r>
        <w:rPr>
          <w:sz w:val="28"/>
          <w:szCs w:val="28"/>
        </w:rPr>
        <w:t>What is d</w:t>
      </w:r>
      <w:r w:rsidR="00DC5A99" w:rsidRPr="002F474E">
        <w:rPr>
          <w:sz w:val="28"/>
          <w:szCs w:val="28"/>
        </w:rPr>
        <w:t>escriptive vs Inferential Statistics</w:t>
      </w:r>
    </w:p>
    <w:p w14:paraId="29F0CD8C" w14:textId="49315A1C" w:rsidR="00A13038" w:rsidRDefault="00A13038" w:rsidP="00A13038">
      <w:pPr>
        <w:pStyle w:val="ListParagraph"/>
        <w:numPr>
          <w:ilvl w:val="1"/>
          <w:numId w:val="14"/>
        </w:numPr>
        <w:rPr>
          <w:sz w:val="28"/>
          <w:szCs w:val="28"/>
        </w:rPr>
      </w:pPr>
      <w:r>
        <w:rPr>
          <w:sz w:val="28"/>
          <w:szCs w:val="28"/>
        </w:rPr>
        <w:t>Descriptive: describes a population, situation or phenomenon being studied</w:t>
      </w:r>
    </w:p>
    <w:p w14:paraId="055AD132" w14:textId="7D7651AA" w:rsidR="00A13038" w:rsidRDefault="00A13038" w:rsidP="00A13038">
      <w:pPr>
        <w:pStyle w:val="ListParagraph"/>
        <w:numPr>
          <w:ilvl w:val="2"/>
          <w:numId w:val="14"/>
        </w:numPr>
        <w:rPr>
          <w:sz w:val="28"/>
          <w:szCs w:val="28"/>
        </w:rPr>
      </w:pPr>
      <w:r>
        <w:rPr>
          <w:sz w:val="28"/>
          <w:szCs w:val="28"/>
        </w:rPr>
        <w:t>How, what, when, and where, not why</w:t>
      </w:r>
    </w:p>
    <w:p w14:paraId="3F27D760" w14:textId="2B510E63" w:rsidR="00CE4A21" w:rsidRDefault="00CE4A21" w:rsidP="00A13038">
      <w:pPr>
        <w:pStyle w:val="ListParagraph"/>
        <w:numPr>
          <w:ilvl w:val="2"/>
          <w:numId w:val="14"/>
        </w:numPr>
        <w:rPr>
          <w:sz w:val="28"/>
          <w:szCs w:val="28"/>
        </w:rPr>
      </w:pPr>
      <w:r>
        <w:rPr>
          <w:sz w:val="28"/>
          <w:szCs w:val="28"/>
        </w:rPr>
        <w:t>Observation and focus groups to discover opinions</w:t>
      </w:r>
    </w:p>
    <w:p w14:paraId="5FA1AE46" w14:textId="28616E9A" w:rsidR="00B75D18" w:rsidRDefault="00B75D18" w:rsidP="00B75D18">
      <w:pPr>
        <w:pStyle w:val="ListParagraph"/>
        <w:numPr>
          <w:ilvl w:val="1"/>
          <w:numId w:val="14"/>
        </w:numPr>
        <w:rPr>
          <w:sz w:val="28"/>
          <w:szCs w:val="28"/>
        </w:rPr>
      </w:pPr>
      <w:r>
        <w:rPr>
          <w:sz w:val="28"/>
          <w:szCs w:val="28"/>
        </w:rPr>
        <w:t>Inferential: take data from samples and make generalizations about a population</w:t>
      </w:r>
    </w:p>
    <w:p w14:paraId="3BF15BBB" w14:textId="19E2DE79" w:rsidR="002F474E" w:rsidRDefault="004043E6" w:rsidP="00DC5A99">
      <w:pPr>
        <w:pStyle w:val="ListParagraph"/>
        <w:numPr>
          <w:ilvl w:val="0"/>
          <w:numId w:val="4"/>
        </w:numPr>
        <w:rPr>
          <w:sz w:val="28"/>
          <w:szCs w:val="28"/>
        </w:rPr>
      </w:pPr>
      <w:r>
        <w:rPr>
          <w:sz w:val="28"/>
          <w:szCs w:val="28"/>
        </w:rPr>
        <w:t>What is r</w:t>
      </w:r>
      <w:r w:rsidR="002F474E">
        <w:rPr>
          <w:sz w:val="28"/>
          <w:szCs w:val="28"/>
        </w:rPr>
        <w:t>elational research</w:t>
      </w:r>
    </w:p>
    <w:p w14:paraId="2F7D8579" w14:textId="29FB47F7" w:rsidR="00CE4A21" w:rsidRDefault="003E6970" w:rsidP="003E6970">
      <w:pPr>
        <w:pStyle w:val="ListParagraph"/>
        <w:numPr>
          <w:ilvl w:val="1"/>
          <w:numId w:val="4"/>
        </w:numPr>
        <w:rPr>
          <w:sz w:val="28"/>
          <w:szCs w:val="28"/>
        </w:rPr>
      </w:pPr>
      <w:r>
        <w:rPr>
          <w:sz w:val="28"/>
          <w:szCs w:val="28"/>
        </w:rPr>
        <w:t>Relationship between two or more variables</w:t>
      </w:r>
    </w:p>
    <w:p w14:paraId="2804AB32" w14:textId="1F53AB8E" w:rsidR="003E6970" w:rsidRDefault="003E6970" w:rsidP="003E6970">
      <w:pPr>
        <w:pStyle w:val="ListParagraph"/>
        <w:numPr>
          <w:ilvl w:val="1"/>
          <w:numId w:val="4"/>
        </w:numPr>
        <w:rPr>
          <w:sz w:val="28"/>
          <w:szCs w:val="28"/>
        </w:rPr>
      </w:pPr>
      <w:r>
        <w:rPr>
          <w:sz w:val="28"/>
          <w:szCs w:val="28"/>
        </w:rPr>
        <w:t>More significant than descriptive, but does not prove X causes Y</w:t>
      </w:r>
    </w:p>
    <w:p w14:paraId="3558EC73" w14:textId="1477857A" w:rsidR="002F474E" w:rsidRDefault="002F474E" w:rsidP="00DC5A99">
      <w:pPr>
        <w:pStyle w:val="ListParagraph"/>
        <w:numPr>
          <w:ilvl w:val="0"/>
          <w:numId w:val="4"/>
        </w:numPr>
        <w:rPr>
          <w:sz w:val="28"/>
          <w:szCs w:val="28"/>
        </w:rPr>
      </w:pPr>
      <w:r>
        <w:rPr>
          <w:sz w:val="28"/>
          <w:szCs w:val="28"/>
        </w:rPr>
        <w:t>Variables: Independent and dependent</w:t>
      </w:r>
    </w:p>
    <w:p w14:paraId="48485EC7" w14:textId="5AE92F88" w:rsidR="00CB75A5" w:rsidRDefault="00CB75A5" w:rsidP="00CB75A5">
      <w:pPr>
        <w:pStyle w:val="ListParagraph"/>
        <w:numPr>
          <w:ilvl w:val="1"/>
          <w:numId w:val="4"/>
        </w:numPr>
        <w:rPr>
          <w:sz w:val="28"/>
          <w:szCs w:val="28"/>
        </w:rPr>
      </w:pPr>
      <w:r>
        <w:rPr>
          <w:sz w:val="28"/>
          <w:szCs w:val="28"/>
        </w:rPr>
        <w:t>Independent: controlled by the researcher</w:t>
      </w:r>
    </w:p>
    <w:p w14:paraId="3ED15F54" w14:textId="34570DD2" w:rsidR="00B4519E" w:rsidRDefault="00B4519E" w:rsidP="00B4519E">
      <w:pPr>
        <w:pStyle w:val="ListParagraph"/>
        <w:numPr>
          <w:ilvl w:val="2"/>
          <w:numId w:val="4"/>
        </w:numPr>
        <w:rPr>
          <w:sz w:val="28"/>
          <w:szCs w:val="28"/>
        </w:rPr>
      </w:pPr>
      <w:r>
        <w:rPr>
          <w:sz w:val="28"/>
          <w:szCs w:val="28"/>
        </w:rPr>
        <w:t>Relation to technology</w:t>
      </w:r>
    </w:p>
    <w:p w14:paraId="0ABA0D3B" w14:textId="20A80B23" w:rsidR="00B4519E" w:rsidRDefault="00B4519E" w:rsidP="00B4519E">
      <w:pPr>
        <w:pStyle w:val="ListParagraph"/>
        <w:numPr>
          <w:ilvl w:val="2"/>
          <w:numId w:val="4"/>
        </w:numPr>
        <w:rPr>
          <w:sz w:val="28"/>
          <w:szCs w:val="28"/>
        </w:rPr>
      </w:pPr>
      <w:r>
        <w:rPr>
          <w:sz w:val="28"/>
          <w:szCs w:val="28"/>
        </w:rPr>
        <w:t>Relation to users</w:t>
      </w:r>
    </w:p>
    <w:p w14:paraId="69C008CA" w14:textId="3F56272C" w:rsidR="00B4519E" w:rsidRDefault="00B4519E" w:rsidP="00B4519E">
      <w:pPr>
        <w:pStyle w:val="ListParagraph"/>
        <w:numPr>
          <w:ilvl w:val="2"/>
          <w:numId w:val="4"/>
        </w:numPr>
        <w:rPr>
          <w:sz w:val="28"/>
          <w:szCs w:val="28"/>
        </w:rPr>
      </w:pPr>
      <w:r>
        <w:rPr>
          <w:sz w:val="28"/>
          <w:szCs w:val="28"/>
        </w:rPr>
        <w:t>Relation to context of use</w:t>
      </w:r>
    </w:p>
    <w:p w14:paraId="107BED3C" w14:textId="33B1EB31" w:rsidR="00CB75A5" w:rsidRDefault="00CB75A5" w:rsidP="00CB75A5">
      <w:pPr>
        <w:pStyle w:val="ListParagraph"/>
        <w:numPr>
          <w:ilvl w:val="1"/>
          <w:numId w:val="4"/>
        </w:numPr>
        <w:rPr>
          <w:sz w:val="28"/>
          <w:szCs w:val="28"/>
        </w:rPr>
      </w:pPr>
      <w:r>
        <w:rPr>
          <w:sz w:val="28"/>
          <w:szCs w:val="28"/>
        </w:rPr>
        <w:t>Dependent: outcome variables</w:t>
      </w:r>
    </w:p>
    <w:p w14:paraId="4B988C5E" w14:textId="6934735D" w:rsidR="00E92892" w:rsidRDefault="00E92892" w:rsidP="00E92892">
      <w:pPr>
        <w:pStyle w:val="ListParagraph"/>
        <w:numPr>
          <w:ilvl w:val="2"/>
          <w:numId w:val="4"/>
        </w:numPr>
        <w:rPr>
          <w:sz w:val="28"/>
          <w:szCs w:val="28"/>
        </w:rPr>
      </w:pPr>
      <w:r>
        <w:rPr>
          <w:sz w:val="28"/>
          <w:szCs w:val="28"/>
        </w:rPr>
        <w:t>Efficiency</w:t>
      </w:r>
    </w:p>
    <w:p w14:paraId="00565BA4" w14:textId="1C3A3011" w:rsidR="00E92892" w:rsidRDefault="006000A6" w:rsidP="00E92892">
      <w:pPr>
        <w:pStyle w:val="ListParagraph"/>
        <w:numPr>
          <w:ilvl w:val="2"/>
          <w:numId w:val="4"/>
        </w:numPr>
        <w:rPr>
          <w:sz w:val="28"/>
          <w:szCs w:val="28"/>
        </w:rPr>
      </w:pPr>
      <w:r>
        <w:rPr>
          <w:sz w:val="28"/>
          <w:szCs w:val="28"/>
        </w:rPr>
        <w:t>Accuracy</w:t>
      </w:r>
    </w:p>
    <w:p w14:paraId="7F52AC93" w14:textId="6348F4BF" w:rsidR="006000A6" w:rsidRDefault="006000A6" w:rsidP="00E92892">
      <w:pPr>
        <w:pStyle w:val="ListParagraph"/>
        <w:numPr>
          <w:ilvl w:val="2"/>
          <w:numId w:val="4"/>
        </w:numPr>
        <w:rPr>
          <w:sz w:val="28"/>
          <w:szCs w:val="28"/>
        </w:rPr>
      </w:pPr>
      <w:r>
        <w:rPr>
          <w:sz w:val="28"/>
          <w:szCs w:val="28"/>
        </w:rPr>
        <w:t>Subjective satisfaction</w:t>
      </w:r>
    </w:p>
    <w:p w14:paraId="00E22C5E" w14:textId="2631FE03" w:rsidR="006000A6" w:rsidRDefault="006000A6" w:rsidP="00E92892">
      <w:pPr>
        <w:pStyle w:val="ListParagraph"/>
        <w:numPr>
          <w:ilvl w:val="2"/>
          <w:numId w:val="4"/>
        </w:numPr>
        <w:rPr>
          <w:sz w:val="28"/>
          <w:szCs w:val="28"/>
        </w:rPr>
      </w:pPr>
      <w:r>
        <w:rPr>
          <w:sz w:val="28"/>
          <w:szCs w:val="28"/>
        </w:rPr>
        <w:t>Ease of learning and retention rate</w:t>
      </w:r>
    </w:p>
    <w:p w14:paraId="66EA7841" w14:textId="20E0A38A" w:rsidR="006000A6" w:rsidRDefault="006000A6" w:rsidP="00E92892">
      <w:pPr>
        <w:pStyle w:val="ListParagraph"/>
        <w:numPr>
          <w:ilvl w:val="2"/>
          <w:numId w:val="4"/>
        </w:numPr>
        <w:rPr>
          <w:sz w:val="28"/>
          <w:szCs w:val="28"/>
        </w:rPr>
      </w:pPr>
      <w:r>
        <w:rPr>
          <w:sz w:val="28"/>
          <w:szCs w:val="28"/>
        </w:rPr>
        <w:t>Physical or cognitive demand</w:t>
      </w:r>
    </w:p>
    <w:p w14:paraId="2F73D79D" w14:textId="259E9759" w:rsidR="002F474E" w:rsidRDefault="002F474E" w:rsidP="00DC5A99">
      <w:pPr>
        <w:pStyle w:val="ListParagraph"/>
        <w:numPr>
          <w:ilvl w:val="0"/>
          <w:numId w:val="4"/>
        </w:numPr>
        <w:rPr>
          <w:sz w:val="28"/>
          <w:szCs w:val="28"/>
        </w:rPr>
      </w:pPr>
      <w:proofErr w:type="gramStart"/>
      <w:r>
        <w:rPr>
          <w:sz w:val="28"/>
          <w:szCs w:val="28"/>
        </w:rPr>
        <w:t>Hypothesis :</w:t>
      </w:r>
      <w:proofErr w:type="gramEnd"/>
      <w:r>
        <w:rPr>
          <w:sz w:val="28"/>
          <w:szCs w:val="28"/>
        </w:rPr>
        <w:t xml:space="preserve"> Null, Alternative, definitions</w:t>
      </w:r>
    </w:p>
    <w:p w14:paraId="5020F511" w14:textId="646B868C" w:rsidR="00FE16DC" w:rsidRDefault="00FE16DC" w:rsidP="00FE16DC">
      <w:pPr>
        <w:pStyle w:val="ListParagraph"/>
        <w:numPr>
          <w:ilvl w:val="1"/>
          <w:numId w:val="4"/>
        </w:numPr>
        <w:rPr>
          <w:sz w:val="28"/>
          <w:szCs w:val="28"/>
        </w:rPr>
      </w:pPr>
      <w:r>
        <w:rPr>
          <w:sz w:val="28"/>
          <w:szCs w:val="28"/>
        </w:rPr>
        <w:t>Precise, can be empirically tested</w:t>
      </w:r>
    </w:p>
    <w:p w14:paraId="0C158C4B" w14:textId="37F2F75E" w:rsidR="000B7A9B" w:rsidRDefault="000B7A9B" w:rsidP="00FE16DC">
      <w:pPr>
        <w:pStyle w:val="ListParagraph"/>
        <w:numPr>
          <w:ilvl w:val="1"/>
          <w:numId w:val="4"/>
        </w:numPr>
        <w:rPr>
          <w:sz w:val="28"/>
          <w:szCs w:val="28"/>
        </w:rPr>
      </w:pPr>
      <w:r>
        <w:rPr>
          <w:sz w:val="28"/>
          <w:szCs w:val="28"/>
        </w:rPr>
        <w:t>Simple: prediction of relationship between independent and dependent variables</w:t>
      </w:r>
    </w:p>
    <w:p w14:paraId="7F089BD9" w14:textId="2ED18ABE" w:rsidR="000B7A9B" w:rsidRDefault="000B7A9B" w:rsidP="00FE16DC">
      <w:pPr>
        <w:pStyle w:val="ListParagraph"/>
        <w:numPr>
          <w:ilvl w:val="1"/>
          <w:numId w:val="4"/>
        </w:numPr>
        <w:rPr>
          <w:sz w:val="28"/>
          <w:szCs w:val="28"/>
        </w:rPr>
      </w:pPr>
      <w:r>
        <w:rPr>
          <w:sz w:val="28"/>
          <w:szCs w:val="28"/>
        </w:rPr>
        <w:t>Complex: examines relationship between two or more independent variables and two or more dependent variables</w:t>
      </w:r>
    </w:p>
    <w:p w14:paraId="37C46906" w14:textId="7E1575FC" w:rsidR="00FD5CF3" w:rsidRDefault="00FD5CF3" w:rsidP="00FE16DC">
      <w:pPr>
        <w:pStyle w:val="ListParagraph"/>
        <w:numPr>
          <w:ilvl w:val="1"/>
          <w:numId w:val="4"/>
        </w:numPr>
        <w:rPr>
          <w:sz w:val="28"/>
          <w:szCs w:val="28"/>
        </w:rPr>
      </w:pPr>
      <w:r>
        <w:rPr>
          <w:sz w:val="28"/>
          <w:szCs w:val="28"/>
        </w:rPr>
        <w:t>Null: used when there is possibly no relationship between two variables being studied</w:t>
      </w:r>
    </w:p>
    <w:p w14:paraId="185C4760" w14:textId="12F74BA7" w:rsidR="00FD5CF3" w:rsidRDefault="00FD5CF3" w:rsidP="00FD5CF3">
      <w:pPr>
        <w:pStyle w:val="ListParagraph"/>
        <w:numPr>
          <w:ilvl w:val="2"/>
          <w:numId w:val="4"/>
        </w:numPr>
        <w:rPr>
          <w:sz w:val="28"/>
          <w:szCs w:val="28"/>
        </w:rPr>
      </w:pPr>
      <w:r>
        <w:rPr>
          <w:sz w:val="28"/>
          <w:szCs w:val="28"/>
        </w:rPr>
        <w:t>Work to reject the null hypothesis</w:t>
      </w:r>
    </w:p>
    <w:p w14:paraId="341E0AAE" w14:textId="06E8AE0D" w:rsidR="00AC68BE" w:rsidRDefault="00AC68BE" w:rsidP="00FD5CF3">
      <w:pPr>
        <w:pStyle w:val="ListParagraph"/>
        <w:numPr>
          <w:ilvl w:val="2"/>
          <w:numId w:val="4"/>
        </w:numPr>
        <w:rPr>
          <w:sz w:val="28"/>
          <w:szCs w:val="28"/>
        </w:rPr>
      </w:pPr>
      <w:r>
        <w:rPr>
          <w:sz w:val="28"/>
          <w:szCs w:val="28"/>
        </w:rPr>
        <w:t>Alternate hypothesis explains the phenomeno</w:t>
      </w:r>
      <w:r w:rsidR="000D3CE1">
        <w:rPr>
          <w:sz w:val="28"/>
          <w:szCs w:val="28"/>
        </w:rPr>
        <w:t>n</w:t>
      </w:r>
    </w:p>
    <w:p w14:paraId="2769CC3E" w14:textId="6255B455" w:rsidR="0001681E" w:rsidRDefault="0001681E" w:rsidP="00FD5CF3">
      <w:pPr>
        <w:pStyle w:val="ListParagraph"/>
        <w:numPr>
          <w:ilvl w:val="2"/>
          <w:numId w:val="4"/>
        </w:numPr>
        <w:rPr>
          <w:sz w:val="28"/>
          <w:szCs w:val="28"/>
        </w:rPr>
      </w:pPr>
      <w:r>
        <w:rPr>
          <w:sz w:val="28"/>
          <w:szCs w:val="28"/>
        </w:rPr>
        <w:lastRenderedPageBreak/>
        <w:t>There is “no difference” between the two test conditions</w:t>
      </w:r>
    </w:p>
    <w:p w14:paraId="0A2361BA" w14:textId="302168E0" w:rsidR="002F474E" w:rsidRDefault="004043E6" w:rsidP="00DC5A99">
      <w:pPr>
        <w:pStyle w:val="ListParagraph"/>
        <w:numPr>
          <w:ilvl w:val="0"/>
          <w:numId w:val="4"/>
        </w:numPr>
        <w:rPr>
          <w:sz w:val="28"/>
          <w:szCs w:val="28"/>
        </w:rPr>
      </w:pPr>
      <w:r>
        <w:rPr>
          <w:sz w:val="28"/>
          <w:szCs w:val="28"/>
        </w:rPr>
        <w:t xml:space="preserve">What are </w:t>
      </w:r>
      <w:r w:rsidR="002F474E">
        <w:rPr>
          <w:sz w:val="28"/>
          <w:szCs w:val="28"/>
        </w:rPr>
        <w:t>Type I and Type II errors</w:t>
      </w:r>
    </w:p>
    <w:p w14:paraId="0CC133F7" w14:textId="248786C1" w:rsidR="004D668E" w:rsidRPr="00DA25AD" w:rsidRDefault="004D668E" w:rsidP="00DA25AD">
      <w:pPr>
        <w:pStyle w:val="ListParagraph"/>
        <w:spacing w:after="0" w:line="240" w:lineRule="auto"/>
        <w:ind w:left="1080"/>
        <w:rPr>
          <w:rFonts w:ascii="Times New Roman" w:eastAsia="Times New Roman" w:hAnsi="Times New Roman" w:cs="Times New Roman"/>
          <w:sz w:val="24"/>
          <w:szCs w:val="24"/>
          <w:lang w:eastAsia="zh-TW"/>
        </w:rPr>
      </w:pPr>
      <w:r w:rsidRPr="004D668E">
        <w:rPr>
          <w:rFonts w:ascii="Times New Roman" w:eastAsia="Times New Roman" w:hAnsi="Times New Roman" w:cs="Times New Roman"/>
          <w:sz w:val="24"/>
          <w:szCs w:val="24"/>
          <w:lang w:eastAsia="zh-TW"/>
        </w:rPr>
        <w:fldChar w:fldCharType="begin"/>
      </w:r>
      <w:r w:rsidRPr="004D668E">
        <w:rPr>
          <w:rFonts w:ascii="Times New Roman" w:eastAsia="Times New Roman" w:hAnsi="Times New Roman" w:cs="Times New Roman"/>
          <w:sz w:val="24"/>
          <w:szCs w:val="24"/>
          <w:lang w:eastAsia="zh-TW"/>
        </w:rPr>
        <w:instrText xml:space="preserve"> INCLUDEPICTURE "/var/folders/3j/tvpnnztn5zsc4glh45zf9p7c0000gp/T/com.microsoft.Word/WebArchiveCopyPasteTempFiles/type-1-2-errors.png" \* MERGEFORMATINET </w:instrText>
      </w:r>
      <w:r w:rsidRPr="004D668E">
        <w:rPr>
          <w:rFonts w:ascii="Times New Roman" w:eastAsia="Times New Roman" w:hAnsi="Times New Roman" w:cs="Times New Roman"/>
          <w:sz w:val="24"/>
          <w:szCs w:val="24"/>
          <w:lang w:eastAsia="zh-TW"/>
        </w:rPr>
        <w:fldChar w:fldCharType="separate"/>
      </w:r>
      <w:r w:rsidRPr="004D668E">
        <w:rPr>
          <w:noProof/>
          <w:lang w:eastAsia="zh-TW"/>
        </w:rPr>
        <w:drawing>
          <wp:inline distT="0" distB="0" distL="0" distR="0" wp14:anchorId="4DDEE4AD" wp14:editId="3842569F">
            <wp:extent cx="2752531" cy="1309217"/>
            <wp:effectExtent l="0" t="0" r="3810" b="0"/>
            <wp:docPr id="2" name="Picture 2" descr="What are Type 1 and Type 2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ype 1 and Type 2 Err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681" cy="1321179"/>
                    </a:xfrm>
                    <a:prstGeom prst="rect">
                      <a:avLst/>
                    </a:prstGeom>
                    <a:noFill/>
                    <a:ln>
                      <a:noFill/>
                    </a:ln>
                  </pic:spPr>
                </pic:pic>
              </a:graphicData>
            </a:graphic>
          </wp:inline>
        </w:drawing>
      </w:r>
      <w:r w:rsidRPr="004D668E">
        <w:rPr>
          <w:rFonts w:ascii="Times New Roman" w:eastAsia="Times New Roman" w:hAnsi="Times New Roman" w:cs="Times New Roman"/>
          <w:sz w:val="24"/>
          <w:szCs w:val="24"/>
          <w:lang w:eastAsia="zh-TW"/>
        </w:rPr>
        <w:fldChar w:fldCharType="end"/>
      </w:r>
    </w:p>
    <w:p w14:paraId="0A68DF2F" w14:textId="2454397F" w:rsidR="002255B3" w:rsidRDefault="004043E6" w:rsidP="00B379D7">
      <w:pPr>
        <w:pStyle w:val="ListParagraph"/>
        <w:numPr>
          <w:ilvl w:val="0"/>
          <w:numId w:val="4"/>
        </w:numPr>
        <w:rPr>
          <w:sz w:val="28"/>
          <w:szCs w:val="28"/>
        </w:rPr>
      </w:pPr>
      <w:r>
        <w:rPr>
          <w:sz w:val="28"/>
          <w:szCs w:val="28"/>
        </w:rPr>
        <w:t>T</w:t>
      </w:r>
      <w:r w:rsidR="002F474E">
        <w:rPr>
          <w:sz w:val="28"/>
          <w:szCs w:val="28"/>
        </w:rPr>
        <w:t>riangulation</w:t>
      </w:r>
      <w:r>
        <w:rPr>
          <w:sz w:val="28"/>
          <w:szCs w:val="28"/>
        </w:rPr>
        <w:t xml:space="preserve"> definition</w:t>
      </w:r>
    </w:p>
    <w:p w14:paraId="4E2E872A" w14:textId="4AED288B" w:rsidR="00DA06D4" w:rsidRDefault="00DA06D4" w:rsidP="00DA06D4">
      <w:pPr>
        <w:pStyle w:val="ListParagraph"/>
        <w:numPr>
          <w:ilvl w:val="1"/>
          <w:numId w:val="4"/>
        </w:numPr>
        <w:rPr>
          <w:sz w:val="28"/>
          <w:szCs w:val="28"/>
        </w:rPr>
      </w:pPr>
      <w:r>
        <w:rPr>
          <w:sz w:val="28"/>
          <w:szCs w:val="28"/>
        </w:rPr>
        <w:t>Multiple researchers use multiple methods to investigate the same phenomenon</w:t>
      </w:r>
    </w:p>
    <w:p w14:paraId="7446D3E8" w14:textId="6660694D" w:rsidR="007C3610" w:rsidRDefault="007C3610" w:rsidP="00B379D7">
      <w:pPr>
        <w:pStyle w:val="ListParagraph"/>
        <w:numPr>
          <w:ilvl w:val="0"/>
          <w:numId w:val="4"/>
        </w:numPr>
        <w:rPr>
          <w:sz w:val="28"/>
          <w:szCs w:val="28"/>
        </w:rPr>
      </w:pPr>
      <w:r>
        <w:rPr>
          <w:sz w:val="28"/>
          <w:szCs w:val="28"/>
        </w:rPr>
        <w:t xml:space="preserve">What are the steps of a research </w:t>
      </w:r>
      <w:proofErr w:type="gramStart"/>
      <w:r>
        <w:rPr>
          <w:sz w:val="28"/>
          <w:szCs w:val="28"/>
        </w:rPr>
        <w:t>experiment</w:t>
      </w:r>
      <w:proofErr w:type="gramEnd"/>
    </w:p>
    <w:p w14:paraId="1BB4A7D6" w14:textId="77F21400" w:rsidR="00A66935" w:rsidRDefault="00A66935" w:rsidP="00A66935">
      <w:pPr>
        <w:pStyle w:val="ListParagraph"/>
        <w:numPr>
          <w:ilvl w:val="1"/>
          <w:numId w:val="4"/>
        </w:numPr>
        <w:rPr>
          <w:sz w:val="28"/>
          <w:szCs w:val="28"/>
        </w:rPr>
      </w:pPr>
      <w:r>
        <w:rPr>
          <w:sz w:val="28"/>
          <w:szCs w:val="28"/>
        </w:rPr>
        <w:t>Theory</w:t>
      </w:r>
    </w:p>
    <w:p w14:paraId="1CF63286" w14:textId="19FE125E" w:rsidR="00A66935" w:rsidRDefault="00A66935" w:rsidP="00A66935">
      <w:pPr>
        <w:pStyle w:val="ListParagraph"/>
        <w:numPr>
          <w:ilvl w:val="1"/>
          <w:numId w:val="4"/>
        </w:numPr>
        <w:rPr>
          <w:sz w:val="28"/>
          <w:szCs w:val="28"/>
        </w:rPr>
      </w:pPr>
      <w:r>
        <w:rPr>
          <w:sz w:val="28"/>
          <w:szCs w:val="28"/>
        </w:rPr>
        <w:t>Research methods</w:t>
      </w:r>
    </w:p>
    <w:p w14:paraId="43136B4D" w14:textId="44D36453" w:rsidR="00A66935" w:rsidRDefault="00A66935" w:rsidP="00A66935">
      <w:pPr>
        <w:pStyle w:val="ListParagraph"/>
        <w:numPr>
          <w:ilvl w:val="1"/>
          <w:numId w:val="4"/>
        </w:numPr>
        <w:rPr>
          <w:sz w:val="28"/>
          <w:szCs w:val="28"/>
        </w:rPr>
      </w:pPr>
      <w:r>
        <w:rPr>
          <w:sz w:val="28"/>
          <w:szCs w:val="28"/>
        </w:rPr>
        <w:t>Participants/context</w:t>
      </w:r>
    </w:p>
    <w:p w14:paraId="7CBC92F9" w14:textId="6C7DAA83" w:rsidR="00A66935" w:rsidRDefault="00A66935" w:rsidP="00A66935">
      <w:pPr>
        <w:pStyle w:val="ListParagraph"/>
        <w:numPr>
          <w:ilvl w:val="1"/>
          <w:numId w:val="4"/>
        </w:numPr>
        <w:rPr>
          <w:sz w:val="28"/>
          <w:szCs w:val="28"/>
        </w:rPr>
      </w:pPr>
      <w:r>
        <w:rPr>
          <w:sz w:val="28"/>
          <w:szCs w:val="28"/>
        </w:rPr>
        <w:t>Statistics/analysis</w:t>
      </w:r>
    </w:p>
    <w:p w14:paraId="2C036152" w14:textId="673A69B4" w:rsidR="00A66935" w:rsidRDefault="00A66935" w:rsidP="00A66935">
      <w:pPr>
        <w:pStyle w:val="ListParagraph"/>
        <w:numPr>
          <w:ilvl w:val="1"/>
          <w:numId w:val="4"/>
        </w:numPr>
        <w:rPr>
          <w:sz w:val="28"/>
          <w:szCs w:val="28"/>
        </w:rPr>
      </w:pPr>
      <w:r>
        <w:rPr>
          <w:sz w:val="28"/>
          <w:szCs w:val="28"/>
        </w:rPr>
        <w:t>Implications for interfaces</w:t>
      </w:r>
    </w:p>
    <w:p w14:paraId="5C3C5035" w14:textId="7CAE8BBA" w:rsidR="007C3610" w:rsidRDefault="007C3610" w:rsidP="00B379D7">
      <w:pPr>
        <w:pStyle w:val="ListParagraph"/>
        <w:numPr>
          <w:ilvl w:val="0"/>
          <w:numId w:val="4"/>
        </w:numPr>
        <w:rPr>
          <w:sz w:val="28"/>
          <w:szCs w:val="28"/>
        </w:rPr>
      </w:pPr>
      <w:r>
        <w:rPr>
          <w:sz w:val="28"/>
          <w:szCs w:val="28"/>
        </w:rPr>
        <w:t xml:space="preserve">What was the Belmont </w:t>
      </w:r>
      <w:proofErr w:type="gramStart"/>
      <w:r>
        <w:rPr>
          <w:sz w:val="28"/>
          <w:szCs w:val="28"/>
        </w:rPr>
        <w:t>report</w:t>
      </w:r>
      <w:proofErr w:type="gramEnd"/>
    </w:p>
    <w:p w14:paraId="4F3348BE" w14:textId="132B7E36" w:rsidR="002B6265" w:rsidRDefault="002B6265" w:rsidP="002B6265">
      <w:pPr>
        <w:pStyle w:val="ListParagraph"/>
        <w:numPr>
          <w:ilvl w:val="1"/>
          <w:numId w:val="4"/>
        </w:numPr>
        <w:rPr>
          <w:sz w:val="28"/>
          <w:szCs w:val="28"/>
        </w:rPr>
      </w:pPr>
      <w:r>
        <w:rPr>
          <w:sz w:val="28"/>
          <w:szCs w:val="28"/>
        </w:rPr>
        <w:t>Guidelines for working with human subjects</w:t>
      </w:r>
    </w:p>
    <w:p w14:paraId="06959F09" w14:textId="103B3392" w:rsidR="002B6265" w:rsidRDefault="002B6265" w:rsidP="002B6265">
      <w:pPr>
        <w:pStyle w:val="ListParagraph"/>
        <w:numPr>
          <w:ilvl w:val="2"/>
          <w:numId w:val="4"/>
        </w:numPr>
        <w:rPr>
          <w:sz w:val="28"/>
          <w:szCs w:val="28"/>
        </w:rPr>
      </w:pPr>
      <w:r>
        <w:rPr>
          <w:sz w:val="28"/>
          <w:szCs w:val="28"/>
        </w:rPr>
        <w:t>Respect for persons</w:t>
      </w:r>
    </w:p>
    <w:p w14:paraId="4A36325E" w14:textId="4669DB4E" w:rsidR="002B6265" w:rsidRDefault="002B6265" w:rsidP="002B6265">
      <w:pPr>
        <w:pStyle w:val="ListParagraph"/>
        <w:numPr>
          <w:ilvl w:val="2"/>
          <w:numId w:val="4"/>
        </w:numPr>
        <w:rPr>
          <w:sz w:val="28"/>
          <w:szCs w:val="28"/>
        </w:rPr>
      </w:pPr>
      <w:r>
        <w:rPr>
          <w:sz w:val="28"/>
          <w:szCs w:val="28"/>
        </w:rPr>
        <w:t>Justice</w:t>
      </w:r>
    </w:p>
    <w:p w14:paraId="7CB71CF1" w14:textId="6CA298BC" w:rsidR="002B6265" w:rsidRDefault="00323958" w:rsidP="002B6265">
      <w:pPr>
        <w:pStyle w:val="ListParagraph"/>
        <w:numPr>
          <w:ilvl w:val="2"/>
          <w:numId w:val="4"/>
        </w:numPr>
        <w:rPr>
          <w:sz w:val="28"/>
          <w:szCs w:val="28"/>
        </w:rPr>
      </w:pPr>
      <w:r>
        <w:rPr>
          <w:sz w:val="28"/>
          <w:szCs w:val="28"/>
        </w:rPr>
        <w:t xml:space="preserve">Beneficence </w:t>
      </w:r>
    </w:p>
    <w:p w14:paraId="5372D4C3" w14:textId="652C3560" w:rsidR="00323958" w:rsidRDefault="007C3610" w:rsidP="00323958">
      <w:pPr>
        <w:pStyle w:val="ListParagraph"/>
        <w:numPr>
          <w:ilvl w:val="0"/>
          <w:numId w:val="4"/>
        </w:numPr>
        <w:rPr>
          <w:sz w:val="28"/>
          <w:szCs w:val="28"/>
        </w:rPr>
      </w:pPr>
      <w:r>
        <w:rPr>
          <w:sz w:val="28"/>
          <w:szCs w:val="28"/>
        </w:rPr>
        <w:t>What are plus and minus of between and within group testing</w:t>
      </w:r>
    </w:p>
    <w:p w14:paraId="6C0886B4" w14:textId="27EF5942" w:rsidR="00323958" w:rsidRDefault="00323958" w:rsidP="00323958">
      <w:pPr>
        <w:pStyle w:val="ListParagraph"/>
        <w:numPr>
          <w:ilvl w:val="1"/>
          <w:numId w:val="4"/>
        </w:numPr>
        <w:rPr>
          <w:sz w:val="28"/>
          <w:szCs w:val="28"/>
        </w:rPr>
      </w:pPr>
      <w:r>
        <w:rPr>
          <w:sz w:val="28"/>
          <w:szCs w:val="28"/>
        </w:rPr>
        <w:t>Between: one participant only experiences one condition, if there are any differences between groups, then it was due to the independent variable</w:t>
      </w:r>
    </w:p>
    <w:p w14:paraId="0ADA94DD" w14:textId="462472B4" w:rsidR="00893C40" w:rsidRPr="006A6CD0" w:rsidRDefault="00893C40" w:rsidP="006A6CD0">
      <w:pPr>
        <w:pStyle w:val="ListParagraph"/>
        <w:numPr>
          <w:ilvl w:val="2"/>
          <w:numId w:val="4"/>
        </w:numPr>
        <w:rPr>
          <w:sz w:val="28"/>
          <w:szCs w:val="28"/>
        </w:rPr>
      </w:pPr>
      <w:r>
        <w:rPr>
          <w:sz w:val="28"/>
          <w:szCs w:val="28"/>
        </w:rPr>
        <w:t>Advantages: no learning across conditions, simpler</w:t>
      </w:r>
      <w:r w:rsidR="00966A71">
        <w:rPr>
          <w:sz w:val="28"/>
          <w:szCs w:val="28"/>
        </w:rPr>
        <w:t xml:space="preserve"> to set up</w:t>
      </w:r>
    </w:p>
    <w:p w14:paraId="390DAD40" w14:textId="594421B6" w:rsidR="00323958" w:rsidRDefault="001807B8" w:rsidP="00323958">
      <w:pPr>
        <w:pStyle w:val="ListParagraph"/>
        <w:numPr>
          <w:ilvl w:val="1"/>
          <w:numId w:val="4"/>
        </w:numPr>
        <w:rPr>
          <w:sz w:val="28"/>
          <w:szCs w:val="28"/>
        </w:rPr>
      </w:pPr>
      <w:r>
        <w:rPr>
          <w:sz w:val="28"/>
          <w:szCs w:val="28"/>
        </w:rPr>
        <w:t>Within: one participant experiences multiple conditions</w:t>
      </w:r>
    </w:p>
    <w:p w14:paraId="25CE165D" w14:textId="18D4106B" w:rsidR="00893C40" w:rsidRPr="00323958" w:rsidRDefault="00893C40" w:rsidP="00893C40">
      <w:pPr>
        <w:pStyle w:val="ListParagraph"/>
        <w:numPr>
          <w:ilvl w:val="2"/>
          <w:numId w:val="4"/>
        </w:numPr>
        <w:rPr>
          <w:sz w:val="28"/>
          <w:szCs w:val="28"/>
        </w:rPr>
      </w:pPr>
      <w:r>
        <w:rPr>
          <w:sz w:val="28"/>
          <w:szCs w:val="28"/>
        </w:rPr>
        <w:t>Advantages: fewer participants</w:t>
      </w:r>
    </w:p>
    <w:p w14:paraId="2E07CCE7" w14:textId="77777777" w:rsidR="007410DD" w:rsidRDefault="007410DD" w:rsidP="007410DD">
      <w:pPr>
        <w:rPr>
          <w:b/>
          <w:sz w:val="28"/>
          <w:szCs w:val="28"/>
        </w:rPr>
      </w:pPr>
      <w:r w:rsidRPr="007410DD">
        <w:rPr>
          <w:b/>
          <w:sz w:val="28"/>
          <w:szCs w:val="28"/>
        </w:rPr>
        <w:t>You do *not* need to know</w:t>
      </w:r>
    </w:p>
    <w:p w14:paraId="7C4C951A" w14:textId="77777777" w:rsidR="007410DD" w:rsidRPr="007410DD" w:rsidRDefault="007410DD" w:rsidP="007410DD">
      <w:pPr>
        <w:pStyle w:val="ListParagraph"/>
        <w:numPr>
          <w:ilvl w:val="0"/>
          <w:numId w:val="12"/>
        </w:numPr>
        <w:rPr>
          <w:sz w:val="28"/>
          <w:szCs w:val="28"/>
        </w:rPr>
      </w:pPr>
      <w:r w:rsidRPr="007410DD">
        <w:rPr>
          <w:sz w:val="28"/>
          <w:szCs w:val="28"/>
        </w:rPr>
        <w:t>Main Effect</w:t>
      </w:r>
    </w:p>
    <w:p w14:paraId="210108D3" w14:textId="77777777" w:rsidR="007410DD" w:rsidRDefault="007410DD" w:rsidP="007410DD">
      <w:pPr>
        <w:pStyle w:val="ListParagraph"/>
        <w:numPr>
          <w:ilvl w:val="0"/>
          <w:numId w:val="12"/>
        </w:numPr>
        <w:rPr>
          <w:sz w:val="28"/>
          <w:szCs w:val="28"/>
        </w:rPr>
      </w:pPr>
      <w:r w:rsidRPr="007410DD">
        <w:rPr>
          <w:sz w:val="28"/>
          <w:szCs w:val="28"/>
        </w:rPr>
        <w:t>Interaction Effects</w:t>
      </w:r>
    </w:p>
    <w:p w14:paraId="62DBEB86" w14:textId="4254A120" w:rsidR="00543665" w:rsidRPr="00A77896" w:rsidRDefault="007410DD" w:rsidP="00A77896">
      <w:pPr>
        <w:pStyle w:val="ListParagraph"/>
        <w:numPr>
          <w:ilvl w:val="0"/>
          <w:numId w:val="12"/>
        </w:numPr>
        <w:rPr>
          <w:sz w:val="28"/>
          <w:szCs w:val="28"/>
        </w:rPr>
      </w:pPr>
      <w:r>
        <w:rPr>
          <w:sz w:val="28"/>
          <w:szCs w:val="28"/>
        </w:rPr>
        <w:t>HCI research eras</w:t>
      </w:r>
    </w:p>
    <w:p w14:paraId="6ADB22B8" w14:textId="42CA383A" w:rsidR="00BB1976" w:rsidRDefault="000D17AD">
      <w:pPr>
        <w:rPr>
          <w:b/>
          <w:sz w:val="32"/>
          <w:szCs w:val="32"/>
        </w:rPr>
      </w:pPr>
      <w:r>
        <w:rPr>
          <w:b/>
          <w:sz w:val="32"/>
          <w:szCs w:val="32"/>
        </w:rPr>
        <w:lastRenderedPageBreak/>
        <w:t>Week 5 Data and Stats (</w:t>
      </w:r>
      <w:r w:rsidR="00B35D31" w:rsidRPr="00DC5A99">
        <w:rPr>
          <w:b/>
          <w:sz w:val="32"/>
          <w:szCs w:val="32"/>
        </w:rPr>
        <w:t>Includes Testing)</w:t>
      </w:r>
    </w:p>
    <w:p w14:paraId="73CFEBEB" w14:textId="77777777" w:rsidR="007C3610" w:rsidRPr="007C3610" w:rsidRDefault="007C3610" w:rsidP="007C3610">
      <w:pPr>
        <w:pStyle w:val="ListParagraph"/>
        <w:ind w:left="0"/>
        <w:rPr>
          <w:b/>
          <w:sz w:val="28"/>
          <w:szCs w:val="28"/>
        </w:rPr>
      </w:pPr>
      <w:r w:rsidRPr="002255B3">
        <w:rPr>
          <w:b/>
          <w:sz w:val="28"/>
          <w:szCs w:val="28"/>
        </w:rPr>
        <w:t>You should know:</w:t>
      </w:r>
    </w:p>
    <w:p w14:paraId="0A9A98FA" w14:textId="77777777" w:rsidR="00B379D7" w:rsidRDefault="00B379D7" w:rsidP="00B379D7">
      <w:pPr>
        <w:pStyle w:val="ListParagraph"/>
        <w:numPr>
          <w:ilvl w:val="0"/>
          <w:numId w:val="3"/>
        </w:numPr>
        <w:rPr>
          <w:sz w:val="28"/>
          <w:szCs w:val="28"/>
        </w:rPr>
      </w:pPr>
      <w:r>
        <w:rPr>
          <w:sz w:val="28"/>
          <w:szCs w:val="28"/>
        </w:rPr>
        <w:t>The four types of data: Nominal, Ordinal, Interval and Ratio</w:t>
      </w:r>
    </w:p>
    <w:p w14:paraId="67EB5302" w14:textId="77777777" w:rsidR="00B379D7" w:rsidRDefault="00B379D7" w:rsidP="00B379D7">
      <w:pPr>
        <w:pStyle w:val="ListParagraph"/>
        <w:numPr>
          <w:ilvl w:val="0"/>
          <w:numId w:val="3"/>
        </w:numPr>
        <w:rPr>
          <w:sz w:val="28"/>
          <w:szCs w:val="28"/>
        </w:rPr>
      </w:pPr>
      <w:r>
        <w:rPr>
          <w:sz w:val="28"/>
          <w:szCs w:val="28"/>
        </w:rPr>
        <w:t>Significance – its definition and application</w:t>
      </w:r>
    </w:p>
    <w:p w14:paraId="49DC69AA" w14:textId="77777777" w:rsidR="000D17AD" w:rsidRDefault="000D17AD" w:rsidP="00B379D7">
      <w:pPr>
        <w:pStyle w:val="ListParagraph"/>
        <w:numPr>
          <w:ilvl w:val="0"/>
          <w:numId w:val="3"/>
        </w:numPr>
        <w:rPr>
          <w:sz w:val="28"/>
          <w:szCs w:val="28"/>
        </w:rPr>
      </w:pPr>
      <w:r>
        <w:rPr>
          <w:sz w:val="28"/>
          <w:szCs w:val="28"/>
        </w:rPr>
        <w:t>What is a p value and how do you interpret it.</w:t>
      </w:r>
    </w:p>
    <w:p w14:paraId="27CE74DA" w14:textId="77777777" w:rsidR="000D17AD" w:rsidRDefault="000D17AD" w:rsidP="00B379D7">
      <w:pPr>
        <w:pStyle w:val="ListParagraph"/>
        <w:numPr>
          <w:ilvl w:val="0"/>
          <w:numId w:val="3"/>
        </w:numPr>
        <w:rPr>
          <w:sz w:val="28"/>
          <w:szCs w:val="28"/>
        </w:rPr>
      </w:pPr>
      <w:r>
        <w:rPr>
          <w:sz w:val="28"/>
          <w:szCs w:val="28"/>
        </w:rPr>
        <w:t>What do you do with missing data</w:t>
      </w:r>
    </w:p>
    <w:p w14:paraId="36659DB9" w14:textId="77777777" w:rsidR="000D17AD" w:rsidRDefault="000D17AD" w:rsidP="00B379D7">
      <w:pPr>
        <w:pStyle w:val="ListParagraph"/>
        <w:numPr>
          <w:ilvl w:val="0"/>
          <w:numId w:val="3"/>
        </w:numPr>
        <w:rPr>
          <w:sz w:val="28"/>
          <w:szCs w:val="28"/>
        </w:rPr>
      </w:pPr>
      <w:r>
        <w:rPr>
          <w:sz w:val="28"/>
          <w:szCs w:val="28"/>
        </w:rPr>
        <w:t>What is a T test and when is it used ( hint: between groups and continuous dependent variable)</w:t>
      </w:r>
    </w:p>
    <w:p w14:paraId="73608377" w14:textId="77777777" w:rsidR="000D17AD" w:rsidRDefault="000D17AD" w:rsidP="00B379D7">
      <w:pPr>
        <w:pStyle w:val="ListParagraph"/>
        <w:numPr>
          <w:ilvl w:val="0"/>
          <w:numId w:val="3"/>
        </w:numPr>
        <w:rPr>
          <w:sz w:val="28"/>
          <w:szCs w:val="28"/>
        </w:rPr>
      </w:pPr>
      <w:r>
        <w:rPr>
          <w:sz w:val="28"/>
          <w:szCs w:val="28"/>
        </w:rPr>
        <w:t>What is a Chi Square Test and when is it used</w:t>
      </w:r>
    </w:p>
    <w:p w14:paraId="58A07473" w14:textId="77777777" w:rsidR="000D17AD" w:rsidRDefault="00443C0D" w:rsidP="00B379D7">
      <w:pPr>
        <w:pStyle w:val="ListParagraph"/>
        <w:numPr>
          <w:ilvl w:val="0"/>
          <w:numId w:val="3"/>
        </w:numPr>
        <w:rPr>
          <w:sz w:val="28"/>
          <w:szCs w:val="28"/>
        </w:rPr>
      </w:pPr>
      <w:r>
        <w:rPr>
          <w:sz w:val="28"/>
          <w:szCs w:val="28"/>
        </w:rPr>
        <w:t>What is a R</w:t>
      </w:r>
      <w:r w:rsidR="000D17AD">
        <w:rPr>
          <w:sz w:val="28"/>
          <w:szCs w:val="28"/>
        </w:rPr>
        <w:t>egression test and when is it used</w:t>
      </w:r>
    </w:p>
    <w:p w14:paraId="1EA0424F" w14:textId="77777777" w:rsidR="000D17AD" w:rsidRDefault="004A0CDC" w:rsidP="00B379D7">
      <w:pPr>
        <w:pStyle w:val="ListParagraph"/>
        <w:numPr>
          <w:ilvl w:val="0"/>
          <w:numId w:val="3"/>
        </w:numPr>
        <w:rPr>
          <w:sz w:val="28"/>
          <w:szCs w:val="28"/>
        </w:rPr>
      </w:pPr>
      <w:r>
        <w:rPr>
          <w:sz w:val="28"/>
          <w:szCs w:val="28"/>
        </w:rPr>
        <w:t>What is a Pearson</w:t>
      </w:r>
      <w:r w:rsidR="00443C0D">
        <w:rPr>
          <w:sz w:val="28"/>
          <w:szCs w:val="28"/>
        </w:rPr>
        <w:t xml:space="preserve">’s Product Moment </w:t>
      </w:r>
      <w:r>
        <w:rPr>
          <w:sz w:val="28"/>
          <w:szCs w:val="28"/>
        </w:rPr>
        <w:t xml:space="preserve"> Correlation Test and when is it used</w:t>
      </w:r>
    </w:p>
    <w:p w14:paraId="051CA513" w14:textId="77777777" w:rsidR="004A0CDC" w:rsidRDefault="004A0CDC" w:rsidP="00B379D7">
      <w:pPr>
        <w:pStyle w:val="ListParagraph"/>
        <w:numPr>
          <w:ilvl w:val="0"/>
          <w:numId w:val="3"/>
        </w:numPr>
        <w:rPr>
          <w:sz w:val="28"/>
          <w:szCs w:val="28"/>
        </w:rPr>
      </w:pPr>
      <w:r>
        <w:rPr>
          <w:sz w:val="28"/>
          <w:szCs w:val="28"/>
        </w:rPr>
        <w:t>What are measures of Central Tendency</w:t>
      </w:r>
    </w:p>
    <w:p w14:paraId="36F56B3F" w14:textId="77777777" w:rsidR="004A0CDC" w:rsidRDefault="004A0CDC" w:rsidP="00B379D7">
      <w:pPr>
        <w:pStyle w:val="ListParagraph"/>
        <w:numPr>
          <w:ilvl w:val="0"/>
          <w:numId w:val="3"/>
        </w:numPr>
        <w:rPr>
          <w:sz w:val="28"/>
          <w:szCs w:val="28"/>
        </w:rPr>
      </w:pPr>
      <w:r>
        <w:rPr>
          <w:sz w:val="28"/>
          <w:szCs w:val="28"/>
        </w:rPr>
        <w:t>What is a paired T-Test and when is it used</w:t>
      </w:r>
    </w:p>
    <w:p w14:paraId="00202336" w14:textId="77777777" w:rsidR="004A0CDC" w:rsidRDefault="004A0CDC" w:rsidP="004A0CDC">
      <w:pPr>
        <w:rPr>
          <w:b/>
          <w:sz w:val="28"/>
          <w:szCs w:val="28"/>
        </w:rPr>
      </w:pPr>
      <w:r w:rsidRPr="004A0CDC">
        <w:rPr>
          <w:b/>
          <w:sz w:val="28"/>
          <w:szCs w:val="28"/>
        </w:rPr>
        <w:t xml:space="preserve">You </w:t>
      </w:r>
      <w:r w:rsidR="007410DD">
        <w:rPr>
          <w:b/>
          <w:sz w:val="28"/>
          <w:szCs w:val="28"/>
        </w:rPr>
        <w:t>do *not*</w:t>
      </w:r>
      <w:r>
        <w:rPr>
          <w:b/>
          <w:sz w:val="28"/>
          <w:szCs w:val="28"/>
        </w:rPr>
        <w:t xml:space="preserve"> need to know </w:t>
      </w:r>
    </w:p>
    <w:p w14:paraId="6BF3817E" w14:textId="77777777" w:rsidR="00B379D7" w:rsidRPr="007C3610" w:rsidRDefault="004A0CDC" w:rsidP="004A0CDC">
      <w:pPr>
        <w:pStyle w:val="ListParagraph"/>
        <w:numPr>
          <w:ilvl w:val="0"/>
          <w:numId w:val="5"/>
        </w:numPr>
        <w:rPr>
          <w:sz w:val="28"/>
          <w:szCs w:val="28"/>
        </w:rPr>
      </w:pPr>
      <w:r w:rsidRPr="007C3610">
        <w:rPr>
          <w:sz w:val="28"/>
          <w:szCs w:val="28"/>
        </w:rPr>
        <w:t>about ANOVA  tests</w:t>
      </w:r>
    </w:p>
    <w:p w14:paraId="77BBA56C" w14:textId="77777777" w:rsidR="004A0CDC" w:rsidRPr="007C3610" w:rsidRDefault="004A0CDC" w:rsidP="004A0CDC">
      <w:pPr>
        <w:pStyle w:val="ListParagraph"/>
        <w:numPr>
          <w:ilvl w:val="0"/>
          <w:numId w:val="5"/>
        </w:numPr>
        <w:rPr>
          <w:sz w:val="28"/>
          <w:szCs w:val="28"/>
        </w:rPr>
      </w:pPr>
      <w:r w:rsidRPr="007C3610">
        <w:rPr>
          <w:sz w:val="28"/>
          <w:szCs w:val="28"/>
        </w:rPr>
        <w:t>about how to use SPSS</w:t>
      </w:r>
    </w:p>
    <w:p w14:paraId="74C628FA" w14:textId="77777777" w:rsidR="00B35D31" w:rsidRPr="00DC5A99" w:rsidRDefault="00B35D31">
      <w:pPr>
        <w:rPr>
          <w:b/>
          <w:sz w:val="28"/>
          <w:szCs w:val="28"/>
        </w:rPr>
      </w:pPr>
    </w:p>
    <w:p w14:paraId="2D784C3E" w14:textId="77777777" w:rsidR="00543665" w:rsidRDefault="00543665">
      <w:pPr>
        <w:rPr>
          <w:b/>
          <w:sz w:val="32"/>
          <w:szCs w:val="32"/>
        </w:rPr>
      </w:pPr>
      <w:r>
        <w:rPr>
          <w:b/>
          <w:sz w:val="32"/>
          <w:szCs w:val="32"/>
        </w:rPr>
        <w:br w:type="page"/>
      </w:r>
    </w:p>
    <w:p w14:paraId="711EEBB0" w14:textId="29E76772" w:rsidR="00B35D31" w:rsidRDefault="00B35D31">
      <w:pPr>
        <w:rPr>
          <w:b/>
          <w:sz w:val="32"/>
          <w:szCs w:val="32"/>
        </w:rPr>
      </w:pPr>
      <w:r w:rsidRPr="00DC5A99">
        <w:rPr>
          <w:b/>
          <w:sz w:val="32"/>
          <w:szCs w:val="32"/>
        </w:rPr>
        <w:lastRenderedPageBreak/>
        <w:t>Week 6 Data Collection</w:t>
      </w:r>
    </w:p>
    <w:p w14:paraId="4A44BC4B" w14:textId="77777777" w:rsidR="007C3610" w:rsidRPr="007C3610" w:rsidRDefault="007C3610" w:rsidP="007C3610">
      <w:pPr>
        <w:pStyle w:val="ListParagraph"/>
        <w:ind w:left="0"/>
        <w:rPr>
          <w:b/>
          <w:sz w:val="28"/>
          <w:szCs w:val="28"/>
        </w:rPr>
      </w:pPr>
      <w:r w:rsidRPr="002255B3">
        <w:rPr>
          <w:b/>
          <w:sz w:val="28"/>
          <w:szCs w:val="28"/>
        </w:rPr>
        <w:t>You should know:</w:t>
      </w:r>
    </w:p>
    <w:p w14:paraId="49F85EBD" w14:textId="77777777" w:rsidR="00443C0D" w:rsidRPr="007C3610" w:rsidRDefault="00443C0D" w:rsidP="00443C0D">
      <w:pPr>
        <w:pStyle w:val="ListParagraph"/>
        <w:numPr>
          <w:ilvl w:val="0"/>
          <w:numId w:val="6"/>
        </w:numPr>
        <w:rPr>
          <w:sz w:val="28"/>
          <w:szCs w:val="28"/>
        </w:rPr>
      </w:pPr>
      <w:r w:rsidRPr="007C3610">
        <w:rPr>
          <w:sz w:val="28"/>
          <w:szCs w:val="28"/>
        </w:rPr>
        <w:t>What are surveys and what are plus and minus</w:t>
      </w:r>
    </w:p>
    <w:p w14:paraId="58575C2A" w14:textId="77777777" w:rsidR="00443C0D" w:rsidRPr="007C3610" w:rsidRDefault="00443C0D" w:rsidP="00443C0D">
      <w:pPr>
        <w:pStyle w:val="ListParagraph"/>
        <w:numPr>
          <w:ilvl w:val="0"/>
          <w:numId w:val="6"/>
        </w:numPr>
        <w:rPr>
          <w:sz w:val="28"/>
          <w:szCs w:val="28"/>
        </w:rPr>
      </w:pPr>
      <w:r w:rsidRPr="007C3610">
        <w:rPr>
          <w:sz w:val="28"/>
          <w:szCs w:val="28"/>
        </w:rPr>
        <w:t>What are diaries and what are plus and minus</w:t>
      </w:r>
    </w:p>
    <w:p w14:paraId="2A77997E" w14:textId="77777777" w:rsidR="00443C0D" w:rsidRPr="007C3610" w:rsidRDefault="00443C0D" w:rsidP="00443C0D">
      <w:pPr>
        <w:pStyle w:val="ListParagraph"/>
        <w:numPr>
          <w:ilvl w:val="0"/>
          <w:numId w:val="6"/>
        </w:numPr>
        <w:rPr>
          <w:sz w:val="28"/>
          <w:szCs w:val="28"/>
        </w:rPr>
      </w:pPr>
      <w:r w:rsidRPr="007C3610">
        <w:rPr>
          <w:sz w:val="28"/>
          <w:szCs w:val="28"/>
        </w:rPr>
        <w:t>What are interviews and what are plus and minus</w:t>
      </w:r>
    </w:p>
    <w:p w14:paraId="49482F45" w14:textId="77777777" w:rsidR="00443C0D" w:rsidRPr="00443C0D" w:rsidRDefault="00443C0D" w:rsidP="00443C0D">
      <w:pPr>
        <w:rPr>
          <w:sz w:val="32"/>
          <w:szCs w:val="32"/>
        </w:rPr>
      </w:pPr>
    </w:p>
    <w:p w14:paraId="714A4241" w14:textId="77777777" w:rsidR="00443C0D" w:rsidRPr="007C3610" w:rsidRDefault="00443C0D" w:rsidP="00443C0D">
      <w:pPr>
        <w:rPr>
          <w:b/>
          <w:sz w:val="28"/>
          <w:szCs w:val="28"/>
        </w:rPr>
      </w:pPr>
      <w:r w:rsidRPr="007C3610">
        <w:rPr>
          <w:b/>
          <w:sz w:val="28"/>
          <w:szCs w:val="28"/>
        </w:rPr>
        <w:t>You do *not* need to know</w:t>
      </w:r>
    </w:p>
    <w:p w14:paraId="48DCAFCC" w14:textId="77777777" w:rsidR="00443C0D" w:rsidRPr="007C3610" w:rsidRDefault="00443C0D" w:rsidP="00443C0D">
      <w:pPr>
        <w:pStyle w:val="ListParagraph"/>
        <w:numPr>
          <w:ilvl w:val="0"/>
          <w:numId w:val="7"/>
        </w:numPr>
        <w:rPr>
          <w:sz w:val="28"/>
          <w:szCs w:val="28"/>
        </w:rPr>
      </w:pPr>
      <w:r w:rsidRPr="007C3610">
        <w:rPr>
          <w:sz w:val="28"/>
          <w:szCs w:val="28"/>
        </w:rPr>
        <w:t>Probabilistic and non-probabilistic sampling</w:t>
      </w:r>
    </w:p>
    <w:p w14:paraId="55510C6F" w14:textId="77777777" w:rsidR="00443C0D" w:rsidRPr="007C3610" w:rsidRDefault="00443C0D" w:rsidP="00443C0D">
      <w:pPr>
        <w:pStyle w:val="ListParagraph"/>
        <w:numPr>
          <w:ilvl w:val="0"/>
          <w:numId w:val="7"/>
        </w:numPr>
        <w:rPr>
          <w:sz w:val="28"/>
          <w:szCs w:val="28"/>
        </w:rPr>
      </w:pPr>
      <w:r w:rsidRPr="007C3610">
        <w:rPr>
          <w:sz w:val="28"/>
          <w:szCs w:val="28"/>
        </w:rPr>
        <w:t>Feedback and elicitation</w:t>
      </w:r>
    </w:p>
    <w:p w14:paraId="2156EAAC" w14:textId="77777777" w:rsidR="00443C0D" w:rsidRPr="007C3610" w:rsidRDefault="00443C0D" w:rsidP="00443C0D">
      <w:pPr>
        <w:pStyle w:val="ListParagraph"/>
        <w:numPr>
          <w:ilvl w:val="0"/>
          <w:numId w:val="7"/>
        </w:numPr>
        <w:rPr>
          <w:sz w:val="28"/>
          <w:szCs w:val="28"/>
        </w:rPr>
      </w:pPr>
      <w:r w:rsidRPr="007C3610">
        <w:rPr>
          <w:sz w:val="28"/>
          <w:szCs w:val="28"/>
        </w:rPr>
        <w:t>Critical Incident Analysis</w:t>
      </w:r>
    </w:p>
    <w:p w14:paraId="1E7594FD" w14:textId="77777777" w:rsidR="00B35D31" w:rsidRPr="007410DD" w:rsidRDefault="00443C0D" w:rsidP="007410DD">
      <w:pPr>
        <w:pStyle w:val="ListParagraph"/>
        <w:numPr>
          <w:ilvl w:val="0"/>
          <w:numId w:val="7"/>
        </w:numPr>
        <w:rPr>
          <w:sz w:val="28"/>
          <w:szCs w:val="28"/>
        </w:rPr>
      </w:pPr>
      <w:r w:rsidRPr="007C3610">
        <w:rPr>
          <w:sz w:val="28"/>
          <w:szCs w:val="28"/>
        </w:rPr>
        <w:t>Participatory Design</w:t>
      </w:r>
    </w:p>
    <w:p w14:paraId="1FE172D9" w14:textId="77777777" w:rsidR="007410DD" w:rsidRDefault="007410DD" w:rsidP="007C3610">
      <w:pPr>
        <w:rPr>
          <w:b/>
          <w:sz w:val="32"/>
          <w:szCs w:val="32"/>
        </w:rPr>
      </w:pPr>
    </w:p>
    <w:p w14:paraId="72050D5A" w14:textId="77777777" w:rsidR="00543665" w:rsidRDefault="00543665">
      <w:pPr>
        <w:rPr>
          <w:b/>
          <w:sz w:val="32"/>
          <w:szCs w:val="32"/>
        </w:rPr>
      </w:pPr>
      <w:r>
        <w:rPr>
          <w:b/>
          <w:sz w:val="32"/>
          <w:szCs w:val="32"/>
        </w:rPr>
        <w:br w:type="page"/>
      </w:r>
    </w:p>
    <w:p w14:paraId="26FFA681" w14:textId="7B11B977" w:rsidR="007C3610" w:rsidRDefault="00B35D31" w:rsidP="007C3610">
      <w:pPr>
        <w:rPr>
          <w:sz w:val="28"/>
          <w:szCs w:val="28"/>
        </w:rPr>
      </w:pPr>
      <w:r w:rsidRPr="007C3610">
        <w:rPr>
          <w:b/>
          <w:sz w:val="32"/>
          <w:szCs w:val="32"/>
        </w:rPr>
        <w:lastRenderedPageBreak/>
        <w:t>Week 7 Usability and Interfaces</w:t>
      </w:r>
      <w:r w:rsidR="007C3610" w:rsidRPr="007C3610">
        <w:rPr>
          <w:sz w:val="28"/>
          <w:szCs w:val="28"/>
        </w:rPr>
        <w:t xml:space="preserve"> </w:t>
      </w:r>
    </w:p>
    <w:p w14:paraId="38A37B21" w14:textId="77777777" w:rsidR="007C3610" w:rsidRPr="007C3610" w:rsidRDefault="007C3610" w:rsidP="007C3610">
      <w:pPr>
        <w:pStyle w:val="ListParagraph"/>
        <w:ind w:left="0"/>
        <w:rPr>
          <w:b/>
          <w:sz w:val="28"/>
          <w:szCs w:val="28"/>
        </w:rPr>
      </w:pPr>
      <w:r w:rsidRPr="002255B3">
        <w:rPr>
          <w:b/>
          <w:sz w:val="28"/>
          <w:szCs w:val="28"/>
        </w:rPr>
        <w:t>You should know:</w:t>
      </w:r>
    </w:p>
    <w:p w14:paraId="72B779C7" w14:textId="6291293B" w:rsidR="007C3610" w:rsidRDefault="007C3610" w:rsidP="007C3610">
      <w:pPr>
        <w:pStyle w:val="ListParagraph"/>
        <w:numPr>
          <w:ilvl w:val="0"/>
          <w:numId w:val="8"/>
        </w:numPr>
        <w:rPr>
          <w:sz w:val="28"/>
          <w:szCs w:val="28"/>
        </w:rPr>
      </w:pPr>
      <w:r w:rsidRPr="007C3610">
        <w:rPr>
          <w:sz w:val="28"/>
          <w:szCs w:val="28"/>
        </w:rPr>
        <w:t>What is usability testing</w:t>
      </w:r>
    </w:p>
    <w:p w14:paraId="75E7A7A7" w14:textId="696EEB36" w:rsidR="000533EA" w:rsidRDefault="000533EA" w:rsidP="000533EA">
      <w:pPr>
        <w:pStyle w:val="ListParagraph"/>
        <w:numPr>
          <w:ilvl w:val="1"/>
          <w:numId w:val="8"/>
        </w:numPr>
        <w:rPr>
          <w:sz w:val="28"/>
          <w:szCs w:val="28"/>
        </w:rPr>
      </w:pPr>
      <w:r>
        <w:rPr>
          <w:sz w:val="28"/>
          <w:szCs w:val="28"/>
        </w:rPr>
        <w:t>Uncover problems in the design</w:t>
      </w:r>
    </w:p>
    <w:p w14:paraId="5F4263C9" w14:textId="041477D0" w:rsidR="000533EA" w:rsidRDefault="000533EA" w:rsidP="000533EA">
      <w:pPr>
        <w:pStyle w:val="ListParagraph"/>
        <w:numPr>
          <w:ilvl w:val="1"/>
          <w:numId w:val="8"/>
        </w:numPr>
        <w:rPr>
          <w:sz w:val="28"/>
          <w:szCs w:val="28"/>
        </w:rPr>
      </w:pPr>
      <w:r>
        <w:rPr>
          <w:sz w:val="28"/>
          <w:szCs w:val="28"/>
        </w:rPr>
        <w:t>Discover opportunities</w:t>
      </w:r>
    </w:p>
    <w:p w14:paraId="2045158B" w14:textId="6411018A" w:rsidR="000533EA" w:rsidRDefault="000533EA" w:rsidP="000533EA">
      <w:pPr>
        <w:pStyle w:val="ListParagraph"/>
        <w:numPr>
          <w:ilvl w:val="1"/>
          <w:numId w:val="8"/>
        </w:numPr>
        <w:rPr>
          <w:sz w:val="28"/>
          <w:szCs w:val="28"/>
        </w:rPr>
      </w:pPr>
      <w:r>
        <w:rPr>
          <w:sz w:val="28"/>
          <w:szCs w:val="28"/>
        </w:rPr>
        <w:t>Learn about user’s behavior and preferences</w:t>
      </w:r>
    </w:p>
    <w:p w14:paraId="7B750497" w14:textId="0F9673D6" w:rsidR="000533EA" w:rsidRDefault="000533EA" w:rsidP="000533EA">
      <w:pPr>
        <w:pStyle w:val="ListParagraph"/>
        <w:numPr>
          <w:ilvl w:val="1"/>
          <w:numId w:val="8"/>
        </w:numPr>
        <w:rPr>
          <w:sz w:val="28"/>
          <w:szCs w:val="28"/>
        </w:rPr>
      </w:pPr>
      <w:r>
        <w:rPr>
          <w:sz w:val="28"/>
          <w:szCs w:val="28"/>
        </w:rPr>
        <w:t>Users perform interface tasks to identify and fix flaws early</w:t>
      </w:r>
    </w:p>
    <w:p w14:paraId="19E69D3B" w14:textId="0E860EBD" w:rsidR="00FE2AEA" w:rsidRDefault="00FE2AEA" w:rsidP="00FE2AEA">
      <w:pPr>
        <w:pStyle w:val="ListParagraph"/>
        <w:numPr>
          <w:ilvl w:val="2"/>
          <w:numId w:val="8"/>
        </w:numPr>
        <w:rPr>
          <w:sz w:val="28"/>
          <w:szCs w:val="28"/>
        </w:rPr>
      </w:pPr>
      <w:r>
        <w:rPr>
          <w:sz w:val="28"/>
          <w:szCs w:val="28"/>
        </w:rPr>
        <w:t>Identify features that are problematic, unclear, or could be improved</w:t>
      </w:r>
    </w:p>
    <w:p w14:paraId="14DBD6A8" w14:textId="4AEE5C2F" w:rsidR="00FE2AEA" w:rsidRPr="001E5AAA" w:rsidRDefault="00FE2AEA" w:rsidP="001E5AAA">
      <w:pPr>
        <w:pStyle w:val="ListParagraph"/>
        <w:numPr>
          <w:ilvl w:val="2"/>
          <w:numId w:val="8"/>
        </w:numPr>
        <w:rPr>
          <w:sz w:val="28"/>
          <w:szCs w:val="28"/>
        </w:rPr>
      </w:pPr>
      <w:r>
        <w:rPr>
          <w:sz w:val="28"/>
          <w:szCs w:val="28"/>
        </w:rPr>
        <w:t>Not about general styles preferences rather interface components that impact performance and frustration</w:t>
      </w:r>
    </w:p>
    <w:p w14:paraId="1E4C0D0D" w14:textId="77777777" w:rsidR="001E5AAA" w:rsidRDefault="007C3610" w:rsidP="001E5AAA">
      <w:pPr>
        <w:pStyle w:val="ListParagraph"/>
        <w:numPr>
          <w:ilvl w:val="0"/>
          <w:numId w:val="8"/>
        </w:numPr>
        <w:rPr>
          <w:sz w:val="28"/>
          <w:szCs w:val="28"/>
        </w:rPr>
      </w:pPr>
      <w:r w:rsidRPr="007C3610">
        <w:rPr>
          <w:sz w:val="28"/>
          <w:szCs w:val="28"/>
        </w:rPr>
        <w:t xml:space="preserve">How is usability testing different than traditional </w:t>
      </w:r>
      <w:proofErr w:type="gramStart"/>
      <w:r w:rsidRPr="007C3610">
        <w:rPr>
          <w:sz w:val="28"/>
          <w:szCs w:val="28"/>
        </w:rPr>
        <w:t>research</w:t>
      </w:r>
      <w:proofErr w:type="gramEnd"/>
    </w:p>
    <w:p w14:paraId="5A847976" w14:textId="145499C8" w:rsidR="001E5AAA" w:rsidRDefault="00817892" w:rsidP="00817892">
      <w:pPr>
        <w:ind w:firstLine="720"/>
        <w:rPr>
          <w:sz w:val="28"/>
          <w:szCs w:val="28"/>
        </w:rPr>
      </w:pPr>
      <w:r w:rsidRPr="00817892">
        <w:rPr>
          <w:sz w:val="28"/>
          <w:szCs w:val="28"/>
        </w:rPr>
        <w:drawing>
          <wp:inline distT="0" distB="0" distL="0" distR="0" wp14:anchorId="073FCAB7" wp14:editId="01AFA880">
            <wp:extent cx="4554625" cy="2453951"/>
            <wp:effectExtent l="0" t="0" r="508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592075" cy="2474129"/>
                    </a:xfrm>
                    <a:prstGeom prst="rect">
                      <a:avLst/>
                    </a:prstGeom>
                  </pic:spPr>
                </pic:pic>
              </a:graphicData>
            </a:graphic>
          </wp:inline>
        </w:drawing>
      </w:r>
    </w:p>
    <w:p w14:paraId="0C9C49E7" w14:textId="188B7128" w:rsidR="00A60F53" w:rsidRPr="001E5AAA" w:rsidRDefault="00A60F53" w:rsidP="00817892">
      <w:pPr>
        <w:ind w:firstLine="720"/>
        <w:rPr>
          <w:sz w:val="28"/>
          <w:szCs w:val="28"/>
        </w:rPr>
      </w:pPr>
      <w:r w:rsidRPr="00A60F53">
        <w:rPr>
          <w:sz w:val="28"/>
          <w:szCs w:val="28"/>
        </w:rPr>
        <w:drawing>
          <wp:inline distT="0" distB="0" distL="0" distR="0" wp14:anchorId="3880C5E7" wp14:editId="6C43D114">
            <wp:extent cx="4497355" cy="2387539"/>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520854" cy="2400014"/>
                    </a:xfrm>
                    <a:prstGeom prst="rect">
                      <a:avLst/>
                    </a:prstGeom>
                  </pic:spPr>
                </pic:pic>
              </a:graphicData>
            </a:graphic>
          </wp:inline>
        </w:drawing>
      </w:r>
    </w:p>
    <w:p w14:paraId="1DE4B6DC" w14:textId="00B8CB0E" w:rsidR="007C3610" w:rsidRDefault="007C3610" w:rsidP="007C3610">
      <w:pPr>
        <w:pStyle w:val="ListParagraph"/>
        <w:numPr>
          <w:ilvl w:val="0"/>
          <w:numId w:val="8"/>
        </w:numPr>
        <w:rPr>
          <w:sz w:val="28"/>
          <w:szCs w:val="28"/>
        </w:rPr>
      </w:pPr>
      <w:r w:rsidRPr="007C3610">
        <w:rPr>
          <w:sz w:val="28"/>
          <w:szCs w:val="28"/>
        </w:rPr>
        <w:lastRenderedPageBreak/>
        <w:t>What are three types/approaches of usability testing</w:t>
      </w:r>
    </w:p>
    <w:p w14:paraId="0EB97992" w14:textId="270B4514" w:rsidR="00A60F53" w:rsidRDefault="00577173" w:rsidP="00A60F53">
      <w:pPr>
        <w:pStyle w:val="ListParagraph"/>
        <w:numPr>
          <w:ilvl w:val="1"/>
          <w:numId w:val="8"/>
        </w:numPr>
        <w:rPr>
          <w:sz w:val="28"/>
          <w:szCs w:val="28"/>
        </w:rPr>
      </w:pPr>
      <w:r>
        <w:rPr>
          <w:sz w:val="28"/>
          <w:szCs w:val="28"/>
        </w:rPr>
        <w:t>Expert-based testing</w:t>
      </w:r>
      <w:r w:rsidR="00E0371D">
        <w:rPr>
          <w:sz w:val="28"/>
          <w:szCs w:val="28"/>
        </w:rPr>
        <w:t xml:space="preserve"> (inspections)</w:t>
      </w:r>
    </w:p>
    <w:p w14:paraId="6A7EFCD3" w14:textId="34E9C9F6" w:rsidR="00577173" w:rsidRDefault="00577173" w:rsidP="00A60F53">
      <w:pPr>
        <w:pStyle w:val="ListParagraph"/>
        <w:numPr>
          <w:ilvl w:val="1"/>
          <w:numId w:val="8"/>
        </w:numPr>
        <w:rPr>
          <w:sz w:val="28"/>
          <w:szCs w:val="28"/>
        </w:rPr>
      </w:pPr>
      <w:r>
        <w:rPr>
          <w:sz w:val="28"/>
          <w:szCs w:val="28"/>
        </w:rPr>
        <w:t>Automated testing</w:t>
      </w:r>
      <w:r w:rsidR="00E0371D">
        <w:rPr>
          <w:sz w:val="28"/>
          <w:szCs w:val="28"/>
        </w:rPr>
        <w:t xml:space="preserve"> (software tools)</w:t>
      </w:r>
    </w:p>
    <w:p w14:paraId="22E00A2D" w14:textId="0CEA547A" w:rsidR="00577173" w:rsidRDefault="00577173" w:rsidP="00A60F53">
      <w:pPr>
        <w:pStyle w:val="ListParagraph"/>
        <w:numPr>
          <w:ilvl w:val="1"/>
          <w:numId w:val="8"/>
        </w:numPr>
        <w:rPr>
          <w:sz w:val="28"/>
          <w:szCs w:val="28"/>
        </w:rPr>
      </w:pPr>
      <w:r>
        <w:rPr>
          <w:sz w:val="28"/>
          <w:szCs w:val="28"/>
        </w:rPr>
        <w:t>User-based testing</w:t>
      </w:r>
    </w:p>
    <w:p w14:paraId="14B7716A" w14:textId="3E828E28" w:rsidR="0072139C" w:rsidRDefault="0072139C" w:rsidP="00A60F53">
      <w:pPr>
        <w:pStyle w:val="ListParagraph"/>
        <w:numPr>
          <w:ilvl w:val="1"/>
          <w:numId w:val="8"/>
        </w:numPr>
        <w:rPr>
          <w:sz w:val="28"/>
          <w:szCs w:val="28"/>
        </w:rPr>
      </w:pPr>
      <w:r>
        <w:rPr>
          <w:sz w:val="28"/>
          <w:szCs w:val="28"/>
        </w:rPr>
        <w:t>Formative testing</w:t>
      </w:r>
    </w:p>
    <w:p w14:paraId="31947A6F" w14:textId="0EF2114E" w:rsidR="0072139C" w:rsidRDefault="0072139C" w:rsidP="00A60F53">
      <w:pPr>
        <w:pStyle w:val="ListParagraph"/>
        <w:numPr>
          <w:ilvl w:val="1"/>
          <w:numId w:val="8"/>
        </w:numPr>
        <w:rPr>
          <w:sz w:val="28"/>
          <w:szCs w:val="28"/>
        </w:rPr>
      </w:pPr>
      <w:r>
        <w:rPr>
          <w:sz w:val="28"/>
          <w:szCs w:val="28"/>
        </w:rPr>
        <w:t>Summative testing</w:t>
      </w:r>
    </w:p>
    <w:p w14:paraId="778E9DD9" w14:textId="79757F52" w:rsidR="0072139C" w:rsidRPr="007C3610" w:rsidRDefault="0072139C" w:rsidP="00A60F53">
      <w:pPr>
        <w:pStyle w:val="ListParagraph"/>
        <w:numPr>
          <w:ilvl w:val="1"/>
          <w:numId w:val="8"/>
        </w:numPr>
        <w:rPr>
          <w:sz w:val="28"/>
          <w:szCs w:val="28"/>
        </w:rPr>
      </w:pPr>
      <w:r>
        <w:rPr>
          <w:sz w:val="28"/>
          <w:szCs w:val="28"/>
        </w:rPr>
        <w:t>Validation testing</w:t>
      </w:r>
    </w:p>
    <w:p w14:paraId="6A47DEE6" w14:textId="2BA26E1E" w:rsidR="007C3610" w:rsidRDefault="007C3610" w:rsidP="007C3610">
      <w:pPr>
        <w:pStyle w:val="ListParagraph"/>
        <w:numPr>
          <w:ilvl w:val="0"/>
          <w:numId w:val="8"/>
        </w:numPr>
        <w:rPr>
          <w:sz w:val="28"/>
          <w:szCs w:val="28"/>
        </w:rPr>
      </w:pPr>
      <w:r w:rsidRPr="007C3610">
        <w:rPr>
          <w:sz w:val="28"/>
          <w:szCs w:val="28"/>
        </w:rPr>
        <w:t>What is ideal number of users</w:t>
      </w:r>
    </w:p>
    <w:p w14:paraId="11673C29" w14:textId="63955C71" w:rsidR="0072139C" w:rsidRDefault="0072139C" w:rsidP="0072139C">
      <w:pPr>
        <w:pStyle w:val="ListParagraph"/>
        <w:numPr>
          <w:ilvl w:val="1"/>
          <w:numId w:val="8"/>
        </w:numPr>
        <w:rPr>
          <w:sz w:val="28"/>
          <w:szCs w:val="28"/>
        </w:rPr>
      </w:pPr>
      <w:r>
        <w:rPr>
          <w:sz w:val="28"/>
          <w:szCs w:val="28"/>
        </w:rPr>
        <w:t>Get as many as affordable in the timeframe given</w:t>
      </w:r>
    </w:p>
    <w:p w14:paraId="740843B9" w14:textId="6DB3AB69" w:rsidR="0072139C" w:rsidRPr="007C3610" w:rsidRDefault="0072139C" w:rsidP="0072139C">
      <w:pPr>
        <w:pStyle w:val="ListParagraph"/>
        <w:numPr>
          <w:ilvl w:val="1"/>
          <w:numId w:val="8"/>
        </w:numPr>
        <w:rPr>
          <w:sz w:val="28"/>
          <w:szCs w:val="28"/>
        </w:rPr>
      </w:pPr>
      <w:r>
        <w:rPr>
          <w:sz w:val="28"/>
          <w:szCs w:val="28"/>
        </w:rPr>
        <w:t>Be practical and find major flaws in the interface</w:t>
      </w:r>
    </w:p>
    <w:p w14:paraId="623F1A9C" w14:textId="77D6F488" w:rsidR="00443C0D" w:rsidRDefault="007C3610" w:rsidP="00443C0D">
      <w:pPr>
        <w:pStyle w:val="ListParagraph"/>
        <w:numPr>
          <w:ilvl w:val="0"/>
          <w:numId w:val="8"/>
        </w:numPr>
        <w:rPr>
          <w:sz w:val="28"/>
          <w:szCs w:val="28"/>
        </w:rPr>
      </w:pPr>
      <w:r w:rsidRPr="007C3610">
        <w:rPr>
          <w:sz w:val="28"/>
          <w:szCs w:val="28"/>
        </w:rPr>
        <w:t>Command line, Icons, and VR</w:t>
      </w:r>
    </w:p>
    <w:p w14:paraId="0C700251" w14:textId="5BFAD6ED" w:rsidR="0006608E" w:rsidRDefault="0006608E" w:rsidP="0006608E">
      <w:pPr>
        <w:pStyle w:val="ListParagraph"/>
        <w:numPr>
          <w:ilvl w:val="1"/>
          <w:numId w:val="8"/>
        </w:numPr>
        <w:rPr>
          <w:sz w:val="28"/>
          <w:szCs w:val="28"/>
        </w:rPr>
      </w:pPr>
      <w:r>
        <w:rPr>
          <w:sz w:val="28"/>
          <w:szCs w:val="28"/>
        </w:rPr>
        <w:t>Command lines: efficient, precise, fast, but large overhead to learning commands</w:t>
      </w:r>
    </w:p>
    <w:p w14:paraId="41142753" w14:textId="7238FD33" w:rsidR="0006608E" w:rsidRDefault="0006608E" w:rsidP="0006608E">
      <w:pPr>
        <w:pStyle w:val="ListParagraph"/>
        <w:numPr>
          <w:ilvl w:val="2"/>
          <w:numId w:val="8"/>
        </w:numPr>
        <w:rPr>
          <w:sz w:val="28"/>
          <w:szCs w:val="28"/>
        </w:rPr>
      </w:pPr>
      <w:r>
        <w:rPr>
          <w:sz w:val="28"/>
          <w:szCs w:val="28"/>
        </w:rPr>
        <w:t xml:space="preserve">Considerations: reduce the learning curve of new </w:t>
      </w:r>
      <w:proofErr w:type="gramStart"/>
      <w:r>
        <w:rPr>
          <w:sz w:val="28"/>
          <w:szCs w:val="28"/>
        </w:rPr>
        <w:t>users,  reduce</w:t>
      </w:r>
      <w:proofErr w:type="gramEnd"/>
      <w:r>
        <w:rPr>
          <w:sz w:val="28"/>
          <w:szCs w:val="28"/>
        </w:rPr>
        <w:t xml:space="preserve"> error rate, and structure or naming techniques</w:t>
      </w:r>
    </w:p>
    <w:p w14:paraId="15A41F57" w14:textId="2E312B21" w:rsidR="0006608E" w:rsidRDefault="001B3D21" w:rsidP="0006608E">
      <w:pPr>
        <w:pStyle w:val="ListParagraph"/>
        <w:numPr>
          <w:ilvl w:val="1"/>
          <w:numId w:val="8"/>
        </w:numPr>
        <w:rPr>
          <w:sz w:val="28"/>
          <w:szCs w:val="28"/>
        </w:rPr>
      </w:pPr>
      <w:r>
        <w:rPr>
          <w:sz w:val="28"/>
          <w:szCs w:val="28"/>
        </w:rPr>
        <w:t>Icons</w:t>
      </w:r>
      <w:r w:rsidR="00A74B0B">
        <w:rPr>
          <w:sz w:val="28"/>
          <w:szCs w:val="28"/>
        </w:rPr>
        <w:t xml:space="preserve">: </w:t>
      </w:r>
      <w:r w:rsidR="00E9311D">
        <w:rPr>
          <w:sz w:val="28"/>
          <w:szCs w:val="28"/>
        </w:rPr>
        <w:t xml:space="preserve">easier to learn, compact and variably positioned </w:t>
      </w:r>
    </w:p>
    <w:p w14:paraId="2F5054E0" w14:textId="0E1369F5" w:rsidR="00E9311D" w:rsidRDefault="00E9311D" w:rsidP="00E9311D">
      <w:pPr>
        <w:pStyle w:val="ListParagraph"/>
        <w:numPr>
          <w:ilvl w:val="2"/>
          <w:numId w:val="8"/>
        </w:numPr>
        <w:rPr>
          <w:sz w:val="28"/>
          <w:szCs w:val="28"/>
        </w:rPr>
      </w:pPr>
      <w:r>
        <w:rPr>
          <w:sz w:val="28"/>
          <w:szCs w:val="28"/>
        </w:rPr>
        <w:t>Similar, analogical, or arbitrary</w:t>
      </w:r>
    </w:p>
    <w:p w14:paraId="19D492EE" w14:textId="778270E3" w:rsidR="00287767" w:rsidRDefault="00287767" w:rsidP="00287767">
      <w:pPr>
        <w:pStyle w:val="ListParagraph"/>
        <w:numPr>
          <w:ilvl w:val="1"/>
          <w:numId w:val="8"/>
        </w:numPr>
        <w:rPr>
          <w:sz w:val="28"/>
          <w:szCs w:val="28"/>
        </w:rPr>
      </w:pPr>
      <w:r>
        <w:rPr>
          <w:sz w:val="28"/>
          <w:szCs w:val="28"/>
        </w:rPr>
        <w:t>VR:</w:t>
      </w:r>
      <w:r w:rsidR="00CA7DF6">
        <w:rPr>
          <w:sz w:val="28"/>
          <w:szCs w:val="28"/>
        </w:rPr>
        <w:t xml:space="preserve"> computer generated simulations aimed to create a synthetic environment</w:t>
      </w:r>
    </w:p>
    <w:p w14:paraId="6231A00F" w14:textId="413E2489" w:rsidR="00CA7DF6" w:rsidRDefault="00CA7DF6" w:rsidP="00CA7DF6">
      <w:pPr>
        <w:pStyle w:val="ListParagraph"/>
        <w:numPr>
          <w:ilvl w:val="2"/>
          <w:numId w:val="8"/>
        </w:numPr>
        <w:rPr>
          <w:sz w:val="28"/>
          <w:szCs w:val="28"/>
        </w:rPr>
      </w:pPr>
      <w:r>
        <w:rPr>
          <w:sz w:val="28"/>
          <w:szCs w:val="28"/>
        </w:rPr>
        <w:t>Different viewpoints, engrossing, but uncomfortable and disorienting</w:t>
      </w:r>
    </w:p>
    <w:p w14:paraId="29ECB295" w14:textId="77777777" w:rsidR="007C3610" w:rsidRDefault="00443C0D" w:rsidP="007C3610">
      <w:pPr>
        <w:rPr>
          <w:b/>
          <w:sz w:val="28"/>
          <w:szCs w:val="28"/>
        </w:rPr>
      </w:pPr>
      <w:r w:rsidRPr="007C3610">
        <w:rPr>
          <w:b/>
          <w:sz w:val="28"/>
          <w:szCs w:val="28"/>
        </w:rPr>
        <w:t>You do *not* need to know</w:t>
      </w:r>
    </w:p>
    <w:p w14:paraId="788BC4C8" w14:textId="77777777" w:rsidR="00443C0D" w:rsidRPr="000677DF" w:rsidRDefault="00493EC6" w:rsidP="00443C0D">
      <w:pPr>
        <w:pStyle w:val="ListParagraph"/>
        <w:numPr>
          <w:ilvl w:val="0"/>
          <w:numId w:val="11"/>
        </w:numPr>
        <w:rPr>
          <w:b/>
          <w:sz w:val="28"/>
          <w:szCs w:val="28"/>
        </w:rPr>
      </w:pPr>
      <w:r w:rsidRPr="007C3610">
        <w:rPr>
          <w:sz w:val="28"/>
          <w:szCs w:val="28"/>
        </w:rPr>
        <w:t>Stages of usability testing</w:t>
      </w:r>
    </w:p>
    <w:p w14:paraId="250937E0" w14:textId="77777777" w:rsidR="00493EC6" w:rsidRDefault="00493EC6" w:rsidP="00443C0D">
      <w:pPr>
        <w:rPr>
          <w:sz w:val="32"/>
          <w:szCs w:val="32"/>
        </w:rPr>
      </w:pPr>
    </w:p>
    <w:p w14:paraId="6DB152BB" w14:textId="77777777" w:rsidR="00493EC6" w:rsidRPr="00493EC6" w:rsidRDefault="00493EC6" w:rsidP="00493EC6">
      <w:pPr>
        <w:ind w:left="360"/>
        <w:rPr>
          <w:sz w:val="32"/>
          <w:szCs w:val="32"/>
        </w:rPr>
      </w:pPr>
    </w:p>
    <w:sectPr w:rsidR="00493EC6" w:rsidRPr="0049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43155"/>
    <w:multiLevelType w:val="hybridMultilevel"/>
    <w:tmpl w:val="8E582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0F1A40"/>
    <w:multiLevelType w:val="hybridMultilevel"/>
    <w:tmpl w:val="6DD60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924299"/>
    <w:multiLevelType w:val="hybridMultilevel"/>
    <w:tmpl w:val="71508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00214C"/>
    <w:multiLevelType w:val="hybridMultilevel"/>
    <w:tmpl w:val="13F64C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C849AF"/>
    <w:multiLevelType w:val="hybridMultilevel"/>
    <w:tmpl w:val="EF4858CC"/>
    <w:lvl w:ilvl="0" w:tplc="E1A4CD7E">
      <w:start w:val="1"/>
      <w:numFmt w:val="bullet"/>
      <w:lvlText w:val="-"/>
      <w:lvlJc w:val="left"/>
      <w:pPr>
        <w:ind w:left="720" w:hanging="360"/>
      </w:pPr>
      <w:rPr>
        <w:rFonts w:ascii="Calibri" w:hAnsi="Calibri" w:hint="default"/>
      </w:rPr>
    </w:lvl>
    <w:lvl w:ilvl="1" w:tplc="02DE4820">
      <w:start w:val="1"/>
      <w:numFmt w:val="bullet"/>
      <w:lvlText w:val="o"/>
      <w:lvlJc w:val="left"/>
      <w:pPr>
        <w:ind w:left="1440" w:hanging="360"/>
      </w:pPr>
      <w:rPr>
        <w:rFonts w:ascii="Courier New" w:hAnsi="Courier New" w:hint="default"/>
      </w:rPr>
    </w:lvl>
    <w:lvl w:ilvl="2" w:tplc="5DD66504">
      <w:start w:val="1"/>
      <w:numFmt w:val="bullet"/>
      <w:lvlText w:val=""/>
      <w:lvlJc w:val="left"/>
      <w:pPr>
        <w:ind w:left="2160" w:hanging="360"/>
      </w:pPr>
      <w:rPr>
        <w:rFonts w:ascii="Wingdings" w:hAnsi="Wingdings" w:hint="default"/>
      </w:rPr>
    </w:lvl>
    <w:lvl w:ilvl="3" w:tplc="B08A153E">
      <w:start w:val="1"/>
      <w:numFmt w:val="bullet"/>
      <w:lvlText w:val=""/>
      <w:lvlJc w:val="left"/>
      <w:pPr>
        <w:ind w:left="2880" w:hanging="360"/>
      </w:pPr>
      <w:rPr>
        <w:rFonts w:ascii="Symbol" w:hAnsi="Symbol" w:hint="default"/>
      </w:rPr>
    </w:lvl>
    <w:lvl w:ilvl="4" w:tplc="2D1CFD78">
      <w:start w:val="1"/>
      <w:numFmt w:val="bullet"/>
      <w:lvlText w:val="o"/>
      <w:lvlJc w:val="left"/>
      <w:pPr>
        <w:ind w:left="3600" w:hanging="360"/>
      </w:pPr>
      <w:rPr>
        <w:rFonts w:ascii="Courier New" w:hAnsi="Courier New" w:hint="default"/>
      </w:rPr>
    </w:lvl>
    <w:lvl w:ilvl="5" w:tplc="AE06C5B6">
      <w:start w:val="1"/>
      <w:numFmt w:val="bullet"/>
      <w:lvlText w:val=""/>
      <w:lvlJc w:val="left"/>
      <w:pPr>
        <w:ind w:left="4320" w:hanging="360"/>
      </w:pPr>
      <w:rPr>
        <w:rFonts w:ascii="Wingdings" w:hAnsi="Wingdings" w:hint="default"/>
      </w:rPr>
    </w:lvl>
    <w:lvl w:ilvl="6" w:tplc="4C48F1AA">
      <w:start w:val="1"/>
      <w:numFmt w:val="bullet"/>
      <w:lvlText w:val=""/>
      <w:lvlJc w:val="left"/>
      <w:pPr>
        <w:ind w:left="5040" w:hanging="360"/>
      </w:pPr>
      <w:rPr>
        <w:rFonts w:ascii="Symbol" w:hAnsi="Symbol" w:hint="default"/>
      </w:rPr>
    </w:lvl>
    <w:lvl w:ilvl="7" w:tplc="B63E15A4">
      <w:start w:val="1"/>
      <w:numFmt w:val="bullet"/>
      <w:lvlText w:val="o"/>
      <w:lvlJc w:val="left"/>
      <w:pPr>
        <w:ind w:left="5760" w:hanging="360"/>
      </w:pPr>
      <w:rPr>
        <w:rFonts w:ascii="Courier New" w:hAnsi="Courier New" w:hint="default"/>
      </w:rPr>
    </w:lvl>
    <w:lvl w:ilvl="8" w:tplc="B906A0E4">
      <w:start w:val="1"/>
      <w:numFmt w:val="bullet"/>
      <w:lvlText w:val=""/>
      <w:lvlJc w:val="left"/>
      <w:pPr>
        <w:ind w:left="6480" w:hanging="360"/>
      </w:pPr>
      <w:rPr>
        <w:rFonts w:ascii="Wingdings" w:hAnsi="Wingdings" w:hint="default"/>
      </w:rPr>
    </w:lvl>
  </w:abstractNum>
  <w:abstractNum w:abstractNumId="5" w15:restartNumberingAfterBreak="0">
    <w:nsid w:val="4C9A0296"/>
    <w:multiLevelType w:val="hybridMultilevel"/>
    <w:tmpl w:val="D3EED5D8"/>
    <w:lvl w:ilvl="0" w:tplc="EB10649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610C72"/>
    <w:multiLevelType w:val="hybridMultilevel"/>
    <w:tmpl w:val="5DB0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6432D"/>
    <w:multiLevelType w:val="hybridMultilevel"/>
    <w:tmpl w:val="CCA09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E760F6"/>
    <w:multiLevelType w:val="hybridMultilevel"/>
    <w:tmpl w:val="7182053A"/>
    <w:lvl w:ilvl="0" w:tplc="57FCBBEA">
      <w:start w:val="1"/>
      <w:numFmt w:val="upperLetter"/>
      <w:lvlText w:val="%1."/>
      <w:lvlJc w:val="left"/>
      <w:pPr>
        <w:ind w:left="900" w:hanging="540"/>
      </w:pPr>
      <w:rPr>
        <w:rFonts w:ascii="Arial" w:hAnsi="Arial" w:cs="Arial" w:hint="default"/>
        <w:sz w:val="5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94147"/>
    <w:multiLevelType w:val="hybridMultilevel"/>
    <w:tmpl w:val="2A3A7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5F1D73"/>
    <w:multiLevelType w:val="hybridMultilevel"/>
    <w:tmpl w:val="032E35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9965CE"/>
    <w:multiLevelType w:val="hybridMultilevel"/>
    <w:tmpl w:val="AC84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EC64F1"/>
    <w:multiLevelType w:val="hybridMultilevel"/>
    <w:tmpl w:val="887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3367D7"/>
    <w:multiLevelType w:val="hybridMultilevel"/>
    <w:tmpl w:val="99BAE660"/>
    <w:lvl w:ilvl="0" w:tplc="1DAE16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0A0AB9"/>
    <w:multiLevelType w:val="hybridMultilevel"/>
    <w:tmpl w:val="DEFE6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4"/>
  </w:num>
  <w:num w:numId="3">
    <w:abstractNumId w:val="0"/>
  </w:num>
  <w:num w:numId="4">
    <w:abstractNumId w:val="10"/>
  </w:num>
  <w:num w:numId="5">
    <w:abstractNumId w:val="9"/>
  </w:num>
  <w:num w:numId="6">
    <w:abstractNumId w:val="11"/>
  </w:num>
  <w:num w:numId="7">
    <w:abstractNumId w:val="7"/>
  </w:num>
  <w:num w:numId="8">
    <w:abstractNumId w:val="1"/>
  </w:num>
  <w:num w:numId="9">
    <w:abstractNumId w:val="8"/>
  </w:num>
  <w:num w:numId="10">
    <w:abstractNumId w:val="2"/>
  </w:num>
  <w:num w:numId="11">
    <w:abstractNumId w:val="12"/>
  </w:num>
  <w:num w:numId="12">
    <w:abstractNumId w:val="3"/>
  </w:num>
  <w:num w:numId="13">
    <w:abstractNumId w:val="1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96"/>
    <w:rsid w:val="0001681E"/>
    <w:rsid w:val="000469F9"/>
    <w:rsid w:val="000533EA"/>
    <w:rsid w:val="0006608E"/>
    <w:rsid w:val="000677DF"/>
    <w:rsid w:val="0007187E"/>
    <w:rsid w:val="000B7A9B"/>
    <w:rsid w:val="000C6CED"/>
    <w:rsid w:val="000D17AD"/>
    <w:rsid w:val="000D3CE1"/>
    <w:rsid w:val="001807B8"/>
    <w:rsid w:val="00192264"/>
    <w:rsid w:val="001A18EB"/>
    <w:rsid w:val="001B3D21"/>
    <w:rsid w:val="001D7C55"/>
    <w:rsid w:val="001E5AAA"/>
    <w:rsid w:val="001F7127"/>
    <w:rsid w:val="002255B3"/>
    <w:rsid w:val="00287767"/>
    <w:rsid w:val="002B1764"/>
    <w:rsid w:val="002B6265"/>
    <w:rsid w:val="002E4DC7"/>
    <w:rsid w:val="002F474E"/>
    <w:rsid w:val="00323958"/>
    <w:rsid w:val="00330131"/>
    <w:rsid w:val="003622A2"/>
    <w:rsid w:val="003E6970"/>
    <w:rsid w:val="004043E6"/>
    <w:rsid w:val="00443C0D"/>
    <w:rsid w:val="00493EC6"/>
    <w:rsid w:val="004A0CDC"/>
    <w:rsid w:val="004D668E"/>
    <w:rsid w:val="00512D00"/>
    <w:rsid w:val="00543665"/>
    <w:rsid w:val="00556974"/>
    <w:rsid w:val="00577173"/>
    <w:rsid w:val="006000A6"/>
    <w:rsid w:val="00663691"/>
    <w:rsid w:val="006A6CD0"/>
    <w:rsid w:val="006C3E96"/>
    <w:rsid w:val="006D2FFA"/>
    <w:rsid w:val="00710C26"/>
    <w:rsid w:val="00714BA7"/>
    <w:rsid w:val="0072139C"/>
    <w:rsid w:val="007410DD"/>
    <w:rsid w:val="007C3610"/>
    <w:rsid w:val="007C7F44"/>
    <w:rsid w:val="00817892"/>
    <w:rsid w:val="008521D7"/>
    <w:rsid w:val="00867CCE"/>
    <w:rsid w:val="00892CB2"/>
    <w:rsid w:val="00893C40"/>
    <w:rsid w:val="008F381C"/>
    <w:rsid w:val="00955039"/>
    <w:rsid w:val="00966A71"/>
    <w:rsid w:val="009A6923"/>
    <w:rsid w:val="00A13038"/>
    <w:rsid w:val="00A4529E"/>
    <w:rsid w:val="00A60F53"/>
    <w:rsid w:val="00A66935"/>
    <w:rsid w:val="00A74B0B"/>
    <w:rsid w:val="00A77896"/>
    <w:rsid w:val="00AC68BE"/>
    <w:rsid w:val="00B35D31"/>
    <w:rsid w:val="00B379D7"/>
    <w:rsid w:val="00B4519E"/>
    <w:rsid w:val="00B75D18"/>
    <w:rsid w:val="00BB1976"/>
    <w:rsid w:val="00C01FAE"/>
    <w:rsid w:val="00C04184"/>
    <w:rsid w:val="00C72A6C"/>
    <w:rsid w:val="00C80275"/>
    <w:rsid w:val="00CA7DF6"/>
    <w:rsid w:val="00CB75A5"/>
    <w:rsid w:val="00CE4A21"/>
    <w:rsid w:val="00D2274C"/>
    <w:rsid w:val="00D62105"/>
    <w:rsid w:val="00DA06D4"/>
    <w:rsid w:val="00DA25AD"/>
    <w:rsid w:val="00DC5A99"/>
    <w:rsid w:val="00DD132D"/>
    <w:rsid w:val="00DE327C"/>
    <w:rsid w:val="00E0371D"/>
    <w:rsid w:val="00E92892"/>
    <w:rsid w:val="00E9311D"/>
    <w:rsid w:val="00FA097B"/>
    <w:rsid w:val="00FA0B77"/>
    <w:rsid w:val="00FD5CF3"/>
    <w:rsid w:val="00FE16DC"/>
    <w:rsid w:val="00FE2A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DDA3"/>
  <w15:chartTrackingRefBased/>
  <w15:docId w15:val="{307ECA7D-1580-46EC-B2F4-62C18863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74"/>
    <w:pPr>
      <w:ind w:left="720"/>
      <w:contextualSpacing/>
    </w:pPr>
  </w:style>
  <w:style w:type="character" w:customStyle="1" w:styleId="textlayer--absolute">
    <w:name w:val="textlayer--absolute"/>
    <w:basedOn w:val="DefaultParagraphFont"/>
    <w:rsid w:val="0049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115720">
      <w:bodyDiv w:val="1"/>
      <w:marLeft w:val="0"/>
      <w:marRight w:val="0"/>
      <w:marTop w:val="0"/>
      <w:marBottom w:val="0"/>
      <w:divBdr>
        <w:top w:val="none" w:sz="0" w:space="0" w:color="auto"/>
        <w:left w:val="none" w:sz="0" w:space="0" w:color="auto"/>
        <w:bottom w:val="none" w:sz="0" w:space="0" w:color="auto"/>
        <w:right w:val="none" w:sz="0" w:space="0" w:color="auto"/>
      </w:divBdr>
    </w:div>
    <w:div w:id="813721958">
      <w:bodyDiv w:val="1"/>
      <w:marLeft w:val="0"/>
      <w:marRight w:val="0"/>
      <w:marTop w:val="0"/>
      <w:marBottom w:val="0"/>
      <w:divBdr>
        <w:top w:val="none" w:sz="0" w:space="0" w:color="auto"/>
        <w:left w:val="none" w:sz="0" w:space="0" w:color="auto"/>
        <w:bottom w:val="none" w:sz="0" w:space="0" w:color="auto"/>
        <w:right w:val="none" w:sz="0" w:space="0" w:color="auto"/>
      </w:divBdr>
    </w:div>
    <w:div w:id="1034648026">
      <w:bodyDiv w:val="1"/>
      <w:marLeft w:val="0"/>
      <w:marRight w:val="0"/>
      <w:marTop w:val="0"/>
      <w:marBottom w:val="0"/>
      <w:divBdr>
        <w:top w:val="none" w:sz="0" w:space="0" w:color="auto"/>
        <w:left w:val="none" w:sz="0" w:space="0" w:color="auto"/>
        <w:bottom w:val="none" w:sz="0" w:space="0" w:color="auto"/>
        <w:right w:val="none" w:sz="0" w:space="0" w:color="auto"/>
      </w:divBdr>
    </w:div>
    <w:div w:id="2039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sciadmin</dc:creator>
  <cp:keywords/>
  <dc:description/>
  <cp:lastModifiedBy>Tseng, Angela</cp:lastModifiedBy>
  <cp:revision>78</cp:revision>
  <dcterms:created xsi:type="dcterms:W3CDTF">2021-03-05T00:33:00Z</dcterms:created>
  <dcterms:modified xsi:type="dcterms:W3CDTF">2021-03-09T18:35:00Z</dcterms:modified>
</cp:coreProperties>
</file>