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506" w:rsidRDefault="00AA5506">
      <w:bookmarkStart w:id="0" w:name="_GoBack"/>
      <w:bookmarkEnd w:id="0"/>
    </w:p>
    <w:p w:rsidR="00AA5506" w:rsidRDefault="00AA5506"/>
    <w:p w:rsidR="00AA5506" w:rsidRDefault="00AA5506"/>
    <w:p w:rsidR="00AA5506" w:rsidRPr="00784AF5" w:rsidRDefault="00AA5506" w:rsidP="00AA5506">
      <w:pPr>
        <w:spacing w:after="0"/>
        <w:jc w:val="center"/>
        <w:rPr>
          <w:rFonts w:eastAsia="Times New Roman" w:cs="Calibri"/>
          <w:color w:val="000000"/>
          <w:sz w:val="20"/>
          <w:szCs w:val="20"/>
          <w:lang w:eastAsia="pl-PL"/>
        </w:rPr>
      </w:pPr>
      <w:r w:rsidRPr="00784AF5">
        <w:rPr>
          <w:rFonts w:eastAsia="Times New Roman" w:cs="Calibri"/>
          <w:b/>
          <w:bCs/>
          <w:color w:val="000000"/>
          <w:sz w:val="28"/>
          <w:szCs w:val="28"/>
          <w:lang w:eastAsia="pl-PL"/>
        </w:rPr>
        <w:t>Komunikat</w:t>
      </w:r>
    </w:p>
    <w:p w:rsidR="00AA5506" w:rsidRPr="00784AF5" w:rsidRDefault="00AA5506" w:rsidP="00AA5506">
      <w:pPr>
        <w:spacing w:after="0"/>
        <w:jc w:val="center"/>
        <w:rPr>
          <w:rFonts w:eastAsia="Times New Roman" w:cs="Calibri"/>
          <w:b/>
          <w:bCs/>
          <w:color w:val="000000"/>
          <w:sz w:val="28"/>
          <w:szCs w:val="28"/>
          <w:lang w:eastAsia="pl-PL"/>
        </w:rPr>
      </w:pPr>
      <w:r w:rsidRPr="00784AF5">
        <w:rPr>
          <w:rFonts w:eastAsia="Times New Roman" w:cs="Calibri"/>
          <w:b/>
          <w:bCs/>
          <w:color w:val="000000"/>
          <w:sz w:val="28"/>
          <w:szCs w:val="28"/>
          <w:lang w:eastAsia="pl-PL"/>
        </w:rPr>
        <w:t xml:space="preserve">dla studentów </w:t>
      </w:r>
      <w:r w:rsidRPr="00784AF5">
        <w:rPr>
          <w:rFonts w:eastAsia="Times New Roman" w:cs="Calibri"/>
          <w:b/>
          <w:bCs/>
          <w:color w:val="00B050"/>
          <w:sz w:val="28"/>
          <w:szCs w:val="28"/>
          <w:lang w:eastAsia="pl-PL"/>
        </w:rPr>
        <w:t>studiów I stopnia</w:t>
      </w:r>
    </w:p>
    <w:p w:rsidR="00AA5506" w:rsidRPr="00784AF5" w:rsidRDefault="00AA5506" w:rsidP="00AA5506">
      <w:pPr>
        <w:spacing w:after="0"/>
        <w:jc w:val="center"/>
        <w:rPr>
          <w:rFonts w:eastAsia="Times New Roman" w:cs="Calibri"/>
          <w:color w:val="000000"/>
          <w:sz w:val="20"/>
          <w:szCs w:val="20"/>
          <w:lang w:eastAsia="pl-PL"/>
        </w:rPr>
      </w:pPr>
      <w:r w:rsidRPr="00784AF5">
        <w:rPr>
          <w:rFonts w:eastAsia="Times New Roman" w:cs="Calibri"/>
          <w:b/>
          <w:bCs/>
          <w:color w:val="000000"/>
          <w:sz w:val="28"/>
          <w:szCs w:val="28"/>
          <w:lang w:eastAsia="pl-PL"/>
        </w:rPr>
        <w:t xml:space="preserve">w sprawie organizacji </w:t>
      </w:r>
      <w:r w:rsidRPr="00784AF5">
        <w:rPr>
          <w:rFonts w:eastAsia="Times New Roman" w:cs="Calibri"/>
          <w:b/>
          <w:bCs/>
          <w:color w:val="00B050"/>
          <w:sz w:val="28"/>
          <w:szCs w:val="28"/>
          <w:lang w:eastAsia="pl-PL"/>
        </w:rPr>
        <w:t>zajęć</w:t>
      </w:r>
      <w:r w:rsidRPr="00784AF5">
        <w:rPr>
          <w:rFonts w:eastAsia="Times New Roman" w:cs="Calibri"/>
          <w:b/>
          <w:bCs/>
          <w:color w:val="000000"/>
          <w:sz w:val="28"/>
          <w:szCs w:val="28"/>
          <w:lang w:eastAsia="pl-PL"/>
        </w:rPr>
        <w:t xml:space="preserve"> </w:t>
      </w:r>
      <w:r w:rsidRPr="00784AF5">
        <w:rPr>
          <w:rFonts w:eastAsia="Times New Roman" w:cs="Calibri"/>
          <w:b/>
          <w:bCs/>
          <w:color w:val="00B050"/>
          <w:sz w:val="28"/>
          <w:szCs w:val="28"/>
          <w:lang w:eastAsia="pl-PL"/>
        </w:rPr>
        <w:t>nadprogramowych</w:t>
      </w:r>
      <w:r w:rsidRPr="00784AF5">
        <w:rPr>
          <w:rFonts w:eastAsia="Times New Roman" w:cs="Calibri"/>
          <w:b/>
          <w:bCs/>
          <w:color w:val="000000"/>
          <w:sz w:val="28"/>
          <w:szCs w:val="28"/>
          <w:lang w:eastAsia="pl-PL"/>
        </w:rPr>
        <w:t xml:space="preserve"> </w:t>
      </w:r>
    </w:p>
    <w:p w:rsidR="00AA5506" w:rsidRDefault="00AA5506" w:rsidP="00AA5506">
      <w:pPr>
        <w:spacing w:after="0"/>
        <w:jc w:val="center"/>
        <w:rPr>
          <w:rFonts w:eastAsia="Times New Roman" w:cs="Calibri"/>
          <w:b/>
          <w:bCs/>
          <w:color w:val="000000"/>
          <w:sz w:val="28"/>
          <w:szCs w:val="28"/>
          <w:lang w:eastAsia="pl-PL"/>
        </w:rPr>
      </w:pPr>
      <w:r w:rsidRPr="00784AF5">
        <w:rPr>
          <w:rFonts w:eastAsia="Times New Roman" w:cs="Calibri"/>
          <w:b/>
          <w:bCs/>
          <w:color w:val="000000"/>
          <w:sz w:val="28"/>
          <w:szCs w:val="28"/>
          <w:lang w:eastAsia="pl-PL"/>
        </w:rPr>
        <w:t>w roku akademickim 20</w:t>
      </w:r>
      <w:r>
        <w:rPr>
          <w:rFonts w:eastAsia="Times New Roman" w:cs="Calibri"/>
          <w:b/>
          <w:bCs/>
          <w:color w:val="000000"/>
          <w:sz w:val="28"/>
          <w:szCs w:val="28"/>
          <w:lang w:eastAsia="pl-PL"/>
        </w:rPr>
        <w:t>21</w:t>
      </w:r>
      <w:r w:rsidRPr="00784AF5">
        <w:rPr>
          <w:rFonts w:eastAsia="Times New Roman" w:cs="Calibri"/>
          <w:b/>
          <w:bCs/>
          <w:color w:val="000000"/>
          <w:sz w:val="28"/>
          <w:szCs w:val="28"/>
          <w:lang w:eastAsia="pl-PL"/>
        </w:rPr>
        <w:t>/20</w:t>
      </w:r>
      <w:r>
        <w:rPr>
          <w:rFonts w:eastAsia="Times New Roman" w:cs="Calibri"/>
          <w:b/>
          <w:bCs/>
          <w:color w:val="000000"/>
          <w:sz w:val="28"/>
          <w:szCs w:val="28"/>
          <w:lang w:eastAsia="pl-PL"/>
        </w:rPr>
        <w:t>22</w:t>
      </w:r>
    </w:p>
    <w:p w:rsidR="00AA5506" w:rsidRPr="00784AF5" w:rsidRDefault="00AA5506" w:rsidP="00AA5506">
      <w:pPr>
        <w:spacing w:after="0"/>
        <w:jc w:val="center"/>
        <w:rPr>
          <w:rFonts w:eastAsia="Times New Roman" w:cs="Calibri"/>
          <w:b/>
          <w:bCs/>
          <w:color w:val="000000"/>
          <w:sz w:val="28"/>
          <w:szCs w:val="28"/>
          <w:lang w:eastAsia="pl-PL"/>
        </w:rPr>
      </w:pPr>
    </w:p>
    <w:p w:rsidR="00AA5506" w:rsidRPr="00784AF5" w:rsidRDefault="00AA5506" w:rsidP="00AA5506">
      <w:pPr>
        <w:spacing w:after="0" w:line="360" w:lineRule="auto"/>
        <w:jc w:val="center"/>
        <w:rPr>
          <w:rFonts w:eastAsia="Times New Roman" w:cs="Calibri"/>
          <w:color w:val="000000"/>
          <w:sz w:val="20"/>
          <w:szCs w:val="20"/>
          <w:lang w:eastAsia="pl-PL"/>
        </w:rPr>
      </w:pPr>
    </w:p>
    <w:p w:rsidR="003D43BC" w:rsidRDefault="00AA5506" w:rsidP="003D43BC">
      <w:pPr>
        <w:numPr>
          <w:ilvl w:val="0"/>
          <w:numId w:val="3"/>
        </w:numPr>
        <w:spacing w:after="0" w:line="360" w:lineRule="auto"/>
        <w:ind w:right="-284"/>
        <w:rPr>
          <w:rFonts w:eastAsia="Times New Roman" w:cs="Calibri"/>
          <w:color w:val="000000"/>
          <w:lang w:eastAsia="pl-PL"/>
        </w:rPr>
      </w:pPr>
      <w:r w:rsidRPr="00784AF5">
        <w:rPr>
          <w:rFonts w:eastAsia="Times New Roman" w:cs="Calibri"/>
          <w:color w:val="000000"/>
          <w:lang w:eastAsia="pl-PL"/>
        </w:rPr>
        <w:t xml:space="preserve">Zajęcia nadprogramowe mają na celu </w:t>
      </w:r>
      <w:r>
        <w:rPr>
          <w:rFonts w:eastAsia="Times New Roman" w:cs="Calibri"/>
          <w:color w:val="000000"/>
          <w:lang w:eastAsia="pl-PL"/>
        </w:rPr>
        <w:t>uzupełnienie</w:t>
      </w:r>
      <w:r w:rsidRPr="00784AF5">
        <w:rPr>
          <w:rFonts w:eastAsia="Times New Roman" w:cs="Calibri"/>
          <w:color w:val="000000"/>
          <w:lang w:eastAsia="pl-PL"/>
        </w:rPr>
        <w:t xml:space="preserve"> wiedzy z zakresu szkoły średniej. </w:t>
      </w:r>
      <w:r>
        <w:rPr>
          <w:rFonts w:eastAsia="Times New Roman" w:cs="Calibri"/>
          <w:color w:val="000000"/>
          <w:lang w:eastAsia="pl-PL"/>
        </w:rPr>
        <w:t xml:space="preserve">                     </w:t>
      </w:r>
    </w:p>
    <w:p w:rsidR="00AA5506" w:rsidRPr="00784AF5" w:rsidRDefault="003D43BC" w:rsidP="003D43BC">
      <w:pPr>
        <w:spacing w:after="0" w:line="360" w:lineRule="auto"/>
        <w:ind w:left="284" w:right="-284"/>
        <w:rPr>
          <w:rFonts w:eastAsia="Times New Roman" w:cs="Calibri"/>
          <w:color w:val="000000"/>
          <w:lang w:eastAsia="pl-PL"/>
        </w:rPr>
      </w:pPr>
      <w:r>
        <w:rPr>
          <w:rFonts w:eastAsia="Times New Roman" w:cs="Calibri"/>
          <w:color w:val="000000"/>
          <w:lang w:eastAsia="pl-PL"/>
        </w:rPr>
        <w:t xml:space="preserve">        </w:t>
      </w:r>
      <w:r w:rsidR="00AA5506" w:rsidRPr="00784AF5">
        <w:rPr>
          <w:rFonts w:eastAsia="Times New Roman" w:cs="Calibri"/>
          <w:color w:val="000000"/>
          <w:lang w:eastAsia="pl-PL"/>
        </w:rPr>
        <w:t>Udział w tych zajęciach jest dobrowolny.</w:t>
      </w:r>
    </w:p>
    <w:p w:rsidR="00AA5506" w:rsidRPr="003819B0" w:rsidRDefault="00AA5506" w:rsidP="003D43BC">
      <w:pPr>
        <w:numPr>
          <w:ilvl w:val="0"/>
          <w:numId w:val="3"/>
        </w:numPr>
        <w:spacing w:after="0" w:line="360" w:lineRule="auto"/>
        <w:ind w:right="-227"/>
        <w:rPr>
          <w:rFonts w:eastAsia="Times New Roman" w:cs="Calibri"/>
          <w:b/>
          <w:lang w:eastAsia="pl-PL"/>
        </w:rPr>
      </w:pPr>
      <w:r w:rsidRPr="00CA743E">
        <w:rPr>
          <w:rFonts w:eastAsia="Times New Roman" w:cs="Calibri"/>
          <w:color w:val="000000"/>
          <w:lang w:eastAsia="pl-PL"/>
        </w:rPr>
        <w:t xml:space="preserve">W bieżącym roku akademickim Uczelnia proponuje </w:t>
      </w:r>
      <w:r w:rsidRPr="00CA743E">
        <w:rPr>
          <w:rFonts w:eastAsia="Times New Roman" w:cs="Calibri"/>
          <w:b/>
          <w:color w:val="000000"/>
          <w:lang w:eastAsia="pl-PL"/>
        </w:rPr>
        <w:t>20</w:t>
      </w:r>
      <w:r>
        <w:rPr>
          <w:rFonts w:eastAsia="Times New Roman" w:cs="Calibri"/>
          <w:b/>
          <w:color w:val="000000"/>
          <w:lang w:eastAsia="pl-PL"/>
        </w:rPr>
        <w:t>-</w:t>
      </w:r>
      <w:r w:rsidRPr="00CA743E">
        <w:rPr>
          <w:rFonts w:eastAsia="Times New Roman" w:cs="Calibri"/>
          <w:b/>
          <w:color w:val="000000"/>
          <w:lang w:eastAsia="pl-PL"/>
        </w:rPr>
        <w:t>godzinne</w:t>
      </w:r>
      <w:r w:rsidRPr="00CA743E">
        <w:rPr>
          <w:rFonts w:eastAsia="Times New Roman" w:cs="Calibri"/>
          <w:color w:val="000000"/>
          <w:lang w:eastAsia="pl-PL"/>
        </w:rPr>
        <w:t xml:space="preserve"> </w:t>
      </w:r>
      <w:r w:rsidRPr="003819B0">
        <w:rPr>
          <w:rFonts w:eastAsia="Times New Roman" w:cs="Calibri"/>
          <w:b/>
          <w:color w:val="000000"/>
          <w:lang w:eastAsia="pl-PL"/>
        </w:rPr>
        <w:t xml:space="preserve">kursy </w:t>
      </w:r>
      <w:r w:rsidRPr="003819B0">
        <w:rPr>
          <w:rFonts w:eastAsia="Times New Roman" w:cs="Calibri"/>
          <w:b/>
          <w:lang w:eastAsia="pl-PL"/>
        </w:rPr>
        <w:t xml:space="preserve">z chemii, </w:t>
      </w:r>
      <w:r w:rsidR="003819B0" w:rsidRPr="003819B0">
        <w:rPr>
          <w:rFonts w:eastAsia="Times New Roman" w:cs="Calibri"/>
          <w:b/>
          <w:lang w:eastAsia="pl-PL"/>
        </w:rPr>
        <w:t xml:space="preserve">fizyki, </w:t>
      </w:r>
      <w:r w:rsidRPr="003819B0">
        <w:rPr>
          <w:rFonts w:eastAsia="Times New Roman" w:cs="Calibri"/>
          <w:b/>
          <w:lang w:eastAsia="pl-PL"/>
        </w:rPr>
        <w:t>matematyki.</w:t>
      </w:r>
    </w:p>
    <w:p w:rsidR="003819B0" w:rsidRPr="003819B0" w:rsidRDefault="00AA5506" w:rsidP="003D43BC">
      <w:pPr>
        <w:numPr>
          <w:ilvl w:val="0"/>
          <w:numId w:val="3"/>
        </w:numPr>
        <w:spacing w:after="0" w:line="360" w:lineRule="auto"/>
        <w:rPr>
          <w:rFonts w:eastAsia="Times New Roman" w:cs="Calibri"/>
          <w:color w:val="000000"/>
          <w:lang w:eastAsia="pl-PL"/>
        </w:rPr>
      </w:pPr>
      <w:r>
        <w:rPr>
          <w:rFonts w:eastAsia="Times New Roman" w:cs="Calibri"/>
          <w:color w:val="000000"/>
          <w:lang w:eastAsia="pl-PL"/>
        </w:rPr>
        <w:t>Z</w:t>
      </w:r>
      <w:r w:rsidRPr="00784AF5">
        <w:rPr>
          <w:rFonts w:eastAsia="Times New Roman" w:cs="Calibri"/>
          <w:color w:val="000000"/>
          <w:lang w:eastAsia="pl-PL"/>
        </w:rPr>
        <w:t>ajęcia</w:t>
      </w:r>
      <w:r w:rsidR="003819B0">
        <w:rPr>
          <w:rFonts w:eastAsia="Times New Roman" w:cs="Calibri"/>
          <w:color w:val="000000"/>
          <w:lang w:eastAsia="pl-PL"/>
        </w:rPr>
        <w:t xml:space="preserve"> </w:t>
      </w:r>
      <w:r w:rsidRPr="00E16051">
        <w:rPr>
          <w:rFonts w:eastAsia="Times New Roman" w:cs="Calibri"/>
          <w:b/>
          <w:color w:val="000000"/>
          <w:lang w:eastAsia="pl-PL"/>
        </w:rPr>
        <w:t xml:space="preserve">są realizowane </w:t>
      </w:r>
      <w:r w:rsidR="003819B0">
        <w:rPr>
          <w:rFonts w:eastAsia="Times New Roman" w:cs="Calibri"/>
          <w:b/>
          <w:color w:val="000000"/>
          <w:lang w:eastAsia="pl-PL"/>
        </w:rPr>
        <w:t>w grupach 20-</w:t>
      </w:r>
      <w:r w:rsidR="003819B0" w:rsidRPr="00B4173E">
        <w:rPr>
          <w:rFonts w:eastAsia="Times New Roman" w:cs="Calibri"/>
          <w:b/>
          <w:color w:val="000000"/>
          <w:lang w:eastAsia="pl-PL"/>
        </w:rPr>
        <w:t>osobowych</w:t>
      </w:r>
      <w:r w:rsidR="003819B0">
        <w:rPr>
          <w:rFonts w:eastAsia="Times New Roman" w:cs="Calibri"/>
          <w:b/>
          <w:color w:val="000000"/>
          <w:lang w:eastAsia="pl-PL"/>
        </w:rPr>
        <w:t>:</w:t>
      </w:r>
    </w:p>
    <w:p w:rsidR="003819B0" w:rsidRPr="006E38CE" w:rsidRDefault="003819B0" w:rsidP="006E38CE">
      <w:pPr>
        <w:pStyle w:val="Akapitzlist"/>
        <w:numPr>
          <w:ilvl w:val="0"/>
          <w:numId w:val="4"/>
        </w:numPr>
        <w:spacing w:after="0" w:line="360" w:lineRule="auto"/>
        <w:rPr>
          <w:rFonts w:eastAsia="Times New Roman" w:cs="Calibri"/>
          <w:b/>
          <w:color w:val="FF0000"/>
          <w:lang w:eastAsia="pl-PL"/>
        </w:rPr>
      </w:pPr>
      <w:r w:rsidRPr="006E38CE">
        <w:rPr>
          <w:rFonts w:eastAsia="Times New Roman" w:cs="Calibri"/>
          <w:b/>
          <w:color w:val="FF0000"/>
          <w:lang w:eastAsia="pl-PL"/>
        </w:rPr>
        <w:t xml:space="preserve">z chemii w trybie stacjonarnym, </w:t>
      </w:r>
    </w:p>
    <w:p w:rsidR="003819B0" w:rsidRPr="006E38CE" w:rsidRDefault="003819B0" w:rsidP="006E38CE">
      <w:pPr>
        <w:pStyle w:val="Akapitzlist"/>
        <w:numPr>
          <w:ilvl w:val="0"/>
          <w:numId w:val="5"/>
        </w:numPr>
        <w:spacing w:after="0" w:line="360" w:lineRule="auto"/>
        <w:rPr>
          <w:rFonts w:eastAsia="Times New Roman" w:cs="Calibri"/>
          <w:b/>
          <w:color w:val="FF0000"/>
          <w:lang w:eastAsia="pl-PL"/>
        </w:rPr>
      </w:pPr>
      <w:r w:rsidRPr="006E38CE">
        <w:rPr>
          <w:rFonts w:eastAsia="Times New Roman" w:cs="Calibri"/>
          <w:b/>
          <w:color w:val="FF0000"/>
          <w:lang w:eastAsia="pl-PL"/>
        </w:rPr>
        <w:t>z fizyk</w:t>
      </w:r>
      <w:r w:rsidR="00880AA7" w:rsidRPr="006E38CE">
        <w:rPr>
          <w:rFonts w:eastAsia="Times New Roman" w:cs="Calibri"/>
          <w:b/>
          <w:color w:val="FF0000"/>
          <w:lang w:eastAsia="pl-PL"/>
        </w:rPr>
        <w:t>i</w:t>
      </w:r>
      <w:r w:rsidRPr="006E38CE">
        <w:rPr>
          <w:rFonts w:eastAsia="Times New Roman" w:cs="Calibri"/>
          <w:b/>
          <w:color w:val="FF0000"/>
          <w:lang w:eastAsia="pl-PL"/>
        </w:rPr>
        <w:t>, matematyki w trybie zdalnym</w:t>
      </w:r>
      <w:r w:rsidR="00880AA7" w:rsidRPr="006E38CE">
        <w:rPr>
          <w:rFonts w:eastAsia="Times New Roman" w:cs="Calibri"/>
          <w:b/>
          <w:color w:val="FF0000"/>
          <w:lang w:eastAsia="pl-PL"/>
        </w:rPr>
        <w:t>.</w:t>
      </w:r>
    </w:p>
    <w:p w:rsidR="003D43BC" w:rsidRDefault="003D43BC" w:rsidP="003D43BC">
      <w:pPr>
        <w:spacing w:after="0" w:line="360" w:lineRule="auto"/>
        <w:rPr>
          <w:rFonts w:eastAsia="Times New Roman" w:cs="Calibri"/>
          <w:color w:val="000000"/>
          <w:lang w:eastAsia="pl-PL"/>
        </w:rPr>
      </w:pPr>
      <w:r>
        <w:rPr>
          <w:rFonts w:eastAsia="Times New Roman" w:cs="Calibri"/>
          <w:color w:val="000000"/>
          <w:lang w:eastAsia="pl-PL"/>
        </w:rPr>
        <w:t xml:space="preserve">       4.    </w:t>
      </w:r>
      <w:r w:rsidR="003819B0" w:rsidRPr="003819B0">
        <w:rPr>
          <w:rFonts w:eastAsia="Times New Roman" w:cs="Calibri"/>
          <w:b/>
          <w:i/>
          <w:color w:val="000000"/>
          <w:lang w:eastAsia="pl-PL"/>
        </w:rPr>
        <w:t>Cena kursu wynosi 50,- zł.</w:t>
      </w:r>
      <w:r>
        <w:rPr>
          <w:rFonts w:eastAsia="Times New Roman" w:cs="Calibri"/>
          <w:b/>
          <w:i/>
          <w:color w:val="000000"/>
          <w:lang w:eastAsia="pl-PL"/>
        </w:rPr>
        <w:t xml:space="preserve"> </w:t>
      </w:r>
      <w:r w:rsidR="00AA5506" w:rsidRPr="00B4173E">
        <w:rPr>
          <w:rFonts w:eastAsia="Times New Roman" w:cs="Calibri"/>
          <w:b/>
          <w:i/>
          <w:color w:val="000000"/>
          <w:lang w:eastAsia="pl-PL"/>
        </w:rPr>
        <w:t>Z chwilą potwierdzenia utworzenia grupy</w:t>
      </w:r>
      <w:r w:rsidR="00AA5506">
        <w:rPr>
          <w:rFonts w:eastAsia="Times New Roman" w:cs="Calibri"/>
          <w:b/>
          <w:color w:val="000000"/>
          <w:lang w:eastAsia="pl-PL"/>
        </w:rPr>
        <w:t xml:space="preserve"> </w:t>
      </w:r>
      <w:r w:rsidR="00B71C0F">
        <w:rPr>
          <w:rFonts w:eastAsia="Times New Roman" w:cs="Calibri"/>
          <w:color w:val="000000"/>
          <w:lang w:eastAsia="pl-PL"/>
        </w:rPr>
        <w:t>proszę</w:t>
      </w:r>
      <w:r w:rsidR="00AA5506">
        <w:rPr>
          <w:rFonts w:eastAsia="Times New Roman" w:cs="Calibri"/>
          <w:color w:val="000000"/>
          <w:lang w:eastAsia="pl-PL"/>
        </w:rPr>
        <w:t xml:space="preserve"> wnieść </w:t>
      </w:r>
      <w:r>
        <w:rPr>
          <w:rFonts w:eastAsia="Times New Roman" w:cs="Calibri"/>
          <w:color w:val="000000"/>
          <w:lang w:eastAsia="pl-PL"/>
        </w:rPr>
        <w:t xml:space="preserve">stosowną </w:t>
      </w:r>
      <w:r w:rsidR="00E83FC5">
        <w:rPr>
          <w:rFonts w:eastAsia="Times New Roman" w:cs="Calibri"/>
          <w:color w:val="000000"/>
          <w:lang w:eastAsia="pl-PL"/>
        </w:rPr>
        <w:t>w</w:t>
      </w:r>
      <w:r>
        <w:rPr>
          <w:rFonts w:eastAsia="Times New Roman" w:cs="Calibri"/>
          <w:color w:val="000000"/>
          <w:lang w:eastAsia="pl-PL"/>
        </w:rPr>
        <w:t>płatę</w:t>
      </w:r>
    </w:p>
    <w:p w:rsidR="00AA5506" w:rsidRPr="00784AF5" w:rsidRDefault="003D43BC" w:rsidP="003D43BC">
      <w:pPr>
        <w:tabs>
          <w:tab w:val="left" w:pos="851"/>
        </w:tabs>
        <w:spacing w:after="0" w:line="360" w:lineRule="auto"/>
        <w:ind w:left="284"/>
        <w:rPr>
          <w:rFonts w:eastAsia="Times New Roman" w:cs="Calibri"/>
          <w:color w:val="000000"/>
          <w:lang w:eastAsia="pl-PL"/>
        </w:rPr>
      </w:pPr>
      <w:r>
        <w:rPr>
          <w:rFonts w:eastAsia="Times New Roman" w:cs="Calibri"/>
          <w:color w:val="000000"/>
          <w:lang w:eastAsia="pl-PL"/>
        </w:rPr>
        <w:t xml:space="preserve">         </w:t>
      </w:r>
      <w:r w:rsidR="00AA5506">
        <w:rPr>
          <w:rFonts w:eastAsia="Times New Roman" w:cs="Calibri"/>
          <w:color w:val="000000"/>
          <w:lang w:eastAsia="pl-PL"/>
        </w:rPr>
        <w:t>na ko</w:t>
      </w:r>
      <w:r w:rsidR="00AA5506" w:rsidRPr="00784AF5">
        <w:rPr>
          <w:rFonts w:eastAsia="Times New Roman" w:cs="Calibri"/>
          <w:color w:val="000000"/>
          <w:lang w:eastAsia="pl-PL"/>
        </w:rPr>
        <w:t>nto:</w:t>
      </w:r>
    </w:p>
    <w:p w:rsidR="00AA5506" w:rsidRPr="00784AF5" w:rsidRDefault="00880AA7" w:rsidP="00880AA7">
      <w:pPr>
        <w:spacing w:after="0" w:line="360" w:lineRule="auto"/>
        <w:ind w:left="2267" w:firstLine="565"/>
        <w:rPr>
          <w:rFonts w:eastAsia="Times New Roman" w:cs="Calibri"/>
          <w:b/>
          <w:bCs/>
          <w:color w:val="000000"/>
          <w:lang w:eastAsia="pl-PL"/>
        </w:rPr>
      </w:pPr>
      <w:r>
        <w:rPr>
          <w:rFonts w:eastAsia="Times New Roman" w:cs="Calibri"/>
          <w:b/>
          <w:color w:val="000000"/>
          <w:lang w:eastAsia="pl-PL"/>
        </w:rPr>
        <w:t xml:space="preserve">  </w:t>
      </w:r>
      <w:r w:rsidR="00E83FC5">
        <w:rPr>
          <w:rFonts w:eastAsia="Times New Roman" w:cs="Calibri"/>
          <w:b/>
          <w:color w:val="000000"/>
          <w:lang w:eastAsia="pl-PL"/>
        </w:rPr>
        <w:tab/>
      </w:r>
      <w:r w:rsidR="00AA5506" w:rsidRPr="00352FAB">
        <w:rPr>
          <w:rFonts w:eastAsia="Times New Roman" w:cs="Calibri"/>
          <w:b/>
          <w:color w:val="000000"/>
          <w:lang w:eastAsia="pl-PL"/>
        </w:rPr>
        <w:t>nr</w:t>
      </w:r>
      <w:r w:rsidR="00AA5506" w:rsidRPr="00784AF5">
        <w:rPr>
          <w:rFonts w:eastAsia="Times New Roman" w:cs="Calibri"/>
          <w:b/>
          <w:bCs/>
          <w:color w:val="000000"/>
          <w:lang w:eastAsia="pl-PL"/>
        </w:rPr>
        <w:t xml:space="preserve"> 29 1090 1362 0000 0000 3601 7894</w:t>
      </w:r>
    </w:p>
    <w:p w:rsidR="00AA5506" w:rsidRDefault="00AA5506" w:rsidP="00E83FC5">
      <w:pPr>
        <w:spacing w:after="0" w:line="360" w:lineRule="auto"/>
        <w:ind w:left="2550" w:firstLine="282"/>
        <w:rPr>
          <w:rFonts w:eastAsia="Times New Roman" w:cs="Calibri"/>
          <w:color w:val="000000"/>
          <w:lang w:eastAsia="pl-PL"/>
        </w:rPr>
      </w:pPr>
      <w:r w:rsidRPr="00784AF5">
        <w:rPr>
          <w:rFonts w:eastAsia="Times New Roman" w:cs="Calibri"/>
          <w:bCs/>
          <w:color w:val="000000"/>
          <w:lang w:eastAsia="pl-PL"/>
        </w:rPr>
        <w:t xml:space="preserve">tytułem: </w:t>
      </w:r>
      <w:r w:rsidRPr="00784AF5">
        <w:rPr>
          <w:rFonts w:eastAsia="Times New Roman" w:cs="Calibri"/>
          <w:color w:val="000000"/>
          <w:lang w:eastAsia="pl-PL"/>
        </w:rPr>
        <w:t>subkonto</w:t>
      </w:r>
      <w:r w:rsidRPr="00784AF5">
        <w:rPr>
          <w:rFonts w:eastAsia="Times New Roman" w:cs="Calibri"/>
          <w:b/>
          <w:bCs/>
          <w:color w:val="000000"/>
          <w:lang w:eastAsia="pl-PL"/>
        </w:rPr>
        <w:t xml:space="preserve"> 293.93.560 </w:t>
      </w:r>
      <w:r>
        <w:rPr>
          <w:rFonts w:eastAsia="Times New Roman" w:cs="Calibri"/>
          <w:color w:val="000000"/>
          <w:lang w:eastAsia="pl-PL"/>
        </w:rPr>
        <w:t>oraz</w:t>
      </w:r>
      <w:r w:rsidRPr="00784AF5">
        <w:rPr>
          <w:rFonts w:eastAsia="Times New Roman" w:cs="Calibri"/>
          <w:color w:val="000000"/>
          <w:lang w:eastAsia="pl-PL"/>
        </w:rPr>
        <w:t xml:space="preserve"> nazwa przedmiotu</w:t>
      </w:r>
    </w:p>
    <w:p w:rsidR="00880AA7" w:rsidRPr="00784AF5" w:rsidRDefault="00880AA7" w:rsidP="00880AA7">
      <w:pPr>
        <w:spacing w:after="0" w:line="360" w:lineRule="auto"/>
        <w:ind w:left="1842" w:firstLine="282"/>
        <w:rPr>
          <w:rFonts w:eastAsia="Times New Roman" w:cs="Calibri"/>
          <w:color w:val="000000"/>
          <w:lang w:eastAsia="pl-PL"/>
        </w:rPr>
      </w:pPr>
    </w:p>
    <w:p w:rsidR="00AA5506" w:rsidRPr="00784AF5" w:rsidRDefault="00AA5506" w:rsidP="003D43BC">
      <w:pPr>
        <w:numPr>
          <w:ilvl w:val="0"/>
          <w:numId w:val="3"/>
        </w:numPr>
        <w:spacing w:after="0" w:line="360" w:lineRule="auto"/>
        <w:rPr>
          <w:rFonts w:eastAsia="Times New Roman" w:cs="Calibri"/>
          <w:color w:val="000000"/>
          <w:lang w:eastAsia="pl-PL"/>
        </w:rPr>
      </w:pPr>
      <w:r w:rsidRPr="00784AF5">
        <w:rPr>
          <w:rFonts w:eastAsia="Times New Roman" w:cs="Calibri"/>
          <w:color w:val="000000"/>
          <w:lang w:eastAsia="pl-PL"/>
        </w:rPr>
        <w:t xml:space="preserve">Z </w:t>
      </w:r>
      <w:r w:rsidR="00E83FC5">
        <w:rPr>
          <w:rFonts w:eastAsia="Times New Roman" w:cs="Calibri"/>
          <w:color w:val="000000"/>
          <w:lang w:eastAsia="pl-PL"/>
        </w:rPr>
        <w:t>potwierdzeniem wpłaty</w:t>
      </w:r>
      <w:r w:rsidRPr="00784AF5">
        <w:rPr>
          <w:rFonts w:eastAsia="Times New Roman" w:cs="Calibri"/>
          <w:color w:val="000000"/>
          <w:lang w:eastAsia="pl-PL"/>
        </w:rPr>
        <w:t xml:space="preserve"> </w:t>
      </w:r>
      <w:r w:rsidR="00B71C0F">
        <w:rPr>
          <w:rFonts w:eastAsia="Times New Roman" w:cs="Calibri"/>
          <w:color w:val="000000"/>
          <w:lang w:eastAsia="pl-PL"/>
        </w:rPr>
        <w:t>proszę</w:t>
      </w:r>
      <w:r w:rsidRPr="00784AF5">
        <w:rPr>
          <w:rFonts w:eastAsia="Times New Roman" w:cs="Calibri"/>
          <w:color w:val="000000"/>
          <w:lang w:eastAsia="pl-PL"/>
        </w:rPr>
        <w:t xml:space="preserve"> </w:t>
      </w:r>
      <w:r w:rsidR="00880AA7">
        <w:rPr>
          <w:rFonts w:eastAsia="Times New Roman" w:cs="Calibri"/>
          <w:color w:val="000000"/>
          <w:lang w:eastAsia="pl-PL"/>
        </w:rPr>
        <w:t xml:space="preserve">kontaktować </w:t>
      </w:r>
      <w:r w:rsidR="00FF280F">
        <w:rPr>
          <w:rFonts w:eastAsia="Times New Roman" w:cs="Calibri"/>
          <w:color w:val="000000"/>
          <w:lang w:eastAsia="pl-PL"/>
        </w:rPr>
        <w:t xml:space="preserve">się </w:t>
      </w:r>
      <w:r w:rsidR="00880AA7">
        <w:rPr>
          <w:rFonts w:eastAsia="Times New Roman" w:cs="Calibri"/>
          <w:color w:val="000000"/>
          <w:lang w:eastAsia="pl-PL"/>
        </w:rPr>
        <w:t>z koordynatorem</w:t>
      </w:r>
      <w:r w:rsidRPr="00784AF5">
        <w:rPr>
          <w:rFonts w:eastAsia="Times New Roman" w:cs="Calibri"/>
          <w:color w:val="000000"/>
          <w:lang w:eastAsia="pl-PL"/>
        </w:rPr>
        <w:t xml:space="preserve"> kurs</w:t>
      </w:r>
      <w:r w:rsidR="003D43BC">
        <w:rPr>
          <w:rFonts w:eastAsia="Times New Roman" w:cs="Calibri"/>
          <w:color w:val="000000"/>
          <w:lang w:eastAsia="pl-PL"/>
        </w:rPr>
        <w:t>u</w:t>
      </w:r>
      <w:r w:rsidRPr="00784AF5">
        <w:rPr>
          <w:rFonts w:eastAsia="Times New Roman" w:cs="Calibri"/>
          <w:color w:val="000000"/>
          <w:lang w:eastAsia="pl-PL"/>
        </w:rPr>
        <w:t>:</w:t>
      </w:r>
    </w:p>
    <w:p w:rsidR="00AA5506" w:rsidRPr="003D43BC" w:rsidRDefault="00C2261E" w:rsidP="00C2261E">
      <w:pPr>
        <w:spacing w:after="0" w:line="360" w:lineRule="auto"/>
        <w:ind w:right="-142"/>
        <w:rPr>
          <w:rFonts w:eastAsia="Times New Roman" w:cs="Calibri"/>
          <w:b/>
          <w:bCs/>
          <w:color w:val="00B050"/>
          <w:lang w:eastAsia="pl-PL"/>
        </w:rPr>
      </w:pPr>
      <w:r>
        <w:rPr>
          <w:rFonts w:eastAsia="Times New Roman" w:cs="Calibri"/>
          <w:b/>
          <w:bCs/>
          <w:color w:val="000000"/>
          <w:lang w:eastAsia="pl-PL"/>
        </w:rPr>
        <w:t xml:space="preserve">              </w:t>
      </w:r>
      <w:r w:rsidR="00AA5506">
        <w:rPr>
          <w:rFonts w:eastAsia="Times New Roman" w:cs="Calibri"/>
          <w:b/>
          <w:bCs/>
          <w:color w:val="000000"/>
          <w:lang w:eastAsia="pl-PL"/>
        </w:rPr>
        <w:t xml:space="preserve">chemia – </w:t>
      </w:r>
      <w:r w:rsidR="003D43BC" w:rsidRPr="003D43BC">
        <w:rPr>
          <w:rFonts w:eastAsia="Times New Roman" w:cs="Calibri"/>
          <w:bCs/>
          <w:color w:val="000000"/>
          <w:lang w:eastAsia="pl-PL"/>
        </w:rPr>
        <w:t>dr inż.</w:t>
      </w:r>
      <w:r w:rsidR="003D43BC">
        <w:rPr>
          <w:rFonts w:eastAsia="Times New Roman" w:cs="Calibri"/>
          <w:bCs/>
          <w:color w:val="000000"/>
          <w:lang w:eastAsia="pl-PL"/>
        </w:rPr>
        <w:t xml:space="preserve"> Lidia Szwajkowska-</w:t>
      </w:r>
      <w:r w:rsidR="003D43BC" w:rsidRPr="003D43BC">
        <w:rPr>
          <w:rFonts w:eastAsia="Times New Roman" w:cs="Calibri"/>
          <w:bCs/>
          <w:color w:val="000000"/>
          <w:lang w:eastAsia="pl-PL"/>
        </w:rPr>
        <w:t>Michałek</w:t>
      </w:r>
      <w:r w:rsidR="003D43BC">
        <w:rPr>
          <w:rFonts w:eastAsia="Times New Roman" w:cs="Calibri"/>
          <w:bCs/>
          <w:color w:val="000000"/>
          <w:lang w:eastAsia="pl-PL"/>
        </w:rPr>
        <w:t xml:space="preserve">  </w:t>
      </w:r>
      <w:r w:rsidR="004707B8" w:rsidRPr="003D43BC">
        <w:rPr>
          <w:rFonts w:eastAsia="Times New Roman" w:cs="Calibri"/>
          <w:bCs/>
          <w:color w:val="00B050"/>
          <w:lang w:eastAsia="pl-PL"/>
        </w:rPr>
        <w:t>e-mail:</w:t>
      </w:r>
      <w:r w:rsidR="002F766B">
        <w:rPr>
          <w:rFonts w:eastAsia="Times New Roman" w:cs="Calibri"/>
          <w:bCs/>
          <w:color w:val="00B050"/>
          <w:lang w:eastAsia="pl-PL"/>
        </w:rPr>
        <w:t xml:space="preserve"> </w:t>
      </w:r>
      <w:r w:rsidR="004707B8" w:rsidRPr="003D43BC">
        <w:rPr>
          <w:rFonts w:eastAsia="Times New Roman" w:cs="Calibri"/>
          <w:bCs/>
          <w:color w:val="00B050"/>
          <w:lang w:eastAsia="pl-PL"/>
        </w:rPr>
        <w:t>lidia.szwajkowska@up.poznan.pl</w:t>
      </w:r>
      <w:r w:rsidR="004707B8">
        <w:rPr>
          <w:rFonts w:eastAsia="Times New Roman" w:cs="Calibri"/>
          <w:bCs/>
          <w:color w:val="00B050"/>
          <w:lang w:eastAsia="pl-PL"/>
        </w:rPr>
        <w:t>,</w:t>
      </w:r>
      <w:r w:rsidR="00CE30DE">
        <w:rPr>
          <w:rFonts w:eastAsia="Times New Roman" w:cs="Calibri"/>
          <w:bCs/>
          <w:color w:val="000000"/>
          <w:lang w:eastAsia="pl-PL"/>
        </w:rPr>
        <w:t xml:space="preserve">  </w:t>
      </w:r>
      <w:r w:rsidR="003D43BC">
        <w:rPr>
          <w:rFonts w:eastAsia="Times New Roman" w:cs="Calibri"/>
          <w:bCs/>
          <w:color w:val="000000"/>
          <w:lang w:eastAsia="pl-PL"/>
        </w:rPr>
        <w:t xml:space="preserve">tel. 618487843 </w:t>
      </w:r>
    </w:p>
    <w:p w:rsidR="003D43BC" w:rsidRPr="003D43BC" w:rsidRDefault="00C2261E" w:rsidP="00C2261E">
      <w:pPr>
        <w:spacing w:after="0" w:line="360" w:lineRule="auto"/>
        <w:ind w:right="-142"/>
        <w:rPr>
          <w:rFonts w:eastAsia="Times New Roman" w:cs="Calibri"/>
          <w:b/>
          <w:bCs/>
          <w:color w:val="00B050"/>
          <w:lang w:eastAsia="pl-PL"/>
        </w:rPr>
      </w:pPr>
      <w:r>
        <w:rPr>
          <w:rFonts w:eastAsia="Times New Roman" w:cs="Calibri"/>
          <w:b/>
          <w:bCs/>
          <w:color w:val="000000"/>
          <w:lang w:eastAsia="pl-PL"/>
        </w:rPr>
        <w:t xml:space="preserve">              </w:t>
      </w:r>
      <w:r w:rsidR="003D43BC">
        <w:rPr>
          <w:rFonts w:eastAsia="Times New Roman" w:cs="Calibri"/>
          <w:b/>
          <w:bCs/>
          <w:color w:val="000000"/>
          <w:lang w:eastAsia="pl-PL"/>
        </w:rPr>
        <w:t xml:space="preserve">fizyka – </w:t>
      </w:r>
      <w:r w:rsidR="003D43BC">
        <w:rPr>
          <w:rFonts w:eastAsia="Times New Roman" w:cs="Calibri"/>
          <w:bCs/>
          <w:color w:val="000000"/>
          <w:lang w:eastAsia="pl-PL"/>
        </w:rPr>
        <w:t xml:space="preserve">mgr </w:t>
      </w:r>
      <w:r w:rsidR="002B7DB5">
        <w:rPr>
          <w:rFonts w:eastAsia="Times New Roman" w:cs="Calibri"/>
          <w:bCs/>
          <w:color w:val="000000"/>
          <w:lang w:eastAsia="pl-PL"/>
        </w:rPr>
        <w:t xml:space="preserve">inż. </w:t>
      </w:r>
      <w:r w:rsidR="003D43BC">
        <w:rPr>
          <w:rFonts w:eastAsia="Times New Roman" w:cs="Calibri"/>
          <w:bCs/>
          <w:color w:val="000000"/>
          <w:lang w:eastAsia="pl-PL"/>
        </w:rPr>
        <w:t xml:space="preserve">Łukasz </w:t>
      </w:r>
      <w:proofErr w:type="spellStart"/>
      <w:r w:rsidR="003D43BC">
        <w:rPr>
          <w:rFonts w:eastAsia="Times New Roman" w:cs="Calibri"/>
          <w:bCs/>
          <w:color w:val="000000"/>
          <w:lang w:eastAsia="pl-PL"/>
        </w:rPr>
        <w:t>Masewicz</w:t>
      </w:r>
      <w:proofErr w:type="spellEnd"/>
      <w:r w:rsidR="003D43BC">
        <w:rPr>
          <w:rFonts w:eastAsia="Times New Roman" w:cs="Calibri"/>
          <w:bCs/>
          <w:color w:val="000000"/>
          <w:lang w:eastAsia="pl-PL"/>
        </w:rPr>
        <w:t xml:space="preserve"> </w:t>
      </w:r>
      <w:r w:rsidR="003D43BC" w:rsidRPr="003D43BC">
        <w:rPr>
          <w:rFonts w:eastAsia="Times New Roman" w:cs="Calibri"/>
          <w:bCs/>
          <w:color w:val="00B050"/>
          <w:lang w:eastAsia="pl-PL"/>
        </w:rPr>
        <w:t>e-mail:</w:t>
      </w:r>
      <w:r>
        <w:rPr>
          <w:rFonts w:eastAsia="Times New Roman" w:cs="Calibri"/>
          <w:bCs/>
          <w:color w:val="00B050"/>
          <w:lang w:eastAsia="pl-PL"/>
        </w:rPr>
        <w:t xml:space="preserve"> </w:t>
      </w:r>
      <w:hyperlink r:id="rId5" w:history="1">
        <w:r w:rsidR="004707B8" w:rsidRPr="004707B8">
          <w:rPr>
            <w:rStyle w:val="Hipercze"/>
            <w:rFonts w:eastAsia="Times New Roman" w:cs="Calibri"/>
            <w:bCs/>
            <w:color w:val="00B050"/>
            <w:lang w:eastAsia="pl-PL"/>
          </w:rPr>
          <w:t>lukasz.masewicz@up.poznan.pl</w:t>
        </w:r>
      </w:hyperlink>
      <w:r w:rsidR="004707B8" w:rsidRPr="004707B8">
        <w:rPr>
          <w:rFonts w:eastAsia="Times New Roman" w:cs="Calibri"/>
          <w:bCs/>
          <w:color w:val="00B050"/>
          <w:lang w:eastAsia="pl-PL"/>
        </w:rPr>
        <w:t xml:space="preserve">,  </w:t>
      </w:r>
      <w:r w:rsidR="004707B8">
        <w:rPr>
          <w:rFonts w:eastAsia="Times New Roman" w:cs="Calibri"/>
          <w:bCs/>
          <w:color w:val="000000"/>
          <w:lang w:eastAsia="pl-PL"/>
        </w:rPr>
        <w:t>tel. 618487502</w:t>
      </w:r>
    </w:p>
    <w:p w:rsidR="00AA5506" w:rsidRPr="00A526C9" w:rsidRDefault="00C2261E" w:rsidP="00C2261E">
      <w:pPr>
        <w:spacing w:after="0" w:line="360" w:lineRule="auto"/>
        <w:ind w:right="-142"/>
        <w:rPr>
          <w:rFonts w:eastAsia="Times New Roman" w:cs="Calibri"/>
          <w:color w:val="000000"/>
          <w:u w:val="single"/>
          <w:lang w:eastAsia="pl-PL"/>
        </w:rPr>
      </w:pPr>
      <w:r>
        <w:rPr>
          <w:rFonts w:eastAsia="Times New Roman" w:cs="Calibri"/>
          <w:b/>
          <w:bCs/>
          <w:color w:val="000000"/>
          <w:lang w:eastAsia="pl-PL"/>
        </w:rPr>
        <w:t xml:space="preserve">              </w:t>
      </w:r>
      <w:r w:rsidR="00AA5506" w:rsidRPr="00A526C9">
        <w:rPr>
          <w:rFonts w:eastAsia="Times New Roman" w:cs="Calibri"/>
          <w:b/>
          <w:bCs/>
          <w:color w:val="000000"/>
          <w:u w:val="single"/>
          <w:lang w:eastAsia="pl-PL"/>
        </w:rPr>
        <w:t>matematyka</w:t>
      </w:r>
      <w:r w:rsidRPr="00A526C9">
        <w:rPr>
          <w:rFonts w:eastAsia="Times New Roman" w:cs="Calibri"/>
          <w:color w:val="000000"/>
          <w:u w:val="single"/>
          <w:lang w:eastAsia="pl-PL"/>
        </w:rPr>
        <w:t xml:space="preserve"> – mgr Malwina Janiszewska </w:t>
      </w:r>
      <w:r w:rsidR="00AA5506" w:rsidRPr="00A526C9">
        <w:rPr>
          <w:rFonts w:eastAsia="Times New Roman" w:cs="Calibri"/>
          <w:color w:val="00B050"/>
          <w:u w:val="single"/>
          <w:lang w:eastAsia="pl-PL"/>
        </w:rPr>
        <w:t>e-mail:</w:t>
      </w:r>
      <w:r w:rsidR="00A526C9" w:rsidRPr="00A526C9">
        <w:rPr>
          <w:u w:val="single"/>
        </w:rPr>
        <w:t xml:space="preserve"> </w:t>
      </w:r>
      <w:r w:rsidR="00A526C9" w:rsidRPr="00A526C9">
        <w:rPr>
          <w:color w:val="00B050"/>
          <w:u w:val="single"/>
        </w:rPr>
        <w:t>matematyka.kurs@up.poznan.pl</w:t>
      </w:r>
      <w:r w:rsidR="00CE30DE" w:rsidRPr="00A526C9">
        <w:rPr>
          <w:rFonts w:eastAsia="Times New Roman" w:cs="Calibri"/>
          <w:color w:val="00B050"/>
          <w:u w:val="single"/>
          <w:lang w:eastAsia="pl-PL"/>
        </w:rPr>
        <w:t xml:space="preserve"> </w:t>
      </w:r>
      <w:r w:rsidR="00AA5506" w:rsidRPr="00A526C9">
        <w:rPr>
          <w:rFonts w:eastAsia="Times New Roman" w:cs="Calibri"/>
          <w:color w:val="00B050"/>
          <w:u w:val="single"/>
          <w:lang w:eastAsia="pl-PL"/>
        </w:rPr>
        <w:t xml:space="preserve"> </w:t>
      </w:r>
      <w:r w:rsidR="0061017E" w:rsidRPr="00A526C9">
        <w:rPr>
          <w:rFonts w:eastAsia="Times New Roman" w:cs="Calibri"/>
          <w:color w:val="000000"/>
          <w:u w:val="single"/>
          <w:lang w:eastAsia="pl-PL"/>
        </w:rPr>
        <w:t xml:space="preserve">tel. </w:t>
      </w:r>
      <w:r w:rsidR="004707B8" w:rsidRPr="00A526C9">
        <w:rPr>
          <w:rFonts w:eastAsia="Times New Roman" w:cs="Calibri"/>
          <w:color w:val="000000"/>
          <w:u w:val="single"/>
          <w:lang w:eastAsia="pl-PL"/>
        </w:rPr>
        <w:t>796440138</w:t>
      </w:r>
    </w:p>
    <w:p w:rsidR="00C2261E" w:rsidRDefault="00C2261E" w:rsidP="00C2261E">
      <w:pPr>
        <w:spacing w:after="0" w:line="360" w:lineRule="auto"/>
        <w:rPr>
          <w:rFonts w:eastAsia="Times New Roman" w:cs="Calibri"/>
          <w:color w:val="000000"/>
          <w:lang w:eastAsia="pl-PL"/>
        </w:rPr>
      </w:pPr>
      <w:r>
        <w:rPr>
          <w:rFonts w:eastAsia="Times New Roman" w:cs="Calibri"/>
          <w:b/>
          <w:bCs/>
          <w:color w:val="000000"/>
          <w:lang w:eastAsia="pl-PL"/>
        </w:rPr>
        <w:t xml:space="preserve">              </w:t>
      </w:r>
      <w:r w:rsidR="00AA5506" w:rsidRPr="00784AF5">
        <w:rPr>
          <w:rFonts w:eastAsia="Times New Roman" w:cs="Calibri"/>
          <w:b/>
          <w:bCs/>
          <w:color w:val="000000"/>
          <w:lang w:eastAsia="pl-PL"/>
        </w:rPr>
        <w:t xml:space="preserve">matematyka </w:t>
      </w:r>
      <w:r w:rsidR="00AA5506" w:rsidRPr="00784AF5">
        <w:rPr>
          <w:rFonts w:eastAsia="Times New Roman" w:cs="Calibri"/>
          <w:bCs/>
          <w:color w:val="000000"/>
          <w:lang w:eastAsia="pl-PL"/>
        </w:rPr>
        <w:t>dla kierunków:</w:t>
      </w:r>
      <w:r w:rsidR="00AA5506" w:rsidRPr="00784AF5">
        <w:rPr>
          <w:rFonts w:eastAsia="Times New Roman" w:cs="Calibri"/>
          <w:color w:val="000000"/>
          <w:lang w:eastAsia="pl-PL"/>
        </w:rPr>
        <w:t xml:space="preserve"> </w:t>
      </w:r>
      <w:r w:rsidR="00AA5506" w:rsidRPr="00B4173E">
        <w:rPr>
          <w:rFonts w:eastAsia="Times New Roman" w:cs="Calibri"/>
          <w:i/>
          <w:color w:val="000000"/>
          <w:lang w:eastAsia="pl-PL"/>
        </w:rPr>
        <w:t>ekonomia, finanse i rachunkowość</w:t>
      </w:r>
      <w:r w:rsidR="00AA5506" w:rsidRPr="00784AF5">
        <w:rPr>
          <w:rFonts w:eastAsia="Times New Roman" w:cs="Calibri"/>
          <w:color w:val="000000"/>
          <w:lang w:eastAsia="pl-PL"/>
        </w:rPr>
        <w:t xml:space="preserve"> – dr Romana </w:t>
      </w:r>
      <w:proofErr w:type="spellStart"/>
      <w:r w:rsidR="00AA5506" w:rsidRPr="00784AF5">
        <w:rPr>
          <w:rFonts w:eastAsia="Times New Roman" w:cs="Calibri"/>
          <w:color w:val="000000"/>
          <w:lang w:eastAsia="pl-PL"/>
        </w:rPr>
        <w:t>Głowicka-Wołoszyn</w:t>
      </w:r>
      <w:proofErr w:type="spellEnd"/>
      <w:r w:rsidR="00AA5506" w:rsidRPr="00784AF5">
        <w:rPr>
          <w:rFonts w:eastAsia="Times New Roman" w:cs="Calibri"/>
          <w:color w:val="000000"/>
          <w:lang w:eastAsia="pl-PL"/>
        </w:rPr>
        <w:t xml:space="preserve"> </w:t>
      </w:r>
    </w:p>
    <w:p w:rsidR="00AA5506" w:rsidRPr="00C2261E" w:rsidRDefault="00C2261E" w:rsidP="00C2261E">
      <w:pPr>
        <w:spacing w:after="0" w:line="360" w:lineRule="auto"/>
        <w:rPr>
          <w:rFonts w:eastAsia="Times New Roman" w:cs="Calibri"/>
          <w:color w:val="00B050"/>
          <w:lang w:val="en-US" w:eastAsia="pl-PL"/>
        </w:rPr>
      </w:pPr>
      <w:r w:rsidRPr="00FB4810">
        <w:rPr>
          <w:rFonts w:eastAsia="Times New Roman" w:cs="Calibri"/>
          <w:color w:val="000000"/>
          <w:lang w:eastAsia="pl-PL"/>
        </w:rPr>
        <w:t xml:space="preserve">              </w:t>
      </w:r>
      <w:r w:rsidR="00AA5506" w:rsidRPr="00C2261E">
        <w:rPr>
          <w:rFonts w:eastAsia="Times New Roman" w:cs="Calibri"/>
          <w:color w:val="00B050"/>
          <w:lang w:val="en-US" w:eastAsia="pl-PL"/>
        </w:rPr>
        <w:t xml:space="preserve">email: </w:t>
      </w:r>
      <w:hyperlink r:id="rId6" w:history="1">
        <w:r w:rsidRPr="00C2261E">
          <w:rPr>
            <w:rStyle w:val="Hipercze"/>
            <w:rFonts w:eastAsia="Times New Roman" w:cs="Calibri"/>
            <w:color w:val="00B050"/>
            <w:lang w:val="en-US" w:eastAsia="pl-PL"/>
          </w:rPr>
          <w:t>matematyka@up.poznan.pl</w:t>
        </w:r>
      </w:hyperlink>
      <w:r w:rsidR="004707B8">
        <w:rPr>
          <w:rFonts w:eastAsia="Times New Roman" w:cs="Calibri"/>
          <w:color w:val="00B050"/>
          <w:lang w:val="en-US" w:eastAsia="pl-PL"/>
        </w:rPr>
        <w:t xml:space="preserve">, </w:t>
      </w:r>
      <w:r w:rsidR="00AA5506" w:rsidRPr="00C2261E">
        <w:rPr>
          <w:rFonts w:eastAsia="Times New Roman" w:cs="Calibri"/>
          <w:color w:val="00B050"/>
          <w:lang w:val="en-US" w:eastAsia="pl-PL"/>
        </w:rPr>
        <w:t xml:space="preserve"> </w:t>
      </w:r>
      <w:r w:rsidR="004707B8" w:rsidRPr="00C2261E">
        <w:rPr>
          <w:rFonts w:eastAsia="Times New Roman" w:cs="Calibri"/>
          <w:color w:val="000000"/>
          <w:lang w:val="en-US" w:eastAsia="pl-PL"/>
        </w:rPr>
        <w:t xml:space="preserve">tel. </w:t>
      </w:r>
      <w:r w:rsidR="004707B8">
        <w:rPr>
          <w:rFonts w:eastAsia="Times New Roman" w:cs="Calibri"/>
          <w:color w:val="000000"/>
          <w:lang w:val="en-US" w:eastAsia="pl-PL"/>
        </w:rPr>
        <w:t>600635356.</w:t>
      </w:r>
    </w:p>
    <w:p w:rsidR="00AA5506" w:rsidRPr="00784AF5" w:rsidRDefault="00AA5506" w:rsidP="003D43BC">
      <w:pPr>
        <w:numPr>
          <w:ilvl w:val="0"/>
          <w:numId w:val="3"/>
        </w:numPr>
        <w:spacing w:after="0" w:line="360" w:lineRule="auto"/>
        <w:rPr>
          <w:rFonts w:eastAsia="Times New Roman" w:cs="Calibri"/>
          <w:color w:val="000000"/>
          <w:lang w:eastAsia="pl-PL"/>
        </w:rPr>
      </w:pPr>
      <w:r w:rsidRPr="00784AF5">
        <w:rPr>
          <w:rFonts w:eastAsia="Times New Roman" w:cs="Calibri"/>
          <w:color w:val="000000"/>
          <w:lang w:eastAsia="pl-PL"/>
        </w:rPr>
        <w:t>Szczegóły, w tym terminy zajęć, będą ustalane bezpośrednio przez prowadzących.</w:t>
      </w:r>
    </w:p>
    <w:p w:rsidR="00AA5506" w:rsidRDefault="00AA5506" w:rsidP="00AA5506">
      <w:pPr>
        <w:spacing w:after="0" w:line="360" w:lineRule="auto"/>
        <w:ind w:left="284"/>
        <w:rPr>
          <w:rFonts w:eastAsia="Times New Roman" w:cs="Calibri"/>
          <w:color w:val="000000"/>
          <w:sz w:val="20"/>
          <w:szCs w:val="20"/>
          <w:lang w:eastAsia="pl-PL"/>
        </w:rPr>
      </w:pPr>
    </w:p>
    <w:p w:rsidR="00236990" w:rsidRDefault="00236990" w:rsidP="00AA5506">
      <w:pPr>
        <w:spacing w:after="0" w:line="360" w:lineRule="auto"/>
        <w:ind w:left="284"/>
        <w:rPr>
          <w:rFonts w:eastAsia="Times New Roman" w:cs="Calibri"/>
          <w:color w:val="000000"/>
          <w:sz w:val="20"/>
          <w:szCs w:val="20"/>
          <w:lang w:eastAsia="pl-PL"/>
        </w:rPr>
      </w:pPr>
    </w:p>
    <w:p w:rsidR="00AA5506" w:rsidRDefault="00AA5506" w:rsidP="00AA5506">
      <w:pPr>
        <w:spacing w:after="0" w:line="360" w:lineRule="auto"/>
        <w:ind w:left="284"/>
        <w:rPr>
          <w:rFonts w:eastAsia="Times New Roman" w:cs="Calibri"/>
          <w:color w:val="000000"/>
          <w:sz w:val="20"/>
          <w:szCs w:val="20"/>
          <w:lang w:eastAsia="pl-PL"/>
        </w:rPr>
      </w:pPr>
    </w:p>
    <w:p w:rsidR="00AA5506" w:rsidRPr="00784AF5" w:rsidRDefault="00AA5506" w:rsidP="00AA5506">
      <w:pPr>
        <w:spacing w:after="0" w:line="360" w:lineRule="auto"/>
        <w:ind w:left="284"/>
        <w:rPr>
          <w:rFonts w:eastAsia="Times New Roman" w:cs="Calibri"/>
          <w:color w:val="000000"/>
          <w:sz w:val="20"/>
          <w:szCs w:val="20"/>
          <w:lang w:eastAsia="pl-PL"/>
        </w:rPr>
      </w:pPr>
      <w:r>
        <w:rPr>
          <w:rFonts w:eastAsia="Times New Roman" w:cs="Calibri"/>
          <w:color w:val="000000"/>
          <w:sz w:val="20"/>
          <w:szCs w:val="20"/>
          <w:lang w:eastAsia="pl-PL"/>
        </w:rPr>
        <w:t xml:space="preserve">                                                                                                   </w:t>
      </w:r>
      <w:r w:rsidR="004707B8">
        <w:rPr>
          <w:rFonts w:eastAsia="Times New Roman" w:cs="Calibri"/>
          <w:color w:val="000000"/>
          <w:sz w:val="20"/>
          <w:szCs w:val="20"/>
          <w:lang w:eastAsia="pl-PL"/>
        </w:rPr>
        <w:tab/>
      </w:r>
      <w:r w:rsidR="004707B8">
        <w:rPr>
          <w:rFonts w:eastAsia="Times New Roman" w:cs="Calibri"/>
          <w:color w:val="000000"/>
          <w:sz w:val="20"/>
          <w:szCs w:val="20"/>
          <w:lang w:eastAsia="pl-PL"/>
        </w:rPr>
        <w:tab/>
      </w:r>
      <w:r>
        <w:rPr>
          <w:rFonts w:eastAsia="Times New Roman" w:cs="Calibri"/>
          <w:color w:val="000000"/>
          <w:sz w:val="20"/>
          <w:szCs w:val="20"/>
          <w:lang w:eastAsia="pl-PL"/>
        </w:rPr>
        <w:t xml:space="preserve">/-/  prof. dr hab. Piotr </w:t>
      </w:r>
      <w:proofErr w:type="spellStart"/>
      <w:r>
        <w:rPr>
          <w:rFonts w:eastAsia="Times New Roman" w:cs="Calibri"/>
          <w:color w:val="000000"/>
          <w:sz w:val="20"/>
          <w:szCs w:val="20"/>
          <w:lang w:eastAsia="pl-PL"/>
        </w:rPr>
        <w:t>Ślósarz</w:t>
      </w:r>
      <w:proofErr w:type="spellEnd"/>
    </w:p>
    <w:p w:rsidR="00AA5506" w:rsidRPr="00784AF5" w:rsidRDefault="00AA5506" w:rsidP="00AA5506">
      <w:pPr>
        <w:spacing w:after="0" w:line="360" w:lineRule="auto"/>
        <w:ind w:left="284"/>
        <w:rPr>
          <w:rFonts w:eastAsia="Times New Roman" w:cs="Calibri"/>
          <w:color w:val="000000"/>
          <w:sz w:val="20"/>
          <w:szCs w:val="20"/>
          <w:lang w:eastAsia="pl-PL"/>
        </w:rPr>
      </w:pPr>
      <w:r>
        <w:rPr>
          <w:rFonts w:eastAsia="Times New Roman" w:cs="Calibri"/>
          <w:color w:val="000000"/>
          <w:sz w:val="20"/>
          <w:szCs w:val="20"/>
          <w:lang w:eastAsia="pl-PL"/>
        </w:rPr>
        <w:t xml:space="preserve">                                                                                                            </w:t>
      </w:r>
      <w:r w:rsidR="004707B8">
        <w:rPr>
          <w:rFonts w:eastAsia="Times New Roman" w:cs="Calibri"/>
          <w:color w:val="000000"/>
          <w:sz w:val="20"/>
          <w:szCs w:val="20"/>
          <w:lang w:eastAsia="pl-PL"/>
        </w:rPr>
        <w:tab/>
        <w:t xml:space="preserve">          </w:t>
      </w:r>
      <w:r>
        <w:rPr>
          <w:rFonts w:eastAsia="Times New Roman" w:cs="Calibri"/>
          <w:color w:val="000000"/>
          <w:sz w:val="20"/>
          <w:szCs w:val="20"/>
          <w:lang w:eastAsia="pl-PL"/>
        </w:rPr>
        <w:t>Prorektor ds. Studiów</w:t>
      </w:r>
    </w:p>
    <w:p w:rsidR="00AA5506" w:rsidRPr="00784AF5" w:rsidRDefault="00AA5506" w:rsidP="00AA5506">
      <w:pPr>
        <w:spacing w:after="0" w:line="360" w:lineRule="auto"/>
        <w:ind w:left="5103"/>
        <w:jc w:val="center"/>
        <w:rPr>
          <w:rFonts w:cs="Calibri"/>
        </w:rPr>
      </w:pPr>
    </w:p>
    <w:p w:rsidR="00AA5506" w:rsidRDefault="00AA5506" w:rsidP="00AA5506"/>
    <w:p w:rsidR="00AA5506" w:rsidRDefault="00AA5506"/>
    <w:p w:rsidR="00AA5506" w:rsidRDefault="00AA5506"/>
    <w:p w:rsidR="00AA5506" w:rsidRDefault="00AA5506"/>
    <w:p w:rsidR="00AA5506" w:rsidRDefault="00AA5506"/>
    <w:p w:rsidR="00AA5506" w:rsidRDefault="00AA5506"/>
    <w:p w:rsidR="00AA5506" w:rsidRDefault="00AA5506"/>
    <w:p w:rsidR="00AA5506" w:rsidRDefault="00AA5506"/>
    <w:p w:rsidR="00AA5506" w:rsidRDefault="00AA5506"/>
    <w:p w:rsidR="00AA5506" w:rsidRDefault="00AA5506"/>
    <w:p w:rsidR="00AA5506" w:rsidRDefault="00AA5506"/>
    <w:sectPr w:rsidR="00AA5506" w:rsidSect="003D43BC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005E"/>
    <w:multiLevelType w:val="hybridMultilevel"/>
    <w:tmpl w:val="8826B210"/>
    <w:lvl w:ilvl="0" w:tplc="0415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" w15:restartNumberingAfterBreak="0">
    <w:nsid w:val="10E85399"/>
    <w:multiLevelType w:val="multilevel"/>
    <w:tmpl w:val="30E890BC"/>
    <w:lvl w:ilvl="0">
      <w:start w:val="1"/>
      <w:numFmt w:val="decimal"/>
      <w:lvlText w:val="%1."/>
      <w:lvlJc w:val="left"/>
      <w:pPr>
        <w:ind w:left="284" w:firstLine="0"/>
      </w:pPr>
      <w:rPr>
        <w:rFonts w:hint="default"/>
        <w:b w:val="0"/>
      </w:rPr>
    </w:lvl>
    <w:lvl w:ilvl="1">
      <w:start w:val="1"/>
      <w:numFmt w:val="lowerLetter"/>
      <w:suff w:val="space"/>
      <w:lvlText w:val="%2)"/>
      <w:lvlJc w:val="right"/>
      <w:pPr>
        <w:ind w:left="851" w:firstLine="0"/>
      </w:pPr>
      <w:rPr>
        <w:rFonts w:hint="default"/>
        <w:b w:val="0"/>
        <w:color w:val="000000" w:themeColor="text1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6E75B3E"/>
    <w:multiLevelType w:val="multilevel"/>
    <w:tmpl w:val="30E890BC"/>
    <w:lvl w:ilvl="0">
      <w:start w:val="1"/>
      <w:numFmt w:val="decimal"/>
      <w:lvlText w:val="%1."/>
      <w:lvlJc w:val="left"/>
      <w:pPr>
        <w:ind w:left="284" w:firstLine="0"/>
      </w:pPr>
      <w:rPr>
        <w:rFonts w:hint="default"/>
        <w:b w:val="0"/>
      </w:rPr>
    </w:lvl>
    <w:lvl w:ilvl="1">
      <w:start w:val="1"/>
      <w:numFmt w:val="lowerLetter"/>
      <w:suff w:val="space"/>
      <w:lvlText w:val="%2)"/>
      <w:lvlJc w:val="right"/>
      <w:pPr>
        <w:ind w:left="851" w:firstLine="0"/>
      </w:pPr>
      <w:rPr>
        <w:rFonts w:hint="default"/>
        <w:b w:val="0"/>
        <w:color w:val="000000" w:themeColor="text1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79512AE"/>
    <w:multiLevelType w:val="multilevel"/>
    <w:tmpl w:val="684E034C"/>
    <w:lvl w:ilvl="0">
      <w:start w:val="1"/>
      <w:numFmt w:val="decimal"/>
      <w:suff w:val="space"/>
      <w:lvlText w:val="%1)"/>
      <w:lvlJc w:val="right"/>
      <w:pPr>
        <w:ind w:left="284" w:firstLine="0"/>
      </w:pPr>
      <w:rPr>
        <w:rFonts w:hint="default"/>
        <w:b w:val="0"/>
      </w:rPr>
    </w:lvl>
    <w:lvl w:ilvl="1">
      <w:start w:val="1"/>
      <w:numFmt w:val="lowerLetter"/>
      <w:suff w:val="space"/>
      <w:lvlText w:val="%2)"/>
      <w:lvlJc w:val="right"/>
      <w:pPr>
        <w:ind w:left="851" w:firstLine="0"/>
      </w:pPr>
      <w:rPr>
        <w:rFonts w:hint="default"/>
        <w:b w:val="0"/>
        <w:color w:val="000000" w:themeColor="text1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43BA6E68"/>
    <w:multiLevelType w:val="hybridMultilevel"/>
    <w:tmpl w:val="C75EDB90"/>
    <w:lvl w:ilvl="0" w:tplc="0415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74"/>
    <w:rsid w:val="001D36F5"/>
    <w:rsid w:val="00236990"/>
    <w:rsid w:val="002B7DB5"/>
    <w:rsid w:val="002F766B"/>
    <w:rsid w:val="003819B0"/>
    <w:rsid w:val="003D43BC"/>
    <w:rsid w:val="004707B8"/>
    <w:rsid w:val="00483CF8"/>
    <w:rsid w:val="005C613D"/>
    <w:rsid w:val="005E60EE"/>
    <w:rsid w:val="0061017E"/>
    <w:rsid w:val="006E38CE"/>
    <w:rsid w:val="00880AA7"/>
    <w:rsid w:val="008D56EF"/>
    <w:rsid w:val="008E680A"/>
    <w:rsid w:val="00A4755E"/>
    <w:rsid w:val="00A51574"/>
    <w:rsid w:val="00A526C9"/>
    <w:rsid w:val="00AA5506"/>
    <w:rsid w:val="00B4173E"/>
    <w:rsid w:val="00B51B32"/>
    <w:rsid w:val="00B71C0F"/>
    <w:rsid w:val="00B97BB2"/>
    <w:rsid w:val="00C2261E"/>
    <w:rsid w:val="00CE30DE"/>
    <w:rsid w:val="00E07659"/>
    <w:rsid w:val="00E83FC5"/>
    <w:rsid w:val="00EB1CFA"/>
    <w:rsid w:val="00EF7560"/>
    <w:rsid w:val="00FB4810"/>
    <w:rsid w:val="00FF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C80683-165F-40D6-9E98-1521EAAC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51574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unhideWhenUsed/>
    <w:rsid w:val="00A51574"/>
    <w:rPr>
      <w:strike w:val="0"/>
      <w:dstrike w:val="0"/>
      <w:color w:val="4E671C"/>
      <w:u w:val="none"/>
      <w:effect w:val="none"/>
    </w:rPr>
  </w:style>
  <w:style w:type="paragraph" w:styleId="Akapitzlist">
    <w:name w:val="List Paragraph"/>
    <w:basedOn w:val="Normalny"/>
    <w:uiPriority w:val="34"/>
    <w:qFormat/>
    <w:rsid w:val="006E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ematyka@up.poznan.pl" TargetMode="External"/><Relationship Id="rId5" Type="http://schemas.openxmlformats.org/officeDocument/2006/relationships/hyperlink" Target="mailto:lukasz.masewicz@up.poznan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Anna Budka</cp:lastModifiedBy>
  <cp:revision>2</cp:revision>
  <cp:lastPrinted>2021-09-29T10:52:00Z</cp:lastPrinted>
  <dcterms:created xsi:type="dcterms:W3CDTF">2021-10-06T20:06:00Z</dcterms:created>
  <dcterms:modified xsi:type="dcterms:W3CDTF">2021-10-06T20:06:00Z</dcterms:modified>
</cp:coreProperties>
</file>