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 w:before="0" w:after="142"/>
        <w:ind w:hanging="0" w:start="0"/>
        <w:jc w:val="center"/>
        <w:rPr>
          <w:b/>
        </w:rPr>
      </w:pPr>
      <w:r>
        <w:rPr/>
      </w:r>
    </w:p>
    <w:p>
      <w:pPr>
        <w:pStyle w:val="Normal"/>
        <w:bidi w:val="0"/>
        <w:spacing w:lineRule="auto" w:line="259" w:before="0" w:after="142"/>
        <w:ind w:hanging="0" w:start="0"/>
        <w:jc w:val="center"/>
        <w:rPr>
          <w:b/>
        </w:rPr>
      </w:pPr>
      <w:r>
        <w:rPr>
          <w:b/>
          <w:bCs/>
        </w:rPr>
      </w:r>
    </w:p>
    <w:p>
      <w:pPr>
        <w:pStyle w:val="Normal"/>
        <w:bidi w:val="0"/>
        <w:spacing w:lineRule="auto" w:line="259" w:before="0" w:after="142"/>
        <w:ind w:hanging="0" w:start="0"/>
        <w:jc w:val="center"/>
        <w:rPr>
          <w:b/>
        </w:rPr>
      </w:pPr>
      <w:r>
        <w:rPr>
          <w:b/>
          <w:bCs/>
        </w:rPr>
        <w:t>THE STATE UNIVERSITY OF ZANZIBAR</w:t>
      </w:r>
    </w:p>
    <w:p>
      <w:pPr>
        <w:pStyle w:val="Normal"/>
        <w:bidi w:val="0"/>
        <w:spacing w:lineRule="auto" w:line="259" w:before="0" w:after="142"/>
        <w:ind w:hanging="0" w:start="0"/>
        <w:jc w:val="center"/>
        <w:rPr>
          <w:b/>
        </w:rPr>
      </w:pPr>
      <w:r>
        <w:rPr>
          <w:b/>
          <w:bCs/>
        </w:rPr>
      </w:r>
    </w:p>
    <w:p>
      <w:pPr>
        <w:pStyle w:val="Normal"/>
        <w:bidi w:val="0"/>
        <w:spacing w:lineRule="auto" w:line="259" w:before="0" w:after="142"/>
        <w:ind w:hanging="0" w:start="0"/>
        <w:jc w:val="center"/>
        <w:rPr>
          <w:b/>
        </w:rPr>
      </w:pPr>
      <w:r>
        <w:rPr/>
        <w:drawing>
          <wp:inline distT="0" distB="0" distL="0" distR="0">
            <wp:extent cx="2353310" cy="2040255"/>
            <wp:effectExtent l="0" t="0" r="0" b="0"/>
            <wp:docPr id="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204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="0" w:after="142"/>
        <w:ind w:hanging="10" w:start="0"/>
        <w:jc w:val="center"/>
        <w:rPr>
          <w:b/>
        </w:rPr>
      </w:pPr>
      <w:r>
        <w:rPr>
          <w:b/>
          <w:sz w:val="24"/>
          <w:szCs w:val="24"/>
        </w:rPr>
      </w:r>
    </w:p>
    <w:p>
      <w:pPr>
        <w:pStyle w:val="Normal"/>
        <w:bidi w:val="0"/>
        <w:spacing w:lineRule="auto" w:line="259" w:before="0" w:after="142"/>
        <w:ind w:hanging="0" w:start="0"/>
        <w:jc w:val="center"/>
        <w:rPr>
          <w:b/>
        </w:rPr>
      </w:pPr>
      <w:r>
        <w:rPr>
          <w:b/>
          <w:sz w:val="24"/>
          <w:szCs w:val="24"/>
        </w:rPr>
        <w:t>SCHOOL OF COMPUTING, COMMUNICATION AND MEDIA STUDIES</w:t>
      </w:r>
    </w:p>
    <w:p>
      <w:pPr>
        <w:pStyle w:val="Normal"/>
        <w:bidi w:val="0"/>
        <w:spacing w:lineRule="auto" w:line="259" w:before="0" w:after="142"/>
        <w:ind w:hanging="10" w:start="0"/>
        <w:jc w:val="center"/>
        <w:rPr>
          <w:b/>
        </w:rPr>
      </w:pPr>
      <w:r>
        <w:rPr>
          <w:b/>
          <w:sz w:val="24"/>
          <w:szCs w:val="24"/>
        </w:rPr>
        <w:t>DEPARTMENT OF COMPUTER SCIENCE AND INFORMATION</w:t>
      </w:r>
    </w:p>
    <w:p>
      <w:pPr>
        <w:pStyle w:val="Normal"/>
        <w:bidi w:val="0"/>
        <w:spacing w:lineRule="auto" w:line="259" w:before="0" w:after="142"/>
        <w:ind w:hanging="10" w:start="0"/>
        <w:jc w:val="center"/>
        <w:rPr>
          <w:b/>
        </w:rPr>
      </w:pPr>
      <w:r>
        <w:rPr>
          <w:b/>
          <w:sz w:val="24"/>
          <w:szCs w:val="24"/>
        </w:rPr>
        <w:t>TECHNOLOGY</w:t>
      </w:r>
    </w:p>
    <w:p>
      <w:pPr>
        <w:pStyle w:val="Normal"/>
        <w:bidi w:val="0"/>
        <w:spacing w:lineRule="auto" w:line="259" w:before="0" w:after="142"/>
        <w:ind w:hanging="10" w:start="0"/>
        <w:jc w:val="center"/>
        <w:rPr>
          <w:b/>
        </w:rPr>
      </w:pPr>
      <w:r>
        <w:rPr>
          <w:b/>
          <w:sz w:val="24"/>
          <w:szCs w:val="24"/>
        </w:rPr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 w:val="false"/>
          <w:bCs w:val="false"/>
        </w:rPr>
      </w:pPr>
      <w:r>
        <w:rPr>
          <w:b/>
          <w:sz w:val="24"/>
          <w:szCs w:val="24"/>
        </w:rPr>
        <w:t xml:space="preserve">TITLE: </w:t>
      </w:r>
      <w:r>
        <w:rPr>
          <w:b w:val="false"/>
          <w:bCs w:val="false"/>
          <w:sz w:val="24"/>
          <w:szCs w:val="24"/>
        </w:rPr>
        <w:t>IMPLEMENTATION DOCUMENT</w:t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 w:val="false"/>
          <w:bCs w:val="false"/>
        </w:rPr>
      </w:pPr>
      <w:r>
        <w:rPr>
          <w:b/>
          <w:sz w:val="24"/>
          <w:szCs w:val="24"/>
        </w:rPr>
        <w:t xml:space="preserve">PROJECT : </w:t>
      </w:r>
      <w:r>
        <w:rPr>
          <w:b w:val="false"/>
          <w:bCs w:val="false"/>
          <w:sz w:val="24"/>
          <w:szCs w:val="24"/>
        </w:rPr>
        <w:t>PAINTNOVA-COLORLAB SYSTEM</w:t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 w:val="false"/>
          <w:bCs w:val="false"/>
        </w:rPr>
      </w:pPr>
      <w:r>
        <w:rPr>
          <w:b/>
          <w:sz w:val="24"/>
          <w:szCs w:val="24"/>
        </w:rPr>
        <w:t>COURSE:</w:t>
      </w:r>
      <w:r>
        <w:rPr>
          <w:b w:val="false"/>
          <w:bCs w:val="false"/>
          <w:sz w:val="24"/>
          <w:szCs w:val="24"/>
        </w:rPr>
        <w:t>SOFTWARE DEVELOPMENT PROJECT</w:t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/>
        </w:rPr>
      </w:pPr>
      <w:r>
        <w:rPr>
          <w:b/>
          <w:sz w:val="24"/>
          <w:szCs w:val="24"/>
        </w:rPr>
        <w:t>PARTICIPANTS:</w:t>
        <w:tab/>
        <w:tab/>
        <w:tab/>
        <w:tab/>
        <w:t>REG NO</w:t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 w:val="false"/>
          <w:bCs w:val="false"/>
        </w:rPr>
      </w:pPr>
      <w:r>
        <w:rPr>
          <w:b/>
          <w:sz w:val="24"/>
          <w:szCs w:val="24"/>
        </w:rPr>
        <w:tab/>
      </w:r>
      <w:r>
        <w:rPr>
          <w:b w:val="false"/>
          <w:bCs w:val="false"/>
          <w:sz w:val="24"/>
          <w:szCs w:val="24"/>
        </w:rPr>
        <w:t>ABDALLAH HORERA FADHIL</w:t>
        <w:tab/>
        <w:tab/>
        <w:t>24BCS013</w:t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AMINA JUMA HAMAD</w:t>
        <w:tab/>
        <w:tab/>
        <w:tab/>
        <w:t>24BCS035</w:t>
      </w:r>
    </w:p>
    <w:p>
      <w:pPr>
        <w:pStyle w:val="Normal"/>
        <w:bidi w:val="0"/>
        <w:spacing w:lineRule="auto" w:line="360" w:before="0" w:after="142"/>
        <w:ind w:hanging="10" w:start="0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SHARIFA MOHAMMED ALI</w:t>
        <w:tab/>
        <w:tab/>
        <w:t>24BCS007</w:t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279_2079435596" w:tooltip="INTRODUCTION">
            <w:r>
              <w:rPr>
                <w:rStyle w:val="IndexLink"/>
              </w:rPr>
              <w:t>INTRODUCTION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00_2079435596" w:tooltip="Purpose">
            <w:r>
              <w:rPr>
                <w:rStyle w:val="IndexLink"/>
              </w:rPr>
              <w:t>Purpose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02_2079435596" w:tooltip="Scope">
            <w:r>
              <w:rPr>
                <w:rStyle w:val="IndexLink"/>
              </w:rPr>
              <w:t>Scope</w:t>
              <w:tab/>
              <w:t>3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81_2079435596" w:tooltip="System Architecture">
            <w:r>
              <w:rPr>
                <w:rStyle w:val="IndexLink"/>
              </w:rPr>
              <w:t>System Architecture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04_2079435596" w:tooltip="Presentation Layer (User Interface)">
            <w:r>
              <w:rPr>
                <w:rStyle w:val="IndexLink"/>
              </w:rPr>
              <w:t>Presentation Layer (User Interface)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06_2079435596" w:tooltip="Business Logic Layer (Application Layer)">
            <w:r>
              <w:rPr>
                <w:rStyle w:val="IndexLink"/>
              </w:rPr>
              <w:t>Business Logic Layer (Application Layer)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08_2079435596" w:tooltip="Data Access Layer (Storage Layer)">
            <w:r>
              <w:rPr>
                <w:rStyle w:val="IndexLink"/>
              </w:rPr>
              <w:t>Data Access Layer (Storage Layer)</w:t>
              <w:tab/>
              <w:t>5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83_2079435596" w:tooltip="Key Modules">
            <w:r>
              <w:rPr>
                <w:rStyle w:val="IndexLink"/>
              </w:rPr>
              <w:t>Key Modules</w:t>
              <w:tab/>
              <w:t>5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10_2079435596" w:tooltip="User Registration &amp; Authentication Module">
            <w:r>
              <w:rPr>
                <w:rStyle w:val="IndexLink"/>
              </w:rPr>
              <w:t>User Registration &amp; Authentication Module</w:t>
              <w:tab/>
              <w:t>5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12_2079435596" w:tooltip="Product Management Module">
            <w:r>
              <w:rPr>
                <w:rStyle w:val="IndexLink"/>
              </w:rPr>
              <w:t>Product Management Module</w:t>
              <w:tab/>
              <w:t>5</w:t>
            </w:r>
          </w:hyperlink>
        </w:p>
        <w:p>
          <w:pPr>
            <w:pStyle w:val="TOC3"/>
            <w:tabs>
              <w:tab w:val="clear" w:pos="9405"/>
              <w:tab w:val="right" w:pos="9980" w:leader="dot"/>
            </w:tabs>
            <w:bidi w:val="0"/>
            <w:jc w:val="start"/>
            <w:rPr/>
          </w:pPr>
          <w:hyperlink w:anchor="__RefHeading___Toc614_2079435596" w:tooltip="Order Processing Module">
            <w:r>
              <w:rPr>
                <w:rStyle w:val="IndexLink"/>
              </w:rPr>
              <w:t>Order Processing Module</w:t>
              <w:tab/>
              <w:t>6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85_2079435596" w:tooltip="Priority Queue Logic">
            <w:r>
              <w:rPr>
                <w:rStyle w:val="IndexLink"/>
              </w:rPr>
              <w:t>Priority Queue Logic</w:t>
              <w:tab/>
              <w:t>7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87_2079435596" w:tooltip="Algorithm Analysis">
            <w:r>
              <w:rPr>
                <w:rStyle w:val="IndexLink"/>
              </w:rPr>
              <w:t>Algorithm Analysis</w:t>
              <w:tab/>
              <w:t>7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89_2079435596" w:tooltip="Technology Stack">
            <w:r>
              <w:rPr>
                <w:rStyle w:val="IndexLink"/>
              </w:rPr>
              <w:t>Technology Stack</w:t>
              <w:tab/>
              <w:t>7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91_2079435596" w:tooltip="OUTPUT">
            <w:r>
              <w:rPr>
                <w:rStyle w:val="IndexLink"/>
              </w:rPr>
              <w:t>OUTPUT</w:t>
              <w:tab/>
              <w:t>8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93_2079435596" w:tooltip="Source Code">
            <w:r>
              <w:rPr>
                <w:rStyle w:val="IndexLink"/>
              </w:rPr>
              <w:t>Source Code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10062" w:leader="dot"/>
            </w:tabs>
            <w:bidi w:val="0"/>
            <w:jc w:val="start"/>
            <w:rPr/>
          </w:pPr>
          <w:hyperlink w:anchor="__RefHeading___Toc295_2079435596" w:tooltip="Output of Source Code">
            <w:r>
              <w:rPr>
                <w:rStyle w:val="IndexLink"/>
              </w:rPr>
              <w:t>Output of Source Code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bookmarkStart w:id="0" w:name="__RefHeading___Toc279_2079435596"/>
      <w:bookmarkEnd w:id="0"/>
      <w:r>
        <w:rPr/>
        <w:t>INTRODUCTION</w:t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PaintNova-ColorLab </w:t>
      </w:r>
      <w:r>
        <w:rPr>
          <w:b/>
          <w:bCs/>
        </w:rPr>
        <w:t xml:space="preserve">System </w:t>
      </w:r>
      <w:r>
        <w:rPr/>
        <w:t>is a role-based console application designed to manage products, users, and customer orders within an organization. The system controls inventory, processes customer orders through multiple approval stages, and enforces role-based access for Admin, Worker, and Finance departments. It provides structured workflow management including stock validation, order prioritization, approval, and final processing.</w:t>
      </w:r>
    </w:p>
    <w:p>
      <w:pPr>
        <w:pStyle w:val="Heading3"/>
        <w:bidi w:val="0"/>
        <w:ind w:hanging="0" w:start="0"/>
        <w:jc w:val="start"/>
        <w:rPr/>
      </w:pPr>
      <w:bookmarkStart w:id="1" w:name="__RefHeading___Toc600_2079435596"/>
      <w:bookmarkEnd w:id="1"/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system aims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secure login and role-based access control (Admin, Worker, Finance)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 product inventory including stock tracking and pricing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Allow workers to create and manage customer orders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finance department to approve or reject orders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Ensure stock safety protection before completing orders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structured order processing workflow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bookmarkStart w:id="2" w:name="__RefHeading___Toc602_2079435596"/>
      <w:bookmarkEnd w:id="2"/>
      <w:r>
        <w:rPr/>
        <w:t>Scope</w:t>
      </w:r>
    </w:p>
    <w:p>
      <w:pPr>
        <w:pStyle w:val="BodyText"/>
        <w:bidi w:val="0"/>
        <w:jc w:val="start"/>
        <w:rPr/>
      </w:pPr>
      <w:r>
        <w:rPr/>
        <w:t>The platform supports three primary user roles: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>Admin: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Register users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products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View products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>Worker: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customer orders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View orders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Process completed orders (reduce stock)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View products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>Finance: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View orders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Approve orders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Reject orders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Handle payment processing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bookmarkStart w:id="3" w:name="__RefHeading___Toc281_2079435596"/>
      <w:bookmarkEnd w:id="3"/>
      <w:r>
        <w:rPr/>
        <w:t>System Architecture</w:t>
      </w:r>
    </w:p>
    <w:p>
      <w:pPr>
        <w:pStyle w:val="BodyText"/>
        <w:bidi w:val="0"/>
        <w:jc w:val="start"/>
        <w:rPr/>
      </w:pPr>
      <w:r>
        <w:rPr/>
        <w:t>The system follows a Three-Tier Architecture design pattern separating the application into logical layers.</w:t>
      </w:r>
    </w:p>
    <w:p>
      <w:pPr>
        <w:pStyle w:val="Heading3"/>
        <w:bidi w:val="0"/>
        <w:ind w:hanging="0" w:start="0"/>
        <w:jc w:val="start"/>
        <w:rPr/>
      </w:pPr>
      <w:bookmarkStart w:id="4" w:name="__RefHeading___Toc604_2079435596"/>
      <w:bookmarkEnd w:id="4"/>
      <w:r>
        <w:rPr/>
        <w:t>Presentation Layer (User Interface)</w:t>
      </w:r>
    </w:p>
    <w:p>
      <w:pPr>
        <w:pStyle w:val="BodyText"/>
        <w:bidi w:val="0"/>
        <w:jc w:val="start"/>
        <w:rPr/>
      </w:pPr>
      <w:r>
        <w:rPr/>
        <w:t>Console-based terminal interface using menu-driven navigation: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 screen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menu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menu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Finance menu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 prompts using printf and scanf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Structured output display for products and orders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bookmarkStart w:id="5" w:name="__RefHeading___Toc606_2079435596"/>
      <w:bookmarkEnd w:id="5"/>
      <w:r>
        <w:rPr/>
        <w:t>Business Logic Layer (Application Layer)</w:t>
      </w:r>
    </w:p>
    <w:p>
      <w:pPr>
        <w:pStyle w:val="BodyText"/>
        <w:bidi w:val="0"/>
        <w:jc w:val="start"/>
        <w:rPr/>
      </w:pPr>
      <w:r>
        <w:rPr/>
        <w:t>Contains core operational logic and workflow management: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Authentication system (username/password validation)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Role-based access control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management (add, search, view)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creation and priority handling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approval and rejection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 state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Stock validation and deduction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processing and removal from list</w:t>
      </w:r>
    </w:p>
    <w:p>
      <w:pPr>
        <w:pStyle w:val="BodyText"/>
        <w:bidi w:val="0"/>
        <w:jc w:val="start"/>
        <w:rPr/>
      </w:pPr>
      <w:r>
        <w:rPr/>
        <w:t>Order Status Workflow: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0 → Pending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→ Approved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</w:t>
      </w:r>
      <w:r>
        <w:rPr/>
        <w:t>→ Completed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-1 → Rejected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bookmarkStart w:id="6" w:name="__RefHeading___Toc608_2079435596"/>
      <w:bookmarkEnd w:id="6"/>
      <w:r>
        <w:rPr/>
        <w:t>Data Access Layer (Storage Layer)</w:t>
      </w:r>
    </w:p>
    <w:p>
      <w:pPr>
        <w:pStyle w:val="BodyText"/>
        <w:bidi w:val="0"/>
        <w:jc w:val="start"/>
        <w:rPr/>
      </w:pPr>
      <w:r>
        <w:rPr/>
        <w:t>Data is stored in memory using static arrays and linked lists: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 → Stored in static array (max 50 users)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Products → Stored in singly linked list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Orders → Stored in singly linked list</w:t>
      </w:r>
    </w:p>
    <w:p>
      <w:pPr>
        <w:pStyle w:val="BodyText"/>
        <w:bidi w:val="0"/>
        <w:jc w:val="start"/>
        <w:rPr/>
      </w:pPr>
      <w:r>
        <w:rPr/>
        <w:t>Linked lists enable dynamic memory allocation for products and orders using heap memory.</w:t>
      </w:r>
    </w:p>
    <w:p>
      <w:pPr>
        <w:pStyle w:val="Heading2"/>
        <w:bidi w:val="0"/>
        <w:ind w:hanging="0" w:start="0"/>
        <w:jc w:val="start"/>
        <w:rPr/>
      </w:pPr>
      <w:bookmarkStart w:id="7" w:name="__RefHeading___Toc283_2079435596"/>
      <w:bookmarkEnd w:id="7"/>
      <w:r>
        <w:rPr/>
        <w:t>Key Modules</w:t>
      </w:r>
    </w:p>
    <w:p>
      <w:pPr>
        <w:pStyle w:val="Heading3"/>
        <w:bidi w:val="0"/>
        <w:ind w:hanging="0" w:start="0"/>
        <w:jc w:val="start"/>
        <w:rPr/>
      </w:pPr>
      <w:bookmarkStart w:id="8" w:name="__RefHeading___Toc610_2079435596"/>
      <w:bookmarkEnd w:id="8"/>
      <w:r>
        <w:rPr/>
        <w:t>User Registration &amp; Authentication Module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initializes default account (admin / admin123)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 register with: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Username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Password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Role (1 Worker, 2 Finance, 3 Admin)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 validation uses string comparison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stored using currentUser pointer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bookmarkStart w:id="9" w:name="__RefHeading___Toc612_2079435596"/>
      <w:bookmarkEnd w:id="9"/>
      <w:r>
        <w:rPr/>
        <w:t>Product Management Module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product with: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 ID (auto-increment)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Name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Category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Stock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Products stored using singly linked list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search using Linear Search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all products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 Complexity of search: O(n)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bookmarkStart w:id="10" w:name="__RefHeading___Toc614_2079435596"/>
      <w:bookmarkEnd w:id="10"/>
      <w:r>
        <w:rPr/>
        <w:t>Order Processing Module</w:t>
      </w:r>
    </w:p>
    <w:p>
      <w:pPr>
        <w:pStyle w:val="BodyText"/>
        <w:bidi w:val="0"/>
        <w:jc w:val="start"/>
        <w:rPr/>
      </w:pPr>
      <w:r>
        <w:rPr/>
        <w:t>Workers create customer orders: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 customer name and phone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 product by name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 quantity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checks stock safety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Assign priority: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VIP (1) → Insert at head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Normal (2) → Insert at tail (FIFO)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receives unique ID</w:t>
      </w:r>
    </w:p>
    <w:p>
      <w:pPr>
        <w:pStyle w:val="BodyText"/>
        <w:bidi w:val="0"/>
        <w:jc w:val="start"/>
        <w:rPr/>
      </w:pPr>
      <w:r>
        <w:rPr/>
        <w:t>Finance Department: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Approve pending orders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Reject pending orders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 approved orders as Paid</w:t>
      </w:r>
    </w:p>
    <w:p>
      <w:pPr>
        <w:pStyle w:val="BodyText"/>
        <w:bidi w:val="0"/>
        <w:jc w:val="start"/>
        <w:rPr/>
      </w:pPr>
      <w:r>
        <w:rPr/>
        <w:t>Worker Final Processing: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 Approved or Paid orders can be processed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Stock is reduced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removed from linked list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freed using free()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bookmarkStart w:id="11" w:name="__RefHeading___Toc285_2079435596"/>
      <w:bookmarkEnd w:id="11"/>
      <w:r>
        <w:rPr/>
        <w:t>Priority Queue Logic</w:t>
      </w:r>
    </w:p>
    <w:p>
      <w:pPr>
        <w:pStyle w:val="BodyText"/>
        <w:bidi w:val="0"/>
        <w:jc w:val="start"/>
        <w:rPr/>
      </w:pPr>
      <w:r>
        <w:rPr/>
        <w:t>The order list acts as a priority queue: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VIP orders inserted at head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 orders inserted at tail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Ensures VIP orders are handled first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Maintains FIFO behavior for normal orders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bookmarkStart w:id="12" w:name="__RefHeading___Toc287_2079435596"/>
      <w:bookmarkEnd w:id="12"/>
      <w:r>
        <w:rPr/>
        <w:t>Algorithm Analysis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Linear Search used for: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Login validation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 lookup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Order lookup</w:t>
        <w:br/>
        <w:t>Time Complexity: O(n)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Linked List Traversal used for: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Viewing products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Viewing orders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Processing orders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Priority-based insertion: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Head insertion: O(1)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Tail insertion: O(n)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bookmarkStart w:id="13" w:name="__RefHeading___Toc289_2079435596"/>
      <w:bookmarkEnd w:id="13"/>
      <w:r>
        <w:rPr/>
        <w:t>Technology Stack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Language: C Programming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Structures: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Static Arrays (Users)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Singly Linked Lists (Products, Orders)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Management: Dynamic memory allocation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Libraries Used: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stdio.h – input/output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stdlib.h – malloc, free, exit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string.h – strcmp, strcpy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Important Functions: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malloc() – allocate memory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free() – deallocate memory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strcmp() – string comparison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strcpy() – string copy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Compiler: GCC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Platform: Linux / Terminal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Interface: Console-based system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bookmarkStart w:id="14" w:name="__RefHeading___Toc291_2079435596"/>
      <w:bookmarkEnd w:id="14"/>
      <w:r>
        <w:rPr/>
        <w:t>OUTPUT</w:t>
      </w:r>
    </w:p>
    <w:p>
      <w:pPr>
        <w:pStyle w:val="BodyText"/>
        <w:bidi w:val="0"/>
        <w:jc w:val="start"/>
        <w:rPr/>
      </w:pPr>
      <w:r>
        <w:rPr/>
        <w:t>The system produces structured console output including: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 success or failure messages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registration confirmation with unique ID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addition confirmation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product listing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submission confirmation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approval/rejection notifications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 confirmation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processing confirmation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Stock validation and safety protection messages</w:t>
      </w:r>
    </w:p>
    <w:p>
      <w:pPr>
        <w:pStyle w:val="BodyText"/>
        <w:bidi w:val="0"/>
        <w:jc w:val="start"/>
        <w:rPr/>
      </w:pPr>
      <w:r>
        <w:rPr/>
        <w:t>The application maintains continuous execution using an infinite loop in main() until the user selects Exit, ensuring persistent session-based interaction.</w:t>
      </w:r>
    </w:p>
    <w:p>
      <w:pPr>
        <w:pStyle w:val="Heading2"/>
        <w:bidi w:val="0"/>
        <w:ind w:hanging="0" w:start="0"/>
        <w:jc w:val="start"/>
        <w:rPr/>
      </w:pPr>
      <w:bookmarkStart w:id="15" w:name="__RefHeading___Toc293_2079435596"/>
      <w:bookmarkEnd w:id="15"/>
      <w:r>
        <w:rPr/>
        <w:t>Source Code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-57785</wp:posOffset>
            </wp:positionH>
            <wp:positionV relativeFrom="paragraph">
              <wp:posOffset>213995</wp:posOffset>
            </wp:positionV>
            <wp:extent cx="6415405" cy="632396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05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-67310</wp:posOffset>
            </wp:positionH>
            <wp:positionV relativeFrom="paragraph">
              <wp:posOffset>42545</wp:posOffset>
            </wp:positionV>
            <wp:extent cx="6386830" cy="63239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3315" cy="632396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920" cy="632396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9820" cy="632396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9345" cy="632396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9345" cy="632396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4265" cy="632396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2840" cy="632396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40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5690" cy="6323965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90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6970" cy="6323965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3315" cy="6323965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632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4745" cy="4114165"/>
            <wp:effectExtent l="0" t="0" r="0" b="0"/>
            <wp:wrapSquare wrapText="largest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411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ind w:hanging="0" w:start="0"/>
        <w:jc w:val="start"/>
        <w:rPr/>
      </w:pPr>
      <w:bookmarkStart w:id="16" w:name="__RefHeading___Toc295_2079435596"/>
      <w:bookmarkEnd w:id="16"/>
      <w:r>
        <w:rPr/>
        <w:t>O</w:t>
      </w:r>
      <w:r>
        <w:rPr/>
        <w:t>utput of Source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DIRECTOR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Admin(Director) login and register (worker and financial controller)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7305" cy="4237990"/>
            <wp:effectExtent l="0" t="0" r="0" b="0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305" cy="423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-34290</wp:posOffset>
            </wp:positionH>
            <wp:positionV relativeFrom="paragraph">
              <wp:posOffset>381000</wp:posOffset>
            </wp:positionV>
            <wp:extent cx="6410960" cy="5238115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60" cy="523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Add products</w:t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38100</wp:posOffset>
            </wp:positionH>
            <wp:positionV relativeFrom="paragraph">
              <wp:posOffset>314325</wp:posOffset>
            </wp:positionV>
            <wp:extent cx="6300470" cy="1437640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View products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WORKER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-104775</wp:posOffset>
            </wp:positionH>
            <wp:positionV relativeFrom="paragraph">
              <wp:posOffset>464820</wp:posOffset>
            </wp:positionV>
            <wp:extent cx="6462395" cy="5894705"/>
            <wp:effectExtent l="0" t="0" r="0" b="0"/>
            <wp:wrapSquare wrapText="largest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95" cy="589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Worker login</w:t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-133350</wp:posOffset>
            </wp:positionH>
            <wp:positionV relativeFrom="paragraph">
              <wp:posOffset>295275</wp:posOffset>
            </wp:positionV>
            <wp:extent cx="6490970" cy="4009390"/>
            <wp:effectExtent l="0" t="0" r="0" b="0"/>
            <wp:wrapSquare wrapText="largest"/>
            <wp:docPr id="1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A</w:t>
      </w:r>
      <w:r>
        <w:rPr/>
        <w:t>dd customer order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-114300</wp:posOffset>
            </wp:positionH>
            <wp:positionV relativeFrom="paragraph">
              <wp:posOffset>359410</wp:posOffset>
            </wp:positionV>
            <wp:extent cx="6471920" cy="1828165"/>
            <wp:effectExtent l="0" t="0" r="0" b="0"/>
            <wp:wrapSquare wrapText="largest"/>
            <wp:docPr id="20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182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</w:t>
      </w:r>
      <w:r>
        <w:rPr/>
        <w:t>iew order</w:t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-66675</wp:posOffset>
            </wp:positionH>
            <wp:positionV relativeFrom="paragraph">
              <wp:posOffset>314325</wp:posOffset>
            </wp:positionV>
            <wp:extent cx="6405245" cy="1676400"/>
            <wp:effectExtent l="0" t="0" r="0" b="0"/>
            <wp:wrapSquare wrapText="largest"/>
            <wp:docPr id="21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24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</w:t>
      </w:r>
      <w:r>
        <w:rPr/>
        <w:t>iew products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</w:t>
      </w:r>
      <w:r>
        <w:rPr/>
        <w:t xml:space="preserve">rocess order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-190500</wp:posOffset>
            </wp:positionH>
            <wp:positionV relativeFrom="paragraph">
              <wp:posOffset>122555</wp:posOffset>
            </wp:positionV>
            <wp:extent cx="6548120" cy="5695315"/>
            <wp:effectExtent l="0" t="0" r="0" b="0"/>
            <wp:wrapSquare wrapText="largest"/>
            <wp:docPr id="22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569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FINANCIAL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-171450</wp:posOffset>
            </wp:positionH>
            <wp:positionV relativeFrom="paragraph">
              <wp:posOffset>333375</wp:posOffset>
            </wp:positionV>
            <wp:extent cx="6490970" cy="1743075"/>
            <wp:effectExtent l="0" t="0" r="0" b="0"/>
            <wp:wrapSquare wrapText="largest"/>
            <wp:docPr id="23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</w:t>
      </w:r>
      <w:r>
        <w:rPr/>
        <w:t>iew orders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  <w:r>
        <w:rPr/>
        <w:t>pprove order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-228600</wp:posOffset>
            </wp:positionH>
            <wp:positionV relativeFrom="paragraph">
              <wp:posOffset>142875</wp:posOffset>
            </wp:positionV>
            <wp:extent cx="6557645" cy="3837940"/>
            <wp:effectExtent l="0" t="0" r="0" b="0"/>
            <wp:wrapSquare wrapText="largest"/>
            <wp:docPr id="24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645" cy="383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t>WORKER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128270</wp:posOffset>
            </wp:positionH>
            <wp:positionV relativeFrom="paragraph">
              <wp:posOffset>266700</wp:posOffset>
            </wp:positionV>
            <wp:extent cx="6238875" cy="6619240"/>
            <wp:effectExtent l="0" t="0" r="0" b="0"/>
            <wp:wrapSquare wrapText="largest"/>
            <wp:docPr id="2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661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Process order again</w:t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-43180</wp:posOffset>
            </wp:positionH>
            <wp:positionV relativeFrom="paragraph">
              <wp:posOffset>371475</wp:posOffset>
            </wp:positionV>
            <wp:extent cx="6334125" cy="1418590"/>
            <wp:effectExtent l="0" t="0" r="0" b="0"/>
            <wp:wrapSquare wrapText="largest"/>
            <wp:docPr id="26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View remain</w:t>
      </w:r>
      <w:r>
        <w:rPr/>
        <w:t xml:space="preserve">ing </w:t>
      </w:r>
      <w:r>
        <w:rPr/>
        <w:t>order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View remaning stock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-100330</wp:posOffset>
            </wp:positionH>
            <wp:positionV relativeFrom="paragraph">
              <wp:posOffset>55880</wp:posOffset>
            </wp:positionV>
            <wp:extent cx="6448425" cy="1675130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167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-139065</wp:posOffset>
            </wp:positionH>
            <wp:positionV relativeFrom="paragraph">
              <wp:posOffset>325755</wp:posOffset>
            </wp:positionV>
            <wp:extent cx="6506210" cy="1618615"/>
            <wp:effectExtent l="0" t="0" r="0" b="0"/>
            <wp:wrapSquare wrapText="largest"/>
            <wp:docPr id="2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2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Log out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10063" w:leader="dot"/>
      </w:tabs>
      <w:spacing w:before="58" w:after="58"/>
      <w:ind w:hanging="0" w:start="374" w:end="29"/>
    </w:pPr>
    <w:rPr/>
  </w:style>
  <w:style w:type="paragraph" w:styleId="TOC3">
    <w:name w:val="toc 3"/>
    <w:basedOn w:val="Index"/>
    <w:pPr>
      <w:tabs>
        <w:tab w:val="clear" w:pos="709"/>
        <w:tab w:val="right" w:pos="9981" w:leader="dot"/>
      </w:tabs>
      <w:spacing w:before="58" w:after="58"/>
      <w:ind w:hanging="0" w:start="576" w:end="115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LibreOffice/25.8.4.2$Linux_X86_64 LibreOffice_project/580$Build-2</Application>
  <AppVersion>15.0000</AppVersion>
  <Pages>29</Pages>
  <Words>910</Words>
  <Characters>5142</Characters>
  <CharactersWithSpaces>5757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2026-02-25T07:22:37Z</dcterms:created>
  <dc:creator/>
  <dc:description/>
  <dc:language>en-US</dc:language>
  <cp:lastModifiedBy/>
  <dcterms:modified xsi:type="dcterms:W3CDTF">2026-02-25T16:07:23Z</dcterms:modified>
  <cp:revision>7</cp:revision>
  <dc:subject/>
  <dc:title/>
</cp:coreProperties>
</file>