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8C5" w:rsidRDefault="00D429A8" w:rsidP="00D429A8">
      <w:pPr>
        <w:jc w:val="center"/>
        <w:rPr>
          <w:b/>
          <w:bCs/>
          <w:sz w:val="32"/>
          <w:szCs w:val="32"/>
          <w:u w:val="single"/>
        </w:rPr>
      </w:pPr>
      <w:r w:rsidRPr="00D429A8">
        <w:rPr>
          <w:b/>
          <w:bCs/>
          <w:sz w:val="32"/>
          <w:szCs w:val="32"/>
          <w:u w:val="single"/>
        </w:rPr>
        <w:t>Exercise 3.5</w:t>
      </w:r>
    </w:p>
    <w:p w:rsidR="001940E4" w:rsidRDefault="00172FE6" w:rsidP="00342C64">
      <w:pPr>
        <w:rPr>
          <w:sz w:val="24"/>
          <w:szCs w:val="24"/>
        </w:rPr>
      </w:pPr>
      <w:r>
        <w:rPr>
          <w:sz w:val="24"/>
          <w:szCs w:val="24"/>
        </w:rPr>
        <w:t>Are satisfaction factors and dissatisfaction factors affect dependently or independently? Are the</w:t>
      </w:r>
      <w:r w:rsidR="00342C64">
        <w:rPr>
          <w:sz w:val="24"/>
          <w:szCs w:val="24"/>
        </w:rPr>
        <w:t>y two opposite</w:t>
      </w:r>
      <w:r>
        <w:rPr>
          <w:sz w:val="24"/>
          <w:szCs w:val="24"/>
        </w:rPr>
        <w:t xml:space="preserve"> factors? For the first look</w:t>
      </w:r>
      <w:r w:rsidR="00342C64">
        <w:rPr>
          <w:sz w:val="24"/>
          <w:szCs w:val="24"/>
        </w:rPr>
        <w:t>,</w:t>
      </w:r>
      <w:r>
        <w:rPr>
          <w:sz w:val="24"/>
          <w:szCs w:val="24"/>
        </w:rPr>
        <w:t xml:space="preserve"> the answer may be yes, but contrary to that logic they are </w:t>
      </w:r>
      <w:r w:rsidR="00342C64">
        <w:rPr>
          <w:sz w:val="24"/>
          <w:szCs w:val="24"/>
        </w:rPr>
        <w:t>independent</w:t>
      </w:r>
      <w:r>
        <w:rPr>
          <w:sz w:val="24"/>
          <w:szCs w:val="24"/>
        </w:rPr>
        <w:t xml:space="preserve">. What make people </w:t>
      </w:r>
      <w:r w:rsidR="00200ECB">
        <w:rPr>
          <w:sz w:val="24"/>
          <w:szCs w:val="24"/>
        </w:rPr>
        <w:t>dis</w:t>
      </w:r>
      <w:r w:rsidR="00200ECB">
        <w:rPr>
          <w:sz w:val="24"/>
          <w:szCs w:val="24"/>
          <w:lang w:bidi="ar-EG"/>
        </w:rPr>
        <w:t xml:space="preserve">satisfied with something cannot be </w:t>
      </w:r>
      <w:r w:rsidR="001940E4">
        <w:rPr>
          <w:sz w:val="24"/>
          <w:szCs w:val="24"/>
          <w:lang w:bidi="ar-EG"/>
        </w:rPr>
        <w:t>compensated</w:t>
      </w:r>
      <w:r w:rsidR="00200ECB">
        <w:rPr>
          <w:sz w:val="24"/>
          <w:szCs w:val="24"/>
          <w:lang w:bidi="ar-EG"/>
        </w:rPr>
        <w:t xml:space="preserve"> with what make them </w:t>
      </w:r>
      <w:r w:rsidR="00200ECB">
        <w:rPr>
          <w:sz w:val="24"/>
          <w:szCs w:val="24"/>
          <w:lang w:bidi="ar-EG"/>
        </w:rPr>
        <w:t>satisfied</w:t>
      </w:r>
      <w:r w:rsidR="00200ECB">
        <w:rPr>
          <w:sz w:val="24"/>
          <w:szCs w:val="24"/>
          <w:lang w:bidi="ar-EG"/>
        </w:rPr>
        <w:t>.</w:t>
      </w:r>
      <w:r>
        <w:rPr>
          <w:sz w:val="24"/>
          <w:szCs w:val="24"/>
        </w:rPr>
        <w:t xml:space="preserve"> </w:t>
      </w:r>
    </w:p>
    <w:p w:rsidR="00172FE6" w:rsidRDefault="00172FE6" w:rsidP="006335E3">
      <w:pPr>
        <w:rPr>
          <w:sz w:val="24"/>
          <w:szCs w:val="24"/>
        </w:rPr>
      </w:pPr>
      <w:r>
        <w:rPr>
          <w:sz w:val="24"/>
          <w:szCs w:val="24"/>
        </w:rPr>
        <w:t>First of all, we need to know what each of them mean. Satisfaction factors, or what are also called motivat</w:t>
      </w:r>
      <w:r w:rsidR="006335E3">
        <w:rPr>
          <w:sz w:val="24"/>
          <w:szCs w:val="24"/>
        </w:rPr>
        <w:t>ion factors, are the factors that</w:t>
      </w:r>
      <w:r>
        <w:rPr>
          <w:sz w:val="24"/>
          <w:szCs w:val="24"/>
        </w:rPr>
        <w:t xml:space="preserve"> make people work better, love to stay in their workplace</w:t>
      </w:r>
      <w:r w:rsidR="00200ECB">
        <w:rPr>
          <w:sz w:val="24"/>
          <w:szCs w:val="24"/>
        </w:rPr>
        <w:t xml:space="preserve"> or reuse the products</w:t>
      </w:r>
      <w:r>
        <w:rPr>
          <w:sz w:val="24"/>
          <w:szCs w:val="24"/>
        </w:rPr>
        <w:t>, feel better at work</w:t>
      </w:r>
      <w:r w:rsidR="00200ECB">
        <w:rPr>
          <w:sz w:val="24"/>
          <w:szCs w:val="24"/>
        </w:rPr>
        <w:t xml:space="preserve"> or enjoy using the product</w:t>
      </w:r>
      <w:r>
        <w:rPr>
          <w:sz w:val="24"/>
          <w:szCs w:val="24"/>
        </w:rPr>
        <w:t>, etc.</w:t>
      </w:r>
      <w:r w:rsidR="00200ECB">
        <w:rPr>
          <w:sz w:val="24"/>
          <w:szCs w:val="24"/>
        </w:rPr>
        <w:t xml:space="preserve"> These fac</w:t>
      </w:r>
      <w:r w:rsidR="00CF34FD">
        <w:rPr>
          <w:sz w:val="24"/>
          <w:szCs w:val="24"/>
        </w:rPr>
        <w:t>tors make users or employees sti</w:t>
      </w:r>
      <w:r w:rsidR="00200ECB">
        <w:rPr>
          <w:sz w:val="24"/>
          <w:szCs w:val="24"/>
        </w:rPr>
        <w:t>ck to the product o</w:t>
      </w:r>
      <w:r w:rsidR="001940E4">
        <w:rPr>
          <w:sz w:val="24"/>
          <w:szCs w:val="24"/>
        </w:rPr>
        <w:t>r their company</w:t>
      </w:r>
      <w:r w:rsidR="006335E3">
        <w:rPr>
          <w:sz w:val="24"/>
          <w:szCs w:val="24"/>
        </w:rPr>
        <w:t>. Motivation factors are such as</w:t>
      </w:r>
      <w:r w:rsidR="006335E3">
        <w:rPr>
          <w:sz w:val="24"/>
          <w:szCs w:val="24"/>
        </w:rPr>
        <w:t xml:space="preserve"> appreciation,</w:t>
      </w:r>
      <w:r w:rsidR="006335E3" w:rsidRPr="00805C4C">
        <w:rPr>
          <w:sz w:val="24"/>
          <w:szCs w:val="24"/>
        </w:rPr>
        <w:t xml:space="preserve"> recognition</w:t>
      </w:r>
      <w:r w:rsidR="006335E3">
        <w:rPr>
          <w:sz w:val="24"/>
          <w:szCs w:val="24"/>
        </w:rPr>
        <w:t>, g</w:t>
      </w:r>
      <w:r w:rsidR="006335E3" w:rsidRPr="00805C4C">
        <w:rPr>
          <w:sz w:val="24"/>
          <w:szCs w:val="24"/>
        </w:rPr>
        <w:t>rowth</w:t>
      </w:r>
      <w:r w:rsidR="006335E3">
        <w:rPr>
          <w:sz w:val="24"/>
          <w:szCs w:val="24"/>
        </w:rPr>
        <w:t xml:space="preserve"> and work itself</w:t>
      </w:r>
      <w:r w:rsidR="00200ECB">
        <w:rPr>
          <w:sz w:val="24"/>
          <w:szCs w:val="24"/>
        </w:rPr>
        <w:t>. On the other hand, dissatisfaction, or h</w:t>
      </w:r>
      <w:r w:rsidR="00200ECB" w:rsidRPr="00200ECB">
        <w:rPr>
          <w:sz w:val="24"/>
          <w:szCs w:val="24"/>
        </w:rPr>
        <w:t>ygiene</w:t>
      </w:r>
      <w:r w:rsidR="00200ECB">
        <w:rPr>
          <w:sz w:val="24"/>
          <w:szCs w:val="24"/>
        </w:rPr>
        <w:t xml:space="preserve"> factors, are the factors which user or employee believe that they are the</w:t>
      </w:r>
      <w:r w:rsidR="006335E3">
        <w:rPr>
          <w:sz w:val="24"/>
          <w:szCs w:val="24"/>
        </w:rPr>
        <w:t>ir</w:t>
      </w:r>
      <w:r w:rsidR="00200ECB">
        <w:rPr>
          <w:sz w:val="24"/>
          <w:szCs w:val="24"/>
        </w:rPr>
        <w:t xml:space="preserve"> minimum rights</w:t>
      </w:r>
      <w:r w:rsidR="006335E3">
        <w:rPr>
          <w:sz w:val="24"/>
          <w:szCs w:val="24"/>
        </w:rPr>
        <w:t xml:space="preserve"> and</w:t>
      </w:r>
      <w:r w:rsidR="00CF34FD">
        <w:rPr>
          <w:sz w:val="24"/>
          <w:szCs w:val="24"/>
        </w:rPr>
        <w:t xml:space="preserve"> they are the basic needs</w:t>
      </w:r>
      <w:r w:rsidR="00200ECB">
        <w:rPr>
          <w:sz w:val="24"/>
          <w:szCs w:val="24"/>
        </w:rPr>
        <w:t>.</w:t>
      </w:r>
      <w:r w:rsidR="00CF34FD">
        <w:rPr>
          <w:sz w:val="24"/>
          <w:szCs w:val="24"/>
        </w:rPr>
        <w:t xml:space="preserve"> H</w:t>
      </w:r>
      <w:r w:rsidR="00CF34FD" w:rsidRPr="00200ECB">
        <w:rPr>
          <w:sz w:val="24"/>
          <w:szCs w:val="24"/>
        </w:rPr>
        <w:t>ygiene</w:t>
      </w:r>
      <w:r w:rsidR="00CF34FD">
        <w:rPr>
          <w:sz w:val="24"/>
          <w:szCs w:val="24"/>
        </w:rPr>
        <w:t xml:space="preserve"> factors</w:t>
      </w:r>
      <w:r w:rsidR="00CF34FD">
        <w:rPr>
          <w:sz w:val="24"/>
          <w:szCs w:val="24"/>
        </w:rPr>
        <w:t xml:space="preserve"> are such as salary</w:t>
      </w:r>
      <w:r w:rsidR="0047242C">
        <w:rPr>
          <w:sz w:val="24"/>
          <w:szCs w:val="24"/>
        </w:rPr>
        <w:t>, insurance</w:t>
      </w:r>
      <w:r w:rsidR="00CF34FD">
        <w:rPr>
          <w:sz w:val="24"/>
          <w:szCs w:val="24"/>
        </w:rPr>
        <w:t>, job security, wo</w:t>
      </w:r>
      <w:r w:rsidR="00805C4C">
        <w:rPr>
          <w:sz w:val="24"/>
          <w:szCs w:val="24"/>
        </w:rPr>
        <w:t>rk environment and the relation with supervisors.</w:t>
      </w:r>
      <w:r w:rsidR="0047242C">
        <w:rPr>
          <w:sz w:val="24"/>
          <w:szCs w:val="24"/>
        </w:rPr>
        <w:t xml:space="preserve"> </w:t>
      </w:r>
    </w:p>
    <w:p w:rsidR="00805C4C" w:rsidRDefault="001940E4" w:rsidP="001940E4">
      <w:pPr>
        <w:rPr>
          <w:sz w:val="24"/>
          <w:szCs w:val="24"/>
        </w:rPr>
      </w:pPr>
      <w:r>
        <w:rPr>
          <w:sz w:val="24"/>
          <w:szCs w:val="24"/>
        </w:rPr>
        <w:t xml:space="preserve">Now let’s look at what happen as a result of the absence of each of them. </w:t>
      </w:r>
      <w:r>
        <w:rPr>
          <w:sz w:val="24"/>
          <w:szCs w:val="24"/>
        </w:rPr>
        <w:t xml:space="preserve">The absence of </w:t>
      </w:r>
      <w:r>
        <w:rPr>
          <w:sz w:val="24"/>
          <w:szCs w:val="24"/>
        </w:rPr>
        <w:t>motivation</w:t>
      </w:r>
      <w:r>
        <w:rPr>
          <w:sz w:val="24"/>
          <w:szCs w:val="24"/>
        </w:rPr>
        <w:t xml:space="preserve"> factors is not critical because</w:t>
      </w:r>
      <w:r>
        <w:rPr>
          <w:sz w:val="24"/>
          <w:szCs w:val="24"/>
        </w:rPr>
        <w:t xml:space="preserve"> users or employee will not let the product or their company down but if a better alternative appears they will choose the better alternative immediately. However, the absence of </w:t>
      </w:r>
      <w:r>
        <w:rPr>
          <w:sz w:val="24"/>
          <w:szCs w:val="24"/>
        </w:rPr>
        <w:t>h</w:t>
      </w:r>
      <w:r w:rsidRPr="00200ECB">
        <w:rPr>
          <w:sz w:val="24"/>
          <w:szCs w:val="24"/>
        </w:rPr>
        <w:t>ygiene</w:t>
      </w:r>
      <w:r>
        <w:rPr>
          <w:sz w:val="24"/>
          <w:szCs w:val="24"/>
        </w:rPr>
        <w:t xml:space="preserve"> factors</w:t>
      </w:r>
      <w:r>
        <w:rPr>
          <w:sz w:val="24"/>
          <w:szCs w:val="24"/>
        </w:rPr>
        <w:t xml:space="preserve"> is very critical because </w:t>
      </w:r>
      <w:r>
        <w:rPr>
          <w:sz w:val="24"/>
          <w:szCs w:val="24"/>
          <w:lang w:bidi="ar-EG"/>
        </w:rPr>
        <w:t xml:space="preserve">users or employee </w:t>
      </w:r>
      <w:r w:rsidR="00A049DD">
        <w:rPr>
          <w:sz w:val="24"/>
          <w:szCs w:val="24"/>
          <w:lang w:bidi="ar-EG"/>
        </w:rPr>
        <w:t>will feel disappointed and they may be angry</w:t>
      </w:r>
      <w:r w:rsidR="00AE6662">
        <w:rPr>
          <w:sz w:val="24"/>
          <w:szCs w:val="24"/>
          <w:lang w:bidi="ar-EG"/>
        </w:rPr>
        <w:t xml:space="preserve">. As a result of that increasing </w:t>
      </w:r>
      <w:r w:rsidR="00AE6662">
        <w:rPr>
          <w:sz w:val="24"/>
          <w:szCs w:val="24"/>
        </w:rPr>
        <w:t>h</w:t>
      </w:r>
      <w:r w:rsidR="00AE6662" w:rsidRPr="00200ECB">
        <w:rPr>
          <w:sz w:val="24"/>
          <w:szCs w:val="24"/>
        </w:rPr>
        <w:t>ygiene</w:t>
      </w:r>
      <w:r w:rsidR="00AE6662">
        <w:rPr>
          <w:sz w:val="24"/>
          <w:szCs w:val="24"/>
        </w:rPr>
        <w:t xml:space="preserve"> factors</w:t>
      </w:r>
      <w:r w:rsidR="00AE6662">
        <w:rPr>
          <w:sz w:val="24"/>
          <w:szCs w:val="24"/>
        </w:rPr>
        <w:t xml:space="preserve"> have a short-term effect of satisfaction and huge increasing will have little improvement</w:t>
      </w:r>
      <w:r w:rsidR="00A049DD">
        <w:rPr>
          <w:rFonts w:hint="cs"/>
          <w:sz w:val="24"/>
          <w:szCs w:val="24"/>
          <w:rtl/>
        </w:rPr>
        <w:t xml:space="preserve"> </w:t>
      </w:r>
      <w:r w:rsidR="00A049DD">
        <w:rPr>
          <w:sz w:val="24"/>
          <w:szCs w:val="24"/>
        </w:rPr>
        <w:t>unlike motivation factors</w:t>
      </w:r>
      <w:r w:rsidR="00805C4C">
        <w:rPr>
          <w:sz w:val="24"/>
          <w:szCs w:val="24"/>
        </w:rPr>
        <w:t>.</w:t>
      </w:r>
    </w:p>
    <w:p w:rsidR="001940E4" w:rsidRPr="00AE6662" w:rsidRDefault="00805C4C" w:rsidP="0047242C">
      <w:pPr>
        <w:rPr>
          <w:sz w:val="24"/>
          <w:szCs w:val="24"/>
          <w:lang w:bidi="ar-EG"/>
        </w:rPr>
      </w:pPr>
      <w:r>
        <w:rPr>
          <w:sz w:val="24"/>
          <w:szCs w:val="24"/>
        </w:rPr>
        <w:t>In conclusion, h</w:t>
      </w:r>
      <w:r w:rsidRPr="00200ECB">
        <w:rPr>
          <w:sz w:val="24"/>
          <w:szCs w:val="24"/>
        </w:rPr>
        <w:t>ygiene</w:t>
      </w:r>
      <w:r>
        <w:rPr>
          <w:sz w:val="24"/>
          <w:szCs w:val="24"/>
        </w:rPr>
        <w:t xml:space="preserve"> factors</w:t>
      </w:r>
      <w:r>
        <w:rPr>
          <w:sz w:val="24"/>
          <w:szCs w:val="24"/>
        </w:rPr>
        <w:t xml:space="preserve"> are the reason why employee</w:t>
      </w:r>
      <w:r w:rsidR="0047242C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A049DD">
        <w:rPr>
          <w:sz w:val="24"/>
          <w:szCs w:val="24"/>
        </w:rPr>
        <w:t>accept staying in their companies</w:t>
      </w:r>
      <w:r>
        <w:rPr>
          <w:sz w:val="24"/>
          <w:szCs w:val="24"/>
        </w:rPr>
        <w:t xml:space="preserve"> but do not guarantee their loyalty</w:t>
      </w:r>
      <w:r w:rsidR="0047242C">
        <w:rPr>
          <w:sz w:val="24"/>
          <w:szCs w:val="24"/>
        </w:rPr>
        <w:t xml:space="preserve"> or doing their best. While motivation factors make employees enjoy working, be active members, do their tasks perfectly and abide by deadlines</w:t>
      </w:r>
      <w:r w:rsidR="00342C64">
        <w:rPr>
          <w:sz w:val="24"/>
          <w:szCs w:val="24"/>
        </w:rPr>
        <w:t xml:space="preserve">. As a result, mangers care about </w:t>
      </w:r>
      <w:r w:rsidR="00342C64">
        <w:rPr>
          <w:sz w:val="24"/>
          <w:szCs w:val="24"/>
        </w:rPr>
        <w:t>h</w:t>
      </w:r>
      <w:r w:rsidR="00342C64" w:rsidRPr="00200ECB">
        <w:rPr>
          <w:sz w:val="24"/>
          <w:szCs w:val="24"/>
        </w:rPr>
        <w:t>ygiene</w:t>
      </w:r>
      <w:r w:rsidR="00342C64">
        <w:rPr>
          <w:sz w:val="24"/>
          <w:szCs w:val="24"/>
        </w:rPr>
        <w:t xml:space="preserve"> factors</w:t>
      </w:r>
      <w:r w:rsidR="00342C64">
        <w:rPr>
          <w:sz w:val="24"/>
          <w:szCs w:val="24"/>
        </w:rPr>
        <w:t xml:space="preserve"> to suit the life requests and increase motivation factors to increase employees’ productivity.</w:t>
      </w:r>
      <w:bookmarkStart w:id="0" w:name="_GoBack"/>
      <w:bookmarkEnd w:id="0"/>
    </w:p>
    <w:sectPr w:rsidR="001940E4" w:rsidRPr="00AE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A8"/>
    <w:rsid w:val="001008C5"/>
    <w:rsid w:val="00172FE6"/>
    <w:rsid w:val="001940E4"/>
    <w:rsid w:val="00200ECB"/>
    <w:rsid w:val="00342C64"/>
    <w:rsid w:val="0047242C"/>
    <w:rsid w:val="006335E3"/>
    <w:rsid w:val="00805C4C"/>
    <w:rsid w:val="00A049DD"/>
    <w:rsid w:val="00AE6662"/>
    <w:rsid w:val="00CF34FD"/>
    <w:rsid w:val="00D4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4FF2"/>
  <w15:chartTrackingRefBased/>
  <w15:docId w15:val="{8564E352-99CD-405A-B2B7-89618D29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es-AhmedH.Mahmoud2025</dc:creator>
  <cp:keywords/>
  <dc:description/>
  <cp:lastModifiedBy>es-AhmedH.Mahmoud2025</cp:lastModifiedBy>
  <cp:revision>1</cp:revision>
  <dcterms:created xsi:type="dcterms:W3CDTF">2022-11-10T16:24:00Z</dcterms:created>
  <dcterms:modified xsi:type="dcterms:W3CDTF">2022-11-10T19:27:00Z</dcterms:modified>
</cp:coreProperties>
</file>