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3239" w14:textId="5AFBD89A" w:rsidR="00B4314F" w:rsidRPr="00B4314F" w:rsidRDefault="00B4314F" w:rsidP="00B4314F">
      <w:pPr>
        <w:spacing w:before="100" w:beforeAutospacing="1" w:after="100" w:afterAutospacing="1" w:line="276" w:lineRule="auto"/>
        <w:jc w:val="center"/>
        <w:outlineLvl w:val="2"/>
        <w:rPr>
          <w:rFonts w:asciiTheme="majorBidi" w:eastAsia="Times New Roman" w:hAnsiTheme="majorBidi" w:cstheme="majorBidi"/>
          <w:b/>
          <w:bCs/>
          <w:kern w:val="0"/>
          <w:sz w:val="36"/>
          <w:szCs w:val="36"/>
          <w14:ligatures w14:val="none"/>
        </w:rPr>
      </w:pPr>
      <w:r w:rsidRPr="00B4314F">
        <w:rPr>
          <w:rFonts w:asciiTheme="majorBidi" w:eastAsia="Times New Roman" w:hAnsiTheme="majorBidi" w:cstheme="majorBidi"/>
          <w:b/>
          <w:bCs/>
          <w:kern w:val="0"/>
          <w:sz w:val="36"/>
          <w:szCs w:val="36"/>
          <w14:ligatures w14:val="none"/>
        </w:rPr>
        <w:t xml:space="preserve">Lab </w:t>
      </w:r>
      <w:r>
        <w:rPr>
          <w:rFonts w:asciiTheme="majorBidi" w:eastAsia="Times New Roman" w:hAnsiTheme="majorBidi" w:cstheme="majorBidi"/>
          <w:b/>
          <w:bCs/>
          <w:kern w:val="0"/>
          <w:sz w:val="36"/>
          <w:szCs w:val="36"/>
          <w14:ligatures w14:val="none"/>
        </w:rPr>
        <w:t>5</w:t>
      </w:r>
      <w:r w:rsidRPr="00B4314F">
        <w:rPr>
          <w:rFonts w:asciiTheme="majorBidi" w:eastAsia="Times New Roman" w:hAnsiTheme="majorBidi" w:cstheme="majorBidi"/>
          <w:b/>
          <w:bCs/>
          <w:kern w:val="0"/>
          <w:sz w:val="36"/>
          <w:szCs w:val="36"/>
          <w14:ligatures w14:val="none"/>
        </w:rPr>
        <w:t>: Global State Management</w:t>
      </w:r>
    </w:p>
    <w:p w14:paraId="4FE6F67B" w14:textId="77777777" w:rsidR="00B4314F" w:rsidRPr="005D1BE7" w:rsidRDefault="00B4314F" w:rsidP="00B4314F">
      <w:pPr>
        <w:spacing w:before="100" w:beforeAutospacing="1" w:after="100" w:afterAutospacing="1" w:line="276" w:lineRule="auto"/>
        <w:rPr>
          <w:rFonts w:asciiTheme="majorBidi" w:eastAsia="Times New Roman" w:hAnsiTheme="majorBidi" w:cstheme="majorBidi"/>
          <w:kern w:val="0"/>
          <w14:ligatures w14:val="none"/>
        </w:rPr>
      </w:pPr>
      <w:r w:rsidRPr="005D1BE7">
        <w:rPr>
          <w:rFonts w:asciiTheme="majorBidi" w:eastAsia="Times New Roman" w:hAnsiTheme="majorBidi" w:cstheme="majorBidi"/>
          <w:b/>
          <w:bCs/>
          <w:kern w:val="0"/>
          <w14:ligatures w14:val="none"/>
        </w:rPr>
        <w:t>Part 1: Practical Tasks</w:t>
      </w:r>
    </w:p>
    <w:p w14:paraId="4EFFC973" w14:textId="1634D27E"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In this lab, you will use </w:t>
      </w: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kern w:val="0"/>
          <w14:ligatures w14:val="none"/>
        </w:rPr>
        <w:t xml:space="preserve"> to manage a simple global UI state (Theme Toggle) and </w:t>
      </w:r>
      <w:r w:rsidRPr="00B4314F">
        <w:rPr>
          <w:rFonts w:asciiTheme="majorBidi" w:eastAsia="Times New Roman" w:hAnsiTheme="majorBidi" w:cstheme="majorBidi"/>
          <w:b/>
          <w:bCs/>
          <w:kern w:val="0"/>
          <w14:ligatures w14:val="none"/>
        </w:rPr>
        <w:t>Redux Toolkit</w:t>
      </w:r>
      <w:r w:rsidRPr="00B4314F">
        <w:rPr>
          <w:rFonts w:asciiTheme="majorBidi" w:eastAsia="Times New Roman" w:hAnsiTheme="majorBidi" w:cstheme="majorBidi"/>
          <w:kern w:val="0"/>
          <w14:ligatures w14:val="none"/>
        </w:rPr>
        <w:t xml:space="preserve"> to manage a complex data state (The Shopping Cart)</w:t>
      </w:r>
      <w:r w:rsidR="00437505">
        <w:rPr>
          <w:rFonts w:asciiTheme="majorBidi" w:eastAsia="Times New Roman" w:hAnsiTheme="majorBidi" w:cstheme="majorBidi"/>
          <w:kern w:val="0"/>
          <w14:ligatures w14:val="none"/>
        </w:rPr>
        <w:t xml:space="preserve"> and </w:t>
      </w:r>
      <w:proofErr w:type="spellStart"/>
      <w:r w:rsidR="00437505" w:rsidRPr="007F37C5">
        <w:rPr>
          <w:rFonts w:asciiTheme="majorBidi" w:eastAsia="Times New Roman" w:hAnsiTheme="majorBidi" w:cstheme="majorBidi"/>
          <w:b/>
          <w:bCs/>
          <w:kern w:val="0"/>
          <w14:ligatures w14:val="none"/>
        </w:rPr>
        <w:t>ContextAPI</w:t>
      </w:r>
      <w:proofErr w:type="spellEnd"/>
      <w:r w:rsidR="00437505">
        <w:rPr>
          <w:rFonts w:asciiTheme="majorBidi" w:eastAsia="Times New Roman" w:hAnsiTheme="majorBidi" w:cstheme="majorBidi"/>
          <w:kern w:val="0"/>
          <w14:ligatures w14:val="none"/>
        </w:rPr>
        <w:t xml:space="preserve"> for </w:t>
      </w:r>
      <w:r w:rsidR="00437505" w:rsidRPr="00437505">
        <w:rPr>
          <w:rFonts w:asciiTheme="majorBidi" w:eastAsia="Times New Roman" w:hAnsiTheme="majorBidi" w:cstheme="majorBidi"/>
          <w:kern w:val="0"/>
          <w14:ligatures w14:val="none"/>
        </w:rPr>
        <w:t>Localization</w:t>
      </w:r>
    </w:p>
    <w:p w14:paraId="45E02ACD"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1: Environment Setup</w:t>
      </w:r>
    </w:p>
    <w:p w14:paraId="43D6D523"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Before beginning, open your terminal (e.g., Git Bash), navigate to your project directory, and run the following command to install the required dependencies:</w:t>
      </w:r>
    </w:p>
    <w:p w14:paraId="68F6DC7B" w14:textId="77777777" w:rsidR="00B4314F" w:rsidRDefault="00B4314F" w:rsidP="00B4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Bidi" w:eastAsia="Times New Roman" w:hAnsiTheme="majorBidi" w:cstheme="majorBidi"/>
          <w:kern w:val="0"/>
          <w:sz w:val="20"/>
          <w:szCs w:val="20"/>
          <w14:ligatures w14:val="none"/>
        </w:rPr>
      </w:pPr>
      <w:proofErr w:type="spellStart"/>
      <w:r w:rsidRPr="00B4314F">
        <w:rPr>
          <w:rFonts w:asciiTheme="majorBidi" w:eastAsia="Times New Roman" w:hAnsiTheme="majorBidi" w:cstheme="majorBidi"/>
          <w:kern w:val="0"/>
          <w:sz w:val="20"/>
          <w:szCs w:val="20"/>
          <w14:ligatures w14:val="none"/>
        </w:rPr>
        <w:t>npm</w:t>
      </w:r>
      <w:proofErr w:type="spellEnd"/>
      <w:r w:rsidRPr="00B4314F">
        <w:rPr>
          <w:rFonts w:asciiTheme="majorBidi" w:eastAsia="Times New Roman" w:hAnsiTheme="majorBidi" w:cstheme="majorBidi"/>
          <w:kern w:val="0"/>
          <w:sz w:val="20"/>
          <w:szCs w:val="20"/>
          <w14:ligatures w14:val="none"/>
        </w:rPr>
        <w:t xml:space="preserve"> install @reduxjs/toolkit react-redux </w:t>
      </w:r>
      <w:proofErr w:type="spellStart"/>
      <w:r w:rsidRPr="00B4314F">
        <w:rPr>
          <w:rFonts w:asciiTheme="majorBidi" w:eastAsia="Times New Roman" w:hAnsiTheme="majorBidi" w:cstheme="majorBidi"/>
          <w:kern w:val="0"/>
          <w:sz w:val="20"/>
          <w:szCs w:val="20"/>
          <w14:ligatures w14:val="none"/>
        </w:rPr>
        <w:t>zustand</w:t>
      </w:r>
      <w:proofErr w:type="spellEnd"/>
    </w:p>
    <w:p w14:paraId="54440E8D" w14:textId="77777777" w:rsidR="00B4314F" w:rsidRPr="00B4314F" w:rsidRDefault="00B4314F" w:rsidP="00B4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6D0D1511"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 xml:space="preserve">Task 2: Implementing </w:t>
      </w:r>
      <w:proofErr w:type="spellStart"/>
      <w:r w:rsidRPr="00B4314F">
        <w:rPr>
          <w:rFonts w:asciiTheme="majorBidi" w:eastAsia="Times New Roman" w:hAnsiTheme="majorBidi" w:cstheme="majorBidi"/>
          <w:b/>
          <w:bCs/>
          <w:kern w:val="0"/>
          <w:sz w:val="27"/>
          <w:szCs w:val="27"/>
          <w14:ligatures w14:val="none"/>
        </w:rPr>
        <w:t>Zustand</w:t>
      </w:r>
      <w:proofErr w:type="spellEnd"/>
      <w:r w:rsidRPr="00B4314F">
        <w:rPr>
          <w:rFonts w:asciiTheme="majorBidi" w:eastAsia="Times New Roman" w:hAnsiTheme="majorBidi" w:cstheme="majorBidi"/>
          <w:b/>
          <w:bCs/>
          <w:kern w:val="0"/>
          <w:sz w:val="27"/>
          <w:szCs w:val="27"/>
          <w14:ligatures w14:val="none"/>
        </w:rPr>
        <w:t xml:space="preserve"> (Global UI Theme)</w:t>
      </w:r>
    </w:p>
    <w:p w14:paraId="29EE230A"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Store:</w:t>
      </w:r>
      <w:r w:rsidRPr="00B4314F">
        <w:rPr>
          <w:rFonts w:asciiTheme="majorBidi" w:eastAsia="Times New Roman" w:hAnsiTheme="majorBidi" w:cstheme="majorBidi"/>
          <w:kern w:val="0"/>
          <w14:ligatures w14:val="none"/>
        </w:rPr>
        <w:t xml:space="preserve"> In your </w:t>
      </w:r>
      <w:r w:rsidRPr="00B4314F">
        <w:rPr>
          <w:rFonts w:asciiTheme="majorBidi" w:eastAsia="Times New Roman" w:hAnsiTheme="majorBidi" w:cstheme="majorBidi"/>
          <w:kern w:val="0"/>
          <w:sz w:val="20"/>
          <w:szCs w:val="20"/>
          <w14:ligatures w14:val="none"/>
        </w:rPr>
        <w:t>src</w:t>
      </w:r>
      <w:r w:rsidRPr="00B4314F">
        <w:rPr>
          <w:rFonts w:asciiTheme="majorBidi" w:eastAsia="Times New Roman" w:hAnsiTheme="majorBidi" w:cstheme="majorBidi"/>
          <w:kern w:val="0"/>
          <w14:ligatures w14:val="none"/>
        </w:rPr>
        <w:t xml:space="preserve"> folder, create a new folder named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and a file named </w:t>
      </w:r>
      <w:r w:rsidRPr="00B4314F">
        <w:rPr>
          <w:rFonts w:asciiTheme="majorBidi" w:eastAsia="Times New Roman" w:hAnsiTheme="majorBidi" w:cstheme="majorBidi"/>
          <w:kern w:val="0"/>
          <w:sz w:val="20"/>
          <w:szCs w:val="20"/>
          <w14:ligatures w14:val="none"/>
        </w:rPr>
        <w:t>useThemeStore.js</w:t>
      </w:r>
      <w:r w:rsidRPr="00B4314F">
        <w:rPr>
          <w:rFonts w:asciiTheme="majorBidi" w:eastAsia="Times New Roman" w:hAnsiTheme="majorBidi" w:cstheme="majorBidi"/>
          <w:kern w:val="0"/>
          <w14:ligatures w14:val="none"/>
        </w:rPr>
        <w:t>.</w:t>
      </w:r>
    </w:p>
    <w:p w14:paraId="2FC305D5"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Define the Hook:</w:t>
      </w:r>
      <w:r w:rsidRPr="00B4314F">
        <w:rPr>
          <w:rFonts w:asciiTheme="majorBidi" w:eastAsia="Times New Roman" w:hAnsiTheme="majorBidi" w:cstheme="majorBidi"/>
          <w:kern w:val="0"/>
          <w14:ligatures w14:val="none"/>
        </w:rPr>
        <w:t xml:space="preserve"> Create a </w:t>
      </w:r>
      <w:proofErr w:type="spellStart"/>
      <w:r w:rsidRPr="00B4314F">
        <w:rPr>
          <w:rFonts w:asciiTheme="majorBidi" w:eastAsia="Times New Roman" w:hAnsiTheme="majorBidi" w:cstheme="majorBidi"/>
          <w:kern w:val="0"/>
          <w14:ligatures w14:val="none"/>
        </w:rPr>
        <w:t>Zustand</w:t>
      </w:r>
      <w:proofErr w:type="spellEnd"/>
      <w:r w:rsidRPr="00B4314F">
        <w:rPr>
          <w:rFonts w:asciiTheme="majorBidi" w:eastAsia="Times New Roman" w:hAnsiTheme="majorBidi" w:cstheme="majorBidi"/>
          <w:kern w:val="0"/>
          <w14:ligatures w14:val="none"/>
        </w:rPr>
        <w:t xml:space="preserve"> store that contains a </w:t>
      </w:r>
      <w:r w:rsidRPr="00B4314F">
        <w:rPr>
          <w:rFonts w:asciiTheme="majorBidi" w:eastAsia="Times New Roman" w:hAnsiTheme="majorBidi" w:cstheme="majorBidi"/>
          <w:kern w:val="0"/>
          <w:sz w:val="20"/>
          <w:szCs w:val="20"/>
          <w14:ligatures w14:val="none"/>
        </w:rPr>
        <w:t>theme</w:t>
      </w:r>
      <w:r w:rsidRPr="00B4314F">
        <w:rPr>
          <w:rFonts w:asciiTheme="majorBidi" w:eastAsia="Times New Roman" w:hAnsiTheme="majorBidi" w:cstheme="majorBidi"/>
          <w:kern w:val="0"/>
          <w14:ligatures w14:val="none"/>
        </w:rPr>
        <w:t xml:space="preserve"> state (defaulting to </w:t>
      </w:r>
      <w:r w:rsidRPr="00B4314F">
        <w:rPr>
          <w:rFonts w:asciiTheme="majorBidi" w:eastAsia="Times New Roman" w:hAnsiTheme="majorBidi" w:cstheme="majorBidi"/>
          <w:kern w:val="0"/>
          <w:sz w:val="20"/>
          <w:szCs w:val="20"/>
          <w14:ligatures w14:val="none"/>
        </w:rPr>
        <w:t>'light'</w:t>
      </w:r>
      <w:r w:rsidRPr="00B4314F">
        <w:rPr>
          <w:rFonts w:asciiTheme="majorBidi" w:eastAsia="Times New Roman" w:hAnsiTheme="majorBidi" w:cstheme="majorBidi"/>
          <w:kern w:val="0"/>
          <w14:ligatures w14:val="none"/>
        </w:rPr>
        <w:t xml:space="preserve">) and a </w:t>
      </w:r>
      <w:proofErr w:type="spellStart"/>
      <w:r w:rsidRPr="00B4314F">
        <w:rPr>
          <w:rFonts w:asciiTheme="majorBidi" w:eastAsia="Times New Roman" w:hAnsiTheme="majorBidi" w:cstheme="majorBidi"/>
          <w:kern w:val="0"/>
          <w:sz w:val="20"/>
          <w:szCs w:val="20"/>
          <w14:ligatures w14:val="none"/>
        </w:rPr>
        <w:t>toggleTheme</w:t>
      </w:r>
      <w:proofErr w:type="spellEnd"/>
      <w:r w:rsidRPr="00B4314F">
        <w:rPr>
          <w:rFonts w:asciiTheme="majorBidi" w:eastAsia="Times New Roman" w:hAnsiTheme="majorBidi" w:cstheme="majorBidi"/>
          <w:kern w:val="0"/>
          <w14:ligatures w14:val="none"/>
        </w:rPr>
        <w:t xml:space="preserve"> function that switches the state between </w:t>
      </w:r>
      <w:r w:rsidRPr="00B4314F">
        <w:rPr>
          <w:rFonts w:asciiTheme="majorBidi" w:eastAsia="Times New Roman" w:hAnsiTheme="majorBidi" w:cstheme="majorBidi"/>
          <w:kern w:val="0"/>
          <w:sz w:val="20"/>
          <w:szCs w:val="20"/>
          <w14:ligatures w14:val="none"/>
        </w:rPr>
        <w:t>'light'</w:t>
      </w:r>
      <w:r w:rsidRPr="00B4314F">
        <w:rPr>
          <w:rFonts w:asciiTheme="majorBidi" w:eastAsia="Times New Roman" w:hAnsiTheme="majorBidi" w:cstheme="majorBidi"/>
          <w:kern w:val="0"/>
          <w14:ligatures w14:val="none"/>
        </w:rPr>
        <w:t xml:space="preserve"> and </w:t>
      </w:r>
      <w:r w:rsidRPr="00B4314F">
        <w:rPr>
          <w:rFonts w:asciiTheme="majorBidi" w:eastAsia="Times New Roman" w:hAnsiTheme="majorBidi" w:cstheme="majorBidi"/>
          <w:kern w:val="0"/>
          <w:sz w:val="20"/>
          <w:szCs w:val="20"/>
          <w14:ligatures w14:val="none"/>
        </w:rPr>
        <w:t>'dark'</w:t>
      </w:r>
      <w:r w:rsidRPr="00B4314F">
        <w:rPr>
          <w:rFonts w:asciiTheme="majorBidi" w:eastAsia="Times New Roman" w:hAnsiTheme="majorBidi" w:cstheme="majorBidi"/>
          <w:kern w:val="0"/>
          <w14:ligatures w14:val="none"/>
        </w:rPr>
        <w:t>.</w:t>
      </w:r>
    </w:p>
    <w:p w14:paraId="67C395FE" w14:textId="77777777" w:rsidR="00B4314F" w:rsidRPr="00B4314F" w:rsidRDefault="00B4314F" w:rsidP="00B4314F">
      <w:pPr>
        <w:numPr>
          <w:ilvl w:val="0"/>
          <w:numId w:val="18"/>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Consume the Store:</w:t>
      </w:r>
      <w:r w:rsidRPr="00B4314F">
        <w:rPr>
          <w:rFonts w:asciiTheme="majorBidi" w:eastAsia="Times New Roman" w:hAnsiTheme="majorBidi" w:cstheme="majorBidi"/>
          <w:kern w:val="0"/>
          <w14:ligatures w14:val="none"/>
        </w:rPr>
        <w:t xml:space="preserve"> Open your </w:t>
      </w:r>
      <w:proofErr w:type="spellStart"/>
      <w:r w:rsidRPr="00B4314F">
        <w:rPr>
          <w:rFonts w:asciiTheme="majorBidi" w:eastAsia="Times New Roman" w:hAnsiTheme="majorBidi" w:cstheme="majorBidi"/>
          <w:kern w:val="0"/>
          <w:sz w:val="20"/>
          <w:szCs w:val="20"/>
          <w14:ligatures w14:val="none"/>
        </w:rPr>
        <w:t>MainLayout</w:t>
      </w:r>
      <w:proofErr w:type="spellEnd"/>
      <w:r w:rsidRPr="00B4314F">
        <w:rPr>
          <w:rFonts w:asciiTheme="majorBidi" w:eastAsia="Times New Roman" w:hAnsiTheme="majorBidi" w:cstheme="majorBidi"/>
          <w:kern w:val="0"/>
          <w14:ligatures w14:val="none"/>
        </w:rPr>
        <w:t xml:space="preserve"> or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component. Import your </w:t>
      </w:r>
      <w:proofErr w:type="spellStart"/>
      <w:r w:rsidRPr="00B4314F">
        <w:rPr>
          <w:rFonts w:asciiTheme="majorBidi" w:eastAsia="Times New Roman" w:hAnsiTheme="majorBidi" w:cstheme="majorBidi"/>
          <w:kern w:val="0"/>
          <w:sz w:val="20"/>
          <w:szCs w:val="20"/>
          <w14:ligatures w14:val="none"/>
        </w:rPr>
        <w:t>useThemeStore</w:t>
      </w:r>
      <w:proofErr w:type="spellEnd"/>
      <w:r w:rsidRPr="00B4314F">
        <w:rPr>
          <w:rFonts w:asciiTheme="majorBidi" w:eastAsia="Times New Roman" w:hAnsiTheme="majorBidi" w:cstheme="majorBidi"/>
          <w:kern w:val="0"/>
          <w14:ligatures w14:val="none"/>
        </w:rPr>
        <w:t xml:space="preserve">. Add a button to the Navbar that, when clicked, triggers the </w:t>
      </w:r>
      <w:proofErr w:type="spellStart"/>
      <w:r w:rsidRPr="00B4314F">
        <w:rPr>
          <w:rFonts w:asciiTheme="majorBidi" w:eastAsia="Times New Roman" w:hAnsiTheme="majorBidi" w:cstheme="majorBidi"/>
          <w:kern w:val="0"/>
          <w:sz w:val="20"/>
          <w:szCs w:val="20"/>
          <w14:ligatures w14:val="none"/>
        </w:rPr>
        <w:t>toggleTheme</w:t>
      </w:r>
      <w:proofErr w:type="spellEnd"/>
      <w:r w:rsidRPr="00B4314F">
        <w:rPr>
          <w:rFonts w:asciiTheme="majorBidi" w:eastAsia="Times New Roman" w:hAnsiTheme="majorBidi" w:cstheme="majorBidi"/>
          <w:kern w:val="0"/>
          <w14:ligatures w14:val="none"/>
        </w:rPr>
        <w:t xml:space="preserve"> function. Conditionally apply a CSS class or UI library property to change the background color of your app based on the active theme.</w:t>
      </w:r>
    </w:p>
    <w:p w14:paraId="555E1467"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3: Implementing Redux Toolkit (The Shopping Cart Slice)</w:t>
      </w:r>
    </w:p>
    <w:p w14:paraId="1541992C"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Slice:</w:t>
      </w:r>
      <w:r w:rsidRPr="00B4314F">
        <w:rPr>
          <w:rFonts w:asciiTheme="majorBidi" w:eastAsia="Times New Roman" w:hAnsiTheme="majorBidi" w:cstheme="majorBidi"/>
          <w:kern w:val="0"/>
          <w14:ligatures w14:val="none"/>
        </w:rPr>
        <w:t xml:space="preserve"> Inside your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folder, create a file named </w:t>
      </w:r>
      <w:r w:rsidRPr="00B4314F">
        <w:rPr>
          <w:rFonts w:asciiTheme="majorBidi" w:eastAsia="Times New Roman" w:hAnsiTheme="majorBidi" w:cstheme="majorBidi"/>
          <w:kern w:val="0"/>
          <w:sz w:val="20"/>
          <w:szCs w:val="20"/>
          <w14:ligatures w14:val="none"/>
        </w:rPr>
        <w:t>cartSlice.js</w:t>
      </w:r>
      <w:r w:rsidRPr="00B4314F">
        <w:rPr>
          <w:rFonts w:asciiTheme="majorBidi" w:eastAsia="Times New Roman" w:hAnsiTheme="majorBidi" w:cstheme="majorBidi"/>
          <w:kern w:val="0"/>
          <w14:ligatures w14:val="none"/>
        </w:rPr>
        <w:t>.</w:t>
      </w:r>
    </w:p>
    <w:p w14:paraId="109DFA17"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Configure Initial State:</w:t>
      </w:r>
      <w:r w:rsidRPr="00B4314F">
        <w:rPr>
          <w:rFonts w:asciiTheme="majorBidi" w:eastAsia="Times New Roman" w:hAnsiTheme="majorBidi" w:cstheme="majorBidi"/>
          <w:kern w:val="0"/>
          <w14:ligatures w14:val="none"/>
        </w:rPr>
        <w:t xml:space="preserve"> Define an initial state with an empty array: </w:t>
      </w:r>
      <w:proofErr w:type="spellStart"/>
      <w:r w:rsidRPr="00B4314F">
        <w:rPr>
          <w:rFonts w:asciiTheme="majorBidi" w:eastAsia="Times New Roman" w:hAnsiTheme="majorBidi" w:cstheme="majorBidi"/>
          <w:kern w:val="0"/>
          <w:sz w:val="20"/>
          <w:szCs w:val="20"/>
          <w14:ligatures w14:val="none"/>
        </w:rPr>
        <w:t>initialState</w:t>
      </w:r>
      <w:proofErr w:type="spellEnd"/>
      <w:r w:rsidRPr="00B4314F">
        <w:rPr>
          <w:rFonts w:asciiTheme="majorBidi" w:eastAsia="Times New Roman" w:hAnsiTheme="majorBidi" w:cstheme="majorBidi"/>
          <w:kern w:val="0"/>
          <w:sz w:val="20"/>
          <w:szCs w:val="20"/>
          <w14:ligatures w14:val="none"/>
        </w:rPr>
        <w:t xml:space="preserve">: </w:t>
      </w:r>
      <w:proofErr w:type="gramStart"/>
      <w:r w:rsidRPr="00B4314F">
        <w:rPr>
          <w:rFonts w:asciiTheme="majorBidi" w:eastAsia="Times New Roman" w:hAnsiTheme="majorBidi" w:cstheme="majorBidi"/>
          <w:kern w:val="0"/>
          <w:sz w:val="20"/>
          <w:szCs w:val="20"/>
          <w14:ligatures w14:val="none"/>
        </w:rPr>
        <w:t xml:space="preserve">{ </w:t>
      </w:r>
      <w:proofErr w:type="spellStart"/>
      <w:r w:rsidRPr="00B4314F">
        <w:rPr>
          <w:rFonts w:asciiTheme="majorBidi" w:eastAsia="Times New Roman" w:hAnsiTheme="majorBidi" w:cstheme="majorBidi"/>
          <w:kern w:val="0"/>
          <w:sz w:val="20"/>
          <w:szCs w:val="20"/>
          <w14:ligatures w14:val="none"/>
        </w:rPr>
        <w:t>cartItems</w:t>
      </w:r>
      <w:proofErr w:type="spellEnd"/>
      <w:proofErr w:type="gramEnd"/>
      <w:r w:rsidRPr="00B4314F">
        <w:rPr>
          <w:rFonts w:asciiTheme="majorBidi" w:eastAsia="Times New Roman" w:hAnsiTheme="majorBidi" w:cstheme="majorBidi"/>
          <w:kern w:val="0"/>
          <w:sz w:val="20"/>
          <w:szCs w:val="20"/>
          <w14:ligatures w14:val="none"/>
        </w:rPr>
        <w:t>: [</w:t>
      </w:r>
      <w:proofErr w:type="gramStart"/>
      <w:r w:rsidRPr="00B4314F">
        <w:rPr>
          <w:rFonts w:asciiTheme="majorBidi" w:eastAsia="Times New Roman" w:hAnsiTheme="majorBidi" w:cstheme="majorBidi"/>
          <w:kern w:val="0"/>
          <w:sz w:val="20"/>
          <w:szCs w:val="20"/>
          <w14:ligatures w14:val="none"/>
        </w:rPr>
        <w:t>] }</w:t>
      </w:r>
      <w:proofErr w:type="gramEnd"/>
      <w:r w:rsidRPr="00B4314F">
        <w:rPr>
          <w:rFonts w:asciiTheme="majorBidi" w:eastAsia="Times New Roman" w:hAnsiTheme="majorBidi" w:cstheme="majorBidi"/>
          <w:kern w:val="0"/>
          <w14:ligatures w14:val="none"/>
        </w:rPr>
        <w:t>.</w:t>
      </w:r>
    </w:p>
    <w:p w14:paraId="178FF450"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Build Reducers:</w:t>
      </w:r>
      <w:r w:rsidRPr="00B4314F">
        <w:rPr>
          <w:rFonts w:asciiTheme="majorBidi" w:eastAsia="Times New Roman" w:hAnsiTheme="majorBidi" w:cstheme="majorBidi"/>
          <w:kern w:val="0"/>
          <w14:ligatures w14:val="none"/>
        </w:rPr>
        <w:t xml:space="preserve"> Create two reducers inside the slice:</w:t>
      </w:r>
    </w:p>
    <w:p w14:paraId="089C5E22" w14:textId="77777777" w:rsidR="00B4314F" w:rsidRPr="00B4314F" w:rsidRDefault="00B4314F" w:rsidP="00B4314F">
      <w:pPr>
        <w:numPr>
          <w:ilvl w:val="1"/>
          <w:numId w:val="19"/>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Takes a product object payload and pushes it into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w:t>
      </w:r>
    </w:p>
    <w:p w14:paraId="71D3F340" w14:textId="77777777" w:rsidR="00B4314F" w:rsidRPr="00B4314F" w:rsidRDefault="00B4314F" w:rsidP="00B4314F">
      <w:pPr>
        <w:numPr>
          <w:ilvl w:val="1"/>
          <w:numId w:val="19"/>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xml:space="preserve">: Takes a product ID payload and filters it out of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w:t>
      </w:r>
    </w:p>
    <w:p w14:paraId="6B27C13A" w14:textId="77777777" w:rsidR="00B4314F" w:rsidRPr="00B4314F" w:rsidRDefault="00B4314F" w:rsidP="00B4314F">
      <w:pPr>
        <w:numPr>
          <w:ilvl w:val="0"/>
          <w:numId w:val="19"/>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Export:</w:t>
      </w:r>
      <w:r w:rsidRPr="00B4314F">
        <w:rPr>
          <w:rFonts w:asciiTheme="majorBidi" w:eastAsia="Times New Roman" w:hAnsiTheme="majorBidi" w:cstheme="majorBidi"/>
          <w:kern w:val="0"/>
          <w14:ligatures w14:val="none"/>
        </w:rPr>
        <w:t xml:space="preserve"> Export the actions (</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w:t>
      </w: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and the reducer.</w:t>
      </w:r>
    </w:p>
    <w:p w14:paraId="6F2CCC52"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4: Configuring and Providing the Redux Store</w:t>
      </w:r>
    </w:p>
    <w:p w14:paraId="24A7688A" w14:textId="77777777" w:rsidR="00B4314F" w:rsidRPr="00B4314F" w:rsidRDefault="00B4314F" w:rsidP="00B4314F">
      <w:pPr>
        <w:numPr>
          <w:ilvl w:val="0"/>
          <w:numId w:val="20"/>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Create the Store:</w:t>
      </w:r>
      <w:r w:rsidRPr="00B4314F">
        <w:rPr>
          <w:rFonts w:asciiTheme="majorBidi" w:eastAsia="Times New Roman" w:hAnsiTheme="majorBidi" w:cstheme="majorBidi"/>
          <w:kern w:val="0"/>
          <w14:ligatures w14:val="none"/>
        </w:rPr>
        <w:t xml:space="preserve"> In the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folder, create </w:t>
      </w:r>
      <w:r w:rsidRPr="00B4314F">
        <w:rPr>
          <w:rFonts w:asciiTheme="majorBidi" w:eastAsia="Times New Roman" w:hAnsiTheme="majorBidi" w:cstheme="majorBidi"/>
          <w:kern w:val="0"/>
          <w:sz w:val="20"/>
          <w:szCs w:val="20"/>
          <w14:ligatures w14:val="none"/>
        </w:rPr>
        <w:t>store.js</w:t>
      </w:r>
      <w:r w:rsidRPr="00B4314F">
        <w:rPr>
          <w:rFonts w:asciiTheme="majorBidi" w:eastAsia="Times New Roman" w:hAnsiTheme="majorBidi" w:cstheme="majorBidi"/>
          <w:kern w:val="0"/>
          <w14:ligatures w14:val="none"/>
        </w:rPr>
        <w:t xml:space="preserve">. Use </w:t>
      </w:r>
      <w:proofErr w:type="spellStart"/>
      <w:r w:rsidRPr="00B4314F">
        <w:rPr>
          <w:rFonts w:asciiTheme="majorBidi" w:eastAsia="Times New Roman" w:hAnsiTheme="majorBidi" w:cstheme="majorBidi"/>
          <w:kern w:val="0"/>
          <w:sz w:val="20"/>
          <w:szCs w:val="20"/>
          <w14:ligatures w14:val="none"/>
        </w:rPr>
        <w:t>configureStore</w:t>
      </w:r>
      <w:proofErr w:type="spellEnd"/>
      <w:r w:rsidRPr="00B4314F">
        <w:rPr>
          <w:rFonts w:asciiTheme="majorBidi" w:eastAsia="Times New Roman" w:hAnsiTheme="majorBidi" w:cstheme="majorBidi"/>
          <w:kern w:val="0"/>
          <w14:ligatures w14:val="none"/>
        </w:rPr>
        <w:t xml:space="preserve"> from RTK to combine your </w:t>
      </w:r>
      <w:proofErr w:type="spellStart"/>
      <w:r w:rsidRPr="00B4314F">
        <w:rPr>
          <w:rFonts w:asciiTheme="majorBidi" w:eastAsia="Times New Roman" w:hAnsiTheme="majorBidi" w:cstheme="majorBidi"/>
          <w:kern w:val="0"/>
          <w:sz w:val="20"/>
          <w:szCs w:val="20"/>
          <w14:ligatures w14:val="none"/>
        </w:rPr>
        <w:t>cartSlice</w:t>
      </w:r>
      <w:proofErr w:type="spellEnd"/>
      <w:r w:rsidRPr="00B4314F">
        <w:rPr>
          <w:rFonts w:asciiTheme="majorBidi" w:eastAsia="Times New Roman" w:hAnsiTheme="majorBidi" w:cstheme="majorBidi"/>
          <w:kern w:val="0"/>
          <w14:ligatures w14:val="none"/>
        </w:rPr>
        <w:t xml:space="preserve"> reducer into the main store.</w:t>
      </w:r>
    </w:p>
    <w:p w14:paraId="45624EA0" w14:textId="77777777" w:rsidR="00B4314F" w:rsidRPr="00B4314F" w:rsidRDefault="00B4314F" w:rsidP="00B4314F">
      <w:pPr>
        <w:numPr>
          <w:ilvl w:val="0"/>
          <w:numId w:val="20"/>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Provider:</w:t>
      </w:r>
      <w:r w:rsidRPr="00B4314F">
        <w:rPr>
          <w:rFonts w:asciiTheme="majorBidi" w:eastAsia="Times New Roman" w:hAnsiTheme="majorBidi" w:cstheme="majorBidi"/>
          <w:kern w:val="0"/>
          <w14:ligatures w14:val="none"/>
        </w:rPr>
        <w:t xml:space="preserve"> Open your </w:t>
      </w:r>
      <w:proofErr w:type="spellStart"/>
      <w:r w:rsidRPr="00B4314F">
        <w:rPr>
          <w:rFonts w:asciiTheme="majorBidi" w:eastAsia="Times New Roman" w:hAnsiTheme="majorBidi" w:cstheme="majorBidi"/>
          <w:kern w:val="0"/>
          <w:sz w:val="20"/>
          <w:szCs w:val="20"/>
          <w14:ligatures w14:val="none"/>
        </w:rPr>
        <w:t>main.jsx</w:t>
      </w:r>
      <w:proofErr w:type="spellEnd"/>
      <w:r w:rsidRPr="00B4314F">
        <w:rPr>
          <w:rFonts w:asciiTheme="majorBidi" w:eastAsia="Times New Roman" w:hAnsiTheme="majorBidi" w:cstheme="majorBidi"/>
          <w:kern w:val="0"/>
          <w14:ligatures w14:val="none"/>
        </w:rPr>
        <w:t xml:space="preserve"> (or </w:t>
      </w:r>
      <w:r w:rsidRPr="00B4314F">
        <w:rPr>
          <w:rFonts w:asciiTheme="majorBidi" w:eastAsia="Times New Roman" w:hAnsiTheme="majorBidi" w:cstheme="majorBidi"/>
          <w:kern w:val="0"/>
          <w:sz w:val="20"/>
          <w:szCs w:val="20"/>
          <w14:ligatures w14:val="none"/>
        </w:rPr>
        <w:t>index.js</w:t>
      </w:r>
      <w:r w:rsidRPr="00B4314F">
        <w:rPr>
          <w:rFonts w:asciiTheme="majorBidi" w:eastAsia="Times New Roman" w:hAnsiTheme="majorBidi" w:cstheme="majorBidi"/>
          <w:kern w:val="0"/>
          <w14:ligatures w14:val="none"/>
        </w:rPr>
        <w:t xml:space="preserve">). Import </w:t>
      </w:r>
      <w:r w:rsidRPr="00B4314F">
        <w:rPr>
          <w:rFonts w:asciiTheme="majorBidi" w:eastAsia="Times New Roman" w:hAnsiTheme="majorBidi" w:cstheme="majorBidi"/>
          <w:kern w:val="0"/>
          <w:sz w:val="20"/>
          <w:szCs w:val="20"/>
          <w14:ligatures w14:val="none"/>
        </w:rPr>
        <w:t>Provider</w:t>
      </w:r>
      <w:r w:rsidRPr="00B4314F">
        <w:rPr>
          <w:rFonts w:asciiTheme="majorBidi" w:eastAsia="Times New Roman" w:hAnsiTheme="majorBidi" w:cstheme="majorBidi"/>
          <w:kern w:val="0"/>
          <w14:ligatures w14:val="none"/>
        </w:rPr>
        <w:t xml:space="preserve"> from </w:t>
      </w:r>
      <w:r w:rsidRPr="00B4314F">
        <w:rPr>
          <w:rFonts w:asciiTheme="majorBidi" w:eastAsia="Times New Roman" w:hAnsiTheme="majorBidi" w:cstheme="majorBidi"/>
          <w:kern w:val="0"/>
          <w:sz w:val="20"/>
          <w:szCs w:val="20"/>
          <w14:ligatures w14:val="none"/>
        </w:rPr>
        <w:t>react-redux</w:t>
      </w:r>
      <w:r w:rsidRPr="00B4314F">
        <w:rPr>
          <w:rFonts w:asciiTheme="majorBidi" w:eastAsia="Times New Roman" w:hAnsiTheme="majorBidi" w:cstheme="majorBidi"/>
          <w:kern w:val="0"/>
          <w14:ligatures w14:val="none"/>
        </w:rPr>
        <w:t xml:space="preserve"> and your </w:t>
      </w:r>
      <w:r w:rsidRPr="00B4314F">
        <w:rPr>
          <w:rFonts w:asciiTheme="majorBidi" w:eastAsia="Times New Roman" w:hAnsiTheme="majorBidi" w:cstheme="majorBidi"/>
          <w:kern w:val="0"/>
          <w:sz w:val="20"/>
          <w:szCs w:val="20"/>
          <w14:ligatures w14:val="none"/>
        </w:rPr>
        <w:t>store</w:t>
      </w:r>
      <w:r w:rsidRPr="00B4314F">
        <w:rPr>
          <w:rFonts w:asciiTheme="majorBidi" w:eastAsia="Times New Roman" w:hAnsiTheme="majorBidi" w:cstheme="majorBidi"/>
          <w:kern w:val="0"/>
          <w14:ligatures w14:val="none"/>
        </w:rPr>
        <w:t xml:space="preserve">. Wrap your entire </w:t>
      </w:r>
      <w:r w:rsidRPr="00B4314F">
        <w:rPr>
          <w:rFonts w:asciiTheme="majorBidi" w:eastAsia="Times New Roman" w:hAnsiTheme="majorBidi" w:cstheme="majorBidi"/>
          <w:kern w:val="0"/>
          <w:sz w:val="20"/>
          <w:szCs w:val="20"/>
          <w14:ligatures w14:val="none"/>
        </w:rPr>
        <w:t>&lt;App /&gt;</w:t>
      </w:r>
      <w:r w:rsidRPr="00B4314F">
        <w:rPr>
          <w:rFonts w:asciiTheme="majorBidi" w:eastAsia="Times New Roman" w:hAnsiTheme="majorBidi" w:cstheme="majorBidi"/>
          <w:kern w:val="0"/>
          <w14:ligatures w14:val="none"/>
        </w:rPr>
        <w:t xml:space="preserve"> component inside the </w:t>
      </w:r>
      <w:r w:rsidRPr="00B4314F">
        <w:rPr>
          <w:rFonts w:asciiTheme="majorBidi" w:eastAsia="Times New Roman" w:hAnsiTheme="majorBidi" w:cstheme="majorBidi"/>
          <w:kern w:val="0"/>
          <w:sz w:val="20"/>
          <w:szCs w:val="20"/>
          <w14:ligatures w14:val="none"/>
        </w:rPr>
        <w:t>&lt;Provider store={store}&gt;</w:t>
      </w:r>
      <w:r w:rsidRPr="00B4314F">
        <w:rPr>
          <w:rFonts w:asciiTheme="majorBidi" w:eastAsia="Times New Roman" w:hAnsiTheme="majorBidi" w:cstheme="majorBidi"/>
          <w:kern w:val="0"/>
          <w14:ligatures w14:val="none"/>
        </w:rPr>
        <w:t xml:space="preserve"> so every component has access to the Redux architecture.</w:t>
      </w:r>
    </w:p>
    <w:p w14:paraId="676F1774"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lastRenderedPageBreak/>
        <w:t>Task 5: Dispatching Actions (Adding Products)</w:t>
      </w:r>
    </w:p>
    <w:p w14:paraId="2BE3BA59"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Open your </w:t>
      </w:r>
      <w:proofErr w:type="spellStart"/>
      <w:r w:rsidRPr="00B4314F">
        <w:rPr>
          <w:rFonts w:asciiTheme="majorBidi" w:eastAsia="Times New Roman" w:hAnsiTheme="majorBidi" w:cstheme="majorBidi"/>
          <w:kern w:val="0"/>
          <w:sz w:val="20"/>
          <w:szCs w:val="20"/>
          <w14:ligatures w14:val="none"/>
        </w:rPr>
        <w:t>ProductCard</w:t>
      </w:r>
      <w:proofErr w:type="spellEnd"/>
      <w:r w:rsidRPr="00B4314F">
        <w:rPr>
          <w:rFonts w:asciiTheme="majorBidi" w:eastAsia="Times New Roman" w:hAnsiTheme="majorBidi" w:cstheme="majorBidi"/>
          <w:kern w:val="0"/>
          <w14:ligatures w14:val="none"/>
        </w:rPr>
        <w:t xml:space="preserve"> component.</w:t>
      </w:r>
    </w:p>
    <w:p w14:paraId="5A70AFD0"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Import </w:t>
      </w:r>
      <w:proofErr w:type="spellStart"/>
      <w:r w:rsidRPr="00B4314F">
        <w:rPr>
          <w:rFonts w:asciiTheme="majorBidi" w:eastAsia="Times New Roman" w:hAnsiTheme="majorBidi" w:cstheme="majorBidi"/>
          <w:kern w:val="0"/>
          <w:sz w:val="20"/>
          <w:szCs w:val="20"/>
          <w14:ligatures w14:val="none"/>
        </w:rPr>
        <w:t>useDispatch</w:t>
      </w:r>
      <w:proofErr w:type="spellEnd"/>
      <w:r w:rsidRPr="00B4314F">
        <w:rPr>
          <w:rFonts w:asciiTheme="majorBidi" w:eastAsia="Times New Roman" w:hAnsiTheme="majorBidi" w:cstheme="majorBidi"/>
          <w:kern w:val="0"/>
          <w14:ligatures w14:val="none"/>
        </w:rPr>
        <w:t xml:space="preserve"> from </w:t>
      </w:r>
      <w:r w:rsidRPr="00B4314F">
        <w:rPr>
          <w:rFonts w:asciiTheme="majorBidi" w:eastAsia="Times New Roman" w:hAnsiTheme="majorBidi" w:cstheme="majorBidi"/>
          <w:kern w:val="0"/>
          <w:sz w:val="20"/>
          <w:szCs w:val="20"/>
          <w14:ligatures w14:val="none"/>
        </w:rPr>
        <w:t>react-redux</w:t>
      </w:r>
      <w:r w:rsidRPr="00B4314F">
        <w:rPr>
          <w:rFonts w:asciiTheme="majorBidi" w:eastAsia="Times New Roman" w:hAnsiTheme="majorBidi" w:cstheme="majorBidi"/>
          <w:kern w:val="0"/>
          <w14:ligatures w14:val="none"/>
        </w:rPr>
        <w:t xml:space="preserve"> and the </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14:ligatures w14:val="none"/>
        </w:rPr>
        <w:t xml:space="preserve"> action from your slice.</w:t>
      </w:r>
    </w:p>
    <w:p w14:paraId="3015A358"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Initialize the dispatch function: </w:t>
      </w:r>
      <w:r w:rsidRPr="00B4314F">
        <w:rPr>
          <w:rFonts w:asciiTheme="majorBidi" w:eastAsia="Times New Roman" w:hAnsiTheme="majorBidi" w:cstheme="majorBidi"/>
          <w:kern w:val="0"/>
          <w:sz w:val="20"/>
          <w:szCs w:val="20"/>
          <w14:ligatures w14:val="none"/>
        </w:rPr>
        <w:t xml:space="preserve">const dispatch = </w:t>
      </w:r>
      <w:proofErr w:type="spellStart"/>
      <w:proofErr w:type="gramStart"/>
      <w:r w:rsidRPr="00B4314F">
        <w:rPr>
          <w:rFonts w:asciiTheme="majorBidi" w:eastAsia="Times New Roman" w:hAnsiTheme="majorBidi" w:cstheme="majorBidi"/>
          <w:kern w:val="0"/>
          <w:sz w:val="20"/>
          <w:szCs w:val="20"/>
          <w14:ligatures w14:val="none"/>
        </w:rPr>
        <w:t>useDispatch</w:t>
      </w:r>
      <w:proofErr w:type="spellEnd"/>
      <w:r w:rsidRPr="00B4314F">
        <w:rPr>
          <w:rFonts w:asciiTheme="majorBidi" w:eastAsia="Times New Roman" w:hAnsiTheme="majorBidi" w:cstheme="majorBidi"/>
          <w:kern w:val="0"/>
          <w:sz w:val="20"/>
          <w:szCs w:val="20"/>
          <w14:ligatures w14:val="none"/>
        </w:rPr>
        <w:t>(</w:t>
      </w:r>
      <w:proofErr w:type="gramEnd"/>
      <w:r w:rsidRPr="00B4314F">
        <w:rPr>
          <w:rFonts w:asciiTheme="majorBidi" w:eastAsia="Times New Roman" w:hAnsiTheme="majorBidi" w:cstheme="majorBidi"/>
          <w:kern w:val="0"/>
          <w:sz w:val="20"/>
          <w:szCs w:val="20"/>
          <w14:ligatures w14:val="none"/>
        </w:rPr>
        <w:t>);</w:t>
      </w:r>
    </w:p>
    <w:p w14:paraId="49282635" w14:textId="77777777" w:rsidR="00B4314F" w:rsidRPr="00B4314F" w:rsidRDefault="00B4314F" w:rsidP="00B4314F">
      <w:pPr>
        <w:numPr>
          <w:ilvl w:val="0"/>
          <w:numId w:val="21"/>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 xml:space="preserve">Add an "Add to Cart" button to the card. When clicked, it should execute </w:t>
      </w:r>
      <w:r w:rsidRPr="00B4314F">
        <w:rPr>
          <w:rFonts w:asciiTheme="majorBidi" w:eastAsia="Times New Roman" w:hAnsiTheme="majorBidi" w:cstheme="majorBidi"/>
          <w:kern w:val="0"/>
          <w:sz w:val="20"/>
          <w:szCs w:val="20"/>
          <w14:ligatures w14:val="none"/>
        </w:rPr>
        <w:t>dispatch(</w:t>
      </w:r>
      <w:proofErr w:type="spellStart"/>
      <w:r w:rsidRPr="00B4314F">
        <w:rPr>
          <w:rFonts w:asciiTheme="majorBidi" w:eastAsia="Times New Roman" w:hAnsiTheme="majorBidi" w:cstheme="majorBidi"/>
          <w:kern w:val="0"/>
          <w:sz w:val="20"/>
          <w:szCs w:val="20"/>
          <w14:ligatures w14:val="none"/>
        </w:rPr>
        <w:t>addToCart</w:t>
      </w:r>
      <w:proofErr w:type="spellEnd"/>
      <w:r w:rsidRPr="00B4314F">
        <w:rPr>
          <w:rFonts w:asciiTheme="majorBidi" w:eastAsia="Times New Roman" w:hAnsiTheme="majorBidi" w:cstheme="majorBidi"/>
          <w:kern w:val="0"/>
          <w:sz w:val="20"/>
          <w:szCs w:val="20"/>
          <w14:ligatures w14:val="none"/>
        </w:rPr>
        <w:t>(</w:t>
      </w:r>
      <w:proofErr w:type="spellStart"/>
      <w:r w:rsidRPr="00B4314F">
        <w:rPr>
          <w:rFonts w:asciiTheme="majorBidi" w:eastAsia="Times New Roman" w:hAnsiTheme="majorBidi" w:cstheme="majorBidi"/>
          <w:kern w:val="0"/>
          <w:sz w:val="20"/>
          <w:szCs w:val="20"/>
          <w14:ligatures w14:val="none"/>
        </w:rPr>
        <w:t>productData</w:t>
      </w:r>
      <w:proofErr w:type="spellEnd"/>
      <w:r w:rsidRPr="00B4314F">
        <w:rPr>
          <w:rFonts w:asciiTheme="majorBidi" w:eastAsia="Times New Roman" w:hAnsiTheme="majorBidi" w:cstheme="majorBidi"/>
          <w:kern w:val="0"/>
          <w:sz w:val="20"/>
          <w:szCs w:val="20"/>
          <w14:ligatures w14:val="none"/>
        </w:rPr>
        <w:t>))</w:t>
      </w:r>
      <w:r w:rsidRPr="00B4314F">
        <w:rPr>
          <w:rFonts w:asciiTheme="majorBidi" w:eastAsia="Times New Roman" w:hAnsiTheme="majorBidi" w:cstheme="majorBidi"/>
          <w:kern w:val="0"/>
          <w14:ligatures w14:val="none"/>
        </w:rPr>
        <w:t>, sending the current product's details to the global store.</w:t>
      </w:r>
    </w:p>
    <w:p w14:paraId="244EA4C9"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Task 6: Selecting State (Reading the Cart)</w:t>
      </w:r>
    </w:p>
    <w:p w14:paraId="78146B36" w14:textId="77777777" w:rsidR="00B4314F" w:rsidRPr="00B4314F" w:rsidRDefault="00B4314F" w:rsidP="00B4314F">
      <w:pPr>
        <w:numPr>
          <w:ilvl w:val="0"/>
          <w:numId w:val="2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Cart Badge:</w:t>
      </w:r>
      <w:r w:rsidRPr="00B4314F">
        <w:rPr>
          <w:rFonts w:asciiTheme="majorBidi" w:eastAsia="Times New Roman" w:hAnsiTheme="majorBidi" w:cstheme="majorBidi"/>
          <w:kern w:val="0"/>
          <w14:ligatures w14:val="none"/>
        </w:rPr>
        <w:t xml:space="preserve"> Open your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component. Import </w:t>
      </w:r>
      <w:proofErr w:type="spellStart"/>
      <w:r w:rsidRPr="00B4314F">
        <w:rPr>
          <w:rFonts w:asciiTheme="majorBidi" w:eastAsia="Times New Roman" w:hAnsiTheme="majorBidi" w:cstheme="majorBidi"/>
          <w:kern w:val="0"/>
          <w:sz w:val="20"/>
          <w:szCs w:val="20"/>
          <w14:ligatures w14:val="none"/>
        </w:rPr>
        <w:t>useSelector</w:t>
      </w:r>
      <w:proofErr w:type="spellEnd"/>
      <w:r w:rsidRPr="00B4314F">
        <w:rPr>
          <w:rFonts w:asciiTheme="majorBidi" w:eastAsia="Times New Roman" w:hAnsiTheme="majorBidi" w:cstheme="majorBidi"/>
          <w:kern w:val="0"/>
          <w14:ligatures w14:val="none"/>
        </w:rPr>
        <w:t xml:space="preserve">. Use it to read the length of the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 from the store. Display this number next to your Cart link (e.g., "Cart (3)").</w:t>
      </w:r>
    </w:p>
    <w:p w14:paraId="4261FFA9" w14:textId="77777777" w:rsidR="00B4314F" w:rsidRDefault="00B4314F" w:rsidP="00B4314F">
      <w:pPr>
        <w:numPr>
          <w:ilvl w:val="0"/>
          <w:numId w:val="2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Cart Page:</w:t>
      </w:r>
      <w:r w:rsidRPr="00B4314F">
        <w:rPr>
          <w:rFonts w:asciiTheme="majorBidi" w:eastAsia="Times New Roman" w:hAnsiTheme="majorBidi" w:cstheme="majorBidi"/>
          <w:kern w:val="0"/>
          <w14:ligatures w14:val="none"/>
        </w:rPr>
        <w:t xml:space="preserve"> Open your </w:t>
      </w:r>
      <w:r w:rsidRPr="00B4314F">
        <w:rPr>
          <w:rFonts w:asciiTheme="majorBidi" w:eastAsia="Times New Roman" w:hAnsiTheme="majorBidi" w:cstheme="majorBidi"/>
          <w:kern w:val="0"/>
          <w:sz w:val="20"/>
          <w:szCs w:val="20"/>
          <w14:ligatures w14:val="none"/>
        </w:rPr>
        <w:t>Cart</w:t>
      </w:r>
      <w:r w:rsidRPr="00B4314F">
        <w:rPr>
          <w:rFonts w:asciiTheme="majorBidi" w:eastAsia="Times New Roman" w:hAnsiTheme="majorBidi" w:cstheme="majorBidi"/>
          <w:kern w:val="0"/>
          <w14:ligatures w14:val="none"/>
        </w:rPr>
        <w:t xml:space="preserve"> component (from Lab 1). Use </w:t>
      </w:r>
      <w:proofErr w:type="spellStart"/>
      <w:r w:rsidRPr="00B4314F">
        <w:rPr>
          <w:rFonts w:asciiTheme="majorBidi" w:eastAsia="Times New Roman" w:hAnsiTheme="majorBidi" w:cstheme="majorBidi"/>
          <w:kern w:val="0"/>
          <w:sz w:val="20"/>
          <w:szCs w:val="20"/>
          <w14:ligatures w14:val="none"/>
        </w:rPr>
        <w:t>useSelector</w:t>
      </w:r>
      <w:proofErr w:type="spellEnd"/>
      <w:r w:rsidRPr="00B4314F">
        <w:rPr>
          <w:rFonts w:asciiTheme="majorBidi" w:eastAsia="Times New Roman" w:hAnsiTheme="majorBidi" w:cstheme="majorBidi"/>
          <w:kern w:val="0"/>
          <w14:ligatures w14:val="none"/>
        </w:rPr>
        <w:t xml:space="preserve"> to retrieve the entire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 xml:space="preserve"> array. Use </w:t>
      </w:r>
      <w:r w:rsidRPr="00B4314F">
        <w:rPr>
          <w:rFonts w:asciiTheme="majorBidi" w:eastAsia="Times New Roman" w:hAnsiTheme="majorBidi" w:cstheme="majorBidi"/>
          <w:b/>
          <w:bCs/>
          <w:kern w:val="0"/>
          <w14:ligatures w14:val="none"/>
        </w:rPr>
        <w:t>List Rendering</w:t>
      </w:r>
      <w:r w:rsidRPr="00B4314F">
        <w:rPr>
          <w:rFonts w:asciiTheme="majorBidi" w:eastAsia="Times New Roman" w:hAnsiTheme="majorBidi" w:cstheme="majorBidi"/>
          <w:kern w:val="0"/>
          <w14:ligatures w14:val="none"/>
        </w:rPr>
        <w:t xml:space="preserve"> </w:t>
      </w:r>
      <w:proofErr w:type="gramStart"/>
      <w:r w:rsidRPr="00B4314F">
        <w:rPr>
          <w:rFonts w:asciiTheme="majorBidi" w:eastAsia="Times New Roman" w:hAnsiTheme="majorBidi" w:cstheme="majorBidi"/>
          <w:kern w:val="0"/>
          <w14:ligatures w14:val="none"/>
        </w:rPr>
        <w:t>(</w:t>
      </w:r>
      <w:r w:rsidRPr="00B4314F">
        <w:rPr>
          <w:rFonts w:asciiTheme="majorBidi" w:eastAsia="Times New Roman" w:hAnsiTheme="majorBidi" w:cstheme="majorBidi"/>
          <w:kern w:val="0"/>
          <w:sz w:val="20"/>
          <w:szCs w:val="20"/>
          <w14:ligatures w14:val="none"/>
        </w:rPr>
        <w:t>.map</w:t>
      </w:r>
      <w:proofErr w:type="gramEnd"/>
      <w:r w:rsidRPr="00B4314F">
        <w:rPr>
          <w:rFonts w:asciiTheme="majorBidi" w:eastAsia="Times New Roman" w:hAnsiTheme="majorBidi" w:cstheme="majorBidi"/>
          <w:kern w:val="0"/>
          <w:sz w:val="20"/>
          <w:szCs w:val="20"/>
          <w14:ligatures w14:val="none"/>
        </w:rPr>
        <w:t>()</w:t>
      </w:r>
      <w:r w:rsidRPr="00B4314F">
        <w:rPr>
          <w:rFonts w:asciiTheme="majorBidi" w:eastAsia="Times New Roman" w:hAnsiTheme="majorBidi" w:cstheme="majorBidi"/>
          <w:kern w:val="0"/>
          <w14:ligatures w14:val="none"/>
        </w:rPr>
        <w:t xml:space="preserve">) to display all the products the user has added. Add a "Remove" button to each item that dispatches the </w:t>
      </w:r>
      <w:proofErr w:type="spellStart"/>
      <w:r w:rsidRPr="00B4314F">
        <w:rPr>
          <w:rFonts w:asciiTheme="majorBidi" w:eastAsia="Times New Roman" w:hAnsiTheme="majorBidi" w:cstheme="majorBidi"/>
          <w:kern w:val="0"/>
          <w:sz w:val="20"/>
          <w:szCs w:val="20"/>
          <w14:ligatures w14:val="none"/>
        </w:rPr>
        <w:t>removeFromCart</w:t>
      </w:r>
      <w:proofErr w:type="spellEnd"/>
      <w:r w:rsidRPr="00B4314F">
        <w:rPr>
          <w:rFonts w:asciiTheme="majorBidi" w:eastAsia="Times New Roman" w:hAnsiTheme="majorBidi" w:cstheme="majorBidi"/>
          <w:kern w:val="0"/>
          <w14:ligatures w14:val="none"/>
        </w:rPr>
        <w:t xml:space="preserve"> action.</w:t>
      </w:r>
    </w:p>
    <w:p w14:paraId="3F019E38" w14:textId="6546B3D1" w:rsidR="00437505" w:rsidRPr="00437505" w:rsidRDefault="00437505" w:rsidP="004375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505">
        <w:rPr>
          <w:rFonts w:ascii="Times New Roman" w:eastAsia="Times New Roman" w:hAnsi="Times New Roman" w:cs="Times New Roman"/>
          <w:b/>
          <w:bCs/>
          <w:kern w:val="0"/>
          <w:sz w:val="27"/>
          <w:szCs w:val="27"/>
          <w14:ligatures w14:val="none"/>
        </w:rPr>
        <w:t xml:space="preserve">Task </w:t>
      </w:r>
      <w:r>
        <w:rPr>
          <w:rFonts w:ascii="Times New Roman" w:eastAsia="Times New Roman" w:hAnsi="Times New Roman" w:cs="Times New Roman"/>
          <w:b/>
          <w:bCs/>
          <w:kern w:val="0"/>
          <w:sz w:val="27"/>
          <w:szCs w:val="27"/>
          <w14:ligatures w14:val="none"/>
        </w:rPr>
        <w:t>7</w:t>
      </w:r>
      <w:r w:rsidRPr="00437505">
        <w:rPr>
          <w:rFonts w:ascii="Times New Roman" w:eastAsia="Times New Roman" w:hAnsi="Times New Roman" w:cs="Times New Roman"/>
          <w:b/>
          <w:bCs/>
          <w:kern w:val="0"/>
          <w:sz w:val="27"/>
          <w:szCs w:val="27"/>
          <w14:ligatures w14:val="none"/>
        </w:rPr>
        <w:t>: Implementing Localization (Context API)</w:t>
      </w:r>
    </w:p>
    <w:p w14:paraId="3C1FAEAC"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Create the Context:</w:t>
      </w:r>
      <w:r w:rsidRPr="00437505">
        <w:rPr>
          <w:rFonts w:ascii="Times New Roman" w:eastAsia="Times New Roman" w:hAnsi="Times New Roman" w:cs="Times New Roman"/>
          <w:kern w:val="0"/>
          <w14:ligatures w14:val="none"/>
        </w:rPr>
        <w:t xml:space="preserve"> Inside your </w:t>
      </w:r>
      <w:r w:rsidRPr="00437505">
        <w:rPr>
          <w:rFonts w:ascii="Courier New" w:eastAsia="Times New Roman" w:hAnsi="Courier New" w:cs="Courier New"/>
          <w:kern w:val="0"/>
          <w:sz w:val="20"/>
          <w:szCs w:val="20"/>
          <w14:ligatures w14:val="none"/>
        </w:rPr>
        <w:t>src</w:t>
      </w:r>
      <w:r w:rsidRPr="00437505">
        <w:rPr>
          <w:rFonts w:ascii="Times New Roman" w:eastAsia="Times New Roman" w:hAnsi="Times New Roman" w:cs="Times New Roman"/>
          <w:kern w:val="0"/>
          <w14:ligatures w14:val="none"/>
        </w:rPr>
        <w:t xml:space="preserve"> folder, create a </w:t>
      </w:r>
      <w:r w:rsidRPr="00437505">
        <w:rPr>
          <w:rFonts w:ascii="Courier New" w:eastAsia="Times New Roman" w:hAnsi="Courier New" w:cs="Courier New"/>
          <w:kern w:val="0"/>
          <w:sz w:val="20"/>
          <w:szCs w:val="20"/>
          <w14:ligatures w14:val="none"/>
        </w:rPr>
        <w:t>context</w:t>
      </w:r>
      <w:r w:rsidRPr="00437505">
        <w:rPr>
          <w:rFonts w:ascii="Times New Roman" w:eastAsia="Times New Roman" w:hAnsi="Times New Roman" w:cs="Times New Roman"/>
          <w:kern w:val="0"/>
          <w14:ligatures w14:val="none"/>
        </w:rPr>
        <w:t xml:space="preserve"> folder and a file named </w:t>
      </w:r>
      <w:proofErr w:type="spellStart"/>
      <w:r w:rsidRPr="00437505">
        <w:rPr>
          <w:rFonts w:ascii="Courier New" w:eastAsia="Times New Roman" w:hAnsi="Courier New" w:cs="Courier New"/>
          <w:kern w:val="0"/>
          <w:sz w:val="20"/>
          <w:szCs w:val="20"/>
          <w14:ligatures w14:val="none"/>
        </w:rPr>
        <w:t>LanguageContext.jsx</w:t>
      </w:r>
      <w:proofErr w:type="spellEnd"/>
      <w:r w:rsidRPr="00437505">
        <w:rPr>
          <w:rFonts w:ascii="Times New Roman" w:eastAsia="Times New Roman" w:hAnsi="Times New Roman" w:cs="Times New Roman"/>
          <w:kern w:val="0"/>
          <w14:ligatures w14:val="none"/>
        </w:rPr>
        <w:t xml:space="preserve">. Use </w:t>
      </w:r>
      <w:proofErr w:type="spellStart"/>
      <w:proofErr w:type="gramStart"/>
      <w:r w:rsidRPr="00437505">
        <w:rPr>
          <w:rFonts w:ascii="Courier New" w:eastAsia="Times New Roman" w:hAnsi="Courier New" w:cs="Courier New"/>
          <w:kern w:val="0"/>
          <w:sz w:val="20"/>
          <w:szCs w:val="20"/>
          <w14:ligatures w14:val="none"/>
        </w:rPr>
        <w:t>createContext</w:t>
      </w:r>
      <w:proofErr w:type="spellEnd"/>
      <w:r w:rsidRPr="00437505">
        <w:rPr>
          <w:rFonts w:ascii="Courier New" w:eastAsia="Times New Roman" w:hAnsi="Courier New" w:cs="Courier New"/>
          <w:kern w:val="0"/>
          <w:sz w:val="20"/>
          <w:szCs w:val="20"/>
          <w14:ligatures w14:val="none"/>
        </w:rPr>
        <w:t>(</w:t>
      </w:r>
      <w:proofErr w:type="gram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to initialize it.</w:t>
      </w:r>
    </w:p>
    <w:p w14:paraId="267CDEA4"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Build the Provider:</w:t>
      </w:r>
      <w:r w:rsidRPr="00437505">
        <w:rPr>
          <w:rFonts w:ascii="Times New Roman" w:eastAsia="Times New Roman" w:hAnsi="Times New Roman" w:cs="Times New Roman"/>
          <w:kern w:val="0"/>
          <w14:ligatures w14:val="none"/>
        </w:rPr>
        <w:t xml:space="preserve"> Create a component named </w:t>
      </w:r>
      <w:proofErr w:type="spellStart"/>
      <w:r w:rsidRPr="00437505">
        <w:rPr>
          <w:rFonts w:ascii="Courier New" w:eastAsia="Times New Roman" w:hAnsi="Courier New" w:cs="Courier New"/>
          <w:kern w:val="0"/>
          <w:sz w:val="20"/>
          <w:szCs w:val="20"/>
          <w14:ligatures w14:val="none"/>
        </w:rPr>
        <w:t>LanguageProvider</w:t>
      </w:r>
      <w:proofErr w:type="spellEnd"/>
      <w:r w:rsidRPr="00437505">
        <w:rPr>
          <w:rFonts w:ascii="Times New Roman" w:eastAsia="Times New Roman" w:hAnsi="Times New Roman" w:cs="Times New Roman"/>
          <w:kern w:val="0"/>
          <w14:ligatures w14:val="none"/>
        </w:rPr>
        <w:t xml:space="preserve"> that accepts </w:t>
      </w:r>
      <w:r w:rsidRPr="00437505">
        <w:rPr>
          <w:rFonts w:ascii="Courier New" w:eastAsia="Times New Roman" w:hAnsi="Courier New" w:cs="Courier New"/>
          <w:kern w:val="0"/>
          <w:sz w:val="20"/>
          <w:szCs w:val="20"/>
          <w14:ligatures w14:val="none"/>
        </w:rPr>
        <w:t>children</w:t>
      </w:r>
      <w:r w:rsidRPr="00437505">
        <w:rPr>
          <w:rFonts w:ascii="Times New Roman" w:eastAsia="Times New Roman" w:hAnsi="Times New Roman" w:cs="Times New Roman"/>
          <w:kern w:val="0"/>
          <w14:ligatures w14:val="none"/>
        </w:rPr>
        <w:t xml:space="preserve"> as a prop. Inside it, declare a local state for </w:t>
      </w:r>
      <w:r w:rsidRPr="00437505">
        <w:rPr>
          <w:rFonts w:ascii="Courier New" w:eastAsia="Times New Roman" w:hAnsi="Courier New" w:cs="Courier New"/>
          <w:kern w:val="0"/>
          <w:sz w:val="20"/>
          <w:szCs w:val="20"/>
          <w14:ligatures w14:val="none"/>
        </w:rPr>
        <w:t>language</w:t>
      </w:r>
      <w:r w:rsidRPr="00437505">
        <w:rPr>
          <w:rFonts w:ascii="Times New Roman" w:eastAsia="Times New Roman" w:hAnsi="Times New Roman" w:cs="Times New Roman"/>
          <w:kern w:val="0"/>
          <w14:ligatures w14:val="none"/>
        </w:rPr>
        <w:t xml:space="preserve"> (defaulting to </w:t>
      </w:r>
      <w:r w:rsidRPr="00437505">
        <w:rPr>
          <w:rFonts w:ascii="Courier New" w:eastAsia="Times New Roman" w:hAnsi="Courier New" w:cs="Courier New"/>
          <w:kern w:val="0"/>
          <w:sz w:val="20"/>
          <w:szCs w:val="20"/>
          <w14:ligatures w14:val="none"/>
        </w:rPr>
        <w:t>'</w:t>
      </w:r>
      <w:proofErr w:type="spellStart"/>
      <w:r w:rsidRPr="00437505">
        <w:rPr>
          <w:rFonts w:ascii="Courier New" w:eastAsia="Times New Roman" w:hAnsi="Courier New" w:cs="Courier New"/>
          <w:kern w:val="0"/>
          <w:sz w:val="20"/>
          <w:szCs w:val="20"/>
          <w14:ligatures w14:val="none"/>
        </w:rPr>
        <w:t>en</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and a function to toggle it to </w:t>
      </w:r>
      <w:r w:rsidRPr="00437505">
        <w:rPr>
          <w:rFonts w:ascii="Courier New" w:eastAsia="Times New Roman" w:hAnsi="Courier New" w:cs="Courier New"/>
          <w:kern w:val="0"/>
          <w:sz w:val="20"/>
          <w:szCs w:val="20"/>
          <w14:ligatures w14:val="none"/>
        </w:rPr>
        <w:t>'</w:t>
      </w:r>
      <w:proofErr w:type="spellStart"/>
      <w:r w:rsidRPr="00437505">
        <w:rPr>
          <w:rFonts w:ascii="Courier New" w:eastAsia="Times New Roman" w:hAnsi="Courier New" w:cs="Courier New"/>
          <w:kern w:val="0"/>
          <w:sz w:val="20"/>
          <w:szCs w:val="20"/>
          <w14:ligatures w14:val="none"/>
        </w:rPr>
        <w:t>ar</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w:t>
      </w:r>
    </w:p>
    <w:p w14:paraId="1F761179"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Return the Wrapper:</w:t>
      </w:r>
      <w:r w:rsidRPr="00437505">
        <w:rPr>
          <w:rFonts w:ascii="Times New Roman" w:eastAsia="Times New Roman" w:hAnsi="Times New Roman" w:cs="Times New Roman"/>
          <w:kern w:val="0"/>
          <w14:ligatures w14:val="none"/>
        </w:rPr>
        <w:t xml:space="preserve"> Return your </w:t>
      </w:r>
      <w:r w:rsidRPr="00437505">
        <w:rPr>
          <w:rFonts w:ascii="Courier New" w:eastAsia="Times New Roman" w:hAnsi="Courier New" w:cs="Courier New"/>
          <w:kern w:val="0"/>
          <w:sz w:val="20"/>
          <w:szCs w:val="20"/>
          <w14:ligatures w14:val="none"/>
        </w:rPr>
        <w:t>&lt;</w:t>
      </w:r>
      <w:proofErr w:type="spellStart"/>
      <w:r w:rsidRPr="00437505">
        <w:rPr>
          <w:rFonts w:ascii="Courier New" w:eastAsia="Times New Roman" w:hAnsi="Courier New" w:cs="Courier New"/>
          <w:kern w:val="0"/>
          <w:sz w:val="20"/>
          <w:szCs w:val="20"/>
          <w14:ligatures w14:val="none"/>
        </w:rPr>
        <w:t>LanguageContext.Provider</w:t>
      </w:r>
      <w:proofErr w:type="spellEnd"/>
      <w:r w:rsidRPr="00437505">
        <w:rPr>
          <w:rFonts w:ascii="Courier New" w:eastAsia="Times New Roman" w:hAnsi="Courier New" w:cs="Courier New"/>
          <w:kern w:val="0"/>
          <w:sz w:val="20"/>
          <w:szCs w:val="20"/>
          <w14:ligatures w14:val="none"/>
        </w:rPr>
        <w:t>&gt;</w:t>
      </w:r>
      <w:r w:rsidRPr="00437505">
        <w:rPr>
          <w:rFonts w:ascii="Times New Roman" w:eastAsia="Times New Roman" w:hAnsi="Times New Roman" w:cs="Times New Roman"/>
          <w:kern w:val="0"/>
          <w14:ligatures w14:val="none"/>
        </w:rPr>
        <w:t xml:space="preserve"> passing the state and toggle function in the </w:t>
      </w:r>
      <w:r w:rsidRPr="00437505">
        <w:rPr>
          <w:rFonts w:ascii="Courier New" w:eastAsia="Times New Roman" w:hAnsi="Courier New" w:cs="Courier New"/>
          <w:kern w:val="0"/>
          <w:sz w:val="20"/>
          <w:szCs w:val="20"/>
          <w14:ligatures w14:val="none"/>
        </w:rPr>
        <w:t>value</w:t>
      </w:r>
      <w:r w:rsidRPr="00437505">
        <w:rPr>
          <w:rFonts w:ascii="Times New Roman" w:eastAsia="Times New Roman" w:hAnsi="Times New Roman" w:cs="Times New Roman"/>
          <w:kern w:val="0"/>
          <w14:ligatures w14:val="none"/>
        </w:rPr>
        <w:t xml:space="preserve"> prop, rendering </w:t>
      </w:r>
      <w:r w:rsidRPr="00437505">
        <w:rPr>
          <w:rFonts w:ascii="Courier New" w:eastAsia="Times New Roman" w:hAnsi="Courier New" w:cs="Courier New"/>
          <w:kern w:val="0"/>
          <w:sz w:val="20"/>
          <w:szCs w:val="20"/>
          <w14:ligatures w14:val="none"/>
        </w:rPr>
        <w:t>{children}</w:t>
      </w:r>
      <w:r w:rsidRPr="00437505">
        <w:rPr>
          <w:rFonts w:ascii="Times New Roman" w:eastAsia="Times New Roman" w:hAnsi="Times New Roman" w:cs="Times New Roman"/>
          <w:kern w:val="0"/>
          <w14:ligatures w14:val="none"/>
        </w:rPr>
        <w:t xml:space="preserve"> inside it. Export a custom hook (</w:t>
      </w:r>
      <w:proofErr w:type="spellStart"/>
      <w:r w:rsidRPr="00437505">
        <w:rPr>
          <w:rFonts w:ascii="Courier New" w:eastAsia="Times New Roman" w:hAnsi="Courier New" w:cs="Courier New"/>
          <w:kern w:val="0"/>
          <w:sz w:val="20"/>
          <w:szCs w:val="20"/>
          <w14:ligatures w14:val="none"/>
        </w:rPr>
        <w:t>useLanguage</w:t>
      </w:r>
      <w:proofErr w:type="spellEnd"/>
      <w:r w:rsidRPr="00437505">
        <w:rPr>
          <w:rFonts w:ascii="Times New Roman" w:eastAsia="Times New Roman" w:hAnsi="Times New Roman" w:cs="Times New Roman"/>
          <w:kern w:val="0"/>
          <w14:ligatures w14:val="none"/>
        </w:rPr>
        <w:t xml:space="preserve">) that calls </w:t>
      </w:r>
      <w:proofErr w:type="spellStart"/>
      <w:proofErr w:type="gramStart"/>
      <w:r w:rsidRPr="00437505">
        <w:rPr>
          <w:rFonts w:ascii="Courier New" w:eastAsia="Times New Roman" w:hAnsi="Courier New" w:cs="Courier New"/>
          <w:kern w:val="0"/>
          <w:sz w:val="20"/>
          <w:szCs w:val="20"/>
          <w14:ligatures w14:val="none"/>
        </w:rPr>
        <w:t>useContext</w:t>
      </w:r>
      <w:proofErr w:type="spellEnd"/>
      <w:r w:rsidRPr="00437505">
        <w:rPr>
          <w:rFonts w:ascii="Courier New" w:eastAsia="Times New Roman" w:hAnsi="Courier New" w:cs="Courier New"/>
          <w:kern w:val="0"/>
          <w:sz w:val="20"/>
          <w:szCs w:val="20"/>
          <w14:ligatures w14:val="none"/>
        </w:rPr>
        <w:t>(</w:t>
      </w:r>
      <w:proofErr w:type="spellStart"/>
      <w:proofErr w:type="gramEnd"/>
      <w:r w:rsidRPr="00437505">
        <w:rPr>
          <w:rFonts w:ascii="Courier New" w:eastAsia="Times New Roman" w:hAnsi="Courier New" w:cs="Courier New"/>
          <w:kern w:val="0"/>
          <w:sz w:val="20"/>
          <w:szCs w:val="20"/>
          <w14:ligatures w14:val="none"/>
        </w:rPr>
        <w:t>LanguageContext</w:t>
      </w:r>
      <w:proofErr w:type="spellEnd"/>
      <w:r w:rsidRPr="00437505">
        <w:rPr>
          <w:rFonts w:ascii="Courier New" w:eastAsia="Times New Roman" w:hAnsi="Courier New" w:cs="Courier New"/>
          <w:kern w:val="0"/>
          <w:sz w:val="20"/>
          <w:szCs w:val="20"/>
          <w14:ligatures w14:val="none"/>
        </w:rPr>
        <w:t>)</w:t>
      </w:r>
      <w:r w:rsidRPr="00437505">
        <w:rPr>
          <w:rFonts w:ascii="Times New Roman" w:eastAsia="Times New Roman" w:hAnsi="Times New Roman" w:cs="Times New Roman"/>
          <w:kern w:val="0"/>
          <w14:ligatures w14:val="none"/>
        </w:rPr>
        <w:t xml:space="preserve"> for easy access.</w:t>
      </w:r>
    </w:p>
    <w:p w14:paraId="0F8904E9"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Wrap the App:</w:t>
      </w:r>
      <w:r w:rsidRPr="00437505">
        <w:rPr>
          <w:rFonts w:ascii="Times New Roman" w:eastAsia="Times New Roman" w:hAnsi="Times New Roman" w:cs="Times New Roman"/>
          <w:kern w:val="0"/>
          <w14:ligatures w14:val="none"/>
        </w:rPr>
        <w:t xml:space="preserve"> Open </w:t>
      </w:r>
      <w:proofErr w:type="spellStart"/>
      <w:r w:rsidRPr="00437505">
        <w:rPr>
          <w:rFonts w:ascii="Courier New" w:eastAsia="Times New Roman" w:hAnsi="Courier New" w:cs="Courier New"/>
          <w:kern w:val="0"/>
          <w:sz w:val="20"/>
          <w:szCs w:val="20"/>
          <w14:ligatures w14:val="none"/>
        </w:rPr>
        <w:t>main.jsx</w:t>
      </w:r>
      <w:proofErr w:type="spellEnd"/>
      <w:r w:rsidRPr="00437505">
        <w:rPr>
          <w:rFonts w:ascii="Times New Roman" w:eastAsia="Times New Roman" w:hAnsi="Times New Roman" w:cs="Times New Roman"/>
          <w:kern w:val="0"/>
          <w14:ligatures w14:val="none"/>
        </w:rPr>
        <w:t xml:space="preserve">. Import your </w:t>
      </w:r>
      <w:proofErr w:type="spellStart"/>
      <w:r w:rsidRPr="00437505">
        <w:rPr>
          <w:rFonts w:ascii="Courier New" w:eastAsia="Times New Roman" w:hAnsi="Courier New" w:cs="Courier New"/>
          <w:kern w:val="0"/>
          <w:sz w:val="20"/>
          <w:szCs w:val="20"/>
          <w14:ligatures w14:val="none"/>
        </w:rPr>
        <w:t>LanguageProvider</w:t>
      </w:r>
      <w:proofErr w:type="spellEnd"/>
      <w:r w:rsidRPr="00437505">
        <w:rPr>
          <w:rFonts w:ascii="Times New Roman" w:eastAsia="Times New Roman" w:hAnsi="Times New Roman" w:cs="Times New Roman"/>
          <w:kern w:val="0"/>
          <w14:ligatures w14:val="none"/>
        </w:rPr>
        <w:t xml:space="preserve"> and wrap your entire </w:t>
      </w:r>
      <w:r w:rsidRPr="00437505">
        <w:rPr>
          <w:rFonts w:ascii="Courier New" w:eastAsia="Times New Roman" w:hAnsi="Courier New" w:cs="Courier New"/>
          <w:kern w:val="0"/>
          <w:sz w:val="20"/>
          <w:szCs w:val="20"/>
          <w14:ligatures w14:val="none"/>
        </w:rPr>
        <w:t>&lt;App /&gt;</w:t>
      </w:r>
      <w:r w:rsidRPr="00437505">
        <w:rPr>
          <w:rFonts w:ascii="Times New Roman" w:eastAsia="Times New Roman" w:hAnsi="Times New Roman" w:cs="Times New Roman"/>
          <w:kern w:val="0"/>
          <w14:ligatures w14:val="none"/>
        </w:rPr>
        <w:t xml:space="preserve"> inside it.</w:t>
      </w:r>
    </w:p>
    <w:p w14:paraId="168E09BB" w14:textId="77777777" w:rsidR="00437505" w:rsidRPr="00437505" w:rsidRDefault="00437505" w:rsidP="004375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Consume the Context:</w:t>
      </w:r>
      <w:r w:rsidRPr="00437505">
        <w:rPr>
          <w:rFonts w:ascii="Times New Roman" w:eastAsia="Times New Roman" w:hAnsi="Times New Roman" w:cs="Times New Roman"/>
          <w:kern w:val="0"/>
          <w14:ligatures w14:val="none"/>
        </w:rPr>
        <w:t xml:space="preserve"> Open your </w:t>
      </w:r>
      <w:r w:rsidRPr="00437505">
        <w:rPr>
          <w:rFonts w:ascii="Courier New" w:eastAsia="Times New Roman" w:hAnsi="Courier New" w:cs="Courier New"/>
          <w:kern w:val="0"/>
          <w:sz w:val="20"/>
          <w:szCs w:val="20"/>
          <w14:ligatures w14:val="none"/>
        </w:rPr>
        <w:t>Navbar</w:t>
      </w:r>
      <w:r w:rsidRPr="00437505">
        <w:rPr>
          <w:rFonts w:ascii="Times New Roman" w:eastAsia="Times New Roman" w:hAnsi="Times New Roman" w:cs="Times New Roman"/>
          <w:kern w:val="0"/>
          <w14:ligatures w14:val="none"/>
        </w:rPr>
        <w:t xml:space="preserve">. Import </w:t>
      </w:r>
      <w:proofErr w:type="spellStart"/>
      <w:r w:rsidRPr="00437505">
        <w:rPr>
          <w:rFonts w:ascii="Courier New" w:eastAsia="Times New Roman" w:hAnsi="Courier New" w:cs="Courier New"/>
          <w:kern w:val="0"/>
          <w:sz w:val="20"/>
          <w:szCs w:val="20"/>
          <w14:ligatures w14:val="none"/>
        </w:rPr>
        <w:t>useLanguage</w:t>
      </w:r>
      <w:proofErr w:type="spellEnd"/>
      <w:r w:rsidRPr="00437505">
        <w:rPr>
          <w:rFonts w:ascii="Times New Roman" w:eastAsia="Times New Roman" w:hAnsi="Times New Roman" w:cs="Times New Roman"/>
          <w:kern w:val="0"/>
          <w14:ligatures w14:val="none"/>
        </w:rPr>
        <w:t>. Add a button to toggle the language. Use conditional rendering to display "Welcome" if the state is '</w:t>
      </w:r>
      <w:proofErr w:type="spellStart"/>
      <w:r w:rsidRPr="00437505">
        <w:rPr>
          <w:rFonts w:ascii="Times New Roman" w:eastAsia="Times New Roman" w:hAnsi="Times New Roman" w:cs="Times New Roman"/>
          <w:kern w:val="0"/>
          <w14:ligatures w14:val="none"/>
        </w:rPr>
        <w:t>en</w:t>
      </w:r>
      <w:proofErr w:type="spellEnd"/>
      <w:r w:rsidRPr="00437505">
        <w:rPr>
          <w:rFonts w:ascii="Times New Roman" w:eastAsia="Times New Roman" w:hAnsi="Times New Roman" w:cs="Times New Roman"/>
          <w:kern w:val="0"/>
          <w14:ligatures w14:val="none"/>
        </w:rPr>
        <w:t>', and "</w:t>
      </w:r>
      <w:r w:rsidRPr="00437505">
        <w:rPr>
          <w:rFonts w:ascii="Times New Roman" w:eastAsia="Times New Roman" w:hAnsi="Times New Roman" w:cs="Times New Roman"/>
          <w:kern w:val="0"/>
          <w:rtl/>
          <w14:ligatures w14:val="none"/>
        </w:rPr>
        <w:t>مرحباً</w:t>
      </w:r>
      <w:r w:rsidRPr="00437505">
        <w:rPr>
          <w:rFonts w:ascii="Times New Roman" w:eastAsia="Times New Roman" w:hAnsi="Times New Roman" w:cs="Times New Roman"/>
          <w:kern w:val="0"/>
          <w14:ligatures w14:val="none"/>
        </w:rPr>
        <w:t>" if the state is '</w:t>
      </w:r>
      <w:proofErr w:type="spellStart"/>
      <w:r w:rsidRPr="00437505">
        <w:rPr>
          <w:rFonts w:ascii="Times New Roman" w:eastAsia="Times New Roman" w:hAnsi="Times New Roman" w:cs="Times New Roman"/>
          <w:kern w:val="0"/>
          <w14:ligatures w14:val="none"/>
        </w:rPr>
        <w:t>ar</w:t>
      </w:r>
      <w:proofErr w:type="spellEnd"/>
      <w:r w:rsidRPr="00437505">
        <w:rPr>
          <w:rFonts w:ascii="Times New Roman" w:eastAsia="Times New Roman" w:hAnsi="Times New Roman" w:cs="Times New Roman"/>
          <w:kern w:val="0"/>
          <w14:ligatures w14:val="none"/>
        </w:rPr>
        <w:t>'.</w:t>
      </w:r>
    </w:p>
    <w:p w14:paraId="4499D8C7" w14:textId="77777777" w:rsidR="00B4314F" w:rsidRPr="00B4314F" w:rsidRDefault="00000000" w:rsidP="00B4314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16107B3C">
          <v:rect id="_x0000_i1025" style="width:0;height:1.5pt" o:hralign="center" o:hrstd="t" o:hr="t" fillcolor="#a0a0a0" stroked="f"/>
        </w:pict>
      </w:r>
    </w:p>
    <w:p w14:paraId="653B83E0" w14:textId="77777777" w:rsidR="00B4314F" w:rsidRPr="005D1BE7" w:rsidRDefault="00B4314F" w:rsidP="00B4314F">
      <w:pPr>
        <w:spacing w:before="100" w:beforeAutospacing="1" w:after="100" w:afterAutospacing="1" w:line="276" w:lineRule="auto"/>
        <w:rPr>
          <w:rFonts w:asciiTheme="majorBidi" w:eastAsia="Times New Roman" w:hAnsiTheme="majorBidi" w:cstheme="majorBidi"/>
          <w:kern w:val="0"/>
          <w14:ligatures w14:val="none"/>
        </w:rPr>
      </w:pPr>
      <w:r w:rsidRPr="005D1BE7">
        <w:rPr>
          <w:rFonts w:asciiTheme="majorBidi" w:eastAsia="Times New Roman" w:hAnsiTheme="majorBidi" w:cstheme="majorBidi"/>
          <w:b/>
          <w:bCs/>
          <w:kern w:val="0"/>
          <w14:ligatures w14:val="none"/>
        </w:rPr>
        <w:t>Part 2: Technical Terminology</w:t>
      </w:r>
    </w:p>
    <w:p w14:paraId="60FDCCAD"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Before writing any implementation code, it is mandatory to understand the exact architectural problem we are solving and the tools we are using.</w:t>
      </w:r>
    </w:p>
    <w:p w14:paraId="03A1F75F"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1. The Core Problem: Prop Drilling</w:t>
      </w:r>
    </w:p>
    <w:p w14:paraId="779BA7EA" w14:textId="77777777" w:rsidR="00B4314F" w:rsidRPr="00B4314F" w:rsidRDefault="00B4314F" w:rsidP="00B4314F">
      <w:pPr>
        <w:numPr>
          <w:ilvl w:val="0"/>
          <w:numId w:val="1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The process of passing data (props) from a top-level parent component down through multiple layers of intermediate child components that do not actually need the data, just to reach a deeply nested component that does.</w:t>
      </w:r>
    </w:p>
    <w:p w14:paraId="2985A2E3" w14:textId="77777777" w:rsidR="00B4314F" w:rsidRPr="00B4314F" w:rsidRDefault="00B4314F" w:rsidP="00B4314F">
      <w:pPr>
        <w:numPr>
          <w:ilvl w:val="0"/>
          <w:numId w:val="12"/>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Architecture Flaw:</w:t>
      </w:r>
      <w:r w:rsidRPr="00B4314F">
        <w:rPr>
          <w:rFonts w:asciiTheme="majorBidi" w:eastAsia="Times New Roman" w:hAnsiTheme="majorBidi" w:cstheme="majorBidi"/>
          <w:kern w:val="0"/>
          <w14:ligatures w14:val="none"/>
        </w:rPr>
        <w:t xml:space="preserve"> As your E-commerce app grows, passing a </w:t>
      </w:r>
      <w:r w:rsidRPr="00B4314F">
        <w:rPr>
          <w:rFonts w:asciiTheme="majorBidi" w:eastAsia="Times New Roman" w:hAnsiTheme="majorBidi" w:cstheme="majorBidi"/>
          <w:kern w:val="0"/>
          <w:sz w:val="20"/>
          <w:szCs w:val="20"/>
          <w14:ligatures w14:val="none"/>
        </w:rPr>
        <w:t>cart</w:t>
      </w:r>
      <w:r w:rsidRPr="00B4314F">
        <w:rPr>
          <w:rFonts w:asciiTheme="majorBidi" w:eastAsia="Times New Roman" w:hAnsiTheme="majorBidi" w:cstheme="majorBidi"/>
          <w:kern w:val="0"/>
          <w14:ligatures w14:val="none"/>
        </w:rPr>
        <w:t xml:space="preserve"> state from </w:t>
      </w:r>
      <w:r w:rsidRPr="00B4314F">
        <w:rPr>
          <w:rFonts w:asciiTheme="majorBidi" w:eastAsia="Times New Roman" w:hAnsiTheme="majorBidi" w:cstheme="majorBidi"/>
          <w:kern w:val="0"/>
          <w:sz w:val="20"/>
          <w:szCs w:val="20"/>
          <w14:ligatures w14:val="none"/>
        </w:rPr>
        <w:t>App</w:t>
      </w:r>
      <w:r w:rsidRPr="00B4314F">
        <w:rPr>
          <w:rFonts w:asciiTheme="majorBidi" w:eastAsia="Times New Roman" w:hAnsiTheme="majorBidi" w:cstheme="majorBidi"/>
          <w:kern w:val="0"/>
          <w14:ligatures w14:val="none"/>
        </w:rPr>
        <w:t xml:space="preserve"> -&gt; </w:t>
      </w:r>
      <w:proofErr w:type="spellStart"/>
      <w:r w:rsidRPr="00B4314F">
        <w:rPr>
          <w:rFonts w:asciiTheme="majorBidi" w:eastAsia="Times New Roman" w:hAnsiTheme="majorBidi" w:cstheme="majorBidi"/>
          <w:kern w:val="0"/>
          <w:sz w:val="20"/>
          <w:szCs w:val="20"/>
          <w14:ligatures w14:val="none"/>
        </w:rPr>
        <w:t>MainLayout</w:t>
      </w:r>
      <w:proofErr w:type="spellEnd"/>
      <w:r w:rsidRPr="00B4314F">
        <w:rPr>
          <w:rFonts w:asciiTheme="majorBidi" w:eastAsia="Times New Roman" w:hAnsiTheme="majorBidi" w:cstheme="majorBidi"/>
          <w:kern w:val="0"/>
          <w14:ligatures w14:val="none"/>
        </w:rPr>
        <w:t xml:space="preserve"> -&gt; </w:t>
      </w:r>
      <w:r w:rsidRPr="00B4314F">
        <w:rPr>
          <w:rFonts w:asciiTheme="majorBidi" w:eastAsia="Times New Roman" w:hAnsiTheme="majorBidi" w:cstheme="majorBidi"/>
          <w:kern w:val="0"/>
          <w:sz w:val="20"/>
          <w:szCs w:val="20"/>
          <w14:ligatures w14:val="none"/>
        </w:rPr>
        <w:t>Navbar</w:t>
      </w:r>
      <w:r w:rsidRPr="00B4314F">
        <w:rPr>
          <w:rFonts w:asciiTheme="majorBidi" w:eastAsia="Times New Roman" w:hAnsiTheme="majorBidi" w:cstheme="majorBidi"/>
          <w:kern w:val="0"/>
          <w14:ligatures w14:val="none"/>
        </w:rPr>
        <w:t xml:space="preserve"> -&gt; </w:t>
      </w:r>
      <w:proofErr w:type="spellStart"/>
      <w:r w:rsidRPr="00B4314F">
        <w:rPr>
          <w:rFonts w:asciiTheme="majorBidi" w:eastAsia="Times New Roman" w:hAnsiTheme="majorBidi" w:cstheme="majorBidi"/>
          <w:kern w:val="0"/>
          <w:sz w:val="20"/>
          <w:szCs w:val="20"/>
          <w14:ligatures w14:val="none"/>
        </w:rPr>
        <w:t>CartIcon</w:t>
      </w:r>
      <w:proofErr w:type="spellEnd"/>
      <w:r w:rsidRPr="00B4314F">
        <w:rPr>
          <w:rFonts w:asciiTheme="majorBidi" w:eastAsia="Times New Roman" w:hAnsiTheme="majorBidi" w:cstheme="majorBidi"/>
          <w:kern w:val="0"/>
          <w14:ligatures w14:val="none"/>
        </w:rPr>
        <w:t xml:space="preserve"> becomes fragile and difficult to maintain.</w:t>
      </w:r>
    </w:p>
    <w:p w14:paraId="06C6A114"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2. Global State Management</w:t>
      </w:r>
    </w:p>
    <w:p w14:paraId="0D1E421A" w14:textId="77777777" w:rsidR="00B4314F" w:rsidRPr="00B4314F" w:rsidRDefault="00B4314F" w:rsidP="00B4314F">
      <w:pPr>
        <w:numPr>
          <w:ilvl w:val="0"/>
          <w:numId w:val="13"/>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A centralized architecture where application data is stored outside of the React component tree. Any component, regardless of its position in the tree, can directly read from or write to this centralized storage without relying on props.</w:t>
      </w:r>
    </w:p>
    <w:p w14:paraId="5CDA9E02" w14:textId="264388C6"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3. Redux Toolkit (RTK)</w:t>
      </w:r>
    </w:p>
    <w:p w14:paraId="49ECA644" w14:textId="77777777" w:rsidR="00B4314F" w:rsidRPr="00B4314F" w:rsidRDefault="00B4314F" w:rsidP="00B4314F">
      <w:p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kern w:val="0"/>
          <w14:ligatures w14:val="none"/>
        </w:rPr>
        <w:t>Redux Toolkit is the official, opinionated, and standard way to write Redux logic. It requires a strict, predictable architecture:</w:t>
      </w:r>
    </w:p>
    <w:p w14:paraId="16B35BFE"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Store:</w:t>
      </w:r>
      <w:r w:rsidRPr="00B4314F">
        <w:rPr>
          <w:rFonts w:asciiTheme="majorBidi" w:eastAsia="Times New Roman" w:hAnsiTheme="majorBidi" w:cstheme="majorBidi"/>
          <w:kern w:val="0"/>
          <w14:ligatures w14:val="none"/>
        </w:rPr>
        <w:t xml:space="preserve"> The single, centralized JavaScript object that holds the entire global state of your application. Think of it as the application's global database.</w:t>
      </w:r>
    </w:p>
    <w:p w14:paraId="79DCD837"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The Slice (</w:t>
      </w:r>
      <w:proofErr w:type="spellStart"/>
      <w:r w:rsidRPr="00B4314F">
        <w:rPr>
          <w:rFonts w:asciiTheme="majorBidi" w:eastAsia="Times New Roman" w:hAnsiTheme="majorBidi" w:cstheme="majorBidi"/>
          <w:b/>
          <w:bCs/>
          <w:kern w:val="0"/>
          <w:sz w:val="20"/>
          <w:szCs w:val="20"/>
          <w14:ligatures w14:val="none"/>
        </w:rPr>
        <w:t>createSlice</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A modular segment of the Redux Store. Instead of one massive file, you divide the store into "slices" by feature (e.g., a </w:t>
      </w:r>
      <w:proofErr w:type="spellStart"/>
      <w:r w:rsidRPr="00B4314F">
        <w:rPr>
          <w:rFonts w:asciiTheme="majorBidi" w:eastAsia="Times New Roman" w:hAnsiTheme="majorBidi" w:cstheme="majorBidi"/>
          <w:kern w:val="0"/>
          <w:sz w:val="20"/>
          <w:szCs w:val="20"/>
          <w14:ligatures w14:val="none"/>
        </w:rPr>
        <w:t>cartSlice</w:t>
      </w:r>
      <w:proofErr w:type="spellEnd"/>
      <w:r w:rsidRPr="00B4314F">
        <w:rPr>
          <w:rFonts w:asciiTheme="majorBidi" w:eastAsia="Times New Roman" w:hAnsiTheme="majorBidi" w:cstheme="majorBidi"/>
          <w:kern w:val="0"/>
          <w14:ligatures w14:val="none"/>
        </w:rPr>
        <w:t xml:space="preserve">, a </w:t>
      </w:r>
      <w:proofErr w:type="spellStart"/>
      <w:r w:rsidRPr="00B4314F">
        <w:rPr>
          <w:rFonts w:asciiTheme="majorBidi" w:eastAsia="Times New Roman" w:hAnsiTheme="majorBidi" w:cstheme="majorBidi"/>
          <w:kern w:val="0"/>
          <w:sz w:val="20"/>
          <w:szCs w:val="20"/>
          <w14:ligatures w14:val="none"/>
        </w:rPr>
        <w:t>userSlice</w:t>
      </w:r>
      <w:proofErr w:type="spellEnd"/>
      <w:r w:rsidRPr="00B4314F">
        <w:rPr>
          <w:rFonts w:asciiTheme="majorBidi" w:eastAsia="Times New Roman" w:hAnsiTheme="majorBidi" w:cstheme="majorBidi"/>
          <w:kern w:val="0"/>
          <w14:ligatures w14:val="none"/>
        </w:rPr>
        <w:t>).</w:t>
      </w:r>
    </w:p>
    <w:p w14:paraId="285FB7FC"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State:</w:t>
      </w:r>
      <w:r w:rsidRPr="00B4314F">
        <w:rPr>
          <w:rFonts w:asciiTheme="majorBidi" w:eastAsia="Times New Roman" w:hAnsiTheme="majorBidi" w:cstheme="majorBidi"/>
          <w:kern w:val="0"/>
          <w14:ligatures w14:val="none"/>
        </w:rPr>
        <w:t xml:space="preserve"> The actual data stored inside the slice (e.g., an array of </w:t>
      </w:r>
      <w:proofErr w:type="spellStart"/>
      <w:r w:rsidRPr="00B4314F">
        <w:rPr>
          <w:rFonts w:asciiTheme="majorBidi" w:eastAsia="Times New Roman" w:hAnsiTheme="majorBidi" w:cstheme="majorBidi"/>
          <w:kern w:val="0"/>
          <w:sz w:val="20"/>
          <w:szCs w:val="20"/>
          <w14:ligatures w14:val="none"/>
        </w:rPr>
        <w:t>cartItems</w:t>
      </w:r>
      <w:proofErr w:type="spellEnd"/>
      <w:r w:rsidRPr="00B4314F">
        <w:rPr>
          <w:rFonts w:asciiTheme="majorBidi" w:eastAsia="Times New Roman" w:hAnsiTheme="majorBidi" w:cstheme="majorBidi"/>
          <w:kern w:val="0"/>
          <w14:ligatures w14:val="none"/>
        </w:rPr>
        <w:t>).</w:t>
      </w:r>
    </w:p>
    <w:p w14:paraId="7B21F7B7"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Actions &amp; Reducers:</w:t>
      </w:r>
    </w:p>
    <w:p w14:paraId="61291805" w14:textId="77777777" w:rsidR="00B4314F" w:rsidRPr="00B4314F" w:rsidRDefault="00B4314F" w:rsidP="00B4314F">
      <w:pPr>
        <w:numPr>
          <w:ilvl w:val="1"/>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Action:</w:t>
      </w:r>
      <w:r w:rsidRPr="00B4314F">
        <w:rPr>
          <w:rFonts w:asciiTheme="majorBidi" w:eastAsia="Times New Roman" w:hAnsiTheme="majorBidi" w:cstheme="majorBidi"/>
          <w:kern w:val="0"/>
          <w14:ligatures w14:val="none"/>
        </w:rPr>
        <w:t xml:space="preserve"> A descriptive payload that announces </w:t>
      </w:r>
      <w:r w:rsidRPr="00B4314F">
        <w:rPr>
          <w:rFonts w:asciiTheme="majorBidi" w:eastAsia="Times New Roman" w:hAnsiTheme="majorBidi" w:cstheme="majorBidi"/>
          <w:i/>
          <w:iCs/>
          <w:kern w:val="0"/>
          <w14:ligatures w14:val="none"/>
        </w:rPr>
        <w:t>what</w:t>
      </w:r>
      <w:r w:rsidRPr="00B4314F">
        <w:rPr>
          <w:rFonts w:asciiTheme="majorBidi" w:eastAsia="Times New Roman" w:hAnsiTheme="majorBidi" w:cstheme="majorBidi"/>
          <w:kern w:val="0"/>
          <w14:ligatures w14:val="none"/>
        </w:rPr>
        <w:t xml:space="preserve"> happened (e.g., "ADD_TO_CART").</w:t>
      </w:r>
    </w:p>
    <w:p w14:paraId="008B716E" w14:textId="77777777" w:rsidR="00B4314F" w:rsidRPr="00B4314F" w:rsidRDefault="00B4314F" w:rsidP="00B4314F">
      <w:pPr>
        <w:numPr>
          <w:ilvl w:val="1"/>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Reducer:</w:t>
      </w:r>
      <w:r w:rsidRPr="00B4314F">
        <w:rPr>
          <w:rFonts w:asciiTheme="majorBidi" w:eastAsia="Times New Roman" w:hAnsiTheme="majorBidi" w:cstheme="majorBidi"/>
          <w:kern w:val="0"/>
          <w14:ligatures w14:val="none"/>
        </w:rPr>
        <w:t xml:space="preserve"> A pure function that calculates </w:t>
      </w:r>
      <w:r w:rsidRPr="00B4314F">
        <w:rPr>
          <w:rFonts w:asciiTheme="majorBidi" w:eastAsia="Times New Roman" w:hAnsiTheme="majorBidi" w:cstheme="majorBidi"/>
          <w:i/>
          <w:iCs/>
          <w:kern w:val="0"/>
          <w14:ligatures w14:val="none"/>
        </w:rPr>
        <w:t>how</w:t>
      </w:r>
      <w:r w:rsidRPr="00B4314F">
        <w:rPr>
          <w:rFonts w:asciiTheme="majorBidi" w:eastAsia="Times New Roman" w:hAnsiTheme="majorBidi" w:cstheme="majorBidi"/>
          <w:kern w:val="0"/>
          <w14:ligatures w14:val="none"/>
        </w:rPr>
        <w:t xml:space="preserve"> the state should change based on the Action. It takes the current state, applies the payload, and returns the new state.</w:t>
      </w:r>
    </w:p>
    <w:p w14:paraId="008B34E0"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Dispatch (</w:t>
      </w:r>
      <w:proofErr w:type="spellStart"/>
      <w:r w:rsidRPr="00B4314F">
        <w:rPr>
          <w:rFonts w:asciiTheme="majorBidi" w:eastAsia="Times New Roman" w:hAnsiTheme="majorBidi" w:cstheme="majorBidi"/>
          <w:b/>
          <w:bCs/>
          <w:kern w:val="0"/>
          <w:sz w:val="20"/>
          <w:szCs w:val="20"/>
          <w14:ligatures w14:val="none"/>
        </w:rPr>
        <w:t>useDispatch</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The hook used by a React component to send (dispatch) an Action to the Redux Store to trigger a state update.</w:t>
      </w:r>
    </w:p>
    <w:p w14:paraId="7778136B" w14:textId="77777777" w:rsidR="00B4314F" w:rsidRPr="00B4314F" w:rsidRDefault="00B4314F" w:rsidP="00B4314F">
      <w:pPr>
        <w:numPr>
          <w:ilvl w:val="0"/>
          <w:numId w:val="14"/>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Selector (</w:t>
      </w:r>
      <w:proofErr w:type="spellStart"/>
      <w:r w:rsidRPr="00B4314F">
        <w:rPr>
          <w:rFonts w:asciiTheme="majorBidi" w:eastAsia="Times New Roman" w:hAnsiTheme="majorBidi" w:cstheme="majorBidi"/>
          <w:b/>
          <w:bCs/>
          <w:kern w:val="0"/>
          <w:sz w:val="20"/>
          <w:szCs w:val="20"/>
          <w14:ligatures w14:val="none"/>
        </w:rPr>
        <w:t>useSelector</w:t>
      </w:r>
      <w:proofErr w:type="spellEnd"/>
      <w:r w:rsidRPr="00B4314F">
        <w:rPr>
          <w:rFonts w:asciiTheme="majorBidi" w:eastAsia="Times New Roman" w:hAnsiTheme="majorBidi" w:cstheme="majorBidi"/>
          <w:b/>
          <w:bCs/>
          <w:kern w:val="0"/>
          <w14:ligatures w14:val="none"/>
        </w:rPr>
        <w:t>):</w:t>
      </w:r>
      <w:r w:rsidRPr="00B4314F">
        <w:rPr>
          <w:rFonts w:asciiTheme="majorBidi" w:eastAsia="Times New Roman" w:hAnsiTheme="majorBidi" w:cstheme="majorBidi"/>
          <w:kern w:val="0"/>
          <w14:ligatures w14:val="none"/>
        </w:rPr>
        <w:t xml:space="preserve"> The hook used by a React component to extract (read) specific pieces of data from the Redux Store.</w:t>
      </w:r>
    </w:p>
    <w:p w14:paraId="548DF55A" w14:textId="1542182A"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 xml:space="preserve">4. </w:t>
      </w:r>
      <w:proofErr w:type="spellStart"/>
      <w:r w:rsidRPr="00B4314F">
        <w:rPr>
          <w:rFonts w:asciiTheme="majorBidi" w:eastAsia="Times New Roman" w:hAnsiTheme="majorBidi" w:cstheme="majorBidi"/>
          <w:b/>
          <w:bCs/>
          <w:kern w:val="0"/>
          <w:sz w:val="27"/>
          <w:szCs w:val="27"/>
          <w14:ligatures w14:val="none"/>
        </w:rPr>
        <w:t>Zustand</w:t>
      </w:r>
      <w:proofErr w:type="spellEnd"/>
    </w:p>
    <w:p w14:paraId="650A6A90" w14:textId="77777777" w:rsidR="00B4314F" w:rsidRPr="00B4314F" w:rsidRDefault="00B4314F" w:rsidP="00B4314F">
      <w:pPr>
        <w:numPr>
          <w:ilvl w:val="0"/>
          <w:numId w:val="15"/>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Definition:</w:t>
      </w:r>
      <w:r w:rsidRPr="00B4314F">
        <w:rPr>
          <w:rFonts w:asciiTheme="majorBidi" w:eastAsia="Times New Roman" w:hAnsiTheme="majorBidi" w:cstheme="majorBidi"/>
          <w:kern w:val="0"/>
          <w14:ligatures w14:val="none"/>
        </w:rPr>
        <w:t xml:space="preserve"> A small, fast, and scalable </w:t>
      </w:r>
      <w:proofErr w:type="spellStart"/>
      <w:r w:rsidRPr="00B4314F">
        <w:rPr>
          <w:rFonts w:asciiTheme="majorBidi" w:eastAsia="Times New Roman" w:hAnsiTheme="majorBidi" w:cstheme="majorBidi"/>
          <w:kern w:val="0"/>
          <w14:ligatures w14:val="none"/>
        </w:rPr>
        <w:t>bearbones</w:t>
      </w:r>
      <w:proofErr w:type="spellEnd"/>
      <w:r w:rsidRPr="00B4314F">
        <w:rPr>
          <w:rFonts w:asciiTheme="majorBidi" w:eastAsia="Times New Roman" w:hAnsiTheme="majorBidi" w:cstheme="majorBidi"/>
          <w:kern w:val="0"/>
          <w14:ligatures w14:val="none"/>
        </w:rPr>
        <w:t xml:space="preserve"> state management solution built heavily around React Hooks.</w:t>
      </w:r>
    </w:p>
    <w:p w14:paraId="5BA71397" w14:textId="77777777" w:rsidR="00B4314F" w:rsidRDefault="00B4314F" w:rsidP="00B4314F">
      <w:pPr>
        <w:numPr>
          <w:ilvl w:val="0"/>
          <w:numId w:val="15"/>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Architecture Difference (</w:t>
      </w: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b/>
          <w:bCs/>
          <w:kern w:val="0"/>
          <w14:ligatures w14:val="none"/>
        </w:rPr>
        <w:t xml:space="preserve"> vs. Redux):</w:t>
      </w:r>
      <w:r w:rsidRPr="00B4314F">
        <w:rPr>
          <w:rFonts w:asciiTheme="majorBidi" w:eastAsia="Times New Roman" w:hAnsiTheme="majorBidi" w:cstheme="majorBidi"/>
          <w:kern w:val="0"/>
          <w14:ligatures w14:val="none"/>
        </w:rPr>
        <w:t xml:space="preserve"> </w:t>
      </w:r>
      <w:proofErr w:type="spellStart"/>
      <w:r w:rsidRPr="00B4314F">
        <w:rPr>
          <w:rFonts w:asciiTheme="majorBidi" w:eastAsia="Times New Roman" w:hAnsiTheme="majorBidi" w:cstheme="majorBidi"/>
          <w:kern w:val="0"/>
          <w14:ligatures w14:val="none"/>
        </w:rPr>
        <w:t>Zustand</w:t>
      </w:r>
      <w:proofErr w:type="spellEnd"/>
      <w:r w:rsidRPr="00B4314F">
        <w:rPr>
          <w:rFonts w:asciiTheme="majorBidi" w:eastAsia="Times New Roman" w:hAnsiTheme="majorBidi" w:cstheme="majorBidi"/>
          <w:kern w:val="0"/>
          <w14:ligatures w14:val="none"/>
        </w:rPr>
        <w:t xml:space="preserve"> eliminates the need for strict Action/Reducer boilerplate and Context Providers (</w:t>
      </w:r>
      <w:r w:rsidRPr="00B4314F">
        <w:rPr>
          <w:rFonts w:asciiTheme="majorBidi" w:eastAsia="Times New Roman" w:hAnsiTheme="majorBidi" w:cstheme="majorBidi"/>
          <w:kern w:val="0"/>
          <w:sz w:val="20"/>
          <w:szCs w:val="20"/>
          <w14:ligatures w14:val="none"/>
        </w:rPr>
        <w:t>&lt;Provider&gt;</w:t>
      </w:r>
      <w:r w:rsidRPr="00B4314F">
        <w:rPr>
          <w:rFonts w:asciiTheme="majorBidi" w:eastAsia="Times New Roman" w:hAnsiTheme="majorBidi" w:cstheme="majorBidi"/>
          <w:kern w:val="0"/>
          <w14:ligatures w14:val="none"/>
        </w:rPr>
        <w:t>). You create a custom hook that directly holds both the state and the functions to update that state.</w:t>
      </w:r>
    </w:p>
    <w:p w14:paraId="4F4AEBA2" w14:textId="58DA75E4" w:rsidR="00437505" w:rsidRPr="00437505" w:rsidRDefault="00437505" w:rsidP="004375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Pr="00437505">
        <w:rPr>
          <w:rFonts w:ascii="Times New Roman" w:eastAsia="Times New Roman" w:hAnsi="Times New Roman" w:cs="Times New Roman"/>
          <w:b/>
          <w:bCs/>
          <w:kern w:val="0"/>
          <w:sz w:val="27"/>
          <w:szCs w:val="27"/>
          <w14:ligatures w14:val="none"/>
        </w:rPr>
        <w:t>. Context API Terminology (Native React)</w:t>
      </w:r>
    </w:p>
    <w:p w14:paraId="083E8A56" w14:textId="4FE98E23" w:rsidR="00437505" w:rsidRPr="00437505" w:rsidRDefault="00437505" w:rsidP="00437505">
      <w:p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kern w:val="0"/>
          <w14:ligatures w14:val="none"/>
        </w:rPr>
        <w:t>The Context API is built directly into React to share data without passing props.</w:t>
      </w:r>
    </w:p>
    <w:p w14:paraId="624DA89B"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37505">
        <w:rPr>
          <w:rFonts w:ascii="Courier New" w:eastAsia="Times New Roman" w:hAnsi="Courier New" w:cs="Courier New"/>
          <w:b/>
          <w:bCs/>
          <w:kern w:val="0"/>
          <w:sz w:val="20"/>
          <w:szCs w:val="20"/>
          <w14:ligatures w14:val="none"/>
        </w:rPr>
        <w:t>createContext</w:t>
      </w:r>
      <w:proofErr w:type="spellEnd"/>
      <w:r w:rsidRPr="00437505">
        <w:rPr>
          <w:rFonts w:ascii="Courier New" w:eastAsia="Times New Roman" w:hAnsi="Courier New" w:cs="Courier New"/>
          <w:b/>
          <w:bCs/>
          <w:kern w:val="0"/>
          <w:sz w:val="20"/>
          <w:szCs w:val="20"/>
          <w14:ligatures w14:val="none"/>
        </w:rPr>
        <w:t>(</w:t>
      </w:r>
      <w:proofErr w:type="gramEnd"/>
      <w:r w:rsidRPr="00437505">
        <w:rPr>
          <w:rFonts w:ascii="Courier New" w:eastAsia="Times New Roman" w:hAnsi="Courier New" w:cs="Courier New"/>
          <w:b/>
          <w:bCs/>
          <w:kern w:val="0"/>
          <w:sz w:val="20"/>
          <w:szCs w:val="20"/>
          <w14:ligatures w14:val="none"/>
        </w:rPr>
        <w: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built-in React function that creates a new "Context" object (the container for your global data).</w:t>
      </w:r>
    </w:p>
    <w:p w14:paraId="584A3852"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37505">
        <w:rPr>
          <w:rFonts w:ascii="Times New Roman" w:eastAsia="Times New Roman" w:hAnsi="Times New Roman" w:cs="Times New Roman"/>
          <w:b/>
          <w:bCs/>
          <w:kern w:val="0"/>
          <w14:ligatures w14:val="none"/>
        </w:rPr>
        <w:t>Provider (</w:t>
      </w:r>
      <w:r w:rsidRPr="00437505">
        <w:rPr>
          <w:rFonts w:ascii="Courier New" w:eastAsia="Times New Roman" w:hAnsi="Courier New" w:cs="Courier New"/>
          <w:b/>
          <w:bCs/>
          <w:kern w:val="0"/>
          <w:sz w:val="20"/>
          <w:szCs w:val="20"/>
          <w14:ligatures w14:val="none"/>
        </w:rPr>
        <w:t>&lt;</w:t>
      </w:r>
      <w:proofErr w:type="spellStart"/>
      <w:r w:rsidRPr="00437505">
        <w:rPr>
          <w:rFonts w:ascii="Courier New" w:eastAsia="Times New Roman" w:hAnsi="Courier New" w:cs="Courier New"/>
          <w:b/>
          <w:bCs/>
          <w:kern w:val="0"/>
          <w:sz w:val="20"/>
          <w:szCs w:val="20"/>
          <w14:ligatures w14:val="none"/>
        </w:rPr>
        <w:t>Context.Provider</w:t>
      </w:r>
      <w:proofErr w:type="spellEnd"/>
      <w:r w:rsidRPr="00437505">
        <w:rPr>
          <w:rFonts w:ascii="Courier New" w:eastAsia="Times New Roman" w:hAnsi="Courier New" w:cs="Courier New"/>
          <w:b/>
          <w:bCs/>
          <w:kern w:val="0"/>
          <w:sz w:val="20"/>
          <w:szCs w:val="20"/>
          <w14:ligatures w14:val="none"/>
        </w:rPr>
        <w:t>&gt;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wrapper component generated by your Context object that "provides" the data to all nested components via a </w:t>
      </w:r>
      <w:r w:rsidRPr="00437505">
        <w:rPr>
          <w:rFonts w:ascii="Courier New" w:eastAsia="Times New Roman" w:hAnsi="Courier New" w:cs="Courier New"/>
          <w:kern w:val="0"/>
          <w:sz w:val="20"/>
          <w:szCs w:val="20"/>
          <w14:ligatures w14:val="none"/>
        </w:rPr>
        <w:t>value</w:t>
      </w:r>
      <w:r w:rsidRPr="00437505">
        <w:rPr>
          <w:rFonts w:ascii="Times New Roman" w:eastAsia="Times New Roman" w:hAnsi="Times New Roman" w:cs="Times New Roman"/>
          <w:kern w:val="0"/>
          <w14:ligatures w14:val="none"/>
        </w:rPr>
        <w:t xml:space="preserve"> prop.</w:t>
      </w:r>
    </w:p>
    <w:p w14:paraId="325F7EDA" w14:textId="77777777" w:rsidR="00437505" w:rsidRPr="00437505" w:rsidRDefault="00437505" w:rsidP="0043750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437505">
        <w:rPr>
          <w:rFonts w:ascii="Courier New" w:eastAsia="Times New Roman" w:hAnsi="Courier New" w:cs="Courier New"/>
          <w:b/>
          <w:bCs/>
          <w:kern w:val="0"/>
          <w:sz w:val="20"/>
          <w:szCs w:val="20"/>
          <w14:ligatures w14:val="none"/>
        </w:rPr>
        <w:t>useContext</w:t>
      </w:r>
      <w:proofErr w:type="spellEnd"/>
      <w:r w:rsidRPr="00437505">
        <w:rPr>
          <w:rFonts w:ascii="Courier New" w:eastAsia="Times New Roman" w:hAnsi="Courier New" w:cs="Courier New"/>
          <w:b/>
          <w:bCs/>
          <w:kern w:val="0"/>
          <w:sz w:val="20"/>
          <w:szCs w:val="20"/>
          <w14:ligatures w14:val="none"/>
        </w:rPr>
        <w:t>(</w:t>
      </w:r>
      <w:proofErr w:type="gramEnd"/>
      <w:r w:rsidRPr="00437505">
        <w:rPr>
          <w:rFonts w:ascii="Courier New" w:eastAsia="Times New Roman" w:hAnsi="Courier New" w:cs="Courier New"/>
          <w:b/>
          <w:bCs/>
          <w:kern w:val="0"/>
          <w:sz w:val="20"/>
          <w:szCs w:val="20"/>
          <w14:ligatures w14:val="none"/>
        </w:rPr>
        <w:t>)</w:t>
      </w:r>
      <w:r w:rsidRPr="00437505">
        <w:rPr>
          <w:rFonts w:ascii="Times New Roman" w:eastAsia="Times New Roman" w:hAnsi="Times New Roman" w:cs="Times New Roman"/>
          <w:b/>
          <w:bCs/>
          <w:kern w:val="0"/>
          <w14:ligatures w14:val="none"/>
        </w:rPr>
        <w:t>:</w:t>
      </w:r>
      <w:r w:rsidRPr="00437505">
        <w:rPr>
          <w:rFonts w:ascii="Times New Roman" w:eastAsia="Times New Roman" w:hAnsi="Times New Roman" w:cs="Times New Roman"/>
          <w:kern w:val="0"/>
          <w14:ligatures w14:val="none"/>
        </w:rPr>
        <w:t xml:space="preserve"> A React Hook used by any child component to tap into the Provider and extract the data it needs.</w:t>
      </w:r>
    </w:p>
    <w:p w14:paraId="7476A730" w14:textId="77777777" w:rsidR="00437505" w:rsidRPr="00B4314F" w:rsidRDefault="00437505" w:rsidP="00437505">
      <w:pPr>
        <w:spacing w:after="100" w:afterAutospacing="1" w:line="240" w:lineRule="auto"/>
        <w:ind w:left="720"/>
        <w:rPr>
          <w:rFonts w:asciiTheme="majorBidi" w:eastAsia="Times New Roman" w:hAnsiTheme="majorBidi" w:cstheme="majorBidi"/>
          <w:kern w:val="0"/>
          <w14:ligatures w14:val="none"/>
        </w:rPr>
      </w:pPr>
    </w:p>
    <w:p w14:paraId="33A77CAB" w14:textId="77777777" w:rsidR="00B4314F" w:rsidRPr="00B4314F" w:rsidRDefault="00B4314F" w:rsidP="00B4314F">
      <w:pPr>
        <w:spacing w:after="100" w:afterAutospacing="1" w:line="240" w:lineRule="auto"/>
        <w:outlineLvl w:val="2"/>
        <w:rPr>
          <w:rFonts w:asciiTheme="majorBidi" w:eastAsia="Times New Roman" w:hAnsiTheme="majorBidi" w:cstheme="majorBidi"/>
          <w:b/>
          <w:bCs/>
          <w:kern w:val="0"/>
          <w:sz w:val="27"/>
          <w:szCs w:val="27"/>
          <w14:ligatures w14:val="none"/>
        </w:rPr>
      </w:pPr>
      <w:r w:rsidRPr="00B4314F">
        <w:rPr>
          <w:rFonts w:asciiTheme="majorBidi" w:eastAsia="Times New Roman" w:hAnsiTheme="majorBidi" w:cstheme="majorBidi"/>
          <w:b/>
          <w:bCs/>
          <w:kern w:val="0"/>
          <w:sz w:val="27"/>
          <w:szCs w:val="27"/>
          <w14:ligatures w14:val="none"/>
        </w:rPr>
        <w:t>5. Variants, Options, and Choices (When to use which?)</w:t>
      </w:r>
    </w:p>
    <w:p w14:paraId="1D137A3E" w14:textId="77777777" w:rsidR="00B4314F" w:rsidRDefault="00B4314F" w:rsidP="00B4314F">
      <w:pPr>
        <w:numPr>
          <w:ilvl w:val="0"/>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b/>
          <w:bCs/>
          <w:kern w:val="0"/>
          <w14:ligatures w14:val="none"/>
        </w:rPr>
        <w:t>Redux Toolkit:</w:t>
      </w:r>
      <w:r w:rsidRPr="00B4314F">
        <w:rPr>
          <w:rFonts w:asciiTheme="majorBidi" w:eastAsia="Times New Roman" w:hAnsiTheme="majorBidi" w:cstheme="majorBidi"/>
          <w:kern w:val="0"/>
          <w14:ligatures w14:val="none"/>
        </w:rPr>
        <w:t xml:space="preserve"> </w:t>
      </w:r>
    </w:p>
    <w:p w14:paraId="6FED4BF3" w14:textId="24A522FC" w:rsidR="00B4314F" w:rsidRPr="00B4314F" w:rsidRDefault="00B4314F" w:rsidP="00B4314F">
      <w:pPr>
        <w:numPr>
          <w:ilvl w:val="1"/>
          <w:numId w:val="16"/>
        </w:numPr>
        <w:spacing w:after="100" w:afterAutospacing="1" w:line="240" w:lineRule="auto"/>
        <w:rPr>
          <w:rFonts w:asciiTheme="majorBidi" w:eastAsia="Times New Roman" w:hAnsiTheme="majorBidi" w:cstheme="majorBidi"/>
          <w:i/>
          <w:iCs/>
          <w:kern w:val="0"/>
          <w14:ligatures w14:val="none"/>
        </w:rPr>
      </w:pPr>
      <w:r w:rsidRPr="00B4314F">
        <w:rPr>
          <w:rFonts w:asciiTheme="majorBidi" w:eastAsia="Times New Roman" w:hAnsiTheme="majorBidi" w:cstheme="majorBidi"/>
          <w:i/>
          <w:iCs/>
          <w:kern w:val="0"/>
          <w14:ligatures w14:val="none"/>
        </w:rPr>
        <w:t xml:space="preserve">Pros: Strict architecture, excellent debugging tools (Redux </w:t>
      </w:r>
      <w:proofErr w:type="spellStart"/>
      <w:r w:rsidRPr="00B4314F">
        <w:rPr>
          <w:rFonts w:asciiTheme="majorBidi" w:eastAsia="Times New Roman" w:hAnsiTheme="majorBidi" w:cstheme="majorBidi"/>
          <w:i/>
          <w:iCs/>
          <w:kern w:val="0"/>
          <w14:ligatures w14:val="none"/>
        </w:rPr>
        <w:t>DevTools</w:t>
      </w:r>
      <w:proofErr w:type="spellEnd"/>
      <w:r w:rsidRPr="00B4314F">
        <w:rPr>
          <w:rFonts w:asciiTheme="majorBidi" w:eastAsia="Times New Roman" w:hAnsiTheme="majorBidi" w:cstheme="majorBidi"/>
          <w:i/>
          <w:iCs/>
          <w:kern w:val="0"/>
          <w14:ligatures w14:val="none"/>
        </w:rPr>
        <w:t>), enterprise industry standard.</w:t>
      </w:r>
    </w:p>
    <w:p w14:paraId="68339445"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i/>
          <w:iCs/>
          <w:kern w:val="0"/>
          <w14:ligatures w14:val="none"/>
        </w:rPr>
      </w:pPr>
      <w:r w:rsidRPr="00B4314F">
        <w:rPr>
          <w:rFonts w:asciiTheme="majorBidi" w:eastAsia="Times New Roman" w:hAnsiTheme="majorBidi" w:cstheme="majorBidi"/>
          <w:i/>
          <w:iCs/>
          <w:kern w:val="0"/>
          <w14:ligatures w14:val="none"/>
        </w:rPr>
        <w:t>Cons: Requires more boilerplate code and setup steps.</w:t>
      </w:r>
    </w:p>
    <w:p w14:paraId="1DCBFD13"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Use Case:</w:t>
      </w:r>
      <w:r w:rsidRPr="00B4314F">
        <w:rPr>
          <w:rFonts w:asciiTheme="majorBidi" w:eastAsia="Times New Roman" w:hAnsiTheme="majorBidi" w:cstheme="majorBidi"/>
          <w:kern w:val="0"/>
          <w14:ligatures w14:val="none"/>
        </w:rPr>
        <w:t xml:space="preserve"> Complex, large-scale features like Shopping Cart logic, complex user authentication, and heavy data transformation.</w:t>
      </w:r>
    </w:p>
    <w:p w14:paraId="35B88BDC" w14:textId="77777777" w:rsidR="00B4314F" w:rsidRPr="00B4314F" w:rsidRDefault="00B4314F" w:rsidP="00B4314F">
      <w:pPr>
        <w:numPr>
          <w:ilvl w:val="0"/>
          <w:numId w:val="16"/>
        </w:numPr>
        <w:spacing w:after="100" w:afterAutospacing="1" w:line="240" w:lineRule="auto"/>
        <w:rPr>
          <w:rFonts w:asciiTheme="majorBidi" w:eastAsia="Times New Roman" w:hAnsiTheme="majorBidi" w:cstheme="majorBidi"/>
          <w:kern w:val="0"/>
          <w14:ligatures w14:val="none"/>
        </w:rPr>
      </w:pPr>
      <w:proofErr w:type="spellStart"/>
      <w:r w:rsidRPr="00B4314F">
        <w:rPr>
          <w:rFonts w:asciiTheme="majorBidi" w:eastAsia="Times New Roman" w:hAnsiTheme="majorBidi" w:cstheme="majorBidi"/>
          <w:b/>
          <w:bCs/>
          <w:kern w:val="0"/>
          <w14:ligatures w14:val="none"/>
        </w:rPr>
        <w:t>Zustand</w:t>
      </w:r>
      <w:proofErr w:type="spellEnd"/>
      <w:r w:rsidRPr="00B4314F">
        <w:rPr>
          <w:rFonts w:asciiTheme="majorBidi" w:eastAsia="Times New Roman" w:hAnsiTheme="majorBidi" w:cstheme="majorBidi"/>
          <w:b/>
          <w:bCs/>
          <w:kern w:val="0"/>
          <w14:ligatures w14:val="none"/>
        </w:rPr>
        <w:t>:</w:t>
      </w:r>
    </w:p>
    <w:p w14:paraId="03DA351E"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Pros:</w:t>
      </w:r>
      <w:r w:rsidRPr="00B4314F">
        <w:rPr>
          <w:rFonts w:asciiTheme="majorBidi" w:eastAsia="Times New Roman" w:hAnsiTheme="majorBidi" w:cstheme="majorBidi"/>
          <w:kern w:val="0"/>
          <w14:ligatures w14:val="none"/>
        </w:rPr>
        <w:t xml:space="preserve"> Minimal boilerplate, extremely easy to set up, no </w:t>
      </w:r>
      <w:r w:rsidRPr="00B4314F">
        <w:rPr>
          <w:rFonts w:asciiTheme="majorBidi" w:eastAsia="Times New Roman" w:hAnsiTheme="majorBidi" w:cstheme="majorBidi"/>
          <w:kern w:val="0"/>
          <w:sz w:val="20"/>
          <w:szCs w:val="20"/>
          <w14:ligatures w14:val="none"/>
        </w:rPr>
        <w:t>&lt;Provider&gt;</w:t>
      </w:r>
      <w:r w:rsidRPr="00B4314F">
        <w:rPr>
          <w:rFonts w:asciiTheme="majorBidi" w:eastAsia="Times New Roman" w:hAnsiTheme="majorBidi" w:cstheme="majorBidi"/>
          <w:kern w:val="0"/>
          <w14:ligatures w14:val="none"/>
        </w:rPr>
        <w:t xml:space="preserve"> wrapping required.</w:t>
      </w:r>
    </w:p>
    <w:p w14:paraId="65346A3B" w14:textId="77777777" w:rsidR="00B4314F" w:rsidRP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Cons:</w:t>
      </w:r>
      <w:r w:rsidRPr="00B4314F">
        <w:rPr>
          <w:rFonts w:asciiTheme="majorBidi" w:eastAsia="Times New Roman" w:hAnsiTheme="majorBidi" w:cstheme="majorBidi"/>
          <w:kern w:val="0"/>
          <w14:ligatures w14:val="none"/>
        </w:rPr>
        <w:t xml:space="preserve"> Lacks the strict structural enforcement of Redux, which can lead to messy code in massive apps if not careful.</w:t>
      </w:r>
    </w:p>
    <w:p w14:paraId="26DC4B54" w14:textId="77777777" w:rsidR="00B4314F" w:rsidRDefault="00B4314F" w:rsidP="00B4314F">
      <w:pPr>
        <w:numPr>
          <w:ilvl w:val="1"/>
          <w:numId w:val="16"/>
        </w:numPr>
        <w:spacing w:after="100" w:afterAutospacing="1" w:line="240" w:lineRule="auto"/>
        <w:rPr>
          <w:rFonts w:asciiTheme="majorBidi" w:eastAsia="Times New Roman" w:hAnsiTheme="majorBidi" w:cstheme="majorBidi"/>
          <w:kern w:val="0"/>
          <w14:ligatures w14:val="none"/>
        </w:rPr>
      </w:pPr>
      <w:r w:rsidRPr="00B4314F">
        <w:rPr>
          <w:rFonts w:asciiTheme="majorBidi" w:eastAsia="Times New Roman" w:hAnsiTheme="majorBidi" w:cstheme="majorBidi"/>
          <w:i/>
          <w:iCs/>
          <w:kern w:val="0"/>
          <w14:ligatures w14:val="none"/>
        </w:rPr>
        <w:t>Use Case:</w:t>
      </w:r>
      <w:r w:rsidRPr="00B4314F">
        <w:rPr>
          <w:rFonts w:asciiTheme="majorBidi" w:eastAsia="Times New Roman" w:hAnsiTheme="majorBidi" w:cstheme="majorBidi"/>
          <w:kern w:val="0"/>
          <w14:ligatures w14:val="none"/>
        </w:rPr>
        <w:t xml:space="preserve"> Simpler global UI states like Light/Dark mode toggles, Sidebar open/close states, or user preferences.</w:t>
      </w:r>
    </w:p>
    <w:p w14:paraId="0F417533" w14:textId="77777777" w:rsidR="00833F60" w:rsidRPr="00833F60" w:rsidRDefault="00833F60" w:rsidP="00833F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3F60">
        <w:rPr>
          <w:rFonts w:ascii="Times New Roman" w:eastAsia="Times New Roman" w:hAnsi="Times New Roman" w:cs="Times New Roman"/>
          <w:b/>
          <w:bCs/>
          <w:kern w:val="0"/>
          <w:sz w:val="27"/>
          <w:szCs w:val="27"/>
          <w14:ligatures w14:val="none"/>
        </w:rPr>
        <w:t>Context API</w:t>
      </w:r>
    </w:p>
    <w:p w14:paraId="1154D55F"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Re-render Bottleneck:</w:t>
      </w:r>
      <w:r w:rsidRPr="00833F60">
        <w:rPr>
          <w:rFonts w:ascii="Times New Roman" w:eastAsia="Times New Roman" w:hAnsi="Times New Roman" w:cs="Times New Roman"/>
          <w:kern w:val="0"/>
          <w14:ligatures w14:val="none"/>
        </w:rPr>
        <w:t xml:space="preserve"> By default, whenever the data inside a Context Provider changes, React forces </w:t>
      </w:r>
      <w:r w:rsidRPr="00833F60">
        <w:rPr>
          <w:rFonts w:ascii="Times New Roman" w:eastAsia="Times New Roman" w:hAnsi="Times New Roman" w:cs="Times New Roman"/>
          <w:i/>
          <w:iCs/>
          <w:kern w:val="0"/>
          <w14:ligatures w14:val="none"/>
        </w:rPr>
        <w:t>every single component</w:t>
      </w:r>
      <w:r w:rsidRPr="00833F60">
        <w:rPr>
          <w:rFonts w:ascii="Times New Roman" w:eastAsia="Times New Roman" w:hAnsi="Times New Roman" w:cs="Times New Roman"/>
          <w:kern w:val="0"/>
          <w14:ligatures w14:val="none"/>
        </w:rPr>
        <w:t xml:space="preserve"> that consumes that context to re-render, even if they only needed a small piece of the data that didn't change.</w:t>
      </w:r>
    </w:p>
    <w:p w14:paraId="7E8A5DA6"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Provider Hell:</w:t>
      </w:r>
      <w:r w:rsidRPr="00833F60">
        <w:rPr>
          <w:rFonts w:ascii="Times New Roman" w:eastAsia="Times New Roman" w:hAnsi="Times New Roman" w:cs="Times New Roman"/>
          <w:kern w:val="0"/>
          <w14:ligatures w14:val="none"/>
        </w:rPr>
        <w:t xml:space="preserve"> The visual nesting problem that occurs in your </w:t>
      </w:r>
      <w:proofErr w:type="spellStart"/>
      <w:r w:rsidRPr="00833F60">
        <w:rPr>
          <w:rFonts w:ascii="Courier New" w:eastAsia="Times New Roman" w:hAnsi="Courier New" w:cs="Courier New"/>
          <w:kern w:val="0"/>
          <w:sz w:val="20"/>
          <w:szCs w:val="20"/>
          <w14:ligatures w14:val="none"/>
        </w:rPr>
        <w:t>main.jsx</w:t>
      </w:r>
      <w:proofErr w:type="spellEnd"/>
      <w:r w:rsidRPr="00833F60">
        <w:rPr>
          <w:rFonts w:ascii="Times New Roman" w:eastAsia="Times New Roman" w:hAnsi="Times New Roman" w:cs="Times New Roman"/>
          <w:kern w:val="0"/>
          <w14:ligatures w14:val="none"/>
        </w:rPr>
        <w:t xml:space="preserve"> when you have to wrap your app in 5 or 6 different </w:t>
      </w:r>
      <w:r w:rsidRPr="00833F60">
        <w:rPr>
          <w:rFonts w:ascii="Courier New" w:eastAsia="Times New Roman" w:hAnsi="Courier New" w:cs="Courier New"/>
          <w:kern w:val="0"/>
          <w:sz w:val="20"/>
          <w:szCs w:val="20"/>
          <w14:ligatures w14:val="none"/>
        </w:rPr>
        <w:t>&lt;</w:t>
      </w:r>
      <w:proofErr w:type="spellStart"/>
      <w:r w:rsidRPr="00833F60">
        <w:rPr>
          <w:rFonts w:ascii="Courier New" w:eastAsia="Times New Roman" w:hAnsi="Courier New" w:cs="Courier New"/>
          <w:kern w:val="0"/>
          <w:sz w:val="20"/>
          <w:szCs w:val="20"/>
          <w14:ligatures w14:val="none"/>
        </w:rPr>
        <w:t>Context.Provider</w:t>
      </w:r>
      <w:proofErr w:type="spellEnd"/>
      <w:r w:rsidRPr="00833F60">
        <w:rPr>
          <w:rFonts w:ascii="Courier New" w:eastAsia="Times New Roman" w:hAnsi="Courier New" w:cs="Courier New"/>
          <w:kern w:val="0"/>
          <w:sz w:val="20"/>
          <w:szCs w:val="20"/>
          <w14:ligatures w14:val="none"/>
        </w:rPr>
        <w:t>&gt;</w:t>
      </w:r>
      <w:r w:rsidRPr="00833F60">
        <w:rPr>
          <w:rFonts w:ascii="Times New Roman" w:eastAsia="Times New Roman" w:hAnsi="Times New Roman" w:cs="Times New Roman"/>
          <w:kern w:val="0"/>
          <w14:ligatures w14:val="none"/>
        </w:rPr>
        <w:t xml:space="preserve"> tags just to share different pieces of state.</w:t>
      </w:r>
    </w:p>
    <w:p w14:paraId="1D3795BA"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Pros:</w:t>
      </w:r>
    </w:p>
    <w:p w14:paraId="7877D41D"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Native to React:</w:t>
      </w:r>
      <w:r w:rsidRPr="00833F60">
        <w:rPr>
          <w:rFonts w:ascii="Times New Roman" w:eastAsia="Times New Roman" w:hAnsi="Times New Roman" w:cs="Times New Roman"/>
          <w:kern w:val="0"/>
          <w14:ligatures w14:val="none"/>
        </w:rPr>
        <w:t xml:space="preserve"> It is built directly into React v19. It requires zero external dependencies, meaning no extra </w:t>
      </w:r>
      <w:proofErr w:type="spellStart"/>
      <w:r w:rsidRPr="00833F60">
        <w:rPr>
          <w:rFonts w:ascii="Courier New" w:eastAsia="Times New Roman" w:hAnsi="Courier New" w:cs="Courier New"/>
          <w:kern w:val="0"/>
          <w:sz w:val="20"/>
          <w:szCs w:val="20"/>
          <w14:ligatures w14:val="none"/>
        </w:rPr>
        <w:t>npm</w:t>
      </w:r>
      <w:proofErr w:type="spellEnd"/>
      <w:r w:rsidRPr="00833F60">
        <w:rPr>
          <w:rFonts w:ascii="Courier New" w:eastAsia="Times New Roman" w:hAnsi="Courier New" w:cs="Courier New"/>
          <w:kern w:val="0"/>
          <w:sz w:val="20"/>
          <w:szCs w:val="20"/>
          <w14:ligatures w14:val="none"/>
        </w:rPr>
        <w:t xml:space="preserve"> install</w:t>
      </w:r>
      <w:r w:rsidRPr="00833F60">
        <w:rPr>
          <w:rFonts w:ascii="Times New Roman" w:eastAsia="Times New Roman" w:hAnsi="Times New Roman" w:cs="Times New Roman"/>
          <w:kern w:val="0"/>
          <w14:ligatures w14:val="none"/>
        </w:rPr>
        <w:t xml:space="preserve"> commands and no increase to your application's bundle size.</w:t>
      </w:r>
    </w:p>
    <w:p w14:paraId="28114AAE"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Excellent Introductory Tool:</w:t>
      </w:r>
      <w:r w:rsidRPr="00833F60">
        <w:rPr>
          <w:rFonts w:ascii="Times New Roman" w:eastAsia="Times New Roman" w:hAnsi="Times New Roman" w:cs="Times New Roman"/>
          <w:kern w:val="0"/>
          <w14:ligatures w14:val="none"/>
        </w:rPr>
        <w:t xml:space="preserve"> It is the easiest way to conceptually grasp the "Provider/Consumer" pattern before moving on to complex libraries like Redux.</w:t>
      </w:r>
    </w:p>
    <w:p w14:paraId="3A6ACFA6"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Cons:</w:t>
      </w:r>
    </w:p>
    <w:p w14:paraId="2EACF65C"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Performance Issues with Frequent Updates:</w:t>
      </w:r>
      <w:r w:rsidRPr="00833F60">
        <w:rPr>
          <w:rFonts w:ascii="Times New Roman" w:eastAsia="Times New Roman" w:hAnsi="Times New Roman" w:cs="Times New Roman"/>
          <w:kern w:val="0"/>
          <w14:ligatures w14:val="none"/>
        </w:rPr>
        <w:t xml:space="preserve"> Because of the re-render bottleneck, it is highly inefficient for data that changes rapidly (like a user typing in a search bar or a rapidly updating shopping cart total).</w:t>
      </w:r>
    </w:p>
    <w:p w14:paraId="3C740635"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Strict Component Tree Boundary:</w:t>
      </w:r>
      <w:r w:rsidRPr="00833F60">
        <w:rPr>
          <w:rFonts w:ascii="Times New Roman" w:eastAsia="Times New Roman" w:hAnsi="Times New Roman" w:cs="Times New Roman"/>
          <w:kern w:val="0"/>
          <w14:ligatures w14:val="none"/>
        </w:rPr>
        <w:t xml:space="preserve"> Because it relies on the </w:t>
      </w:r>
      <w:proofErr w:type="spellStart"/>
      <w:r w:rsidRPr="00833F60">
        <w:rPr>
          <w:rFonts w:ascii="Courier New" w:eastAsia="Times New Roman" w:hAnsi="Courier New" w:cs="Courier New"/>
          <w:kern w:val="0"/>
          <w:sz w:val="20"/>
          <w:szCs w:val="20"/>
          <w14:ligatures w14:val="none"/>
        </w:rPr>
        <w:t>useContext</w:t>
      </w:r>
      <w:proofErr w:type="spellEnd"/>
      <w:r w:rsidRPr="00833F60">
        <w:rPr>
          <w:rFonts w:ascii="Times New Roman" w:eastAsia="Times New Roman" w:hAnsi="Times New Roman" w:cs="Times New Roman"/>
          <w:kern w:val="0"/>
          <w14:ligatures w14:val="none"/>
        </w:rPr>
        <w:t xml:space="preserve"> Hook, the data is trapped inside React components. You cannot read Context data inside plain JavaScript files (like an Axios configuration file).</w:t>
      </w:r>
    </w:p>
    <w:p w14:paraId="4A1EF07A"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Requires Wrapper Boilerplate:</w:t>
      </w:r>
      <w:r w:rsidRPr="00833F60">
        <w:rPr>
          <w:rFonts w:ascii="Times New Roman" w:eastAsia="Times New Roman" w:hAnsi="Times New Roman" w:cs="Times New Roman"/>
          <w:kern w:val="0"/>
          <w14:ligatures w14:val="none"/>
        </w:rPr>
        <w:t xml:space="preserve"> You are forced to wrap your application components inside </w:t>
      </w:r>
      <w:r w:rsidRPr="00833F60">
        <w:rPr>
          <w:rFonts w:ascii="Courier New" w:eastAsia="Times New Roman" w:hAnsi="Courier New" w:cs="Courier New"/>
          <w:kern w:val="0"/>
          <w:sz w:val="20"/>
          <w:szCs w:val="20"/>
          <w14:ligatures w14:val="none"/>
        </w:rPr>
        <w:t>&lt;Provider&gt;</w:t>
      </w:r>
      <w:r w:rsidRPr="00833F60">
        <w:rPr>
          <w:rFonts w:ascii="Times New Roman" w:eastAsia="Times New Roman" w:hAnsi="Times New Roman" w:cs="Times New Roman"/>
          <w:kern w:val="0"/>
          <w14:ligatures w14:val="none"/>
        </w:rPr>
        <w:t xml:space="preserve"> tags, which can lead to messy, deeply nested code (Provider Hell) as the app grows.</w:t>
      </w:r>
    </w:p>
    <w:p w14:paraId="1FFC4E44" w14:textId="77777777" w:rsidR="00833F60" w:rsidRPr="00833F60" w:rsidRDefault="00833F60" w:rsidP="00833F6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b/>
          <w:bCs/>
          <w:kern w:val="0"/>
          <w14:ligatures w14:val="none"/>
        </w:rPr>
        <w:t>Use Case:</w:t>
      </w:r>
    </w:p>
    <w:p w14:paraId="2D53474B" w14:textId="77777777" w:rsidR="00833F60" w:rsidRPr="00833F60" w:rsidRDefault="00833F60" w:rsidP="00833F6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833F60">
        <w:rPr>
          <w:rFonts w:ascii="Times New Roman" w:eastAsia="Times New Roman" w:hAnsi="Times New Roman" w:cs="Times New Roman"/>
          <w:kern w:val="0"/>
          <w14:ligatures w14:val="none"/>
        </w:rPr>
        <w:t>Low-frequency, global "read-only" style data that rarely changes during a single user session. Excellent for Localization (Language switching between English and Arabic), basic User Profile details (like the user's name or avatar), or simple Auth boundaries where Axios interceptors are not required.</w:t>
      </w:r>
    </w:p>
    <w:p w14:paraId="4DA6CC2F" w14:textId="77777777" w:rsidR="00833F60" w:rsidRPr="00B4314F" w:rsidRDefault="00833F60" w:rsidP="00833F60">
      <w:pPr>
        <w:spacing w:after="100" w:afterAutospacing="1" w:line="240" w:lineRule="auto"/>
        <w:rPr>
          <w:rFonts w:asciiTheme="majorBidi" w:eastAsia="Times New Roman" w:hAnsiTheme="majorBidi" w:cstheme="majorBidi"/>
          <w:kern w:val="0"/>
          <w14:ligatures w14:val="none"/>
        </w:rPr>
      </w:pPr>
    </w:p>
    <w:p w14:paraId="22E92D27" w14:textId="77777777" w:rsidR="00BE3AC4" w:rsidRPr="00B4314F" w:rsidRDefault="00BE3AC4">
      <w:pPr>
        <w:rPr>
          <w:rFonts w:asciiTheme="majorBidi" w:hAnsiTheme="majorBidi" w:cstheme="majorBidi"/>
        </w:rPr>
      </w:pPr>
    </w:p>
    <w:sectPr w:rsidR="00BE3AC4" w:rsidRPr="00B431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818"/>
    <w:multiLevelType w:val="multilevel"/>
    <w:tmpl w:val="6AD8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205B9"/>
    <w:multiLevelType w:val="multilevel"/>
    <w:tmpl w:val="67D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27C9"/>
    <w:multiLevelType w:val="multilevel"/>
    <w:tmpl w:val="295E5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A6B44"/>
    <w:multiLevelType w:val="multilevel"/>
    <w:tmpl w:val="C2E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5D64"/>
    <w:multiLevelType w:val="multilevel"/>
    <w:tmpl w:val="FD3A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80C11"/>
    <w:multiLevelType w:val="multilevel"/>
    <w:tmpl w:val="3174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A32CC"/>
    <w:multiLevelType w:val="multilevel"/>
    <w:tmpl w:val="D3C6F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F3FD0"/>
    <w:multiLevelType w:val="multilevel"/>
    <w:tmpl w:val="BF6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33242"/>
    <w:multiLevelType w:val="multilevel"/>
    <w:tmpl w:val="81C4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E5656"/>
    <w:multiLevelType w:val="multilevel"/>
    <w:tmpl w:val="C662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645D1"/>
    <w:multiLevelType w:val="multilevel"/>
    <w:tmpl w:val="60F8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AD40CA"/>
    <w:multiLevelType w:val="multilevel"/>
    <w:tmpl w:val="76C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07C48"/>
    <w:multiLevelType w:val="multilevel"/>
    <w:tmpl w:val="3B8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31863"/>
    <w:multiLevelType w:val="multilevel"/>
    <w:tmpl w:val="A8D0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860C8"/>
    <w:multiLevelType w:val="multilevel"/>
    <w:tmpl w:val="2C3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41C6D"/>
    <w:multiLevelType w:val="multilevel"/>
    <w:tmpl w:val="503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F46E3"/>
    <w:multiLevelType w:val="multilevel"/>
    <w:tmpl w:val="6ABA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B233D"/>
    <w:multiLevelType w:val="multilevel"/>
    <w:tmpl w:val="0FBCE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662E9"/>
    <w:multiLevelType w:val="multilevel"/>
    <w:tmpl w:val="8DB4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A1D5E"/>
    <w:multiLevelType w:val="multilevel"/>
    <w:tmpl w:val="919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212C9"/>
    <w:multiLevelType w:val="multilevel"/>
    <w:tmpl w:val="B610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B7067"/>
    <w:multiLevelType w:val="multilevel"/>
    <w:tmpl w:val="BA20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C06B04"/>
    <w:multiLevelType w:val="multilevel"/>
    <w:tmpl w:val="958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7F41"/>
    <w:multiLevelType w:val="multilevel"/>
    <w:tmpl w:val="61EE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F2238"/>
    <w:multiLevelType w:val="multilevel"/>
    <w:tmpl w:val="E700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65914">
    <w:abstractNumId w:val="3"/>
  </w:num>
  <w:num w:numId="2" w16cid:durableId="1609047490">
    <w:abstractNumId w:val="1"/>
  </w:num>
  <w:num w:numId="3" w16cid:durableId="143284545">
    <w:abstractNumId w:val="18"/>
  </w:num>
  <w:num w:numId="4" w16cid:durableId="1309673367">
    <w:abstractNumId w:val="19"/>
  </w:num>
  <w:num w:numId="5" w16cid:durableId="485167199">
    <w:abstractNumId w:val="23"/>
  </w:num>
  <w:num w:numId="6" w16cid:durableId="2083792275">
    <w:abstractNumId w:val="14"/>
  </w:num>
  <w:num w:numId="7" w16cid:durableId="47534960">
    <w:abstractNumId w:val="8"/>
  </w:num>
  <w:num w:numId="8" w16cid:durableId="1774202929">
    <w:abstractNumId w:val="6"/>
  </w:num>
  <w:num w:numId="9" w16cid:durableId="184908019">
    <w:abstractNumId w:val="0"/>
  </w:num>
  <w:num w:numId="10" w16cid:durableId="276067741">
    <w:abstractNumId w:val="12"/>
  </w:num>
  <w:num w:numId="11" w16cid:durableId="1551916014">
    <w:abstractNumId w:val="21"/>
  </w:num>
  <w:num w:numId="12" w16cid:durableId="2049139927">
    <w:abstractNumId w:val="11"/>
  </w:num>
  <w:num w:numId="13" w16cid:durableId="1688020892">
    <w:abstractNumId w:val="13"/>
  </w:num>
  <w:num w:numId="14" w16cid:durableId="1277131335">
    <w:abstractNumId w:val="17"/>
  </w:num>
  <w:num w:numId="15" w16cid:durableId="1710838376">
    <w:abstractNumId w:val="15"/>
  </w:num>
  <w:num w:numId="16" w16cid:durableId="166402737">
    <w:abstractNumId w:val="4"/>
  </w:num>
  <w:num w:numId="17" w16cid:durableId="1060709025">
    <w:abstractNumId w:val="7"/>
  </w:num>
  <w:num w:numId="18" w16cid:durableId="1068379732">
    <w:abstractNumId w:val="10"/>
  </w:num>
  <w:num w:numId="19" w16cid:durableId="928581156">
    <w:abstractNumId w:val="2"/>
  </w:num>
  <w:num w:numId="20" w16cid:durableId="1989433604">
    <w:abstractNumId w:val="9"/>
  </w:num>
  <w:num w:numId="21" w16cid:durableId="1806779619">
    <w:abstractNumId w:val="5"/>
  </w:num>
  <w:num w:numId="22" w16cid:durableId="1685086111">
    <w:abstractNumId w:val="24"/>
  </w:num>
  <w:num w:numId="23" w16cid:durableId="2065789205">
    <w:abstractNumId w:val="16"/>
  </w:num>
  <w:num w:numId="24" w16cid:durableId="583032010">
    <w:abstractNumId w:val="22"/>
  </w:num>
  <w:num w:numId="25" w16cid:durableId="10093278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C4"/>
    <w:rsid w:val="00437505"/>
    <w:rsid w:val="007F37C5"/>
    <w:rsid w:val="00833F60"/>
    <w:rsid w:val="00B4314F"/>
    <w:rsid w:val="00BE3AC4"/>
    <w:rsid w:val="00C55F56"/>
    <w:rsid w:val="00F72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B645"/>
  <w15:chartTrackingRefBased/>
  <w15:docId w15:val="{2B607023-5907-46C6-86B0-BDFA6E24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3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3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C4"/>
    <w:rPr>
      <w:rFonts w:eastAsiaTheme="majorEastAsia" w:cstheme="majorBidi"/>
      <w:color w:val="272727" w:themeColor="text1" w:themeTint="D8"/>
    </w:rPr>
  </w:style>
  <w:style w:type="paragraph" w:styleId="Title">
    <w:name w:val="Title"/>
    <w:basedOn w:val="Normal"/>
    <w:next w:val="Normal"/>
    <w:link w:val="TitleChar"/>
    <w:uiPriority w:val="10"/>
    <w:qFormat/>
    <w:rsid w:val="00BE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C4"/>
    <w:pPr>
      <w:spacing w:before="160"/>
      <w:jc w:val="center"/>
    </w:pPr>
    <w:rPr>
      <w:i/>
      <w:iCs/>
      <w:color w:val="404040" w:themeColor="text1" w:themeTint="BF"/>
    </w:rPr>
  </w:style>
  <w:style w:type="character" w:customStyle="1" w:styleId="QuoteChar">
    <w:name w:val="Quote Char"/>
    <w:basedOn w:val="DefaultParagraphFont"/>
    <w:link w:val="Quote"/>
    <w:uiPriority w:val="29"/>
    <w:rsid w:val="00BE3AC4"/>
    <w:rPr>
      <w:i/>
      <w:iCs/>
      <w:color w:val="404040" w:themeColor="text1" w:themeTint="BF"/>
    </w:rPr>
  </w:style>
  <w:style w:type="paragraph" w:styleId="ListParagraph">
    <w:name w:val="List Paragraph"/>
    <w:basedOn w:val="Normal"/>
    <w:uiPriority w:val="34"/>
    <w:qFormat/>
    <w:rsid w:val="00BE3AC4"/>
    <w:pPr>
      <w:ind w:left="720"/>
      <w:contextualSpacing/>
    </w:pPr>
  </w:style>
  <w:style w:type="character" w:styleId="IntenseEmphasis">
    <w:name w:val="Intense Emphasis"/>
    <w:basedOn w:val="DefaultParagraphFont"/>
    <w:uiPriority w:val="21"/>
    <w:qFormat/>
    <w:rsid w:val="00BE3AC4"/>
    <w:rPr>
      <w:i/>
      <w:iCs/>
      <w:color w:val="2F5496" w:themeColor="accent1" w:themeShade="BF"/>
    </w:rPr>
  </w:style>
  <w:style w:type="paragraph" w:styleId="IntenseQuote">
    <w:name w:val="Intense Quote"/>
    <w:basedOn w:val="Normal"/>
    <w:next w:val="Normal"/>
    <w:link w:val="IntenseQuoteChar"/>
    <w:uiPriority w:val="30"/>
    <w:qFormat/>
    <w:rsid w:val="00BE3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AC4"/>
    <w:rPr>
      <w:i/>
      <w:iCs/>
      <w:color w:val="2F5496" w:themeColor="accent1" w:themeShade="BF"/>
    </w:rPr>
  </w:style>
  <w:style w:type="character" w:styleId="IntenseReference">
    <w:name w:val="Intense Reference"/>
    <w:basedOn w:val="DefaultParagraphFont"/>
    <w:uiPriority w:val="32"/>
    <w:qFormat/>
    <w:rsid w:val="00BE3AC4"/>
    <w:rPr>
      <w:b/>
      <w:bCs/>
      <w:smallCaps/>
      <w:color w:val="2F5496" w:themeColor="accent1" w:themeShade="BF"/>
      <w:spacing w:val="5"/>
    </w:rPr>
  </w:style>
  <w:style w:type="paragraph" w:styleId="NormalWeb">
    <w:name w:val="Normal (Web)"/>
    <w:basedOn w:val="Normal"/>
    <w:uiPriority w:val="99"/>
    <w:semiHidden/>
    <w:unhideWhenUsed/>
    <w:rsid w:val="004375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375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11" ma:contentTypeDescription="Create a new document." ma:contentTypeScope="" ma:versionID="797c45c1893cfd06804d02706fcf38e1">
  <xsd:schema xmlns:xsd="http://www.w3.org/2001/XMLSchema" xmlns:xs="http://www.w3.org/2001/XMLSchema" xmlns:p="http://schemas.microsoft.com/office/2006/metadata/properties" xmlns:ns2="4dcd2595-b76d-4e34-bc8f-b6eb8a79c5bb" xmlns:ns3="62567dbb-df85-433f-946f-d35b3dbc5e0e" targetNamespace="http://schemas.microsoft.com/office/2006/metadata/properties" ma:root="true" ma:fieldsID="e29be50bb31e42de68ad11f397edc20b" ns2:_="" ns3:_="">
    <xsd:import namespace="4dcd2595-b76d-4e34-bc8f-b6eb8a79c5bb"/>
    <xsd:import namespace="62567dbb-df85-433f-946f-d35b3dbc5e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567dbb-df85-433f-946f-d35b3dbc5e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1d2f805-1408-42a0-be00-3692177d21f8}" ma:internalName="TaxCatchAll" ma:showField="CatchAllData" ma:web="62567dbb-df85-433f-946f-d35b3dbc5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567dbb-df85-433f-946f-d35b3dbc5e0e" xsi:nil="true"/>
    <lcf76f155ced4ddcb4097134ff3c332f xmlns="4dcd2595-b76d-4e34-bc8f-b6eb8a79c5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F06132-36F5-4BF0-B773-2A8B0DD03666}"/>
</file>

<file path=customXml/itemProps2.xml><?xml version="1.0" encoding="utf-8"?>
<ds:datastoreItem xmlns:ds="http://schemas.openxmlformats.org/officeDocument/2006/customXml" ds:itemID="{65BBA0F4-0ACB-4325-B98E-DC167C881677}"/>
</file>

<file path=customXml/itemProps3.xml><?xml version="1.0" encoding="utf-8"?>
<ds:datastoreItem xmlns:ds="http://schemas.openxmlformats.org/officeDocument/2006/customXml" ds:itemID="{EC7B85E6-4347-4C10-8D4C-F46A03EEC1AC}"/>
</file>

<file path=docProps/app.xml><?xml version="1.0" encoding="utf-8"?>
<Properties xmlns="http://schemas.openxmlformats.org/officeDocument/2006/extended-properties" xmlns:vt="http://schemas.openxmlformats.org/officeDocument/2006/docPropsVTypes">
  <Template>Normal.dotm</Template>
  <TotalTime>21</TotalTime>
  <Pages>5</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EL-Dash</dc:creator>
  <cp:keywords/>
  <dc:description/>
  <cp:lastModifiedBy>Hassan EL-Dash</cp:lastModifiedBy>
  <cp:revision>6</cp:revision>
  <dcterms:created xsi:type="dcterms:W3CDTF">2026-03-17T04:42:00Z</dcterms:created>
  <dcterms:modified xsi:type="dcterms:W3CDTF">2026-03-17T05:13:00Z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